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98E" w:rsidRPr="00270994" w:rsidRDefault="007A398E" w:rsidP="007A398E">
      <w:pPr>
        <w:spacing w:before="50" w:after="50"/>
        <w:ind w:firstLineChars="0" w:firstLine="0"/>
        <w:rPr>
          <w:sz w:val="21"/>
          <w:szCs w:val="21"/>
        </w:rPr>
      </w:pPr>
      <w:r w:rsidRPr="00270994">
        <w:rPr>
          <w:rFonts w:eastAsia="黑体"/>
          <w:b/>
          <w:sz w:val="21"/>
          <w:szCs w:val="21"/>
        </w:rPr>
        <w:t>中图分类号：</w:t>
      </w:r>
      <w:r w:rsidR="004C6A8D" w:rsidRPr="00270994">
        <w:rPr>
          <w:rFonts w:eastAsia="黑体"/>
          <w:b/>
          <w:sz w:val="21"/>
          <w:szCs w:val="21"/>
        </w:rPr>
        <w:t>V249.32+</w:t>
      </w:r>
      <w:r w:rsidR="00063DEF" w:rsidRPr="00270994">
        <w:rPr>
          <w:rFonts w:eastAsia="黑体"/>
          <w:b/>
          <w:sz w:val="21"/>
          <w:szCs w:val="21"/>
        </w:rPr>
        <w:t>8</w:t>
      </w:r>
    </w:p>
    <w:p w:rsidR="007A398E" w:rsidRPr="00270994" w:rsidRDefault="007A398E" w:rsidP="007A398E">
      <w:pPr>
        <w:tabs>
          <w:tab w:val="left" w:pos="3240"/>
        </w:tabs>
        <w:spacing w:before="50" w:after="50"/>
        <w:ind w:firstLineChars="0" w:firstLine="0"/>
        <w:rPr>
          <w:rFonts w:eastAsia="黑体"/>
          <w:b/>
          <w:sz w:val="21"/>
          <w:szCs w:val="21"/>
        </w:rPr>
      </w:pPr>
      <w:r w:rsidRPr="00270994">
        <w:rPr>
          <w:rFonts w:eastAsia="黑体"/>
          <w:b/>
          <w:spacing w:val="24"/>
          <w:sz w:val="21"/>
          <w:szCs w:val="21"/>
        </w:rPr>
        <w:t>论文编号</w:t>
      </w:r>
      <w:r w:rsidRPr="00270994">
        <w:rPr>
          <w:rFonts w:eastAsia="黑体"/>
          <w:b/>
          <w:sz w:val="21"/>
          <w:szCs w:val="21"/>
        </w:rPr>
        <w:t>：</w:t>
      </w:r>
      <w:r w:rsidR="001C4EEE" w:rsidRPr="002320F8">
        <w:rPr>
          <w:rFonts w:eastAsia="黑体" w:hint="eastAsia"/>
          <w:b/>
          <w:sz w:val="21"/>
          <w:szCs w:val="21"/>
        </w:rPr>
        <w:t>10006SY1</w:t>
      </w:r>
      <w:r w:rsidR="001C4EEE">
        <w:rPr>
          <w:rFonts w:eastAsia="黑体" w:hint="eastAsia"/>
          <w:b/>
          <w:sz w:val="21"/>
          <w:szCs w:val="21"/>
        </w:rPr>
        <w:t>217231</w:t>
      </w:r>
    </w:p>
    <w:p w:rsidR="007A398E" w:rsidRPr="00270994" w:rsidRDefault="007A398E" w:rsidP="008756DA">
      <w:pPr>
        <w:spacing w:before="240"/>
        <w:ind w:firstLineChars="0" w:firstLine="0"/>
        <w:rPr>
          <w:sz w:val="72"/>
        </w:rPr>
      </w:pPr>
    </w:p>
    <w:p w:rsidR="00992D51" w:rsidRPr="00270994" w:rsidRDefault="00060300" w:rsidP="00E209C7">
      <w:pPr>
        <w:spacing w:before="240"/>
        <w:ind w:firstLineChars="0" w:firstLine="0"/>
        <w:jc w:val="center"/>
        <w:rPr>
          <w:sz w:val="72"/>
        </w:rPr>
      </w:pPr>
      <w:r>
        <w:rPr>
          <w:rFonts w:eastAsia="黑体"/>
          <w:lang w:val="en-US"/>
        </w:rPr>
        <w:drawing>
          <wp:inline distT="0" distB="0" distL="0" distR="0">
            <wp:extent cx="2921000" cy="389255"/>
            <wp:effectExtent l="0" t="0" r="0" b="0"/>
            <wp:docPr id="1" name="图片 5"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1000" cy="389255"/>
                    </a:xfrm>
                    <a:prstGeom prst="rect">
                      <a:avLst/>
                    </a:prstGeom>
                    <a:noFill/>
                    <a:ln>
                      <a:noFill/>
                    </a:ln>
                  </pic:spPr>
                </pic:pic>
              </a:graphicData>
            </a:graphic>
          </wp:inline>
        </w:drawing>
      </w:r>
    </w:p>
    <w:p w:rsidR="00992D51" w:rsidRPr="00270994" w:rsidRDefault="00AF549F" w:rsidP="00E209C7">
      <w:pPr>
        <w:tabs>
          <w:tab w:val="left" w:pos="3240"/>
        </w:tabs>
        <w:spacing w:before="50" w:after="50"/>
        <w:ind w:firstLineChars="0" w:firstLine="0"/>
        <w:jc w:val="center"/>
        <w:rPr>
          <w:rFonts w:eastAsia="华文行楷"/>
          <w:color w:val="000000"/>
          <w:sz w:val="84"/>
          <w:szCs w:val="84"/>
        </w:rPr>
      </w:pPr>
      <w:r w:rsidRPr="00270994">
        <w:rPr>
          <w:rFonts w:eastAsia="华文行楷"/>
          <w:color w:val="000000"/>
          <w:sz w:val="84"/>
          <w:szCs w:val="56"/>
        </w:rPr>
        <w:t>硕</w:t>
      </w:r>
      <w:r w:rsidRPr="00270994">
        <w:rPr>
          <w:rFonts w:eastAsia="华文行楷"/>
          <w:color w:val="000000"/>
          <w:sz w:val="84"/>
          <w:szCs w:val="56"/>
        </w:rPr>
        <w:t xml:space="preserve"> </w:t>
      </w:r>
      <w:r w:rsidRPr="00270994">
        <w:rPr>
          <w:rFonts w:eastAsia="华文行楷"/>
          <w:color w:val="000000"/>
          <w:sz w:val="84"/>
          <w:szCs w:val="56"/>
        </w:rPr>
        <w:t>士</w:t>
      </w:r>
      <w:r w:rsidRPr="00270994">
        <w:rPr>
          <w:rFonts w:eastAsia="华文行楷"/>
          <w:color w:val="000000"/>
          <w:sz w:val="84"/>
          <w:szCs w:val="56"/>
        </w:rPr>
        <w:t xml:space="preserve"> </w:t>
      </w:r>
      <w:r w:rsidRPr="00270994">
        <w:rPr>
          <w:rFonts w:eastAsia="华文行楷"/>
          <w:color w:val="000000"/>
          <w:sz w:val="84"/>
          <w:szCs w:val="56"/>
        </w:rPr>
        <w:t>学</w:t>
      </w:r>
      <w:r w:rsidRPr="00270994">
        <w:rPr>
          <w:rFonts w:eastAsia="华文行楷"/>
          <w:color w:val="000000"/>
          <w:sz w:val="84"/>
          <w:szCs w:val="56"/>
        </w:rPr>
        <w:t xml:space="preserve"> </w:t>
      </w:r>
      <w:r w:rsidRPr="00270994">
        <w:rPr>
          <w:rFonts w:eastAsia="华文行楷"/>
          <w:color w:val="000000"/>
          <w:sz w:val="84"/>
          <w:szCs w:val="56"/>
        </w:rPr>
        <w:t>位</w:t>
      </w:r>
      <w:r w:rsidRPr="00270994">
        <w:rPr>
          <w:rFonts w:eastAsia="华文行楷"/>
          <w:color w:val="000000"/>
          <w:sz w:val="84"/>
          <w:szCs w:val="56"/>
        </w:rPr>
        <w:t xml:space="preserve"> </w:t>
      </w:r>
      <w:r w:rsidRPr="00270994">
        <w:rPr>
          <w:rFonts w:eastAsia="华文行楷"/>
          <w:color w:val="000000"/>
          <w:sz w:val="84"/>
          <w:szCs w:val="56"/>
        </w:rPr>
        <w:t>论</w:t>
      </w:r>
      <w:r w:rsidRPr="00270994">
        <w:rPr>
          <w:rFonts w:eastAsia="华文行楷"/>
          <w:color w:val="000000"/>
          <w:sz w:val="84"/>
          <w:szCs w:val="56"/>
        </w:rPr>
        <w:t xml:space="preserve"> </w:t>
      </w:r>
      <w:r w:rsidRPr="00270994">
        <w:rPr>
          <w:rFonts w:eastAsia="华文行楷"/>
          <w:color w:val="000000"/>
          <w:sz w:val="84"/>
          <w:szCs w:val="56"/>
        </w:rPr>
        <w:t>文</w:t>
      </w:r>
    </w:p>
    <w:p w:rsidR="00992D51" w:rsidRPr="00270994" w:rsidRDefault="00992D51" w:rsidP="00290DBC">
      <w:pPr>
        <w:spacing w:before="240"/>
        <w:ind w:firstLine="482"/>
        <w:jc w:val="center"/>
        <w:rPr>
          <w:b/>
        </w:rPr>
      </w:pPr>
    </w:p>
    <w:p w:rsidR="00074FFE" w:rsidRPr="00270994" w:rsidRDefault="00074FFE" w:rsidP="00290DBC">
      <w:pPr>
        <w:spacing w:before="240"/>
        <w:ind w:firstLine="482"/>
        <w:jc w:val="center"/>
        <w:rPr>
          <w:b/>
        </w:rPr>
      </w:pPr>
    </w:p>
    <w:p w:rsidR="00AF549F" w:rsidRPr="00270994" w:rsidRDefault="00AF549F" w:rsidP="00AF549F">
      <w:pPr>
        <w:tabs>
          <w:tab w:val="left" w:pos="3240"/>
        </w:tabs>
        <w:spacing w:before="50" w:afterLines="50" w:after="163"/>
        <w:ind w:firstLineChars="0" w:firstLine="0"/>
        <w:jc w:val="center"/>
        <w:rPr>
          <w:b/>
          <w:sz w:val="64"/>
          <w:szCs w:val="64"/>
        </w:rPr>
      </w:pPr>
      <w:r w:rsidRPr="00270994">
        <w:rPr>
          <w:b/>
          <w:sz w:val="64"/>
          <w:szCs w:val="64"/>
        </w:rPr>
        <w:t>深空探测巡视器惯性</w:t>
      </w:r>
      <w:r w:rsidRPr="00270994">
        <w:rPr>
          <w:b/>
          <w:sz w:val="64"/>
          <w:szCs w:val="64"/>
        </w:rPr>
        <w:t>/</w:t>
      </w:r>
      <w:r w:rsidRPr="00270994">
        <w:rPr>
          <w:b/>
          <w:sz w:val="64"/>
          <w:szCs w:val="64"/>
        </w:rPr>
        <w:t>视觉</w:t>
      </w:r>
      <w:r w:rsidR="00AD24AE">
        <w:rPr>
          <w:rFonts w:hint="eastAsia"/>
          <w:b/>
          <w:sz w:val="64"/>
          <w:szCs w:val="64"/>
        </w:rPr>
        <w:t>/</w:t>
      </w:r>
      <w:r w:rsidR="00AD24AE">
        <w:rPr>
          <w:rFonts w:hint="eastAsia"/>
          <w:b/>
          <w:sz w:val="64"/>
          <w:szCs w:val="64"/>
        </w:rPr>
        <w:t>天文</w:t>
      </w:r>
    </w:p>
    <w:p w:rsidR="00992D51" w:rsidRPr="00270994" w:rsidRDefault="00AD24AE" w:rsidP="00AF549F">
      <w:pPr>
        <w:tabs>
          <w:tab w:val="left" w:pos="3240"/>
        </w:tabs>
        <w:spacing w:before="50" w:afterLines="50" w:after="163"/>
        <w:ind w:firstLineChars="0" w:firstLine="0"/>
        <w:jc w:val="center"/>
        <w:rPr>
          <w:b/>
          <w:color w:val="FF0000"/>
          <w:sz w:val="64"/>
          <w:szCs w:val="64"/>
        </w:rPr>
      </w:pPr>
      <w:r>
        <w:rPr>
          <w:b/>
          <w:sz w:val="64"/>
          <w:szCs w:val="64"/>
        </w:rPr>
        <w:t>组合导航方法</w:t>
      </w:r>
    </w:p>
    <w:p w:rsidR="00992D51" w:rsidRPr="00270994" w:rsidRDefault="00992D51" w:rsidP="00290DBC">
      <w:pPr>
        <w:tabs>
          <w:tab w:val="left" w:pos="3240"/>
        </w:tabs>
        <w:spacing w:before="50" w:after="50"/>
        <w:ind w:firstLine="720"/>
        <w:rPr>
          <w:rFonts w:eastAsia="黑体"/>
          <w:spacing w:val="40"/>
          <w:sz w:val="28"/>
        </w:rPr>
      </w:pPr>
    </w:p>
    <w:p w:rsidR="00E209C7" w:rsidRPr="00270994" w:rsidRDefault="00E209C7" w:rsidP="00290DBC">
      <w:pPr>
        <w:tabs>
          <w:tab w:val="left" w:pos="3240"/>
        </w:tabs>
        <w:spacing w:before="50" w:after="50"/>
        <w:ind w:firstLine="720"/>
        <w:rPr>
          <w:rFonts w:eastAsia="黑体"/>
          <w:spacing w:val="40"/>
          <w:sz w:val="28"/>
        </w:rPr>
      </w:pPr>
    </w:p>
    <w:p w:rsidR="00F91522" w:rsidRPr="00270994" w:rsidRDefault="00F91522" w:rsidP="00290DBC">
      <w:pPr>
        <w:tabs>
          <w:tab w:val="left" w:pos="3240"/>
        </w:tabs>
        <w:spacing w:before="50" w:after="50"/>
        <w:ind w:firstLine="720"/>
        <w:rPr>
          <w:rFonts w:eastAsia="黑体"/>
          <w:spacing w:val="40"/>
          <w:sz w:val="28"/>
        </w:rPr>
      </w:pPr>
    </w:p>
    <w:p w:rsidR="00992D51" w:rsidRPr="00270994" w:rsidRDefault="00992D51" w:rsidP="00E209C7">
      <w:pPr>
        <w:tabs>
          <w:tab w:val="left" w:pos="3240"/>
        </w:tabs>
        <w:spacing w:before="50" w:after="50"/>
        <w:ind w:leftChars="875" w:left="2100" w:firstLineChars="0" w:firstLine="0"/>
        <w:rPr>
          <w:rFonts w:eastAsia="黑体"/>
          <w:spacing w:val="20"/>
          <w:sz w:val="28"/>
          <w:szCs w:val="28"/>
        </w:rPr>
      </w:pPr>
      <w:r w:rsidRPr="00270994">
        <w:rPr>
          <w:rFonts w:eastAsia="黑体"/>
          <w:spacing w:val="20"/>
          <w:sz w:val="28"/>
          <w:szCs w:val="28"/>
        </w:rPr>
        <w:t>作者姓名</w:t>
      </w:r>
      <w:r w:rsidRPr="00270994">
        <w:rPr>
          <w:rFonts w:eastAsia="黑体"/>
          <w:spacing w:val="20"/>
          <w:sz w:val="28"/>
          <w:szCs w:val="28"/>
        </w:rPr>
        <w:t xml:space="preserve">   </w:t>
      </w:r>
      <w:r w:rsidR="00A76B82" w:rsidRPr="00270994">
        <w:rPr>
          <w:rFonts w:eastAsia="黑体"/>
          <w:spacing w:val="20"/>
          <w:sz w:val="28"/>
          <w:szCs w:val="28"/>
        </w:rPr>
        <w:t>徐勇志</w:t>
      </w:r>
    </w:p>
    <w:p w:rsidR="00992D51" w:rsidRPr="00270994" w:rsidRDefault="00060300" w:rsidP="00E209C7">
      <w:pPr>
        <w:tabs>
          <w:tab w:val="left" w:pos="3240"/>
        </w:tabs>
        <w:spacing w:before="50" w:after="50"/>
        <w:ind w:leftChars="875" w:left="2100" w:firstLineChars="0" w:firstLine="0"/>
        <w:rPr>
          <w:rFonts w:eastAsia="黑体"/>
          <w:spacing w:val="20"/>
          <w:sz w:val="28"/>
          <w:szCs w:val="28"/>
        </w:rPr>
      </w:pPr>
      <w:r>
        <w:rPr>
          <w:lang w:val="en-US"/>
        </w:rPr>
        <mc:AlternateContent>
          <mc:Choice Requires="wps">
            <w:drawing>
              <wp:anchor distT="4294967295" distB="4294967295" distL="114300" distR="114300" simplePos="0" relativeHeight="251657216" behindDoc="0" locked="0" layoutInCell="0" allowOverlap="1">
                <wp:simplePos x="0" y="0"/>
                <wp:positionH relativeFrom="column">
                  <wp:posOffset>837565</wp:posOffset>
                </wp:positionH>
                <wp:positionV relativeFrom="paragraph">
                  <wp:posOffset>71754</wp:posOffset>
                </wp:positionV>
                <wp:extent cx="457200"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id="直接连接符 3"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" o:allowincell="f" stroked="f"/>
            </w:pict>
          </mc:Fallback>
        </mc:AlternateContent>
      </w:r>
      <w:r>
        <w:rPr>
          <w:lang w:val="en-US"/>
        </w:rPr>
        <mc:AlternateContent>
          <mc:Choice Requires="wps">
            <w:drawing>
              <wp:anchor distT="4294967295" distB="4294967295" distL="114300" distR="114300" simplePos="0" relativeHeight="251658240" behindDoc="0" locked="0" layoutInCell="0" allowOverlap="1">
                <wp:simplePos x="0" y="0"/>
                <wp:positionH relativeFrom="column">
                  <wp:posOffset>838200</wp:posOffset>
                </wp:positionH>
                <wp:positionV relativeFrom="paragraph">
                  <wp:posOffset>1149984</wp:posOffset>
                </wp:positionV>
                <wp:extent cx="457200" cy="0"/>
                <wp:effectExtent l="0" t="0" r="0" b="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id="直接连接符 2"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" o:allowincell="f" stroked="f"/>
            </w:pict>
          </mc:Fallback>
        </mc:AlternateContent>
      </w:r>
      <w:r w:rsidR="00992D51" w:rsidRPr="00270994">
        <w:rPr>
          <w:rFonts w:eastAsia="黑体"/>
          <w:spacing w:val="20"/>
          <w:sz w:val="28"/>
          <w:szCs w:val="28"/>
        </w:rPr>
        <w:t>学科专业</w:t>
      </w:r>
      <w:r w:rsidR="00992D51" w:rsidRPr="00270994">
        <w:rPr>
          <w:rFonts w:eastAsia="黑体"/>
          <w:spacing w:val="20"/>
          <w:sz w:val="28"/>
          <w:szCs w:val="28"/>
        </w:rPr>
        <w:t xml:space="preserve">   </w:t>
      </w:r>
      <w:r w:rsidR="00992D51" w:rsidRPr="00270994">
        <w:rPr>
          <w:rFonts w:eastAsia="黑体"/>
          <w:spacing w:val="20"/>
          <w:sz w:val="28"/>
          <w:szCs w:val="28"/>
        </w:rPr>
        <w:t>仪器</w:t>
      </w:r>
      <w:r w:rsidR="00AF549F" w:rsidRPr="00270994">
        <w:rPr>
          <w:rFonts w:eastAsia="黑体"/>
          <w:spacing w:val="20"/>
          <w:sz w:val="28"/>
          <w:szCs w:val="28"/>
        </w:rPr>
        <w:t>科学与技术</w:t>
      </w:r>
    </w:p>
    <w:p w:rsidR="00992D51" w:rsidRPr="00270994" w:rsidRDefault="00992D51" w:rsidP="00E209C7">
      <w:pPr>
        <w:tabs>
          <w:tab w:val="left" w:pos="3240"/>
        </w:tabs>
        <w:spacing w:before="50" w:after="50"/>
        <w:ind w:leftChars="875" w:left="2100" w:firstLineChars="0" w:firstLine="0"/>
        <w:rPr>
          <w:rFonts w:eastAsia="黑体"/>
          <w:spacing w:val="20"/>
          <w:sz w:val="28"/>
          <w:szCs w:val="28"/>
        </w:rPr>
      </w:pPr>
      <w:r w:rsidRPr="00270994">
        <w:rPr>
          <w:rFonts w:eastAsia="黑体"/>
          <w:spacing w:val="20"/>
          <w:sz w:val="28"/>
          <w:szCs w:val="28"/>
        </w:rPr>
        <w:t>指导教师</w:t>
      </w:r>
      <w:r w:rsidRPr="00270994">
        <w:rPr>
          <w:rFonts w:eastAsia="黑体"/>
          <w:spacing w:val="20"/>
          <w:sz w:val="28"/>
          <w:szCs w:val="28"/>
        </w:rPr>
        <w:t xml:space="preserve">   </w:t>
      </w:r>
      <w:r w:rsidRPr="00270994">
        <w:rPr>
          <w:rFonts w:eastAsia="黑体"/>
          <w:spacing w:val="20"/>
          <w:sz w:val="28"/>
          <w:szCs w:val="28"/>
        </w:rPr>
        <w:t>宁晓琳</w:t>
      </w:r>
      <w:r w:rsidRPr="00270994">
        <w:rPr>
          <w:rFonts w:eastAsia="黑体"/>
          <w:spacing w:val="20"/>
          <w:sz w:val="28"/>
          <w:szCs w:val="28"/>
        </w:rPr>
        <w:t xml:space="preserve"> </w:t>
      </w:r>
      <w:r w:rsidRPr="00270994">
        <w:rPr>
          <w:rFonts w:eastAsia="黑体"/>
          <w:spacing w:val="20"/>
          <w:sz w:val="28"/>
          <w:szCs w:val="28"/>
        </w:rPr>
        <w:t>副教授</w:t>
      </w:r>
    </w:p>
    <w:p w:rsidR="002F73D1" w:rsidRPr="00270994" w:rsidRDefault="00992D51" w:rsidP="008756DA">
      <w:pPr>
        <w:tabs>
          <w:tab w:val="left" w:pos="3240"/>
        </w:tabs>
        <w:spacing w:before="50" w:after="50"/>
        <w:ind w:leftChars="875" w:left="2100" w:firstLineChars="0" w:firstLine="0"/>
        <w:rPr>
          <w:rFonts w:eastAsia="黑体"/>
          <w:spacing w:val="20"/>
          <w:sz w:val="28"/>
          <w:szCs w:val="28"/>
        </w:rPr>
      </w:pPr>
      <w:r w:rsidRPr="00270994">
        <w:rPr>
          <w:rFonts w:eastAsia="黑体"/>
          <w:spacing w:val="20"/>
          <w:sz w:val="28"/>
          <w:szCs w:val="28"/>
        </w:rPr>
        <w:t>培养学院</w:t>
      </w:r>
      <w:r w:rsidRPr="00270994">
        <w:rPr>
          <w:rFonts w:eastAsia="黑体"/>
          <w:spacing w:val="20"/>
          <w:sz w:val="28"/>
          <w:szCs w:val="28"/>
        </w:rPr>
        <w:t xml:space="preserve">   </w:t>
      </w:r>
      <w:r w:rsidRPr="00270994">
        <w:rPr>
          <w:rFonts w:eastAsia="黑体"/>
          <w:spacing w:val="20"/>
          <w:sz w:val="28"/>
          <w:szCs w:val="28"/>
        </w:rPr>
        <w:t>仪器科学与光电工程学院</w:t>
      </w:r>
    </w:p>
    <w:p w:rsidR="009C07D4" w:rsidRPr="00270994" w:rsidRDefault="007C541B" w:rsidP="00AF549F">
      <w:pPr>
        <w:spacing w:before="50" w:after="50"/>
        <w:ind w:firstLineChars="0" w:firstLine="480"/>
        <w:rPr>
          <w:color w:val="000000"/>
        </w:rPr>
      </w:pPr>
      <w:r w:rsidRPr="00270994">
        <w:rPr>
          <w:rFonts w:eastAsia="黑体"/>
          <w:spacing w:val="20"/>
          <w:sz w:val="28"/>
          <w:szCs w:val="28"/>
        </w:rPr>
        <w:br w:type="page"/>
      </w:r>
      <w:r w:rsidR="002A600A" w:rsidRPr="00270994">
        <w:rPr>
          <w:rFonts w:eastAsia="黑体"/>
          <w:spacing w:val="20"/>
          <w:sz w:val="28"/>
          <w:szCs w:val="28"/>
        </w:rPr>
        <w:lastRenderedPageBreak/>
        <w:br w:type="page"/>
      </w:r>
    </w:p>
    <w:p w:rsidR="00AF549F" w:rsidRPr="00270994" w:rsidRDefault="00AF549F" w:rsidP="00AF549F">
      <w:pPr>
        <w:spacing w:before="50" w:after="50"/>
        <w:ind w:firstLineChars="0" w:firstLine="480"/>
        <w:rPr>
          <w:noProof w:val="0"/>
          <w:sz w:val="21"/>
          <w:szCs w:val="24"/>
          <w:lang w:val="en-US"/>
        </w:rPr>
      </w:pPr>
    </w:p>
    <w:p w:rsidR="00AF549F" w:rsidRPr="00270994" w:rsidRDefault="00AF549F" w:rsidP="00AF549F">
      <w:pPr>
        <w:spacing w:before="50" w:after="50"/>
        <w:ind w:firstLineChars="0" w:firstLine="480"/>
        <w:rPr>
          <w:noProof w:val="0"/>
          <w:sz w:val="21"/>
          <w:szCs w:val="24"/>
          <w:lang w:val="en-US"/>
        </w:rPr>
      </w:pPr>
    </w:p>
    <w:p w:rsidR="00AF549F" w:rsidRPr="003112A2" w:rsidRDefault="00AF549F" w:rsidP="009C07D4">
      <w:pPr>
        <w:spacing w:line="240" w:lineRule="auto"/>
        <w:ind w:firstLineChars="0" w:firstLine="0"/>
        <w:jc w:val="center"/>
        <w:rPr>
          <w:b/>
          <w:color w:val="000000"/>
          <w:sz w:val="44"/>
          <w:szCs w:val="44"/>
        </w:rPr>
      </w:pPr>
      <w:r w:rsidRPr="003112A2">
        <w:rPr>
          <w:b/>
          <w:color w:val="000000"/>
          <w:sz w:val="44"/>
          <w:szCs w:val="44"/>
        </w:rPr>
        <w:t>INS/VNS</w:t>
      </w:r>
      <w:r w:rsidR="00AD24AE" w:rsidRPr="003112A2">
        <w:rPr>
          <w:rFonts w:hint="eastAsia"/>
          <w:b/>
          <w:color w:val="000000"/>
          <w:sz w:val="44"/>
          <w:szCs w:val="44"/>
        </w:rPr>
        <w:t>/C</w:t>
      </w:r>
      <w:r w:rsidR="00575BE2" w:rsidRPr="003112A2">
        <w:rPr>
          <w:rFonts w:hint="eastAsia"/>
          <w:b/>
          <w:color w:val="000000"/>
          <w:sz w:val="44"/>
          <w:szCs w:val="44"/>
        </w:rPr>
        <w:t>NS</w:t>
      </w:r>
      <w:r w:rsidRPr="003112A2">
        <w:rPr>
          <w:b/>
          <w:color w:val="000000"/>
          <w:sz w:val="44"/>
          <w:szCs w:val="44"/>
        </w:rPr>
        <w:t xml:space="preserve"> Integrated Navigation Me</w:t>
      </w:r>
      <w:r w:rsidR="00063DEF" w:rsidRPr="003112A2">
        <w:rPr>
          <w:b/>
          <w:color w:val="000000"/>
          <w:sz w:val="44"/>
          <w:szCs w:val="44"/>
        </w:rPr>
        <w:t>t</w:t>
      </w:r>
      <w:r w:rsidRPr="003112A2">
        <w:rPr>
          <w:b/>
          <w:color w:val="000000"/>
          <w:sz w:val="44"/>
          <w:szCs w:val="44"/>
        </w:rPr>
        <w:t>hod</w:t>
      </w:r>
    </w:p>
    <w:p w:rsidR="009C07D4" w:rsidRPr="003112A2" w:rsidRDefault="00AF549F" w:rsidP="009C07D4">
      <w:pPr>
        <w:spacing w:line="240" w:lineRule="auto"/>
        <w:ind w:firstLineChars="0" w:firstLine="0"/>
        <w:jc w:val="center"/>
        <w:rPr>
          <w:b/>
          <w:color w:val="000000"/>
          <w:sz w:val="44"/>
          <w:szCs w:val="44"/>
        </w:rPr>
      </w:pPr>
      <w:r w:rsidRPr="003112A2">
        <w:rPr>
          <w:b/>
          <w:color w:val="000000"/>
          <w:sz w:val="44"/>
          <w:szCs w:val="44"/>
        </w:rPr>
        <w:t>for Planetary Exploration Rover</w:t>
      </w: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line="240" w:lineRule="auto"/>
        <w:ind w:firstLineChars="0" w:firstLine="0"/>
        <w:jc w:val="center"/>
        <w:rPr>
          <w:color w:val="000000"/>
          <w:sz w:val="28"/>
          <w:szCs w:val="28"/>
        </w:rPr>
      </w:pPr>
      <w:r w:rsidRPr="00270994">
        <w:rPr>
          <w:color w:val="000000"/>
          <w:sz w:val="28"/>
          <w:szCs w:val="28"/>
        </w:rPr>
        <w:t>A Dissertation Submitted for the Degree of Master</w:t>
      </w: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153158" w:rsidRPr="00270994" w:rsidRDefault="00153158" w:rsidP="009C07D4">
      <w:pPr>
        <w:spacing w:before="50" w:after="50"/>
        <w:ind w:firstLine="480"/>
        <w:rPr>
          <w:color w:val="000000"/>
        </w:rPr>
      </w:pPr>
    </w:p>
    <w:p w:rsidR="009C07D4" w:rsidRPr="00270994" w:rsidRDefault="009C07D4" w:rsidP="00153158">
      <w:pPr>
        <w:spacing w:line="240" w:lineRule="auto"/>
        <w:ind w:firstLineChars="0" w:firstLine="0"/>
        <w:jc w:val="center"/>
        <w:rPr>
          <w:b/>
          <w:color w:val="000000"/>
          <w:sz w:val="30"/>
          <w:szCs w:val="30"/>
        </w:rPr>
      </w:pPr>
      <w:r w:rsidRPr="00270994">
        <w:rPr>
          <w:b/>
          <w:color w:val="000000"/>
          <w:sz w:val="30"/>
          <w:szCs w:val="30"/>
        </w:rPr>
        <w:t>Candidate</w:t>
      </w:r>
      <w:r w:rsidRPr="00270994">
        <w:rPr>
          <w:b/>
          <w:color w:val="000000"/>
          <w:sz w:val="30"/>
          <w:szCs w:val="30"/>
        </w:rPr>
        <w:t>：</w:t>
      </w:r>
      <w:r w:rsidR="00575BE2">
        <w:rPr>
          <w:rFonts w:hint="eastAsia"/>
          <w:b/>
          <w:color w:val="000000"/>
          <w:sz w:val="30"/>
          <w:szCs w:val="30"/>
        </w:rPr>
        <w:t>Xu Yongzhi</w:t>
      </w:r>
    </w:p>
    <w:p w:rsidR="009C07D4" w:rsidRPr="00270994" w:rsidRDefault="009C07D4" w:rsidP="009C07D4">
      <w:pPr>
        <w:spacing w:line="240" w:lineRule="auto"/>
        <w:ind w:firstLineChars="0" w:firstLine="0"/>
        <w:jc w:val="center"/>
        <w:rPr>
          <w:b/>
          <w:color w:val="000000"/>
          <w:sz w:val="30"/>
          <w:szCs w:val="30"/>
        </w:rPr>
      </w:pPr>
      <w:r w:rsidRPr="00270994">
        <w:rPr>
          <w:b/>
          <w:color w:val="000000"/>
          <w:sz w:val="30"/>
          <w:szCs w:val="30"/>
        </w:rPr>
        <w:t>Supervisor</w:t>
      </w:r>
      <w:r w:rsidRPr="00270994">
        <w:rPr>
          <w:b/>
          <w:color w:val="000000"/>
          <w:sz w:val="30"/>
          <w:szCs w:val="30"/>
        </w:rPr>
        <w:t>：</w:t>
      </w:r>
      <w:r w:rsidRPr="00270994">
        <w:rPr>
          <w:b/>
          <w:color w:val="000000"/>
          <w:sz w:val="30"/>
          <w:szCs w:val="30"/>
        </w:rPr>
        <w:t>Ning Xiaolin</w:t>
      </w: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480"/>
        <w:rPr>
          <w:color w:val="000000"/>
        </w:rPr>
      </w:pPr>
    </w:p>
    <w:p w:rsidR="009C07D4" w:rsidRPr="00270994" w:rsidRDefault="009C07D4" w:rsidP="009C07D4">
      <w:pPr>
        <w:spacing w:before="50" w:after="50"/>
        <w:ind w:firstLineChars="83" w:firstLine="199"/>
        <w:rPr>
          <w:color w:val="000000"/>
        </w:rPr>
      </w:pPr>
    </w:p>
    <w:p w:rsidR="009C07D4" w:rsidRPr="00270994" w:rsidRDefault="009C07D4" w:rsidP="00153158">
      <w:pPr>
        <w:spacing w:line="240" w:lineRule="auto"/>
        <w:ind w:firstLineChars="0" w:firstLine="0"/>
        <w:jc w:val="center"/>
        <w:rPr>
          <w:color w:val="000000"/>
          <w:sz w:val="30"/>
          <w:szCs w:val="30"/>
        </w:rPr>
      </w:pPr>
      <w:r w:rsidRPr="00270994">
        <w:rPr>
          <w:color w:val="000000"/>
          <w:sz w:val="30"/>
          <w:szCs w:val="30"/>
        </w:rPr>
        <w:t>School of Instrumentation Science &amp; Opto-electronics Engineering,</w:t>
      </w:r>
    </w:p>
    <w:p w:rsidR="009C07D4" w:rsidRPr="00270994" w:rsidRDefault="009C07D4" w:rsidP="00153158">
      <w:pPr>
        <w:widowControl/>
        <w:spacing w:line="240" w:lineRule="auto"/>
        <w:ind w:firstLineChars="0" w:firstLine="0"/>
        <w:jc w:val="center"/>
        <w:rPr>
          <w:color w:val="000000"/>
          <w:sz w:val="30"/>
          <w:szCs w:val="30"/>
        </w:rPr>
      </w:pPr>
      <w:r w:rsidRPr="00270994">
        <w:rPr>
          <w:color w:val="000000"/>
          <w:sz w:val="30"/>
          <w:szCs w:val="30"/>
        </w:rPr>
        <w:t>Beihang University, Beijing, China</w:t>
      </w:r>
    </w:p>
    <w:p w:rsidR="002F73D1" w:rsidRPr="00270994" w:rsidRDefault="002F73D1" w:rsidP="00A43FC3">
      <w:pPr>
        <w:spacing w:line="240" w:lineRule="auto"/>
        <w:ind w:firstLineChars="0" w:firstLine="0"/>
        <w:jc w:val="center"/>
        <w:rPr>
          <w:color w:val="000000"/>
          <w:sz w:val="30"/>
          <w:szCs w:val="30"/>
        </w:rPr>
      </w:pPr>
    </w:p>
    <w:p w:rsidR="00A73AD9" w:rsidRPr="00270994" w:rsidRDefault="007C541B" w:rsidP="00687EFB">
      <w:pPr>
        <w:widowControl/>
        <w:spacing w:line="240" w:lineRule="auto"/>
        <w:ind w:firstLineChars="0" w:firstLine="0"/>
        <w:jc w:val="left"/>
        <w:rPr>
          <w:color w:val="000000"/>
          <w:sz w:val="30"/>
          <w:szCs w:val="30"/>
        </w:rPr>
      </w:pPr>
      <w:r w:rsidRPr="00270994">
        <w:rPr>
          <w:color w:val="000000"/>
          <w:sz w:val="30"/>
          <w:szCs w:val="30"/>
        </w:rPr>
        <w:br w:type="page"/>
      </w:r>
      <w:r w:rsidR="002A600A" w:rsidRPr="00270994">
        <w:rPr>
          <w:color w:val="000000"/>
          <w:sz w:val="30"/>
          <w:szCs w:val="30"/>
        </w:rPr>
        <w:lastRenderedPageBreak/>
        <w:br w:type="page"/>
      </w:r>
      <w:r w:rsidR="00A73AD9" w:rsidRPr="00270994">
        <w:rPr>
          <w:rFonts w:eastAsia="黑体"/>
          <w:b/>
          <w:sz w:val="21"/>
          <w:szCs w:val="21"/>
        </w:rPr>
        <w:lastRenderedPageBreak/>
        <w:t>中图分类号：</w:t>
      </w:r>
      <w:r w:rsidR="00063DEF" w:rsidRPr="00270994">
        <w:rPr>
          <w:rFonts w:eastAsia="黑体"/>
          <w:b/>
          <w:sz w:val="21"/>
          <w:szCs w:val="21"/>
        </w:rPr>
        <w:t>V249.32+8</w:t>
      </w:r>
    </w:p>
    <w:p w:rsidR="00A73AD9" w:rsidRPr="00270994" w:rsidRDefault="00A73AD9" w:rsidP="00A73AD9">
      <w:pPr>
        <w:spacing w:before="50" w:after="50"/>
        <w:ind w:firstLineChars="0" w:firstLine="0"/>
        <w:rPr>
          <w:rFonts w:eastAsia="黑体"/>
          <w:b/>
          <w:sz w:val="21"/>
          <w:szCs w:val="21"/>
        </w:rPr>
      </w:pPr>
      <w:r w:rsidRPr="00270994">
        <w:rPr>
          <w:rFonts w:eastAsia="黑体"/>
          <w:b/>
          <w:sz w:val="21"/>
          <w:szCs w:val="21"/>
        </w:rPr>
        <w:t>论文编号：</w:t>
      </w:r>
      <w:r w:rsidR="001C4EEE" w:rsidRPr="002320F8">
        <w:rPr>
          <w:rFonts w:eastAsia="黑体" w:hint="eastAsia"/>
          <w:b/>
          <w:sz w:val="21"/>
          <w:szCs w:val="21"/>
        </w:rPr>
        <w:t>10006SY1</w:t>
      </w:r>
      <w:r w:rsidR="001C4EEE">
        <w:rPr>
          <w:rFonts w:eastAsia="黑体" w:hint="eastAsia"/>
          <w:b/>
          <w:sz w:val="21"/>
          <w:szCs w:val="21"/>
        </w:rPr>
        <w:t>217231</w:t>
      </w:r>
    </w:p>
    <w:p w:rsidR="00687EFB" w:rsidRPr="00270994" w:rsidRDefault="00687EFB" w:rsidP="00687EFB">
      <w:pPr>
        <w:spacing w:before="50" w:after="50"/>
        <w:ind w:firstLineChars="0" w:firstLine="0"/>
        <w:jc w:val="center"/>
        <w:rPr>
          <w:rFonts w:eastAsia="黑体"/>
          <w:noProof w:val="0"/>
          <w:sz w:val="36"/>
          <w:szCs w:val="24"/>
          <w:lang w:val="en-US"/>
        </w:rPr>
      </w:pPr>
    </w:p>
    <w:p w:rsidR="00687EFB" w:rsidRPr="00270994" w:rsidRDefault="00687EFB" w:rsidP="00687EFB">
      <w:pPr>
        <w:spacing w:before="50" w:after="50"/>
        <w:ind w:firstLineChars="0" w:firstLine="0"/>
        <w:jc w:val="center"/>
        <w:rPr>
          <w:rFonts w:eastAsia="黑体"/>
          <w:noProof w:val="0"/>
          <w:sz w:val="36"/>
          <w:szCs w:val="24"/>
          <w:lang w:val="en-US"/>
        </w:rPr>
      </w:pPr>
    </w:p>
    <w:p w:rsidR="00687EFB" w:rsidRPr="00270994" w:rsidRDefault="00687EFB" w:rsidP="00687EFB">
      <w:pPr>
        <w:spacing w:before="50" w:after="50"/>
        <w:ind w:firstLineChars="0" w:firstLine="0"/>
        <w:jc w:val="center"/>
        <w:rPr>
          <w:rFonts w:eastAsia="黑体"/>
          <w:noProof w:val="0"/>
          <w:sz w:val="36"/>
          <w:szCs w:val="24"/>
          <w:lang w:val="en-US"/>
        </w:rPr>
      </w:pPr>
    </w:p>
    <w:p w:rsidR="00A73AD9" w:rsidRPr="00270994" w:rsidRDefault="00A73AD9" w:rsidP="007276AD">
      <w:pPr>
        <w:spacing w:before="50" w:after="50"/>
        <w:ind w:firstLineChars="0" w:firstLine="0"/>
        <w:jc w:val="center"/>
        <w:rPr>
          <w:color w:val="000000"/>
          <w:sz w:val="36"/>
        </w:rPr>
      </w:pPr>
      <w:r w:rsidRPr="00270994">
        <w:rPr>
          <w:rFonts w:eastAsia="黑体"/>
          <w:color w:val="000000"/>
          <w:sz w:val="36"/>
        </w:rPr>
        <w:t>硕</w:t>
      </w:r>
      <w:r w:rsidRPr="00270994">
        <w:rPr>
          <w:rFonts w:eastAsia="黑体"/>
          <w:color w:val="000000"/>
          <w:sz w:val="36"/>
        </w:rPr>
        <w:t xml:space="preserve">  </w:t>
      </w:r>
      <w:r w:rsidRPr="00270994">
        <w:rPr>
          <w:rFonts w:eastAsia="黑体"/>
          <w:color w:val="000000"/>
          <w:sz w:val="36"/>
        </w:rPr>
        <w:t>士</w:t>
      </w:r>
      <w:r w:rsidRPr="00270994">
        <w:rPr>
          <w:rFonts w:eastAsia="黑体"/>
          <w:color w:val="000000"/>
          <w:sz w:val="36"/>
        </w:rPr>
        <w:t xml:space="preserve">  </w:t>
      </w:r>
      <w:r w:rsidRPr="00270994">
        <w:rPr>
          <w:rFonts w:eastAsia="黑体"/>
          <w:color w:val="000000"/>
          <w:sz w:val="36"/>
        </w:rPr>
        <w:t>学</w:t>
      </w:r>
      <w:r w:rsidRPr="00270994">
        <w:rPr>
          <w:rFonts w:eastAsia="黑体"/>
          <w:color w:val="000000"/>
          <w:sz w:val="36"/>
        </w:rPr>
        <w:t xml:space="preserve">  </w:t>
      </w:r>
      <w:r w:rsidRPr="00270994">
        <w:rPr>
          <w:rFonts w:eastAsia="黑体"/>
          <w:color w:val="000000"/>
          <w:sz w:val="36"/>
        </w:rPr>
        <w:t>位</w:t>
      </w:r>
      <w:r w:rsidRPr="00270994">
        <w:rPr>
          <w:rFonts w:eastAsia="黑体"/>
          <w:color w:val="000000"/>
          <w:sz w:val="36"/>
        </w:rPr>
        <w:t xml:space="preserve">  </w:t>
      </w:r>
      <w:r w:rsidRPr="00270994">
        <w:rPr>
          <w:rFonts w:eastAsia="黑体"/>
          <w:color w:val="000000"/>
          <w:sz w:val="36"/>
        </w:rPr>
        <w:t>论</w:t>
      </w:r>
      <w:r w:rsidRPr="00270994">
        <w:rPr>
          <w:rFonts w:eastAsia="黑体"/>
          <w:color w:val="000000"/>
          <w:sz w:val="36"/>
        </w:rPr>
        <w:t xml:space="preserve">  </w:t>
      </w:r>
      <w:r w:rsidRPr="00270994">
        <w:rPr>
          <w:rFonts w:eastAsia="黑体"/>
          <w:color w:val="000000"/>
          <w:sz w:val="36"/>
        </w:rPr>
        <w:t>文</w:t>
      </w: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687EFB" w:rsidRPr="00270994" w:rsidRDefault="00687EFB" w:rsidP="00687EFB">
      <w:pPr>
        <w:spacing w:before="50" w:after="50"/>
        <w:ind w:firstLineChars="0" w:firstLine="0"/>
        <w:jc w:val="center"/>
        <w:rPr>
          <w:rFonts w:eastAsia="黑体"/>
          <w:color w:val="000000"/>
          <w:sz w:val="48"/>
          <w:szCs w:val="48"/>
        </w:rPr>
      </w:pPr>
      <w:r w:rsidRPr="00270994">
        <w:rPr>
          <w:rFonts w:eastAsia="黑体"/>
          <w:color w:val="000000"/>
          <w:sz w:val="48"/>
          <w:szCs w:val="48"/>
        </w:rPr>
        <w:t>深空探测巡视器惯性</w:t>
      </w:r>
      <w:r w:rsidRPr="00270994">
        <w:rPr>
          <w:rFonts w:eastAsia="黑体"/>
          <w:color w:val="000000"/>
          <w:sz w:val="48"/>
          <w:szCs w:val="48"/>
        </w:rPr>
        <w:t>/</w:t>
      </w:r>
      <w:r w:rsidRPr="00270994">
        <w:rPr>
          <w:rFonts w:eastAsia="黑体"/>
          <w:color w:val="000000"/>
          <w:sz w:val="48"/>
          <w:szCs w:val="48"/>
        </w:rPr>
        <w:t>视觉</w:t>
      </w:r>
      <w:r w:rsidR="00AD24AE">
        <w:rPr>
          <w:rFonts w:eastAsia="黑体" w:hint="eastAsia"/>
          <w:color w:val="000000"/>
          <w:sz w:val="48"/>
          <w:szCs w:val="48"/>
        </w:rPr>
        <w:t>/</w:t>
      </w:r>
      <w:r w:rsidR="00AD24AE">
        <w:rPr>
          <w:rFonts w:eastAsia="黑体" w:hint="eastAsia"/>
          <w:color w:val="000000"/>
          <w:sz w:val="48"/>
          <w:szCs w:val="48"/>
        </w:rPr>
        <w:t>天文</w:t>
      </w:r>
    </w:p>
    <w:p w:rsidR="00A73AD9" w:rsidRPr="00270994" w:rsidRDefault="003112A2" w:rsidP="00687EFB">
      <w:pPr>
        <w:spacing w:before="50" w:after="50"/>
        <w:ind w:firstLineChars="0" w:firstLine="0"/>
        <w:jc w:val="center"/>
        <w:rPr>
          <w:rFonts w:eastAsia="黑体"/>
          <w:color w:val="000000"/>
          <w:sz w:val="48"/>
          <w:szCs w:val="48"/>
        </w:rPr>
      </w:pPr>
      <w:r>
        <w:rPr>
          <w:rFonts w:eastAsia="黑体"/>
          <w:color w:val="000000"/>
          <w:sz w:val="48"/>
          <w:szCs w:val="48"/>
        </w:rPr>
        <w:t>组合导航方法</w:t>
      </w:r>
    </w:p>
    <w:p w:rsidR="00A73AD9" w:rsidRPr="00270994" w:rsidRDefault="00A73AD9" w:rsidP="00A263DE">
      <w:pPr>
        <w:spacing w:before="50" w:after="50"/>
        <w:ind w:firstLine="420"/>
        <w:jc w:val="center"/>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A263DE">
      <w:pPr>
        <w:spacing w:before="50" w:after="50"/>
        <w:ind w:firstLine="420"/>
        <w:rPr>
          <w:color w:val="000000"/>
          <w:sz w:val="21"/>
          <w:szCs w:val="21"/>
        </w:rPr>
      </w:pPr>
    </w:p>
    <w:p w:rsidR="00A73AD9" w:rsidRPr="00270994" w:rsidRDefault="00A73AD9" w:rsidP="00153158">
      <w:pPr>
        <w:spacing w:line="480" w:lineRule="auto"/>
        <w:ind w:leftChars="-9" w:hangingChars="9" w:hanging="22"/>
        <w:rPr>
          <w:color w:val="000000"/>
        </w:rPr>
      </w:pPr>
      <w:r w:rsidRPr="00270994">
        <w:rPr>
          <w:color w:val="000000"/>
        </w:rPr>
        <w:t>作者姓名</w:t>
      </w:r>
      <w:r w:rsidRPr="00270994">
        <w:rPr>
          <w:color w:val="000000"/>
        </w:rPr>
        <w:t xml:space="preserve">       </w:t>
      </w:r>
      <w:r w:rsidR="00A76B82" w:rsidRPr="00270994">
        <w:rPr>
          <w:color w:val="000000"/>
        </w:rPr>
        <w:t>徐勇志</w:t>
      </w:r>
      <w:r w:rsidRPr="00270994">
        <w:rPr>
          <w:color w:val="000000"/>
        </w:rPr>
        <w:t xml:space="preserve">                </w:t>
      </w:r>
      <w:r w:rsidRPr="00270994">
        <w:rPr>
          <w:color w:val="000000"/>
        </w:rPr>
        <w:t>申请学位级别</w:t>
      </w:r>
      <w:r w:rsidR="007276AD" w:rsidRPr="00270994">
        <w:rPr>
          <w:color w:val="000000"/>
        </w:rPr>
        <w:t xml:space="preserve">     </w:t>
      </w:r>
      <w:r w:rsidR="00A263DE" w:rsidRPr="00270994">
        <w:rPr>
          <w:color w:val="000000"/>
        </w:rPr>
        <w:t>工学硕士</w:t>
      </w:r>
    </w:p>
    <w:p w:rsidR="00A73AD9" w:rsidRPr="00270994" w:rsidRDefault="00A73AD9" w:rsidP="00153158">
      <w:pPr>
        <w:spacing w:line="480" w:lineRule="auto"/>
        <w:ind w:leftChars="-9" w:hangingChars="9" w:hanging="22"/>
        <w:rPr>
          <w:color w:val="000000"/>
        </w:rPr>
      </w:pPr>
      <w:r w:rsidRPr="00270994">
        <w:rPr>
          <w:color w:val="000000"/>
        </w:rPr>
        <w:t>指导教师姓名</w:t>
      </w:r>
      <w:r w:rsidRPr="00270994">
        <w:rPr>
          <w:color w:val="000000"/>
        </w:rPr>
        <w:t xml:space="preserve">   </w:t>
      </w:r>
      <w:r w:rsidR="007276AD" w:rsidRPr="00270994">
        <w:rPr>
          <w:color w:val="000000"/>
        </w:rPr>
        <w:t>宁晓琳</w:t>
      </w:r>
      <w:r w:rsidRPr="00270994">
        <w:rPr>
          <w:color w:val="000000"/>
        </w:rPr>
        <w:t xml:space="preserve">                </w:t>
      </w:r>
      <w:r w:rsidRPr="00270994">
        <w:rPr>
          <w:color w:val="000000"/>
        </w:rPr>
        <w:t>职</w:t>
      </w:r>
      <w:r w:rsidRPr="00270994">
        <w:rPr>
          <w:color w:val="000000"/>
        </w:rPr>
        <w:t xml:space="preserve">    </w:t>
      </w:r>
      <w:r w:rsidRPr="00270994">
        <w:rPr>
          <w:color w:val="000000"/>
        </w:rPr>
        <w:t>称</w:t>
      </w:r>
      <w:r w:rsidR="007276AD" w:rsidRPr="00270994">
        <w:rPr>
          <w:color w:val="000000"/>
        </w:rPr>
        <w:t xml:space="preserve">         </w:t>
      </w:r>
      <w:r w:rsidR="007276AD" w:rsidRPr="00270994">
        <w:rPr>
          <w:color w:val="000000"/>
        </w:rPr>
        <w:t>副教授</w:t>
      </w:r>
    </w:p>
    <w:p w:rsidR="00A73AD9" w:rsidRPr="00270994" w:rsidRDefault="00A73AD9" w:rsidP="00153158">
      <w:pPr>
        <w:spacing w:line="480" w:lineRule="auto"/>
        <w:ind w:leftChars="-9" w:hangingChars="9" w:hanging="22"/>
        <w:rPr>
          <w:color w:val="000000"/>
        </w:rPr>
      </w:pPr>
      <w:r w:rsidRPr="00270994">
        <w:rPr>
          <w:color w:val="000000"/>
        </w:rPr>
        <w:t>学科专业</w:t>
      </w:r>
      <w:r w:rsidRPr="00270994">
        <w:rPr>
          <w:color w:val="000000"/>
        </w:rPr>
        <w:t xml:space="preserve">       </w:t>
      </w:r>
      <w:r w:rsidR="00A263DE" w:rsidRPr="00270994">
        <w:rPr>
          <w:color w:val="000000"/>
        </w:rPr>
        <w:t>仪器科学与技术</w:t>
      </w:r>
      <w:r w:rsidRPr="00270994">
        <w:rPr>
          <w:color w:val="000000"/>
        </w:rPr>
        <w:t xml:space="preserve">        </w:t>
      </w:r>
      <w:r w:rsidRPr="00270994">
        <w:rPr>
          <w:color w:val="000000"/>
        </w:rPr>
        <w:t>研究方向</w:t>
      </w:r>
      <w:r w:rsidRPr="00270994">
        <w:rPr>
          <w:color w:val="000000"/>
        </w:rPr>
        <w:t xml:space="preserve">         </w:t>
      </w:r>
      <w:r w:rsidR="007276AD" w:rsidRPr="00270994">
        <w:rPr>
          <w:color w:val="000000"/>
        </w:rPr>
        <w:t>导航、制导与控制</w:t>
      </w:r>
      <w:r w:rsidRPr="00270994">
        <w:rPr>
          <w:color w:val="000000"/>
        </w:rPr>
        <w:t xml:space="preserve">    </w:t>
      </w:r>
    </w:p>
    <w:p w:rsidR="00A73AD9" w:rsidRPr="00270994" w:rsidRDefault="00A73AD9" w:rsidP="00153158">
      <w:pPr>
        <w:spacing w:line="480" w:lineRule="auto"/>
        <w:ind w:leftChars="-9" w:hangingChars="9" w:hanging="22"/>
        <w:rPr>
          <w:color w:val="000000"/>
        </w:rPr>
      </w:pPr>
      <w:r w:rsidRPr="00270994">
        <w:rPr>
          <w:color w:val="000000"/>
        </w:rPr>
        <w:t>学习时间自</w:t>
      </w:r>
      <w:r w:rsidRPr="00270994">
        <w:rPr>
          <w:color w:val="000000"/>
        </w:rPr>
        <w:t xml:space="preserve">   </w:t>
      </w:r>
      <w:r w:rsidR="007276AD" w:rsidRPr="00270994">
        <w:rPr>
          <w:color w:val="000000"/>
        </w:rPr>
        <w:t xml:space="preserve"> </w:t>
      </w:r>
      <w:r w:rsidR="000A115B" w:rsidRPr="00270994">
        <w:rPr>
          <w:color w:val="000000"/>
        </w:rPr>
        <w:t xml:space="preserve"> </w:t>
      </w:r>
      <w:r w:rsidR="007276AD" w:rsidRPr="00270994">
        <w:rPr>
          <w:color w:val="000000"/>
        </w:rPr>
        <w:t>201</w:t>
      </w:r>
      <w:r w:rsidR="00A76B82" w:rsidRPr="00270994">
        <w:rPr>
          <w:color w:val="000000"/>
        </w:rPr>
        <w:t>2</w:t>
      </w:r>
      <w:r w:rsidRPr="00270994">
        <w:rPr>
          <w:color w:val="000000"/>
        </w:rPr>
        <w:t xml:space="preserve"> </w:t>
      </w:r>
      <w:r w:rsidRPr="00270994">
        <w:rPr>
          <w:color w:val="000000"/>
        </w:rPr>
        <w:t>年</w:t>
      </w:r>
      <w:r w:rsidRPr="00270994">
        <w:rPr>
          <w:color w:val="000000"/>
        </w:rPr>
        <w:t xml:space="preserve"> </w:t>
      </w:r>
      <w:r w:rsidR="007276AD" w:rsidRPr="00270994">
        <w:rPr>
          <w:color w:val="000000"/>
        </w:rPr>
        <w:t>9</w:t>
      </w:r>
      <w:r w:rsidRPr="00270994">
        <w:rPr>
          <w:color w:val="000000"/>
        </w:rPr>
        <w:t xml:space="preserve"> </w:t>
      </w:r>
      <w:r w:rsidRPr="00270994">
        <w:rPr>
          <w:color w:val="000000"/>
        </w:rPr>
        <w:t>月</w:t>
      </w:r>
      <w:r w:rsidR="00056E98" w:rsidRPr="00270994">
        <w:rPr>
          <w:color w:val="000000"/>
        </w:rPr>
        <w:t xml:space="preserve"> </w:t>
      </w:r>
      <w:r w:rsidR="001C4EEE">
        <w:rPr>
          <w:rFonts w:hint="eastAsia"/>
          <w:color w:val="000000"/>
        </w:rPr>
        <w:t>1</w:t>
      </w:r>
      <w:r w:rsidR="003112A2">
        <w:rPr>
          <w:rFonts w:hint="eastAsia"/>
          <w:color w:val="000000"/>
        </w:rPr>
        <w:t xml:space="preserve"> </w:t>
      </w:r>
      <w:r w:rsidR="00056E98" w:rsidRPr="00270994">
        <w:rPr>
          <w:color w:val="000000"/>
        </w:rPr>
        <w:t xml:space="preserve"> </w:t>
      </w:r>
      <w:r w:rsidRPr="00270994">
        <w:rPr>
          <w:color w:val="000000"/>
        </w:rPr>
        <w:t>日</w:t>
      </w:r>
      <w:r w:rsidRPr="00270994">
        <w:rPr>
          <w:color w:val="000000"/>
        </w:rPr>
        <w:t xml:space="preserve">    </w:t>
      </w:r>
      <w:r w:rsidR="00153158" w:rsidRPr="00270994">
        <w:rPr>
          <w:color w:val="000000"/>
        </w:rPr>
        <w:t xml:space="preserve"> </w:t>
      </w:r>
      <w:r w:rsidRPr="00270994">
        <w:rPr>
          <w:color w:val="000000"/>
        </w:rPr>
        <w:t>起</w:t>
      </w:r>
      <w:r w:rsidR="007276AD" w:rsidRPr="00270994">
        <w:rPr>
          <w:color w:val="000000"/>
        </w:rPr>
        <w:t xml:space="preserve">    </w:t>
      </w:r>
      <w:r w:rsidRPr="00270994">
        <w:rPr>
          <w:color w:val="000000"/>
        </w:rPr>
        <w:t>至</w:t>
      </w:r>
      <w:r w:rsidRPr="00270994">
        <w:rPr>
          <w:color w:val="000000"/>
        </w:rPr>
        <w:t xml:space="preserve">     </w:t>
      </w:r>
      <w:r w:rsidR="0017350B" w:rsidRPr="00270994">
        <w:rPr>
          <w:color w:val="000000"/>
        </w:rPr>
        <w:t xml:space="preserve">  </w:t>
      </w:r>
      <w:r w:rsidR="00FC53EA" w:rsidRPr="00270994">
        <w:rPr>
          <w:color w:val="000000"/>
        </w:rPr>
        <w:t xml:space="preserve"> </w:t>
      </w:r>
      <w:r w:rsidR="007276AD" w:rsidRPr="00270994">
        <w:rPr>
          <w:color w:val="000000"/>
        </w:rPr>
        <w:t>201</w:t>
      </w:r>
      <w:r w:rsidR="00A76B82" w:rsidRPr="00270994">
        <w:rPr>
          <w:color w:val="000000"/>
        </w:rPr>
        <w:t>4</w:t>
      </w:r>
      <w:r w:rsidRPr="00270994">
        <w:rPr>
          <w:color w:val="000000"/>
        </w:rPr>
        <w:t xml:space="preserve"> </w:t>
      </w:r>
      <w:r w:rsidRPr="00270994">
        <w:rPr>
          <w:color w:val="000000"/>
        </w:rPr>
        <w:t>年</w:t>
      </w:r>
      <w:r w:rsidRPr="00270994">
        <w:rPr>
          <w:color w:val="000000"/>
        </w:rPr>
        <w:t xml:space="preserve"> </w:t>
      </w:r>
      <w:r w:rsidR="00DE5A85" w:rsidRPr="00270994">
        <w:rPr>
          <w:color w:val="000000"/>
        </w:rPr>
        <w:t>1</w:t>
      </w:r>
      <w:r w:rsidR="00FC53EA" w:rsidRPr="00270994">
        <w:rPr>
          <w:color w:val="000000"/>
        </w:rPr>
        <w:t>2</w:t>
      </w:r>
      <w:r w:rsidRPr="00270994">
        <w:rPr>
          <w:color w:val="000000"/>
        </w:rPr>
        <w:t xml:space="preserve"> </w:t>
      </w:r>
      <w:r w:rsidRPr="00270994">
        <w:rPr>
          <w:color w:val="000000"/>
        </w:rPr>
        <w:t>月</w:t>
      </w:r>
      <w:r w:rsidRPr="00270994">
        <w:rPr>
          <w:color w:val="000000"/>
        </w:rPr>
        <w:t xml:space="preserve"> </w:t>
      </w:r>
      <w:r w:rsidR="001C4EEE">
        <w:rPr>
          <w:rFonts w:hint="eastAsia"/>
          <w:color w:val="000000"/>
        </w:rPr>
        <w:t>30</w:t>
      </w:r>
      <w:r w:rsidRPr="00270994">
        <w:rPr>
          <w:color w:val="000000"/>
        </w:rPr>
        <w:t xml:space="preserve"> </w:t>
      </w:r>
      <w:r w:rsidRPr="00270994">
        <w:rPr>
          <w:color w:val="000000"/>
        </w:rPr>
        <w:t>日止</w:t>
      </w:r>
    </w:p>
    <w:p w:rsidR="00A73AD9" w:rsidRPr="00270994" w:rsidRDefault="00A73AD9" w:rsidP="00153158">
      <w:pPr>
        <w:spacing w:line="480" w:lineRule="auto"/>
        <w:ind w:leftChars="-9" w:hangingChars="9" w:hanging="22"/>
        <w:rPr>
          <w:color w:val="000000"/>
        </w:rPr>
      </w:pPr>
      <w:r w:rsidRPr="00270994">
        <w:rPr>
          <w:color w:val="000000"/>
        </w:rPr>
        <w:t>论文提交日期</w:t>
      </w:r>
      <w:r w:rsidRPr="00270994">
        <w:rPr>
          <w:color w:val="000000"/>
        </w:rPr>
        <w:t xml:space="preserve"> </w:t>
      </w:r>
      <w:r w:rsidR="007276AD" w:rsidRPr="00270994">
        <w:rPr>
          <w:color w:val="000000"/>
        </w:rPr>
        <w:t xml:space="preserve"> </w:t>
      </w:r>
      <w:r w:rsidR="000A115B" w:rsidRPr="00270994">
        <w:rPr>
          <w:color w:val="000000"/>
        </w:rPr>
        <w:t xml:space="preserve"> </w:t>
      </w:r>
      <w:r w:rsidR="007276AD" w:rsidRPr="00270994">
        <w:rPr>
          <w:color w:val="000000"/>
        </w:rPr>
        <w:t>201</w:t>
      </w:r>
      <w:r w:rsidR="00A76B82" w:rsidRPr="00270994">
        <w:rPr>
          <w:color w:val="000000"/>
        </w:rPr>
        <w:t>4</w:t>
      </w:r>
      <w:r w:rsidRPr="00270994">
        <w:rPr>
          <w:color w:val="000000"/>
        </w:rPr>
        <w:t xml:space="preserve"> </w:t>
      </w:r>
      <w:r w:rsidRPr="00270994">
        <w:rPr>
          <w:color w:val="000000"/>
        </w:rPr>
        <w:t>年</w:t>
      </w:r>
      <w:r w:rsidRPr="00270994">
        <w:rPr>
          <w:color w:val="000000"/>
        </w:rPr>
        <w:t xml:space="preserve"> </w:t>
      </w:r>
      <w:r w:rsidR="00583C32" w:rsidRPr="00270994">
        <w:rPr>
          <w:color w:val="000000"/>
        </w:rPr>
        <w:t>12</w:t>
      </w:r>
      <w:r w:rsidR="007276AD" w:rsidRPr="00270994">
        <w:rPr>
          <w:color w:val="000000"/>
        </w:rPr>
        <w:t xml:space="preserve"> </w:t>
      </w:r>
      <w:r w:rsidRPr="00270994">
        <w:rPr>
          <w:color w:val="000000"/>
        </w:rPr>
        <w:t>月</w:t>
      </w:r>
      <w:r w:rsidR="00575BE2">
        <w:rPr>
          <w:color w:val="000000"/>
        </w:rPr>
        <w:t xml:space="preserve"> </w:t>
      </w:r>
      <w:r w:rsidR="001C4EEE">
        <w:rPr>
          <w:rFonts w:hint="eastAsia"/>
          <w:color w:val="000000"/>
        </w:rPr>
        <w:t>1</w:t>
      </w:r>
      <w:r w:rsidR="00DE5A85" w:rsidRPr="00270994">
        <w:rPr>
          <w:color w:val="000000"/>
        </w:rPr>
        <w:t xml:space="preserve"> </w:t>
      </w:r>
      <w:r w:rsidRPr="00270994">
        <w:rPr>
          <w:color w:val="000000"/>
        </w:rPr>
        <w:t>日</w:t>
      </w:r>
      <w:r w:rsidRPr="00270994">
        <w:rPr>
          <w:color w:val="000000"/>
        </w:rPr>
        <w:t xml:space="preserve">  </w:t>
      </w:r>
      <w:r w:rsidR="00056E98" w:rsidRPr="00270994">
        <w:rPr>
          <w:color w:val="000000"/>
        </w:rPr>
        <w:t xml:space="preserve">  </w:t>
      </w:r>
      <w:r w:rsidRPr="00270994">
        <w:rPr>
          <w:color w:val="000000"/>
        </w:rPr>
        <w:t>论文答辩日期</w:t>
      </w:r>
      <w:r w:rsidRPr="00270994">
        <w:rPr>
          <w:color w:val="000000"/>
        </w:rPr>
        <w:t xml:space="preserve"> </w:t>
      </w:r>
      <w:r w:rsidR="0017350B" w:rsidRPr="00270994">
        <w:rPr>
          <w:color w:val="000000"/>
        </w:rPr>
        <w:t xml:space="preserve">  </w:t>
      </w:r>
      <w:r w:rsidR="00153158" w:rsidRPr="00270994">
        <w:rPr>
          <w:color w:val="000000"/>
        </w:rPr>
        <w:t xml:space="preserve">  </w:t>
      </w:r>
      <w:r w:rsidR="0017350B" w:rsidRPr="00270994">
        <w:rPr>
          <w:color w:val="000000"/>
        </w:rPr>
        <w:t>201</w:t>
      </w:r>
      <w:r w:rsidR="00A76B82" w:rsidRPr="00270994">
        <w:rPr>
          <w:color w:val="000000"/>
        </w:rPr>
        <w:t>4</w:t>
      </w:r>
      <w:r w:rsidR="0017350B" w:rsidRPr="00270994">
        <w:rPr>
          <w:color w:val="000000"/>
        </w:rPr>
        <w:t xml:space="preserve"> </w:t>
      </w:r>
      <w:r w:rsidRPr="00270994">
        <w:rPr>
          <w:color w:val="000000"/>
        </w:rPr>
        <w:t>年</w:t>
      </w:r>
      <w:r w:rsidRPr="00270994">
        <w:rPr>
          <w:color w:val="000000"/>
        </w:rPr>
        <w:t xml:space="preserve"> </w:t>
      </w:r>
      <w:r w:rsidR="0017350B" w:rsidRPr="00270994">
        <w:rPr>
          <w:color w:val="000000"/>
        </w:rPr>
        <w:t>12</w:t>
      </w:r>
      <w:r w:rsidRPr="00270994">
        <w:rPr>
          <w:color w:val="000000"/>
        </w:rPr>
        <w:t xml:space="preserve"> </w:t>
      </w:r>
      <w:r w:rsidRPr="00270994">
        <w:rPr>
          <w:color w:val="000000"/>
        </w:rPr>
        <w:t>月</w:t>
      </w:r>
      <w:r w:rsidRPr="00270994">
        <w:rPr>
          <w:color w:val="000000"/>
        </w:rPr>
        <w:t xml:space="preserve"> </w:t>
      </w:r>
      <w:r w:rsidR="00B45B77" w:rsidRPr="00270994">
        <w:rPr>
          <w:color w:val="000000"/>
        </w:rPr>
        <w:t>1</w:t>
      </w:r>
      <w:r w:rsidR="003112A2">
        <w:rPr>
          <w:rFonts w:hint="eastAsia"/>
          <w:color w:val="000000"/>
        </w:rPr>
        <w:t>5</w:t>
      </w:r>
      <w:r w:rsidRPr="00270994">
        <w:rPr>
          <w:color w:val="000000"/>
        </w:rPr>
        <w:t xml:space="preserve"> </w:t>
      </w:r>
      <w:r w:rsidRPr="00270994">
        <w:rPr>
          <w:color w:val="000000"/>
        </w:rPr>
        <w:t>日</w:t>
      </w:r>
    </w:p>
    <w:p w:rsidR="002F73D1" w:rsidRPr="00270994" w:rsidRDefault="00A73AD9" w:rsidP="00153158">
      <w:pPr>
        <w:spacing w:line="480" w:lineRule="auto"/>
        <w:ind w:leftChars="-9" w:hangingChars="9" w:hanging="22"/>
        <w:rPr>
          <w:color w:val="000000"/>
        </w:rPr>
      </w:pPr>
      <w:r w:rsidRPr="00270994">
        <w:rPr>
          <w:color w:val="000000"/>
        </w:rPr>
        <w:t>学位授予单位</w:t>
      </w:r>
      <w:r w:rsidRPr="00270994">
        <w:rPr>
          <w:color w:val="000000"/>
        </w:rPr>
        <w:t xml:space="preserve">   </w:t>
      </w:r>
      <w:r w:rsidR="000A115B" w:rsidRPr="00270994">
        <w:rPr>
          <w:color w:val="000000"/>
        </w:rPr>
        <w:t>北京航空航天大学</w:t>
      </w:r>
      <w:r w:rsidRPr="00270994">
        <w:rPr>
          <w:color w:val="000000"/>
        </w:rPr>
        <w:t xml:space="preserve">      </w:t>
      </w:r>
      <w:r w:rsidRPr="00270994">
        <w:rPr>
          <w:color w:val="000000"/>
        </w:rPr>
        <w:t>学位授予日期</w:t>
      </w:r>
      <w:r w:rsidRPr="00270994">
        <w:rPr>
          <w:color w:val="000000"/>
        </w:rPr>
        <w:t xml:space="preserve">       </w:t>
      </w:r>
      <w:r w:rsidRPr="00270994">
        <w:rPr>
          <w:color w:val="000000"/>
        </w:rPr>
        <w:t>年</w:t>
      </w:r>
      <w:r w:rsidRPr="00270994">
        <w:rPr>
          <w:color w:val="000000"/>
        </w:rPr>
        <w:t xml:space="preserve">     </w:t>
      </w:r>
      <w:r w:rsidRPr="00270994">
        <w:rPr>
          <w:color w:val="000000"/>
        </w:rPr>
        <w:t>月</w:t>
      </w:r>
      <w:r w:rsidRPr="00270994">
        <w:rPr>
          <w:color w:val="000000"/>
        </w:rPr>
        <w:t xml:space="preserve">     </w:t>
      </w:r>
      <w:r w:rsidRPr="00270994">
        <w:rPr>
          <w:color w:val="000000"/>
        </w:rPr>
        <w:t>日</w:t>
      </w:r>
    </w:p>
    <w:p w:rsidR="008F7C0B" w:rsidRPr="00270994" w:rsidRDefault="007C541B" w:rsidP="00D45051">
      <w:pPr>
        <w:ind w:firstLineChars="0" w:firstLine="0"/>
        <w:rPr>
          <w:rFonts w:eastAsia="黑体"/>
        </w:rPr>
      </w:pPr>
      <w:r w:rsidRPr="00270994">
        <w:rPr>
          <w:color w:val="000000"/>
        </w:rPr>
        <w:br w:type="page"/>
      </w:r>
      <w:r w:rsidR="002A600A" w:rsidRPr="00270994">
        <w:rPr>
          <w:color w:val="000000"/>
        </w:rPr>
        <w:lastRenderedPageBreak/>
        <w:br w:type="page"/>
      </w:r>
    </w:p>
    <w:p w:rsidR="002F73D1" w:rsidRPr="00270994" w:rsidRDefault="002F73D1">
      <w:pPr>
        <w:widowControl/>
        <w:spacing w:line="240" w:lineRule="auto"/>
        <w:ind w:firstLineChars="0" w:firstLine="0"/>
        <w:jc w:val="left"/>
        <w:rPr>
          <w:color w:val="000000"/>
        </w:rPr>
      </w:pPr>
    </w:p>
    <w:p w:rsidR="006E71D3" w:rsidRPr="00270994" w:rsidRDefault="006E71D3" w:rsidP="006E71D3">
      <w:pPr>
        <w:spacing w:before="50" w:after="50" w:line="240" w:lineRule="auto"/>
        <w:ind w:firstLineChars="0" w:firstLine="0"/>
        <w:jc w:val="center"/>
        <w:rPr>
          <w:rFonts w:eastAsia="黑体"/>
          <w:color w:val="000000"/>
          <w:sz w:val="32"/>
        </w:rPr>
      </w:pPr>
      <w:r w:rsidRPr="00270994">
        <w:rPr>
          <w:rFonts w:eastAsia="黑体"/>
          <w:color w:val="000000"/>
          <w:sz w:val="32"/>
        </w:rPr>
        <w:t>关于学位论文的独创性声明</w:t>
      </w:r>
    </w:p>
    <w:p w:rsidR="006E71D3" w:rsidRPr="00270994" w:rsidRDefault="006E71D3" w:rsidP="006E71D3">
      <w:pPr>
        <w:spacing w:before="50" w:after="50"/>
        <w:ind w:firstLineChars="0" w:firstLine="0"/>
        <w:jc w:val="center"/>
        <w:rPr>
          <w:rFonts w:eastAsia="黑体"/>
          <w:color w:val="000000"/>
        </w:rPr>
      </w:pPr>
    </w:p>
    <w:p w:rsidR="006E71D3" w:rsidRPr="00270994" w:rsidRDefault="006E71D3" w:rsidP="00090556">
      <w:pPr>
        <w:spacing w:before="50" w:after="50"/>
        <w:ind w:firstLine="480"/>
        <w:rPr>
          <w:color w:val="000000"/>
        </w:rPr>
      </w:pPr>
      <w:r w:rsidRPr="00270994">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p>
    <w:p w:rsidR="006E71D3" w:rsidRPr="00270994" w:rsidRDefault="006E71D3" w:rsidP="00090556">
      <w:pPr>
        <w:spacing w:before="50" w:after="50"/>
        <w:ind w:firstLine="480"/>
        <w:rPr>
          <w:color w:val="000000"/>
        </w:rPr>
      </w:pPr>
      <w:r w:rsidRPr="00270994">
        <w:rPr>
          <w:color w:val="000000"/>
        </w:rPr>
        <w:t>若有不实之处，本人愿意承担相关法律责任。</w:t>
      </w:r>
    </w:p>
    <w:p w:rsidR="006E71D3" w:rsidRPr="00270994" w:rsidRDefault="006E71D3" w:rsidP="006E71D3">
      <w:pPr>
        <w:spacing w:before="50" w:after="50"/>
        <w:ind w:firstLine="480"/>
        <w:rPr>
          <w:color w:val="000000"/>
        </w:rPr>
      </w:pPr>
    </w:p>
    <w:p w:rsidR="006E71D3" w:rsidRPr="00270994" w:rsidRDefault="006E71D3" w:rsidP="006E71D3">
      <w:pPr>
        <w:spacing w:before="50" w:after="50"/>
        <w:ind w:firstLine="480"/>
        <w:rPr>
          <w:color w:val="000000"/>
        </w:rPr>
      </w:pPr>
      <w:r w:rsidRPr="00270994">
        <w:rPr>
          <w:color w:val="000000"/>
        </w:rPr>
        <w:t>学位论文作者签名：</w:t>
      </w:r>
      <w:r w:rsidRPr="00270994">
        <w:rPr>
          <w:color w:val="000000"/>
        </w:rPr>
        <w:t xml:space="preserve">                     </w:t>
      </w:r>
      <w:r w:rsidRPr="00270994">
        <w:rPr>
          <w:color w:val="000000"/>
        </w:rPr>
        <w:t>日期：</w:t>
      </w:r>
      <w:r w:rsidRPr="00270994">
        <w:rPr>
          <w:color w:val="000000"/>
        </w:rPr>
        <w:t xml:space="preserve">     </w:t>
      </w:r>
      <w:r w:rsidRPr="00270994">
        <w:rPr>
          <w:color w:val="000000"/>
        </w:rPr>
        <w:t>年</w:t>
      </w:r>
      <w:r w:rsidRPr="00270994">
        <w:rPr>
          <w:color w:val="000000"/>
        </w:rPr>
        <w:t xml:space="preserve">    </w:t>
      </w:r>
      <w:r w:rsidRPr="00270994">
        <w:rPr>
          <w:color w:val="000000"/>
        </w:rPr>
        <w:t>月</w:t>
      </w:r>
      <w:r w:rsidRPr="00270994">
        <w:rPr>
          <w:color w:val="000000"/>
        </w:rPr>
        <w:t xml:space="preserve">    </w:t>
      </w:r>
      <w:r w:rsidRPr="00270994">
        <w:rPr>
          <w:color w:val="000000"/>
        </w:rPr>
        <w:t>日</w:t>
      </w:r>
    </w:p>
    <w:p w:rsidR="006E71D3" w:rsidRPr="00270994" w:rsidRDefault="006E71D3" w:rsidP="006E71D3">
      <w:pPr>
        <w:pStyle w:val="af2"/>
        <w:spacing w:before="50" w:beforeAutospacing="0" w:after="50" w:afterAutospacing="0" w:line="360" w:lineRule="auto"/>
        <w:ind w:firstLine="480"/>
        <w:rPr>
          <w:rFonts w:ascii="Times New Roman" w:hAnsi="Times New Roman"/>
          <w:color w:val="000000"/>
        </w:rPr>
      </w:pPr>
    </w:p>
    <w:p w:rsidR="006E71D3" w:rsidRPr="00270994" w:rsidRDefault="006E71D3" w:rsidP="006E71D3">
      <w:pPr>
        <w:pStyle w:val="af2"/>
        <w:spacing w:before="50" w:beforeAutospacing="0" w:after="50" w:afterAutospacing="0" w:line="360" w:lineRule="auto"/>
        <w:ind w:firstLine="480"/>
        <w:rPr>
          <w:rFonts w:ascii="Times New Roman" w:hAnsi="Times New Roman"/>
          <w:color w:val="000000"/>
        </w:rPr>
      </w:pPr>
    </w:p>
    <w:p w:rsidR="00000A9E" w:rsidRPr="00270994" w:rsidRDefault="00000A9E" w:rsidP="00C566AD">
      <w:pPr>
        <w:pStyle w:val="af2"/>
        <w:spacing w:before="50" w:beforeAutospacing="0" w:after="50" w:afterAutospacing="0" w:line="360" w:lineRule="auto"/>
        <w:rPr>
          <w:rFonts w:ascii="Times New Roman" w:hAnsi="Times New Roman"/>
          <w:color w:val="000000"/>
        </w:rPr>
      </w:pPr>
    </w:p>
    <w:p w:rsidR="006E71D3" w:rsidRPr="00270994" w:rsidRDefault="006E71D3" w:rsidP="006E71D3">
      <w:pPr>
        <w:spacing w:before="50" w:after="50" w:line="240" w:lineRule="auto"/>
        <w:ind w:firstLineChars="0" w:firstLine="0"/>
        <w:jc w:val="center"/>
        <w:rPr>
          <w:rFonts w:eastAsia="黑体"/>
          <w:color w:val="000000"/>
          <w:sz w:val="32"/>
        </w:rPr>
      </w:pPr>
      <w:r w:rsidRPr="00270994">
        <w:rPr>
          <w:rFonts w:eastAsia="黑体"/>
          <w:color w:val="000000"/>
          <w:sz w:val="32"/>
        </w:rPr>
        <w:t>学位论文使用授权书</w:t>
      </w:r>
    </w:p>
    <w:p w:rsidR="00951A2E" w:rsidRPr="00270994" w:rsidRDefault="00951A2E" w:rsidP="00951A2E">
      <w:pPr>
        <w:spacing w:before="50" w:after="50"/>
        <w:ind w:firstLineChars="0" w:firstLine="0"/>
        <w:jc w:val="center"/>
        <w:rPr>
          <w:rFonts w:eastAsia="黑体"/>
          <w:color w:val="000000"/>
          <w:szCs w:val="24"/>
        </w:rPr>
      </w:pPr>
    </w:p>
    <w:p w:rsidR="006E71D3" w:rsidRPr="00270994" w:rsidRDefault="006E71D3" w:rsidP="00090556">
      <w:pPr>
        <w:pStyle w:val="22"/>
        <w:spacing w:before="50" w:after="50" w:line="360" w:lineRule="auto"/>
        <w:ind w:leftChars="0" w:left="0" w:firstLine="480"/>
        <w:rPr>
          <w:color w:val="000000"/>
          <w:szCs w:val="24"/>
        </w:rPr>
      </w:pPr>
      <w:r w:rsidRPr="00270994">
        <w:rPr>
          <w:color w:val="000000"/>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rsidR="006E71D3" w:rsidRPr="00270994" w:rsidRDefault="006E71D3" w:rsidP="00090556">
      <w:pPr>
        <w:pStyle w:val="22"/>
        <w:spacing w:before="50" w:after="50" w:line="360" w:lineRule="auto"/>
        <w:ind w:leftChars="0" w:left="0" w:firstLine="480"/>
        <w:rPr>
          <w:color w:val="000000"/>
          <w:szCs w:val="24"/>
        </w:rPr>
      </w:pPr>
      <w:r w:rsidRPr="00270994">
        <w:rPr>
          <w:color w:val="000000"/>
          <w:szCs w:val="24"/>
        </w:rPr>
        <w:t>保密学位论文在解密后的使用授权同上。</w:t>
      </w:r>
    </w:p>
    <w:p w:rsidR="006E71D3" w:rsidRPr="00270994" w:rsidRDefault="006E71D3" w:rsidP="006E71D3">
      <w:pPr>
        <w:spacing w:before="50" w:after="50"/>
        <w:ind w:firstLine="480"/>
        <w:rPr>
          <w:color w:val="000000"/>
        </w:rPr>
      </w:pPr>
    </w:p>
    <w:p w:rsidR="006E71D3" w:rsidRPr="00270994" w:rsidRDefault="006E71D3" w:rsidP="006A3032">
      <w:pPr>
        <w:spacing w:before="50" w:after="50"/>
        <w:ind w:firstLine="480"/>
        <w:rPr>
          <w:color w:val="000000"/>
        </w:rPr>
      </w:pPr>
      <w:r w:rsidRPr="00270994">
        <w:rPr>
          <w:color w:val="000000"/>
        </w:rPr>
        <w:t>学位论文作者签名：</w:t>
      </w:r>
      <w:r w:rsidRPr="00270994">
        <w:rPr>
          <w:color w:val="000000"/>
        </w:rPr>
        <w:t xml:space="preserve">                         </w:t>
      </w:r>
      <w:r w:rsidRPr="00270994">
        <w:rPr>
          <w:color w:val="000000"/>
        </w:rPr>
        <w:t>日期：</w:t>
      </w:r>
      <w:r w:rsidRPr="00270994">
        <w:rPr>
          <w:color w:val="000000"/>
        </w:rPr>
        <w:t xml:space="preserve">     </w:t>
      </w:r>
      <w:r w:rsidRPr="00270994">
        <w:rPr>
          <w:color w:val="000000"/>
        </w:rPr>
        <w:t>年</w:t>
      </w:r>
      <w:r w:rsidRPr="00270994">
        <w:rPr>
          <w:color w:val="000000"/>
        </w:rPr>
        <w:t xml:space="preserve">    </w:t>
      </w:r>
      <w:r w:rsidRPr="00270994">
        <w:rPr>
          <w:color w:val="000000"/>
        </w:rPr>
        <w:t>月</w:t>
      </w:r>
      <w:r w:rsidRPr="00270994">
        <w:rPr>
          <w:color w:val="000000"/>
        </w:rPr>
        <w:t xml:space="preserve">    </w:t>
      </w:r>
      <w:r w:rsidRPr="00270994">
        <w:rPr>
          <w:color w:val="000000"/>
        </w:rPr>
        <w:t>日</w:t>
      </w:r>
    </w:p>
    <w:p w:rsidR="004A72E5" w:rsidRPr="00270994" w:rsidRDefault="006E71D3" w:rsidP="0021651E">
      <w:pPr>
        <w:spacing w:before="50" w:after="50"/>
        <w:ind w:firstLine="480"/>
        <w:rPr>
          <w:color w:val="000000"/>
        </w:rPr>
      </w:pPr>
      <w:r w:rsidRPr="00270994">
        <w:rPr>
          <w:color w:val="000000"/>
        </w:rPr>
        <w:t>指导教师签名：</w:t>
      </w:r>
      <w:r w:rsidRPr="00270994">
        <w:rPr>
          <w:color w:val="000000"/>
        </w:rPr>
        <w:t xml:space="preserve">                             </w:t>
      </w:r>
      <w:r w:rsidRPr="00270994">
        <w:rPr>
          <w:color w:val="000000"/>
        </w:rPr>
        <w:t>日期：</w:t>
      </w:r>
      <w:r w:rsidRPr="00270994">
        <w:rPr>
          <w:color w:val="000000"/>
        </w:rPr>
        <w:t xml:space="preserve">     </w:t>
      </w:r>
      <w:r w:rsidRPr="00270994">
        <w:rPr>
          <w:color w:val="000000"/>
        </w:rPr>
        <w:t>年</w:t>
      </w:r>
      <w:r w:rsidRPr="00270994">
        <w:rPr>
          <w:color w:val="000000"/>
        </w:rPr>
        <w:t xml:space="preserve">    </w:t>
      </w:r>
      <w:r w:rsidRPr="00270994">
        <w:rPr>
          <w:color w:val="000000"/>
        </w:rPr>
        <w:t>月</w:t>
      </w:r>
      <w:r w:rsidRPr="00270994">
        <w:rPr>
          <w:color w:val="000000"/>
        </w:rPr>
        <w:t xml:space="preserve">    </w:t>
      </w:r>
      <w:r w:rsidRPr="00270994">
        <w:rPr>
          <w:color w:val="000000"/>
        </w:rPr>
        <w:t>日</w:t>
      </w:r>
      <w:r w:rsidR="00C62F00" w:rsidRPr="00270994">
        <w:rPr>
          <w:color w:val="000000"/>
        </w:rPr>
        <w:br w:type="page"/>
      </w:r>
    </w:p>
    <w:p w:rsidR="000D0CB1" w:rsidRPr="00270994" w:rsidRDefault="000D0CB1" w:rsidP="00A263DE">
      <w:pPr>
        <w:spacing w:before="50" w:after="50"/>
        <w:ind w:firstLineChars="0" w:firstLine="0"/>
        <w:jc w:val="center"/>
        <w:rPr>
          <w:rFonts w:eastAsia="黑体"/>
          <w:sz w:val="32"/>
        </w:rPr>
        <w:sectPr w:rsidR="000D0CB1" w:rsidRPr="00270994" w:rsidSect="006A3247">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418" w:right="1134" w:bottom="1418" w:left="1701" w:header="851" w:footer="851" w:gutter="0"/>
          <w:pgNumType w:fmt="upperRoman" w:start="1"/>
          <w:cols w:space="425"/>
          <w:docGrid w:type="lines" w:linePitch="326"/>
        </w:sectPr>
      </w:pPr>
    </w:p>
    <w:p w:rsidR="002963B6" w:rsidRPr="00270994" w:rsidRDefault="002963B6" w:rsidP="00A263DE">
      <w:pPr>
        <w:spacing w:before="50" w:after="50"/>
        <w:ind w:firstLineChars="0" w:firstLine="0"/>
        <w:jc w:val="center"/>
        <w:rPr>
          <w:rFonts w:eastAsia="黑体"/>
          <w:sz w:val="32"/>
        </w:rPr>
      </w:pPr>
      <w:r w:rsidRPr="00270994">
        <w:rPr>
          <w:rFonts w:eastAsia="黑体"/>
          <w:sz w:val="32"/>
        </w:rPr>
        <w:lastRenderedPageBreak/>
        <w:t>摘</w:t>
      </w:r>
      <w:r w:rsidR="00151297" w:rsidRPr="00270994">
        <w:rPr>
          <w:rFonts w:eastAsia="黑体"/>
          <w:sz w:val="32"/>
        </w:rPr>
        <w:t xml:space="preserve">    </w:t>
      </w:r>
      <w:r w:rsidRPr="00270994">
        <w:rPr>
          <w:rFonts w:eastAsia="黑体"/>
          <w:sz w:val="32"/>
        </w:rPr>
        <w:t>要</w:t>
      </w:r>
    </w:p>
    <w:p w:rsidR="005B28D3" w:rsidRPr="00270994" w:rsidRDefault="005B28D3" w:rsidP="005B28D3">
      <w:pPr>
        <w:spacing w:line="240" w:lineRule="auto"/>
        <w:ind w:firstLineChars="0" w:firstLine="0"/>
        <w:jc w:val="center"/>
        <w:rPr>
          <w:rFonts w:eastAsia="黑体"/>
          <w:sz w:val="32"/>
        </w:rPr>
      </w:pPr>
    </w:p>
    <w:p w:rsidR="0037133D" w:rsidRDefault="0027502C" w:rsidP="00CB28DC">
      <w:pPr>
        <w:ind w:firstLine="480"/>
      </w:pPr>
      <w:r w:rsidRPr="00270994">
        <w:t>深空探测巡视器</w:t>
      </w:r>
      <w:r w:rsidR="001F7B1B">
        <w:rPr>
          <w:rFonts w:hint="eastAsia"/>
        </w:rPr>
        <w:t>的高精度自主导航是</w:t>
      </w:r>
      <w:r w:rsidR="00CA289C">
        <w:rPr>
          <w:rFonts w:hint="eastAsia"/>
        </w:rPr>
        <w:t>完成探测任务的基本保障。目前巡视器通常采用的自主导航方法包括惯性导航、视觉导航、天文导航和车轮里程计</w:t>
      </w:r>
      <w:r w:rsidR="00F02088">
        <w:rPr>
          <w:rFonts w:hint="eastAsia"/>
        </w:rPr>
        <w:t>等</w:t>
      </w:r>
      <w:r w:rsidR="00CB28DC">
        <w:rPr>
          <w:rFonts w:hint="eastAsia"/>
        </w:rPr>
        <w:t>，</w:t>
      </w:r>
      <w:r w:rsidR="00F02088">
        <w:rPr>
          <w:rFonts w:hint="eastAsia"/>
        </w:rPr>
        <w:t>车轮里程计由于滑移问题已逐渐只用作备份</w:t>
      </w:r>
      <w:r w:rsidR="00CB28DC">
        <w:rPr>
          <w:rFonts w:hint="eastAsia"/>
        </w:rPr>
        <w:t>。</w:t>
      </w:r>
      <w:r w:rsidR="00F02088">
        <w:rPr>
          <w:rFonts w:hint="eastAsia"/>
        </w:rPr>
        <w:t>惯性导航具有短时姿态精度高、导航参数完备、数据更新快和误差模型较为精确的优点，</w:t>
      </w:r>
      <w:r w:rsidR="00CB28DC">
        <w:rPr>
          <w:rFonts w:hint="eastAsia"/>
        </w:rPr>
        <w:t>但</w:t>
      </w:r>
      <w:r w:rsidR="00F02088">
        <w:rPr>
          <w:rFonts w:hint="eastAsia"/>
        </w:rPr>
        <w:t>位置</w:t>
      </w:r>
      <w:r w:rsidR="00CB28DC">
        <w:rPr>
          <w:rFonts w:hint="eastAsia"/>
        </w:rPr>
        <w:t>误发散严重。</w:t>
      </w:r>
      <w:r w:rsidR="00F02088">
        <w:rPr>
          <w:rFonts w:hint="eastAsia"/>
        </w:rPr>
        <w:t>视觉导航具有位置精度较高、体积小的优点，但其姿态精度较低、计算量大、且位置精度随航向角误差增大而非线性发散。天文导航获得星敏感器相对惯性系的绝对角度信息，没有惯性导航和视觉导航的误差累积问题。因此，</w:t>
      </w:r>
      <w:r w:rsidR="002B0FD0">
        <w:rPr>
          <w:rFonts w:hint="eastAsia"/>
        </w:rPr>
        <w:t>惯性导航、视觉导航和天文导航具有很好的优势互补特性，对于长时间长距离的巡视器自主导航</w:t>
      </w:r>
      <w:r w:rsidR="001F7B1B">
        <w:rPr>
          <w:rFonts w:hint="eastAsia"/>
        </w:rPr>
        <w:t>任务</w:t>
      </w:r>
      <w:r w:rsidR="002B0FD0">
        <w:rPr>
          <w:rFonts w:hint="eastAsia"/>
        </w:rPr>
        <w:t>，惯性</w:t>
      </w:r>
      <w:r w:rsidR="002B0FD0">
        <w:rPr>
          <w:rFonts w:hint="eastAsia"/>
        </w:rPr>
        <w:t>/</w:t>
      </w:r>
      <w:r w:rsidR="002B0FD0">
        <w:rPr>
          <w:rFonts w:hint="eastAsia"/>
        </w:rPr>
        <w:t>视觉组合导航方法及惯性</w:t>
      </w:r>
      <w:r w:rsidR="002B0FD0">
        <w:rPr>
          <w:rFonts w:hint="eastAsia"/>
        </w:rPr>
        <w:t>/</w:t>
      </w:r>
      <w:r w:rsidR="002B0FD0">
        <w:rPr>
          <w:rFonts w:hint="eastAsia"/>
        </w:rPr>
        <w:t>视觉</w:t>
      </w:r>
      <w:r w:rsidR="002B0FD0">
        <w:rPr>
          <w:rFonts w:hint="eastAsia"/>
        </w:rPr>
        <w:t>/</w:t>
      </w:r>
      <w:r w:rsidR="002B0FD0">
        <w:rPr>
          <w:rFonts w:hint="eastAsia"/>
        </w:rPr>
        <w:t>天文组合导航方法是目前巡视器自主导航方法的研究热点。</w:t>
      </w:r>
    </w:p>
    <w:p w:rsidR="00577E4E" w:rsidRDefault="00577E4E" w:rsidP="00577E4E">
      <w:pPr>
        <w:ind w:firstLine="480"/>
      </w:pPr>
      <w:r>
        <w:rPr>
          <w:rFonts w:hint="eastAsia"/>
        </w:rPr>
        <w:t>本文首先研究了传统惯性</w:t>
      </w:r>
      <w:r>
        <w:rPr>
          <w:rFonts w:hint="eastAsia"/>
        </w:rPr>
        <w:t>/</w:t>
      </w:r>
      <w:r>
        <w:rPr>
          <w:rFonts w:hint="eastAsia"/>
        </w:rPr>
        <w:t>视觉组合导航方法（</w:t>
      </w:r>
      <w:r>
        <w:rPr>
          <w:rFonts w:hint="eastAsia"/>
        </w:rPr>
        <w:t>INS/VNS</w:t>
      </w:r>
      <w:r>
        <w:rPr>
          <w:rFonts w:hint="eastAsia"/>
        </w:rPr>
        <w:t>）并进行了优化，然后在</w:t>
      </w:r>
      <w:r>
        <w:rPr>
          <w:rFonts w:hint="eastAsia"/>
        </w:rPr>
        <w:t>INS/VNS</w:t>
      </w:r>
      <w:r>
        <w:rPr>
          <w:rFonts w:hint="eastAsia"/>
        </w:rPr>
        <w:t>的研究成果基础上进一步研究了惯性</w:t>
      </w:r>
      <w:r>
        <w:rPr>
          <w:rFonts w:hint="eastAsia"/>
        </w:rPr>
        <w:t>/</w:t>
      </w:r>
      <w:r>
        <w:rPr>
          <w:rFonts w:hint="eastAsia"/>
        </w:rPr>
        <w:t>视觉</w:t>
      </w:r>
      <w:r>
        <w:rPr>
          <w:rFonts w:hint="eastAsia"/>
        </w:rPr>
        <w:t>/</w:t>
      </w:r>
      <w:r>
        <w:rPr>
          <w:rFonts w:hint="eastAsia"/>
        </w:rPr>
        <w:t>天文组合导航（</w:t>
      </w:r>
      <w:r>
        <w:rPr>
          <w:rFonts w:hint="eastAsia"/>
        </w:rPr>
        <w:t>INS/VNS/CNS</w:t>
      </w:r>
      <w:r>
        <w:rPr>
          <w:rFonts w:hint="eastAsia"/>
        </w:rPr>
        <w:t>）方法。具体工作包括：</w:t>
      </w:r>
    </w:p>
    <w:p w:rsidR="00DE4055" w:rsidRDefault="009441E2" w:rsidP="00DD5EE9">
      <w:pPr>
        <w:ind w:firstLineChars="0" w:firstLine="480"/>
      </w:pPr>
      <w:r>
        <w:rPr>
          <w:rFonts w:hint="eastAsia"/>
        </w:rPr>
        <w:t>（</w:t>
      </w:r>
      <w:r>
        <w:rPr>
          <w:rFonts w:hint="eastAsia"/>
        </w:rPr>
        <w:t>1</w:t>
      </w:r>
      <w:r>
        <w:rPr>
          <w:rFonts w:hint="eastAsia"/>
        </w:rPr>
        <w:t>）</w:t>
      </w:r>
      <w:r w:rsidR="00C36863">
        <w:rPr>
          <w:rFonts w:hint="eastAsia"/>
        </w:rPr>
        <w:t>研究了世界坐标系下的惯性导航和双目视觉导航基本原理，并对双目视觉导航</w:t>
      </w:r>
      <w:r w:rsidR="00577E4E">
        <w:rPr>
          <w:rFonts w:hint="eastAsia"/>
        </w:rPr>
        <w:t>的误差传递特性进行了详细分析。</w:t>
      </w:r>
      <w:r w:rsidR="00BE3535">
        <w:rPr>
          <w:rFonts w:hint="eastAsia"/>
        </w:rPr>
        <w:t>视觉导航的误差源包括内外参标定误差、特征点提取和匹配误差、相机相</w:t>
      </w:r>
      <w:r>
        <w:rPr>
          <w:rFonts w:hint="eastAsia"/>
        </w:rPr>
        <w:t>对巡视器的安装误差，</w:t>
      </w:r>
      <w:r w:rsidR="00CB28DC">
        <w:rPr>
          <w:rFonts w:hint="eastAsia"/>
        </w:rPr>
        <w:t>三维重建过程的误差传递</w:t>
      </w:r>
      <w:r>
        <w:rPr>
          <w:rFonts w:hint="eastAsia"/>
        </w:rPr>
        <w:t>没有解析的表达形式</w:t>
      </w:r>
      <w:r w:rsidR="00CB28DC">
        <w:rPr>
          <w:rFonts w:hint="eastAsia"/>
        </w:rPr>
        <w:t>。</w:t>
      </w:r>
      <w:r>
        <w:rPr>
          <w:rFonts w:hint="eastAsia"/>
        </w:rPr>
        <w:t>将视觉导航的</w:t>
      </w:r>
      <w:r w:rsidR="00C36863">
        <w:rPr>
          <w:rFonts w:hint="eastAsia"/>
        </w:rPr>
        <w:t>单步</w:t>
      </w:r>
      <w:r>
        <w:rPr>
          <w:rFonts w:hint="eastAsia"/>
        </w:rPr>
        <w:t>位置误差分解为</w:t>
      </w:r>
      <w:r w:rsidR="00DD5EE9">
        <w:rPr>
          <w:rFonts w:hint="eastAsia"/>
        </w:rPr>
        <w:t>位置误差累积项和位置</w:t>
      </w:r>
      <w:r w:rsidR="00CB28DC">
        <w:rPr>
          <w:rFonts w:hint="eastAsia"/>
        </w:rPr>
        <w:t>误差</w:t>
      </w:r>
      <w:r w:rsidR="00DD5EE9">
        <w:rPr>
          <w:rFonts w:hint="eastAsia"/>
        </w:rPr>
        <w:t>与姿态误差耦合项</w:t>
      </w:r>
      <w:r w:rsidR="0022602D">
        <w:rPr>
          <w:rFonts w:hint="eastAsia"/>
        </w:rPr>
        <w:t>，</w:t>
      </w:r>
      <w:r w:rsidR="00CB28DC">
        <w:rPr>
          <w:rFonts w:hint="eastAsia"/>
        </w:rPr>
        <w:t>通过仿真证明</w:t>
      </w:r>
      <w:r>
        <w:rPr>
          <w:rFonts w:hint="eastAsia"/>
        </w:rPr>
        <w:t>耦合项是主要组成部分。</w:t>
      </w:r>
    </w:p>
    <w:p w:rsidR="009441E2" w:rsidRDefault="009441E2" w:rsidP="009441E2">
      <w:pPr>
        <w:ind w:firstLineChars="0" w:firstLine="480"/>
      </w:pPr>
      <w:r>
        <w:rPr>
          <w:rFonts w:hint="eastAsia"/>
        </w:rPr>
        <w:t>（</w:t>
      </w:r>
      <w:r>
        <w:rPr>
          <w:rFonts w:hint="eastAsia"/>
        </w:rPr>
        <w:t>2</w:t>
      </w:r>
      <w:r>
        <w:rPr>
          <w:rFonts w:hint="eastAsia"/>
        </w:rPr>
        <w:t>）根据量测量将</w:t>
      </w:r>
      <w:r>
        <w:rPr>
          <w:rFonts w:hint="eastAsia"/>
        </w:rPr>
        <w:t>INS/VNS</w:t>
      </w:r>
      <w:r>
        <w:rPr>
          <w:rFonts w:hint="eastAsia"/>
        </w:rPr>
        <w:t>模型分为三类：视觉相对运动参数（</w:t>
      </w:r>
      <w:r>
        <w:rPr>
          <w:rFonts w:hint="eastAsia"/>
        </w:rPr>
        <w:t>QT-INS/VNS</w:t>
      </w:r>
      <w:r>
        <w:rPr>
          <w:rFonts w:hint="eastAsia"/>
        </w:rPr>
        <w:t>）、惯性与视觉相对运动参数差（</w:t>
      </w:r>
      <w:r>
        <w:rPr>
          <w:rFonts w:hint="eastAsia"/>
        </w:rPr>
        <w:t>dQT-INS/VNS</w:t>
      </w:r>
      <w:r>
        <w:rPr>
          <w:rFonts w:hint="eastAsia"/>
        </w:rPr>
        <w:t>）和视觉特征点坐标（</w:t>
      </w:r>
      <w:r>
        <w:rPr>
          <w:rFonts w:hint="eastAsia"/>
        </w:rPr>
        <w:t>FPc-INS/VNS</w:t>
      </w:r>
      <w:r>
        <w:rPr>
          <w:rFonts w:hint="eastAsia"/>
        </w:rPr>
        <w:t>）。通过月面仿真和地面实验</w:t>
      </w:r>
      <w:r w:rsidR="004C2051">
        <w:rPr>
          <w:rFonts w:hint="eastAsia"/>
        </w:rPr>
        <w:t>分析得到传统</w:t>
      </w:r>
      <w:r w:rsidR="004A7313">
        <w:rPr>
          <w:rFonts w:hint="eastAsia"/>
        </w:rPr>
        <w:t>dQT-</w:t>
      </w:r>
      <w:r w:rsidR="004C2051">
        <w:rPr>
          <w:rFonts w:hint="eastAsia"/>
        </w:rPr>
        <w:t>INS/VNS</w:t>
      </w:r>
      <w:r w:rsidR="00F02088">
        <w:rPr>
          <w:rFonts w:hint="eastAsia"/>
        </w:rPr>
        <w:t>方法</w:t>
      </w:r>
      <w:r w:rsidR="004C2051">
        <w:rPr>
          <w:rFonts w:hint="eastAsia"/>
        </w:rPr>
        <w:t>在三类方法中具有最好的</w:t>
      </w:r>
      <w:r w:rsidR="00F02088">
        <w:rPr>
          <w:rFonts w:hint="eastAsia"/>
        </w:rPr>
        <w:t>综合</w:t>
      </w:r>
      <w:r w:rsidR="004C2051">
        <w:rPr>
          <w:rFonts w:hint="eastAsia"/>
        </w:rPr>
        <w:t>导航特性。然后针对</w:t>
      </w:r>
      <w:r w:rsidR="004A7313">
        <w:rPr>
          <w:rFonts w:hint="eastAsia"/>
        </w:rPr>
        <w:t>dQT</w:t>
      </w:r>
      <w:r w:rsidR="004C2051">
        <w:rPr>
          <w:rFonts w:hint="eastAsia"/>
        </w:rPr>
        <w:t>-INS/VNS</w:t>
      </w:r>
      <w:r w:rsidR="00CB28DC">
        <w:rPr>
          <w:rFonts w:hint="eastAsia"/>
        </w:rPr>
        <w:t>模型</w:t>
      </w:r>
      <w:r w:rsidR="004C2051">
        <w:rPr>
          <w:rFonts w:hint="eastAsia"/>
        </w:rPr>
        <w:t>的两个问题分别提出了改进方法：</w:t>
      </w:r>
      <w:r w:rsidR="004C2051">
        <w:rPr>
          <w:rFonts w:hint="eastAsia"/>
        </w:rPr>
        <w:t>1</w:t>
      </w:r>
      <w:r w:rsidR="004C2051">
        <w:rPr>
          <w:rFonts w:hint="eastAsia"/>
        </w:rPr>
        <w:t>）量测模型中惯性姿态误差定义与平台失准角定义不一致，导致</w:t>
      </w:r>
      <w:r w:rsidR="00F02088">
        <w:rPr>
          <w:rFonts w:hint="eastAsia"/>
        </w:rPr>
        <w:t>惯性与视觉</w:t>
      </w:r>
      <w:r w:rsidR="004C2051">
        <w:rPr>
          <w:rFonts w:hint="eastAsia"/>
        </w:rPr>
        <w:t>相对旋转</w:t>
      </w:r>
      <w:r w:rsidR="0049332A">
        <w:rPr>
          <w:rFonts w:hint="eastAsia"/>
        </w:rPr>
        <w:t>差的误差表达式中需要做近似处理。事实上，当航向角较大时，该近似处理的误差可超过平台失准角大小，不可忽略。通过利用含误差的惯性姿态已知的特点，建立了不需要进行该近似处理的改进量测模型。</w:t>
      </w:r>
      <w:r w:rsidR="0049332A">
        <w:rPr>
          <w:rFonts w:hint="eastAsia"/>
        </w:rPr>
        <w:t>2</w:t>
      </w:r>
      <w:r w:rsidR="0049332A">
        <w:rPr>
          <w:rFonts w:hint="eastAsia"/>
        </w:rPr>
        <w:t>）传统</w:t>
      </w:r>
      <w:r w:rsidR="0049332A">
        <w:rPr>
          <w:rFonts w:hint="eastAsia"/>
        </w:rPr>
        <w:t>INS/VNS</w:t>
      </w:r>
      <w:r w:rsidR="0049332A">
        <w:rPr>
          <w:rFonts w:hint="eastAsia"/>
        </w:rPr>
        <w:t>模型</w:t>
      </w:r>
      <w:r w:rsidR="00F02088">
        <w:rPr>
          <w:rFonts w:hint="eastAsia"/>
        </w:rPr>
        <w:t>不考虑视觉常值误差，通过视觉导航误差特性</w:t>
      </w:r>
      <w:r w:rsidR="00F02088">
        <w:rPr>
          <w:rFonts w:hint="eastAsia"/>
        </w:rPr>
        <w:lastRenderedPageBreak/>
        <w:t>分析，建立了量测量与视觉相对运动参数常值误差的关系，</w:t>
      </w:r>
      <w:r w:rsidR="00DF4533">
        <w:rPr>
          <w:rFonts w:hint="eastAsia"/>
        </w:rPr>
        <w:t>估计并补偿视觉常值误差</w:t>
      </w:r>
      <w:r w:rsidR="00F02088">
        <w:rPr>
          <w:rFonts w:hint="eastAsia"/>
        </w:rPr>
        <w:t>从而</w:t>
      </w:r>
      <w:r w:rsidR="00DF4533">
        <w:rPr>
          <w:rFonts w:hint="eastAsia"/>
        </w:rPr>
        <w:t>提高导航精度。月面仿真和地面实验均表明所提出的改进方法相比传统方法可</w:t>
      </w:r>
      <w:r w:rsidR="00CB28DC">
        <w:rPr>
          <w:rFonts w:hint="eastAsia"/>
        </w:rPr>
        <w:t>有效提高</w:t>
      </w:r>
      <w:r w:rsidR="00F02088">
        <w:rPr>
          <w:rFonts w:hint="eastAsia"/>
        </w:rPr>
        <w:t>导航</w:t>
      </w:r>
      <w:r w:rsidR="00DF4533">
        <w:rPr>
          <w:rFonts w:hint="eastAsia"/>
        </w:rPr>
        <w:t>精度。在以上惯性</w:t>
      </w:r>
      <w:r w:rsidR="00DF4533">
        <w:rPr>
          <w:rFonts w:hint="eastAsia"/>
        </w:rPr>
        <w:t>/</w:t>
      </w:r>
      <w:r w:rsidR="00DF4533">
        <w:rPr>
          <w:rFonts w:hint="eastAsia"/>
        </w:rPr>
        <w:t>视觉组合模型的研究基础之上，</w:t>
      </w:r>
      <w:r w:rsidR="00F02088">
        <w:rPr>
          <w:rFonts w:hint="eastAsia"/>
        </w:rPr>
        <w:t>分别</w:t>
      </w:r>
      <w:r w:rsidR="00DF4533">
        <w:rPr>
          <w:rFonts w:hint="eastAsia"/>
        </w:rPr>
        <w:t>提出了</w:t>
      </w:r>
      <w:r w:rsidR="00F02088">
        <w:rPr>
          <w:rFonts w:hint="eastAsia"/>
        </w:rPr>
        <w:t>相应的</w:t>
      </w:r>
      <w:r w:rsidR="00DF4533">
        <w:rPr>
          <w:rFonts w:hint="eastAsia"/>
        </w:rPr>
        <w:t>惯性</w:t>
      </w:r>
      <w:r w:rsidR="00DF4533">
        <w:rPr>
          <w:rFonts w:hint="eastAsia"/>
        </w:rPr>
        <w:t>/</w:t>
      </w:r>
      <w:r w:rsidR="00DF4533">
        <w:rPr>
          <w:rFonts w:hint="eastAsia"/>
        </w:rPr>
        <w:t>视觉</w:t>
      </w:r>
      <w:r w:rsidR="00DF4533">
        <w:rPr>
          <w:rFonts w:hint="eastAsia"/>
        </w:rPr>
        <w:t>/</w:t>
      </w:r>
      <w:r w:rsidR="00DF4533">
        <w:rPr>
          <w:rFonts w:hint="eastAsia"/>
        </w:rPr>
        <w:t>天文组合导航模型，并通过</w:t>
      </w:r>
      <w:r w:rsidR="00F02088">
        <w:rPr>
          <w:rFonts w:hint="eastAsia"/>
        </w:rPr>
        <w:t>月面</w:t>
      </w:r>
      <w:r w:rsidR="00DF4533">
        <w:rPr>
          <w:rFonts w:hint="eastAsia"/>
        </w:rPr>
        <w:t>仿真和</w:t>
      </w:r>
      <w:r w:rsidR="00F02088">
        <w:rPr>
          <w:rFonts w:hint="eastAsia"/>
        </w:rPr>
        <w:t>地面</w:t>
      </w:r>
      <w:r w:rsidR="00DF4533">
        <w:rPr>
          <w:rFonts w:hint="eastAsia"/>
        </w:rPr>
        <w:t>实验验证了其有效性。</w:t>
      </w:r>
    </w:p>
    <w:p w:rsidR="00DE4055" w:rsidRDefault="00DF4533" w:rsidP="00DE4055">
      <w:pPr>
        <w:ind w:firstLineChars="0"/>
      </w:pPr>
      <w:r>
        <w:rPr>
          <w:rFonts w:hint="eastAsia"/>
        </w:rPr>
        <w:t>（</w:t>
      </w:r>
      <w:r>
        <w:rPr>
          <w:rFonts w:hint="eastAsia"/>
        </w:rPr>
        <w:t>3</w:t>
      </w:r>
      <w:r>
        <w:rPr>
          <w:rFonts w:hint="eastAsia"/>
        </w:rPr>
        <w:t>）设计并实现了基于惯导轨迹发生器和月面虚拟视景软件的月面仿真系统。</w:t>
      </w:r>
    </w:p>
    <w:p w:rsidR="00DE4055" w:rsidRDefault="00DF4533" w:rsidP="00DF4533">
      <w:pPr>
        <w:ind w:firstLine="480"/>
      </w:pPr>
      <w:r w:rsidRPr="002320F8">
        <w:rPr>
          <w:rFonts w:eastAsia="黑体" w:hint="eastAsia"/>
        </w:rPr>
        <w:t>关键词</w:t>
      </w:r>
      <w:r w:rsidRPr="002320F8">
        <w:rPr>
          <w:rFonts w:hint="eastAsia"/>
        </w:rPr>
        <w:t>：巡视器，惯性导航，视觉导航，</w:t>
      </w:r>
      <w:r>
        <w:rPr>
          <w:rFonts w:hint="eastAsia"/>
        </w:rPr>
        <w:t>天文导航，</w:t>
      </w:r>
      <w:r w:rsidRPr="002320F8">
        <w:rPr>
          <w:rFonts w:hint="eastAsia"/>
        </w:rPr>
        <w:t>组合导航</w:t>
      </w:r>
    </w:p>
    <w:p w:rsidR="00991A6E" w:rsidRPr="00270994" w:rsidRDefault="00CE498A" w:rsidP="009C07D4">
      <w:pPr>
        <w:spacing w:line="240" w:lineRule="auto"/>
        <w:ind w:firstLineChars="0" w:firstLine="0"/>
        <w:jc w:val="center"/>
        <w:rPr>
          <w:b/>
          <w:sz w:val="32"/>
          <w:szCs w:val="32"/>
        </w:rPr>
      </w:pPr>
      <w:r w:rsidRPr="00270994">
        <w:br w:type="page"/>
      </w:r>
      <w:r w:rsidR="009C07D4" w:rsidRPr="00270994">
        <w:rPr>
          <w:b/>
          <w:sz w:val="32"/>
          <w:szCs w:val="32"/>
        </w:rPr>
        <w:lastRenderedPageBreak/>
        <w:t>Abstract</w:t>
      </w:r>
    </w:p>
    <w:p w:rsidR="005B28D3" w:rsidRPr="00270994" w:rsidRDefault="005B28D3" w:rsidP="005B28D3">
      <w:pPr>
        <w:spacing w:line="240" w:lineRule="auto"/>
        <w:ind w:firstLineChars="0" w:firstLine="0"/>
        <w:jc w:val="center"/>
        <w:rPr>
          <w:b/>
          <w:sz w:val="32"/>
          <w:szCs w:val="32"/>
        </w:rPr>
      </w:pPr>
    </w:p>
    <w:p w:rsidR="002733C8" w:rsidRPr="009F3673" w:rsidRDefault="002733C8" w:rsidP="002733C8">
      <w:pPr>
        <w:ind w:firstLine="480"/>
        <w:rPr>
          <w:lang w:val="en-US"/>
        </w:rPr>
      </w:pPr>
      <w:r w:rsidRPr="009F3673">
        <w:rPr>
          <w:lang w:val="en-US"/>
        </w:rPr>
        <w:t xml:space="preserve">High accuracy autonomous navigation of planetary exploration rovers is the </w:t>
      </w:r>
      <w:bookmarkStart w:id="0" w:name="OLE_LINK79"/>
      <w:r>
        <w:rPr>
          <w:rFonts w:hint="eastAsia"/>
          <w:lang w:val="en-US"/>
        </w:rPr>
        <w:t xml:space="preserve">basic </w:t>
      </w:r>
      <w:r w:rsidRPr="009F3673">
        <w:rPr>
          <w:lang w:val="en-US"/>
        </w:rPr>
        <w:t xml:space="preserve">guarantee </w:t>
      </w:r>
      <w:bookmarkEnd w:id="0"/>
      <w:r w:rsidRPr="009F3673">
        <w:rPr>
          <w:lang w:val="en-US"/>
        </w:rPr>
        <w:t xml:space="preserve">to accomplish the mission. The </w:t>
      </w:r>
      <w:r>
        <w:rPr>
          <w:rFonts w:hint="eastAsia"/>
          <w:lang w:val="en-US"/>
        </w:rPr>
        <w:t xml:space="preserve">commonly used </w:t>
      </w:r>
      <w:r w:rsidRPr="009F3673">
        <w:rPr>
          <w:lang w:val="en-US"/>
        </w:rPr>
        <w:t>autonomous navigation methods currently include inertial navigation, vision navigation, celestial navigation and wheel odometry</w:t>
      </w:r>
      <w:r>
        <w:rPr>
          <w:rFonts w:hint="eastAsia"/>
          <w:lang w:val="en-US"/>
        </w:rPr>
        <w:t>.</w:t>
      </w:r>
      <w:r w:rsidRPr="009F3673">
        <w:rPr>
          <w:lang w:val="en-US"/>
        </w:rPr>
        <w:t xml:space="preserve"> </w:t>
      </w:r>
      <w:r>
        <w:rPr>
          <w:rFonts w:hint="eastAsia"/>
          <w:lang w:val="en-US"/>
        </w:rPr>
        <w:t>W</w:t>
      </w:r>
      <w:r w:rsidRPr="009F3673">
        <w:rPr>
          <w:lang w:val="en-US"/>
        </w:rPr>
        <w:t>heel odometry is only used as backup navigation system</w:t>
      </w:r>
      <w:r>
        <w:rPr>
          <w:rFonts w:hint="eastAsia"/>
          <w:lang w:val="en-US"/>
        </w:rPr>
        <w:t xml:space="preserve"> due to the </w:t>
      </w:r>
      <w:r w:rsidRPr="006F03A0">
        <w:rPr>
          <w:lang w:val="en-US"/>
        </w:rPr>
        <w:t>slippage</w:t>
      </w:r>
      <w:r w:rsidRPr="006F03A0">
        <w:rPr>
          <w:rFonts w:hint="eastAsia"/>
          <w:lang w:val="en-US"/>
        </w:rPr>
        <w:t xml:space="preserve"> </w:t>
      </w:r>
      <w:r w:rsidR="00D823C8">
        <w:rPr>
          <w:rFonts w:hint="eastAsia"/>
          <w:lang w:val="en-US"/>
        </w:rPr>
        <w:t>problem</w:t>
      </w:r>
      <w:r w:rsidRPr="009F3673">
        <w:rPr>
          <w:lang w:val="en-US"/>
        </w:rPr>
        <w:t xml:space="preserve">. Inertial navigation can achieve high accuracy attitude in a short time, output all navigation parameters of high frequency, and the inertial error model is relatively accurate. However, the position errors of inertial navigation </w:t>
      </w:r>
      <w:r>
        <w:rPr>
          <w:rFonts w:hint="eastAsia"/>
          <w:lang w:val="en-US"/>
        </w:rPr>
        <w:t>heavily</w:t>
      </w:r>
      <w:r w:rsidRPr="009F3673">
        <w:rPr>
          <w:lang w:val="en-US"/>
        </w:rPr>
        <w:t xml:space="preserve"> diverge. </w:t>
      </w:r>
      <w:r>
        <w:rPr>
          <w:rFonts w:hint="eastAsia"/>
          <w:lang w:val="en-US"/>
        </w:rPr>
        <w:t>By contrast, v</w:t>
      </w:r>
      <w:r w:rsidRPr="009F3673">
        <w:rPr>
          <w:lang w:val="en-US"/>
        </w:rPr>
        <w:t xml:space="preserve">ision navigation can achieve relatively high accuracy position with small volume binocular cameras. However, </w:t>
      </w:r>
      <w:r>
        <w:rPr>
          <w:rFonts w:hint="eastAsia"/>
          <w:lang w:val="en-US"/>
        </w:rPr>
        <w:t xml:space="preserve">its </w:t>
      </w:r>
      <w:r w:rsidRPr="009F3673">
        <w:rPr>
          <w:lang w:val="en-US"/>
        </w:rPr>
        <w:t>attitude accuracy is low and the com</w:t>
      </w:r>
      <w:r>
        <w:rPr>
          <w:rFonts w:hint="eastAsia"/>
          <w:lang w:val="en-US"/>
        </w:rPr>
        <w:t>p</w:t>
      </w:r>
      <w:r w:rsidRPr="009F3673">
        <w:rPr>
          <w:lang w:val="en-US"/>
        </w:rPr>
        <w:t xml:space="preserve">utation is very large, and </w:t>
      </w:r>
      <w:r>
        <w:rPr>
          <w:rFonts w:hint="eastAsia"/>
          <w:lang w:val="en-US"/>
        </w:rPr>
        <w:t xml:space="preserve">its </w:t>
      </w:r>
      <w:r w:rsidR="00D823C8">
        <w:rPr>
          <w:lang w:val="en-US"/>
        </w:rPr>
        <w:t xml:space="preserve">position </w:t>
      </w:r>
      <w:r w:rsidR="00D823C8">
        <w:rPr>
          <w:rFonts w:hint="eastAsia"/>
          <w:lang w:val="en-US"/>
        </w:rPr>
        <w:t>errors</w:t>
      </w:r>
      <w:r w:rsidR="00D823C8">
        <w:rPr>
          <w:lang w:val="en-US"/>
        </w:rPr>
        <w:t xml:space="preserve"> diverge</w:t>
      </w:r>
      <w:r w:rsidRPr="009F3673">
        <w:rPr>
          <w:lang w:val="en-US"/>
        </w:rPr>
        <w:t xml:space="preserve"> no</w:t>
      </w:r>
      <w:r>
        <w:rPr>
          <w:rFonts w:hint="eastAsia"/>
          <w:lang w:val="en-US"/>
        </w:rPr>
        <w:t>n</w:t>
      </w:r>
      <w:r w:rsidRPr="009F3673">
        <w:rPr>
          <w:lang w:val="en-US"/>
        </w:rPr>
        <w:t>linear</w:t>
      </w:r>
      <w:r>
        <w:rPr>
          <w:rFonts w:hint="eastAsia"/>
          <w:lang w:val="en-US"/>
        </w:rPr>
        <w:t>ly</w:t>
      </w:r>
      <w:r w:rsidRPr="009F3673">
        <w:rPr>
          <w:lang w:val="en-US"/>
        </w:rPr>
        <w:t xml:space="preserve"> </w:t>
      </w:r>
      <w:r>
        <w:rPr>
          <w:rFonts w:hint="eastAsia"/>
          <w:lang w:val="en-US"/>
        </w:rPr>
        <w:t xml:space="preserve">with </w:t>
      </w:r>
      <w:r w:rsidRPr="009F3673">
        <w:rPr>
          <w:lang w:val="en-US"/>
        </w:rPr>
        <w:t xml:space="preserve">the </w:t>
      </w:r>
      <w:r>
        <w:rPr>
          <w:rFonts w:hint="eastAsia"/>
          <w:lang w:val="en-US"/>
        </w:rPr>
        <w:t xml:space="preserve">increase </w:t>
      </w:r>
      <w:r w:rsidRPr="009F3673">
        <w:rPr>
          <w:lang w:val="en-US"/>
        </w:rPr>
        <w:t xml:space="preserve">of yaw error. Celestial navigation obtains the absolute angle </w:t>
      </w:r>
      <w:r>
        <w:rPr>
          <w:rFonts w:hint="eastAsia"/>
          <w:lang w:val="en-US"/>
        </w:rPr>
        <w:t>from</w:t>
      </w:r>
      <w:r w:rsidRPr="009F3673">
        <w:rPr>
          <w:lang w:val="en-US"/>
        </w:rPr>
        <w:t xml:space="preserve"> the star sensor </w:t>
      </w:r>
      <w:r>
        <w:rPr>
          <w:rFonts w:hint="eastAsia"/>
          <w:lang w:val="en-US"/>
        </w:rPr>
        <w:t>in the inertial frame</w:t>
      </w:r>
      <w:r w:rsidRPr="009F3673">
        <w:rPr>
          <w:lang w:val="en-US"/>
        </w:rPr>
        <w:t xml:space="preserve">, which does not accumulate error </w:t>
      </w:r>
      <w:r>
        <w:rPr>
          <w:rFonts w:hint="eastAsia"/>
          <w:lang w:val="en-US"/>
        </w:rPr>
        <w:t>like in the other methods mentioned before</w:t>
      </w:r>
      <w:r w:rsidRPr="009F3673">
        <w:rPr>
          <w:lang w:val="en-US"/>
        </w:rPr>
        <w:t xml:space="preserve">. In summary, inertial navigation, vision navigation and celestial navigation complement each other’s advantages. Inertial and vision integrated navigation (INS/VNS), and </w:t>
      </w:r>
      <w:r>
        <w:rPr>
          <w:rFonts w:hint="eastAsia"/>
          <w:lang w:val="en-US"/>
        </w:rPr>
        <w:t>i</w:t>
      </w:r>
      <w:r w:rsidRPr="009F3673">
        <w:rPr>
          <w:lang w:val="en-US"/>
        </w:rPr>
        <w:t>nertial</w:t>
      </w:r>
      <w:r>
        <w:rPr>
          <w:rFonts w:hint="eastAsia"/>
          <w:lang w:val="en-US"/>
        </w:rPr>
        <w:t>,</w:t>
      </w:r>
      <w:r w:rsidRPr="009F3673">
        <w:rPr>
          <w:lang w:val="en-US"/>
        </w:rPr>
        <w:t xml:space="preserve"> vision and celestial integrated navigation (INS/VNS/CNS) are appropriate autonomous navigation methods for the long time and long distance rover mission.</w:t>
      </w:r>
    </w:p>
    <w:p w:rsidR="002733C8" w:rsidRPr="009F3673" w:rsidRDefault="002733C8" w:rsidP="002733C8">
      <w:pPr>
        <w:widowControl/>
        <w:ind w:firstLineChars="100" w:firstLine="240"/>
        <w:rPr>
          <w:noProof w:val="0"/>
          <w:kern w:val="0"/>
          <w:szCs w:val="24"/>
          <w:lang w:val="en-US"/>
        </w:rPr>
      </w:pPr>
      <w:r w:rsidRPr="009F3673">
        <w:rPr>
          <w:noProof w:val="0"/>
          <w:kern w:val="0"/>
          <w:szCs w:val="24"/>
          <w:lang w:val="en-US"/>
        </w:rPr>
        <w:t xml:space="preserve">This dissertation deeply </w:t>
      </w:r>
      <w:r w:rsidR="00DF29C3">
        <w:rPr>
          <w:rFonts w:hint="eastAsia"/>
          <w:noProof w:val="0"/>
          <w:kern w:val="0"/>
          <w:szCs w:val="24"/>
          <w:lang w:val="en-US"/>
        </w:rPr>
        <w:t>studies</w:t>
      </w:r>
      <w:r w:rsidRPr="009F3673">
        <w:rPr>
          <w:noProof w:val="0"/>
          <w:kern w:val="0"/>
          <w:szCs w:val="24"/>
          <w:lang w:val="en-US"/>
        </w:rPr>
        <w:t xml:space="preserve"> the traditional INS/VNS integrated navigation method, and then </w:t>
      </w:r>
      <w:r>
        <w:rPr>
          <w:rFonts w:hint="eastAsia"/>
          <w:noProof w:val="0"/>
          <w:kern w:val="0"/>
          <w:szCs w:val="24"/>
          <w:lang w:val="en-US"/>
        </w:rPr>
        <w:t xml:space="preserve">studies </w:t>
      </w:r>
      <w:r w:rsidRPr="009F3673">
        <w:rPr>
          <w:noProof w:val="0"/>
          <w:kern w:val="0"/>
          <w:szCs w:val="24"/>
          <w:lang w:val="en-US"/>
        </w:rPr>
        <w:t>the corresponding INS/VNS/CNS m</w:t>
      </w:r>
      <w:r>
        <w:rPr>
          <w:rFonts w:hint="eastAsia"/>
          <w:noProof w:val="0"/>
          <w:kern w:val="0"/>
          <w:szCs w:val="24"/>
          <w:lang w:val="en-US"/>
        </w:rPr>
        <w:t>e</w:t>
      </w:r>
      <w:r w:rsidRPr="009F3673">
        <w:rPr>
          <w:noProof w:val="0"/>
          <w:kern w:val="0"/>
          <w:szCs w:val="24"/>
          <w:lang w:val="en-US"/>
        </w:rPr>
        <w:t>thod</w:t>
      </w:r>
      <w:r>
        <w:rPr>
          <w:rFonts w:hint="eastAsia"/>
          <w:noProof w:val="0"/>
          <w:kern w:val="0"/>
          <w:szCs w:val="24"/>
          <w:lang w:val="en-US"/>
        </w:rPr>
        <w:t xml:space="preserve"> based</w:t>
      </w:r>
      <w:r w:rsidRPr="009F3673">
        <w:rPr>
          <w:noProof w:val="0"/>
          <w:kern w:val="0"/>
          <w:szCs w:val="24"/>
          <w:lang w:val="en-US"/>
        </w:rPr>
        <w:t xml:space="preserve"> on the new INS/VNS method. The specific work is as follows:</w:t>
      </w:r>
    </w:p>
    <w:p w:rsidR="002733C8" w:rsidRPr="009F3673" w:rsidRDefault="002733C8" w:rsidP="002733C8">
      <w:pPr>
        <w:ind w:firstLine="480"/>
        <w:rPr>
          <w:lang w:val="en-US"/>
        </w:rPr>
      </w:pPr>
      <w:r w:rsidRPr="009F3673">
        <w:rPr>
          <w:lang w:val="en-US"/>
        </w:rPr>
        <w:t xml:space="preserve">(1) Research the basic principle of INS in the world frame and </w:t>
      </w:r>
      <w:r>
        <w:rPr>
          <w:rFonts w:hint="eastAsia"/>
          <w:lang w:val="en-US"/>
        </w:rPr>
        <w:t xml:space="preserve">binocular </w:t>
      </w:r>
      <w:r w:rsidRPr="009F3673">
        <w:rPr>
          <w:lang w:val="en-US"/>
        </w:rPr>
        <w:t>vision navigation. Analyze the error deliver</w:t>
      </w:r>
      <w:r>
        <w:rPr>
          <w:rFonts w:hint="eastAsia"/>
          <w:lang w:val="en-US"/>
        </w:rPr>
        <w:t>y</w:t>
      </w:r>
      <w:r w:rsidRPr="009F3673">
        <w:rPr>
          <w:lang w:val="en-US"/>
        </w:rPr>
        <w:t xml:space="preserve"> characteristic</w:t>
      </w:r>
      <w:r w:rsidR="00DF29C3">
        <w:rPr>
          <w:rFonts w:hint="eastAsia"/>
          <w:lang w:val="en-US"/>
        </w:rPr>
        <w:t>s</w:t>
      </w:r>
      <w:r w:rsidR="00DF29C3">
        <w:rPr>
          <w:lang w:val="en-US"/>
        </w:rPr>
        <w:t xml:space="preserve"> of vision navigation in detail</w:t>
      </w:r>
      <w:r w:rsidRPr="009F3673">
        <w:rPr>
          <w:lang w:val="en-US"/>
        </w:rPr>
        <w:t>. The VNS error sources include binocular calibration error, feature point extract and match error, and the install error of left camera on the rover. The error deliver</w:t>
      </w:r>
      <w:r>
        <w:rPr>
          <w:rFonts w:hint="eastAsia"/>
          <w:lang w:val="en-US"/>
        </w:rPr>
        <w:t>y</w:t>
      </w:r>
      <w:r w:rsidRPr="009F3673">
        <w:rPr>
          <w:lang w:val="en-US"/>
        </w:rPr>
        <w:t xml:space="preserve"> characteristic</w:t>
      </w:r>
      <w:r w:rsidR="00DF29C3">
        <w:rPr>
          <w:rFonts w:hint="eastAsia"/>
          <w:lang w:val="en-US"/>
        </w:rPr>
        <w:t>s</w:t>
      </w:r>
      <w:r w:rsidRPr="009F3673">
        <w:rPr>
          <w:lang w:val="en-US"/>
        </w:rPr>
        <w:t xml:space="preserve"> in the process of 3D reconstruction cannot be analytic</w:t>
      </w:r>
      <w:r>
        <w:rPr>
          <w:rFonts w:hint="eastAsia"/>
          <w:lang w:val="en-US"/>
        </w:rPr>
        <w:t>ally</w:t>
      </w:r>
      <w:r w:rsidRPr="009F3673">
        <w:rPr>
          <w:lang w:val="en-US"/>
        </w:rPr>
        <w:t xml:space="preserve"> expressed. </w:t>
      </w:r>
      <w:r>
        <w:rPr>
          <w:rFonts w:hint="eastAsia"/>
          <w:lang w:val="en-US"/>
        </w:rPr>
        <w:t xml:space="preserve">The one step </w:t>
      </w:r>
      <w:r w:rsidRPr="009F3673">
        <w:rPr>
          <w:lang w:val="en-US"/>
        </w:rPr>
        <w:t xml:space="preserve">VNS </w:t>
      </w:r>
      <w:r>
        <w:rPr>
          <w:rFonts w:hint="eastAsia"/>
          <w:lang w:val="en-US"/>
        </w:rPr>
        <w:t xml:space="preserve">position </w:t>
      </w:r>
      <w:r w:rsidRPr="009F3673">
        <w:rPr>
          <w:lang w:val="en-US"/>
        </w:rPr>
        <w:t xml:space="preserve">error </w:t>
      </w:r>
      <w:r>
        <w:rPr>
          <w:rFonts w:hint="eastAsia"/>
          <w:lang w:val="en-US"/>
        </w:rPr>
        <w:t xml:space="preserve">can be decomposed into </w:t>
      </w:r>
      <w:r w:rsidRPr="009F3673">
        <w:rPr>
          <w:lang w:val="en-US"/>
        </w:rPr>
        <w:t xml:space="preserve">position error accumulate part </w:t>
      </w:r>
      <w:r>
        <w:rPr>
          <w:rFonts w:hint="eastAsia"/>
          <w:lang w:val="en-US"/>
        </w:rPr>
        <w:t xml:space="preserve">and </w:t>
      </w:r>
      <w:r w:rsidRPr="009F3673">
        <w:rPr>
          <w:lang w:val="en-US"/>
        </w:rPr>
        <w:t xml:space="preserve">position error and attitude error coupling </w:t>
      </w:r>
      <w:r w:rsidRPr="009F3673">
        <w:rPr>
          <w:lang w:val="en-US"/>
        </w:rPr>
        <w:lastRenderedPageBreak/>
        <w:t>part</w:t>
      </w:r>
      <w:r>
        <w:rPr>
          <w:rFonts w:hint="eastAsia"/>
          <w:lang w:val="en-US"/>
        </w:rPr>
        <w:t>. T</w:t>
      </w:r>
      <w:r w:rsidRPr="009F3673">
        <w:rPr>
          <w:lang w:val="en-US"/>
        </w:rPr>
        <w:t>he coupling part</w:t>
      </w:r>
      <w:r>
        <w:rPr>
          <w:rFonts w:hint="eastAsia"/>
          <w:lang w:val="en-US"/>
        </w:rPr>
        <w:t xml:space="preserve"> is validated as the main error component by simulation. </w:t>
      </w:r>
      <w:r w:rsidRPr="009F3673">
        <w:rPr>
          <w:lang w:val="en-US"/>
        </w:rPr>
        <w:t xml:space="preserve">. </w:t>
      </w:r>
    </w:p>
    <w:p w:rsidR="002733C8" w:rsidRPr="009F3673" w:rsidRDefault="002733C8" w:rsidP="00583A41">
      <w:pPr>
        <w:ind w:firstLine="480"/>
        <w:rPr>
          <w:lang w:val="en-US"/>
        </w:rPr>
      </w:pPr>
      <w:r w:rsidRPr="009F3673">
        <w:rPr>
          <w:rFonts w:hint="eastAsia"/>
          <w:lang w:val="en-US"/>
        </w:rPr>
        <w:t xml:space="preserve">(2) INS/VNS methods </w:t>
      </w:r>
      <w:r>
        <w:rPr>
          <w:rFonts w:hint="eastAsia"/>
          <w:lang w:val="en-US"/>
        </w:rPr>
        <w:t xml:space="preserve">can be divided into </w:t>
      </w:r>
      <w:r w:rsidRPr="009F3673">
        <w:rPr>
          <w:rFonts w:hint="eastAsia"/>
          <w:lang w:val="en-US"/>
        </w:rPr>
        <w:t xml:space="preserve">three types </w:t>
      </w:r>
      <w:r>
        <w:rPr>
          <w:rFonts w:hint="eastAsia"/>
          <w:lang w:val="en-US"/>
        </w:rPr>
        <w:t xml:space="preserve">according to the </w:t>
      </w:r>
      <w:r w:rsidRPr="009F3673">
        <w:rPr>
          <w:rFonts w:hint="eastAsia"/>
          <w:lang w:val="en-US"/>
        </w:rPr>
        <w:t>different measurement</w:t>
      </w:r>
      <w:r>
        <w:rPr>
          <w:rFonts w:hint="eastAsia"/>
          <w:lang w:val="en-US"/>
        </w:rPr>
        <w:t>s</w:t>
      </w:r>
      <w:r w:rsidRPr="009F3673">
        <w:rPr>
          <w:rFonts w:hint="eastAsia"/>
          <w:lang w:val="en-US"/>
        </w:rPr>
        <w:t>: vision relative motion parameters (QT-INS/VNS), inertial and vision relative motion parameters difference (dQT-INS/VNS)</w:t>
      </w:r>
      <w:r w:rsidRPr="009F3673">
        <w:rPr>
          <w:rFonts w:hint="eastAsia"/>
          <w:lang w:val="en-US"/>
        </w:rPr>
        <w:t>，</w:t>
      </w:r>
      <w:r w:rsidRPr="009F3673">
        <w:rPr>
          <w:rFonts w:hint="eastAsia"/>
          <w:lang w:val="en-US"/>
        </w:rPr>
        <w:t xml:space="preserve"> and vision feature point coordinates. The navigation performance o</w:t>
      </w:r>
      <w:r w:rsidRPr="009F3673">
        <w:rPr>
          <w:lang w:val="en-US"/>
        </w:rPr>
        <w:t xml:space="preserve">f traditional dQT-INS/VNS method is </w:t>
      </w:r>
      <w:r>
        <w:rPr>
          <w:rFonts w:hint="eastAsia"/>
          <w:lang w:val="en-US"/>
        </w:rPr>
        <w:t>found</w:t>
      </w:r>
      <w:r w:rsidRPr="009F3673">
        <w:rPr>
          <w:lang w:val="en-US"/>
        </w:rPr>
        <w:t xml:space="preserve"> to be the best </w:t>
      </w:r>
      <w:r>
        <w:rPr>
          <w:rFonts w:hint="eastAsia"/>
          <w:lang w:val="en-US"/>
        </w:rPr>
        <w:t xml:space="preserve">in terms of comprehensive performance </w:t>
      </w:r>
      <w:r w:rsidRPr="009F3673">
        <w:rPr>
          <w:lang w:val="en-US"/>
        </w:rPr>
        <w:t xml:space="preserve">in the three types by moon-based simulation and earth-based experiment. Then two </w:t>
      </w:r>
      <w:r>
        <w:rPr>
          <w:rFonts w:hint="eastAsia"/>
          <w:lang w:val="en-US"/>
        </w:rPr>
        <w:t xml:space="preserve">shortcomings </w:t>
      </w:r>
      <w:r w:rsidRPr="009F3673">
        <w:rPr>
          <w:lang w:val="en-US"/>
        </w:rPr>
        <w:t xml:space="preserve">of the traditional dQT-INS/VNS model are </w:t>
      </w:r>
      <w:r>
        <w:rPr>
          <w:lang w:val="en-US"/>
        </w:rPr>
        <w:t>ana</w:t>
      </w:r>
      <w:r w:rsidRPr="009F3673">
        <w:rPr>
          <w:lang w:val="en-US"/>
        </w:rPr>
        <w:t>lyzed and the corresponding improved models are presented. 1)</w:t>
      </w:r>
      <w:r>
        <w:rPr>
          <w:rFonts w:hint="eastAsia"/>
          <w:lang w:val="en-US"/>
        </w:rPr>
        <w:t xml:space="preserve"> </w:t>
      </w:r>
      <w:r w:rsidR="00903CB0">
        <w:rPr>
          <w:rFonts w:hint="eastAsia"/>
          <w:lang w:val="en-US"/>
        </w:rPr>
        <w:t xml:space="preserve">The </w:t>
      </w:r>
      <w:r w:rsidR="00903CB0" w:rsidRPr="00903CB0">
        <w:rPr>
          <w:lang w:val="en-US"/>
        </w:rPr>
        <w:t>inconformity</w:t>
      </w:r>
      <w:r w:rsidR="00903CB0" w:rsidRPr="00903CB0">
        <w:rPr>
          <w:rFonts w:hint="eastAsia"/>
          <w:lang w:val="en-US"/>
        </w:rPr>
        <w:t xml:space="preserve"> </w:t>
      </w:r>
      <w:r w:rsidR="00903CB0">
        <w:rPr>
          <w:rFonts w:hint="eastAsia"/>
          <w:lang w:val="en-US"/>
        </w:rPr>
        <w:t>between t</w:t>
      </w:r>
      <w:r w:rsidR="00903CB0" w:rsidRPr="009F3673">
        <w:rPr>
          <w:lang w:val="en-US"/>
        </w:rPr>
        <w:t>he inertial attitude error definition in the measurement model</w:t>
      </w:r>
      <w:r w:rsidR="00903CB0">
        <w:rPr>
          <w:rFonts w:hint="eastAsia"/>
          <w:lang w:val="en-US"/>
        </w:rPr>
        <w:t xml:space="preserve"> and </w:t>
      </w:r>
      <w:r w:rsidR="00903CB0" w:rsidRPr="009F3673">
        <w:rPr>
          <w:lang w:val="en-US"/>
        </w:rPr>
        <w:t>the misalignment angle</w:t>
      </w:r>
      <w:r w:rsidR="00583A41">
        <w:rPr>
          <w:rFonts w:hint="eastAsia"/>
          <w:lang w:val="en-US"/>
        </w:rPr>
        <w:t>,</w:t>
      </w:r>
      <w:r w:rsidRPr="009F3673">
        <w:rPr>
          <w:lang w:val="en-US"/>
        </w:rPr>
        <w:t xml:space="preserve"> makes an approximation in the inertial relative rotation quaternion.</w:t>
      </w:r>
      <w:r>
        <w:rPr>
          <w:rFonts w:hint="eastAsia"/>
          <w:lang w:val="en-US"/>
        </w:rPr>
        <w:t xml:space="preserve"> However</w:t>
      </w:r>
      <w:r w:rsidRPr="009F3673">
        <w:rPr>
          <w:lang w:val="en-US"/>
        </w:rPr>
        <w:t xml:space="preserve">, the approximation error can exceed the misalignment angle when the yaw is large, which cannot be ignored. By utilizing the known inertial attitude with error, an improved measurement model which can avoid the approximation is presented. 2) </w:t>
      </w:r>
      <w:r>
        <w:rPr>
          <w:rFonts w:hint="eastAsia"/>
          <w:lang w:val="en-US"/>
        </w:rPr>
        <w:t>As t</w:t>
      </w:r>
      <w:r w:rsidRPr="009F3673">
        <w:rPr>
          <w:lang w:val="en-US"/>
        </w:rPr>
        <w:t>he traditional dQT-INS/VNS does not consider the constant vision error, , a new dQT-INS/VNS model which estimates the constant vision relative motion errors is presented</w:t>
      </w:r>
      <w:r w:rsidRPr="00375F97">
        <w:rPr>
          <w:lang w:val="en-US"/>
        </w:rPr>
        <w:t xml:space="preserve"> </w:t>
      </w:r>
      <w:r w:rsidRPr="009F3673">
        <w:rPr>
          <w:lang w:val="en-US"/>
        </w:rPr>
        <w:t>by error analysis of vision system. The moon-based simulations and earth-based experiments both demonstrate that the two improved models can achieve higher navigation accuracies.</w:t>
      </w:r>
    </w:p>
    <w:p w:rsidR="002733C8" w:rsidRPr="009F3673" w:rsidRDefault="002733C8" w:rsidP="002733C8">
      <w:pPr>
        <w:ind w:firstLine="480"/>
        <w:rPr>
          <w:lang w:val="en-US"/>
        </w:rPr>
      </w:pPr>
      <w:r w:rsidRPr="009F3673">
        <w:rPr>
          <w:lang w:val="en-US"/>
        </w:rPr>
        <w:t>(3) Design and realize the moon-based simulation</w:t>
      </w:r>
      <w:r>
        <w:rPr>
          <w:rFonts w:hint="eastAsia"/>
          <w:lang w:val="en-US"/>
        </w:rPr>
        <w:t xml:space="preserve"> system</w:t>
      </w:r>
      <w:r w:rsidRPr="009F3673">
        <w:rPr>
          <w:lang w:val="en-US"/>
        </w:rPr>
        <w:t xml:space="preserve">, which is composed of INS trace generator and moon surface visual </w:t>
      </w:r>
      <w:r>
        <w:rPr>
          <w:rFonts w:hint="eastAsia"/>
          <w:lang w:val="en-US"/>
        </w:rPr>
        <w:t xml:space="preserve">scene </w:t>
      </w:r>
      <w:r w:rsidRPr="009F3673">
        <w:rPr>
          <w:lang w:val="en-US"/>
        </w:rPr>
        <w:t>program.</w:t>
      </w:r>
    </w:p>
    <w:p w:rsidR="00BD1DEC" w:rsidRPr="00270994" w:rsidRDefault="002733C8" w:rsidP="002733C8">
      <w:pPr>
        <w:ind w:firstLine="482"/>
      </w:pPr>
      <w:r w:rsidRPr="00270994">
        <w:rPr>
          <w:b/>
        </w:rPr>
        <w:t xml:space="preserve">Key words: </w:t>
      </w:r>
      <w:r w:rsidRPr="00270994">
        <w:t>Planetary Exploration Rover, Inertial Navigation System, Visual Navigation System,</w:t>
      </w:r>
      <w:r>
        <w:t xml:space="preserve"> Celestial Navigation,</w:t>
      </w:r>
      <w:r w:rsidRPr="00270994">
        <w:t xml:space="preserve"> Integrated Navigation</w:t>
      </w:r>
    </w:p>
    <w:p w:rsidR="00321818" w:rsidRPr="00270994" w:rsidRDefault="00D131D2" w:rsidP="00BC2B1D">
      <w:pPr>
        <w:spacing w:beforeLines="50" w:before="163" w:afterLines="50" w:after="163"/>
        <w:ind w:firstLineChars="0" w:firstLine="0"/>
        <w:jc w:val="center"/>
        <w:rPr>
          <w:rFonts w:eastAsia="黑体"/>
          <w:sz w:val="36"/>
          <w:szCs w:val="36"/>
        </w:rPr>
      </w:pPr>
      <w:r w:rsidRPr="00270994">
        <w:rPr>
          <w:rStyle w:val="1Char"/>
        </w:rPr>
        <w:br w:type="page"/>
      </w:r>
    </w:p>
    <w:sdt>
      <w:sdtPr>
        <w:rPr>
          <w:rFonts w:ascii="Times New Roman" w:hAnsi="Times New Roman"/>
          <w:b w:val="0"/>
          <w:bCs w:val="0"/>
          <w:noProof/>
          <w:color w:val="auto"/>
          <w:kern w:val="2"/>
          <w:sz w:val="24"/>
          <w:szCs w:val="22"/>
          <w:lang w:val="zh-CN"/>
        </w:rPr>
        <w:id w:val="2035603201"/>
        <w:docPartObj>
          <w:docPartGallery w:val="Table of Contents"/>
          <w:docPartUnique/>
        </w:docPartObj>
      </w:sdtPr>
      <w:sdtContent>
        <w:p w:rsidR="00321818" w:rsidRDefault="00321818" w:rsidP="00321818">
          <w:pPr>
            <w:pStyle w:val="TOC"/>
            <w:ind w:firstLine="480"/>
            <w:jc w:val="center"/>
          </w:pPr>
          <w:r>
            <w:rPr>
              <w:lang w:val="zh-CN"/>
            </w:rPr>
            <w:t>目录</w:t>
          </w:r>
        </w:p>
        <w:p w:rsidR="00145605" w:rsidRDefault="00321818" w:rsidP="00B503EF">
          <w:pPr>
            <w:pStyle w:val="11"/>
            <w:rPr>
              <w:rFonts w:asciiTheme="minorHAnsi" w:eastAsiaTheme="minorEastAsia" w:hAnsiTheme="minorHAnsi" w:cstheme="minorBidi"/>
              <w:bCs w:val="0"/>
              <w:caps w:val="0"/>
              <w:sz w:val="21"/>
              <w:szCs w:val="22"/>
              <w:lang w:val="en-US"/>
            </w:rPr>
          </w:pPr>
          <w:r>
            <w:fldChar w:fldCharType="begin"/>
          </w:r>
          <w:r>
            <w:instrText xml:space="preserve"> TOC \o "1-3" \h \z \u </w:instrText>
          </w:r>
          <w:r>
            <w:fldChar w:fldCharType="separate"/>
          </w:r>
          <w:hyperlink w:anchor="_Toc405412110" w:history="1">
            <w:r w:rsidR="00145605" w:rsidRPr="009E7642">
              <w:rPr>
                <w:rStyle w:val="aa"/>
                <w:rFonts w:hint="eastAsia"/>
              </w:rPr>
              <w:t>第一章</w:t>
            </w:r>
            <w:r w:rsidR="00145605" w:rsidRPr="009E7642">
              <w:rPr>
                <w:rStyle w:val="aa"/>
              </w:rPr>
              <w:t xml:space="preserve"> </w:t>
            </w:r>
            <w:r w:rsidR="00145605" w:rsidRPr="009E7642">
              <w:rPr>
                <w:rStyle w:val="aa"/>
                <w:rFonts w:hint="eastAsia"/>
              </w:rPr>
              <w:t>绪论</w:t>
            </w:r>
            <w:r w:rsidR="00145605">
              <w:rPr>
                <w:webHidden/>
              </w:rPr>
              <w:tab/>
            </w:r>
            <w:r w:rsidR="00145605">
              <w:rPr>
                <w:webHidden/>
              </w:rPr>
              <w:fldChar w:fldCharType="begin"/>
            </w:r>
            <w:r w:rsidR="00145605">
              <w:rPr>
                <w:webHidden/>
              </w:rPr>
              <w:instrText xml:space="preserve"> PAGEREF _Toc405412110 \h </w:instrText>
            </w:r>
            <w:r w:rsidR="00145605">
              <w:rPr>
                <w:webHidden/>
              </w:rPr>
            </w:r>
            <w:r w:rsidR="00145605">
              <w:rPr>
                <w:webHidden/>
              </w:rPr>
              <w:fldChar w:fldCharType="separate"/>
            </w:r>
            <w:r w:rsidR="008F6C4A">
              <w:rPr>
                <w:webHidden/>
              </w:rPr>
              <w:t>1</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11" w:history="1">
            <w:r w:rsidR="00145605" w:rsidRPr="009E7642">
              <w:rPr>
                <w:rStyle w:val="aa"/>
              </w:rPr>
              <w:t>1.1</w:t>
            </w:r>
            <w:r w:rsidR="00145605" w:rsidRPr="009E7642">
              <w:rPr>
                <w:rStyle w:val="aa"/>
                <w:rFonts w:hint="eastAsia"/>
              </w:rPr>
              <w:t xml:space="preserve"> </w:t>
            </w:r>
            <w:r w:rsidR="00145605" w:rsidRPr="009E7642">
              <w:rPr>
                <w:rStyle w:val="aa"/>
                <w:rFonts w:hint="eastAsia"/>
              </w:rPr>
              <w:t>研究背景及意义</w:t>
            </w:r>
            <w:r w:rsidR="00145605">
              <w:rPr>
                <w:webHidden/>
              </w:rPr>
              <w:tab/>
            </w:r>
            <w:r w:rsidR="00145605">
              <w:rPr>
                <w:webHidden/>
              </w:rPr>
              <w:fldChar w:fldCharType="begin"/>
            </w:r>
            <w:r w:rsidR="00145605">
              <w:rPr>
                <w:webHidden/>
              </w:rPr>
              <w:instrText xml:space="preserve"> PAGEREF _Toc405412111 \h </w:instrText>
            </w:r>
            <w:r w:rsidR="00145605">
              <w:rPr>
                <w:webHidden/>
              </w:rPr>
            </w:r>
            <w:r w:rsidR="00145605">
              <w:rPr>
                <w:webHidden/>
              </w:rPr>
              <w:fldChar w:fldCharType="separate"/>
            </w:r>
            <w:r w:rsidR="008F6C4A">
              <w:rPr>
                <w:webHidden/>
              </w:rPr>
              <w:t>1</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12" w:history="1">
            <w:r w:rsidR="00145605" w:rsidRPr="009E7642">
              <w:rPr>
                <w:rStyle w:val="aa"/>
              </w:rPr>
              <w:t>1.2</w:t>
            </w:r>
            <w:r w:rsidR="00145605" w:rsidRPr="009E7642">
              <w:rPr>
                <w:rStyle w:val="aa"/>
                <w:rFonts w:hint="eastAsia"/>
              </w:rPr>
              <w:t xml:space="preserve"> </w:t>
            </w:r>
            <w:r w:rsidR="00145605" w:rsidRPr="009E7642">
              <w:rPr>
                <w:rStyle w:val="aa"/>
                <w:rFonts w:hint="eastAsia"/>
              </w:rPr>
              <w:t>国内外研究现状</w:t>
            </w:r>
            <w:r w:rsidR="00145605">
              <w:rPr>
                <w:webHidden/>
              </w:rPr>
              <w:tab/>
            </w:r>
            <w:r w:rsidR="00145605">
              <w:rPr>
                <w:webHidden/>
              </w:rPr>
              <w:fldChar w:fldCharType="begin"/>
            </w:r>
            <w:r w:rsidR="00145605">
              <w:rPr>
                <w:webHidden/>
              </w:rPr>
              <w:instrText xml:space="preserve"> PAGEREF _Toc405412112 \h </w:instrText>
            </w:r>
            <w:r w:rsidR="00145605">
              <w:rPr>
                <w:webHidden/>
              </w:rPr>
            </w:r>
            <w:r w:rsidR="00145605">
              <w:rPr>
                <w:webHidden/>
              </w:rPr>
              <w:fldChar w:fldCharType="separate"/>
            </w:r>
            <w:r w:rsidR="008F6C4A">
              <w:rPr>
                <w:webHidden/>
              </w:rPr>
              <w:t>3</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13" w:history="1">
            <w:r w:rsidR="00145605" w:rsidRPr="009E7642">
              <w:rPr>
                <w:rStyle w:val="aa"/>
              </w:rPr>
              <w:t>1.2.1</w:t>
            </w:r>
            <w:r w:rsidR="00145605" w:rsidRPr="009E7642">
              <w:rPr>
                <w:rStyle w:val="aa"/>
                <w:rFonts w:hint="eastAsia"/>
              </w:rPr>
              <w:t xml:space="preserve"> </w:t>
            </w:r>
            <w:r w:rsidR="00145605" w:rsidRPr="009E7642">
              <w:rPr>
                <w:rStyle w:val="aa"/>
                <w:rFonts w:hint="eastAsia"/>
              </w:rPr>
              <w:t>深空探测巡视器导航方法发展现状</w:t>
            </w:r>
            <w:r w:rsidR="00145605">
              <w:rPr>
                <w:webHidden/>
              </w:rPr>
              <w:tab/>
            </w:r>
            <w:r w:rsidR="00145605">
              <w:rPr>
                <w:webHidden/>
              </w:rPr>
              <w:fldChar w:fldCharType="begin"/>
            </w:r>
            <w:r w:rsidR="00145605">
              <w:rPr>
                <w:webHidden/>
              </w:rPr>
              <w:instrText xml:space="preserve"> PAGEREF _Toc405412113 \h </w:instrText>
            </w:r>
            <w:r w:rsidR="00145605">
              <w:rPr>
                <w:webHidden/>
              </w:rPr>
            </w:r>
            <w:r w:rsidR="00145605">
              <w:rPr>
                <w:webHidden/>
              </w:rPr>
              <w:fldChar w:fldCharType="separate"/>
            </w:r>
            <w:r w:rsidR="008F6C4A">
              <w:rPr>
                <w:webHidden/>
              </w:rPr>
              <w:t>4</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14" w:history="1">
            <w:r w:rsidR="00145605" w:rsidRPr="009E7642">
              <w:rPr>
                <w:rStyle w:val="aa"/>
              </w:rPr>
              <w:t>1.2.2</w:t>
            </w:r>
            <w:r w:rsidR="00145605" w:rsidRPr="009E7642">
              <w:rPr>
                <w:rStyle w:val="aa"/>
                <w:rFonts w:hint="eastAsia"/>
              </w:rPr>
              <w:t xml:space="preserve"> </w:t>
            </w:r>
            <w:r w:rsidR="00145605" w:rsidRPr="009E7642">
              <w:rPr>
                <w:rStyle w:val="aa"/>
                <w:rFonts w:hint="eastAsia"/>
              </w:rPr>
              <w:t>巡视器惯性导航方法发展现状</w:t>
            </w:r>
            <w:r w:rsidR="00145605">
              <w:rPr>
                <w:webHidden/>
              </w:rPr>
              <w:tab/>
            </w:r>
            <w:r w:rsidR="00145605">
              <w:rPr>
                <w:webHidden/>
              </w:rPr>
              <w:fldChar w:fldCharType="begin"/>
            </w:r>
            <w:r w:rsidR="00145605">
              <w:rPr>
                <w:webHidden/>
              </w:rPr>
              <w:instrText xml:space="preserve"> PAGEREF _Toc405412114 \h </w:instrText>
            </w:r>
            <w:r w:rsidR="00145605">
              <w:rPr>
                <w:webHidden/>
              </w:rPr>
            </w:r>
            <w:r w:rsidR="00145605">
              <w:rPr>
                <w:webHidden/>
              </w:rPr>
              <w:fldChar w:fldCharType="separate"/>
            </w:r>
            <w:r w:rsidR="008F6C4A">
              <w:rPr>
                <w:webHidden/>
              </w:rPr>
              <w:t>8</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15" w:history="1">
            <w:r w:rsidR="00145605" w:rsidRPr="009E7642">
              <w:rPr>
                <w:rStyle w:val="aa"/>
              </w:rPr>
              <w:t>1.2.3</w:t>
            </w:r>
            <w:r w:rsidR="00145605" w:rsidRPr="009E7642">
              <w:rPr>
                <w:rStyle w:val="aa"/>
                <w:rFonts w:hint="eastAsia"/>
              </w:rPr>
              <w:t xml:space="preserve"> </w:t>
            </w:r>
            <w:r w:rsidR="00145605" w:rsidRPr="009E7642">
              <w:rPr>
                <w:rStyle w:val="aa"/>
                <w:rFonts w:hint="eastAsia"/>
              </w:rPr>
              <w:t>巡视器视觉导航方法发展现状</w:t>
            </w:r>
            <w:r w:rsidR="00145605">
              <w:rPr>
                <w:webHidden/>
              </w:rPr>
              <w:tab/>
            </w:r>
            <w:r w:rsidR="00145605">
              <w:rPr>
                <w:webHidden/>
              </w:rPr>
              <w:fldChar w:fldCharType="begin"/>
            </w:r>
            <w:r w:rsidR="00145605">
              <w:rPr>
                <w:webHidden/>
              </w:rPr>
              <w:instrText xml:space="preserve"> PAGEREF _Toc405412115 \h </w:instrText>
            </w:r>
            <w:r w:rsidR="00145605">
              <w:rPr>
                <w:webHidden/>
              </w:rPr>
            </w:r>
            <w:r w:rsidR="00145605">
              <w:rPr>
                <w:webHidden/>
              </w:rPr>
              <w:fldChar w:fldCharType="separate"/>
            </w:r>
            <w:r w:rsidR="008F6C4A">
              <w:rPr>
                <w:webHidden/>
              </w:rPr>
              <w:t>9</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16" w:history="1">
            <w:r w:rsidR="00145605" w:rsidRPr="009E7642">
              <w:rPr>
                <w:rStyle w:val="aa"/>
              </w:rPr>
              <w:t>1.2.4</w:t>
            </w:r>
            <w:r w:rsidR="00145605" w:rsidRPr="009E7642">
              <w:rPr>
                <w:rStyle w:val="aa"/>
                <w:rFonts w:hint="eastAsia"/>
              </w:rPr>
              <w:t xml:space="preserve"> </w:t>
            </w:r>
            <w:r w:rsidR="00145605" w:rsidRPr="009E7642">
              <w:rPr>
                <w:rStyle w:val="aa"/>
                <w:rFonts w:hint="eastAsia"/>
              </w:rPr>
              <w:t>惯性</w:t>
            </w:r>
            <w:r w:rsidR="00145605" w:rsidRPr="009E7642">
              <w:rPr>
                <w:rStyle w:val="aa"/>
              </w:rPr>
              <w:t>/</w:t>
            </w:r>
            <w:r w:rsidR="00145605" w:rsidRPr="009E7642">
              <w:rPr>
                <w:rStyle w:val="aa"/>
                <w:rFonts w:hint="eastAsia"/>
              </w:rPr>
              <w:t>视觉</w:t>
            </w:r>
            <w:r w:rsidR="00145605" w:rsidRPr="009E7642">
              <w:rPr>
                <w:rStyle w:val="aa"/>
              </w:rPr>
              <w:t>/</w:t>
            </w:r>
            <w:r w:rsidR="00145605" w:rsidRPr="009E7642">
              <w:rPr>
                <w:rStyle w:val="aa"/>
                <w:rFonts w:hint="eastAsia"/>
              </w:rPr>
              <w:t>天文组合导航方法的研究现状</w:t>
            </w:r>
            <w:r w:rsidR="00145605">
              <w:rPr>
                <w:webHidden/>
              </w:rPr>
              <w:tab/>
            </w:r>
            <w:r w:rsidR="00145605">
              <w:rPr>
                <w:webHidden/>
              </w:rPr>
              <w:fldChar w:fldCharType="begin"/>
            </w:r>
            <w:r w:rsidR="00145605">
              <w:rPr>
                <w:webHidden/>
              </w:rPr>
              <w:instrText xml:space="preserve"> PAGEREF _Toc405412116 \h </w:instrText>
            </w:r>
            <w:r w:rsidR="00145605">
              <w:rPr>
                <w:webHidden/>
              </w:rPr>
            </w:r>
            <w:r w:rsidR="00145605">
              <w:rPr>
                <w:webHidden/>
              </w:rPr>
              <w:fldChar w:fldCharType="separate"/>
            </w:r>
            <w:r w:rsidR="008F6C4A">
              <w:rPr>
                <w:webHidden/>
              </w:rPr>
              <w:t>12</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17" w:history="1">
            <w:r w:rsidR="00145605" w:rsidRPr="009E7642">
              <w:rPr>
                <w:rStyle w:val="aa"/>
              </w:rPr>
              <w:t xml:space="preserve">1.3 </w:t>
            </w:r>
            <w:r w:rsidR="00145605" w:rsidRPr="009E7642">
              <w:rPr>
                <w:rStyle w:val="aa"/>
                <w:rFonts w:hint="eastAsia"/>
              </w:rPr>
              <w:t>论文主要工作及内容安排</w:t>
            </w:r>
            <w:r w:rsidR="00145605">
              <w:rPr>
                <w:webHidden/>
              </w:rPr>
              <w:tab/>
            </w:r>
            <w:r w:rsidR="00145605">
              <w:rPr>
                <w:webHidden/>
              </w:rPr>
              <w:fldChar w:fldCharType="begin"/>
            </w:r>
            <w:r w:rsidR="00145605">
              <w:rPr>
                <w:webHidden/>
              </w:rPr>
              <w:instrText xml:space="preserve"> PAGEREF _Toc405412117 \h </w:instrText>
            </w:r>
            <w:r w:rsidR="00145605">
              <w:rPr>
                <w:webHidden/>
              </w:rPr>
            </w:r>
            <w:r w:rsidR="00145605">
              <w:rPr>
                <w:webHidden/>
              </w:rPr>
              <w:fldChar w:fldCharType="separate"/>
            </w:r>
            <w:r w:rsidR="008F6C4A">
              <w:rPr>
                <w:webHidden/>
              </w:rPr>
              <w:t>16</w:t>
            </w:r>
            <w:r w:rsidR="00145605">
              <w:rPr>
                <w:webHidden/>
              </w:rPr>
              <w:fldChar w:fldCharType="end"/>
            </w:r>
          </w:hyperlink>
        </w:p>
        <w:p w:rsidR="00145605" w:rsidRDefault="0070525E">
          <w:pPr>
            <w:pStyle w:val="11"/>
            <w:rPr>
              <w:rFonts w:asciiTheme="minorHAnsi" w:eastAsiaTheme="minorEastAsia" w:hAnsiTheme="minorHAnsi" w:cstheme="minorBidi"/>
              <w:bCs w:val="0"/>
              <w:caps w:val="0"/>
              <w:sz w:val="21"/>
              <w:szCs w:val="22"/>
              <w:lang w:val="en-US"/>
            </w:rPr>
          </w:pPr>
          <w:hyperlink w:anchor="_Toc405412118" w:history="1">
            <w:r w:rsidR="00145605" w:rsidRPr="009E7642">
              <w:rPr>
                <w:rStyle w:val="aa"/>
                <w:rFonts w:hint="eastAsia"/>
              </w:rPr>
              <w:t>第二章</w:t>
            </w:r>
            <w:r w:rsidR="00145605" w:rsidRPr="009E7642">
              <w:rPr>
                <w:rStyle w:val="aa"/>
              </w:rPr>
              <w:t xml:space="preserve"> </w:t>
            </w:r>
            <w:r w:rsidR="00145605" w:rsidRPr="009E7642">
              <w:rPr>
                <w:rStyle w:val="aa"/>
                <w:rFonts w:hint="eastAsia"/>
              </w:rPr>
              <w:t>惯性导航和视觉导航的基本原理</w:t>
            </w:r>
            <w:r w:rsidR="00145605">
              <w:rPr>
                <w:webHidden/>
              </w:rPr>
              <w:tab/>
            </w:r>
            <w:r w:rsidR="00145605">
              <w:rPr>
                <w:webHidden/>
              </w:rPr>
              <w:fldChar w:fldCharType="begin"/>
            </w:r>
            <w:r w:rsidR="00145605">
              <w:rPr>
                <w:webHidden/>
              </w:rPr>
              <w:instrText xml:space="preserve"> PAGEREF _Toc405412118 \h </w:instrText>
            </w:r>
            <w:r w:rsidR="00145605">
              <w:rPr>
                <w:webHidden/>
              </w:rPr>
            </w:r>
            <w:r w:rsidR="00145605">
              <w:rPr>
                <w:webHidden/>
              </w:rPr>
              <w:fldChar w:fldCharType="separate"/>
            </w:r>
            <w:r w:rsidR="008F6C4A">
              <w:rPr>
                <w:webHidden/>
              </w:rPr>
              <w:t>18</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19" w:history="1">
            <w:r w:rsidR="00145605" w:rsidRPr="009E7642">
              <w:rPr>
                <w:rStyle w:val="aa"/>
              </w:rPr>
              <w:t>2.1</w:t>
            </w:r>
            <w:r w:rsidR="00145605" w:rsidRPr="009E7642">
              <w:rPr>
                <w:rStyle w:val="aa"/>
                <w:rFonts w:hint="eastAsia"/>
              </w:rPr>
              <w:t xml:space="preserve"> </w:t>
            </w:r>
            <w:r w:rsidR="00145605" w:rsidRPr="009E7642">
              <w:rPr>
                <w:rStyle w:val="aa"/>
                <w:rFonts w:hint="eastAsia"/>
              </w:rPr>
              <w:t>常用坐标系</w:t>
            </w:r>
            <w:r w:rsidR="00145605">
              <w:rPr>
                <w:webHidden/>
              </w:rPr>
              <w:tab/>
            </w:r>
            <w:r w:rsidR="00145605">
              <w:rPr>
                <w:webHidden/>
              </w:rPr>
              <w:fldChar w:fldCharType="begin"/>
            </w:r>
            <w:r w:rsidR="00145605">
              <w:rPr>
                <w:webHidden/>
              </w:rPr>
              <w:instrText xml:space="preserve"> PAGEREF _Toc405412119 \h </w:instrText>
            </w:r>
            <w:r w:rsidR="00145605">
              <w:rPr>
                <w:webHidden/>
              </w:rPr>
            </w:r>
            <w:r w:rsidR="00145605">
              <w:rPr>
                <w:webHidden/>
              </w:rPr>
              <w:fldChar w:fldCharType="separate"/>
            </w:r>
            <w:r w:rsidR="008F6C4A">
              <w:rPr>
                <w:webHidden/>
              </w:rPr>
              <w:t>18</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20" w:history="1">
            <w:r w:rsidR="00145605" w:rsidRPr="009E7642">
              <w:rPr>
                <w:rStyle w:val="aa"/>
              </w:rPr>
              <w:t>2.2</w:t>
            </w:r>
            <w:r w:rsidR="00145605" w:rsidRPr="009E7642">
              <w:rPr>
                <w:rStyle w:val="aa"/>
                <w:rFonts w:hint="eastAsia"/>
              </w:rPr>
              <w:t xml:space="preserve"> </w:t>
            </w:r>
            <w:r w:rsidR="00145605" w:rsidRPr="009E7642">
              <w:rPr>
                <w:rStyle w:val="aa"/>
                <w:rFonts w:hint="eastAsia"/>
              </w:rPr>
              <w:t>惯性导航系统原理</w:t>
            </w:r>
            <w:r w:rsidR="00145605">
              <w:rPr>
                <w:webHidden/>
              </w:rPr>
              <w:tab/>
            </w:r>
            <w:r w:rsidR="00145605">
              <w:rPr>
                <w:webHidden/>
              </w:rPr>
              <w:fldChar w:fldCharType="begin"/>
            </w:r>
            <w:r w:rsidR="00145605">
              <w:rPr>
                <w:webHidden/>
              </w:rPr>
              <w:instrText xml:space="preserve"> PAGEREF _Toc405412120 \h </w:instrText>
            </w:r>
            <w:r w:rsidR="00145605">
              <w:rPr>
                <w:webHidden/>
              </w:rPr>
            </w:r>
            <w:r w:rsidR="00145605">
              <w:rPr>
                <w:webHidden/>
              </w:rPr>
              <w:fldChar w:fldCharType="separate"/>
            </w:r>
            <w:r w:rsidR="008F6C4A">
              <w:rPr>
                <w:webHidden/>
              </w:rPr>
              <w:t>23</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21" w:history="1">
            <w:r w:rsidR="00145605" w:rsidRPr="009E7642">
              <w:rPr>
                <w:rStyle w:val="aa"/>
              </w:rPr>
              <w:t>2.2.1</w:t>
            </w:r>
            <w:r w:rsidR="00145605" w:rsidRPr="009E7642">
              <w:rPr>
                <w:rStyle w:val="aa"/>
                <w:rFonts w:hint="eastAsia"/>
              </w:rPr>
              <w:t xml:space="preserve"> </w:t>
            </w:r>
            <w:r w:rsidR="00145605" w:rsidRPr="009E7642">
              <w:rPr>
                <w:rStyle w:val="aa"/>
                <w:rFonts w:hint="eastAsia"/>
              </w:rPr>
              <w:t>世界坐标系下的捷联惯性导航力学编排方程</w:t>
            </w:r>
            <w:r w:rsidR="00145605">
              <w:rPr>
                <w:webHidden/>
              </w:rPr>
              <w:tab/>
            </w:r>
            <w:r w:rsidR="00145605">
              <w:rPr>
                <w:webHidden/>
              </w:rPr>
              <w:fldChar w:fldCharType="begin"/>
            </w:r>
            <w:r w:rsidR="00145605">
              <w:rPr>
                <w:webHidden/>
              </w:rPr>
              <w:instrText xml:space="preserve"> PAGEREF _Toc405412121 \h </w:instrText>
            </w:r>
            <w:r w:rsidR="00145605">
              <w:rPr>
                <w:webHidden/>
              </w:rPr>
            </w:r>
            <w:r w:rsidR="00145605">
              <w:rPr>
                <w:webHidden/>
              </w:rPr>
              <w:fldChar w:fldCharType="separate"/>
            </w:r>
            <w:r w:rsidR="008F6C4A">
              <w:rPr>
                <w:webHidden/>
              </w:rPr>
              <w:t>23</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22" w:history="1">
            <w:r w:rsidR="00145605" w:rsidRPr="009E7642">
              <w:rPr>
                <w:rStyle w:val="aa"/>
              </w:rPr>
              <w:t>2.2.2</w:t>
            </w:r>
            <w:r w:rsidR="00145605" w:rsidRPr="009E7642">
              <w:rPr>
                <w:rStyle w:val="aa"/>
                <w:rFonts w:hint="eastAsia"/>
              </w:rPr>
              <w:t xml:space="preserve"> </w:t>
            </w:r>
            <w:r w:rsidR="00145605" w:rsidRPr="009E7642">
              <w:rPr>
                <w:rStyle w:val="aa"/>
                <w:rFonts w:hint="eastAsia"/>
              </w:rPr>
              <w:t>惯性导航误差方程</w:t>
            </w:r>
            <w:r w:rsidR="00145605">
              <w:rPr>
                <w:webHidden/>
              </w:rPr>
              <w:tab/>
            </w:r>
            <w:r w:rsidR="00145605">
              <w:rPr>
                <w:webHidden/>
              </w:rPr>
              <w:fldChar w:fldCharType="begin"/>
            </w:r>
            <w:r w:rsidR="00145605">
              <w:rPr>
                <w:webHidden/>
              </w:rPr>
              <w:instrText xml:space="preserve"> PAGEREF _Toc405412122 \h </w:instrText>
            </w:r>
            <w:r w:rsidR="00145605">
              <w:rPr>
                <w:webHidden/>
              </w:rPr>
            </w:r>
            <w:r w:rsidR="00145605">
              <w:rPr>
                <w:webHidden/>
              </w:rPr>
              <w:fldChar w:fldCharType="separate"/>
            </w:r>
            <w:r w:rsidR="008F6C4A">
              <w:rPr>
                <w:webHidden/>
              </w:rPr>
              <w:t>26</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23" w:history="1">
            <w:r w:rsidR="00145605" w:rsidRPr="009E7642">
              <w:rPr>
                <w:rStyle w:val="aa"/>
              </w:rPr>
              <w:t>2.3</w:t>
            </w:r>
            <w:r w:rsidR="00145605" w:rsidRPr="009E7642">
              <w:rPr>
                <w:rStyle w:val="aa"/>
                <w:rFonts w:hint="eastAsia"/>
              </w:rPr>
              <w:t xml:space="preserve"> </w:t>
            </w:r>
            <w:r w:rsidR="00145605" w:rsidRPr="009E7642">
              <w:rPr>
                <w:rStyle w:val="aa"/>
                <w:rFonts w:hint="eastAsia"/>
              </w:rPr>
              <w:t>视觉导航方法</w:t>
            </w:r>
            <w:r w:rsidR="00145605">
              <w:rPr>
                <w:webHidden/>
              </w:rPr>
              <w:tab/>
            </w:r>
            <w:r w:rsidR="00145605">
              <w:rPr>
                <w:webHidden/>
              </w:rPr>
              <w:fldChar w:fldCharType="begin"/>
            </w:r>
            <w:r w:rsidR="00145605">
              <w:rPr>
                <w:webHidden/>
              </w:rPr>
              <w:instrText xml:space="preserve"> PAGEREF _Toc405412123 \h </w:instrText>
            </w:r>
            <w:r w:rsidR="00145605">
              <w:rPr>
                <w:webHidden/>
              </w:rPr>
            </w:r>
            <w:r w:rsidR="00145605">
              <w:rPr>
                <w:webHidden/>
              </w:rPr>
              <w:fldChar w:fldCharType="separate"/>
            </w:r>
            <w:r w:rsidR="008F6C4A">
              <w:rPr>
                <w:webHidden/>
              </w:rPr>
              <w:t>27</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24" w:history="1">
            <w:r w:rsidR="00145605" w:rsidRPr="009E7642">
              <w:rPr>
                <w:rStyle w:val="aa"/>
              </w:rPr>
              <w:t>2.3.1</w:t>
            </w:r>
            <w:r w:rsidR="00145605" w:rsidRPr="009E7642">
              <w:rPr>
                <w:rStyle w:val="aa"/>
                <w:rFonts w:hint="eastAsia"/>
              </w:rPr>
              <w:t xml:space="preserve"> </w:t>
            </w:r>
            <w:r w:rsidR="00145605" w:rsidRPr="009E7642">
              <w:rPr>
                <w:rStyle w:val="aa"/>
                <w:rFonts w:hint="eastAsia"/>
              </w:rPr>
              <w:t>特征点归一化图像坐标的获取方法</w:t>
            </w:r>
            <w:r w:rsidR="00145605">
              <w:rPr>
                <w:webHidden/>
              </w:rPr>
              <w:tab/>
            </w:r>
            <w:r w:rsidR="00145605">
              <w:rPr>
                <w:webHidden/>
              </w:rPr>
              <w:fldChar w:fldCharType="begin"/>
            </w:r>
            <w:r w:rsidR="00145605">
              <w:rPr>
                <w:webHidden/>
              </w:rPr>
              <w:instrText xml:space="preserve"> PAGEREF _Toc405412124 \h </w:instrText>
            </w:r>
            <w:r w:rsidR="00145605">
              <w:rPr>
                <w:webHidden/>
              </w:rPr>
            </w:r>
            <w:r w:rsidR="00145605">
              <w:rPr>
                <w:webHidden/>
              </w:rPr>
              <w:fldChar w:fldCharType="separate"/>
            </w:r>
            <w:r w:rsidR="008F6C4A">
              <w:rPr>
                <w:webHidden/>
              </w:rPr>
              <w:t>29</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25" w:history="1">
            <w:r w:rsidR="00145605" w:rsidRPr="009E7642">
              <w:rPr>
                <w:rStyle w:val="aa"/>
              </w:rPr>
              <w:t>2.3.2</w:t>
            </w:r>
            <w:r w:rsidR="00145605" w:rsidRPr="009E7642">
              <w:rPr>
                <w:rStyle w:val="aa"/>
                <w:rFonts w:hint="eastAsia"/>
              </w:rPr>
              <w:t xml:space="preserve"> </w:t>
            </w:r>
            <w:r w:rsidR="00145605" w:rsidRPr="009E7642">
              <w:rPr>
                <w:rStyle w:val="aa"/>
                <w:rFonts w:hint="eastAsia"/>
              </w:rPr>
              <w:t>三维重建方法</w:t>
            </w:r>
            <w:r w:rsidR="00145605">
              <w:rPr>
                <w:webHidden/>
              </w:rPr>
              <w:tab/>
            </w:r>
            <w:r w:rsidR="00145605">
              <w:rPr>
                <w:webHidden/>
              </w:rPr>
              <w:fldChar w:fldCharType="begin"/>
            </w:r>
            <w:r w:rsidR="00145605">
              <w:rPr>
                <w:webHidden/>
              </w:rPr>
              <w:instrText xml:space="preserve"> PAGEREF _Toc405412125 \h </w:instrText>
            </w:r>
            <w:r w:rsidR="00145605">
              <w:rPr>
                <w:webHidden/>
              </w:rPr>
            </w:r>
            <w:r w:rsidR="00145605">
              <w:rPr>
                <w:webHidden/>
              </w:rPr>
              <w:fldChar w:fldCharType="separate"/>
            </w:r>
            <w:r w:rsidR="008F6C4A">
              <w:rPr>
                <w:webHidden/>
              </w:rPr>
              <w:t>30</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26" w:history="1">
            <w:r w:rsidR="00145605" w:rsidRPr="009E7642">
              <w:rPr>
                <w:rStyle w:val="aa"/>
              </w:rPr>
              <w:t>2.3.3</w:t>
            </w:r>
            <w:r w:rsidR="00145605" w:rsidRPr="009E7642">
              <w:rPr>
                <w:rStyle w:val="aa"/>
                <w:rFonts w:hint="eastAsia"/>
              </w:rPr>
              <w:t xml:space="preserve"> </w:t>
            </w:r>
            <w:r w:rsidR="00145605" w:rsidRPr="009E7642">
              <w:rPr>
                <w:rStyle w:val="aa"/>
                <w:rFonts w:hint="eastAsia"/>
              </w:rPr>
              <w:t>运动估计方法</w:t>
            </w:r>
            <w:r w:rsidR="00145605">
              <w:rPr>
                <w:webHidden/>
              </w:rPr>
              <w:tab/>
            </w:r>
            <w:r w:rsidR="00145605">
              <w:rPr>
                <w:webHidden/>
              </w:rPr>
              <w:fldChar w:fldCharType="begin"/>
            </w:r>
            <w:r w:rsidR="00145605">
              <w:rPr>
                <w:webHidden/>
              </w:rPr>
              <w:instrText xml:space="preserve"> PAGEREF _Toc405412126 \h </w:instrText>
            </w:r>
            <w:r w:rsidR="00145605">
              <w:rPr>
                <w:webHidden/>
              </w:rPr>
            </w:r>
            <w:r w:rsidR="00145605">
              <w:rPr>
                <w:webHidden/>
              </w:rPr>
              <w:fldChar w:fldCharType="separate"/>
            </w:r>
            <w:r w:rsidR="008F6C4A">
              <w:rPr>
                <w:webHidden/>
              </w:rPr>
              <w:t>31</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27" w:history="1">
            <w:r w:rsidR="00145605" w:rsidRPr="009E7642">
              <w:rPr>
                <w:rStyle w:val="aa"/>
              </w:rPr>
              <w:t>2.3.4</w:t>
            </w:r>
            <w:r w:rsidR="00145605" w:rsidRPr="009E7642">
              <w:rPr>
                <w:rStyle w:val="aa"/>
                <w:rFonts w:hint="eastAsia"/>
              </w:rPr>
              <w:t xml:space="preserve"> </w:t>
            </w:r>
            <w:r w:rsidR="00145605" w:rsidRPr="009E7642">
              <w:rPr>
                <w:rStyle w:val="aa"/>
                <w:rFonts w:hint="eastAsia"/>
              </w:rPr>
              <w:t>视觉导航的误差累积特性</w:t>
            </w:r>
            <w:r w:rsidR="00145605">
              <w:rPr>
                <w:webHidden/>
              </w:rPr>
              <w:tab/>
            </w:r>
            <w:r w:rsidR="00145605">
              <w:rPr>
                <w:webHidden/>
              </w:rPr>
              <w:fldChar w:fldCharType="begin"/>
            </w:r>
            <w:r w:rsidR="00145605">
              <w:rPr>
                <w:webHidden/>
              </w:rPr>
              <w:instrText xml:space="preserve"> PAGEREF _Toc405412127 \h </w:instrText>
            </w:r>
            <w:r w:rsidR="00145605">
              <w:rPr>
                <w:webHidden/>
              </w:rPr>
            </w:r>
            <w:r w:rsidR="00145605">
              <w:rPr>
                <w:webHidden/>
              </w:rPr>
              <w:fldChar w:fldCharType="separate"/>
            </w:r>
            <w:r w:rsidR="008F6C4A">
              <w:rPr>
                <w:webHidden/>
              </w:rPr>
              <w:t>35</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28" w:history="1">
            <w:r w:rsidR="00145605" w:rsidRPr="009E7642">
              <w:rPr>
                <w:rStyle w:val="aa"/>
              </w:rPr>
              <w:t>2.4</w:t>
            </w:r>
            <w:r w:rsidR="00145605" w:rsidRPr="009E7642">
              <w:rPr>
                <w:rStyle w:val="aa"/>
                <w:rFonts w:hint="eastAsia"/>
              </w:rPr>
              <w:t xml:space="preserve"> </w:t>
            </w:r>
            <w:r w:rsidR="00145605" w:rsidRPr="009E7642">
              <w:rPr>
                <w:rStyle w:val="aa"/>
                <w:rFonts w:hint="eastAsia"/>
              </w:rPr>
              <w:t>本章小结</w:t>
            </w:r>
            <w:r w:rsidR="00145605">
              <w:rPr>
                <w:webHidden/>
              </w:rPr>
              <w:tab/>
            </w:r>
            <w:r w:rsidR="00145605">
              <w:rPr>
                <w:webHidden/>
              </w:rPr>
              <w:fldChar w:fldCharType="begin"/>
            </w:r>
            <w:r w:rsidR="00145605">
              <w:rPr>
                <w:webHidden/>
              </w:rPr>
              <w:instrText xml:space="preserve"> PAGEREF _Toc405412128 \h </w:instrText>
            </w:r>
            <w:r w:rsidR="00145605">
              <w:rPr>
                <w:webHidden/>
              </w:rPr>
            </w:r>
            <w:r w:rsidR="00145605">
              <w:rPr>
                <w:webHidden/>
              </w:rPr>
              <w:fldChar w:fldCharType="separate"/>
            </w:r>
            <w:r w:rsidR="008F6C4A">
              <w:rPr>
                <w:webHidden/>
              </w:rPr>
              <w:t>37</w:t>
            </w:r>
            <w:r w:rsidR="00145605">
              <w:rPr>
                <w:webHidden/>
              </w:rPr>
              <w:fldChar w:fldCharType="end"/>
            </w:r>
          </w:hyperlink>
        </w:p>
        <w:p w:rsidR="00145605" w:rsidRDefault="0070525E">
          <w:pPr>
            <w:pStyle w:val="11"/>
            <w:rPr>
              <w:rFonts w:asciiTheme="minorHAnsi" w:eastAsiaTheme="minorEastAsia" w:hAnsiTheme="minorHAnsi" w:cstheme="minorBidi"/>
              <w:bCs w:val="0"/>
              <w:caps w:val="0"/>
              <w:sz w:val="21"/>
              <w:szCs w:val="22"/>
              <w:lang w:val="en-US"/>
            </w:rPr>
          </w:pPr>
          <w:hyperlink w:anchor="_Toc405412129" w:history="1">
            <w:r w:rsidR="00145605" w:rsidRPr="009E7642">
              <w:rPr>
                <w:rStyle w:val="aa"/>
                <w:rFonts w:hint="eastAsia"/>
              </w:rPr>
              <w:t>第三章</w:t>
            </w:r>
            <w:r w:rsidR="00145605" w:rsidRPr="009E7642">
              <w:rPr>
                <w:rStyle w:val="aa"/>
              </w:rPr>
              <w:t xml:space="preserve"> </w:t>
            </w:r>
            <w:r w:rsidR="00145605" w:rsidRPr="009E7642">
              <w:rPr>
                <w:rStyle w:val="aa"/>
                <w:rFonts w:hint="eastAsia"/>
              </w:rPr>
              <w:t>惯性</w:t>
            </w:r>
            <w:r w:rsidR="00145605" w:rsidRPr="009E7642">
              <w:rPr>
                <w:rStyle w:val="aa"/>
              </w:rPr>
              <w:t>/</w:t>
            </w:r>
            <w:r w:rsidR="00145605" w:rsidRPr="009E7642">
              <w:rPr>
                <w:rStyle w:val="aa"/>
                <w:rFonts w:hint="eastAsia"/>
              </w:rPr>
              <w:t>视觉组合导航方法</w:t>
            </w:r>
            <w:r w:rsidR="00145605">
              <w:rPr>
                <w:webHidden/>
              </w:rPr>
              <w:tab/>
            </w:r>
            <w:r w:rsidR="00145605">
              <w:rPr>
                <w:webHidden/>
              </w:rPr>
              <w:fldChar w:fldCharType="begin"/>
            </w:r>
            <w:r w:rsidR="00145605">
              <w:rPr>
                <w:webHidden/>
              </w:rPr>
              <w:instrText xml:space="preserve"> PAGEREF _Toc405412129 \h </w:instrText>
            </w:r>
            <w:r w:rsidR="00145605">
              <w:rPr>
                <w:webHidden/>
              </w:rPr>
            </w:r>
            <w:r w:rsidR="00145605">
              <w:rPr>
                <w:webHidden/>
              </w:rPr>
              <w:fldChar w:fldCharType="separate"/>
            </w:r>
            <w:r w:rsidR="008F6C4A">
              <w:rPr>
                <w:webHidden/>
              </w:rPr>
              <w:t>38</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30" w:history="1">
            <w:r w:rsidR="00145605" w:rsidRPr="009E7642">
              <w:rPr>
                <w:rStyle w:val="aa"/>
              </w:rPr>
              <w:t>3.1</w:t>
            </w:r>
            <w:r w:rsidR="00145605" w:rsidRPr="009E7642">
              <w:rPr>
                <w:rStyle w:val="aa"/>
                <w:rFonts w:hint="eastAsia"/>
              </w:rPr>
              <w:t xml:space="preserve"> </w:t>
            </w:r>
            <w:r w:rsidR="00145605" w:rsidRPr="009E7642">
              <w:rPr>
                <w:rStyle w:val="aa"/>
                <w:rFonts w:hint="eastAsia"/>
              </w:rPr>
              <w:t>以相对运动参数差为量测量的</w:t>
            </w:r>
            <w:r w:rsidR="00145605" w:rsidRPr="009E7642">
              <w:rPr>
                <w:rStyle w:val="aa"/>
              </w:rPr>
              <w:t>INS/VNS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_Toc405412130 \h </w:instrText>
            </w:r>
            <w:r w:rsidR="00145605">
              <w:rPr>
                <w:webHidden/>
              </w:rPr>
            </w:r>
            <w:r w:rsidR="00145605">
              <w:rPr>
                <w:webHidden/>
              </w:rPr>
              <w:fldChar w:fldCharType="separate"/>
            </w:r>
            <w:r w:rsidR="008F6C4A">
              <w:rPr>
                <w:webHidden/>
              </w:rPr>
              <w:t>38</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31" w:history="1">
            <w:r w:rsidR="00145605" w:rsidRPr="009E7642">
              <w:rPr>
                <w:rStyle w:val="aa"/>
              </w:rPr>
              <w:t>3.1.1</w:t>
            </w:r>
            <w:r w:rsidR="00145605" w:rsidRPr="009E7642">
              <w:rPr>
                <w:rStyle w:val="aa"/>
                <w:rFonts w:hint="eastAsia"/>
              </w:rPr>
              <w:t xml:space="preserve"> </w:t>
            </w:r>
            <w:r w:rsidR="00145605" w:rsidRPr="009E7642">
              <w:rPr>
                <w:rStyle w:val="aa"/>
                <w:rFonts w:hint="eastAsia"/>
              </w:rPr>
              <w:t>状态模型</w:t>
            </w:r>
            <w:r w:rsidR="00145605">
              <w:rPr>
                <w:webHidden/>
              </w:rPr>
              <w:tab/>
            </w:r>
            <w:r w:rsidR="00145605">
              <w:rPr>
                <w:webHidden/>
              </w:rPr>
              <w:fldChar w:fldCharType="begin"/>
            </w:r>
            <w:r w:rsidR="00145605">
              <w:rPr>
                <w:webHidden/>
              </w:rPr>
              <w:instrText xml:space="preserve"> PAGEREF _Toc405412131 \h </w:instrText>
            </w:r>
            <w:r w:rsidR="00145605">
              <w:rPr>
                <w:webHidden/>
              </w:rPr>
            </w:r>
            <w:r w:rsidR="00145605">
              <w:rPr>
                <w:webHidden/>
              </w:rPr>
              <w:fldChar w:fldCharType="separate"/>
            </w:r>
            <w:r w:rsidR="008F6C4A">
              <w:rPr>
                <w:webHidden/>
              </w:rPr>
              <w:t>39</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32" w:history="1">
            <w:r w:rsidR="00145605" w:rsidRPr="009E7642">
              <w:rPr>
                <w:rStyle w:val="aa"/>
              </w:rPr>
              <w:t>3.1.2</w:t>
            </w:r>
            <w:r w:rsidR="00145605" w:rsidRPr="009E7642">
              <w:rPr>
                <w:rStyle w:val="aa"/>
                <w:rFonts w:hint="eastAsia"/>
              </w:rPr>
              <w:t xml:space="preserve"> </w:t>
            </w:r>
            <w:r w:rsidR="00145605" w:rsidRPr="009E7642">
              <w:rPr>
                <w:rStyle w:val="aa"/>
                <w:rFonts w:hint="eastAsia"/>
              </w:rPr>
              <w:t>基于相对运动参数差的量测量</w:t>
            </w:r>
            <w:r w:rsidR="00145605">
              <w:rPr>
                <w:webHidden/>
              </w:rPr>
              <w:tab/>
            </w:r>
            <w:r w:rsidR="00145605">
              <w:rPr>
                <w:webHidden/>
              </w:rPr>
              <w:fldChar w:fldCharType="begin"/>
            </w:r>
            <w:r w:rsidR="00145605">
              <w:rPr>
                <w:webHidden/>
              </w:rPr>
              <w:instrText xml:space="preserve"> PAGEREF _Toc405412132 \h </w:instrText>
            </w:r>
            <w:r w:rsidR="00145605">
              <w:rPr>
                <w:webHidden/>
              </w:rPr>
            </w:r>
            <w:r w:rsidR="00145605">
              <w:rPr>
                <w:webHidden/>
              </w:rPr>
              <w:fldChar w:fldCharType="separate"/>
            </w:r>
            <w:r w:rsidR="008F6C4A">
              <w:rPr>
                <w:webHidden/>
              </w:rPr>
              <w:t>39</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33" w:history="1">
            <w:r w:rsidR="00145605" w:rsidRPr="009E7642">
              <w:rPr>
                <w:rStyle w:val="aa"/>
              </w:rPr>
              <w:t>3.1.3</w:t>
            </w:r>
            <w:r w:rsidR="00145605" w:rsidRPr="009E7642">
              <w:rPr>
                <w:rStyle w:val="aa"/>
                <w:rFonts w:hint="eastAsia"/>
              </w:rPr>
              <w:t xml:space="preserve"> </w:t>
            </w:r>
            <w:r w:rsidR="00145605" w:rsidRPr="009E7642">
              <w:rPr>
                <w:rStyle w:val="aa"/>
                <w:rFonts w:hint="eastAsia"/>
              </w:rPr>
              <w:t>基于相对运动参数差的传统量测模型</w:t>
            </w:r>
            <w:r w:rsidR="00145605">
              <w:rPr>
                <w:webHidden/>
              </w:rPr>
              <w:tab/>
            </w:r>
            <w:r w:rsidR="00145605">
              <w:rPr>
                <w:webHidden/>
              </w:rPr>
              <w:fldChar w:fldCharType="begin"/>
            </w:r>
            <w:r w:rsidR="00145605">
              <w:rPr>
                <w:webHidden/>
              </w:rPr>
              <w:instrText xml:space="preserve"> PAGEREF _Toc405412133 \h </w:instrText>
            </w:r>
            <w:r w:rsidR="00145605">
              <w:rPr>
                <w:webHidden/>
              </w:rPr>
            </w:r>
            <w:r w:rsidR="00145605">
              <w:rPr>
                <w:webHidden/>
              </w:rPr>
              <w:fldChar w:fldCharType="separate"/>
            </w:r>
            <w:r w:rsidR="008F6C4A">
              <w:rPr>
                <w:webHidden/>
              </w:rPr>
              <w:t>41</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34" w:history="1">
            <w:r w:rsidR="00145605" w:rsidRPr="009E7642">
              <w:rPr>
                <w:rStyle w:val="aa"/>
              </w:rPr>
              <w:t>3.1.4</w:t>
            </w:r>
            <w:r w:rsidR="00145605" w:rsidRPr="009E7642">
              <w:rPr>
                <w:rStyle w:val="aa"/>
                <w:rFonts w:hint="eastAsia"/>
              </w:rPr>
              <w:t xml:space="preserve"> </w:t>
            </w:r>
            <w:r w:rsidR="00145605" w:rsidRPr="009E7642">
              <w:rPr>
                <w:rStyle w:val="aa"/>
                <w:rFonts w:hint="eastAsia"/>
              </w:rPr>
              <w:t>量测模型误差分析</w:t>
            </w:r>
            <w:r w:rsidR="00145605">
              <w:rPr>
                <w:webHidden/>
              </w:rPr>
              <w:tab/>
            </w:r>
            <w:r w:rsidR="00145605">
              <w:rPr>
                <w:webHidden/>
              </w:rPr>
              <w:fldChar w:fldCharType="begin"/>
            </w:r>
            <w:r w:rsidR="00145605">
              <w:rPr>
                <w:webHidden/>
              </w:rPr>
              <w:instrText xml:space="preserve"> PAGEREF _Toc405412134 \h </w:instrText>
            </w:r>
            <w:r w:rsidR="00145605">
              <w:rPr>
                <w:webHidden/>
              </w:rPr>
            </w:r>
            <w:r w:rsidR="00145605">
              <w:rPr>
                <w:webHidden/>
              </w:rPr>
              <w:fldChar w:fldCharType="separate"/>
            </w:r>
            <w:r w:rsidR="008F6C4A">
              <w:rPr>
                <w:webHidden/>
              </w:rPr>
              <w:t>43</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35" w:history="1">
            <w:r w:rsidR="00145605" w:rsidRPr="009E7642">
              <w:rPr>
                <w:rStyle w:val="aa"/>
              </w:rPr>
              <w:t>3.1.5</w:t>
            </w:r>
            <w:r w:rsidR="00145605" w:rsidRPr="009E7642">
              <w:rPr>
                <w:rStyle w:val="aa"/>
                <w:rFonts w:hint="eastAsia"/>
              </w:rPr>
              <w:t xml:space="preserve"> </w:t>
            </w:r>
            <w:r w:rsidR="00145605" w:rsidRPr="009E7642">
              <w:rPr>
                <w:rStyle w:val="aa"/>
                <w:rFonts w:hint="eastAsia"/>
              </w:rPr>
              <w:t>月面仿真与地面实验</w:t>
            </w:r>
            <w:r w:rsidR="00145605">
              <w:rPr>
                <w:webHidden/>
              </w:rPr>
              <w:tab/>
            </w:r>
            <w:r w:rsidR="00145605">
              <w:rPr>
                <w:webHidden/>
              </w:rPr>
              <w:fldChar w:fldCharType="begin"/>
            </w:r>
            <w:r w:rsidR="00145605">
              <w:rPr>
                <w:webHidden/>
              </w:rPr>
              <w:instrText xml:space="preserve"> PAGEREF _Toc405412135 \h </w:instrText>
            </w:r>
            <w:r w:rsidR="00145605">
              <w:rPr>
                <w:webHidden/>
              </w:rPr>
            </w:r>
            <w:r w:rsidR="00145605">
              <w:rPr>
                <w:webHidden/>
              </w:rPr>
              <w:fldChar w:fldCharType="separate"/>
            </w:r>
            <w:r w:rsidR="008F6C4A">
              <w:rPr>
                <w:webHidden/>
              </w:rPr>
              <w:t>45</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36" w:history="1">
            <w:r w:rsidR="00145605" w:rsidRPr="009E7642">
              <w:rPr>
                <w:rStyle w:val="aa"/>
              </w:rPr>
              <w:t>3.2</w:t>
            </w:r>
            <w:r w:rsidR="00145605" w:rsidRPr="009E7642">
              <w:rPr>
                <w:rStyle w:val="aa"/>
                <w:rFonts w:hint="eastAsia"/>
              </w:rPr>
              <w:t xml:space="preserve"> </w:t>
            </w:r>
            <w:r w:rsidR="00145605" w:rsidRPr="009E7642">
              <w:rPr>
                <w:rStyle w:val="aa"/>
                <w:rFonts w:hint="eastAsia"/>
              </w:rPr>
              <w:t>以相对运动参数差为量测量的</w:t>
            </w:r>
            <w:r w:rsidR="00145605" w:rsidRPr="009E7642">
              <w:rPr>
                <w:rStyle w:val="aa"/>
              </w:rPr>
              <w:t>INS/VNS</w:t>
            </w:r>
            <w:r w:rsidR="00145605" w:rsidRPr="009E7642">
              <w:rPr>
                <w:rStyle w:val="aa"/>
                <w:rFonts w:hint="eastAsia"/>
              </w:rPr>
              <w:t>量测模型改进方法</w:t>
            </w:r>
            <w:r w:rsidR="00145605">
              <w:rPr>
                <w:webHidden/>
              </w:rPr>
              <w:tab/>
            </w:r>
            <w:r w:rsidR="00145605">
              <w:rPr>
                <w:webHidden/>
              </w:rPr>
              <w:fldChar w:fldCharType="begin"/>
            </w:r>
            <w:r w:rsidR="00145605">
              <w:rPr>
                <w:webHidden/>
              </w:rPr>
              <w:instrText xml:space="preserve"> PAGEREF _Toc405412136 \h </w:instrText>
            </w:r>
            <w:r w:rsidR="00145605">
              <w:rPr>
                <w:webHidden/>
              </w:rPr>
            </w:r>
            <w:r w:rsidR="00145605">
              <w:rPr>
                <w:webHidden/>
              </w:rPr>
              <w:fldChar w:fldCharType="separate"/>
            </w:r>
            <w:r w:rsidR="008F6C4A">
              <w:rPr>
                <w:webHidden/>
              </w:rPr>
              <w:t>52</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37" w:history="1">
            <w:r w:rsidR="00145605" w:rsidRPr="009E7642">
              <w:rPr>
                <w:rStyle w:val="aa"/>
              </w:rPr>
              <w:t>3.2.1</w:t>
            </w:r>
            <w:r w:rsidR="00145605" w:rsidRPr="009E7642">
              <w:rPr>
                <w:rStyle w:val="aa"/>
                <w:rFonts w:hint="eastAsia"/>
              </w:rPr>
              <w:t xml:space="preserve"> </w:t>
            </w:r>
            <w:r w:rsidR="00145605" w:rsidRPr="009E7642">
              <w:rPr>
                <w:rStyle w:val="aa"/>
                <w:rFonts w:hint="eastAsia"/>
              </w:rPr>
              <w:t>改进的量测模型</w:t>
            </w:r>
            <w:r w:rsidR="00145605">
              <w:rPr>
                <w:webHidden/>
              </w:rPr>
              <w:tab/>
            </w:r>
            <w:r w:rsidR="00145605">
              <w:rPr>
                <w:webHidden/>
              </w:rPr>
              <w:fldChar w:fldCharType="begin"/>
            </w:r>
            <w:r w:rsidR="00145605">
              <w:rPr>
                <w:webHidden/>
              </w:rPr>
              <w:instrText xml:space="preserve"> PAGEREF _Toc405412137 \h </w:instrText>
            </w:r>
            <w:r w:rsidR="00145605">
              <w:rPr>
                <w:webHidden/>
              </w:rPr>
            </w:r>
            <w:r w:rsidR="00145605">
              <w:rPr>
                <w:webHidden/>
              </w:rPr>
              <w:fldChar w:fldCharType="separate"/>
            </w:r>
            <w:r w:rsidR="008F6C4A">
              <w:rPr>
                <w:webHidden/>
              </w:rPr>
              <w:t>52</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38" w:history="1">
            <w:r w:rsidR="00145605" w:rsidRPr="009E7642">
              <w:rPr>
                <w:rStyle w:val="aa"/>
              </w:rPr>
              <w:t>3.2.2</w:t>
            </w:r>
            <w:r w:rsidR="00145605" w:rsidRPr="009E7642">
              <w:rPr>
                <w:rStyle w:val="aa"/>
                <w:rFonts w:hint="eastAsia"/>
              </w:rPr>
              <w:t xml:space="preserve"> </w:t>
            </w:r>
            <w:r w:rsidR="00145605" w:rsidRPr="009E7642">
              <w:rPr>
                <w:rStyle w:val="aa"/>
                <w:rFonts w:hint="eastAsia"/>
              </w:rPr>
              <w:t>月面仿真与地面实验</w:t>
            </w:r>
            <w:r w:rsidR="00145605">
              <w:rPr>
                <w:webHidden/>
              </w:rPr>
              <w:tab/>
            </w:r>
            <w:r w:rsidR="00145605">
              <w:rPr>
                <w:webHidden/>
              </w:rPr>
              <w:fldChar w:fldCharType="begin"/>
            </w:r>
            <w:r w:rsidR="00145605">
              <w:rPr>
                <w:webHidden/>
              </w:rPr>
              <w:instrText xml:space="preserve"> PAGEREF _Toc405412138 \h </w:instrText>
            </w:r>
            <w:r w:rsidR="00145605">
              <w:rPr>
                <w:webHidden/>
              </w:rPr>
            </w:r>
            <w:r w:rsidR="00145605">
              <w:rPr>
                <w:webHidden/>
              </w:rPr>
              <w:fldChar w:fldCharType="separate"/>
            </w:r>
            <w:r w:rsidR="008F6C4A">
              <w:rPr>
                <w:webHidden/>
              </w:rPr>
              <w:t>53</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39" w:history="1">
            <w:r w:rsidR="00145605" w:rsidRPr="009E7642">
              <w:rPr>
                <w:rStyle w:val="aa"/>
              </w:rPr>
              <w:t>3.3</w:t>
            </w:r>
            <w:r w:rsidR="00145605" w:rsidRPr="009E7642">
              <w:rPr>
                <w:rStyle w:val="aa"/>
                <w:rFonts w:hint="eastAsia"/>
              </w:rPr>
              <w:t xml:space="preserve"> </w:t>
            </w:r>
            <w:r w:rsidR="00145605" w:rsidRPr="009E7642">
              <w:rPr>
                <w:rStyle w:val="aa"/>
                <w:rFonts w:hint="eastAsia"/>
              </w:rPr>
              <w:t>估计视觉相对运动参数误差的</w:t>
            </w:r>
            <w:r w:rsidR="00145605" w:rsidRPr="009E7642">
              <w:rPr>
                <w:rStyle w:val="aa"/>
              </w:rPr>
              <w:t>INS/VNS</w:t>
            </w:r>
            <w:r w:rsidR="00145605" w:rsidRPr="009E7642">
              <w:rPr>
                <w:rStyle w:val="aa"/>
                <w:rFonts w:hint="eastAsia"/>
              </w:rPr>
              <w:t>改进方法</w:t>
            </w:r>
            <w:r w:rsidR="00145605">
              <w:rPr>
                <w:webHidden/>
              </w:rPr>
              <w:tab/>
            </w:r>
            <w:r w:rsidR="00145605">
              <w:rPr>
                <w:webHidden/>
              </w:rPr>
              <w:fldChar w:fldCharType="begin"/>
            </w:r>
            <w:r w:rsidR="00145605">
              <w:rPr>
                <w:webHidden/>
              </w:rPr>
              <w:instrText xml:space="preserve"> PAGEREF _Toc405412139 \h </w:instrText>
            </w:r>
            <w:r w:rsidR="00145605">
              <w:rPr>
                <w:webHidden/>
              </w:rPr>
            </w:r>
            <w:r w:rsidR="00145605">
              <w:rPr>
                <w:webHidden/>
              </w:rPr>
              <w:fldChar w:fldCharType="separate"/>
            </w:r>
            <w:r w:rsidR="008F6C4A">
              <w:rPr>
                <w:webHidden/>
              </w:rPr>
              <w:t>57</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40" w:history="1">
            <w:r w:rsidR="00145605" w:rsidRPr="009E7642">
              <w:rPr>
                <w:rStyle w:val="aa"/>
              </w:rPr>
              <w:t>3.3.1</w:t>
            </w:r>
            <w:r w:rsidR="00145605" w:rsidRPr="009E7642">
              <w:rPr>
                <w:rStyle w:val="aa"/>
                <w:rFonts w:hint="eastAsia"/>
              </w:rPr>
              <w:t xml:space="preserve"> </w:t>
            </w:r>
            <w:r w:rsidR="00145605" w:rsidRPr="009E7642">
              <w:rPr>
                <w:rStyle w:val="aa"/>
                <w:rFonts w:hint="eastAsia"/>
              </w:rPr>
              <w:t>状态方程</w:t>
            </w:r>
            <w:r w:rsidR="00145605">
              <w:rPr>
                <w:webHidden/>
              </w:rPr>
              <w:tab/>
            </w:r>
            <w:r w:rsidR="00145605">
              <w:rPr>
                <w:webHidden/>
              </w:rPr>
              <w:fldChar w:fldCharType="begin"/>
            </w:r>
            <w:r w:rsidR="00145605">
              <w:rPr>
                <w:webHidden/>
              </w:rPr>
              <w:instrText xml:space="preserve"> PAGEREF _Toc405412140 \h </w:instrText>
            </w:r>
            <w:r w:rsidR="00145605">
              <w:rPr>
                <w:webHidden/>
              </w:rPr>
            </w:r>
            <w:r w:rsidR="00145605">
              <w:rPr>
                <w:webHidden/>
              </w:rPr>
              <w:fldChar w:fldCharType="separate"/>
            </w:r>
            <w:r w:rsidR="008F6C4A">
              <w:rPr>
                <w:webHidden/>
              </w:rPr>
              <w:t>57</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41" w:history="1">
            <w:r w:rsidR="00145605" w:rsidRPr="009E7642">
              <w:rPr>
                <w:rStyle w:val="aa"/>
              </w:rPr>
              <w:t>3.3.2</w:t>
            </w:r>
            <w:r w:rsidR="00145605" w:rsidRPr="009E7642">
              <w:rPr>
                <w:rStyle w:val="aa"/>
                <w:rFonts w:hint="eastAsia"/>
              </w:rPr>
              <w:t xml:space="preserve"> </w:t>
            </w:r>
            <w:r w:rsidR="00145605" w:rsidRPr="009E7642">
              <w:rPr>
                <w:rStyle w:val="aa"/>
                <w:rFonts w:hint="eastAsia"/>
              </w:rPr>
              <w:t>量测方程</w:t>
            </w:r>
            <w:r w:rsidR="00145605">
              <w:rPr>
                <w:webHidden/>
              </w:rPr>
              <w:tab/>
            </w:r>
            <w:r w:rsidR="00145605">
              <w:rPr>
                <w:webHidden/>
              </w:rPr>
              <w:fldChar w:fldCharType="begin"/>
            </w:r>
            <w:r w:rsidR="00145605">
              <w:rPr>
                <w:webHidden/>
              </w:rPr>
              <w:instrText xml:space="preserve"> PAGEREF _Toc405412141 \h </w:instrText>
            </w:r>
            <w:r w:rsidR="00145605">
              <w:rPr>
                <w:webHidden/>
              </w:rPr>
            </w:r>
            <w:r w:rsidR="00145605">
              <w:rPr>
                <w:webHidden/>
              </w:rPr>
              <w:fldChar w:fldCharType="separate"/>
            </w:r>
            <w:r w:rsidR="008F6C4A">
              <w:rPr>
                <w:webHidden/>
              </w:rPr>
              <w:t>58</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42" w:history="1">
            <w:r w:rsidR="00145605" w:rsidRPr="009E7642">
              <w:rPr>
                <w:rStyle w:val="aa"/>
              </w:rPr>
              <w:t>3.3.3</w:t>
            </w:r>
            <w:r w:rsidR="00145605" w:rsidRPr="009E7642">
              <w:rPr>
                <w:rStyle w:val="aa"/>
                <w:rFonts w:hint="eastAsia"/>
              </w:rPr>
              <w:t xml:space="preserve"> </w:t>
            </w:r>
            <w:r w:rsidR="00145605" w:rsidRPr="009E7642">
              <w:rPr>
                <w:rStyle w:val="aa"/>
                <w:rFonts w:hint="eastAsia"/>
              </w:rPr>
              <w:t>月面仿真</w:t>
            </w:r>
            <w:r w:rsidR="00145605">
              <w:rPr>
                <w:webHidden/>
              </w:rPr>
              <w:tab/>
            </w:r>
            <w:r w:rsidR="00145605">
              <w:rPr>
                <w:webHidden/>
              </w:rPr>
              <w:fldChar w:fldCharType="begin"/>
            </w:r>
            <w:r w:rsidR="00145605">
              <w:rPr>
                <w:webHidden/>
              </w:rPr>
              <w:instrText xml:space="preserve"> PAGEREF _Toc405412142 \h </w:instrText>
            </w:r>
            <w:r w:rsidR="00145605">
              <w:rPr>
                <w:webHidden/>
              </w:rPr>
            </w:r>
            <w:r w:rsidR="00145605">
              <w:rPr>
                <w:webHidden/>
              </w:rPr>
              <w:fldChar w:fldCharType="separate"/>
            </w:r>
            <w:r w:rsidR="008F6C4A">
              <w:rPr>
                <w:webHidden/>
              </w:rPr>
              <w:t>59</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43" w:history="1">
            <w:r w:rsidR="00145605" w:rsidRPr="009E7642">
              <w:rPr>
                <w:rStyle w:val="aa"/>
              </w:rPr>
              <w:t>3.4</w:t>
            </w:r>
            <w:r w:rsidR="00145605" w:rsidRPr="009E7642">
              <w:rPr>
                <w:rStyle w:val="aa"/>
                <w:rFonts w:hint="eastAsia"/>
              </w:rPr>
              <w:t xml:space="preserve"> </w:t>
            </w:r>
            <w:r w:rsidR="00145605" w:rsidRPr="009E7642">
              <w:rPr>
                <w:rStyle w:val="aa"/>
                <w:rFonts w:hint="eastAsia"/>
              </w:rPr>
              <w:t>以视觉三维特征点坐标为量测量的</w:t>
            </w:r>
            <w:r w:rsidR="00145605" w:rsidRPr="009E7642">
              <w:rPr>
                <w:rStyle w:val="aa"/>
              </w:rPr>
              <w:t>INS/VNS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_Toc405412143 \h </w:instrText>
            </w:r>
            <w:r w:rsidR="00145605">
              <w:rPr>
                <w:webHidden/>
              </w:rPr>
            </w:r>
            <w:r w:rsidR="00145605">
              <w:rPr>
                <w:webHidden/>
              </w:rPr>
              <w:fldChar w:fldCharType="separate"/>
            </w:r>
            <w:r w:rsidR="008F6C4A">
              <w:rPr>
                <w:webHidden/>
              </w:rPr>
              <w:t>62</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44" w:history="1">
            <w:r w:rsidR="00145605" w:rsidRPr="009E7642">
              <w:rPr>
                <w:rStyle w:val="aa"/>
              </w:rPr>
              <w:t>3.4.1</w:t>
            </w:r>
            <w:r w:rsidR="00145605" w:rsidRPr="009E7642">
              <w:rPr>
                <w:rStyle w:val="aa"/>
                <w:rFonts w:hint="eastAsia"/>
              </w:rPr>
              <w:t xml:space="preserve"> </w:t>
            </w:r>
            <w:r w:rsidR="00145605" w:rsidRPr="009E7642">
              <w:rPr>
                <w:rStyle w:val="aa"/>
                <w:rFonts w:hint="eastAsia"/>
              </w:rPr>
              <w:t>量测模型</w:t>
            </w:r>
            <w:r w:rsidR="00145605">
              <w:rPr>
                <w:webHidden/>
              </w:rPr>
              <w:tab/>
            </w:r>
            <w:r w:rsidR="00145605">
              <w:rPr>
                <w:webHidden/>
              </w:rPr>
              <w:fldChar w:fldCharType="begin"/>
            </w:r>
            <w:r w:rsidR="00145605">
              <w:rPr>
                <w:webHidden/>
              </w:rPr>
              <w:instrText xml:space="preserve"> PAGEREF _Toc405412144 \h </w:instrText>
            </w:r>
            <w:r w:rsidR="00145605">
              <w:rPr>
                <w:webHidden/>
              </w:rPr>
            </w:r>
            <w:r w:rsidR="00145605">
              <w:rPr>
                <w:webHidden/>
              </w:rPr>
              <w:fldChar w:fldCharType="separate"/>
            </w:r>
            <w:r w:rsidR="008F6C4A">
              <w:rPr>
                <w:webHidden/>
              </w:rPr>
              <w:t>63</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45" w:history="1">
            <w:r w:rsidR="00145605" w:rsidRPr="009E7642">
              <w:rPr>
                <w:rStyle w:val="aa"/>
              </w:rPr>
              <w:t>3.4.2</w:t>
            </w:r>
            <w:r w:rsidR="00145605" w:rsidRPr="009E7642">
              <w:rPr>
                <w:rStyle w:val="aa"/>
                <w:rFonts w:hint="eastAsia"/>
              </w:rPr>
              <w:t xml:space="preserve"> </w:t>
            </w:r>
            <w:r w:rsidR="00145605" w:rsidRPr="009E7642">
              <w:rPr>
                <w:rStyle w:val="aa"/>
                <w:rFonts w:hint="eastAsia"/>
              </w:rPr>
              <w:t>月面仿真</w:t>
            </w:r>
            <w:r w:rsidR="00145605">
              <w:rPr>
                <w:webHidden/>
              </w:rPr>
              <w:tab/>
            </w:r>
            <w:r w:rsidR="00145605">
              <w:rPr>
                <w:webHidden/>
              </w:rPr>
              <w:fldChar w:fldCharType="begin"/>
            </w:r>
            <w:r w:rsidR="00145605">
              <w:rPr>
                <w:webHidden/>
              </w:rPr>
              <w:instrText xml:space="preserve"> PAGEREF _Toc405412145 \h </w:instrText>
            </w:r>
            <w:r w:rsidR="00145605">
              <w:rPr>
                <w:webHidden/>
              </w:rPr>
            </w:r>
            <w:r w:rsidR="00145605">
              <w:rPr>
                <w:webHidden/>
              </w:rPr>
              <w:fldChar w:fldCharType="separate"/>
            </w:r>
            <w:r w:rsidR="008F6C4A">
              <w:rPr>
                <w:webHidden/>
              </w:rPr>
              <w:t>64</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46" w:history="1">
            <w:r w:rsidR="00145605" w:rsidRPr="009E7642">
              <w:rPr>
                <w:rStyle w:val="aa"/>
              </w:rPr>
              <w:t>3.5</w:t>
            </w:r>
            <w:r w:rsidR="00145605" w:rsidRPr="009E7642">
              <w:rPr>
                <w:rStyle w:val="aa"/>
                <w:rFonts w:hint="eastAsia"/>
              </w:rPr>
              <w:t xml:space="preserve"> </w:t>
            </w:r>
            <w:r w:rsidR="00145605" w:rsidRPr="009E7642">
              <w:rPr>
                <w:rStyle w:val="aa"/>
                <w:rFonts w:hint="eastAsia"/>
              </w:rPr>
              <w:t>以视觉相对运动参数为量测量的</w:t>
            </w:r>
            <w:r w:rsidR="00145605" w:rsidRPr="009E7642">
              <w:rPr>
                <w:rStyle w:val="aa"/>
              </w:rPr>
              <w:t>INS/VNS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_Toc405412146 \h </w:instrText>
            </w:r>
            <w:r w:rsidR="00145605">
              <w:rPr>
                <w:webHidden/>
              </w:rPr>
            </w:r>
            <w:r w:rsidR="00145605">
              <w:rPr>
                <w:webHidden/>
              </w:rPr>
              <w:fldChar w:fldCharType="separate"/>
            </w:r>
            <w:r w:rsidR="008F6C4A">
              <w:rPr>
                <w:webHidden/>
              </w:rPr>
              <w:t>67</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47" w:history="1">
            <w:r w:rsidR="00145605" w:rsidRPr="009E7642">
              <w:rPr>
                <w:rStyle w:val="aa"/>
              </w:rPr>
              <w:t>3.5.1</w:t>
            </w:r>
            <w:r w:rsidR="00145605" w:rsidRPr="009E7642">
              <w:rPr>
                <w:rStyle w:val="aa"/>
                <w:rFonts w:hint="eastAsia"/>
              </w:rPr>
              <w:t xml:space="preserve"> </w:t>
            </w:r>
            <w:r w:rsidR="00145605" w:rsidRPr="009E7642">
              <w:rPr>
                <w:rStyle w:val="aa"/>
                <w:rFonts w:hint="eastAsia"/>
              </w:rPr>
              <w:t>状态方程</w:t>
            </w:r>
            <w:r w:rsidR="00145605">
              <w:rPr>
                <w:webHidden/>
              </w:rPr>
              <w:tab/>
            </w:r>
            <w:r w:rsidR="00145605">
              <w:rPr>
                <w:webHidden/>
              </w:rPr>
              <w:fldChar w:fldCharType="begin"/>
            </w:r>
            <w:r w:rsidR="00145605">
              <w:rPr>
                <w:webHidden/>
              </w:rPr>
              <w:instrText xml:space="preserve"> PAGEREF _Toc405412147 \h </w:instrText>
            </w:r>
            <w:r w:rsidR="00145605">
              <w:rPr>
                <w:webHidden/>
              </w:rPr>
            </w:r>
            <w:r w:rsidR="00145605">
              <w:rPr>
                <w:webHidden/>
              </w:rPr>
              <w:fldChar w:fldCharType="separate"/>
            </w:r>
            <w:r w:rsidR="008F6C4A">
              <w:rPr>
                <w:webHidden/>
              </w:rPr>
              <w:t>67</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48" w:history="1">
            <w:r w:rsidR="00145605" w:rsidRPr="009E7642">
              <w:rPr>
                <w:rStyle w:val="aa"/>
              </w:rPr>
              <w:t>3.5.2</w:t>
            </w:r>
            <w:r w:rsidR="00145605" w:rsidRPr="009E7642">
              <w:rPr>
                <w:rStyle w:val="aa"/>
                <w:rFonts w:hint="eastAsia"/>
              </w:rPr>
              <w:t xml:space="preserve"> </w:t>
            </w:r>
            <w:r w:rsidR="00145605" w:rsidRPr="009E7642">
              <w:rPr>
                <w:rStyle w:val="aa"/>
                <w:rFonts w:hint="eastAsia"/>
              </w:rPr>
              <w:t>量测方程</w:t>
            </w:r>
            <w:r w:rsidR="00145605">
              <w:rPr>
                <w:webHidden/>
              </w:rPr>
              <w:tab/>
            </w:r>
            <w:r w:rsidR="00145605">
              <w:rPr>
                <w:webHidden/>
              </w:rPr>
              <w:fldChar w:fldCharType="begin"/>
            </w:r>
            <w:r w:rsidR="00145605">
              <w:rPr>
                <w:webHidden/>
              </w:rPr>
              <w:instrText xml:space="preserve"> PAGEREF _Toc405412148 \h </w:instrText>
            </w:r>
            <w:r w:rsidR="00145605">
              <w:rPr>
                <w:webHidden/>
              </w:rPr>
            </w:r>
            <w:r w:rsidR="00145605">
              <w:rPr>
                <w:webHidden/>
              </w:rPr>
              <w:fldChar w:fldCharType="separate"/>
            </w:r>
            <w:r w:rsidR="008F6C4A">
              <w:rPr>
                <w:webHidden/>
              </w:rPr>
              <w:t>68</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49" w:history="1">
            <w:r w:rsidR="00145605" w:rsidRPr="009E7642">
              <w:rPr>
                <w:rStyle w:val="aa"/>
              </w:rPr>
              <w:t>3.6</w:t>
            </w:r>
            <w:r w:rsidR="00145605" w:rsidRPr="009E7642">
              <w:rPr>
                <w:rStyle w:val="aa"/>
                <w:rFonts w:hint="eastAsia"/>
              </w:rPr>
              <w:t xml:space="preserve"> </w:t>
            </w:r>
            <w:r w:rsidR="00145605" w:rsidRPr="009E7642">
              <w:rPr>
                <w:rStyle w:val="aa"/>
                <w:rFonts w:hint="eastAsia"/>
              </w:rPr>
              <w:t>本章小结</w:t>
            </w:r>
            <w:r w:rsidR="00145605">
              <w:rPr>
                <w:webHidden/>
              </w:rPr>
              <w:tab/>
            </w:r>
            <w:r w:rsidR="00145605">
              <w:rPr>
                <w:webHidden/>
              </w:rPr>
              <w:fldChar w:fldCharType="begin"/>
            </w:r>
            <w:r w:rsidR="00145605">
              <w:rPr>
                <w:webHidden/>
              </w:rPr>
              <w:instrText xml:space="preserve"> PAGEREF _Toc405412149 \h </w:instrText>
            </w:r>
            <w:r w:rsidR="00145605">
              <w:rPr>
                <w:webHidden/>
              </w:rPr>
            </w:r>
            <w:r w:rsidR="00145605">
              <w:rPr>
                <w:webHidden/>
              </w:rPr>
              <w:fldChar w:fldCharType="separate"/>
            </w:r>
            <w:r w:rsidR="008F6C4A">
              <w:rPr>
                <w:webHidden/>
              </w:rPr>
              <w:t>69</w:t>
            </w:r>
            <w:r w:rsidR="00145605">
              <w:rPr>
                <w:webHidden/>
              </w:rPr>
              <w:fldChar w:fldCharType="end"/>
            </w:r>
          </w:hyperlink>
        </w:p>
        <w:p w:rsidR="00145605" w:rsidRDefault="0070525E">
          <w:pPr>
            <w:pStyle w:val="11"/>
            <w:rPr>
              <w:rFonts w:asciiTheme="minorHAnsi" w:eastAsiaTheme="minorEastAsia" w:hAnsiTheme="minorHAnsi" w:cstheme="minorBidi"/>
              <w:bCs w:val="0"/>
              <w:caps w:val="0"/>
              <w:sz w:val="21"/>
              <w:szCs w:val="22"/>
              <w:lang w:val="en-US"/>
            </w:rPr>
          </w:pPr>
          <w:hyperlink w:anchor="_Toc405412150" w:history="1">
            <w:r w:rsidR="00145605" w:rsidRPr="009E7642">
              <w:rPr>
                <w:rStyle w:val="aa"/>
                <w:rFonts w:hint="eastAsia"/>
              </w:rPr>
              <w:t>第四章</w:t>
            </w:r>
            <w:r w:rsidR="00145605" w:rsidRPr="009E7642">
              <w:rPr>
                <w:rStyle w:val="aa"/>
              </w:rPr>
              <w:t xml:space="preserve"> </w:t>
            </w:r>
            <w:r w:rsidR="00145605" w:rsidRPr="009E7642">
              <w:rPr>
                <w:rStyle w:val="aa"/>
                <w:rFonts w:hint="eastAsia"/>
              </w:rPr>
              <w:t>惯性</w:t>
            </w:r>
            <w:r w:rsidR="00145605" w:rsidRPr="009E7642">
              <w:rPr>
                <w:rStyle w:val="aa"/>
              </w:rPr>
              <w:t>/</w:t>
            </w:r>
            <w:r w:rsidR="00145605" w:rsidRPr="009E7642">
              <w:rPr>
                <w:rStyle w:val="aa"/>
                <w:rFonts w:hint="eastAsia"/>
              </w:rPr>
              <w:t>视觉</w:t>
            </w:r>
            <w:r w:rsidR="00145605" w:rsidRPr="009E7642">
              <w:rPr>
                <w:rStyle w:val="aa"/>
              </w:rPr>
              <w:t>/</w:t>
            </w:r>
            <w:r w:rsidR="00145605" w:rsidRPr="009E7642">
              <w:rPr>
                <w:rStyle w:val="aa"/>
                <w:rFonts w:hint="eastAsia"/>
              </w:rPr>
              <w:t>天文组合导航方法</w:t>
            </w:r>
            <w:r w:rsidR="00145605">
              <w:rPr>
                <w:webHidden/>
              </w:rPr>
              <w:tab/>
            </w:r>
            <w:r w:rsidR="00145605">
              <w:rPr>
                <w:webHidden/>
              </w:rPr>
              <w:fldChar w:fldCharType="begin"/>
            </w:r>
            <w:r w:rsidR="00145605">
              <w:rPr>
                <w:webHidden/>
              </w:rPr>
              <w:instrText xml:space="preserve"> PAGEREF _Toc405412150 \h </w:instrText>
            </w:r>
            <w:r w:rsidR="00145605">
              <w:rPr>
                <w:webHidden/>
              </w:rPr>
            </w:r>
            <w:r w:rsidR="00145605">
              <w:rPr>
                <w:webHidden/>
              </w:rPr>
              <w:fldChar w:fldCharType="separate"/>
            </w:r>
            <w:r w:rsidR="008F6C4A">
              <w:rPr>
                <w:webHidden/>
              </w:rPr>
              <w:t>71</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51" w:history="1">
            <w:r w:rsidR="00145605" w:rsidRPr="009E7642">
              <w:rPr>
                <w:rStyle w:val="aa"/>
              </w:rPr>
              <w:t>4.1</w:t>
            </w:r>
            <w:r w:rsidR="00145605" w:rsidRPr="009E7642">
              <w:rPr>
                <w:rStyle w:val="aa"/>
                <w:rFonts w:hint="eastAsia"/>
              </w:rPr>
              <w:t xml:space="preserve"> </w:t>
            </w:r>
            <w:r w:rsidR="00145605" w:rsidRPr="009E7642">
              <w:rPr>
                <w:rStyle w:val="aa"/>
                <w:rFonts w:hint="eastAsia"/>
              </w:rPr>
              <w:t>以相对运动参数差为量测量的</w:t>
            </w:r>
            <w:r w:rsidR="00145605" w:rsidRPr="009E7642">
              <w:rPr>
                <w:rStyle w:val="aa"/>
              </w:rPr>
              <w:t>INS/VNS/CNS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_Toc405412151 \h </w:instrText>
            </w:r>
            <w:r w:rsidR="00145605">
              <w:rPr>
                <w:webHidden/>
              </w:rPr>
            </w:r>
            <w:r w:rsidR="00145605">
              <w:rPr>
                <w:webHidden/>
              </w:rPr>
              <w:fldChar w:fldCharType="separate"/>
            </w:r>
            <w:r w:rsidR="008F6C4A">
              <w:rPr>
                <w:webHidden/>
              </w:rPr>
              <w:t>71</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52" w:history="1">
            <w:r w:rsidR="00145605" w:rsidRPr="009E7642">
              <w:rPr>
                <w:rStyle w:val="aa"/>
              </w:rPr>
              <w:t>4.1.1</w:t>
            </w:r>
            <w:r w:rsidR="00145605" w:rsidRPr="009E7642">
              <w:rPr>
                <w:rStyle w:val="aa"/>
                <w:rFonts w:hint="eastAsia"/>
              </w:rPr>
              <w:t xml:space="preserve"> </w:t>
            </w:r>
            <w:r w:rsidR="00145605" w:rsidRPr="009E7642">
              <w:rPr>
                <w:rStyle w:val="aa"/>
                <w:rFonts w:hint="eastAsia"/>
              </w:rPr>
              <w:t>量测量</w:t>
            </w:r>
            <w:r w:rsidR="00145605">
              <w:rPr>
                <w:webHidden/>
              </w:rPr>
              <w:tab/>
            </w:r>
            <w:r w:rsidR="00145605">
              <w:rPr>
                <w:webHidden/>
              </w:rPr>
              <w:fldChar w:fldCharType="begin"/>
            </w:r>
            <w:r w:rsidR="00145605">
              <w:rPr>
                <w:webHidden/>
              </w:rPr>
              <w:instrText xml:space="preserve"> PAGEREF _Toc405412152 \h </w:instrText>
            </w:r>
            <w:r w:rsidR="00145605">
              <w:rPr>
                <w:webHidden/>
              </w:rPr>
            </w:r>
            <w:r w:rsidR="00145605">
              <w:rPr>
                <w:webHidden/>
              </w:rPr>
              <w:fldChar w:fldCharType="separate"/>
            </w:r>
            <w:r w:rsidR="008F6C4A">
              <w:rPr>
                <w:webHidden/>
              </w:rPr>
              <w:t>72</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53" w:history="1">
            <w:r w:rsidR="00145605" w:rsidRPr="009E7642">
              <w:rPr>
                <w:rStyle w:val="aa"/>
              </w:rPr>
              <w:t>4.1.2</w:t>
            </w:r>
            <w:r w:rsidR="00145605" w:rsidRPr="009E7642">
              <w:rPr>
                <w:rStyle w:val="aa"/>
                <w:rFonts w:hint="eastAsia"/>
              </w:rPr>
              <w:t xml:space="preserve"> </w:t>
            </w:r>
            <w:r w:rsidR="00145605" w:rsidRPr="009E7642">
              <w:rPr>
                <w:rStyle w:val="aa"/>
                <w:rFonts w:hint="eastAsia"/>
              </w:rPr>
              <w:t>量测模型</w:t>
            </w:r>
            <w:r w:rsidR="00145605">
              <w:rPr>
                <w:webHidden/>
              </w:rPr>
              <w:tab/>
            </w:r>
            <w:r w:rsidR="00145605">
              <w:rPr>
                <w:webHidden/>
              </w:rPr>
              <w:fldChar w:fldCharType="begin"/>
            </w:r>
            <w:r w:rsidR="00145605">
              <w:rPr>
                <w:webHidden/>
              </w:rPr>
              <w:instrText xml:space="preserve"> PAGEREF _Toc405412153 \h </w:instrText>
            </w:r>
            <w:r w:rsidR="00145605">
              <w:rPr>
                <w:webHidden/>
              </w:rPr>
            </w:r>
            <w:r w:rsidR="00145605">
              <w:rPr>
                <w:webHidden/>
              </w:rPr>
              <w:fldChar w:fldCharType="separate"/>
            </w:r>
            <w:r w:rsidR="008F6C4A">
              <w:rPr>
                <w:webHidden/>
              </w:rPr>
              <w:t>72</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54" w:history="1">
            <w:r w:rsidR="00145605" w:rsidRPr="009E7642">
              <w:rPr>
                <w:rStyle w:val="aa"/>
              </w:rPr>
              <w:t>4.1.3</w:t>
            </w:r>
            <w:r w:rsidR="00145605" w:rsidRPr="009E7642">
              <w:rPr>
                <w:rStyle w:val="aa"/>
                <w:rFonts w:hint="eastAsia"/>
              </w:rPr>
              <w:t xml:space="preserve"> </w:t>
            </w:r>
            <w:r w:rsidR="00145605" w:rsidRPr="009E7642">
              <w:rPr>
                <w:rStyle w:val="aa"/>
                <w:rFonts w:hint="eastAsia"/>
              </w:rPr>
              <w:t>月面仿真</w:t>
            </w:r>
            <w:r w:rsidR="00145605">
              <w:rPr>
                <w:webHidden/>
              </w:rPr>
              <w:tab/>
            </w:r>
            <w:r w:rsidR="00145605">
              <w:rPr>
                <w:webHidden/>
              </w:rPr>
              <w:fldChar w:fldCharType="begin"/>
            </w:r>
            <w:r w:rsidR="00145605">
              <w:rPr>
                <w:webHidden/>
              </w:rPr>
              <w:instrText xml:space="preserve"> PAGEREF _Toc405412154 \h </w:instrText>
            </w:r>
            <w:r w:rsidR="00145605">
              <w:rPr>
                <w:webHidden/>
              </w:rPr>
            </w:r>
            <w:r w:rsidR="00145605">
              <w:rPr>
                <w:webHidden/>
              </w:rPr>
              <w:fldChar w:fldCharType="separate"/>
            </w:r>
            <w:r w:rsidR="008F6C4A">
              <w:rPr>
                <w:webHidden/>
              </w:rPr>
              <w:t>73</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55" w:history="1">
            <w:r w:rsidR="00145605" w:rsidRPr="009E7642">
              <w:rPr>
                <w:rStyle w:val="aa"/>
              </w:rPr>
              <w:t>4.2</w:t>
            </w:r>
            <w:r w:rsidR="00145605" w:rsidRPr="009E7642">
              <w:rPr>
                <w:rStyle w:val="aa"/>
                <w:rFonts w:hint="eastAsia"/>
              </w:rPr>
              <w:t xml:space="preserve"> </w:t>
            </w:r>
            <w:r w:rsidR="00145605" w:rsidRPr="009E7642">
              <w:rPr>
                <w:rStyle w:val="aa"/>
                <w:rFonts w:hint="eastAsia"/>
              </w:rPr>
              <w:t>以视觉三维特征点坐标为量测量的</w:t>
            </w:r>
            <w:r w:rsidR="00145605" w:rsidRPr="009E7642">
              <w:rPr>
                <w:rStyle w:val="aa"/>
              </w:rPr>
              <w:t>INS/VNS/CNS</w:t>
            </w:r>
            <w:r w:rsidR="00145605" w:rsidRPr="009E7642">
              <w:rPr>
                <w:rStyle w:val="aa"/>
                <w:rFonts w:hint="eastAsia"/>
              </w:rPr>
              <w:t>方法</w:t>
            </w:r>
            <w:r w:rsidR="00145605">
              <w:rPr>
                <w:webHidden/>
              </w:rPr>
              <w:tab/>
            </w:r>
            <w:r w:rsidR="00145605">
              <w:rPr>
                <w:webHidden/>
              </w:rPr>
              <w:fldChar w:fldCharType="begin"/>
            </w:r>
            <w:r w:rsidR="00145605">
              <w:rPr>
                <w:webHidden/>
              </w:rPr>
              <w:instrText xml:space="preserve"> PAGEREF _Toc405412155 \h </w:instrText>
            </w:r>
            <w:r w:rsidR="00145605">
              <w:rPr>
                <w:webHidden/>
              </w:rPr>
            </w:r>
            <w:r w:rsidR="00145605">
              <w:rPr>
                <w:webHidden/>
              </w:rPr>
              <w:fldChar w:fldCharType="separate"/>
            </w:r>
            <w:r w:rsidR="008F6C4A">
              <w:rPr>
                <w:webHidden/>
              </w:rPr>
              <w:t>76</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56" w:history="1">
            <w:r w:rsidR="00145605" w:rsidRPr="009E7642">
              <w:rPr>
                <w:rStyle w:val="aa"/>
              </w:rPr>
              <w:t>4.2.1</w:t>
            </w:r>
            <w:r w:rsidR="00145605" w:rsidRPr="009E7642">
              <w:rPr>
                <w:rStyle w:val="aa"/>
                <w:rFonts w:hint="eastAsia"/>
              </w:rPr>
              <w:t xml:space="preserve"> </w:t>
            </w:r>
            <w:r w:rsidR="00145605" w:rsidRPr="009E7642">
              <w:rPr>
                <w:rStyle w:val="aa"/>
                <w:rFonts w:hint="eastAsia"/>
              </w:rPr>
              <w:t>量测量</w:t>
            </w:r>
            <w:r w:rsidR="00145605">
              <w:rPr>
                <w:webHidden/>
              </w:rPr>
              <w:tab/>
            </w:r>
            <w:r w:rsidR="00145605">
              <w:rPr>
                <w:webHidden/>
              </w:rPr>
              <w:fldChar w:fldCharType="begin"/>
            </w:r>
            <w:r w:rsidR="00145605">
              <w:rPr>
                <w:webHidden/>
              </w:rPr>
              <w:instrText xml:space="preserve"> PAGEREF _Toc405412156 \h </w:instrText>
            </w:r>
            <w:r w:rsidR="00145605">
              <w:rPr>
                <w:webHidden/>
              </w:rPr>
            </w:r>
            <w:r w:rsidR="00145605">
              <w:rPr>
                <w:webHidden/>
              </w:rPr>
              <w:fldChar w:fldCharType="separate"/>
            </w:r>
            <w:r w:rsidR="008F6C4A">
              <w:rPr>
                <w:webHidden/>
              </w:rPr>
              <w:t>76</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57" w:history="1">
            <w:r w:rsidR="00145605" w:rsidRPr="009E7642">
              <w:rPr>
                <w:rStyle w:val="aa"/>
              </w:rPr>
              <w:t>4.2.2</w:t>
            </w:r>
            <w:r w:rsidR="00145605" w:rsidRPr="009E7642">
              <w:rPr>
                <w:rStyle w:val="aa"/>
                <w:rFonts w:hint="eastAsia"/>
              </w:rPr>
              <w:t xml:space="preserve"> </w:t>
            </w:r>
            <w:r w:rsidR="00145605" w:rsidRPr="009E7642">
              <w:rPr>
                <w:rStyle w:val="aa"/>
                <w:rFonts w:hint="eastAsia"/>
              </w:rPr>
              <w:t>量测模型</w:t>
            </w:r>
            <w:r w:rsidR="00145605">
              <w:rPr>
                <w:webHidden/>
              </w:rPr>
              <w:tab/>
            </w:r>
            <w:r w:rsidR="00145605">
              <w:rPr>
                <w:webHidden/>
              </w:rPr>
              <w:fldChar w:fldCharType="begin"/>
            </w:r>
            <w:r w:rsidR="00145605">
              <w:rPr>
                <w:webHidden/>
              </w:rPr>
              <w:instrText xml:space="preserve"> PAGEREF _Toc405412157 \h </w:instrText>
            </w:r>
            <w:r w:rsidR="00145605">
              <w:rPr>
                <w:webHidden/>
              </w:rPr>
            </w:r>
            <w:r w:rsidR="00145605">
              <w:rPr>
                <w:webHidden/>
              </w:rPr>
              <w:fldChar w:fldCharType="separate"/>
            </w:r>
            <w:r w:rsidR="008F6C4A">
              <w:rPr>
                <w:webHidden/>
              </w:rPr>
              <w:t>77</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58" w:history="1">
            <w:r w:rsidR="00145605" w:rsidRPr="009E7642">
              <w:rPr>
                <w:rStyle w:val="aa"/>
              </w:rPr>
              <w:t>4.2.3</w:t>
            </w:r>
            <w:r w:rsidR="00145605" w:rsidRPr="009E7642">
              <w:rPr>
                <w:rStyle w:val="aa"/>
                <w:rFonts w:hint="eastAsia"/>
              </w:rPr>
              <w:t xml:space="preserve"> </w:t>
            </w:r>
            <w:r w:rsidR="00145605" w:rsidRPr="009E7642">
              <w:rPr>
                <w:rStyle w:val="aa"/>
                <w:rFonts w:hint="eastAsia"/>
              </w:rPr>
              <w:t>月面仿真</w:t>
            </w:r>
            <w:r w:rsidR="00145605">
              <w:rPr>
                <w:webHidden/>
              </w:rPr>
              <w:tab/>
            </w:r>
            <w:r w:rsidR="00145605">
              <w:rPr>
                <w:webHidden/>
              </w:rPr>
              <w:fldChar w:fldCharType="begin"/>
            </w:r>
            <w:r w:rsidR="00145605">
              <w:rPr>
                <w:webHidden/>
              </w:rPr>
              <w:instrText xml:space="preserve"> PAGEREF _Toc405412158 \h </w:instrText>
            </w:r>
            <w:r w:rsidR="00145605">
              <w:rPr>
                <w:webHidden/>
              </w:rPr>
            </w:r>
            <w:r w:rsidR="00145605">
              <w:rPr>
                <w:webHidden/>
              </w:rPr>
              <w:fldChar w:fldCharType="separate"/>
            </w:r>
            <w:r w:rsidR="008F6C4A">
              <w:rPr>
                <w:webHidden/>
              </w:rPr>
              <w:t>77</w:t>
            </w:r>
            <w:r w:rsidR="00145605">
              <w:rPr>
                <w:webHidden/>
              </w:rPr>
              <w:fldChar w:fldCharType="end"/>
            </w:r>
          </w:hyperlink>
        </w:p>
        <w:p w:rsidR="00145605" w:rsidRDefault="0070525E">
          <w:pPr>
            <w:pStyle w:val="11"/>
            <w:rPr>
              <w:rFonts w:asciiTheme="minorHAnsi" w:eastAsiaTheme="minorEastAsia" w:hAnsiTheme="minorHAnsi" w:cstheme="minorBidi"/>
              <w:bCs w:val="0"/>
              <w:caps w:val="0"/>
              <w:sz w:val="21"/>
              <w:szCs w:val="22"/>
              <w:lang w:val="en-US"/>
            </w:rPr>
          </w:pPr>
          <w:hyperlink w:anchor="_Toc405412159" w:history="1">
            <w:r w:rsidR="00145605" w:rsidRPr="009E7642">
              <w:rPr>
                <w:rStyle w:val="aa"/>
                <w:rFonts w:hint="eastAsia"/>
              </w:rPr>
              <w:t>第五章</w:t>
            </w:r>
            <w:r w:rsidR="00145605" w:rsidRPr="009E7642">
              <w:rPr>
                <w:rStyle w:val="aa"/>
              </w:rPr>
              <w:t xml:space="preserve"> </w:t>
            </w:r>
            <w:r w:rsidR="00145605" w:rsidRPr="009E7642">
              <w:rPr>
                <w:rStyle w:val="aa"/>
                <w:rFonts w:hint="eastAsia"/>
              </w:rPr>
              <w:t>月面仿真与地面实验系统</w:t>
            </w:r>
            <w:r w:rsidR="00145605">
              <w:rPr>
                <w:webHidden/>
              </w:rPr>
              <w:tab/>
            </w:r>
            <w:r w:rsidR="00145605">
              <w:rPr>
                <w:webHidden/>
              </w:rPr>
              <w:fldChar w:fldCharType="begin"/>
            </w:r>
            <w:r w:rsidR="00145605">
              <w:rPr>
                <w:webHidden/>
              </w:rPr>
              <w:instrText xml:space="preserve"> PAGEREF _Toc405412159 \h </w:instrText>
            </w:r>
            <w:r w:rsidR="00145605">
              <w:rPr>
                <w:webHidden/>
              </w:rPr>
            </w:r>
            <w:r w:rsidR="00145605">
              <w:rPr>
                <w:webHidden/>
              </w:rPr>
              <w:fldChar w:fldCharType="separate"/>
            </w:r>
            <w:r w:rsidR="008F6C4A">
              <w:rPr>
                <w:webHidden/>
              </w:rPr>
              <w:t>81</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60" w:history="1">
            <w:r w:rsidR="00145605" w:rsidRPr="009E7642">
              <w:rPr>
                <w:rStyle w:val="aa"/>
              </w:rPr>
              <w:t>5.1</w:t>
            </w:r>
            <w:r w:rsidR="00145605" w:rsidRPr="009E7642">
              <w:rPr>
                <w:rStyle w:val="aa"/>
                <w:rFonts w:hint="eastAsia"/>
              </w:rPr>
              <w:t xml:space="preserve"> </w:t>
            </w:r>
            <w:r w:rsidR="00145605" w:rsidRPr="009E7642">
              <w:rPr>
                <w:rStyle w:val="aa"/>
                <w:rFonts w:hint="eastAsia"/>
              </w:rPr>
              <w:t>月面仿真系统</w:t>
            </w:r>
            <w:r w:rsidR="00145605">
              <w:rPr>
                <w:webHidden/>
              </w:rPr>
              <w:tab/>
            </w:r>
            <w:r w:rsidR="00145605">
              <w:rPr>
                <w:webHidden/>
              </w:rPr>
              <w:fldChar w:fldCharType="begin"/>
            </w:r>
            <w:r w:rsidR="00145605">
              <w:rPr>
                <w:webHidden/>
              </w:rPr>
              <w:instrText xml:space="preserve"> PAGEREF _Toc405412160 \h </w:instrText>
            </w:r>
            <w:r w:rsidR="00145605">
              <w:rPr>
                <w:webHidden/>
              </w:rPr>
            </w:r>
            <w:r w:rsidR="00145605">
              <w:rPr>
                <w:webHidden/>
              </w:rPr>
              <w:fldChar w:fldCharType="separate"/>
            </w:r>
            <w:r w:rsidR="008F6C4A">
              <w:rPr>
                <w:webHidden/>
              </w:rPr>
              <w:t>81</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61" w:history="1">
            <w:r w:rsidR="00145605" w:rsidRPr="009E7642">
              <w:rPr>
                <w:rStyle w:val="aa"/>
              </w:rPr>
              <w:t>5.1.1</w:t>
            </w:r>
            <w:r w:rsidR="00145605" w:rsidRPr="009E7642">
              <w:rPr>
                <w:rStyle w:val="aa"/>
                <w:rFonts w:hint="eastAsia"/>
              </w:rPr>
              <w:t xml:space="preserve"> </w:t>
            </w:r>
            <w:r w:rsidR="00145605" w:rsidRPr="009E7642">
              <w:rPr>
                <w:rStyle w:val="aa"/>
                <w:rFonts w:hint="eastAsia"/>
              </w:rPr>
              <w:t>世界坐标下的惯导轨迹发生器</w:t>
            </w:r>
            <w:r w:rsidR="00145605">
              <w:rPr>
                <w:webHidden/>
              </w:rPr>
              <w:tab/>
            </w:r>
            <w:r w:rsidR="00145605">
              <w:rPr>
                <w:webHidden/>
              </w:rPr>
              <w:fldChar w:fldCharType="begin"/>
            </w:r>
            <w:r w:rsidR="00145605">
              <w:rPr>
                <w:webHidden/>
              </w:rPr>
              <w:instrText xml:space="preserve"> PAGEREF _Toc405412161 \h </w:instrText>
            </w:r>
            <w:r w:rsidR="00145605">
              <w:rPr>
                <w:webHidden/>
              </w:rPr>
            </w:r>
            <w:r w:rsidR="00145605">
              <w:rPr>
                <w:webHidden/>
              </w:rPr>
              <w:fldChar w:fldCharType="separate"/>
            </w:r>
            <w:r w:rsidR="008F6C4A">
              <w:rPr>
                <w:webHidden/>
              </w:rPr>
              <w:t>81</w:t>
            </w:r>
            <w:r w:rsidR="00145605">
              <w:rPr>
                <w:webHidden/>
              </w:rPr>
              <w:fldChar w:fldCharType="end"/>
            </w:r>
          </w:hyperlink>
        </w:p>
        <w:p w:rsidR="00145605" w:rsidRDefault="0070525E" w:rsidP="00145605">
          <w:pPr>
            <w:pStyle w:val="31"/>
            <w:ind w:left="240"/>
            <w:rPr>
              <w:rFonts w:asciiTheme="minorHAnsi" w:eastAsiaTheme="minorEastAsia" w:hAnsiTheme="minorHAnsi" w:cstheme="minorBidi"/>
              <w:iCs w:val="0"/>
              <w:sz w:val="21"/>
              <w:szCs w:val="22"/>
              <w:lang w:val="en-US"/>
            </w:rPr>
          </w:pPr>
          <w:hyperlink w:anchor="_Toc405412162" w:history="1">
            <w:r w:rsidR="00145605" w:rsidRPr="009E7642">
              <w:rPr>
                <w:rStyle w:val="aa"/>
              </w:rPr>
              <w:t>5.1.2</w:t>
            </w:r>
            <w:r w:rsidR="00145605" w:rsidRPr="009E7642">
              <w:rPr>
                <w:rStyle w:val="aa"/>
                <w:rFonts w:hint="eastAsia"/>
              </w:rPr>
              <w:t xml:space="preserve"> </w:t>
            </w:r>
            <w:r w:rsidR="00145605" w:rsidRPr="009E7642">
              <w:rPr>
                <w:rStyle w:val="aa"/>
                <w:rFonts w:hint="eastAsia"/>
              </w:rPr>
              <w:t>双目视觉仿真系统</w:t>
            </w:r>
            <w:r w:rsidR="00145605">
              <w:rPr>
                <w:webHidden/>
              </w:rPr>
              <w:tab/>
            </w:r>
            <w:r w:rsidR="00145605">
              <w:rPr>
                <w:webHidden/>
              </w:rPr>
              <w:fldChar w:fldCharType="begin"/>
            </w:r>
            <w:r w:rsidR="00145605">
              <w:rPr>
                <w:webHidden/>
              </w:rPr>
              <w:instrText xml:space="preserve"> PAGEREF _Toc405412162 \h </w:instrText>
            </w:r>
            <w:r w:rsidR="00145605">
              <w:rPr>
                <w:webHidden/>
              </w:rPr>
            </w:r>
            <w:r w:rsidR="00145605">
              <w:rPr>
                <w:webHidden/>
              </w:rPr>
              <w:fldChar w:fldCharType="separate"/>
            </w:r>
            <w:r w:rsidR="008F6C4A">
              <w:rPr>
                <w:webHidden/>
              </w:rPr>
              <w:t>82</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63" w:history="1">
            <w:r w:rsidR="00145605" w:rsidRPr="009E7642">
              <w:rPr>
                <w:rStyle w:val="aa"/>
              </w:rPr>
              <w:t>5.2</w:t>
            </w:r>
            <w:r w:rsidR="00145605" w:rsidRPr="009E7642">
              <w:rPr>
                <w:rStyle w:val="aa"/>
                <w:rFonts w:hint="eastAsia"/>
              </w:rPr>
              <w:t xml:space="preserve"> </w:t>
            </w:r>
            <w:r w:rsidR="00145605" w:rsidRPr="009E7642">
              <w:rPr>
                <w:rStyle w:val="aa"/>
                <w:rFonts w:hint="eastAsia"/>
              </w:rPr>
              <w:t>地面实验系统</w:t>
            </w:r>
            <w:r w:rsidR="00145605">
              <w:rPr>
                <w:webHidden/>
              </w:rPr>
              <w:tab/>
            </w:r>
            <w:r w:rsidR="00145605">
              <w:rPr>
                <w:webHidden/>
              </w:rPr>
              <w:fldChar w:fldCharType="begin"/>
            </w:r>
            <w:r w:rsidR="00145605">
              <w:rPr>
                <w:webHidden/>
              </w:rPr>
              <w:instrText xml:space="preserve"> PAGEREF _Toc405412163 \h </w:instrText>
            </w:r>
            <w:r w:rsidR="00145605">
              <w:rPr>
                <w:webHidden/>
              </w:rPr>
            </w:r>
            <w:r w:rsidR="00145605">
              <w:rPr>
                <w:webHidden/>
              </w:rPr>
              <w:fldChar w:fldCharType="separate"/>
            </w:r>
            <w:r w:rsidR="008F6C4A">
              <w:rPr>
                <w:webHidden/>
              </w:rPr>
              <w:t>85</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64" w:history="1">
            <w:r w:rsidR="00145605" w:rsidRPr="009E7642">
              <w:rPr>
                <w:rStyle w:val="aa"/>
              </w:rPr>
              <w:t>5.3</w:t>
            </w:r>
            <w:r w:rsidR="00145605" w:rsidRPr="009E7642">
              <w:rPr>
                <w:rStyle w:val="aa"/>
                <w:rFonts w:hint="eastAsia"/>
              </w:rPr>
              <w:t xml:space="preserve"> </w:t>
            </w:r>
            <w:r w:rsidR="00145605" w:rsidRPr="009E7642">
              <w:rPr>
                <w:rStyle w:val="aa"/>
                <w:rFonts w:hint="eastAsia"/>
              </w:rPr>
              <w:t>本章小结</w:t>
            </w:r>
            <w:r w:rsidR="00145605">
              <w:rPr>
                <w:webHidden/>
              </w:rPr>
              <w:tab/>
            </w:r>
            <w:r w:rsidR="00145605">
              <w:rPr>
                <w:webHidden/>
              </w:rPr>
              <w:fldChar w:fldCharType="begin"/>
            </w:r>
            <w:r w:rsidR="00145605">
              <w:rPr>
                <w:webHidden/>
              </w:rPr>
              <w:instrText xml:space="preserve"> PAGEREF _Toc405412164 \h </w:instrText>
            </w:r>
            <w:r w:rsidR="00145605">
              <w:rPr>
                <w:webHidden/>
              </w:rPr>
            </w:r>
            <w:r w:rsidR="00145605">
              <w:rPr>
                <w:webHidden/>
              </w:rPr>
              <w:fldChar w:fldCharType="separate"/>
            </w:r>
            <w:r w:rsidR="008F6C4A">
              <w:rPr>
                <w:webHidden/>
              </w:rPr>
              <w:t>86</w:t>
            </w:r>
            <w:r w:rsidR="00145605">
              <w:rPr>
                <w:webHidden/>
              </w:rPr>
              <w:fldChar w:fldCharType="end"/>
            </w:r>
          </w:hyperlink>
        </w:p>
        <w:p w:rsidR="00145605" w:rsidRDefault="0070525E">
          <w:pPr>
            <w:pStyle w:val="11"/>
            <w:rPr>
              <w:rFonts w:asciiTheme="minorHAnsi" w:eastAsiaTheme="minorEastAsia" w:hAnsiTheme="minorHAnsi" w:cstheme="minorBidi"/>
              <w:bCs w:val="0"/>
              <w:caps w:val="0"/>
              <w:sz w:val="21"/>
              <w:szCs w:val="22"/>
              <w:lang w:val="en-US"/>
            </w:rPr>
          </w:pPr>
          <w:hyperlink w:anchor="_Toc405412165" w:history="1">
            <w:r w:rsidR="00145605" w:rsidRPr="009E7642">
              <w:rPr>
                <w:rStyle w:val="aa"/>
                <w:rFonts w:hint="eastAsia"/>
              </w:rPr>
              <w:t>总结与展望</w:t>
            </w:r>
            <w:r w:rsidR="00145605">
              <w:rPr>
                <w:webHidden/>
              </w:rPr>
              <w:tab/>
            </w:r>
            <w:r w:rsidR="00145605">
              <w:rPr>
                <w:webHidden/>
              </w:rPr>
              <w:fldChar w:fldCharType="begin"/>
            </w:r>
            <w:r w:rsidR="00145605">
              <w:rPr>
                <w:webHidden/>
              </w:rPr>
              <w:instrText xml:space="preserve"> PAGEREF _Toc405412165 \h </w:instrText>
            </w:r>
            <w:r w:rsidR="00145605">
              <w:rPr>
                <w:webHidden/>
              </w:rPr>
            </w:r>
            <w:r w:rsidR="00145605">
              <w:rPr>
                <w:webHidden/>
              </w:rPr>
              <w:fldChar w:fldCharType="separate"/>
            </w:r>
            <w:r w:rsidR="008F6C4A">
              <w:rPr>
                <w:webHidden/>
              </w:rPr>
              <w:t>87</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66" w:history="1">
            <w:r w:rsidR="00145605" w:rsidRPr="009E7642">
              <w:rPr>
                <w:rStyle w:val="aa"/>
                <w:rFonts w:hint="eastAsia"/>
              </w:rPr>
              <w:t>工作总结</w:t>
            </w:r>
            <w:r w:rsidR="00145605">
              <w:rPr>
                <w:webHidden/>
              </w:rPr>
              <w:tab/>
            </w:r>
            <w:r w:rsidR="00145605">
              <w:rPr>
                <w:webHidden/>
              </w:rPr>
              <w:fldChar w:fldCharType="begin"/>
            </w:r>
            <w:r w:rsidR="00145605">
              <w:rPr>
                <w:webHidden/>
              </w:rPr>
              <w:instrText xml:space="preserve"> PAGEREF _Toc405412166 \h </w:instrText>
            </w:r>
            <w:r w:rsidR="00145605">
              <w:rPr>
                <w:webHidden/>
              </w:rPr>
            </w:r>
            <w:r w:rsidR="00145605">
              <w:rPr>
                <w:webHidden/>
              </w:rPr>
              <w:fldChar w:fldCharType="separate"/>
            </w:r>
            <w:r w:rsidR="008F6C4A">
              <w:rPr>
                <w:webHidden/>
              </w:rPr>
              <w:t>87</w:t>
            </w:r>
            <w:r w:rsidR="00145605">
              <w:rPr>
                <w:webHidden/>
              </w:rPr>
              <w:fldChar w:fldCharType="end"/>
            </w:r>
          </w:hyperlink>
        </w:p>
        <w:p w:rsidR="00145605" w:rsidRDefault="0070525E">
          <w:pPr>
            <w:pStyle w:val="21"/>
            <w:rPr>
              <w:rFonts w:asciiTheme="minorHAnsi" w:eastAsiaTheme="minorEastAsia" w:hAnsiTheme="minorHAnsi" w:cstheme="minorBidi"/>
              <w:smallCaps w:val="0"/>
              <w:sz w:val="21"/>
              <w:szCs w:val="22"/>
              <w:lang w:val="en-US"/>
            </w:rPr>
          </w:pPr>
          <w:hyperlink w:anchor="_Toc405412167" w:history="1">
            <w:r w:rsidR="00145605" w:rsidRPr="009E7642">
              <w:rPr>
                <w:rStyle w:val="aa"/>
                <w:rFonts w:hint="eastAsia"/>
              </w:rPr>
              <w:t>后续研究展望</w:t>
            </w:r>
            <w:r w:rsidR="00145605">
              <w:rPr>
                <w:webHidden/>
              </w:rPr>
              <w:tab/>
            </w:r>
            <w:r w:rsidR="00145605">
              <w:rPr>
                <w:webHidden/>
              </w:rPr>
              <w:fldChar w:fldCharType="begin"/>
            </w:r>
            <w:r w:rsidR="00145605">
              <w:rPr>
                <w:webHidden/>
              </w:rPr>
              <w:instrText xml:space="preserve"> PAGEREF _Toc405412167 \h </w:instrText>
            </w:r>
            <w:r w:rsidR="00145605">
              <w:rPr>
                <w:webHidden/>
              </w:rPr>
            </w:r>
            <w:r w:rsidR="00145605">
              <w:rPr>
                <w:webHidden/>
              </w:rPr>
              <w:fldChar w:fldCharType="separate"/>
            </w:r>
            <w:r w:rsidR="008F6C4A">
              <w:rPr>
                <w:webHidden/>
              </w:rPr>
              <w:t>88</w:t>
            </w:r>
            <w:r w:rsidR="00145605">
              <w:rPr>
                <w:webHidden/>
              </w:rPr>
              <w:fldChar w:fldCharType="end"/>
            </w:r>
          </w:hyperlink>
        </w:p>
        <w:p w:rsidR="00145605" w:rsidRDefault="0070525E">
          <w:pPr>
            <w:pStyle w:val="11"/>
            <w:rPr>
              <w:rFonts w:asciiTheme="minorHAnsi" w:eastAsiaTheme="minorEastAsia" w:hAnsiTheme="minorHAnsi" w:cstheme="minorBidi"/>
              <w:bCs w:val="0"/>
              <w:caps w:val="0"/>
              <w:sz w:val="21"/>
              <w:szCs w:val="22"/>
              <w:lang w:val="en-US"/>
            </w:rPr>
          </w:pPr>
          <w:hyperlink w:anchor="_Toc405412168" w:history="1">
            <w:r w:rsidR="00145605" w:rsidRPr="009E7642">
              <w:rPr>
                <w:rStyle w:val="aa"/>
                <w:rFonts w:hint="eastAsia"/>
              </w:rPr>
              <w:t>参考文献</w:t>
            </w:r>
            <w:r w:rsidR="00145605">
              <w:rPr>
                <w:webHidden/>
              </w:rPr>
              <w:tab/>
            </w:r>
            <w:r w:rsidR="00145605">
              <w:rPr>
                <w:webHidden/>
              </w:rPr>
              <w:fldChar w:fldCharType="begin"/>
            </w:r>
            <w:r w:rsidR="00145605">
              <w:rPr>
                <w:webHidden/>
              </w:rPr>
              <w:instrText xml:space="preserve"> PAGEREF _Toc405412168 \h </w:instrText>
            </w:r>
            <w:r w:rsidR="00145605">
              <w:rPr>
                <w:webHidden/>
              </w:rPr>
            </w:r>
            <w:r w:rsidR="00145605">
              <w:rPr>
                <w:webHidden/>
              </w:rPr>
              <w:fldChar w:fldCharType="separate"/>
            </w:r>
            <w:r w:rsidR="008F6C4A">
              <w:rPr>
                <w:webHidden/>
              </w:rPr>
              <w:t>90</w:t>
            </w:r>
            <w:r w:rsidR="00145605">
              <w:rPr>
                <w:webHidden/>
              </w:rPr>
              <w:fldChar w:fldCharType="end"/>
            </w:r>
          </w:hyperlink>
        </w:p>
        <w:p w:rsidR="00145605" w:rsidRDefault="0070525E">
          <w:pPr>
            <w:pStyle w:val="11"/>
            <w:rPr>
              <w:rFonts w:asciiTheme="minorHAnsi" w:eastAsiaTheme="minorEastAsia" w:hAnsiTheme="minorHAnsi" w:cstheme="minorBidi"/>
              <w:bCs w:val="0"/>
              <w:caps w:val="0"/>
              <w:sz w:val="21"/>
              <w:szCs w:val="22"/>
              <w:lang w:val="en-US"/>
            </w:rPr>
          </w:pPr>
          <w:hyperlink w:anchor="_Toc405412169" w:history="1">
            <w:r w:rsidR="00145605" w:rsidRPr="009E7642">
              <w:rPr>
                <w:rStyle w:val="aa"/>
                <w:rFonts w:hint="eastAsia"/>
              </w:rPr>
              <w:t>攻读硕士学位期间取得的学术成果</w:t>
            </w:r>
            <w:r w:rsidR="00145605">
              <w:rPr>
                <w:webHidden/>
              </w:rPr>
              <w:tab/>
            </w:r>
            <w:r w:rsidR="00145605">
              <w:rPr>
                <w:webHidden/>
              </w:rPr>
              <w:fldChar w:fldCharType="begin"/>
            </w:r>
            <w:r w:rsidR="00145605">
              <w:rPr>
                <w:webHidden/>
              </w:rPr>
              <w:instrText xml:space="preserve"> PAGEREF _Toc405412169 \h </w:instrText>
            </w:r>
            <w:r w:rsidR="00145605">
              <w:rPr>
                <w:webHidden/>
              </w:rPr>
            </w:r>
            <w:r w:rsidR="00145605">
              <w:rPr>
                <w:webHidden/>
              </w:rPr>
              <w:fldChar w:fldCharType="separate"/>
            </w:r>
            <w:r w:rsidR="008F6C4A">
              <w:rPr>
                <w:webHidden/>
              </w:rPr>
              <w:t>95</w:t>
            </w:r>
            <w:r w:rsidR="00145605">
              <w:rPr>
                <w:webHidden/>
              </w:rPr>
              <w:fldChar w:fldCharType="end"/>
            </w:r>
          </w:hyperlink>
        </w:p>
        <w:p w:rsidR="00145605" w:rsidRDefault="0070525E" w:rsidP="00B503EF">
          <w:pPr>
            <w:pStyle w:val="11"/>
            <w:rPr>
              <w:rFonts w:asciiTheme="minorHAnsi" w:eastAsiaTheme="minorEastAsia" w:hAnsiTheme="minorHAnsi" w:cstheme="minorBidi"/>
              <w:bCs w:val="0"/>
              <w:caps w:val="0"/>
              <w:sz w:val="21"/>
              <w:szCs w:val="22"/>
              <w:lang w:val="en-US"/>
            </w:rPr>
          </w:pPr>
          <w:hyperlink w:anchor="_Toc405412170" w:history="1">
            <w:r w:rsidR="00145605" w:rsidRPr="009E7642">
              <w:rPr>
                <w:rStyle w:val="aa"/>
                <w:rFonts w:hint="eastAsia"/>
              </w:rPr>
              <w:t>致谢</w:t>
            </w:r>
            <w:r w:rsidR="00145605">
              <w:rPr>
                <w:webHidden/>
              </w:rPr>
              <w:tab/>
            </w:r>
            <w:r w:rsidR="00145605">
              <w:rPr>
                <w:webHidden/>
              </w:rPr>
              <w:fldChar w:fldCharType="begin"/>
            </w:r>
            <w:r w:rsidR="00145605">
              <w:rPr>
                <w:webHidden/>
              </w:rPr>
              <w:instrText xml:space="preserve"> PAGEREF _Toc405412170 \h </w:instrText>
            </w:r>
            <w:r w:rsidR="00145605">
              <w:rPr>
                <w:webHidden/>
              </w:rPr>
            </w:r>
            <w:r w:rsidR="00145605">
              <w:rPr>
                <w:webHidden/>
              </w:rPr>
              <w:fldChar w:fldCharType="separate"/>
            </w:r>
            <w:r w:rsidR="008F6C4A">
              <w:rPr>
                <w:webHidden/>
              </w:rPr>
              <w:t>96</w:t>
            </w:r>
            <w:r w:rsidR="00145605">
              <w:rPr>
                <w:webHidden/>
              </w:rPr>
              <w:fldChar w:fldCharType="end"/>
            </w:r>
          </w:hyperlink>
        </w:p>
        <w:p w:rsidR="00321818" w:rsidRDefault="00321818" w:rsidP="00145605">
          <w:pPr>
            <w:ind w:firstLine="482"/>
          </w:pPr>
          <w:r>
            <w:rPr>
              <w:b/>
              <w:bCs/>
              <w:lang w:val="zh-CN"/>
            </w:rPr>
            <w:fldChar w:fldCharType="end"/>
          </w:r>
        </w:p>
      </w:sdtContent>
    </w:sdt>
    <w:p w:rsidR="0011458E" w:rsidRPr="00270994" w:rsidRDefault="0011458E" w:rsidP="00BC2B1D">
      <w:pPr>
        <w:spacing w:beforeLines="50" w:before="163" w:afterLines="50" w:after="163"/>
        <w:ind w:firstLineChars="0" w:firstLine="0"/>
        <w:jc w:val="center"/>
        <w:rPr>
          <w:rFonts w:eastAsia="黑体"/>
          <w:sz w:val="36"/>
          <w:szCs w:val="36"/>
        </w:rPr>
      </w:pPr>
      <w:r w:rsidRPr="00270994">
        <w:br w:type="page"/>
      </w:r>
      <w:r w:rsidRPr="00270994">
        <w:rPr>
          <w:rFonts w:eastAsia="黑体"/>
          <w:sz w:val="36"/>
          <w:szCs w:val="36"/>
        </w:rPr>
        <w:lastRenderedPageBreak/>
        <w:t>图目录</w:t>
      </w:r>
    </w:p>
    <w:p w:rsidR="00D819B0" w:rsidRDefault="0011458E" w:rsidP="00D819B0">
      <w:pPr>
        <w:pStyle w:val="afc"/>
        <w:tabs>
          <w:tab w:val="right" w:leader="dot" w:pos="9061"/>
        </w:tabs>
        <w:ind w:left="482"/>
        <w:rPr>
          <w:rFonts w:asciiTheme="minorHAnsi" w:eastAsiaTheme="minorEastAsia" w:hAnsiTheme="minorHAnsi" w:cstheme="minorBidi"/>
          <w:noProof/>
          <w:sz w:val="21"/>
          <w:szCs w:val="22"/>
        </w:rPr>
      </w:pPr>
      <w:r w:rsidRPr="00270994">
        <w:rPr>
          <w:rFonts w:cs="Times New Roman"/>
          <w:noProof/>
          <w:szCs w:val="24"/>
        </w:rPr>
        <w:fldChar w:fldCharType="begin"/>
      </w:r>
      <w:r w:rsidRPr="00270994">
        <w:rPr>
          <w:rFonts w:cs="Times New Roman"/>
          <w:noProof/>
          <w:szCs w:val="24"/>
        </w:rPr>
        <w:instrText xml:space="preserve"> TOC \h \z \c "</w:instrText>
      </w:r>
      <w:r w:rsidRPr="00270994">
        <w:rPr>
          <w:rFonts w:cs="Times New Roman"/>
          <w:noProof/>
          <w:szCs w:val="24"/>
        </w:rPr>
        <w:instrText>图</w:instrText>
      </w:r>
      <w:r w:rsidRPr="00270994">
        <w:rPr>
          <w:rFonts w:cs="Times New Roman"/>
          <w:noProof/>
          <w:szCs w:val="24"/>
        </w:rPr>
        <w:instrText xml:space="preserve">" </w:instrText>
      </w:r>
      <w:r w:rsidRPr="00270994">
        <w:rPr>
          <w:rFonts w:cs="Times New Roman"/>
          <w:noProof/>
          <w:szCs w:val="24"/>
        </w:rPr>
        <w:fldChar w:fldCharType="separate"/>
      </w:r>
      <w:hyperlink w:anchor="_Toc405322763" w:history="1">
        <w:r w:rsidR="00D819B0" w:rsidRPr="0058001C">
          <w:rPr>
            <w:rStyle w:val="aa"/>
            <w:rFonts w:hint="eastAsia"/>
            <w:noProof/>
          </w:rPr>
          <w:t>图</w:t>
        </w:r>
        <w:r w:rsidR="00D819B0" w:rsidRPr="0058001C">
          <w:rPr>
            <w:rStyle w:val="aa"/>
            <w:noProof/>
          </w:rPr>
          <w:t>1 NASA“</w:t>
        </w:r>
        <w:r w:rsidR="00D819B0" w:rsidRPr="0058001C">
          <w:rPr>
            <w:rStyle w:val="aa"/>
            <w:rFonts w:hint="eastAsia"/>
            <w:noProof/>
          </w:rPr>
          <w:t>勇气号</w:t>
        </w:r>
        <w:r w:rsidR="00D819B0" w:rsidRPr="0058001C">
          <w:rPr>
            <w:rStyle w:val="aa"/>
            <w:noProof/>
          </w:rPr>
          <w:t>”</w:t>
        </w:r>
        <w:r w:rsidR="00D819B0" w:rsidRPr="0058001C">
          <w:rPr>
            <w:rStyle w:val="aa"/>
            <w:rFonts w:hint="eastAsia"/>
            <w:noProof/>
          </w:rPr>
          <w:t>火星巡视器及其组合导航敏感器</w:t>
        </w:r>
        <w:r w:rsidR="00D819B0">
          <w:rPr>
            <w:noProof/>
            <w:webHidden/>
          </w:rPr>
          <w:tab/>
        </w:r>
        <w:r w:rsidR="00D819B0">
          <w:rPr>
            <w:noProof/>
            <w:webHidden/>
          </w:rPr>
          <w:fldChar w:fldCharType="begin"/>
        </w:r>
        <w:r w:rsidR="00D819B0">
          <w:rPr>
            <w:noProof/>
            <w:webHidden/>
          </w:rPr>
          <w:instrText xml:space="preserve"> PAGEREF _Toc405322763 \h </w:instrText>
        </w:r>
        <w:r w:rsidR="00D819B0">
          <w:rPr>
            <w:noProof/>
            <w:webHidden/>
          </w:rPr>
        </w:r>
        <w:r w:rsidR="00D819B0">
          <w:rPr>
            <w:noProof/>
            <w:webHidden/>
          </w:rPr>
          <w:fldChar w:fldCharType="separate"/>
        </w:r>
        <w:r w:rsidR="008F6C4A">
          <w:rPr>
            <w:noProof/>
            <w:webHidden/>
          </w:rPr>
          <w:t>5</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64" w:history="1">
        <w:r w:rsidR="00D819B0" w:rsidRPr="0058001C">
          <w:rPr>
            <w:rStyle w:val="aa"/>
            <w:rFonts w:hint="eastAsia"/>
            <w:noProof/>
          </w:rPr>
          <w:t>图</w:t>
        </w:r>
        <w:r w:rsidR="00D819B0" w:rsidRPr="0058001C">
          <w:rPr>
            <w:rStyle w:val="aa"/>
            <w:noProof/>
          </w:rPr>
          <w:t>2 “</w:t>
        </w:r>
        <w:r w:rsidR="00D819B0" w:rsidRPr="0058001C">
          <w:rPr>
            <w:rStyle w:val="aa"/>
            <w:rFonts w:hint="eastAsia"/>
            <w:noProof/>
          </w:rPr>
          <w:t>好奇号”火星巡视器</w:t>
        </w:r>
        <w:r w:rsidR="00D819B0">
          <w:rPr>
            <w:noProof/>
            <w:webHidden/>
          </w:rPr>
          <w:tab/>
        </w:r>
        <w:r w:rsidR="00D819B0">
          <w:rPr>
            <w:noProof/>
            <w:webHidden/>
          </w:rPr>
          <w:fldChar w:fldCharType="begin"/>
        </w:r>
        <w:r w:rsidR="00D819B0">
          <w:rPr>
            <w:noProof/>
            <w:webHidden/>
          </w:rPr>
          <w:instrText xml:space="preserve"> PAGEREF _Toc405322764 \h </w:instrText>
        </w:r>
        <w:r w:rsidR="00D819B0">
          <w:rPr>
            <w:noProof/>
            <w:webHidden/>
          </w:rPr>
        </w:r>
        <w:r w:rsidR="00D819B0">
          <w:rPr>
            <w:noProof/>
            <w:webHidden/>
          </w:rPr>
          <w:fldChar w:fldCharType="separate"/>
        </w:r>
        <w:r w:rsidR="008F6C4A">
          <w:rPr>
            <w:noProof/>
            <w:webHidden/>
          </w:rPr>
          <w:t>6</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65" w:history="1">
        <w:r w:rsidR="00D819B0" w:rsidRPr="0058001C">
          <w:rPr>
            <w:rStyle w:val="aa"/>
            <w:rFonts w:hint="eastAsia"/>
            <w:noProof/>
          </w:rPr>
          <w:t>图</w:t>
        </w:r>
        <w:r w:rsidR="00D819B0" w:rsidRPr="0058001C">
          <w:rPr>
            <w:rStyle w:val="aa"/>
            <w:noProof/>
          </w:rPr>
          <w:t>3 “</w:t>
        </w:r>
        <w:r w:rsidR="00D819B0" w:rsidRPr="0058001C">
          <w:rPr>
            <w:rStyle w:val="aa"/>
            <w:rFonts w:hint="eastAsia"/>
            <w:noProof/>
          </w:rPr>
          <w:t>玉兔号”月球巡视器</w:t>
        </w:r>
        <w:r w:rsidR="00D819B0">
          <w:rPr>
            <w:noProof/>
            <w:webHidden/>
          </w:rPr>
          <w:tab/>
        </w:r>
        <w:r w:rsidR="00D819B0">
          <w:rPr>
            <w:noProof/>
            <w:webHidden/>
          </w:rPr>
          <w:fldChar w:fldCharType="begin"/>
        </w:r>
        <w:r w:rsidR="00D819B0">
          <w:rPr>
            <w:noProof/>
            <w:webHidden/>
          </w:rPr>
          <w:instrText xml:space="preserve"> PAGEREF _Toc405322765 \h </w:instrText>
        </w:r>
        <w:r w:rsidR="00D819B0">
          <w:rPr>
            <w:noProof/>
            <w:webHidden/>
          </w:rPr>
        </w:r>
        <w:r w:rsidR="00D819B0">
          <w:rPr>
            <w:noProof/>
            <w:webHidden/>
          </w:rPr>
          <w:fldChar w:fldCharType="separate"/>
        </w:r>
        <w:r w:rsidR="008F6C4A">
          <w:rPr>
            <w:noProof/>
            <w:webHidden/>
          </w:rPr>
          <w:t>7</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66" w:history="1">
        <w:r w:rsidR="00D819B0" w:rsidRPr="0058001C">
          <w:rPr>
            <w:rStyle w:val="aa"/>
            <w:rFonts w:hint="eastAsia"/>
            <w:noProof/>
          </w:rPr>
          <w:t>图</w:t>
        </w:r>
        <w:r w:rsidR="00D819B0" w:rsidRPr="0058001C">
          <w:rPr>
            <w:rStyle w:val="aa"/>
            <w:noProof/>
          </w:rPr>
          <w:t xml:space="preserve">4 </w:t>
        </w:r>
        <w:r w:rsidR="00D819B0" w:rsidRPr="0058001C">
          <w:rPr>
            <w:rStyle w:val="aa"/>
            <w:rFonts w:hint="eastAsia"/>
            <w:noProof/>
          </w:rPr>
          <w:t>导航坐标系示意图</w:t>
        </w:r>
        <w:r w:rsidR="00D819B0">
          <w:rPr>
            <w:noProof/>
            <w:webHidden/>
          </w:rPr>
          <w:tab/>
        </w:r>
        <w:r w:rsidR="00D819B0">
          <w:rPr>
            <w:noProof/>
            <w:webHidden/>
          </w:rPr>
          <w:fldChar w:fldCharType="begin"/>
        </w:r>
        <w:r w:rsidR="00D819B0">
          <w:rPr>
            <w:noProof/>
            <w:webHidden/>
          </w:rPr>
          <w:instrText xml:space="preserve"> PAGEREF _Toc405322766 \h </w:instrText>
        </w:r>
        <w:r w:rsidR="00D819B0">
          <w:rPr>
            <w:noProof/>
            <w:webHidden/>
          </w:rPr>
        </w:r>
        <w:r w:rsidR="00D819B0">
          <w:rPr>
            <w:noProof/>
            <w:webHidden/>
          </w:rPr>
          <w:fldChar w:fldCharType="separate"/>
        </w:r>
        <w:r w:rsidR="008F6C4A">
          <w:rPr>
            <w:noProof/>
            <w:webHidden/>
          </w:rPr>
          <w:t>18</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67" w:history="1">
        <w:r w:rsidR="00D819B0" w:rsidRPr="0058001C">
          <w:rPr>
            <w:rStyle w:val="aa"/>
            <w:rFonts w:hint="eastAsia"/>
            <w:noProof/>
          </w:rPr>
          <w:t>图</w:t>
        </w:r>
        <w:r w:rsidR="00D819B0" w:rsidRPr="0058001C">
          <w:rPr>
            <w:rStyle w:val="aa"/>
            <w:noProof/>
          </w:rPr>
          <w:t xml:space="preserve">5 </w:t>
        </w:r>
        <w:r w:rsidR="00D819B0" w:rsidRPr="0058001C">
          <w:rPr>
            <w:rStyle w:val="aa"/>
            <w:rFonts w:hint="eastAsia"/>
            <w:noProof/>
          </w:rPr>
          <w:t>视觉导航坐标系示意图</w:t>
        </w:r>
        <w:r w:rsidR="00D819B0">
          <w:rPr>
            <w:noProof/>
            <w:webHidden/>
          </w:rPr>
          <w:tab/>
        </w:r>
        <w:r w:rsidR="00D819B0">
          <w:rPr>
            <w:noProof/>
            <w:webHidden/>
          </w:rPr>
          <w:fldChar w:fldCharType="begin"/>
        </w:r>
        <w:r w:rsidR="00D819B0">
          <w:rPr>
            <w:noProof/>
            <w:webHidden/>
          </w:rPr>
          <w:instrText xml:space="preserve"> PAGEREF _Toc405322767 \h </w:instrText>
        </w:r>
        <w:r w:rsidR="00D819B0">
          <w:rPr>
            <w:noProof/>
            <w:webHidden/>
          </w:rPr>
        </w:r>
        <w:r w:rsidR="00D819B0">
          <w:rPr>
            <w:noProof/>
            <w:webHidden/>
          </w:rPr>
          <w:fldChar w:fldCharType="separate"/>
        </w:r>
        <w:r w:rsidR="008F6C4A">
          <w:rPr>
            <w:noProof/>
            <w:webHidden/>
          </w:rPr>
          <w:t>22</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68" w:history="1">
        <w:r w:rsidR="00D819B0" w:rsidRPr="0058001C">
          <w:rPr>
            <w:rStyle w:val="aa"/>
            <w:rFonts w:hint="eastAsia"/>
            <w:noProof/>
          </w:rPr>
          <w:t>图</w:t>
        </w:r>
        <w:r w:rsidR="00D819B0" w:rsidRPr="0058001C">
          <w:rPr>
            <w:rStyle w:val="aa"/>
            <w:noProof/>
          </w:rPr>
          <w:t xml:space="preserve">6 </w:t>
        </w:r>
        <w:r w:rsidR="00D819B0" w:rsidRPr="0058001C">
          <w:rPr>
            <w:rStyle w:val="aa"/>
            <w:rFonts w:hint="eastAsia"/>
            <w:noProof/>
          </w:rPr>
          <w:t>世界坐标系下捷联惯性导航原理框图</w:t>
        </w:r>
        <w:r w:rsidR="00D819B0">
          <w:rPr>
            <w:noProof/>
            <w:webHidden/>
          </w:rPr>
          <w:tab/>
        </w:r>
        <w:r w:rsidR="00D819B0">
          <w:rPr>
            <w:noProof/>
            <w:webHidden/>
          </w:rPr>
          <w:fldChar w:fldCharType="begin"/>
        </w:r>
        <w:r w:rsidR="00D819B0">
          <w:rPr>
            <w:noProof/>
            <w:webHidden/>
          </w:rPr>
          <w:instrText xml:space="preserve"> PAGEREF _Toc405322768 \h </w:instrText>
        </w:r>
        <w:r w:rsidR="00D819B0">
          <w:rPr>
            <w:noProof/>
            <w:webHidden/>
          </w:rPr>
        </w:r>
        <w:r w:rsidR="00D819B0">
          <w:rPr>
            <w:noProof/>
            <w:webHidden/>
          </w:rPr>
          <w:fldChar w:fldCharType="separate"/>
        </w:r>
        <w:r w:rsidR="008F6C4A">
          <w:rPr>
            <w:noProof/>
            <w:webHidden/>
          </w:rPr>
          <w:t>23</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69" w:history="1">
        <w:r w:rsidR="00D819B0" w:rsidRPr="0058001C">
          <w:rPr>
            <w:rStyle w:val="aa"/>
            <w:rFonts w:hint="eastAsia"/>
            <w:noProof/>
          </w:rPr>
          <w:t>图</w:t>
        </w:r>
        <w:r w:rsidR="00D819B0" w:rsidRPr="0058001C">
          <w:rPr>
            <w:rStyle w:val="aa"/>
            <w:noProof/>
          </w:rPr>
          <w:t xml:space="preserve">7 </w:t>
        </w:r>
        <w:r w:rsidR="00D819B0" w:rsidRPr="0058001C">
          <w:rPr>
            <w:rStyle w:val="aa"/>
            <w:rFonts w:hint="eastAsia"/>
            <w:noProof/>
          </w:rPr>
          <w:t>双目视觉导航流程示意图</w:t>
        </w:r>
        <w:r w:rsidR="00D819B0">
          <w:rPr>
            <w:noProof/>
            <w:webHidden/>
          </w:rPr>
          <w:tab/>
        </w:r>
        <w:r w:rsidR="00D819B0">
          <w:rPr>
            <w:noProof/>
            <w:webHidden/>
          </w:rPr>
          <w:fldChar w:fldCharType="begin"/>
        </w:r>
        <w:r w:rsidR="00D819B0">
          <w:rPr>
            <w:noProof/>
            <w:webHidden/>
          </w:rPr>
          <w:instrText xml:space="preserve"> PAGEREF _Toc405322769 \h </w:instrText>
        </w:r>
        <w:r w:rsidR="00D819B0">
          <w:rPr>
            <w:noProof/>
            <w:webHidden/>
          </w:rPr>
        </w:r>
        <w:r w:rsidR="00D819B0">
          <w:rPr>
            <w:noProof/>
            <w:webHidden/>
          </w:rPr>
          <w:fldChar w:fldCharType="separate"/>
        </w:r>
        <w:r w:rsidR="008F6C4A">
          <w:rPr>
            <w:noProof/>
            <w:webHidden/>
          </w:rPr>
          <w:t>28</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0" w:history="1">
        <w:r w:rsidR="00D819B0" w:rsidRPr="0058001C">
          <w:rPr>
            <w:rStyle w:val="aa"/>
            <w:rFonts w:hint="eastAsia"/>
            <w:noProof/>
          </w:rPr>
          <w:t>图</w:t>
        </w:r>
        <w:r w:rsidR="00D819B0" w:rsidRPr="0058001C">
          <w:rPr>
            <w:rStyle w:val="aa"/>
            <w:noProof/>
          </w:rPr>
          <w:t xml:space="preserve">8 </w:t>
        </w:r>
        <w:r w:rsidR="00D819B0" w:rsidRPr="0058001C">
          <w:rPr>
            <w:rStyle w:val="aa"/>
            <w:rFonts w:hint="eastAsia"/>
            <w:noProof/>
          </w:rPr>
          <w:t>三角测量原理示意图</w:t>
        </w:r>
        <w:r w:rsidR="00D819B0">
          <w:rPr>
            <w:noProof/>
            <w:webHidden/>
          </w:rPr>
          <w:tab/>
        </w:r>
        <w:r w:rsidR="00D819B0">
          <w:rPr>
            <w:noProof/>
            <w:webHidden/>
          </w:rPr>
          <w:fldChar w:fldCharType="begin"/>
        </w:r>
        <w:r w:rsidR="00D819B0">
          <w:rPr>
            <w:noProof/>
            <w:webHidden/>
          </w:rPr>
          <w:instrText xml:space="preserve"> PAGEREF _Toc405322770 \h </w:instrText>
        </w:r>
        <w:r w:rsidR="00D819B0">
          <w:rPr>
            <w:noProof/>
            <w:webHidden/>
          </w:rPr>
        </w:r>
        <w:r w:rsidR="00D819B0">
          <w:rPr>
            <w:noProof/>
            <w:webHidden/>
          </w:rPr>
          <w:fldChar w:fldCharType="separate"/>
        </w:r>
        <w:r w:rsidR="008F6C4A">
          <w:rPr>
            <w:noProof/>
            <w:webHidden/>
          </w:rPr>
          <w:t>30</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1" w:history="1">
        <w:r w:rsidR="00D819B0" w:rsidRPr="0058001C">
          <w:rPr>
            <w:rStyle w:val="aa"/>
            <w:rFonts w:hint="eastAsia"/>
            <w:noProof/>
          </w:rPr>
          <w:t>图</w:t>
        </w:r>
        <w:r w:rsidR="00D819B0" w:rsidRPr="0058001C">
          <w:rPr>
            <w:rStyle w:val="aa"/>
            <w:noProof/>
          </w:rPr>
          <w:t xml:space="preserve">9 </w:t>
        </w:r>
        <w:r w:rsidR="00D819B0" w:rsidRPr="0058001C">
          <w:rPr>
            <w:rStyle w:val="aa"/>
            <w:rFonts w:hint="eastAsia"/>
            <w:noProof/>
          </w:rPr>
          <w:t>以相对运动参数差为量测的</w:t>
        </w:r>
        <w:r w:rsidR="00D819B0" w:rsidRPr="0058001C">
          <w:rPr>
            <w:rStyle w:val="aa"/>
            <w:noProof/>
          </w:rPr>
          <w:t>INS/VNS</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_Toc405322771 \h </w:instrText>
        </w:r>
        <w:r w:rsidR="00D819B0">
          <w:rPr>
            <w:noProof/>
            <w:webHidden/>
          </w:rPr>
        </w:r>
        <w:r w:rsidR="00D819B0">
          <w:rPr>
            <w:noProof/>
            <w:webHidden/>
          </w:rPr>
          <w:fldChar w:fldCharType="separate"/>
        </w:r>
        <w:r w:rsidR="008F6C4A">
          <w:rPr>
            <w:noProof/>
            <w:webHidden/>
          </w:rPr>
          <w:t>39</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2" w:history="1">
        <w:r w:rsidR="00D819B0" w:rsidRPr="0058001C">
          <w:rPr>
            <w:rStyle w:val="aa"/>
            <w:rFonts w:hint="eastAsia"/>
            <w:noProof/>
          </w:rPr>
          <w:t>图</w:t>
        </w:r>
        <w:r w:rsidR="00D819B0" w:rsidRPr="0058001C">
          <w:rPr>
            <w:rStyle w:val="aa"/>
            <w:noProof/>
          </w:rPr>
          <w:t xml:space="preserve">10 </w:t>
        </w:r>
        <w:r w:rsidR="00D819B0" w:rsidRPr="00D819B0">
          <w:rPr>
            <w:noProof/>
            <w:position w:val="-4"/>
          </w:rPr>
          <w:object w:dxaOrig="3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13.35pt" o:ole="">
              <v:imagedata r:id="rId16" o:title=""/>
            </v:shape>
            <o:OLEObject Type="Embed" ProgID="Equation.DSMT4" ShapeID="_x0000_i1025" DrawAspect="Content" ObjectID="_1480347752" r:id="rId17"/>
          </w:object>
        </w:r>
        <w:r w:rsidR="00D819B0" w:rsidRPr="0058001C">
          <w:rPr>
            <w:rStyle w:val="aa"/>
            <w:rFonts w:hint="eastAsia"/>
            <w:noProof/>
          </w:rPr>
          <w:t>与</w:t>
        </w:r>
        <w:r w:rsidR="00D819B0" w:rsidRPr="00D819B0">
          <w:rPr>
            <w:noProof/>
            <w:position w:val="-10"/>
          </w:rPr>
          <w:object w:dxaOrig="380" w:dyaOrig="320">
            <v:shape id="_x0000_i1026" type="#_x0000_t75" style="width:19.35pt;height:16.65pt" o:ole="">
              <v:imagedata r:id="rId18" o:title=""/>
            </v:shape>
            <o:OLEObject Type="Embed" ProgID="Equation.DSMT4" ShapeID="_x0000_i1026" DrawAspect="Content" ObjectID="_1480347753" r:id="rId19"/>
          </w:object>
        </w:r>
        <w:r w:rsidR="00D819B0" w:rsidRPr="0058001C">
          <w:rPr>
            <w:rStyle w:val="aa"/>
            <w:rFonts w:hint="eastAsia"/>
            <w:noProof/>
          </w:rPr>
          <w:t>分析曲线</w:t>
        </w:r>
        <w:r w:rsidR="00D819B0">
          <w:rPr>
            <w:noProof/>
            <w:webHidden/>
          </w:rPr>
          <w:tab/>
        </w:r>
        <w:r w:rsidR="00D819B0">
          <w:rPr>
            <w:noProof/>
            <w:webHidden/>
          </w:rPr>
          <w:fldChar w:fldCharType="begin"/>
        </w:r>
        <w:r w:rsidR="00D819B0">
          <w:rPr>
            <w:noProof/>
            <w:webHidden/>
          </w:rPr>
          <w:instrText xml:space="preserve"> PAGEREF _Toc405322772 \h </w:instrText>
        </w:r>
        <w:r w:rsidR="00D819B0">
          <w:rPr>
            <w:noProof/>
            <w:webHidden/>
          </w:rPr>
        </w:r>
        <w:r w:rsidR="00D819B0">
          <w:rPr>
            <w:noProof/>
            <w:webHidden/>
          </w:rPr>
          <w:fldChar w:fldCharType="separate"/>
        </w:r>
        <w:r w:rsidR="008F6C4A">
          <w:rPr>
            <w:noProof/>
            <w:webHidden/>
          </w:rPr>
          <w:t>45</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3" w:history="1">
        <w:r w:rsidR="00D819B0" w:rsidRPr="0058001C">
          <w:rPr>
            <w:rStyle w:val="aa"/>
            <w:rFonts w:hint="eastAsia"/>
            <w:noProof/>
          </w:rPr>
          <w:t>图</w:t>
        </w:r>
        <w:r w:rsidR="00D819B0" w:rsidRPr="0058001C">
          <w:rPr>
            <w:rStyle w:val="aa"/>
            <w:noProof/>
          </w:rPr>
          <w:t xml:space="preserve">11 </w:t>
        </w:r>
        <w:r w:rsidR="00D819B0" w:rsidRPr="0058001C">
          <w:rPr>
            <w:rStyle w:val="aa"/>
            <w:rFonts w:hint="eastAsia"/>
            <w:noProof/>
          </w:rPr>
          <w:t>月面仿真</w:t>
        </w:r>
        <w:r w:rsidR="00D819B0" w:rsidRPr="0058001C">
          <w:rPr>
            <w:rStyle w:val="aa"/>
            <w:noProof/>
          </w:rPr>
          <w:t>SINS</w:t>
        </w:r>
        <w:r w:rsidR="00D819B0" w:rsidRPr="0058001C">
          <w:rPr>
            <w:rStyle w:val="aa"/>
            <w:rFonts w:hint="eastAsia"/>
            <w:noProof/>
          </w:rPr>
          <w:t>、</w:t>
        </w:r>
        <w:r w:rsidR="00D819B0" w:rsidRPr="0058001C">
          <w:rPr>
            <w:rStyle w:val="aa"/>
            <w:noProof/>
          </w:rPr>
          <w:t>VNS</w:t>
        </w:r>
        <w:r w:rsidR="00D819B0" w:rsidRPr="0058001C">
          <w:rPr>
            <w:rStyle w:val="aa"/>
            <w:rFonts w:hint="eastAsia"/>
            <w:noProof/>
          </w:rPr>
          <w:t>和</w:t>
        </w:r>
        <w:r w:rsidR="00D819B0" w:rsidRPr="0058001C">
          <w:rPr>
            <w:rStyle w:val="aa"/>
            <w:noProof/>
          </w:rPr>
          <w:t>dQT1-IV</w:t>
        </w:r>
        <w:r w:rsidR="00D819B0" w:rsidRPr="0058001C">
          <w:rPr>
            <w:rStyle w:val="aa"/>
            <w:rFonts w:hint="eastAsia"/>
            <w:noProof/>
          </w:rPr>
          <w:t>位置、速度和姿态估计误差</w:t>
        </w:r>
        <w:r w:rsidR="00D819B0">
          <w:rPr>
            <w:noProof/>
            <w:webHidden/>
          </w:rPr>
          <w:tab/>
        </w:r>
        <w:r w:rsidR="00D819B0">
          <w:rPr>
            <w:noProof/>
            <w:webHidden/>
          </w:rPr>
          <w:fldChar w:fldCharType="begin"/>
        </w:r>
        <w:r w:rsidR="00D819B0">
          <w:rPr>
            <w:noProof/>
            <w:webHidden/>
          </w:rPr>
          <w:instrText xml:space="preserve"> PAGEREF _Toc405322773 \h </w:instrText>
        </w:r>
        <w:r w:rsidR="00D819B0">
          <w:rPr>
            <w:noProof/>
            <w:webHidden/>
          </w:rPr>
        </w:r>
        <w:r w:rsidR="00D819B0">
          <w:rPr>
            <w:noProof/>
            <w:webHidden/>
          </w:rPr>
          <w:fldChar w:fldCharType="separate"/>
        </w:r>
        <w:r w:rsidR="008F6C4A">
          <w:rPr>
            <w:noProof/>
            <w:webHidden/>
          </w:rPr>
          <w:t>48</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4" w:history="1">
        <w:r w:rsidR="00D819B0" w:rsidRPr="0058001C">
          <w:rPr>
            <w:rStyle w:val="aa"/>
            <w:rFonts w:hint="eastAsia"/>
            <w:noProof/>
          </w:rPr>
          <w:t>图</w:t>
        </w:r>
        <w:r w:rsidR="00D819B0" w:rsidRPr="0058001C">
          <w:rPr>
            <w:rStyle w:val="aa"/>
            <w:noProof/>
          </w:rPr>
          <w:t xml:space="preserve">12 </w:t>
        </w:r>
        <w:r w:rsidR="00D819B0" w:rsidRPr="0058001C">
          <w:rPr>
            <w:rStyle w:val="aa"/>
            <w:rFonts w:hint="eastAsia"/>
            <w:noProof/>
          </w:rPr>
          <w:t>月面仿真</w:t>
        </w:r>
        <w:r w:rsidR="00D819B0" w:rsidRPr="0058001C">
          <w:rPr>
            <w:rStyle w:val="aa"/>
            <w:noProof/>
          </w:rPr>
          <w:t>dQT1-IV</w:t>
        </w:r>
        <w:r w:rsidR="00D819B0" w:rsidRPr="0058001C">
          <w:rPr>
            <w:rStyle w:val="aa"/>
            <w:rFonts w:hint="eastAsia"/>
            <w:noProof/>
          </w:rPr>
          <w:t>加计合陀螺漂移估计误差</w:t>
        </w:r>
        <w:r w:rsidR="00D819B0">
          <w:rPr>
            <w:noProof/>
            <w:webHidden/>
          </w:rPr>
          <w:tab/>
        </w:r>
        <w:r w:rsidR="00D819B0">
          <w:rPr>
            <w:noProof/>
            <w:webHidden/>
          </w:rPr>
          <w:fldChar w:fldCharType="begin"/>
        </w:r>
        <w:r w:rsidR="00D819B0">
          <w:rPr>
            <w:noProof/>
            <w:webHidden/>
          </w:rPr>
          <w:instrText xml:space="preserve"> PAGEREF _Toc405322774 \h </w:instrText>
        </w:r>
        <w:r w:rsidR="00D819B0">
          <w:rPr>
            <w:noProof/>
            <w:webHidden/>
          </w:rPr>
        </w:r>
        <w:r w:rsidR="00D819B0">
          <w:rPr>
            <w:noProof/>
            <w:webHidden/>
          </w:rPr>
          <w:fldChar w:fldCharType="separate"/>
        </w:r>
        <w:r w:rsidR="008F6C4A">
          <w:rPr>
            <w:noProof/>
            <w:webHidden/>
          </w:rPr>
          <w:t>48</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5" w:history="1">
        <w:r w:rsidR="00D819B0" w:rsidRPr="0058001C">
          <w:rPr>
            <w:rStyle w:val="aa"/>
            <w:rFonts w:hint="eastAsia"/>
            <w:noProof/>
          </w:rPr>
          <w:t>图</w:t>
        </w:r>
        <w:r w:rsidR="00D819B0" w:rsidRPr="0058001C">
          <w:rPr>
            <w:rStyle w:val="aa"/>
            <w:noProof/>
          </w:rPr>
          <w:t xml:space="preserve">13 </w:t>
        </w:r>
        <w:r w:rsidR="00D819B0" w:rsidRPr="0058001C">
          <w:rPr>
            <w:rStyle w:val="aa"/>
            <w:rFonts w:hint="eastAsia"/>
            <w:noProof/>
          </w:rPr>
          <w:t>地面实验典型图片</w:t>
        </w:r>
        <w:r w:rsidR="00D819B0">
          <w:rPr>
            <w:noProof/>
            <w:webHidden/>
          </w:rPr>
          <w:tab/>
        </w:r>
        <w:r w:rsidR="00D819B0">
          <w:rPr>
            <w:noProof/>
            <w:webHidden/>
          </w:rPr>
          <w:fldChar w:fldCharType="begin"/>
        </w:r>
        <w:r w:rsidR="00D819B0">
          <w:rPr>
            <w:noProof/>
            <w:webHidden/>
          </w:rPr>
          <w:instrText xml:space="preserve"> PAGEREF _Toc405322775 \h </w:instrText>
        </w:r>
        <w:r w:rsidR="00D819B0">
          <w:rPr>
            <w:noProof/>
            <w:webHidden/>
          </w:rPr>
        </w:r>
        <w:r w:rsidR="00D819B0">
          <w:rPr>
            <w:noProof/>
            <w:webHidden/>
          </w:rPr>
          <w:fldChar w:fldCharType="separate"/>
        </w:r>
        <w:r w:rsidR="008F6C4A">
          <w:rPr>
            <w:noProof/>
            <w:webHidden/>
          </w:rPr>
          <w:t>49</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6" w:history="1">
        <w:r w:rsidR="00D819B0" w:rsidRPr="0058001C">
          <w:rPr>
            <w:rStyle w:val="aa"/>
            <w:rFonts w:hint="eastAsia"/>
            <w:noProof/>
          </w:rPr>
          <w:t>图</w:t>
        </w:r>
        <w:r w:rsidR="00D819B0" w:rsidRPr="0058001C">
          <w:rPr>
            <w:rStyle w:val="aa"/>
            <w:noProof/>
          </w:rPr>
          <w:t xml:space="preserve">14 </w:t>
        </w:r>
        <w:r w:rsidR="00D819B0" w:rsidRPr="0058001C">
          <w:rPr>
            <w:rStyle w:val="aa"/>
            <w:rFonts w:hint="eastAsia"/>
            <w:noProof/>
          </w:rPr>
          <w:t>地面实验</w:t>
        </w:r>
        <w:r w:rsidR="00D819B0" w:rsidRPr="0058001C">
          <w:rPr>
            <w:rStyle w:val="aa"/>
            <w:noProof/>
          </w:rPr>
          <w:t>SINS</w:t>
        </w:r>
        <w:r w:rsidR="00D819B0" w:rsidRPr="0058001C">
          <w:rPr>
            <w:rStyle w:val="aa"/>
            <w:rFonts w:hint="eastAsia"/>
            <w:noProof/>
          </w:rPr>
          <w:t>、</w:t>
        </w:r>
        <w:r w:rsidR="00D819B0" w:rsidRPr="0058001C">
          <w:rPr>
            <w:rStyle w:val="aa"/>
            <w:noProof/>
          </w:rPr>
          <w:t>VNS</w:t>
        </w:r>
        <w:r w:rsidR="00D819B0" w:rsidRPr="0058001C">
          <w:rPr>
            <w:rStyle w:val="aa"/>
            <w:rFonts w:hint="eastAsia"/>
            <w:noProof/>
          </w:rPr>
          <w:t>和</w:t>
        </w:r>
        <w:r w:rsidR="00D819B0" w:rsidRPr="0058001C">
          <w:rPr>
            <w:rStyle w:val="aa"/>
            <w:noProof/>
          </w:rPr>
          <w:t>dQT1</w:t>
        </w:r>
        <w:r w:rsidR="00D819B0" w:rsidRPr="0058001C">
          <w:rPr>
            <w:rStyle w:val="aa"/>
            <w:rFonts w:hint="eastAsia"/>
            <w:noProof/>
          </w:rPr>
          <w:t>轨迹</w:t>
        </w:r>
        <w:r w:rsidR="00D819B0">
          <w:rPr>
            <w:noProof/>
            <w:webHidden/>
          </w:rPr>
          <w:tab/>
        </w:r>
        <w:r w:rsidR="00D819B0">
          <w:rPr>
            <w:noProof/>
            <w:webHidden/>
          </w:rPr>
          <w:fldChar w:fldCharType="begin"/>
        </w:r>
        <w:r w:rsidR="00D819B0">
          <w:rPr>
            <w:noProof/>
            <w:webHidden/>
          </w:rPr>
          <w:instrText xml:space="preserve"> PAGEREF _Toc405322776 \h </w:instrText>
        </w:r>
        <w:r w:rsidR="00D819B0">
          <w:rPr>
            <w:noProof/>
            <w:webHidden/>
          </w:rPr>
        </w:r>
        <w:r w:rsidR="00D819B0">
          <w:rPr>
            <w:noProof/>
            <w:webHidden/>
          </w:rPr>
          <w:fldChar w:fldCharType="separate"/>
        </w:r>
        <w:r w:rsidR="008F6C4A">
          <w:rPr>
            <w:noProof/>
            <w:webHidden/>
          </w:rPr>
          <w:t>50</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7" w:history="1">
        <w:r w:rsidR="00D819B0" w:rsidRPr="0058001C">
          <w:rPr>
            <w:rStyle w:val="aa"/>
            <w:rFonts w:hint="eastAsia"/>
            <w:noProof/>
          </w:rPr>
          <w:t>图</w:t>
        </w:r>
        <w:r w:rsidR="00D819B0" w:rsidRPr="0058001C">
          <w:rPr>
            <w:rStyle w:val="aa"/>
            <w:noProof/>
          </w:rPr>
          <w:t xml:space="preserve">15 </w:t>
        </w:r>
        <w:r w:rsidR="00D819B0" w:rsidRPr="0058001C">
          <w:rPr>
            <w:rStyle w:val="aa"/>
            <w:rFonts w:hint="eastAsia"/>
            <w:noProof/>
          </w:rPr>
          <w:t>地面实验</w:t>
        </w:r>
        <w:r w:rsidR="00D819B0" w:rsidRPr="0058001C">
          <w:rPr>
            <w:rStyle w:val="aa"/>
            <w:noProof/>
          </w:rPr>
          <w:t>SINS</w:t>
        </w:r>
        <w:r w:rsidR="00D819B0" w:rsidRPr="0058001C">
          <w:rPr>
            <w:rStyle w:val="aa"/>
            <w:rFonts w:hint="eastAsia"/>
            <w:noProof/>
          </w:rPr>
          <w:t>、</w:t>
        </w:r>
        <w:r w:rsidR="00D819B0" w:rsidRPr="0058001C">
          <w:rPr>
            <w:rStyle w:val="aa"/>
            <w:noProof/>
          </w:rPr>
          <w:t>VNS</w:t>
        </w:r>
        <w:r w:rsidR="00D819B0" w:rsidRPr="0058001C">
          <w:rPr>
            <w:rStyle w:val="aa"/>
            <w:rFonts w:hint="eastAsia"/>
            <w:noProof/>
          </w:rPr>
          <w:t>和</w:t>
        </w:r>
        <w:r w:rsidR="00D819B0" w:rsidRPr="0058001C">
          <w:rPr>
            <w:rStyle w:val="aa"/>
            <w:noProof/>
          </w:rPr>
          <w:t>dQT1</w:t>
        </w:r>
        <w:r w:rsidR="00D819B0" w:rsidRPr="0058001C">
          <w:rPr>
            <w:rStyle w:val="aa"/>
            <w:rFonts w:hint="eastAsia"/>
            <w:noProof/>
          </w:rPr>
          <w:t>位置和姿态误差</w:t>
        </w:r>
        <w:r w:rsidR="00D819B0">
          <w:rPr>
            <w:noProof/>
            <w:webHidden/>
          </w:rPr>
          <w:tab/>
        </w:r>
        <w:r w:rsidR="00D819B0">
          <w:rPr>
            <w:noProof/>
            <w:webHidden/>
          </w:rPr>
          <w:fldChar w:fldCharType="begin"/>
        </w:r>
        <w:r w:rsidR="00D819B0">
          <w:rPr>
            <w:noProof/>
            <w:webHidden/>
          </w:rPr>
          <w:instrText xml:space="preserve"> PAGEREF _Toc405322777 \h </w:instrText>
        </w:r>
        <w:r w:rsidR="00D819B0">
          <w:rPr>
            <w:noProof/>
            <w:webHidden/>
          </w:rPr>
        </w:r>
        <w:r w:rsidR="00D819B0">
          <w:rPr>
            <w:noProof/>
            <w:webHidden/>
          </w:rPr>
          <w:fldChar w:fldCharType="separate"/>
        </w:r>
        <w:r w:rsidR="008F6C4A">
          <w:rPr>
            <w:noProof/>
            <w:webHidden/>
          </w:rPr>
          <w:t>51</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8" w:history="1">
        <w:r w:rsidR="00D819B0" w:rsidRPr="0058001C">
          <w:rPr>
            <w:rStyle w:val="aa"/>
            <w:rFonts w:hint="eastAsia"/>
            <w:noProof/>
          </w:rPr>
          <w:t>图</w:t>
        </w:r>
        <w:r w:rsidR="00D819B0" w:rsidRPr="0058001C">
          <w:rPr>
            <w:rStyle w:val="aa"/>
            <w:noProof/>
          </w:rPr>
          <w:t xml:space="preserve">16 </w:t>
        </w:r>
        <w:r w:rsidR="00D819B0" w:rsidRPr="0058001C">
          <w:rPr>
            <w:rStyle w:val="aa"/>
            <w:rFonts w:hint="eastAsia"/>
            <w:noProof/>
          </w:rPr>
          <w:t>月面仿真</w:t>
        </w:r>
        <w:r w:rsidR="00D819B0" w:rsidRPr="0058001C">
          <w:rPr>
            <w:rStyle w:val="aa"/>
            <w:noProof/>
          </w:rPr>
          <w:t>dQT2-IV</w:t>
        </w:r>
        <w:r w:rsidR="00D819B0" w:rsidRPr="0058001C">
          <w:rPr>
            <w:rStyle w:val="aa"/>
            <w:rFonts w:hint="eastAsia"/>
            <w:noProof/>
          </w:rPr>
          <w:t>位置和姿态估计误差</w:t>
        </w:r>
        <w:r w:rsidR="00D819B0">
          <w:rPr>
            <w:noProof/>
            <w:webHidden/>
          </w:rPr>
          <w:tab/>
        </w:r>
        <w:r w:rsidR="00D819B0">
          <w:rPr>
            <w:noProof/>
            <w:webHidden/>
          </w:rPr>
          <w:fldChar w:fldCharType="begin"/>
        </w:r>
        <w:r w:rsidR="00D819B0">
          <w:rPr>
            <w:noProof/>
            <w:webHidden/>
          </w:rPr>
          <w:instrText xml:space="preserve"> PAGEREF _Toc405322778 \h </w:instrText>
        </w:r>
        <w:r w:rsidR="00D819B0">
          <w:rPr>
            <w:noProof/>
            <w:webHidden/>
          </w:rPr>
        </w:r>
        <w:r w:rsidR="00D819B0">
          <w:rPr>
            <w:noProof/>
            <w:webHidden/>
          </w:rPr>
          <w:fldChar w:fldCharType="separate"/>
        </w:r>
        <w:r w:rsidR="008F6C4A">
          <w:rPr>
            <w:noProof/>
            <w:webHidden/>
          </w:rPr>
          <w:t>54</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79" w:history="1">
        <w:r w:rsidR="00D819B0" w:rsidRPr="0058001C">
          <w:rPr>
            <w:rStyle w:val="aa"/>
            <w:rFonts w:hint="eastAsia"/>
            <w:noProof/>
          </w:rPr>
          <w:t>图</w:t>
        </w:r>
        <w:r w:rsidR="00D819B0" w:rsidRPr="0058001C">
          <w:rPr>
            <w:rStyle w:val="aa"/>
            <w:noProof/>
          </w:rPr>
          <w:t xml:space="preserve">17 </w:t>
        </w:r>
        <w:r w:rsidR="00D819B0" w:rsidRPr="0058001C">
          <w:rPr>
            <w:rStyle w:val="aa"/>
            <w:rFonts w:hint="eastAsia"/>
            <w:noProof/>
          </w:rPr>
          <w:t>月面仿真</w:t>
        </w:r>
        <w:r w:rsidR="00D819B0" w:rsidRPr="0058001C">
          <w:rPr>
            <w:rStyle w:val="aa"/>
            <w:noProof/>
          </w:rPr>
          <w:t>dQT2-IV</w:t>
        </w:r>
        <w:r w:rsidR="00D819B0" w:rsidRPr="0058001C">
          <w:rPr>
            <w:rStyle w:val="aa"/>
            <w:rFonts w:hint="eastAsia"/>
            <w:noProof/>
          </w:rPr>
          <w:t>加计和陀螺漂移估计误差</w:t>
        </w:r>
        <w:r w:rsidR="00D819B0">
          <w:rPr>
            <w:noProof/>
            <w:webHidden/>
          </w:rPr>
          <w:tab/>
        </w:r>
        <w:r w:rsidR="00D819B0">
          <w:rPr>
            <w:noProof/>
            <w:webHidden/>
          </w:rPr>
          <w:fldChar w:fldCharType="begin"/>
        </w:r>
        <w:r w:rsidR="00D819B0">
          <w:rPr>
            <w:noProof/>
            <w:webHidden/>
          </w:rPr>
          <w:instrText xml:space="preserve"> PAGEREF _Toc405322779 \h </w:instrText>
        </w:r>
        <w:r w:rsidR="00D819B0">
          <w:rPr>
            <w:noProof/>
            <w:webHidden/>
          </w:rPr>
        </w:r>
        <w:r w:rsidR="00D819B0">
          <w:rPr>
            <w:noProof/>
            <w:webHidden/>
          </w:rPr>
          <w:fldChar w:fldCharType="separate"/>
        </w:r>
        <w:r w:rsidR="008F6C4A">
          <w:rPr>
            <w:noProof/>
            <w:webHidden/>
          </w:rPr>
          <w:t>54</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0" w:history="1">
        <w:r w:rsidR="00D819B0" w:rsidRPr="0058001C">
          <w:rPr>
            <w:rStyle w:val="aa"/>
            <w:rFonts w:hint="eastAsia"/>
            <w:noProof/>
          </w:rPr>
          <w:t>图</w:t>
        </w:r>
        <w:r w:rsidR="00D819B0" w:rsidRPr="0058001C">
          <w:rPr>
            <w:rStyle w:val="aa"/>
            <w:noProof/>
          </w:rPr>
          <w:t xml:space="preserve">18 </w:t>
        </w:r>
        <w:r w:rsidR="00D819B0" w:rsidRPr="0058001C">
          <w:rPr>
            <w:rStyle w:val="aa"/>
            <w:rFonts w:hint="eastAsia"/>
            <w:noProof/>
          </w:rPr>
          <w:t>地面实验</w:t>
        </w:r>
        <w:r w:rsidR="00D819B0" w:rsidRPr="0058001C">
          <w:rPr>
            <w:rStyle w:val="aa"/>
            <w:noProof/>
          </w:rPr>
          <w:t>dQT2</w:t>
        </w:r>
        <w:r w:rsidR="00D819B0" w:rsidRPr="0058001C">
          <w:rPr>
            <w:rStyle w:val="aa"/>
            <w:rFonts w:hint="eastAsia"/>
            <w:noProof/>
          </w:rPr>
          <w:t>位置和姿态误差</w:t>
        </w:r>
        <w:r w:rsidR="00D819B0">
          <w:rPr>
            <w:noProof/>
            <w:webHidden/>
          </w:rPr>
          <w:tab/>
        </w:r>
        <w:r w:rsidR="00D819B0">
          <w:rPr>
            <w:noProof/>
            <w:webHidden/>
          </w:rPr>
          <w:fldChar w:fldCharType="begin"/>
        </w:r>
        <w:r w:rsidR="00D819B0">
          <w:rPr>
            <w:noProof/>
            <w:webHidden/>
          </w:rPr>
          <w:instrText xml:space="preserve"> PAGEREF _Toc405322780 \h </w:instrText>
        </w:r>
        <w:r w:rsidR="00D819B0">
          <w:rPr>
            <w:noProof/>
            <w:webHidden/>
          </w:rPr>
        </w:r>
        <w:r w:rsidR="00D819B0">
          <w:rPr>
            <w:noProof/>
            <w:webHidden/>
          </w:rPr>
          <w:fldChar w:fldCharType="separate"/>
        </w:r>
        <w:r w:rsidR="008F6C4A">
          <w:rPr>
            <w:noProof/>
            <w:webHidden/>
          </w:rPr>
          <w:t>56</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1" w:history="1">
        <w:r w:rsidR="00D819B0" w:rsidRPr="0058001C">
          <w:rPr>
            <w:rStyle w:val="aa"/>
            <w:rFonts w:hint="eastAsia"/>
            <w:noProof/>
          </w:rPr>
          <w:t>图</w:t>
        </w:r>
        <w:r w:rsidR="00D819B0" w:rsidRPr="0058001C">
          <w:rPr>
            <w:rStyle w:val="aa"/>
            <w:noProof/>
          </w:rPr>
          <w:t xml:space="preserve">19 </w:t>
        </w:r>
        <w:r w:rsidR="00D819B0" w:rsidRPr="0058001C">
          <w:rPr>
            <w:rStyle w:val="aa"/>
            <w:rFonts w:hint="eastAsia"/>
            <w:noProof/>
          </w:rPr>
          <w:t>月面仿真</w:t>
        </w:r>
        <w:r w:rsidR="00D819B0" w:rsidRPr="0058001C">
          <w:rPr>
            <w:rStyle w:val="aa"/>
            <w:noProof/>
          </w:rPr>
          <w:t>dQT2-IV</w:t>
        </w:r>
        <w:r w:rsidR="00D819B0" w:rsidRPr="0058001C">
          <w:rPr>
            <w:rStyle w:val="aa"/>
            <w:rFonts w:hint="eastAsia"/>
            <w:noProof/>
          </w:rPr>
          <w:t>和</w:t>
        </w:r>
        <w:r w:rsidR="00D819B0" w:rsidRPr="0058001C">
          <w:rPr>
            <w:rStyle w:val="aa"/>
            <w:noProof/>
          </w:rPr>
          <w:t>dQT3-IV</w:t>
        </w:r>
        <w:r w:rsidR="00D819B0" w:rsidRPr="0058001C">
          <w:rPr>
            <w:rStyle w:val="aa"/>
            <w:rFonts w:hint="eastAsia"/>
            <w:noProof/>
          </w:rPr>
          <w:t>位置和姿态估计误差</w:t>
        </w:r>
        <w:r w:rsidR="00D819B0">
          <w:rPr>
            <w:noProof/>
            <w:webHidden/>
          </w:rPr>
          <w:tab/>
        </w:r>
        <w:r w:rsidR="00D819B0">
          <w:rPr>
            <w:noProof/>
            <w:webHidden/>
          </w:rPr>
          <w:fldChar w:fldCharType="begin"/>
        </w:r>
        <w:r w:rsidR="00D819B0">
          <w:rPr>
            <w:noProof/>
            <w:webHidden/>
          </w:rPr>
          <w:instrText xml:space="preserve"> PAGEREF _Toc405322781 \h </w:instrText>
        </w:r>
        <w:r w:rsidR="00D819B0">
          <w:rPr>
            <w:noProof/>
            <w:webHidden/>
          </w:rPr>
        </w:r>
        <w:r w:rsidR="00D819B0">
          <w:rPr>
            <w:noProof/>
            <w:webHidden/>
          </w:rPr>
          <w:fldChar w:fldCharType="separate"/>
        </w:r>
        <w:r w:rsidR="008F6C4A">
          <w:rPr>
            <w:noProof/>
            <w:webHidden/>
          </w:rPr>
          <w:t>61</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2" w:history="1">
        <w:r w:rsidR="00D819B0" w:rsidRPr="0058001C">
          <w:rPr>
            <w:rStyle w:val="aa"/>
            <w:rFonts w:hint="eastAsia"/>
            <w:noProof/>
          </w:rPr>
          <w:t>图</w:t>
        </w:r>
        <w:r w:rsidR="00D819B0" w:rsidRPr="0058001C">
          <w:rPr>
            <w:rStyle w:val="aa"/>
            <w:noProof/>
          </w:rPr>
          <w:t xml:space="preserve">20 </w:t>
        </w:r>
        <w:r w:rsidR="00D819B0" w:rsidRPr="0058001C">
          <w:rPr>
            <w:rStyle w:val="aa"/>
            <w:rFonts w:hint="eastAsia"/>
            <w:noProof/>
          </w:rPr>
          <w:t>以视觉三维特征点坐标为量测量的</w:t>
        </w:r>
        <w:r w:rsidR="00D819B0" w:rsidRPr="0058001C">
          <w:rPr>
            <w:rStyle w:val="aa"/>
            <w:noProof/>
          </w:rPr>
          <w:t>INS/VNS</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_Toc405322782 \h </w:instrText>
        </w:r>
        <w:r w:rsidR="00D819B0">
          <w:rPr>
            <w:noProof/>
            <w:webHidden/>
          </w:rPr>
        </w:r>
        <w:r w:rsidR="00D819B0">
          <w:rPr>
            <w:noProof/>
            <w:webHidden/>
          </w:rPr>
          <w:fldChar w:fldCharType="separate"/>
        </w:r>
        <w:r w:rsidR="008F6C4A">
          <w:rPr>
            <w:noProof/>
            <w:webHidden/>
          </w:rPr>
          <w:t>62</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3" w:history="1">
        <w:r w:rsidR="00D819B0" w:rsidRPr="0058001C">
          <w:rPr>
            <w:rStyle w:val="aa"/>
            <w:rFonts w:hint="eastAsia"/>
            <w:noProof/>
          </w:rPr>
          <w:t>图</w:t>
        </w:r>
        <w:r w:rsidR="00D819B0" w:rsidRPr="0058001C">
          <w:rPr>
            <w:rStyle w:val="aa"/>
            <w:noProof/>
          </w:rPr>
          <w:t xml:space="preserve">21 </w:t>
        </w:r>
        <w:r w:rsidR="00D819B0" w:rsidRPr="0058001C">
          <w:rPr>
            <w:rStyle w:val="aa"/>
            <w:rFonts w:hint="eastAsia"/>
            <w:noProof/>
          </w:rPr>
          <w:t>月面仿真</w:t>
        </w:r>
        <w:r w:rsidR="00D819B0" w:rsidRPr="0058001C">
          <w:rPr>
            <w:rStyle w:val="aa"/>
            <w:noProof/>
          </w:rPr>
          <w:t>FPc</w:t>
        </w:r>
        <w:r w:rsidR="00D819B0" w:rsidRPr="0058001C">
          <w:rPr>
            <w:rStyle w:val="aa"/>
            <w:rFonts w:hint="eastAsia"/>
            <w:noProof/>
          </w:rPr>
          <w:t>位置和姿态估计误差</w:t>
        </w:r>
        <w:r w:rsidR="00D819B0">
          <w:rPr>
            <w:noProof/>
            <w:webHidden/>
          </w:rPr>
          <w:tab/>
        </w:r>
        <w:r w:rsidR="00D819B0">
          <w:rPr>
            <w:noProof/>
            <w:webHidden/>
          </w:rPr>
          <w:fldChar w:fldCharType="begin"/>
        </w:r>
        <w:r w:rsidR="00D819B0">
          <w:rPr>
            <w:noProof/>
            <w:webHidden/>
          </w:rPr>
          <w:instrText xml:space="preserve"> PAGEREF _Toc405322783 \h </w:instrText>
        </w:r>
        <w:r w:rsidR="00D819B0">
          <w:rPr>
            <w:noProof/>
            <w:webHidden/>
          </w:rPr>
        </w:r>
        <w:r w:rsidR="00D819B0">
          <w:rPr>
            <w:noProof/>
            <w:webHidden/>
          </w:rPr>
          <w:fldChar w:fldCharType="separate"/>
        </w:r>
        <w:r w:rsidR="008F6C4A">
          <w:rPr>
            <w:noProof/>
            <w:webHidden/>
          </w:rPr>
          <w:t>65</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4" w:history="1">
        <w:r w:rsidR="00D819B0" w:rsidRPr="0058001C">
          <w:rPr>
            <w:rStyle w:val="aa"/>
            <w:rFonts w:hint="eastAsia"/>
            <w:noProof/>
          </w:rPr>
          <w:t>图</w:t>
        </w:r>
        <w:r w:rsidR="00D819B0" w:rsidRPr="0058001C">
          <w:rPr>
            <w:rStyle w:val="aa"/>
            <w:noProof/>
          </w:rPr>
          <w:t xml:space="preserve">22 </w:t>
        </w:r>
        <w:r w:rsidR="00D819B0" w:rsidRPr="0058001C">
          <w:rPr>
            <w:rStyle w:val="aa"/>
            <w:rFonts w:hint="eastAsia"/>
            <w:noProof/>
          </w:rPr>
          <w:t>月面仿真</w:t>
        </w:r>
        <w:r w:rsidR="00D819B0" w:rsidRPr="0058001C">
          <w:rPr>
            <w:rStyle w:val="aa"/>
            <w:noProof/>
          </w:rPr>
          <w:t>FPc</w:t>
        </w:r>
        <w:r w:rsidR="00D819B0" w:rsidRPr="0058001C">
          <w:rPr>
            <w:rStyle w:val="aa"/>
            <w:rFonts w:hint="eastAsia"/>
            <w:noProof/>
          </w:rPr>
          <w:t>位置和姿态估计误差</w:t>
        </w:r>
        <w:r w:rsidR="00D819B0">
          <w:rPr>
            <w:noProof/>
            <w:webHidden/>
          </w:rPr>
          <w:tab/>
        </w:r>
        <w:r w:rsidR="00D819B0">
          <w:rPr>
            <w:noProof/>
            <w:webHidden/>
          </w:rPr>
          <w:fldChar w:fldCharType="begin"/>
        </w:r>
        <w:r w:rsidR="00D819B0">
          <w:rPr>
            <w:noProof/>
            <w:webHidden/>
          </w:rPr>
          <w:instrText xml:space="preserve"> PAGEREF _Toc405322784 \h </w:instrText>
        </w:r>
        <w:r w:rsidR="00D819B0">
          <w:rPr>
            <w:noProof/>
            <w:webHidden/>
          </w:rPr>
        </w:r>
        <w:r w:rsidR="00D819B0">
          <w:rPr>
            <w:noProof/>
            <w:webHidden/>
          </w:rPr>
          <w:fldChar w:fldCharType="separate"/>
        </w:r>
        <w:r w:rsidR="008F6C4A">
          <w:rPr>
            <w:noProof/>
            <w:webHidden/>
          </w:rPr>
          <w:t>66</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5" w:history="1">
        <w:r w:rsidR="00D819B0" w:rsidRPr="0058001C">
          <w:rPr>
            <w:rStyle w:val="aa"/>
            <w:rFonts w:hint="eastAsia"/>
            <w:noProof/>
          </w:rPr>
          <w:t>图</w:t>
        </w:r>
        <w:r w:rsidR="00D819B0" w:rsidRPr="0058001C">
          <w:rPr>
            <w:rStyle w:val="aa"/>
            <w:noProof/>
          </w:rPr>
          <w:t xml:space="preserve">23 </w:t>
        </w:r>
        <w:r w:rsidR="00D819B0" w:rsidRPr="0058001C">
          <w:rPr>
            <w:rStyle w:val="aa"/>
            <w:rFonts w:hint="eastAsia"/>
            <w:noProof/>
          </w:rPr>
          <w:t>以视觉相对运动参数为量测的</w:t>
        </w:r>
        <w:r w:rsidR="00D819B0" w:rsidRPr="0058001C">
          <w:rPr>
            <w:rStyle w:val="aa"/>
            <w:noProof/>
          </w:rPr>
          <w:t>INS/VN</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_Toc405322785 \h </w:instrText>
        </w:r>
        <w:r w:rsidR="00D819B0">
          <w:rPr>
            <w:noProof/>
            <w:webHidden/>
          </w:rPr>
        </w:r>
        <w:r w:rsidR="00D819B0">
          <w:rPr>
            <w:noProof/>
            <w:webHidden/>
          </w:rPr>
          <w:fldChar w:fldCharType="separate"/>
        </w:r>
        <w:r w:rsidR="008F6C4A">
          <w:rPr>
            <w:noProof/>
            <w:webHidden/>
          </w:rPr>
          <w:t>67</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6" w:history="1">
        <w:r w:rsidR="00D819B0" w:rsidRPr="0058001C">
          <w:rPr>
            <w:rStyle w:val="aa"/>
            <w:rFonts w:hint="eastAsia"/>
            <w:noProof/>
          </w:rPr>
          <w:t>图</w:t>
        </w:r>
        <w:r w:rsidR="00D819B0" w:rsidRPr="0058001C">
          <w:rPr>
            <w:rStyle w:val="aa"/>
            <w:noProof/>
          </w:rPr>
          <w:t xml:space="preserve">24 </w:t>
        </w:r>
        <w:r w:rsidR="00D819B0" w:rsidRPr="0058001C">
          <w:rPr>
            <w:rStyle w:val="aa"/>
            <w:rFonts w:hint="eastAsia"/>
            <w:noProof/>
          </w:rPr>
          <w:t>以相对运动参数差为量测量的</w:t>
        </w:r>
        <w:r w:rsidR="00D819B0" w:rsidRPr="0058001C">
          <w:rPr>
            <w:rStyle w:val="aa"/>
            <w:noProof/>
          </w:rPr>
          <w:t>INS/VNS/CNS</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_Toc405322786 \h </w:instrText>
        </w:r>
        <w:r w:rsidR="00D819B0">
          <w:rPr>
            <w:noProof/>
            <w:webHidden/>
          </w:rPr>
        </w:r>
        <w:r w:rsidR="00D819B0">
          <w:rPr>
            <w:noProof/>
            <w:webHidden/>
          </w:rPr>
          <w:fldChar w:fldCharType="separate"/>
        </w:r>
        <w:r w:rsidR="008F6C4A">
          <w:rPr>
            <w:noProof/>
            <w:webHidden/>
          </w:rPr>
          <w:t>72</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7" w:history="1">
        <w:r w:rsidR="00D819B0" w:rsidRPr="0058001C">
          <w:rPr>
            <w:rStyle w:val="aa"/>
            <w:rFonts w:hint="eastAsia"/>
            <w:noProof/>
          </w:rPr>
          <w:t>图</w:t>
        </w:r>
        <w:r w:rsidR="00D819B0" w:rsidRPr="0058001C">
          <w:rPr>
            <w:rStyle w:val="aa"/>
            <w:noProof/>
          </w:rPr>
          <w:t xml:space="preserve">25 </w:t>
        </w:r>
        <w:r w:rsidR="00D819B0" w:rsidRPr="0058001C">
          <w:rPr>
            <w:rStyle w:val="aa"/>
            <w:rFonts w:hint="eastAsia"/>
            <w:noProof/>
          </w:rPr>
          <w:t>月面仿真</w:t>
        </w:r>
        <w:r w:rsidR="00D819B0" w:rsidRPr="0058001C">
          <w:rPr>
            <w:rStyle w:val="aa"/>
            <w:noProof/>
          </w:rPr>
          <w:t>dQT2-INS/VNS/CNS</w:t>
        </w:r>
        <w:r w:rsidR="00D819B0" w:rsidRPr="0058001C">
          <w:rPr>
            <w:rStyle w:val="aa"/>
            <w:rFonts w:hint="eastAsia"/>
            <w:noProof/>
          </w:rPr>
          <w:t>位置、姿态和速度误差</w:t>
        </w:r>
        <w:r w:rsidR="00D819B0">
          <w:rPr>
            <w:noProof/>
            <w:webHidden/>
          </w:rPr>
          <w:tab/>
        </w:r>
        <w:r w:rsidR="00D819B0">
          <w:rPr>
            <w:noProof/>
            <w:webHidden/>
          </w:rPr>
          <w:fldChar w:fldCharType="begin"/>
        </w:r>
        <w:r w:rsidR="00D819B0">
          <w:rPr>
            <w:noProof/>
            <w:webHidden/>
          </w:rPr>
          <w:instrText xml:space="preserve"> PAGEREF _Toc405322787 \h </w:instrText>
        </w:r>
        <w:r w:rsidR="00D819B0">
          <w:rPr>
            <w:noProof/>
            <w:webHidden/>
          </w:rPr>
        </w:r>
        <w:r w:rsidR="00D819B0">
          <w:rPr>
            <w:noProof/>
            <w:webHidden/>
          </w:rPr>
          <w:fldChar w:fldCharType="separate"/>
        </w:r>
        <w:r w:rsidR="008F6C4A">
          <w:rPr>
            <w:noProof/>
            <w:webHidden/>
          </w:rPr>
          <w:t>74</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8" w:history="1">
        <w:r w:rsidR="00D819B0" w:rsidRPr="0058001C">
          <w:rPr>
            <w:rStyle w:val="aa"/>
            <w:rFonts w:hint="eastAsia"/>
            <w:noProof/>
          </w:rPr>
          <w:t>图</w:t>
        </w:r>
        <w:r w:rsidR="00D819B0" w:rsidRPr="0058001C">
          <w:rPr>
            <w:rStyle w:val="aa"/>
            <w:noProof/>
          </w:rPr>
          <w:t xml:space="preserve">26 </w:t>
        </w:r>
        <w:r w:rsidR="00D819B0" w:rsidRPr="0058001C">
          <w:rPr>
            <w:rStyle w:val="aa"/>
            <w:rFonts w:hint="eastAsia"/>
            <w:noProof/>
          </w:rPr>
          <w:t>月面仿真</w:t>
        </w:r>
        <w:r w:rsidR="00D819B0" w:rsidRPr="0058001C">
          <w:rPr>
            <w:rStyle w:val="aa"/>
            <w:noProof/>
          </w:rPr>
          <w:t>dQT2-IVC</w:t>
        </w:r>
        <w:r w:rsidR="00D819B0" w:rsidRPr="0058001C">
          <w:rPr>
            <w:rStyle w:val="aa"/>
            <w:rFonts w:hint="eastAsia"/>
            <w:noProof/>
          </w:rPr>
          <w:t>加计和陀螺漂移估计误差</w:t>
        </w:r>
        <w:r w:rsidR="00D819B0">
          <w:rPr>
            <w:noProof/>
            <w:webHidden/>
          </w:rPr>
          <w:tab/>
        </w:r>
        <w:r w:rsidR="00D819B0">
          <w:rPr>
            <w:noProof/>
            <w:webHidden/>
          </w:rPr>
          <w:fldChar w:fldCharType="begin"/>
        </w:r>
        <w:r w:rsidR="00D819B0">
          <w:rPr>
            <w:noProof/>
            <w:webHidden/>
          </w:rPr>
          <w:instrText xml:space="preserve"> PAGEREF _Toc405322788 \h </w:instrText>
        </w:r>
        <w:r w:rsidR="00D819B0">
          <w:rPr>
            <w:noProof/>
            <w:webHidden/>
          </w:rPr>
        </w:r>
        <w:r w:rsidR="00D819B0">
          <w:rPr>
            <w:noProof/>
            <w:webHidden/>
          </w:rPr>
          <w:fldChar w:fldCharType="separate"/>
        </w:r>
        <w:r w:rsidR="008F6C4A">
          <w:rPr>
            <w:noProof/>
            <w:webHidden/>
          </w:rPr>
          <w:t>74</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89" w:history="1">
        <w:r w:rsidR="00D819B0" w:rsidRPr="0058001C">
          <w:rPr>
            <w:rStyle w:val="aa"/>
            <w:rFonts w:hint="eastAsia"/>
            <w:noProof/>
          </w:rPr>
          <w:t>图</w:t>
        </w:r>
        <w:r w:rsidR="00D819B0" w:rsidRPr="0058001C">
          <w:rPr>
            <w:rStyle w:val="aa"/>
            <w:noProof/>
          </w:rPr>
          <w:t xml:space="preserve">27 </w:t>
        </w:r>
        <w:r w:rsidR="00D819B0" w:rsidRPr="0058001C">
          <w:rPr>
            <w:rStyle w:val="aa"/>
            <w:rFonts w:hint="eastAsia"/>
            <w:noProof/>
          </w:rPr>
          <w:t>以视觉三维特征点为量测量的</w:t>
        </w:r>
        <w:r w:rsidR="00D819B0" w:rsidRPr="0058001C">
          <w:rPr>
            <w:rStyle w:val="aa"/>
            <w:noProof/>
          </w:rPr>
          <w:t>INS/VNS/CNS</w:t>
        </w:r>
        <w:r w:rsidR="00D819B0" w:rsidRPr="0058001C">
          <w:rPr>
            <w:rStyle w:val="aa"/>
            <w:rFonts w:hint="eastAsia"/>
            <w:noProof/>
          </w:rPr>
          <w:t>流程</w:t>
        </w:r>
        <w:r w:rsidR="00D819B0">
          <w:rPr>
            <w:noProof/>
            <w:webHidden/>
          </w:rPr>
          <w:tab/>
        </w:r>
        <w:r w:rsidR="00D819B0">
          <w:rPr>
            <w:noProof/>
            <w:webHidden/>
          </w:rPr>
          <w:fldChar w:fldCharType="begin"/>
        </w:r>
        <w:r w:rsidR="00D819B0">
          <w:rPr>
            <w:noProof/>
            <w:webHidden/>
          </w:rPr>
          <w:instrText xml:space="preserve"> PAGEREF _Toc405322789 \h </w:instrText>
        </w:r>
        <w:r w:rsidR="00D819B0">
          <w:rPr>
            <w:noProof/>
            <w:webHidden/>
          </w:rPr>
        </w:r>
        <w:r w:rsidR="00D819B0">
          <w:rPr>
            <w:noProof/>
            <w:webHidden/>
          </w:rPr>
          <w:fldChar w:fldCharType="separate"/>
        </w:r>
        <w:r w:rsidR="008F6C4A">
          <w:rPr>
            <w:noProof/>
            <w:webHidden/>
          </w:rPr>
          <w:t>76</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90" w:history="1">
        <w:r w:rsidR="00D819B0" w:rsidRPr="0058001C">
          <w:rPr>
            <w:rStyle w:val="aa"/>
            <w:rFonts w:hint="eastAsia"/>
            <w:noProof/>
          </w:rPr>
          <w:t>图</w:t>
        </w:r>
        <w:r w:rsidR="00D819B0" w:rsidRPr="0058001C">
          <w:rPr>
            <w:rStyle w:val="aa"/>
            <w:noProof/>
          </w:rPr>
          <w:t xml:space="preserve">28 </w:t>
        </w:r>
        <w:r w:rsidR="00D819B0" w:rsidRPr="0058001C">
          <w:rPr>
            <w:rStyle w:val="aa"/>
            <w:rFonts w:hint="eastAsia"/>
            <w:noProof/>
          </w:rPr>
          <w:t>月面仿真</w:t>
        </w:r>
        <w:r w:rsidR="00D819B0" w:rsidRPr="0058001C">
          <w:rPr>
            <w:rStyle w:val="aa"/>
            <w:noProof/>
          </w:rPr>
          <w:t>FPc-INS/VNS/CNS</w:t>
        </w:r>
        <w:r w:rsidR="00D819B0" w:rsidRPr="0058001C">
          <w:rPr>
            <w:rStyle w:val="aa"/>
            <w:rFonts w:hint="eastAsia"/>
            <w:noProof/>
          </w:rPr>
          <w:t>位置、姿态和速度误差</w:t>
        </w:r>
        <w:r w:rsidR="00D819B0">
          <w:rPr>
            <w:noProof/>
            <w:webHidden/>
          </w:rPr>
          <w:tab/>
        </w:r>
        <w:r w:rsidR="00D819B0">
          <w:rPr>
            <w:noProof/>
            <w:webHidden/>
          </w:rPr>
          <w:fldChar w:fldCharType="begin"/>
        </w:r>
        <w:r w:rsidR="00D819B0">
          <w:rPr>
            <w:noProof/>
            <w:webHidden/>
          </w:rPr>
          <w:instrText xml:space="preserve"> PAGEREF _Toc405322790 \h </w:instrText>
        </w:r>
        <w:r w:rsidR="00D819B0">
          <w:rPr>
            <w:noProof/>
            <w:webHidden/>
          </w:rPr>
        </w:r>
        <w:r w:rsidR="00D819B0">
          <w:rPr>
            <w:noProof/>
            <w:webHidden/>
          </w:rPr>
          <w:fldChar w:fldCharType="separate"/>
        </w:r>
        <w:r w:rsidR="008F6C4A">
          <w:rPr>
            <w:noProof/>
            <w:webHidden/>
          </w:rPr>
          <w:t>78</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91" w:history="1">
        <w:r w:rsidR="00D819B0" w:rsidRPr="0058001C">
          <w:rPr>
            <w:rStyle w:val="aa"/>
            <w:rFonts w:hint="eastAsia"/>
            <w:noProof/>
          </w:rPr>
          <w:t>图</w:t>
        </w:r>
        <w:r w:rsidR="00D819B0" w:rsidRPr="0058001C">
          <w:rPr>
            <w:rStyle w:val="aa"/>
            <w:noProof/>
          </w:rPr>
          <w:t xml:space="preserve">29 </w:t>
        </w:r>
        <w:r w:rsidR="00D819B0" w:rsidRPr="0058001C">
          <w:rPr>
            <w:rStyle w:val="aa"/>
            <w:rFonts w:hint="eastAsia"/>
            <w:noProof/>
          </w:rPr>
          <w:t>月面仿真</w:t>
        </w:r>
        <w:r w:rsidR="00D819B0" w:rsidRPr="0058001C">
          <w:rPr>
            <w:rStyle w:val="aa"/>
            <w:noProof/>
          </w:rPr>
          <w:t>FPc-INS/VNS/CNS</w:t>
        </w:r>
        <w:r w:rsidR="00D819B0" w:rsidRPr="0058001C">
          <w:rPr>
            <w:rStyle w:val="aa"/>
            <w:rFonts w:hint="eastAsia"/>
            <w:noProof/>
          </w:rPr>
          <w:t>加计和陀螺漂移估计误差</w:t>
        </w:r>
        <w:r w:rsidR="00D819B0">
          <w:rPr>
            <w:noProof/>
            <w:webHidden/>
          </w:rPr>
          <w:tab/>
        </w:r>
        <w:r w:rsidR="00D819B0">
          <w:rPr>
            <w:noProof/>
            <w:webHidden/>
          </w:rPr>
          <w:fldChar w:fldCharType="begin"/>
        </w:r>
        <w:r w:rsidR="00D819B0">
          <w:rPr>
            <w:noProof/>
            <w:webHidden/>
          </w:rPr>
          <w:instrText xml:space="preserve"> PAGEREF _Toc405322791 \h </w:instrText>
        </w:r>
        <w:r w:rsidR="00D819B0">
          <w:rPr>
            <w:noProof/>
            <w:webHidden/>
          </w:rPr>
        </w:r>
        <w:r w:rsidR="00D819B0">
          <w:rPr>
            <w:noProof/>
            <w:webHidden/>
          </w:rPr>
          <w:fldChar w:fldCharType="separate"/>
        </w:r>
        <w:r w:rsidR="008F6C4A">
          <w:rPr>
            <w:noProof/>
            <w:webHidden/>
          </w:rPr>
          <w:t>79</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92" w:history="1">
        <w:r w:rsidR="00D819B0" w:rsidRPr="0058001C">
          <w:rPr>
            <w:rStyle w:val="aa"/>
            <w:rFonts w:hint="eastAsia"/>
            <w:noProof/>
          </w:rPr>
          <w:t>图</w:t>
        </w:r>
        <w:r w:rsidR="00D819B0" w:rsidRPr="0058001C">
          <w:rPr>
            <w:rStyle w:val="aa"/>
            <w:noProof/>
          </w:rPr>
          <w:t xml:space="preserve">30 </w:t>
        </w:r>
        <w:r w:rsidR="00D819B0" w:rsidRPr="0058001C">
          <w:rPr>
            <w:rStyle w:val="aa"/>
            <w:rFonts w:asciiTheme="minorEastAsia" w:hAnsiTheme="minorEastAsia" w:hint="eastAsia"/>
            <w:noProof/>
          </w:rPr>
          <w:t>惯性</w:t>
        </w:r>
        <w:r w:rsidR="00D819B0" w:rsidRPr="0058001C">
          <w:rPr>
            <w:rStyle w:val="aa"/>
            <w:rFonts w:asciiTheme="minorEastAsia" w:hAnsiTheme="minorEastAsia"/>
            <w:noProof/>
          </w:rPr>
          <w:t>/</w:t>
        </w:r>
        <w:r w:rsidR="00D819B0" w:rsidRPr="0058001C">
          <w:rPr>
            <w:rStyle w:val="aa"/>
            <w:rFonts w:asciiTheme="minorEastAsia" w:hAnsiTheme="minorEastAsia" w:hint="eastAsia"/>
            <w:noProof/>
          </w:rPr>
          <w:t>视觉</w:t>
        </w:r>
        <w:r w:rsidR="00D819B0" w:rsidRPr="0058001C">
          <w:rPr>
            <w:rStyle w:val="aa"/>
            <w:rFonts w:asciiTheme="minorEastAsia" w:hAnsiTheme="minorEastAsia"/>
            <w:noProof/>
          </w:rPr>
          <w:t>/</w:t>
        </w:r>
        <w:r w:rsidR="00D819B0" w:rsidRPr="0058001C">
          <w:rPr>
            <w:rStyle w:val="aa"/>
            <w:rFonts w:asciiTheme="minorEastAsia" w:hAnsiTheme="minorEastAsia" w:hint="eastAsia"/>
            <w:noProof/>
          </w:rPr>
          <w:t>天文数据采集仿真系统</w:t>
        </w:r>
        <w:r w:rsidR="00D819B0">
          <w:rPr>
            <w:noProof/>
            <w:webHidden/>
          </w:rPr>
          <w:tab/>
        </w:r>
        <w:r w:rsidR="00D819B0">
          <w:rPr>
            <w:noProof/>
            <w:webHidden/>
          </w:rPr>
          <w:fldChar w:fldCharType="begin"/>
        </w:r>
        <w:r w:rsidR="00D819B0">
          <w:rPr>
            <w:noProof/>
            <w:webHidden/>
          </w:rPr>
          <w:instrText xml:space="preserve"> PAGEREF _Toc405322792 \h </w:instrText>
        </w:r>
        <w:r w:rsidR="00D819B0">
          <w:rPr>
            <w:noProof/>
            <w:webHidden/>
          </w:rPr>
        </w:r>
        <w:r w:rsidR="00D819B0">
          <w:rPr>
            <w:noProof/>
            <w:webHidden/>
          </w:rPr>
          <w:fldChar w:fldCharType="separate"/>
        </w:r>
        <w:r w:rsidR="008F6C4A">
          <w:rPr>
            <w:noProof/>
            <w:webHidden/>
          </w:rPr>
          <w:t>81</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93" w:history="1">
        <w:r w:rsidR="00D819B0" w:rsidRPr="0058001C">
          <w:rPr>
            <w:rStyle w:val="aa"/>
            <w:rFonts w:hint="eastAsia"/>
            <w:noProof/>
          </w:rPr>
          <w:t>图</w:t>
        </w:r>
        <w:r w:rsidR="00D819B0" w:rsidRPr="0058001C">
          <w:rPr>
            <w:rStyle w:val="aa"/>
            <w:noProof/>
          </w:rPr>
          <w:t xml:space="preserve">31 </w:t>
        </w:r>
        <w:r w:rsidR="00D819B0" w:rsidRPr="0058001C">
          <w:rPr>
            <w:rStyle w:val="aa"/>
            <w:rFonts w:hint="eastAsia"/>
            <w:noProof/>
          </w:rPr>
          <w:t>月面典型图像</w:t>
        </w:r>
        <w:r w:rsidR="00D819B0">
          <w:rPr>
            <w:noProof/>
            <w:webHidden/>
          </w:rPr>
          <w:tab/>
        </w:r>
        <w:r w:rsidR="00D819B0">
          <w:rPr>
            <w:noProof/>
            <w:webHidden/>
          </w:rPr>
          <w:fldChar w:fldCharType="begin"/>
        </w:r>
        <w:r w:rsidR="00D819B0">
          <w:rPr>
            <w:noProof/>
            <w:webHidden/>
          </w:rPr>
          <w:instrText xml:space="preserve"> PAGEREF _Toc405322793 \h </w:instrText>
        </w:r>
        <w:r w:rsidR="00D819B0">
          <w:rPr>
            <w:noProof/>
            <w:webHidden/>
          </w:rPr>
        </w:r>
        <w:r w:rsidR="00D819B0">
          <w:rPr>
            <w:noProof/>
            <w:webHidden/>
          </w:rPr>
          <w:fldChar w:fldCharType="separate"/>
        </w:r>
        <w:r w:rsidR="008F6C4A">
          <w:rPr>
            <w:noProof/>
            <w:webHidden/>
          </w:rPr>
          <w:t>83</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94" w:history="1">
        <w:r w:rsidR="00D819B0" w:rsidRPr="0058001C">
          <w:rPr>
            <w:rStyle w:val="aa"/>
            <w:rFonts w:hint="eastAsia"/>
            <w:noProof/>
          </w:rPr>
          <w:t>图</w:t>
        </w:r>
        <w:r w:rsidR="00D819B0" w:rsidRPr="0058001C">
          <w:rPr>
            <w:rStyle w:val="aa"/>
            <w:noProof/>
          </w:rPr>
          <w:t xml:space="preserve">32 </w:t>
        </w:r>
        <w:r w:rsidR="00D819B0" w:rsidRPr="0058001C">
          <w:rPr>
            <w:rStyle w:val="aa"/>
            <w:rFonts w:hint="eastAsia"/>
            <w:noProof/>
          </w:rPr>
          <w:t>视景仿真系统中的</w:t>
        </w:r>
        <w:r w:rsidR="00D819B0" w:rsidRPr="0058001C">
          <w:rPr>
            <w:rStyle w:val="aa"/>
            <w:noProof/>
          </w:rPr>
          <w:t>3D</w:t>
        </w:r>
        <w:r w:rsidR="00D819B0" w:rsidRPr="0058001C">
          <w:rPr>
            <w:rStyle w:val="aa"/>
            <w:rFonts w:hint="eastAsia"/>
            <w:noProof/>
          </w:rPr>
          <w:t>场景</w:t>
        </w:r>
        <w:r w:rsidR="00D819B0">
          <w:rPr>
            <w:noProof/>
            <w:webHidden/>
          </w:rPr>
          <w:tab/>
        </w:r>
        <w:r w:rsidR="00D819B0">
          <w:rPr>
            <w:noProof/>
            <w:webHidden/>
          </w:rPr>
          <w:fldChar w:fldCharType="begin"/>
        </w:r>
        <w:r w:rsidR="00D819B0">
          <w:rPr>
            <w:noProof/>
            <w:webHidden/>
          </w:rPr>
          <w:instrText xml:space="preserve"> PAGEREF _Toc405322794 \h </w:instrText>
        </w:r>
        <w:r w:rsidR="00D819B0">
          <w:rPr>
            <w:noProof/>
            <w:webHidden/>
          </w:rPr>
        </w:r>
        <w:r w:rsidR="00D819B0">
          <w:rPr>
            <w:noProof/>
            <w:webHidden/>
          </w:rPr>
          <w:fldChar w:fldCharType="separate"/>
        </w:r>
        <w:r w:rsidR="008F6C4A">
          <w:rPr>
            <w:noProof/>
            <w:webHidden/>
          </w:rPr>
          <w:t>83</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95" w:history="1">
        <w:r w:rsidR="00D819B0" w:rsidRPr="0058001C">
          <w:rPr>
            <w:rStyle w:val="aa"/>
            <w:rFonts w:hint="eastAsia"/>
            <w:noProof/>
          </w:rPr>
          <w:t>图</w:t>
        </w:r>
        <w:r w:rsidR="00D819B0" w:rsidRPr="0058001C">
          <w:rPr>
            <w:rStyle w:val="aa"/>
            <w:noProof/>
          </w:rPr>
          <w:t xml:space="preserve">33 </w:t>
        </w:r>
        <w:r w:rsidR="00D819B0" w:rsidRPr="0058001C">
          <w:rPr>
            <w:rStyle w:val="aa"/>
            <w:rFonts w:hint="eastAsia"/>
            <w:noProof/>
          </w:rPr>
          <w:t>视景仿真系统中的</w:t>
        </w:r>
        <w:r w:rsidR="00D819B0" w:rsidRPr="0058001C">
          <w:rPr>
            <w:rStyle w:val="aa"/>
            <w:noProof/>
          </w:rPr>
          <w:t>3D</w:t>
        </w:r>
        <w:r w:rsidR="00D819B0" w:rsidRPr="0058001C">
          <w:rPr>
            <w:rStyle w:val="aa"/>
            <w:rFonts w:hint="eastAsia"/>
            <w:noProof/>
          </w:rPr>
          <w:t>场景</w:t>
        </w:r>
        <w:r w:rsidR="00D819B0">
          <w:rPr>
            <w:noProof/>
            <w:webHidden/>
          </w:rPr>
          <w:tab/>
        </w:r>
        <w:r w:rsidR="00D819B0">
          <w:rPr>
            <w:noProof/>
            <w:webHidden/>
          </w:rPr>
          <w:fldChar w:fldCharType="begin"/>
        </w:r>
        <w:r w:rsidR="00D819B0">
          <w:rPr>
            <w:noProof/>
            <w:webHidden/>
          </w:rPr>
          <w:instrText xml:space="preserve"> PAGEREF _Toc405322795 \h </w:instrText>
        </w:r>
        <w:r w:rsidR="00D819B0">
          <w:rPr>
            <w:noProof/>
            <w:webHidden/>
          </w:rPr>
        </w:r>
        <w:r w:rsidR="00D819B0">
          <w:rPr>
            <w:noProof/>
            <w:webHidden/>
          </w:rPr>
          <w:fldChar w:fldCharType="separate"/>
        </w:r>
        <w:r w:rsidR="008F6C4A">
          <w:rPr>
            <w:noProof/>
            <w:webHidden/>
          </w:rPr>
          <w:t>84</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96" w:history="1">
        <w:r w:rsidR="00D819B0" w:rsidRPr="0058001C">
          <w:rPr>
            <w:rStyle w:val="aa"/>
            <w:rFonts w:hint="eastAsia"/>
            <w:noProof/>
          </w:rPr>
          <w:t>图</w:t>
        </w:r>
        <w:r w:rsidR="00D819B0" w:rsidRPr="0058001C">
          <w:rPr>
            <w:rStyle w:val="aa"/>
            <w:noProof/>
          </w:rPr>
          <w:t xml:space="preserve">34 </w:t>
        </w:r>
        <w:r w:rsidR="00D819B0" w:rsidRPr="0058001C">
          <w:rPr>
            <w:rStyle w:val="aa"/>
            <w:rFonts w:hint="eastAsia"/>
            <w:noProof/>
          </w:rPr>
          <w:t>视景仿真系统的轨迹编辑</w:t>
        </w:r>
        <w:r w:rsidR="00D819B0">
          <w:rPr>
            <w:noProof/>
            <w:webHidden/>
          </w:rPr>
          <w:tab/>
        </w:r>
        <w:r w:rsidR="00D819B0">
          <w:rPr>
            <w:noProof/>
            <w:webHidden/>
          </w:rPr>
          <w:fldChar w:fldCharType="begin"/>
        </w:r>
        <w:r w:rsidR="00D819B0">
          <w:rPr>
            <w:noProof/>
            <w:webHidden/>
          </w:rPr>
          <w:instrText xml:space="preserve"> PAGEREF _Toc405322796 \h </w:instrText>
        </w:r>
        <w:r w:rsidR="00D819B0">
          <w:rPr>
            <w:noProof/>
            <w:webHidden/>
          </w:rPr>
        </w:r>
        <w:r w:rsidR="00D819B0">
          <w:rPr>
            <w:noProof/>
            <w:webHidden/>
          </w:rPr>
          <w:fldChar w:fldCharType="separate"/>
        </w:r>
        <w:r w:rsidR="008F6C4A">
          <w:rPr>
            <w:noProof/>
            <w:webHidden/>
          </w:rPr>
          <w:t>85</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97" w:history="1">
        <w:r w:rsidR="00D819B0" w:rsidRPr="0058001C">
          <w:rPr>
            <w:rStyle w:val="aa"/>
            <w:rFonts w:hint="eastAsia"/>
            <w:noProof/>
          </w:rPr>
          <w:t>图</w:t>
        </w:r>
        <w:r w:rsidR="00D819B0" w:rsidRPr="0058001C">
          <w:rPr>
            <w:rStyle w:val="aa"/>
            <w:noProof/>
          </w:rPr>
          <w:t xml:space="preserve">35 </w:t>
        </w:r>
        <w:r w:rsidR="00D819B0" w:rsidRPr="0058001C">
          <w:rPr>
            <w:rStyle w:val="aa"/>
            <w:rFonts w:hint="eastAsia"/>
            <w:noProof/>
          </w:rPr>
          <w:t>视景仿真软件拍摄的典型图样</w:t>
        </w:r>
        <w:r w:rsidR="00D819B0">
          <w:rPr>
            <w:noProof/>
            <w:webHidden/>
          </w:rPr>
          <w:tab/>
        </w:r>
        <w:r w:rsidR="00D819B0">
          <w:rPr>
            <w:noProof/>
            <w:webHidden/>
          </w:rPr>
          <w:fldChar w:fldCharType="begin"/>
        </w:r>
        <w:r w:rsidR="00D819B0">
          <w:rPr>
            <w:noProof/>
            <w:webHidden/>
          </w:rPr>
          <w:instrText xml:space="preserve"> PAGEREF _Toc405322797 \h </w:instrText>
        </w:r>
        <w:r w:rsidR="00D819B0">
          <w:rPr>
            <w:noProof/>
            <w:webHidden/>
          </w:rPr>
        </w:r>
        <w:r w:rsidR="00D819B0">
          <w:rPr>
            <w:noProof/>
            <w:webHidden/>
          </w:rPr>
          <w:fldChar w:fldCharType="separate"/>
        </w:r>
        <w:r w:rsidR="008F6C4A">
          <w:rPr>
            <w:noProof/>
            <w:webHidden/>
          </w:rPr>
          <w:t>85</w:t>
        </w:r>
        <w:r w:rsidR="00D819B0">
          <w:rPr>
            <w:noProof/>
            <w:webHidden/>
          </w:rPr>
          <w:fldChar w:fldCharType="end"/>
        </w:r>
      </w:hyperlink>
    </w:p>
    <w:p w:rsidR="00D819B0" w:rsidRDefault="0070525E" w:rsidP="00D819B0">
      <w:pPr>
        <w:pStyle w:val="afc"/>
        <w:tabs>
          <w:tab w:val="right" w:leader="dot" w:pos="9061"/>
        </w:tabs>
        <w:ind w:left="482"/>
        <w:rPr>
          <w:rFonts w:asciiTheme="minorHAnsi" w:eastAsiaTheme="minorEastAsia" w:hAnsiTheme="minorHAnsi" w:cstheme="minorBidi"/>
          <w:noProof/>
          <w:sz w:val="21"/>
          <w:szCs w:val="22"/>
        </w:rPr>
      </w:pPr>
      <w:hyperlink w:anchor="_Toc405322798" w:history="1">
        <w:r w:rsidR="00D819B0" w:rsidRPr="0058001C">
          <w:rPr>
            <w:rStyle w:val="aa"/>
            <w:rFonts w:hint="eastAsia"/>
            <w:noProof/>
          </w:rPr>
          <w:t>图</w:t>
        </w:r>
        <w:r w:rsidR="00D819B0" w:rsidRPr="0058001C">
          <w:rPr>
            <w:rStyle w:val="aa"/>
            <w:noProof/>
          </w:rPr>
          <w:t>36 KITTI</w:t>
        </w:r>
        <w:r w:rsidR="00D819B0" w:rsidRPr="0058001C">
          <w:rPr>
            <w:rStyle w:val="aa"/>
            <w:rFonts w:hint="eastAsia"/>
            <w:noProof/>
          </w:rPr>
          <w:t>数据采集平台</w:t>
        </w:r>
        <w:r w:rsidR="00D819B0">
          <w:rPr>
            <w:noProof/>
            <w:webHidden/>
          </w:rPr>
          <w:tab/>
        </w:r>
        <w:r w:rsidR="00D819B0">
          <w:rPr>
            <w:noProof/>
            <w:webHidden/>
          </w:rPr>
          <w:fldChar w:fldCharType="begin"/>
        </w:r>
        <w:r w:rsidR="00D819B0">
          <w:rPr>
            <w:noProof/>
            <w:webHidden/>
          </w:rPr>
          <w:instrText xml:space="preserve"> PAGEREF _Toc405322798 \h </w:instrText>
        </w:r>
        <w:r w:rsidR="00D819B0">
          <w:rPr>
            <w:noProof/>
            <w:webHidden/>
          </w:rPr>
        </w:r>
        <w:r w:rsidR="00D819B0">
          <w:rPr>
            <w:noProof/>
            <w:webHidden/>
          </w:rPr>
          <w:fldChar w:fldCharType="separate"/>
        </w:r>
        <w:r w:rsidR="008F6C4A">
          <w:rPr>
            <w:noProof/>
            <w:webHidden/>
          </w:rPr>
          <w:t>86</w:t>
        </w:r>
        <w:r w:rsidR="00D819B0">
          <w:rPr>
            <w:noProof/>
            <w:webHidden/>
          </w:rPr>
          <w:fldChar w:fldCharType="end"/>
        </w:r>
      </w:hyperlink>
    </w:p>
    <w:p w:rsidR="0011458E" w:rsidRPr="00270994" w:rsidRDefault="0011458E" w:rsidP="0011458E">
      <w:pPr>
        <w:spacing w:beforeLines="50" w:before="163" w:afterLines="50" w:after="163"/>
        <w:ind w:firstLine="480"/>
        <w:jc w:val="center"/>
        <w:rPr>
          <w:rFonts w:eastAsia="黑体"/>
          <w:sz w:val="36"/>
          <w:szCs w:val="36"/>
        </w:rPr>
      </w:pPr>
      <w:r w:rsidRPr="00270994">
        <w:fldChar w:fldCharType="end"/>
      </w:r>
      <w:r w:rsidRPr="00270994">
        <w:rPr>
          <w:rFonts w:eastAsia="黑体"/>
          <w:sz w:val="36"/>
          <w:szCs w:val="36"/>
        </w:rPr>
        <w:br w:type="page"/>
      </w:r>
      <w:r w:rsidRPr="00270994">
        <w:rPr>
          <w:rFonts w:eastAsia="黑体"/>
          <w:sz w:val="36"/>
          <w:szCs w:val="36"/>
        </w:rPr>
        <w:lastRenderedPageBreak/>
        <w:t>表目录</w:t>
      </w:r>
    </w:p>
    <w:p w:rsidR="0052137A" w:rsidRDefault="0011458E" w:rsidP="0052137A">
      <w:pPr>
        <w:pStyle w:val="afc"/>
        <w:tabs>
          <w:tab w:val="right" w:leader="dot" w:pos="9061"/>
        </w:tabs>
        <w:ind w:left="482"/>
        <w:rPr>
          <w:rFonts w:asciiTheme="minorHAnsi" w:eastAsiaTheme="minorEastAsia" w:hAnsiTheme="minorHAnsi" w:cstheme="minorBidi"/>
          <w:noProof/>
          <w:sz w:val="21"/>
          <w:szCs w:val="22"/>
        </w:rPr>
      </w:pPr>
      <w:r w:rsidRPr="00270994">
        <w:rPr>
          <w:rStyle w:val="aa"/>
          <w:rFonts w:cs="Times New Roman"/>
        </w:rPr>
        <w:fldChar w:fldCharType="begin"/>
      </w:r>
      <w:r w:rsidRPr="00270994">
        <w:rPr>
          <w:rStyle w:val="aa"/>
          <w:rFonts w:cs="Times New Roman"/>
        </w:rPr>
        <w:instrText xml:space="preserve"> TOC \c "</w:instrText>
      </w:r>
      <w:r w:rsidRPr="00270994">
        <w:rPr>
          <w:rStyle w:val="aa"/>
          <w:rFonts w:cs="Times New Roman"/>
        </w:rPr>
        <w:instrText>表</w:instrText>
      </w:r>
      <w:r w:rsidRPr="00270994">
        <w:rPr>
          <w:rStyle w:val="aa"/>
          <w:rFonts w:cs="Times New Roman"/>
        </w:rPr>
        <w:instrText xml:space="preserve">" </w:instrText>
      </w:r>
      <w:r w:rsidRPr="00270994">
        <w:rPr>
          <w:rStyle w:val="aa"/>
          <w:rFonts w:cs="Times New Roman"/>
        </w:rPr>
        <w:fldChar w:fldCharType="separate"/>
      </w:r>
      <w:r w:rsidR="0052137A">
        <w:rPr>
          <w:rFonts w:hint="eastAsia"/>
          <w:noProof/>
        </w:rPr>
        <w:t>表</w:t>
      </w:r>
      <w:r w:rsidR="0052137A">
        <w:rPr>
          <w:noProof/>
        </w:rPr>
        <w:t>1 Rocky7</w:t>
      </w:r>
      <w:r w:rsidR="0052137A">
        <w:rPr>
          <w:rFonts w:hint="eastAsia"/>
          <w:noProof/>
        </w:rPr>
        <w:t>使用的陀螺和加速度计性能指标</w:t>
      </w:r>
      <w:r w:rsidR="0052137A">
        <w:rPr>
          <w:noProof/>
        </w:rPr>
        <w:tab/>
      </w:r>
      <w:r w:rsidR="0052137A">
        <w:rPr>
          <w:noProof/>
        </w:rPr>
        <w:fldChar w:fldCharType="begin"/>
      </w:r>
      <w:r w:rsidR="0052137A">
        <w:rPr>
          <w:noProof/>
        </w:rPr>
        <w:instrText xml:space="preserve"> PAGEREF _Toc405322670 \h </w:instrText>
      </w:r>
      <w:r w:rsidR="0052137A">
        <w:rPr>
          <w:noProof/>
        </w:rPr>
      </w:r>
      <w:r w:rsidR="0052137A">
        <w:rPr>
          <w:noProof/>
        </w:rPr>
        <w:fldChar w:fldCharType="separate"/>
      </w:r>
      <w:r w:rsidR="008F6C4A">
        <w:rPr>
          <w:noProof/>
        </w:rPr>
        <w:t>9</w:t>
      </w:r>
      <w:r w:rsidR="0052137A">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2 LN-200</w:t>
      </w:r>
      <w:r>
        <w:rPr>
          <w:rFonts w:hint="eastAsia"/>
          <w:noProof/>
        </w:rPr>
        <w:t>中陀螺和加速度计的性能指标</w:t>
      </w:r>
      <w:r>
        <w:rPr>
          <w:noProof/>
        </w:rPr>
        <w:tab/>
      </w:r>
      <w:r>
        <w:rPr>
          <w:noProof/>
        </w:rPr>
        <w:fldChar w:fldCharType="begin"/>
      </w:r>
      <w:r>
        <w:rPr>
          <w:noProof/>
        </w:rPr>
        <w:instrText xml:space="preserve"> PAGEREF _Toc405322671 \h </w:instrText>
      </w:r>
      <w:r>
        <w:rPr>
          <w:noProof/>
        </w:rPr>
      </w:r>
      <w:r>
        <w:rPr>
          <w:noProof/>
        </w:rPr>
        <w:fldChar w:fldCharType="separate"/>
      </w:r>
      <w:r w:rsidR="008F6C4A">
        <w:rPr>
          <w:noProof/>
        </w:rPr>
        <w:t>9</w:t>
      </w:r>
      <w:r>
        <w:rPr>
          <w:noProof/>
        </w:rPr>
        <w:fldChar w:fldCharType="end"/>
      </w:r>
    </w:p>
    <w:p w:rsidR="0052137A" w:rsidRDefault="0052137A" w:rsidP="00D819B0">
      <w:pPr>
        <w:pStyle w:val="afc"/>
        <w:tabs>
          <w:tab w:val="right" w:leader="dot" w:pos="9061"/>
        </w:tabs>
        <w:ind w:left="482"/>
        <w:textAlignment w:val="center"/>
        <w:rPr>
          <w:rFonts w:asciiTheme="minorHAnsi" w:eastAsiaTheme="minorEastAsia" w:hAnsiTheme="minorHAnsi" w:cstheme="minorBidi"/>
          <w:noProof/>
          <w:sz w:val="21"/>
          <w:szCs w:val="22"/>
        </w:rPr>
      </w:pPr>
      <w:r>
        <w:rPr>
          <w:rFonts w:hint="eastAsia"/>
          <w:noProof/>
        </w:rPr>
        <w:t>表</w:t>
      </w:r>
      <w:r>
        <w:rPr>
          <w:noProof/>
        </w:rPr>
        <w:t xml:space="preserve">3 </w:t>
      </w:r>
      <w:r w:rsidRPr="003E01C2">
        <w:rPr>
          <w:noProof/>
        </w:rPr>
        <w:object w:dxaOrig="380" w:dyaOrig="260">
          <v:shape id="_x0000_i1027" type="#_x0000_t75" style="width:19.35pt;height:13.35pt" o:ole="">
            <v:imagedata r:id="rId20" o:title=""/>
          </v:shape>
          <o:OLEObject Type="Embed" ProgID="Equation.DSMT4" ShapeID="_x0000_i1027" DrawAspect="Content" ObjectID="_1480347754" r:id="rId21"/>
        </w:object>
      </w:r>
      <w:r>
        <w:rPr>
          <w:rFonts w:hint="eastAsia"/>
          <w:noProof/>
        </w:rPr>
        <w:t>和</w:t>
      </w:r>
      <w:r w:rsidR="00D819B0" w:rsidRPr="003E01C2">
        <w:rPr>
          <w:noProof/>
        </w:rPr>
        <w:object w:dxaOrig="380" w:dyaOrig="320">
          <v:shape id="_x0000_i1028" type="#_x0000_t75" style="width:19.35pt;height:16.65pt" o:ole="">
            <v:imagedata r:id="rId22" o:title=""/>
          </v:shape>
          <o:OLEObject Type="Embed" ProgID="Equation.DSMT4" ShapeID="_x0000_i1028" DrawAspect="Content" ObjectID="_1480347755" r:id="rId23"/>
        </w:object>
      </w:r>
      <w:r>
        <w:rPr>
          <w:rFonts w:hint="eastAsia"/>
          <w:noProof/>
        </w:rPr>
        <w:t>分析参数设置</w:t>
      </w:r>
      <w:r>
        <w:rPr>
          <w:noProof/>
        </w:rPr>
        <w:tab/>
      </w:r>
      <w:r>
        <w:rPr>
          <w:noProof/>
        </w:rPr>
        <w:fldChar w:fldCharType="begin"/>
      </w:r>
      <w:r>
        <w:rPr>
          <w:noProof/>
        </w:rPr>
        <w:instrText xml:space="preserve"> PAGEREF _Toc405322672 \h </w:instrText>
      </w:r>
      <w:r>
        <w:rPr>
          <w:noProof/>
        </w:rPr>
      </w:r>
      <w:r>
        <w:rPr>
          <w:noProof/>
        </w:rPr>
        <w:fldChar w:fldCharType="separate"/>
      </w:r>
      <w:r w:rsidR="008F6C4A">
        <w:rPr>
          <w:noProof/>
        </w:rPr>
        <w:t>44</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4 </w:t>
      </w:r>
      <w:r>
        <w:rPr>
          <w:rFonts w:hint="eastAsia"/>
          <w:noProof/>
        </w:rPr>
        <w:t>月面仿真</w:t>
      </w:r>
      <w:r>
        <w:rPr>
          <w:noProof/>
        </w:rPr>
        <w:t>SINS</w:t>
      </w:r>
      <w:r>
        <w:rPr>
          <w:rFonts w:hint="eastAsia"/>
          <w:noProof/>
        </w:rPr>
        <w:t>、</w:t>
      </w:r>
      <w:r>
        <w:rPr>
          <w:noProof/>
        </w:rPr>
        <w:t>VNS</w:t>
      </w:r>
      <w:r>
        <w:rPr>
          <w:rFonts w:hint="eastAsia"/>
          <w:noProof/>
        </w:rPr>
        <w:t>和</w:t>
      </w:r>
      <w:r>
        <w:rPr>
          <w:noProof/>
        </w:rPr>
        <w:t>dQT1-IV</w:t>
      </w:r>
      <w:r>
        <w:rPr>
          <w:rFonts w:hint="eastAsia"/>
          <w:noProof/>
        </w:rPr>
        <w:t>最大位置和姿态误差</w:t>
      </w:r>
      <w:r>
        <w:rPr>
          <w:noProof/>
        </w:rPr>
        <w:tab/>
      </w:r>
      <w:r>
        <w:rPr>
          <w:noProof/>
        </w:rPr>
        <w:fldChar w:fldCharType="begin"/>
      </w:r>
      <w:r>
        <w:rPr>
          <w:noProof/>
        </w:rPr>
        <w:instrText xml:space="preserve"> PAGEREF _Toc405322673 \h </w:instrText>
      </w:r>
      <w:r>
        <w:rPr>
          <w:noProof/>
        </w:rPr>
      </w:r>
      <w:r>
        <w:rPr>
          <w:noProof/>
        </w:rPr>
        <w:fldChar w:fldCharType="separate"/>
      </w:r>
      <w:r w:rsidR="008F6C4A">
        <w:rPr>
          <w:noProof/>
        </w:rPr>
        <w:t>49</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5 </w:t>
      </w:r>
      <w:r>
        <w:rPr>
          <w:rFonts w:hint="eastAsia"/>
          <w:noProof/>
        </w:rPr>
        <w:t>月面仿真</w:t>
      </w:r>
      <w:r>
        <w:rPr>
          <w:noProof/>
        </w:rPr>
        <w:t>SINS</w:t>
      </w:r>
      <w:r>
        <w:rPr>
          <w:rFonts w:hint="eastAsia"/>
          <w:noProof/>
        </w:rPr>
        <w:t>、</w:t>
      </w:r>
      <w:r>
        <w:rPr>
          <w:noProof/>
        </w:rPr>
        <w:t>VNS</w:t>
      </w:r>
      <w:r>
        <w:rPr>
          <w:rFonts w:hint="eastAsia"/>
          <w:noProof/>
        </w:rPr>
        <w:t>和</w:t>
      </w:r>
      <w:r>
        <w:rPr>
          <w:noProof/>
        </w:rPr>
        <w:t>dQT1-IV</w:t>
      </w:r>
      <w:r>
        <w:rPr>
          <w:rFonts w:hint="eastAsia"/>
          <w:noProof/>
        </w:rPr>
        <w:t>终点位置和姿态误差</w:t>
      </w:r>
      <w:r>
        <w:rPr>
          <w:noProof/>
        </w:rPr>
        <w:tab/>
      </w:r>
      <w:r>
        <w:rPr>
          <w:noProof/>
        </w:rPr>
        <w:fldChar w:fldCharType="begin"/>
      </w:r>
      <w:r>
        <w:rPr>
          <w:noProof/>
        </w:rPr>
        <w:instrText xml:space="preserve"> PAGEREF _Toc405322674 \h </w:instrText>
      </w:r>
      <w:r>
        <w:rPr>
          <w:noProof/>
        </w:rPr>
      </w:r>
      <w:r>
        <w:rPr>
          <w:noProof/>
        </w:rPr>
        <w:fldChar w:fldCharType="separate"/>
      </w:r>
      <w:r w:rsidR="008F6C4A">
        <w:rPr>
          <w:noProof/>
        </w:rPr>
        <w:t>49</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6 </w:t>
      </w:r>
      <w:r>
        <w:rPr>
          <w:rFonts w:hint="eastAsia"/>
          <w:noProof/>
        </w:rPr>
        <w:t>地面实验</w:t>
      </w:r>
      <w:r>
        <w:rPr>
          <w:noProof/>
        </w:rPr>
        <w:t>SINS</w:t>
      </w:r>
      <w:r>
        <w:rPr>
          <w:rFonts w:hint="eastAsia"/>
          <w:noProof/>
        </w:rPr>
        <w:t>、</w:t>
      </w:r>
      <w:r>
        <w:rPr>
          <w:noProof/>
        </w:rPr>
        <w:t>VNS</w:t>
      </w:r>
      <w:r>
        <w:rPr>
          <w:rFonts w:hint="eastAsia"/>
          <w:noProof/>
        </w:rPr>
        <w:t>和</w:t>
      </w:r>
      <w:r>
        <w:rPr>
          <w:noProof/>
        </w:rPr>
        <w:t>dQT1</w:t>
      </w:r>
      <w:r>
        <w:rPr>
          <w:rFonts w:hint="eastAsia"/>
          <w:noProof/>
        </w:rPr>
        <w:t>终点位置和姿态误差</w:t>
      </w:r>
      <w:r>
        <w:rPr>
          <w:noProof/>
        </w:rPr>
        <w:tab/>
      </w:r>
      <w:r>
        <w:rPr>
          <w:noProof/>
        </w:rPr>
        <w:fldChar w:fldCharType="begin"/>
      </w:r>
      <w:r>
        <w:rPr>
          <w:noProof/>
        </w:rPr>
        <w:instrText xml:space="preserve"> PAGEREF _Toc405322675 \h </w:instrText>
      </w:r>
      <w:r>
        <w:rPr>
          <w:noProof/>
        </w:rPr>
      </w:r>
      <w:r>
        <w:rPr>
          <w:noProof/>
        </w:rPr>
        <w:fldChar w:fldCharType="separate"/>
      </w:r>
      <w:r w:rsidR="008F6C4A">
        <w:rPr>
          <w:noProof/>
        </w:rPr>
        <w:t>52</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7 </w:t>
      </w:r>
      <w:r>
        <w:rPr>
          <w:rFonts w:hint="eastAsia"/>
          <w:noProof/>
        </w:rPr>
        <w:t>月面仿真</w:t>
      </w:r>
      <w:r>
        <w:rPr>
          <w:noProof/>
        </w:rPr>
        <w:t>SINS</w:t>
      </w:r>
      <w:r>
        <w:rPr>
          <w:rFonts w:hint="eastAsia"/>
          <w:noProof/>
        </w:rPr>
        <w:t>、</w:t>
      </w:r>
      <w:r>
        <w:rPr>
          <w:noProof/>
        </w:rPr>
        <w:t>VNS</w:t>
      </w:r>
      <w:r>
        <w:rPr>
          <w:rFonts w:hint="eastAsia"/>
          <w:noProof/>
        </w:rPr>
        <w:t>、</w:t>
      </w:r>
      <w:r>
        <w:rPr>
          <w:noProof/>
        </w:rPr>
        <w:t>dQT1-IV</w:t>
      </w:r>
      <w:r>
        <w:rPr>
          <w:rFonts w:hint="eastAsia"/>
          <w:noProof/>
        </w:rPr>
        <w:t>和</w:t>
      </w:r>
      <w:r>
        <w:rPr>
          <w:noProof/>
        </w:rPr>
        <w:t>dQT2-IV</w:t>
      </w:r>
      <w:r>
        <w:rPr>
          <w:rFonts w:hint="eastAsia"/>
          <w:noProof/>
        </w:rPr>
        <w:t>最大位置和姿态误差</w:t>
      </w:r>
      <w:r>
        <w:rPr>
          <w:noProof/>
        </w:rPr>
        <w:tab/>
      </w:r>
      <w:r>
        <w:rPr>
          <w:noProof/>
        </w:rPr>
        <w:fldChar w:fldCharType="begin"/>
      </w:r>
      <w:r>
        <w:rPr>
          <w:noProof/>
        </w:rPr>
        <w:instrText xml:space="preserve"> PAGEREF _Toc405322676 \h </w:instrText>
      </w:r>
      <w:r>
        <w:rPr>
          <w:noProof/>
        </w:rPr>
      </w:r>
      <w:r>
        <w:rPr>
          <w:noProof/>
        </w:rPr>
        <w:fldChar w:fldCharType="separate"/>
      </w:r>
      <w:r w:rsidR="008F6C4A">
        <w:rPr>
          <w:noProof/>
        </w:rPr>
        <w:t>55</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8 </w:t>
      </w:r>
      <w:r>
        <w:rPr>
          <w:rFonts w:hint="eastAsia"/>
          <w:noProof/>
        </w:rPr>
        <w:t>月面仿真</w:t>
      </w:r>
      <w:r>
        <w:rPr>
          <w:noProof/>
        </w:rPr>
        <w:t>SINS</w:t>
      </w:r>
      <w:r>
        <w:rPr>
          <w:rFonts w:hint="eastAsia"/>
          <w:noProof/>
        </w:rPr>
        <w:t>、</w:t>
      </w:r>
      <w:r>
        <w:rPr>
          <w:noProof/>
        </w:rPr>
        <w:t>VNS</w:t>
      </w:r>
      <w:r>
        <w:rPr>
          <w:rFonts w:hint="eastAsia"/>
          <w:noProof/>
        </w:rPr>
        <w:t>、</w:t>
      </w:r>
      <w:r>
        <w:rPr>
          <w:noProof/>
        </w:rPr>
        <w:t>dQT1-IV</w:t>
      </w:r>
      <w:r>
        <w:rPr>
          <w:rFonts w:hint="eastAsia"/>
          <w:noProof/>
        </w:rPr>
        <w:t>和</w:t>
      </w:r>
      <w:r>
        <w:rPr>
          <w:noProof/>
        </w:rPr>
        <w:t>dQT2-IV</w:t>
      </w:r>
      <w:r>
        <w:rPr>
          <w:rFonts w:hint="eastAsia"/>
          <w:noProof/>
        </w:rPr>
        <w:t>终点位置和姿态误差</w:t>
      </w:r>
      <w:r>
        <w:rPr>
          <w:noProof/>
        </w:rPr>
        <w:tab/>
      </w:r>
      <w:r>
        <w:rPr>
          <w:noProof/>
        </w:rPr>
        <w:fldChar w:fldCharType="begin"/>
      </w:r>
      <w:r>
        <w:rPr>
          <w:noProof/>
        </w:rPr>
        <w:instrText xml:space="preserve"> PAGEREF _Toc405322677 \h </w:instrText>
      </w:r>
      <w:r>
        <w:rPr>
          <w:noProof/>
        </w:rPr>
      </w:r>
      <w:r>
        <w:rPr>
          <w:noProof/>
        </w:rPr>
        <w:fldChar w:fldCharType="separate"/>
      </w:r>
      <w:r w:rsidR="008F6C4A">
        <w:rPr>
          <w:noProof/>
        </w:rPr>
        <w:t>55</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9 </w:t>
      </w:r>
      <w:r>
        <w:rPr>
          <w:rFonts w:hint="eastAsia"/>
          <w:noProof/>
        </w:rPr>
        <w:t>地面实验</w:t>
      </w:r>
      <w:r>
        <w:rPr>
          <w:noProof/>
        </w:rPr>
        <w:t>SINS</w:t>
      </w:r>
      <w:r>
        <w:rPr>
          <w:rFonts w:hint="eastAsia"/>
          <w:noProof/>
        </w:rPr>
        <w:t>、</w:t>
      </w:r>
      <w:r>
        <w:rPr>
          <w:noProof/>
        </w:rPr>
        <w:t>VNS</w:t>
      </w:r>
      <w:r>
        <w:rPr>
          <w:rFonts w:hint="eastAsia"/>
          <w:noProof/>
        </w:rPr>
        <w:t>、</w:t>
      </w:r>
      <w:r>
        <w:rPr>
          <w:noProof/>
        </w:rPr>
        <w:t>dQT1-IV</w:t>
      </w:r>
      <w:r>
        <w:rPr>
          <w:rFonts w:hint="eastAsia"/>
          <w:noProof/>
        </w:rPr>
        <w:t>和</w:t>
      </w:r>
      <w:r>
        <w:rPr>
          <w:noProof/>
        </w:rPr>
        <w:t>dQT2-IV</w:t>
      </w:r>
      <w:r>
        <w:rPr>
          <w:rFonts w:hint="eastAsia"/>
          <w:noProof/>
        </w:rPr>
        <w:t>组合终点位置和姿态误差</w:t>
      </w:r>
      <w:r>
        <w:rPr>
          <w:noProof/>
        </w:rPr>
        <w:tab/>
      </w:r>
      <w:r>
        <w:rPr>
          <w:noProof/>
        </w:rPr>
        <w:fldChar w:fldCharType="begin"/>
      </w:r>
      <w:r>
        <w:rPr>
          <w:noProof/>
        </w:rPr>
        <w:instrText xml:space="preserve"> PAGEREF _Toc405322678 \h </w:instrText>
      </w:r>
      <w:r>
        <w:rPr>
          <w:noProof/>
        </w:rPr>
      </w:r>
      <w:r>
        <w:rPr>
          <w:noProof/>
        </w:rPr>
        <w:fldChar w:fldCharType="separate"/>
      </w:r>
      <w:r w:rsidR="008F6C4A">
        <w:rPr>
          <w:noProof/>
        </w:rPr>
        <w:t>56</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10 </w:t>
      </w:r>
      <w:r>
        <w:rPr>
          <w:rFonts w:hint="eastAsia"/>
          <w:noProof/>
        </w:rPr>
        <w:t>月面仿真</w:t>
      </w:r>
      <w:r>
        <w:rPr>
          <w:noProof/>
        </w:rPr>
        <w:t>SINS</w:t>
      </w:r>
      <w:r>
        <w:rPr>
          <w:rFonts w:hint="eastAsia"/>
          <w:noProof/>
        </w:rPr>
        <w:t>、</w:t>
      </w:r>
      <w:r>
        <w:rPr>
          <w:noProof/>
        </w:rPr>
        <w:t>VNS</w:t>
      </w:r>
      <w:r>
        <w:rPr>
          <w:rFonts w:hint="eastAsia"/>
          <w:noProof/>
        </w:rPr>
        <w:t>、</w:t>
      </w:r>
      <w:r>
        <w:rPr>
          <w:noProof/>
        </w:rPr>
        <w:t>dQT2-IV</w:t>
      </w:r>
      <w:r>
        <w:rPr>
          <w:rFonts w:hint="eastAsia"/>
          <w:noProof/>
        </w:rPr>
        <w:t>和</w:t>
      </w:r>
      <w:r>
        <w:rPr>
          <w:noProof/>
        </w:rPr>
        <w:t>dQT3-IV</w:t>
      </w:r>
      <w:r>
        <w:rPr>
          <w:rFonts w:hint="eastAsia"/>
          <w:noProof/>
        </w:rPr>
        <w:t>最大位置和姿态误差</w:t>
      </w:r>
      <w:r>
        <w:rPr>
          <w:noProof/>
        </w:rPr>
        <w:tab/>
      </w:r>
      <w:r>
        <w:rPr>
          <w:noProof/>
        </w:rPr>
        <w:fldChar w:fldCharType="begin"/>
      </w:r>
      <w:r>
        <w:rPr>
          <w:noProof/>
        </w:rPr>
        <w:instrText xml:space="preserve"> PAGEREF _Toc405322679 \h </w:instrText>
      </w:r>
      <w:r>
        <w:rPr>
          <w:noProof/>
        </w:rPr>
      </w:r>
      <w:r>
        <w:rPr>
          <w:noProof/>
        </w:rPr>
        <w:fldChar w:fldCharType="separate"/>
      </w:r>
      <w:r w:rsidR="008F6C4A">
        <w:rPr>
          <w:noProof/>
        </w:rPr>
        <w:t>61</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11 </w:t>
      </w:r>
      <w:r>
        <w:rPr>
          <w:rFonts w:hint="eastAsia"/>
          <w:noProof/>
        </w:rPr>
        <w:t>月面仿真</w:t>
      </w:r>
      <w:r>
        <w:rPr>
          <w:noProof/>
        </w:rPr>
        <w:t>SINS</w:t>
      </w:r>
      <w:r>
        <w:rPr>
          <w:rFonts w:hint="eastAsia"/>
          <w:noProof/>
        </w:rPr>
        <w:t>、</w:t>
      </w:r>
      <w:r>
        <w:rPr>
          <w:noProof/>
        </w:rPr>
        <w:t>VNS</w:t>
      </w:r>
      <w:r>
        <w:rPr>
          <w:rFonts w:hint="eastAsia"/>
          <w:noProof/>
        </w:rPr>
        <w:t>、</w:t>
      </w:r>
      <w:r>
        <w:rPr>
          <w:noProof/>
        </w:rPr>
        <w:t>dQT2-IV</w:t>
      </w:r>
      <w:r>
        <w:rPr>
          <w:rFonts w:hint="eastAsia"/>
          <w:noProof/>
        </w:rPr>
        <w:t>和</w:t>
      </w:r>
      <w:r>
        <w:rPr>
          <w:noProof/>
        </w:rPr>
        <w:t>dQT3-IV</w:t>
      </w:r>
      <w:r>
        <w:rPr>
          <w:rFonts w:hint="eastAsia"/>
          <w:noProof/>
        </w:rPr>
        <w:t>终点位置和姿态误差</w:t>
      </w:r>
      <w:r>
        <w:rPr>
          <w:noProof/>
        </w:rPr>
        <w:tab/>
      </w:r>
      <w:r>
        <w:rPr>
          <w:noProof/>
        </w:rPr>
        <w:fldChar w:fldCharType="begin"/>
      </w:r>
      <w:r>
        <w:rPr>
          <w:noProof/>
        </w:rPr>
        <w:instrText xml:space="preserve"> PAGEREF _Toc405322680 \h </w:instrText>
      </w:r>
      <w:r>
        <w:rPr>
          <w:noProof/>
        </w:rPr>
      </w:r>
      <w:r>
        <w:rPr>
          <w:noProof/>
        </w:rPr>
        <w:fldChar w:fldCharType="separate"/>
      </w:r>
      <w:r w:rsidR="008F6C4A">
        <w:rPr>
          <w:noProof/>
        </w:rPr>
        <w:t>62</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12 </w:t>
      </w:r>
      <w:r>
        <w:rPr>
          <w:rFonts w:hint="eastAsia"/>
          <w:noProof/>
        </w:rPr>
        <w:t>月面仿真</w:t>
      </w:r>
      <w:r>
        <w:rPr>
          <w:noProof/>
        </w:rPr>
        <w:t>SINS</w:t>
      </w:r>
      <w:r>
        <w:rPr>
          <w:rFonts w:hint="eastAsia"/>
          <w:noProof/>
        </w:rPr>
        <w:t>、</w:t>
      </w:r>
      <w:r>
        <w:rPr>
          <w:noProof/>
        </w:rPr>
        <w:t>VNS</w:t>
      </w:r>
      <w:r>
        <w:rPr>
          <w:rFonts w:hint="eastAsia"/>
          <w:noProof/>
        </w:rPr>
        <w:t>、</w:t>
      </w:r>
      <w:r>
        <w:rPr>
          <w:noProof/>
        </w:rPr>
        <w:t>dQT1-IV</w:t>
      </w:r>
      <w:r>
        <w:rPr>
          <w:rFonts w:hint="eastAsia"/>
          <w:noProof/>
        </w:rPr>
        <w:t>、</w:t>
      </w:r>
      <w:r>
        <w:rPr>
          <w:noProof/>
        </w:rPr>
        <w:t>dQT2-IV</w:t>
      </w:r>
      <w:r>
        <w:rPr>
          <w:rFonts w:hint="eastAsia"/>
          <w:noProof/>
        </w:rPr>
        <w:t>和</w:t>
      </w:r>
      <w:r>
        <w:rPr>
          <w:noProof/>
        </w:rPr>
        <w:t>FPc-IV</w:t>
      </w:r>
      <w:r>
        <w:rPr>
          <w:rFonts w:hint="eastAsia"/>
          <w:noProof/>
        </w:rPr>
        <w:t>最大位置和姿态误差</w:t>
      </w:r>
      <w:r>
        <w:rPr>
          <w:noProof/>
        </w:rPr>
        <w:tab/>
      </w:r>
      <w:r>
        <w:rPr>
          <w:noProof/>
        </w:rPr>
        <w:fldChar w:fldCharType="begin"/>
      </w:r>
      <w:r>
        <w:rPr>
          <w:noProof/>
        </w:rPr>
        <w:instrText xml:space="preserve"> PAGEREF _Toc405322681 \h </w:instrText>
      </w:r>
      <w:r>
        <w:rPr>
          <w:noProof/>
        </w:rPr>
      </w:r>
      <w:r>
        <w:rPr>
          <w:noProof/>
        </w:rPr>
        <w:fldChar w:fldCharType="separate"/>
      </w:r>
      <w:r w:rsidR="008F6C4A">
        <w:rPr>
          <w:noProof/>
        </w:rPr>
        <w:t>66</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13 </w:t>
      </w:r>
      <w:r>
        <w:rPr>
          <w:rFonts w:hint="eastAsia"/>
          <w:noProof/>
        </w:rPr>
        <w:t>月面仿真</w:t>
      </w:r>
      <w:r>
        <w:rPr>
          <w:noProof/>
        </w:rPr>
        <w:t>SINS</w:t>
      </w:r>
      <w:r>
        <w:rPr>
          <w:rFonts w:hint="eastAsia"/>
          <w:noProof/>
        </w:rPr>
        <w:t>、</w:t>
      </w:r>
      <w:r>
        <w:rPr>
          <w:noProof/>
        </w:rPr>
        <w:t>VNS</w:t>
      </w:r>
      <w:r>
        <w:rPr>
          <w:rFonts w:hint="eastAsia"/>
          <w:noProof/>
        </w:rPr>
        <w:t>、</w:t>
      </w:r>
      <w:r>
        <w:rPr>
          <w:noProof/>
        </w:rPr>
        <w:t>dQT1-IV</w:t>
      </w:r>
      <w:r>
        <w:rPr>
          <w:rFonts w:hint="eastAsia"/>
          <w:noProof/>
        </w:rPr>
        <w:t>、</w:t>
      </w:r>
      <w:r>
        <w:rPr>
          <w:noProof/>
        </w:rPr>
        <w:t>dQT2-IV</w:t>
      </w:r>
      <w:r>
        <w:rPr>
          <w:rFonts w:hint="eastAsia"/>
          <w:noProof/>
        </w:rPr>
        <w:t>和</w:t>
      </w:r>
      <w:r>
        <w:rPr>
          <w:noProof/>
        </w:rPr>
        <w:t>FPc-IV</w:t>
      </w:r>
      <w:r>
        <w:rPr>
          <w:rFonts w:hint="eastAsia"/>
          <w:noProof/>
        </w:rPr>
        <w:t>终点位置和姿态误差</w:t>
      </w:r>
      <w:r>
        <w:rPr>
          <w:noProof/>
        </w:rPr>
        <w:tab/>
      </w:r>
      <w:r>
        <w:rPr>
          <w:noProof/>
        </w:rPr>
        <w:fldChar w:fldCharType="begin"/>
      </w:r>
      <w:r>
        <w:rPr>
          <w:noProof/>
        </w:rPr>
        <w:instrText xml:space="preserve"> PAGEREF _Toc405322682 \h </w:instrText>
      </w:r>
      <w:r>
        <w:rPr>
          <w:noProof/>
        </w:rPr>
      </w:r>
      <w:r>
        <w:rPr>
          <w:noProof/>
        </w:rPr>
        <w:fldChar w:fldCharType="separate"/>
      </w:r>
      <w:r w:rsidR="008F6C4A">
        <w:rPr>
          <w:noProof/>
        </w:rPr>
        <w:t>67</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14 </w:t>
      </w:r>
      <w:r>
        <w:rPr>
          <w:rFonts w:hint="eastAsia"/>
          <w:noProof/>
        </w:rPr>
        <w:t>月面仿真</w:t>
      </w:r>
      <w:r>
        <w:rPr>
          <w:noProof/>
        </w:rPr>
        <w:t>SINS</w:t>
      </w:r>
      <w:r>
        <w:rPr>
          <w:rFonts w:hint="eastAsia"/>
          <w:noProof/>
        </w:rPr>
        <w:t>、</w:t>
      </w:r>
      <w:r>
        <w:rPr>
          <w:noProof/>
        </w:rPr>
        <w:t>VNS</w:t>
      </w:r>
      <w:r>
        <w:rPr>
          <w:rFonts w:hint="eastAsia"/>
          <w:noProof/>
        </w:rPr>
        <w:t>、</w:t>
      </w:r>
      <w:r>
        <w:rPr>
          <w:noProof/>
        </w:rPr>
        <w:t>dQT2-IV</w:t>
      </w:r>
      <w:r>
        <w:rPr>
          <w:rFonts w:hint="eastAsia"/>
          <w:noProof/>
        </w:rPr>
        <w:t>和</w:t>
      </w:r>
      <w:r>
        <w:rPr>
          <w:noProof/>
        </w:rPr>
        <w:t>dQT2-IVC</w:t>
      </w:r>
      <w:r>
        <w:rPr>
          <w:rFonts w:hint="eastAsia"/>
          <w:noProof/>
        </w:rPr>
        <w:t>最大位置和姿态误差</w:t>
      </w:r>
      <w:r>
        <w:rPr>
          <w:noProof/>
        </w:rPr>
        <w:tab/>
      </w:r>
      <w:r>
        <w:rPr>
          <w:noProof/>
        </w:rPr>
        <w:fldChar w:fldCharType="begin"/>
      </w:r>
      <w:r>
        <w:rPr>
          <w:noProof/>
        </w:rPr>
        <w:instrText xml:space="preserve"> PAGEREF _Toc405322683 \h </w:instrText>
      </w:r>
      <w:r>
        <w:rPr>
          <w:noProof/>
        </w:rPr>
      </w:r>
      <w:r>
        <w:rPr>
          <w:noProof/>
        </w:rPr>
        <w:fldChar w:fldCharType="separate"/>
      </w:r>
      <w:r w:rsidR="008F6C4A">
        <w:rPr>
          <w:noProof/>
        </w:rPr>
        <w:t>75</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15 </w:t>
      </w:r>
      <w:r>
        <w:rPr>
          <w:rFonts w:hint="eastAsia"/>
          <w:noProof/>
        </w:rPr>
        <w:t>月面仿真</w:t>
      </w:r>
      <w:r>
        <w:rPr>
          <w:noProof/>
        </w:rPr>
        <w:t>SINS</w:t>
      </w:r>
      <w:r>
        <w:rPr>
          <w:rFonts w:hint="eastAsia"/>
          <w:noProof/>
        </w:rPr>
        <w:t>、</w:t>
      </w:r>
      <w:r>
        <w:rPr>
          <w:noProof/>
        </w:rPr>
        <w:t>VNS</w:t>
      </w:r>
      <w:r>
        <w:rPr>
          <w:rFonts w:hint="eastAsia"/>
          <w:noProof/>
        </w:rPr>
        <w:t>、</w:t>
      </w:r>
      <w:r>
        <w:rPr>
          <w:noProof/>
        </w:rPr>
        <w:t>dQT2-IV</w:t>
      </w:r>
      <w:r>
        <w:rPr>
          <w:rFonts w:hint="eastAsia"/>
          <w:noProof/>
        </w:rPr>
        <w:t>和</w:t>
      </w:r>
      <w:r>
        <w:rPr>
          <w:noProof/>
        </w:rPr>
        <w:t>dQT2-IVC</w:t>
      </w:r>
      <w:r>
        <w:rPr>
          <w:rFonts w:hint="eastAsia"/>
          <w:noProof/>
        </w:rPr>
        <w:t>终点位置和姿态误差</w:t>
      </w:r>
      <w:r>
        <w:rPr>
          <w:noProof/>
        </w:rPr>
        <w:tab/>
      </w:r>
      <w:r>
        <w:rPr>
          <w:noProof/>
        </w:rPr>
        <w:fldChar w:fldCharType="begin"/>
      </w:r>
      <w:r>
        <w:rPr>
          <w:noProof/>
        </w:rPr>
        <w:instrText xml:space="preserve"> PAGEREF _Toc405322684 \h </w:instrText>
      </w:r>
      <w:r>
        <w:rPr>
          <w:noProof/>
        </w:rPr>
      </w:r>
      <w:r>
        <w:rPr>
          <w:noProof/>
        </w:rPr>
        <w:fldChar w:fldCharType="separate"/>
      </w:r>
      <w:r w:rsidR="008F6C4A">
        <w:rPr>
          <w:noProof/>
        </w:rPr>
        <w:t>75</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16 </w:t>
      </w:r>
      <w:r>
        <w:rPr>
          <w:rFonts w:hint="eastAsia"/>
          <w:noProof/>
        </w:rPr>
        <w:t>月面仿真</w:t>
      </w:r>
      <w:r>
        <w:rPr>
          <w:noProof/>
        </w:rPr>
        <w:t>SINS</w:t>
      </w:r>
      <w:r>
        <w:rPr>
          <w:rFonts w:hint="eastAsia"/>
          <w:noProof/>
        </w:rPr>
        <w:t>、</w:t>
      </w:r>
      <w:r>
        <w:rPr>
          <w:noProof/>
        </w:rPr>
        <w:t>VNS</w:t>
      </w:r>
      <w:r>
        <w:rPr>
          <w:rFonts w:hint="eastAsia"/>
          <w:noProof/>
        </w:rPr>
        <w:t>、</w:t>
      </w:r>
      <w:r>
        <w:rPr>
          <w:noProof/>
        </w:rPr>
        <w:t>FPc-IV</w:t>
      </w:r>
      <w:r>
        <w:rPr>
          <w:rFonts w:hint="eastAsia"/>
          <w:noProof/>
        </w:rPr>
        <w:t>和</w:t>
      </w:r>
      <w:r>
        <w:rPr>
          <w:noProof/>
        </w:rPr>
        <w:t>FPc-IVC</w:t>
      </w:r>
      <w:r>
        <w:rPr>
          <w:rFonts w:hint="eastAsia"/>
          <w:noProof/>
        </w:rPr>
        <w:t>最大位置和姿态误差</w:t>
      </w:r>
      <w:r>
        <w:rPr>
          <w:noProof/>
        </w:rPr>
        <w:tab/>
      </w:r>
      <w:r>
        <w:rPr>
          <w:noProof/>
        </w:rPr>
        <w:fldChar w:fldCharType="begin"/>
      </w:r>
      <w:r>
        <w:rPr>
          <w:noProof/>
        </w:rPr>
        <w:instrText xml:space="preserve"> PAGEREF _Toc405322685 \h </w:instrText>
      </w:r>
      <w:r>
        <w:rPr>
          <w:noProof/>
        </w:rPr>
      </w:r>
      <w:r>
        <w:rPr>
          <w:noProof/>
        </w:rPr>
        <w:fldChar w:fldCharType="separate"/>
      </w:r>
      <w:r w:rsidR="008F6C4A">
        <w:rPr>
          <w:noProof/>
        </w:rPr>
        <w:t>79</w:t>
      </w:r>
      <w:r>
        <w:rPr>
          <w:noProof/>
        </w:rPr>
        <w:fldChar w:fldCharType="end"/>
      </w:r>
    </w:p>
    <w:p w:rsidR="0052137A" w:rsidRDefault="0052137A" w:rsidP="0052137A">
      <w:pPr>
        <w:pStyle w:val="afc"/>
        <w:tabs>
          <w:tab w:val="right" w:leader="dot" w:pos="9061"/>
        </w:tabs>
        <w:ind w:left="482"/>
        <w:rPr>
          <w:rFonts w:asciiTheme="minorHAnsi" w:eastAsiaTheme="minorEastAsia" w:hAnsiTheme="minorHAnsi" w:cstheme="minorBidi"/>
          <w:noProof/>
          <w:sz w:val="21"/>
          <w:szCs w:val="22"/>
        </w:rPr>
      </w:pPr>
      <w:r>
        <w:rPr>
          <w:rFonts w:hint="eastAsia"/>
          <w:noProof/>
        </w:rPr>
        <w:t>表</w:t>
      </w:r>
      <w:r>
        <w:rPr>
          <w:noProof/>
        </w:rPr>
        <w:t xml:space="preserve">17 </w:t>
      </w:r>
      <w:r>
        <w:rPr>
          <w:rFonts w:hint="eastAsia"/>
          <w:noProof/>
        </w:rPr>
        <w:t>月面仿真</w:t>
      </w:r>
      <w:r>
        <w:rPr>
          <w:noProof/>
        </w:rPr>
        <w:t>SINS</w:t>
      </w:r>
      <w:r>
        <w:rPr>
          <w:rFonts w:hint="eastAsia"/>
          <w:noProof/>
        </w:rPr>
        <w:t>、</w:t>
      </w:r>
      <w:r>
        <w:rPr>
          <w:noProof/>
        </w:rPr>
        <w:t>VNS</w:t>
      </w:r>
      <w:r>
        <w:rPr>
          <w:rFonts w:hint="eastAsia"/>
          <w:noProof/>
        </w:rPr>
        <w:t>、</w:t>
      </w:r>
      <w:r>
        <w:rPr>
          <w:noProof/>
        </w:rPr>
        <w:t>FPc-IV</w:t>
      </w:r>
      <w:r>
        <w:rPr>
          <w:rFonts w:hint="eastAsia"/>
          <w:noProof/>
        </w:rPr>
        <w:t>和</w:t>
      </w:r>
      <w:r>
        <w:rPr>
          <w:noProof/>
        </w:rPr>
        <w:t>FPc-IVC</w:t>
      </w:r>
      <w:r>
        <w:rPr>
          <w:rFonts w:hint="eastAsia"/>
          <w:noProof/>
        </w:rPr>
        <w:t>终点位置和姿态误差</w:t>
      </w:r>
      <w:r>
        <w:rPr>
          <w:noProof/>
        </w:rPr>
        <w:tab/>
      </w:r>
      <w:r>
        <w:rPr>
          <w:noProof/>
        </w:rPr>
        <w:fldChar w:fldCharType="begin"/>
      </w:r>
      <w:r>
        <w:rPr>
          <w:noProof/>
        </w:rPr>
        <w:instrText xml:space="preserve"> PAGEREF _Toc405322686 \h </w:instrText>
      </w:r>
      <w:r>
        <w:rPr>
          <w:noProof/>
        </w:rPr>
      </w:r>
      <w:r>
        <w:rPr>
          <w:noProof/>
        </w:rPr>
        <w:fldChar w:fldCharType="separate"/>
      </w:r>
      <w:r w:rsidR="008F6C4A">
        <w:rPr>
          <w:noProof/>
        </w:rPr>
        <w:t>80</w:t>
      </w:r>
      <w:r>
        <w:rPr>
          <w:noProof/>
        </w:rPr>
        <w:fldChar w:fldCharType="end"/>
      </w:r>
    </w:p>
    <w:p w:rsidR="0002487D" w:rsidRPr="00270994" w:rsidRDefault="0011458E" w:rsidP="00B63D33">
      <w:pPr>
        <w:ind w:firstLine="480"/>
        <w:jc w:val="center"/>
      </w:pPr>
      <w:r w:rsidRPr="00270994">
        <w:rPr>
          <w:rStyle w:val="aa"/>
          <w:szCs w:val="24"/>
        </w:rPr>
        <w:fldChar w:fldCharType="end"/>
      </w:r>
    </w:p>
    <w:p w:rsidR="000D0740" w:rsidRPr="00270994" w:rsidRDefault="000D0740" w:rsidP="0072509E">
      <w:pPr>
        <w:widowControl/>
        <w:spacing w:line="300" w:lineRule="auto"/>
        <w:ind w:firstLineChars="0" w:firstLine="0"/>
        <w:rPr>
          <w:rFonts w:eastAsia="黑体"/>
          <w:sz w:val="32"/>
        </w:rPr>
        <w:sectPr w:rsidR="000D0740" w:rsidRPr="00270994" w:rsidSect="000D0CB1">
          <w:footerReference w:type="even" r:id="rId24"/>
          <w:footerReference w:type="default" r:id="rId25"/>
          <w:endnotePr>
            <w:numFmt w:val="decimal"/>
          </w:endnotePr>
          <w:pgSz w:w="11906" w:h="16838" w:code="9"/>
          <w:pgMar w:top="1418" w:right="1134" w:bottom="1418" w:left="1701" w:header="851" w:footer="851" w:gutter="0"/>
          <w:pgNumType w:fmt="upperRoman" w:start="1"/>
          <w:cols w:space="425"/>
          <w:docGrid w:type="lines" w:linePitch="326"/>
        </w:sectPr>
      </w:pPr>
    </w:p>
    <w:p w:rsidR="0002487D" w:rsidRPr="00270994" w:rsidRDefault="002B3275" w:rsidP="00897DE8">
      <w:pPr>
        <w:pStyle w:val="10"/>
        <w:spacing w:before="163" w:after="163"/>
      </w:pPr>
      <w:bookmarkStart w:id="1" w:name="_Toc325569191"/>
      <w:bookmarkStart w:id="2" w:name="_Toc325797237"/>
      <w:bookmarkStart w:id="3" w:name="_Toc325808993"/>
      <w:bookmarkStart w:id="4" w:name="_Toc342320694"/>
      <w:bookmarkStart w:id="5" w:name="_Toc342509085"/>
      <w:bookmarkStart w:id="6" w:name="_Toc342509187"/>
      <w:bookmarkStart w:id="7" w:name="_Toc342848652"/>
      <w:bookmarkStart w:id="8" w:name="_Toc404697758"/>
      <w:bookmarkStart w:id="9" w:name="_Toc404697816"/>
      <w:bookmarkStart w:id="10" w:name="_Toc404874225"/>
      <w:bookmarkStart w:id="11" w:name="_Toc404879626"/>
      <w:bookmarkStart w:id="12" w:name="_Toc405412110"/>
      <w:r w:rsidRPr="00270994">
        <w:lastRenderedPageBreak/>
        <w:t>第一章</w:t>
      </w:r>
      <w:r w:rsidRPr="00270994">
        <w:t xml:space="preserve"> </w:t>
      </w:r>
      <w:bookmarkEnd w:id="1"/>
      <w:bookmarkEnd w:id="2"/>
      <w:bookmarkEnd w:id="3"/>
      <w:r w:rsidR="004F48B1" w:rsidRPr="00270994">
        <w:t>绪论</w:t>
      </w:r>
      <w:bookmarkEnd w:id="4"/>
      <w:bookmarkEnd w:id="5"/>
      <w:bookmarkEnd w:id="6"/>
      <w:bookmarkEnd w:id="7"/>
      <w:bookmarkEnd w:id="8"/>
      <w:bookmarkEnd w:id="9"/>
      <w:bookmarkEnd w:id="10"/>
      <w:bookmarkEnd w:id="11"/>
      <w:bookmarkEnd w:id="12"/>
    </w:p>
    <w:p w:rsidR="002B0FAD" w:rsidRPr="00270994" w:rsidRDefault="006253D5" w:rsidP="000D5E62">
      <w:pPr>
        <w:pStyle w:val="20"/>
        <w:numPr>
          <w:ilvl w:val="0"/>
          <w:numId w:val="31"/>
        </w:numPr>
        <w:spacing w:before="163" w:after="163"/>
      </w:pPr>
      <w:bookmarkStart w:id="13" w:name="_Toc342320695"/>
      <w:bookmarkStart w:id="14" w:name="_Toc342509086"/>
      <w:bookmarkStart w:id="15" w:name="_Toc342509188"/>
      <w:bookmarkStart w:id="16" w:name="_Toc342848653"/>
      <w:bookmarkStart w:id="17" w:name="_Toc404697759"/>
      <w:bookmarkStart w:id="18" w:name="_Toc404697817"/>
      <w:bookmarkStart w:id="19" w:name="_Toc404874226"/>
      <w:bookmarkStart w:id="20" w:name="_Toc404879627"/>
      <w:bookmarkStart w:id="21" w:name="_Toc405412111"/>
      <w:r w:rsidRPr="00270994">
        <w:t>研究背景及意义</w:t>
      </w:r>
      <w:bookmarkEnd w:id="13"/>
      <w:bookmarkEnd w:id="14"/>
      <w:bookmarkEnd w:id="15"/>
      <w:bookmarkEnd w:id="16"/>
      <w:bookmarkEnd w:id="17"/>
      <w:bookmarkEnd w:id="18"/>
      <w:bookmarkEnd w:id="19"/>
      <w:bookmarkEnd w:id="20"/>
      <w:bookmarkEnd w:id="21"/>
    </w:p>
    <w:p w:rsidR="00B2364D" w:rsidRDefault="00B2364D" w:rsidP="002A034B">
      <w:pPr>
        <w:ind w:firstLine="480"/>
      </w:pPr>
      <w:r>
        <w:rPr>
          <w:rFonts w:hint="eastAsia"/>
        </w:rPr>
        <w:t>1957</w:t>
      </w:r>
      <w:r>
        <w:rPr>
          <w:rFonts w:hint="eastAsia"/>
        </w:rPr>
        <w:t>年前苏联发射第一颗人造地球卫星拉开了人类深空探测的序幕，</w:t>
      </w:r>
      <w:r>
        <w:rPr>
          <w:rFonts w:hint="eastAsia"/>
        </w:rPr>
        <w:t>1958</w:t>
      </w:r>
      <w:r>
        <w:rPr>
          <w:rFonts w:hint="eastAsia"/>
        </w:rPr>
        <w:t>年美国发射人类第一个月面巡视器“先驱者</w:t>
      </w:r>
      <w:r>
        <w:rPr>
          <w:rFonts w:hint="eastAsia"/>
        </w:rPr>
        <w:t>0</w:t>
      </w:r>
      <w:r>
        <w:rPr>
          <w:rFonts w:hint="eastAsia"/>
        </w:rPr>
        <w:t>号”（</w:t>
      </w:r>
      <w:r>
        <w:rPr>
          <w:rFonts w:hint="eastAsia"/>
        </w:rPr>
        <w:t>Pioneer 0</w:t>
      </w:r>
      <w:r>
        <w:rPr>
          <w:rFonts w:hint="eastAsia"/>
        </w:rPr>
        <w:t>）</w:t>
      </w:r>
      <w:r w:rsidR="00886024">
        <w:rPr>
          <w:rFonts w:hint="eastAsia"/>
        </w:rPr>
        <w:t>标志着人类具备了在行星表面探测的能力</w:t>
      </w:r>
      <w:r w:rsidR="0084197B">
        <w:rPr>
          <w:rFonts w:hint="eastAsia"/>
        </w:rPr>
        <w:t>，随后世界各航天大国竞相展开深空探测活动。随着</w:t>
      </w:r>
      <w:r w:rsidR="0084197B">
        <w:rPr>
          <w:rFonts w:hint="eastAsia"/>
        </w:rPr>
        <w:t>2004</w:t>
      </w:r>
      <w:r w:rsidR="0084197B">
        <w:rPr>
          <w:rFonts w:hint="eastAsia"/>
        </w:rPr>
        <w:t>年</w:t>
      </w:r>
      <w:r w:rsidR="0084197B">
        <w:rPr>
          <w:rFonts w:hint="eastAsia"/>
        </w:rPr>
        <w:t>1</w:t>
      </w:r>
      <w:r w:rsidR="0084197B">
        <w:rPr>
          <w:rFonts w:hint="eastAsia"/>
        </w:rPr>
        <w:t>月</w:t>
      </w:r>
      <w:r w:rsidR="0084197B">
        <w:rPr>
          <w:rFonts w:hint="eastAsia"/>
        </w:rPr>
        <w:t>23</w:t>
      </w:r>
      <w:r w:rsidR="00220126">
        <w:rPr>
          <w:rFonts w:hint="eastAsia"/>
        </w:rPr>
        <w:t>日，探月工程一期正式批获</w:t>
      </w:r>
      <w:r w:rsidR="0084197B">
        <w:rPr>
          <w:rFonts w:hint="eastAsia"/>
        </w:rPr>
        <w:t>立项，我国也逐渐步入航天大国的阵列</w:t>
      </w:r>
      <w:r w:rsidR="0084197B">
        <w:fldChar w:fldCharType="begin"/>
      </w:r>
      <w:r w:rsidR="00B53BF6">
        <w:rPr>
          <w:rFonts w:hint="eastAsia"/>
        </w:rPr>
        <w:instrText xml:space="preserve"> ADDIN EN.CITE &lt;EndNote&gt;&lt;Cite&gt;&lt;Author&gt;</w:instrText>
      </w:r>
      <w:r w:rsidR="00B53BF6">
        <w:rPr>
          <w:rFonts w:hint="eastAsia"/>
        </w:rPr>
        <w:instrText>叶培建</w:instrText>
      </w:r>
      <w:r w:rsidR="00B53BF6">
        <w:rPr>
          <w:rFonts w:hint="eastAsia"/>
        </w:rPr>
        <w:instrText>&lt;/Author&gt;&lt;Year&gt;2013&lt;/Year&gt;&lt;RecNum&gt;166&lt;/RecNum&gt;&lt;DisplayText&gt;&lt;style face="superscript"&gt;[1]&lt;/style&gt;&lt;/DisplayText&gt;&lt;record&gt;&lt;rec-number&gt;166&lt;/rec-number&gt;&lt;foreign-keys&gt;&lt;key app="EN" db-id="rfrv2wvv0wdeeteewsvprs9dts02rdsvrddp"&gt;166&lt;/key&gt;&lt;/foreign-keys&gt;&lt;ref-type name="Journal Article"&gt;17&lt;/ref-type&gt;&lt;contributors&gt;&lt;authors&gt;&lt;author&gt;&lt;style face="normal" font="default" charset="134" size="100%"&gt;</w:instrText>
      </w:r>
      <w:r w:rsidR="00B53BF6">
        <w:rPr>
          <w:rFonts w:hint="eastAsia"/>
        </w:rPr>
        <w:instrText>叶培建</w:instrText>
      </w:r>
      <w:r w:rsidR="00B53BF6">
        <w:rPr>
          <w:rFonts w:hint="eastAsia"/>
        </w:rPr>
        <w:instrText>&lt;/style&gt;&lt;/author&gt;&lt;author&gt;&lt;style face="normal" font="default" charset="134" size="100%"&gt;</w:instrText>
      </w:r>
      <w:r w:rsidR="00B53BF6">
        <w:rPr>
          <w:rFonts w:hint="eastAsia"/>
        </w:rPr>
        <w:instrText>黄江川</w:instrText>
      </w:r>
      <w:r w:rsidR="00B53BF6">
        <w:rPr>
          <w:rFonts w:hint="eastAsia"/>
        </w:rPr>
        <w:instrText>&lt;/style&gt;&lt;/author&gt;&lt;author&gt;&lt;style face="normal" font="default" charset="134" size="100%"&gt;</w:instrText>
      </w:r>
      <w:r w:rsidR="00B53BF6">
        <w:rPr>
          <w:rFonts w:hint="eastAsia"/>
        </w:rPr>
        <w:instrText>张廷新</w:instrText>
      </w:r>
      <w:r w:rsidR="00B53BF6">
        <w:rPr>
          <w:rFonts w:hint="eastAsia"/>
        </w:rPr>
        <w:instrText>&lt;/style&gt;&lt;/author&gt;&lt;author&gt;&lt;style face="normal" font="default" charset="134" size="100%"&gt;</w:instrText>
      </w:r>
      <w:r w:rsidR="00B53BF6">
        <w:rPr>
          <w:rFonts w:hint="eastAsia"/>
        </w:rPr>
        <w:instrText>孟林智</w:instrText>
      </w:r>
      <w:r w:rsidR="00B53BF6">
        <w:rPr>
          <w:rFonts w:hint="eastAsia"/>
        </w:rPr>
        <w:instrText>&lt;/style&gt;&lt;/author&gt;&lt;/authors&gt;&lt;/contributors&gt;&lt;titles&gt;&lt;title&gt;&lt;style face="normal" font="default" charset="134" size="100%"&gt;</w:instrText>
      </w:r>
      <w:r w:rsidR="00B53BF6">
        <w:rPr>
          <w:rFonts w:hint="eastAsia"/>
        </w:rPr>
        <w:instrText>嫦娥二号卫星技术成就与中国深空探测展望</w:instrText>
      </w:r>
      <w:r w:rsidR="00B53BF6">
        <w:rPr>
          <w:rFonts w:hint="eastAsia"/>
        </w:rPr>
        <w:instrText>&lt;/style&gt;&lt;/title&gt;&lt;secondary-title&gt;&lt;style face="normal" font="default" charset="134" size="100%"&gt;</w:instrText>
      </w:r>
      <w:r w:rsidR="00B53BF6">
        <w:rPr>
          <w:rFonts w:hint="eastAsia"/>
        </w:rPr>
        <w:instrText>中国科学：技术科学</w:instrText>
      </w:r>
      <w:r w:rsidR="00B53BF6">
        <w:rPr>
          <w:rFonts w:hint="eastAsia"/>
        </w:rPr>
        <w:instrText>&lt;/style&gt;&lt;/secondary-title&gt;&lt;/titles&gt;&lt;periodical&gt;&lt;full-title&gt;</w:instrText>
      </w:r>
      <w:r w:rsidR="00B53BF6">
        <w:rPr>
          <w:rFonts w:hint="eastAsia"/>
        </w:rPr>
        <w:instrText>中国科学：技术科学</w:instrText>
      </w:r>
      <w:r w:rsidR="00B53BF6">
        <w:rPr>
          <w:rFonts w:hint="eastAsia"/>
        </w:rPr>
        <w:instrText>&lt;/full-title&gt;&lt;</w:instrText>
      </w:r>
      <w:r w:rsidR="00B53BF6">
        <w:instrText>/periodical&gt;&lt;pages&gt;467-477&lt;/pages&gt;&lt;volume&gt;43&lt;/volume&gt;&lt;number&gt;5&lt;/number&gt;&lt;dates&gt;&lt;year&gt;2013&lt;/year&gt;&lt;/dates&gt;&lt;urls&gt;&lt;/urls&gt;&lt;/record&gt;&lt;/Cite&gt;&lt;/EndNote&gt;</w:instrText>
      </w:r>
      <w:r w:rsidR="0084197B">
        <w:fldChar w:fldCharType="separate"/>
      </w:r>
      <w:r w:rsidR="00B53BF6" w:rsidRPr="00B53BF6">
        <w:rPr>
          <w:vertAlign w:val="superscript"/>
        </w:rPr>
        <w:t>[</w:t>
      </w:r>
      <w:hyperlink w:anchor="_ENREF_1" w:tooltip="叶培建, 2013 #166" w:history="1">
        <w:r w:rsidR="0076405A" w:rsidRPr="00B53BF6">
          <w:rPr>
            <w:vertAlign w:val="superscript"/>
          </w:rPr>
          <w:t>1</w:t>
        </w:r>
      </w:hyperlink>
      <w:r w:rsidR="00B53BF6" w:rsidRPr="00B53BF6">
        <w:rPr>
          <w:vertAlign w:val="superscript"/>
        </w:rPr>
        <w:t>]</w:t>
      </w:r>
      <w:r w:rsidR="0084197B">
        <w:fldChar w:fldCharType="end"/>
      </w:r>
      <w:r w:rsidR="0084197B">
        <w:rPr>
          <w:rFonts w:hint="eastAsia"/>
        </w:rPr>
        <w:t>。</w:t>
      </w:r>
      <w:r w:rsidR="000D4CE6">
        <w:rPr>
          <w:rFonts w:hint="eastAsia"/>
        </w:rPr>
        <w:t>我国的嫦娥三号探测器搭载玉兔号巡视器与</w:t>
      </w:r>
      <w:r w:rsidR="000D4CE6">
        <w:rPr>
          <w:rFonts w:hint="eastAsia"/>
        </w:rPr>
        <w:t>2013</w:t>
      </w:r>
      <w:r w:rsidR="000D4CE6">
        <w:rPr>
          <w:rFonts w:hint="eastAsia"/>
        </w:rPr>
        <w:t>年</w:t>
      </w:r>
      <w:r w:rsidR="000D4CE6">
        <w:rPr>
          <w:rFonts w:hint="eastAsia"/>
        </w:rPr>
        <w:t>12</w:t>
      </w:r>
      <w:r w:rsidR="000D4CE6">
        <w:rPr>
          <w:rFonts w:hint="eastAsia"/>
        </w:rPr>
        <w:t>月</w:t>
      </w:r>
      <w:r w:rsidR="000D4CE6">
        <w:rPr>
          <w:rFonts w:hint="eastAsia"/>
        </w:rPr>
        <w:t>2</w:t>
      </w:r>
      <w:r w:rsidR="000D4CE6">
        <w:rPr>
          <w:rFonts w:hint="eastAsia"/>
        </w:rPr>
        <w:t>日发射</w:t>
      </w:r>
      <w:r w:rsidR="0084197B">
        <w:fldChar w:fldCharType="begin"/>
      </w:r>
      <w:r w:rsidR="0076405A">
        <w:rPr>
          <w:rFonts w:hint="eastAsia"/>
        </w:rPr>
        <w:instrText xml:space="preserve"> ADDIN EN.CITE &lt;EndNote&gt;&lt;Cite&gt;&lt;Author&gt;</w:instrText>
      </w:r>
      <w:r w:rsidR="0076405A">
        <w:rPr>
          <w:rFonts w:hint="eastAsia"/>
        </w:rPr>
        <w:instrText>吴伟仁</w:instrText>
      </w:r>
      <w:r w:rsidR="0076405A">
        <w:rPr>
          <w:rFonts w:hint="eastAsia"/>
        </w:rPr>
        <w:instrText>&lt;/Author&gt;&lt;Year&gt;2014&lt;/Year&gt;&lt;RecNum&gt;34&lt;/RecNum&gt;&lt;DisplayText&gt;&lt;style face="superscript"&gt;[2]&lt;/style&gt;&lt;/DisplayText&gt;&lt;record&gt;&lt;rec-number&gt;34&lt;/rec-number&gt;&lt;foreign-keys&gt;&lt;key app="EN" db-id="rfrv2wvv0wdeeteewsvprs9dts02rdsvrddp"&gt;34&lt;/key&gt;&lt;/foreign-keys&gt;&lt;ref-type name="Journal Article"&gt;17&lt;/ref-type&gt;&lt;contributors&gt;&lt;authors&gt;&lt;author&gt;&lt;style face="normal" font="default" charset="134" size="100%"&gt;</w:instrText>
      </w:r>
      <w:r w:rsidR="0076405A">
        <w:rPr>
          <w:rFonts w:hint="eastAsia"/>
        </w:rPr>
        <w:instrText>吴伟仁</w:instrText>
      </w:r>
      <w:r w:rsidR="0076405A">
        <w:rPr>
          <w:rFonts w:hint="eastAsia"/>
        </w:rPr>
        <w:instrText xml:space="preserve">&lt;/style&gt;&lt;/author&gt;&lt;author&gt;&lt;style face="normal" font="default" charset="134" size="100%"&gt; </w:instrText>
      </w:r>
      <w:r w:rsidR="0076405A">
        <w:rPr>
          <w:rFonts w:hint="eastAsia"/>
        </w:rPr>
        <w:instrText>周建亮</w:instrText>
      </w:r>
      <w:r w:rsidR="0076405A">
        <w:rPr>
          <w:rFonts w:hint="eastAsia"/>
        </w:rPr>
        <w:instrText>&lt;/style&gt;&lt;/author&gt;&lt;author&gt;&lt;style face="normal" font="default" charset="134" size="100%"&gt;</w:instrText>
      </w:r>
      <w:r w:rsidR="0076405A">
        <w:rPr>
          <w:rFonts w:hint="eastAsia"/>
        </w:rPr>
        <w:instrText>王保丰</w:instrText>
      </w:r>
      <w:r w:rsidR="0076405A">
        <w:rPr>
          <w:rFonts w:hint="eastAsia"/>
        </w:rPr>
        <w:instrText>&lt;/style&gt;&lt;/author&gt;&lt;author&gt;&lt;style face="normal" font="default" charset="134" size="100%"&gt;</w:instrText>
      </w:r>
      <w:r w:rsidR="0076405A">
        <w:rPr>
          <w:rFonts w:hint="eastAsia"/>
        </w:rPr>
        <w:instrText>刘传凯</w:instrText>
      </w:r>
      <w:r w:rsidR="0076405A">
        <w:rPr>
          <w:rFonts w:hint="eastAsia"/>
        </w:rPr>
        <w:instrText>&lt;/style&gt;&lt;/author&gt;&lt;/authors&gt;&lt;/contributors&gt;&lt;titles&gt;&lt;title&gt;&lt;style face="normal" font="default" charset="134" size="100%"&gt;</w:instrText>
      </w:r>
      <w:r w:rsidR="0076405A">
        <w:rPr>
          <w:rFonts w:hint="eastAsia"/>
        </w:rPr>
        <w:instrText>嫦娥三号</w:instrText>
      </w:r>
      <w:r w:rsidR="0076405A">
        <w:rPr>
          <w:rFonts w:hint="eastAsia"/>
        </w:rPr>
        <w:instrText xml:space="preserve"> </w:instrText>
      </w:r>
      <w:r w:rsidR="0076405A">
        <w:rPr>
          <w:rFonts w:hint="eastAsia"/>
        </w:rPr>
        <w:instrText>“玉兔号”</w:instrText>
      </w:r>
      <w:r w:rsidR="0076405A">
        <w:rPr>
          <w:rFonts w:hint="eastAsia"/>
        </w:rPr>
        <w:instrText xml:space="preserve"> </w:instrText>
      </w:r>
      <w:r w:rsidR="0076405A">
        <w:rPr>
          <w:rFonts w:hint="eastAsia"/>
        </w:rPr>
        <w:instrText>巡视器遥操作中的关键技术</w:instrText>
      </w:r>
      <w:r w:rsidR="0076405A">
        <w:rPr>
          <w:rFonts w:hint="eastAsia"/>
        </w:rPr>
        <w:instrText>&lt;/style&gt;&lt;/title&gt;&lt;secondary-title&gt;&lt;style face="normal" font="default" charset="134" size="100%"&gt;</w:instrText>
      </w:r>
      <w:r w:rsidR="0076405A">
        <w:rPr>
          <w:rFonts w:hint="eastAsia"/>
        </w:rPr>
        <w:instrText>中国科学</w:instrText>
      </w:r>
      <w:r w:rsidR="0076405A">
        <w:rPr>
          <w:rFonts w:hint="eastAsia"/>
        </w:rPr>
        <w:instrText xml:space="preserve">: </w:instrText>
      </w:r>
      <w:r w:rsidR="0076405A">
        <w:rPr>
          <w:rFonts w:hint="eastAsia"/>
        </w:rPr>
        <w:instrText>信息科学</w:instrText>
      </w:r>
      <w:r w:rsidR="0076405A">
        <w:rPr>
          <w:rFonts w:hint="eastAsia"/>
        </w:rPr>
        <w:instrText>&lt;/style&gt;&lt;/secondary-title&gt;&lt;/titles&gt;&lt;periodical&gt;&lt;full-title&gt;</w:instrText>
      </w:r>
      <w:r w:rsidR="0076405A">
        <w:rPr>
          <w:rFonts w:hint="eastAsia"/>
        </w:rPr>
        <w:instrText>中国科学</w:instrText>
      </w:r>
      <w:r w:rsidR="0076405A">
        <w:rPr>
          <w:rFonts w:hint="eastAsia"/>
        </w:rPr>
        <w:instrText xml:space="preserve">: </w:instrText>
      </w:r>
      <w:r w:rsidR="0076405A">
        <w:rPr>
          <w:rFonts w:hint="eastAsia"/>
        </w:rPr>
        <w:instrText>信息科学</w:instrText>
      </w:r>
      <w:r w:rsidR="0076405A">
        <w:rPr>
          <w:rFonts w:hint="eastAsia"/>
        </w:rPr>
        <w:instrText>&lt;/full-tit</w:instrText>
      </w:r>
      <w:r w:rsidR="0076405A">
        <w:instrText>le&gt;&lt;/periodical&gt;&lt;pages&gt;&lt;style face="normal" font="default" charset="134" size="100%"&gt;425-440&lt;/style&gt;&lt;/pages&gt;&lt;dates&gt;&lt;year&gt;&lt;style face="normal" font="default" charset="134" size="100%"&gt;2014&lt;/style&gt;&lt;/year&gt;&lt;/dates&gt;&lt;urls&gt;&lt;/urls&gt;&lt;/record&gt;&lt;/Cite&gt;&lt;/EndNote&gt;</w:instrText>
      </w:r>
      <w:r w:rsidR="0084197B">
        <w:fldChar w:fldCharType="separate"/>
      </w:r>
      <w:r w:rsidR="00B53BF6" w:rsidRPr="00B53BF6">
        <w:rPr>
          <w:vertAlign w:val="superscript"/>
        </w:rPr>
        <w:t>[</w:t>
      </w:r>
      <w:hyperlink w:anchor="_ENREF_2" w:tooltip="吴伟仁, 2014 #34" w:history="1">
        <w:r w:rsidR="0076405A" w:rsidRPr="00B53BF6">
          <w:rPr>
            <w:vertAlign w:val="superscript"/>
          </w:rPr>
          <w:t>2</w:t>
        </w:r>
      </w:hyperlink>
      <w:r w:rsidR="00B53BF6" w:rsidRPr="00B53BF6">
        <w:rPr>
          <w:vertAlign w:val="superscript"/>
        </w:rPr>
        <w:t>]</w:t>
      </w:r>
      <w:r w:rsidR="0084197B">
        <w:fldChar w:fldCharType="end"/>
      </w:r>
      <w:r w:rsidR="000D4CE6">
        <w:rPr>
          <w:rFonts w:hint="eastAsia"/>
        </w:rPr>
        <w:t>，并于当月</w:t>
      </w:r>
      <w:r w:rsidR="000D4CE6">
        <w:rPr>
          <w:rFonts w:hint="eastAsia"/>
        </w:rPr>
        <w:t>14</w:t>
      </w:r>
      <w:r w:rsidR="000D4CE6">
        <w:rPr>
          <w:rFonts w:hint="eastAsia"/>
        </w:rPr>
        <w:t>日成功软着陆于月球雨海西北部。我国嫦娥五号探测器于</w:t>
      </w:r>
      <w:r w:rsidR="000D4CE6">
        <w:rPr>
          <w:rFonts w:hint="eastAsia"/>
        </w:rPr>
        <w:t>2014</w:t>
      </w:r>
      <w:r w:rsidR="000D4CE6">
        <w:rPr>
          <w:rFonts w:hint="eastAsia"/>
        </w:rPr>
        <w:t>年</w:t>
      </w:r>
      <w:r w:rsidR="000D4CE6">
        <w:rPr>
          <w:rFonts w:hint="eastAsia"/>
        </w:rPr>
        <w:t>10</w:t>
      </w:r>
      <w:r w:rsidR="000D4CE6">
        <w:rPr>
          <w:rFonts w:hint="eastAsia"/>
        </w:rPr>
        <w:t>月</w:t>
      </w:r>
      <w:r w:rsidR="000D4CE6">
        <w:rPr>
          <w:rFonts w:hint="eastAsia"/>
        </w:rPr>
        <w:t>24</w:t>
      </w:r>
      <w:r w:rsidR="000D4CE6">
        <w:rPr>
          <w:rFonts w:hint="eastAsia"/>
        </w:rPr>
        <w:t>日发射，并于</w:t>
      </w:r>
      <w:r w:rsidR="000D4CE6">
        <w:rPr>
          <w:rFonts w:hint="eastAsia"/>
        </w:rPr>
        <w:t>11</w:t>
      </w:r>
      <w:r w:rsidR="000D4CE6">
        <w:rPr>
          <w:rFonts w:hint="eastAsia"/>
        </w:rPr>
        <w:t>月</w:t>
      </w:r>
      <w:r w:rsidR="000D4CE6">
        <w:rPr>
          <w:rFonts w:hint="eastAsia"/>
        </w:rPr>
        <w:t>1</w:t>
      </w:r>
      <w:r w:rsidR="000D4CE6">
        <w:rPr>
          <w:rFonts w:hint="eastAsia"/>
        </w:rPr>
        <w:t>日成功返回</w:t>
      </w:r>
      <w:r w:rsidR="0084197B">
        <w:rPr>
          <w:rFonts w:hint="eastAsia"/>
        </w:rPr>
        <w:t>。</w:t>
      </w:r>
    </w:p>
    <w:p w:rsidR="0084197B" w:rsidRDefault="0084197B" w:rsidP="002A034B">
      <w:pPr>
        <w:ind w:firstLine="480"/>
      </w:pPr>
      <w:r>
        <w:rPr>
          <w:rFonts w:hint="eastAsia"/>
        </w:rPr>
        <w:t>深空探测是人类</w:t>
      </w:r>
      <w:r w:rsidR="00251ECC">
        <w:rPr>
          <w:rFonts w:hint="eastAsia"/>
        </w:rPr>
        <w:t>为了了解地球以外的宇宙知识所开展的探索活动，既是人类在好奇的天性驱使下自古以来就梦想着进行的活动，也是人类为了得到更美好生活所做的努力。深空探测活动充满了未知，需要依靠人类科技不不断进步去推进，尤其是计算机技术的进步使得深空探测的困难不断被攻克，同时在深空探测活动中所产生的新技术也推动者其他领域的发展。人类在</w:t>
      </w:r>
      <w:r w:rsidR="00251ECC">
        <w:rPr>
          <w:rFonts w:hint="eastAsia"/>
        </w:rPr>
        <w:t>50</w:t>
      </w:r>
      <w:r w:rsidR="00251ECC">
        <w:rPr>
          <w:rFonts w:hint="eastAsia"/>
        </w:rPr>
        <w:t>余年的深空探测历程中取得了</w:t>
      </w:r>
      <w:r w:rsidR="00360809">
        <w:rPr>
          <w:rFonts w:hint="eastAsia"/>
        </w:rPr>
        <w:t>一系列的进步与成果，为人类研究宇宙演化、生命起源、深入了解我们赖以生存的太阳系等作出了巨大的贡献</w:t>
      </w:r>
      <w:r w:rsidR="00072917">
        <w:fldChar w:fldCharType="begin"/>
      </w:r>
      <w:r w:rsidR="00B53BF6">
        <w:rPr>
          <w:rFonts w:hint="eastAsia"/>
        </w:rPr>
        <w:instrText xml:space="preserve"> ADDIN EN.CITE &lt;EndNote&gt;&lt;Cite&gt;&lt;Author&gt;</w:instrText>
      </w:r>
      <w:r w:rsidR="00B53BF6">
        <w:rPr>
          <w:rFonts w:hint="eastAsia"/>
        </w:rPr>
        <w:instrText>彭兢</w:instrText>
      </w:r>
      <w:r w:rsidR="00B53BF6">
        <w:rPr>
          <w:rFonts w:hint="eastAsia"/>
        </w:rPr>
        <w:instrText>&lt;/Author&gt;&lt;Year&gt;2012&lt;/Year&gt;&lt;RecNum&gt;176&lt;/RecNum&gt;&lt;DisplayText&gt;&lt;style face="superscript"&gt;[3]&lt;/style&gt;&lt;/DisplayText&gt;&lt;record&gt;&lt;rec-number&gt;176&lt;/rec-number&gt;&lt;foreign-keys&gt;&lt;key app="EN" db-id="rfrv2wvv0wdeeteewsvprs9dts02rdsvrddp"&gt;176&lt;/key&gt;&lt;/foreign-keys&gt;&lt;ref-type name="Journal Article"&gt;17&lt;/ref-type&gt;&lt;contributors&gt;&lt;authors&gt;&lt;author&gt;</w:instrText>
      </w:r>
      <w:r w:rsidR="00B53BF6">
        <w:rPr>
          <w:rFonts w:hint="eastAsia"/>
        </w:rPr>
        <w:instrText>彭兢</w:instrText>
      </w:r>
      <w:r w:rsidR="00B53BF6">
        <w:rPr>
          <w:rFonts w:hint="eastAsia"/>
        </w:rPr>
        <w:instrText>&lt;/author&gt;&lt;author&gt;</w:instrText>
      </w:r>
      <w:r w:rsidR="00B53BF6">
        <w:rPr>
          <w:rFonts w:hint="eastAsia"/>
        </w:rPr>
        <w:instrText>张熇</w:instrText>
      </w:r>
      <w:r w:rsidR="00B53BF6">
        <w:rPr>
          <w:rFonts w:hint="eastAsia"/>
        </w:rPr>
        <w:instrText>&lt;/author&gt;&lt;author&gt;</w:instrText>
      </w:r>
      <w:r w:rsidR="00B53BF6">
        <w:rPr>
          <w:rFonts w:hint="eastAsia"/>
        </w:rPr>
        <w:instrText>叶培建</w:instrText>
      </w:r>
      <w:r w:rsidR="00B53BF6">
        <w:rPr>
          <w:rFonts w:hint="eastAsia"/>
        </w:rPr>
        <w:instrText>&lt;/author&gt;&lt;/authors&gt;&lt;/contributors&gt;&lt;titles&gt;&lt;title&gt;</w:instrText>
      </w:r>
      <w:r w:rsidR="00B53BF6">
        <w:rPr>
          <w:rFonts w:hint="eastAsia"/>
        </w:rPr>
        <w:instrText>深空探测年表研究</w:instrText>
      </w:r>
      <w:r w:rsidR="00B53BF6">
        <w:rPr>
          <w:rFonts w:hint="eastAsia"/>
        </w:rPr>
        <w:instrText>&lt;/title&gt;&lt;secondary-title&gt;</w:instrText>
      </w:r>
      <w:r w:rsidR="00B53BF6">
        <w:rPr>
          <w:rFonts w:hint="eastAsia"/>
        </w:rPr>
        <w:instrText>深空探测研究</w:instrText>
      </w:r>
      <w:r w:rsidR="00B53BF6">
        <w:rPr>
          <w:rFonts w:hint="eastAsia"/>
        </w:rPr>
        <w:instrText>&lt;/secondary-title&gt;&lt;/titles&gt;&lt;periodical&gt;&lt;full-title&gt;</w:instrText>
      </w:r>
      <w:r w:rsidR="00B53BF6">
        <w:rPr>
          <w:rFonts w:hint="eastAsia"/>
        </w:rPr>
        <w:instrText>深空探测研究</w:instrText>
      </w:r>
      <w:r w:rsidR="00B53BF6">
        <w:rPr>
          <w:rFonts w:hint="eastAsia"/>
        </w:rPr>
        <w:instrText>&lt;/full-title&gt;&lt;/periodical&gt;&lt;pages&gt;1-13&lt;/pages&gt;&lt;number&gt;3&lt;/number&gt;&lt;dates&gt;&lt;year&gt;2012&lt;/year&gt;&lt;/dates&gt;&lt;urls&gt;&lt;/urls&gt;&lt;/record&gt;&lt;/Cite&gt;&lt;/EndNote&gt;</w:instrText>
      </w:r>
      <w:r w:rsidR="00072917">
        <w:fldChar w:fldCharType="separate"/>
      </w:r>
      <w:r w:rsidR="00B53BF6" w:rsidRPr="00B53BF6">
        <w:rPr>
          <w:vertAlign w:val="superscript"/>
        </w:rPr>
        <w:t>[</w:t>
      </w:r>
      <w:hyperlink w:anchor="_ENREF_3" w:tooltip="彭兢, 2012 #176" w:history="1">
        <w:r w:rsidR="0076405A" w:rsidRPr="00B53BF6">
          <w:rPr>
            <w:vertAlign w:val="superscript"/>
          </w:rPr>
          <w:t>3</w:t>
        </w:r>
      </w:hyperlink>
      <w:r w:rsidR="00B53BF6" w:rsidRPr="00B53BF6">
        <w:rPr>
          <w:vertAlign w:val="superscript"/>
        </w:rPr>
        <w:t>]</w:t>
      </w:r>
      <w:r w:rsidR="00072917">
        <w:fldChar w:fldCharType="end"/>
      </w:r>
      <w:r w:rsidR="00360809">
        <w:rPr>
          <w:rFonts w:hint="eastAsia"/>
        </w:rPr>
        <w:t>。</w:t>
      </w:r>
    </w:p>
    <w:p w:rsidR="00DC5098" w:rsidRDefault="00360809" w:rsidP="002A034B">
      <w:pPr>
        <w:ind w:firstLine="480"/>
        <w:rPr>
          <w:rFonts w:ascii="Calibri" w:hAnsi="Calibri"/>
          <w:spacing w:val="10"/>
          <w:kern w:val="0"/>
        </w:rPr>
      </w:pPr>
      <w:r>
        <w:rPr>
          <w:rFonts w:hint="eastAsia"/>
        </w:rPr>
        <w:t>行星探测巡视器是研究月球、火星等行星表面最重要的手段之一，而巡视器的导航定位是完成探测任务关键技术，是当前的研究热点，并有待不断调高的巡视器核心技术之一。</w:t>
      </w:r>
      <w:r w:rsidR="00336740">
        <w:rPr>
          <w:rFonts w:hint="eastAsia"/>
        </w:rPr>
        <w:t>巡视器导航定位的主要难点来自于行星表面的陌生环境以及巡视器距离地面测控站太远，导致很多地面常用的导航方法不适用。</w:t>
      </w:r>
      <w:r w:rsidR="00DC5098">
        <w:rPr>
          <w:rFonts w:hint="eastAsia"/>
        </w:rPr>
        <w:t>常见的导航定位方法包括：惯性导航、视觉、天文导航、地磁导航、无线电导航、里程里程计、超声波等方法。由于月面磁场微弱，无法使用地磁导航，大气稀薄，也无法使用超声波定位，现阶段也不存在类似地面</w:t>
      </w:r>
      <w:r w:rsidR="00DC5098">
        <w:rPr>
          <w:rFonts w:hint="eastAsia"/>
        </w:rPr>
        <w:t>GPS</w:t>
      </w:r>
      <w:r w:rsidR="00DC5098">
        <w:rPr>
          <w:rFonts w:hint="eastAsia"/>
        </w:rPr>
        <w:t>的卫星无线电定位系统。早期的巡视器定位主要依靠无线电测控的方式，</w:t>
      </w:r>
      <w:r w:rsidR="007C2245">
        <w:rPr>
          <w:rFonts w:hint="eastAsia"/>
        </w:rPr>
        <w:t>仅能达到几十米到几百米的定位精度，且</w:t>
      </w:r>
      <w:r w:rsidR="00DC5098" w:rsidRPr="002320F8">
        <w:rPr>
          <w:rFonts w:ascii="Calibri" w:hAnsi="Calibri" w:hint="eastAsia"/>
          <w:spacing w:val="10"/>
          <w:kern w:val="0"/>
        </w:rPr>
        <w:t>受到地球和各天体的公转和自转运动影响，存在无法测控的区域或时段，而且即使在可测控时段，</w:t>
      </w:r>
      <w:r w:rsidR="00DC5098" w:rsidRPr="002320F8">
        <w:t>由于地球和探测天体之间距离遥远，</w:t>
      </w:r>
      <w:r w:rsidR="00DC5098" w:rsidRPr="002320F8">
        <w:rPr>
          <w:rFonts w:ascii="Calibri" w:hAnsi="Calibri" w:hint="eastAsia"/>
          <w:spacing w:val="10"/>
          <w:kern w:val="0"/>
        </w:rPr>
        <w:t>从测量数据下传到控制信息上传之间也存在较长的时间延迟。</w:t>
      </w:r>
      <w:r w:rsidR="00DC5098" w:rsidRPr="002320F8">
        <w:rPr>
          <w:rFonts w:ascii="Calibri" w:hAnsi="Calibri"/>
          <w:spacing w:val="10"/>
          <w:kern w:val="0"/>
        </w:rPr>
        <w:t>这种基于地面测控的导航方法在导航精度、实时性、覆盖性、可靠性等诸多方面受到限制，难</w:t>
      </w:r>
      <w:r w:rsidR="00DC5098" w:rsidRPr="002320F8">
        <w:rPr>
          <w:rFonts w:ascii="Calibri" w:hAnsi="Calibri" w:hint="eastAsia"/>
          <w:spacing w:val="10"/>
          <w:kern w:val="0"/>
        </w:rPr>
        <w:t>以</w:t>
      </w:r>
      <w:r w:rsidR="00DC5098" w:rsidRPr="002320F8">
        <w:rPr>
          <w:rFonts w:ascii="Calibri" w:hAnsi="Calibri"/>
          <w:spacing w:val="10"/>
          <w:kern w:val="0"/>
        </w:rPr>
        <w:t>满足深空探测</w:t>
      </w:r>
      <w:r w:rsidR="00DC5098" w:rsidRPr="002320F8">
        <w:rPr>
          <w:rFonts w:ascii="Calibri" w:hAnsi="Calibri" w:hint="eastAsia"/>
          <w:spacing w:val="10"/>
          <w:kern w:val="0"/>
        </w:rPr>
        <w:t>巡视器</w:t>
      </w:r>
      <w:r w:rsidR="00DC5098" w:rsidRPr="002320F8">
        <w:rPr>
          <w:rFonts w:ascii="Calibri" w:hAnsi="Calibri"/>
          <w:spacing w:val="10"/>
          <w:kern w:val="0"/>
        </w:rPr>
        <w:t>对高精度实时导航的迫切需求。</w:t>
      </w:r>
      <w:r w:rsidR="00DC5098" w:rsidRPr="002320F8">
        <w:rPr>
          <w:rFonts w:ascii="Calibri" w:hAnsi="Calibri" w:hint="eastAsia"/>
          <w:spacing w:val="10"/>
          <w:kern w:val="0"/>
        </w:rPr>
        <w:t>因此，深空探测巡视器的自主导航技术已成为一项急需研究的关键技术。</w:t>
      </w:r>
      <w:r w:rsidR="00442B0D">
        <w:rPr>
          <w:rFonts w:ascii="Calibri" w:hAnsi="Calibri" w:hint="eastAsia"/>
          <w:spacing w:val="10"/>
          <w:kern w:val="0"/>
        </w:rPr>
        <w:t>可用于深空探测巡视器的自主</w:t>
      </w:r>
      <w:r w:rsidR="00442B0D">
        <w:rPr>
          <w:rFonts w:ascii="Calibri" w:hAnsi="Calibri" w:hint="eastAsia"/>
          <w:spacing w:val="10"/>
          <w:kern w:val="0"/>
        </w:rPr>
        <w:lastRenderedPageBreak/>
        <w:t>导航方法主要包括：惯性导航、视觉导航、车轮里程计和天文导航。</w:t>
      </w:r>
    </w:p>
    <w:p w:rsidR="00DC5098" w:rsidRDefault="007C2245" w:rsidP="00DC5098">
      <w:pPr>
        <w:ind w:firstLine="480"/>
        <w:rPr>
          <w:szCs w:val="24"/>
        </w:rPr>
      </w:pPr>
      <w:r>
        <w:rPr>
          <w:rFonts w:hint="eastAsia"/>
        </w:rPr>
        <w:t>早期的巡视器自主导航手段</w:t>
      </w:r>
      <w:r w:rsidR="00442B0D">
        <w:rPr>
          <w:rFonts w:hint="eastAsia"/>
        </w:rPr>
        <w:t>主要</w:t>
      </w:r>
      <w:r>
        <w:rPr>
          <w:rFonts w:hint="eastAsia"/>
        </w:rPr>
        <w:t>依靠车轮里程计</w:t>
      </w:r>
      <w:r w:rsidR="00442B0D">
        <w:rPr>
          <w:rFonts w:hint="eastAsia"/>
        </w:rPr>
        <w:t>与航向仪相结合的方法通过积分推算出位置</w:t>
      </w:r>
      <w:r w:rsidR="00FD3E56">
        <w:fldChar w:fldCharType="begin"/>
      </w:r>
      <w:r w:rsidR="00B53BF6">
        <w:instrText xml:space="preserve"> ADDIN EN.CITE &lt;EndNote&gt;&lt;Cite&gt;&lt;Author&gt;Y.&lt;/Author&gt;&lt;Year&gt;1996&lt;/Year&gt;&lt;RecNum&gt;179&lt;/RecNum&gt;&lt;DisplayText&gt;&lt;style face="superscript"&gt;[4]&lt;/style&gt;&lt;/DisplayText&gt;&lt;record&gt;&lt;rec-number&gt;179&lt;/rec-number&gt;&lt;foreign-keys&gt;&lt;key app="EN" db-id="rfrv2wvv0wdeeteewsvprs9dts02rdsvrddp"&gt;179&lt;/key&gt;&lt;/foreign-keys&gt;&lt;ref-type name="Conference Proceedings"&gt;10&lt;/ref-type&gt;&lt;contributors&gt;&lt;authors&gt;&lt;author&gt;Fuke Y.&lt;/author&gt;&lt;author&gt;Krotkov E&lt;/author&gt;&lt;/authors&gt;&lt;/contributors&gt;&lt;titles&gt;&lt;title&gt;Dead Reckoning for a Lunar Rover on Uneven Terrain&lt;/title&gt;&lt;secondary-title&gt;1996 IEEE International Conference on Robotics and Automation&lt;/secondary-title&gt;&lt;/titles&gt;&lt;pages&gt;411-416&lt;/pages&gt;&lt;volume&gt;1&lt;/volume&gt;&lt;dates&gt;&lt;year&gt;1996&lt;/year&gt;&lt;/dates&gt;&lt;pub-location&gt;Minneapolis&lt;/pub-location&gt;&lt;publisher&gt;IEEE&lt;/publisher&gt;&lt;urls&gt;&lt;/urls&gt;&lt;/record&gt;&lt;/Cite&gt;&lt;/EndNote&gt;</w:instrText>
      </w:r>
      <w:r w:rsidR="00FD3E56">
        <w:fldChar w:fldCharType="separate"/>
      </w:r>
      <w:r w:rsidR="00B53BF6" w:rsidRPr="00B53BF6">
        <w:rPr>
          <w:vertAlign w:val="superscript"/>
        </w:rPr>
        <w:t>[</w:t>
      </w:r>
      <w:hyperlink w:anchor="_ENREF_4" w:tooltip="Y., 1996 #179" w:history="1">
        <w:r w:rsidR="0076405A" w:rsidRPr="00B53BF6">
          <w:rPr>
            <w:vertAlign w:val="superscript"/>
          </w:rPr>
          <w:t>4</w:t>
        </w:r>
      </w:hyperlink>
      <w:r w:rsidR="00B53BF6" w:rsidRPr="00B53BF6">
        <w:rPr>
          <w:vertAlign w:val="superscript"/>
        </w:rPr>
        <w:t>]</w:t>
      </w:r>
      <w:r w:rsidR="00FD3E56">
        <w:fldChar w:fldCharType="end"/>
      </w:r>
      <w:r>
        <w:rPr>
          <w:rFonts w:hint="eastAsia"/>
        </w:rPr>
        <w:t>，</w:t>
      </w:r>
      <w:r w:rsidRPr="002320F8">
        <w:rPr>
          <w:rFonts w:hint="eastAsia"/>
          <w:szCs w:val="24"/>
        </w:rPr>
        <w:t>车轮里程计利用车体运动部件的机械或电磁装置来推算运动参数，它们都存在精度较差和数据稳定性不高的缺陷，且受车体倾斜和车轮状态的影响较大，定位精度一般为行驶距离的</w:t>
      </w:r>
      <w:r w:rsidRPr="002320F8">
        <w:rPr>
          <w:rFonts w:hint="eastAsia"/>
          <w:szCs w:val="24"/>
        </w:rPr>
        <w:t>10%-20%</w:t>
      </w:r>
      <w:r>
        <w:rPr>
          <w:szCs w:val="24"/>
        </w:rPr>
        <w:fldChar w:fldCharType="begin"/>
      </w:r>
      <w:r w:rsidR="00B53BF6">
        <w:rPr>
          <w:rFonts w:hint="eastAsia"/>
          <w:szCs w:val="24"/>
        </w:rPr>
        <w:instrText xml:space="preserve"> ADDIN EN.CITE &lt;EndNote&gt;&lt;Cite&gt;&lt;Author&gt;</w:instrText>
      </w:r>
      <w:r w:rsidR="00B53BF6">
        <w:rPr>
          <w:rFonts w:hint="eastAsia"/>
          <w:szCs w:val="24"/>
        </w:rPr>
        <w:instrText>石德乐</w:instrText>
      </w:r>
      <w:r w:rsidR="00B53BF6">
        <w:rPr>
          <w:rFonts w:hint="eastAsia"/>
          <w:szCs w:val="24"/>
        </w:rPr>
        <w:instrText>&lt;/Author&gt;&lt;Year&gt;2006&lt;/Year&gt;&lt;RecNum&gt;174&lt;/RecNum&gt;&lt;DisplayText&gt;&lt;style face="superscript"&gt;[5]&lt;/style&gt;&lt;/DisplayText&gt;&lt;record&gt;&lt;rec-number&gt;174&lt;/rec-number&gt;&lt;foreign-keys&gt;&lt;key app="EN" db-id="rfrv2wvv0wdeeteewsvprs9dts02rdsvrddp"&gt;174&lt;/key&gt;&lt;/foreign-keys&gt;&lt;ref-type name="Journal Article"&gt;17&lt;/ref-type&gt;&lt;contributors&gt;&lt;authors&gt;&lt;author&gt;&lt;style face="normal" font="default" charset="134" size="100%"&gt;</w:instrText>
      </w:r>
      <w:r w:rsidR="00B53BF6">
        <w:rPr>
          <w:rFonts w:hint="eastAsia"/>
          <w:szCs w:val="24"/>
        </w:rPr>
        <w:instrText>石德乐</w:instrText>
      </w:r>
      <w:r w:rsidR="00B53BF6">
        <w:rPr>
          <w:rFonts w:hint="eastAsia"/>
          <w:szCs w:val="24"/>
        </w:rPr>
        <w:instrText>&lt;/style&gt;&lt;/author&gt;&lt;author&gt;&lt;style face="normal" font="default" charset="134" size="100%"&gt;</w:instrText>
      </w:r>
      <w:r w:rsidR="00B53BF6">
        <w:rPr>
          <w:rFonts w:hint="eastAsia"/>
          <w:szCs w:val="24"/>
        </w:rPr>
        <w:instrText>叶培建</w:instrText>
      </w:r>
      <w:r w:rsidR="00B53BF6">
        <w:rPr>
          <w:rFonts w:hint="eastAsia"/>
          <w:szCs w:val="24"/>
        </w:rPr>
        <w:instrText>&lt;/style&gt;&lt;/author&gt;&lt;author&gt;&lt;style face="normal" font="default" charset="134" size="100%"&gt;</w:instrText>
      </w:r>
      <w:r w:rsidR="00B53BF6">
        <w:rPr>
          <w:rFonts w:hint="eastAsia"/>
          <w:szCs w:val="24"/>
        </w:rPr>
        <w:instrText>贾阳</w:instrText>
      </w:r>
      <w:r w:rsidR="00B53BF6">
        <w:rPr>
          <w:rFonts w:hint="eastAsia"/>
          <w:szCs w:val="24"/>
        </w:rPr>
        <w:instrText>&lt;/style&gt;&lt;/author&gt;&lt;/authors&gt;&lt;/contributors&gt;&lt;titles&gt;&lt;title&gt;&lt;style face="normal" font="default" charset="134" size="100%"&gt;</w:instrText>
      </w:r>
      <w:r w:rsidR="00B53BF6">
        <w:rPr>
          <w:rFonts w:hint="eastAsia"/>
          <w:szCs w:val="24"/>
        </w:rPr>
        <w:instrText>我国月面巡视探测器定位方法研究</w:instrText>
      </w:r>
      <w:r w:rsidR="00B53BF6">
        <w:rPr>
          <w:rFonts w:hint="eastAsia"/>
          <w:szCs w:val="24"/>
        </w:rPr>
        <w:instrText>&lt;/style&gt;&lt;/title&gt;&lt;secondary-title&gt;&lt;style face="normal" font="default" charset="134" size="100%"&gt;</w:instrText>
      </w:r>
      <w:r w:rsidR="00B53BF6">
        <w:rPr>
          <w:rFonts w:hint="eastAsia"/>
          <w:szCs w:val="24"/>
        </w:rPr>
        <w:instrText>航天器工程</w:instrText>
      </w:r>
      <w:r w:rsidR="00B53BF6">
        <w:rPr>
          <w:rFonts w:hint="eastAsia"/>
          <w:szCs w:val="24"/>
        </w:rPr>
        <w:instrText>&lt;/style&gt;&lt;/secondary-title&gt;&lt;/titles&gt;&lt;periodical&gt;&lt;full-title&gt;</w:instrText>
      </w:r>
      <w:r w:rsidR="00B53BF6">
        <w:rPr>
          <w:rFonts w:hint="eastAsia"/>
          <w:szCs w:val="24"/>
        </w:rPr>
        <w:instrText>航天器工程</w:instrText>
      </w:r>
      <w:r w:rsidR="00B53BF6">
        <w:rPr>
          <w:rFonts w:hint="eastAsia"/>
          <w:szCs w:val="24"/>
        </w:rPr>
        <w:instrText>&lt;/full-title&gt;&lt;/periodical&gt;&lt;pages&gt;14-20&lt;/pages&gt;&lt;volume&gt;15&lt;/volume&gt;&lt;number&gt;4&lt;/number&gt;&lt;dates&gt;&lt;year&gt;2006&lt;/year&gt;&lt;/dates&gt;&lt;u</w:instrText>
      </w:r>
      <w:r w:rsidR="00B53BF6">
        <w:rPr>
          <w:szCs w:val="24"/>
        </w:rPr>
        <w:instrText>rls&gt;&lt;/urls&gt;&lt;/record&gt;&lt;/Cite&gt;&lt;/EndNote&gt;</w:instrText>
      </w:r>
      <w:r>
        <w:rPr>
          <w:szCs w:val="24"/>
        </w:rPr>
        <w:fldChar w:fldCharType="separate"/>
      </w:r>
      <w:r w:rsidR="00B53BF6" w:rsidRPr="00B53BF6">
        <w:rPr>
          <w:szCs w:val="24"/>
          <w:vertAlign w:val="superscript"/>
        </w:rPr>
        <w:t>[</w:t>
      </w:r>
      <w:hyperlink w:anchor="_ENREF_5" w:tooltip="石德乐, 2006 #174" w:history="1">
        <w:r w:rsidR="0076405A" w:rsidRPr="00B53BF6">
          <w:rPr>
            <w:szCs w:val="24"/>
            <w:vertAlign w:val="superscript"/>
          </w:rPr>
          <w:t>5</w:t>
        </w:r>
      </w:hyperlink>
      <w:r w:rsidR="00B53BF6" w:rsidRPr="00B53BF6">
        <w:rPr>
          <w:szCs w:val="24"/>
          <w:vertAlign w:val="superscript"/>
        </w:rPr>
        <w:t>]</w:t>
      </w:r>
      <w:r>
        <w:rPr>
          <w:szCs w:val="24"/>
        </w:rPr>
        <w:fldChar w:fldCharType="end"/>
      </w:r>
      <w:r w:rsidRPr="002320F8">
        <w:rPr>
          <w:rFonts w:hint="eastAsia"/>
          <w:szCs w:val="24"/>
        </w:rPr>
        <w:t>。针对火星土壤存在稀松的颗粒状沙土和岩石的情况，当巡视器行驶在陡峭斜坡或沙地地形中，车轮打滑或空转会造成难以估计的位置误差。</w:t>
      </w:r>
      <w:r>
        <w:rPr>
          <w:rFonts w:hint="eastAsia"/>
          <w:szCs w:val="24"/>
        </w:rPr>
        <w:t>例如在美国</w:t>
      </w:r>
      <w:r w:rsidR="002D4565">
        <w:rPr>
          <w:rFonts w:hint="eastAsia"/>
          <w:szCs w:val="24"/>
        </w:rPr>
        <w:t>的火星巡视器</w:t>
      </w:r>
      <w:r w:rsidR="002D4565" w:rsidRPr="002320F8">
        <w:rPr>
          <w:rFonts w:hint="eastAsia"/>
          <w:szCs w:val="21"/>
        </w:rPr>
        <w:t>（</w:t>
      </w:r>
      <w:r w:rsidR="002D4565" w:rsidRPr="002320F8">
        <w:rPr>
          <w:rFonts w:hint="eastAsia"/>
          <w:szCs w:val="21"/>
        </w:rPr>
        <w:t>Mars Exploration Rover</w:t>
      </w:r>
      <w:r w:rsidR="002D4565" w:rsidRPr="002320F8">
        <w:rPr>
          <w:rFonts w:hint="eastAsia"/>
          <w:szCs w:val="21"/>
        </w:rPr>
        <w:t>，</w:t>
      </w:r>
      <w:r w:rsidR="002D4565" w:rsidRPr="002320F8">
        <w:rPr>
          <w:rFonts w:hint="eastAsia"/>
          <w:szCs w:val="21"/>
        </w:rPr>
        <w:t>MER</w:t>
      </w:r>
      <w:r w:rsidR="002D4565" w:rsidRPr="002320F8">
        <w:rPr>
          <w:rFonts w:hint="eastAsia"/>
          <w:szCs w:val="21"/>
        </w:rPr>
        <w:t>）</w:t>
      </w:r>
      <w:r>
        <w:rPr>
          <w:rFonts w:hint="eastAsia"/>
          <w:szCs w:val="24"/>
        </w:rPr>
        <w:t>“勇气号”</w:t>
      </w:r>
      <w:r w:rsidR="002D4565" w:rsidRPr="002320F8">
        <w:rPr>
          <w:rFonts w:hint="eastAsia"/>
          <w:szCs w:val="21"/>
        </w:rPr>
        <w:t>（</w:t>
      </w:r>
      <w:r w:rsidR="002D4565" w:rsidRPr="002320F8">
        <w:rPr>
          <w:rFonts w:hint="eastAsia"/>
          <w:szCs w:val="21"/>
        </w:rPr>
        <w:t>Spirit</w:t>
      </w:r>
      <w:r w:rsidR="002D4565" w:rsidRPr="002320F8">
        <w:rPr>
          <w:rFonts w:hint="eastAsia"/>
          <w:szCs w:val="21"/>
        </w:rPr>
        <w:t>）</w:t>
      </w:r>
      <w:r>
        <w:rPr>
          <w:rFonts w:hint="eastAsia"/>
          <w:szCs w:val="24"/>
        </w:rPr>
        <w:t>着陆区的哥伦比亚山、“机遇号”</w:t>
      </w:r>
      <w:r w:rsidR="002D4565" w:rsidRPr="002320F8">
        <w:rPr>
          <w:rFonts w:hint="eastAsia"/>
          <w:szCs w:val="21"/>
        </w:rPr>
        <w:t>（</w:t>
      </w:r>
      <w:r w:rsidR="002D4565" w:rsidRPr="002320F8">
        <w:rPr>
          <w:rFonts w:hint="eastAsia"/>
          <w:szCs w:val="21"/>
        </w:rPr>
        <w:t>Opportunity</w:t>
      </w:r>
      <w:r w:rsidR="002D4565" w:rsidRPr="002320F8">
        <w:rPr>
          <w:rFonts w:hint="eastAsia"/>
          <w:szCs w:val="21"/>
        </w:rPr>
        <w:t>）</w:t>
      </w:r>
      <w:r>
        <w:rPr>
          <w:rFonts w:hint="eastAsia"/>
          <w:szCs w:val="24"/>
        </w:rPr>
        <w:t>着陆区的鹰坑（</w:t>
      </w:r>
      <w:r>
        <w:rPr>
          <w:rFonts w:hint="eastAsia"/>
          <w:szCs w:val="24"/>
        </w:rPr>
        <w:t>Eagle Crater</w:t>
      </w:r>
      <w:r>
        <w:rPr>
          <w:rFonts w:hint="eastAsia"/>
          <w:szCs w:val="24"/>
        </w:rPr>
        <w:t>）和耐力坑（</w:t>
      </w:r>
      <w:r>
        <w:rPr>
          <w:rFonts w:hint="eastAsia"/>
          <w:szCs w:val="24"/>
        </w:rPr>
        <w:t>Endurance Crater</w:t>
      </w:r>
      <w:r>
        <w:rPr>
          <w:rFonts w:hint="eastAsia"/>
          <w:szCs w:val="24"/>
        </w:rPr>
        <w:t>）上坡过程中，均出现过严重的打滑现象，其中在哥伦比亚山上坡时出现过高达</w:t>
      </w:r>
      <w:r>
        <w:rPr>
          <w:rFonts w:hint="eastAsia"/>
          <w:szCs w:val="24"/>
        </w:rPr>
        <w:t>125%</w:t>
      </w:r>
      <w:r>
        <w:rPr>
          <w:rFonts w:hint="eastAsia"/>
          <w:szCs w:val="24"/>
        </w:rPr>
        <w:t>的打滑</w:t>
      </w:r>
      <w:r>
        <w:rPr>
          <w:szCs w:val="24"/>
        </w:rPr>
        <w:fldChar w:fldCharType="begin"/>
      </w:r>
      <w:r w:rsidR="00B53BF6">
        <w:rPr>
          <w:szCs w:val="24"/>
        </w:rPr>
        <w:instrText xml:space="preserve"> ADDIN EN.CITE &lt;EndNote&gt;&lt;Cite&gt;&lt;Author&gt;Maimone&lt;/Author&gt;&lt;Year&gt;2006&lt;/Year&gt;&lt;RecNum&gt;175&lt;/RecNum&gt;&lt;DisplayText&gt;&lt;style face="superscript"&gt;[6]&lt;/style&gt;&lt;/DisplayText&gt;&lt;record&gt;&lt;rec-number&gt;175&lt;/rec-number&gt;&lt;foreign-keys&gt;&lt;key app="EN" db-id="rfrv2wvv0wdeeteewsvprs9dts02rdsvrddp"&gt;175&lt;/key&gt;&lt;/foreign-keys&gt;&lt;ref-type name="Conference Proceedings"&gt;10&lt;/ref-type&gt;&lt;contributors&gt;&lt;authors&gt;&lt;author&gt;Maimone, Mark&lt;/author&gt;&lt;author&gt;Johnson, Andrew&lt;/author&gt;&lt;author&gt;Cheng, Yang&lt;/author&gt;&lt;author&gt;Willson, Reg&lt;/author&gt;&lt;author&gt;Matthies, Larry&lt;/author&gt;&lt;/authors&gt;&lt;/contributors&gt;&lt;titles&gt;&lt;title&gt;Autonomous navigation results from the Mars Exploration Rover (MER) mission&lt;/title&gt;&lt;secondary-title&gt;9th International Symposium on Experimental Robotics(ISER)&lt;/secondary-title&gt;&lt;/titles&gt;&lt;pages&gt;18-21&lt;/pages&gt;&lt;dates&gt;&lt;year&gt;2006&lt;/year&gt;&lt;/dates&gt;&lt;pub-location&gt;Singapore&lt;/pub-location&gt;&lt;urls&gt;&lt;/urls&gt;&lt;/record&gt;&lt;/Cite&gt;&lt;/EndNote&gt;</w:instrText>
      </w:r>
      <w:r>
        <w:rPr>
          <w:szCs w:val="24"/>
        </w:rPr>
        <w:fldChar w:fldCharType="separate"/>
      </w:r>
      <w:r w:rsidR="00B53BF6" w:rsidRPr="00B53BF6">
        <w:rPr>
          <w:szCs w:val="24"/>
          <w:vertAlign w:val="superscript"/>
        </w:rPr>
        <w:t>[</w:t>
      </w:r>
      <w:hyperlink w:anchor="_ENREF_6" w:tooltip="Maimone, 2006 #175" w:history="1">
        <w:r w:rsidR="0076405A" w:rsidRPr="00B53BF6">
          <w:rPr>
            <w:szCs w:val="24"/>
            <w:vertAlign w:val="superscript"/>
          </w:rPr>
          <w:t>6</w:t>
        </w:r>
      </w:hyperlink>
      <w:r w:rsidR="00B53BF6" w:rsidRPr="00B53BF6">
        <w:rPr>
          <w:szCs w:val="24"/>
          <w:vertAlign w:val="superscript"/>
        </w:rPr>
        <w:t>]</w:t>
      </w:r>
      <w:r>
        <w:rPr>
          <w:szCs w:val="24"/>
        </w:rPr>
        <w:fldChar w:fldCharType="end"/>
      </w:r>
      <w:r>
        <w:rPr>
          <w:rFonts w:hint="eastAsia"/>
          <w:szCs w:val="24"/>
        </w:rPr>
        <w:t>。</w:t>
      </w:r>
      <w:r w:rsidR="00072917">
        <w:rPr>
          <w:rFonts w:hint="eastAsia"/>
          <w:szCs w:val="24"/>
        </w:rPr>
        <w:t>由于每一次打滑产生的误差均会累积到车轮里程计的航位推算结果中，导致车轮里程计的位置误差会不断积累。同时又由于车轮里程计是一种实现加单且在坚实地面较为可靠的导航方法，美国的“勇气号”、“机遇号”以及“好奇号”火星车采用分时独立的方式，将车轮里程计作为某个阶段的导航方式</w:t>
      </w:r>
      <w:r w:rsidR="00072917">
        <w:rPr>
          <w:szCs w:val="24"/>
        </w:rPr>
        <w:fldChar w:fldCharType="begin"/>
      </w:r>
      <w:r w:rsidR="00B53BF6">
        <w:rPr>
          <w:szCs w:val="24"/>
        </w:rPr>
        <w:instrText xml:space="preserve"> ADDIN EN.CITE &lt;EndNote&gt;&lt;Cite&gt;&lt;Author&gt;Grotzinger&lt;/Author&gt;&lt;Year&gt;2012&lt;/Year&gt;&lt;RecNum&gt;1&lt;/RecNum&gt;&lt;DisplayText&gt;&lt;style face="superscript"&gt;[7, 8]&lt;/style&gt;&lt;/DisplayText&gt;&lt;record&gt;&lt;rec-number&gt;1&lt;/rec-number&gt;&lt;foreign-keys&gt;&lt;key app="EN" db-id="rfrv2wvv0wdeeteewsvprs9dts02rdsvrddp"&gt;1&lt;/key&gt;&lt;/foreign-keys&gt;&lt;ref-type name="Journal Article"&gt;17&lt;/ref-type&gt;&lt;contributors&gt;&lt;authors&gt;&lt;author&gt;Grotzinger, John P&lt;/author&gt;&lt;author&gt;Crisp, Joy&lt;/author&gt;&lt;author&gt;Vasavada, Ashwin R&lt;/author&gt;&lt;author&gt;Anderson, Robert C&lt;/author&gt;&lt;author&gt;Baker, Charles J&lt;/author&gt;&lt;author&gt;Barry, Robert&lt;/author&gt;&lt;author&gt;Blake, David F&lt;/author&gt;&lt;author&gt;Conrad, Pamela&lt;/author&gt;&lt;author&gt;Edgett, Kenneth S&lt;/author&gt;&lt;author&gt;Ferdowski, Bobak&lt;/author&gt;&lt;/authors&gt;&lt;/contributors&gt;&lt;titles&gt;&lt;title&gt;Mars Science Laboratory mission and science investigation&lt;/title&gt;&lt;secondary-title&gt;Space science reviews&lt;/secondary-title&gt;&lt;/titles&gt;&lt;periodical&gt;&lt;full-title&gt;Space science reviews&lt;/full-title&gt;&lt;/periodical&gt;&lt;pages&gt;5-56&lt;/pages&gt;&lt;volume&gt;170&lt;/volume&gt;&lt;number&gt;1-4&lt;/number&gt;&lt;dates&gt;&lt;year&gt;2012&lt;/year&gt;&lt;/dates&gt;&lt;isbn&gt;0038-6308&lt;/isbn&gt;&lt;urls&gt;&lt;/urls&gt;&lt;/record&gt;&lt;/Cite&gt;&lt;Cite&gt;&lt;Author&gt;Volpe&lt;/Author&gt;&lt;Year&gt;2003&lt;/Year&gt;&lt;RecNum&gt;177&lt;/RecNum&gt;&lt;record&gt;&lt;rec-number&gt;177&lt;/rec-number&gt;&lt;foreign-keys&gt;&lt;key app="EN" db-id="rfrv2wvv0wdeeteewsvprs9dts02rdsvrddp"&gt;177&lt;/key&gt;&lt;/foreign-keys&gt;&lt;ref-type name="Conference Proceedings"&gt;10&lt;/ref-type&gt;&lt;contributors&gt;&lt;authors&gt;&lt;author&gt;Volpe, Richard&lt;/author&gt;&lt;author&gt;Peters, Stephen&lt;/author&gt;&lt;/authors&gt;&lt;/contributors&gt;&lt;titles&gt;&lt;title&gt;Rover technology development and infusion for the 2009 mars science laboratory mission&lt;/title&gt;&lt;secondary-title&gt;7th International Symposium on Artificial Intelligence, Robotics, and Automation in Space&lt;/secondary-title&gt;&lt;/titles&gt;&lt;dates&gt;&lt;year&gt;2003&lt;/year&gt;&lt;/dates&gt;&lt;urls&gt;&lt;/urls&gt;&lt;/record&gt;&lt;/Cite&gt;&lt;/EndNote&gt;</w:instrText>
      </w:r>
      <w:r w:rsidR="00072917">
        <w:rPr>
          <w:szCs w:val="24"/>
        </w:rPr>
        <w:fldChar w:fldCharType="separate"/>
      </w:r>
      <w:r w:rsidR="00B53BF6" w:rsidRPr="00B53BF6">
        <w:rPr>
          <w:szCs w:val="24"/>
          <w:vertAlign w:val="superscript"/>
        </w:rPr>
        <w:t>[</w:t>
      </w:r>
      <w:hyperlink w:anchor="_ENREF_7" w:tooltip="Grotzinger, 2012 #1" w:history="1">
        <w:r w:rsidR="0076405A" w:rsidRPr="00B53BF6">
          <w:rPr>
            <w:szCs w:val="24"/>
            <w:vertAlign w:val="superscript"/>
          </w:rPr>
          <w:t>7</w:t>
        </w:r>
      </w:hyperlink>
      <w:r w:rsidR="00B53BF6" w:rsidRPr="00B53BF6">
        <w:rPr>
          <w:szCs w:val="24"/>
          <w:vertAlign w:val="superscript"/>
        </w:rPr>
        <w:t xml:space="preserve">, </w:t>
      </w:r>
      <w:hyperlink w:anchor="_ENREF_8" w:tooltip="Volpe, 2003 #177" w:history="1">
        <w:r w:rsidR="0076405A" w:rsidRPr="00B53BF6">
          <w:rPr>
            <w:szCs w:val="24"/>
            <w:vertAlign w:val="superscript"/>
          </w:rPr>
          <w:t>8</w:t>
        </w:r>
      </w:hyperlink>
      <w:r w:rsidR="00B53BF6" w:rsidRPr="00B53BF6">
        <w:rPr>
          <w:szCs w:val="24"/>
          <w:vertAlign w:val="superscript"/>
        </w:rPr>
        <w:t>]</w:t>
      </w:r>
      <w:r w:rsidR="00072917">
        <w:rPr>
          <w:szCs w:val="24"/>
        </w:rPr>
        <w:fldChar w:fldCharType="end"/>
      </w:r>
      <w:r w:rsidR="00F127AF">
        <w:rPr>
          <w:rFonts w:hint="eastAsia"/>
          <w:szCs w:val="24"/>
        </w:rPr>
        <w:t>。由于月面月壤更为松软且存在较多坡、坑等地形，中国的“玉兔号”仅将车轮里程计的结果作为视觉导航的初始参考信息</w:t>
      </w:r>
      <w:r w:rsidR="00F127AF">
        <w:rPr>
          <w:szCs w:val="24"/>
        </w:rPr>
        <w:fldChar w:fldCharType="begin"/>
      </w:r>
      <w:r w:rsidR="00FF6963">
        <w:rPr>
          <w:rFonts w:hint="eastAsia"/>
          <w:szCs w:val="24"/>
        </w:rPr>
        <w:instrText xml:space="preserve"> ADDIN EN.CITE &lt;EndNote&gt;&lt;Cite&gt;&lt;Author&gt;</w:instrText>
      </w:r>
      <w:r w:rsidR="00FF6963">
        <w:rPr>
          <w:rFonts w:hint="eastAsia"/>
          <w:szCs w:val="24"/>
        </w:rPr>
        <w:instrText>刘传凯</w:instrText>
      </w:r>
      <w:r w:rsidR="00FF6963">
        <w:rPr>
          <w:rFonts w:hint="eastAsia"/>
          <w:szCs w:val="24"/>
        </w:rPr>
        <w:instrText>&lt;/Author&gt;&lt;Year&gt;2014&lt;/Year&gt;&lt;RecNum&gt;142&lt;/RecNum&gt;&lt;DisplayText&gt;&lt;style face="superscript"&gt;[9]&lt;/style&gt;&lt;/DisplayText&gt;&lt;record&gt;&lt;rec-number&gt;142&lt;/rec-number&gt;&lt;foreign-keys&gt;&lt;key app="EN" db-id="rfrv2wvv0wdeeteewsvprs9dts02rdsvrddp"&gt;142&lt;/key&gt;&lt;/foreign-keys&gt;&lt;ref-type name="Journal Article"&gt;17&lt;/ref-type&gt;&lt;contributors&gt;&lt;authors&gt;&lt;author&gt;&lt;style face="normal" font="default" charset="134" size="100%"&gt;</w:instrText>
      </w:r>
      <w:r w:rsidR="00FF6963">
        <w:rPr>
          <w:rFonts w:hint="eastAsia"/>
          <w:szCs w:val="24"/>
        </w:rPr>
        <w:instrText>刘传凯</w:instrText>
      </w:r>
      <w:r w:rsidR="00FF6963">
        <w:rPr>
          <w:rFonts w:hint="eastAsia"/>
          <w:szCs w:val="24"/>
        </w:rPr>
        <w:instrText>&lt;/style&gt;&lt;/author&gt;&lt;author&gt;&lt;style face="normal" font="default" charset="134" size="100%"&gt;</w:instrText>
      </w:r>
      <w:r w:rsidR="00FF6963">
        <w:rPr>
          <w:rFonts w:hint="eastAsia"/>
          <w:szCs w:val="24"/>
        </w:rPr>
        <w:instrText>王保丰</w:instrText>
      </w:r>
      <w:r w:rsidR="00FF6963">
        <w:rPr>
          <w:rFonts w:hint="eastAsia"/>
          <w:szCs w:val="24"/>
        </w:rPr>
        <w:instrText>&lt;/style&gt;&lt;/author&gt;&lt;author&gt;&lt;style face="normal" font="default" charset="134" size="100%"&gt;</w:instrText>
      </w:r>
      <w:r w:rsidR="00FF6963">
        <w:rPr>
          <w:rFonts w:hint="eastAsia"/>
          <w:szCs w:val="24"/>
        </w:rPr>
        <w:instrText>王镓</w:instrText>
      </w:r>
      <w:r w:rsidR="00FF6963">
        <w:rPr>
          <w:rFonts w:hint="eastAsia"/>
          <w:szCs w:val="24"/>
        </w:rPr>
        <w:instrText>&lt;/style&gt;&lt;/author&gt;&lt;author&gt;&lt;style face="normal" font="default" charset="134" size="100%"&gt;</w:instrText>
      </w:r>
      <w:r w:rsidR="00FF6963">
        <w:rPr>
          <w:rFonts w:hint="eastAsia"/>
          <w:szCs w:val="24"/>
        </w:rPr>
        <w:instrText>唐歌实</w:instrText>
      </w:r>
      <w:r w:rsidR="00FF6963">
        <w:rPr>
          <w:rFonts w:hint="eastAsia"/>
          <w:szCs w:val="24"/>
        </w:rPr>
        <w:instrText>&lt;/style&gt;&lt;/author&gt;&lt;author&gt;&lt;style face="normal" font="default" charset="134" size="100%"&gt;</w:instrText>
      </w:r>
      <w:r w:rsidR="00FF6963">
        <w:rPr>
          <w:rFonts w:hint="eastAsia"/>
          <w:szCs w:val="24"/>
        </w:rPr>
        <w:instrText>万文辉</w:instrText>
      </w:r>
      <w:r w:rsidR="00FF6963">
        <w:rPr>
          <w:rFonts w:hint="eastAsia"/>
          <w:szCs w:val="24"/>
        </w:rPr>
        <w:instrText>&lt;/style&gt;&lt;/author&gt;&lt;author&gt;&lt;style face="normal" font="default" charset="134" size="100%"&gt;</w:instrText>
      </w:r>
      <w:r w:rsidR="00FF6963">
        <w:rPr>
          <w:rFonts w:hint="eastAsia"/>
          <w:szCs w:val="24"/>
        </w:rPr>
        <w:instrText>卜彦龙</w:instrText>
      </w:r>
      <w:r w:rsidR="00FF6963">
        <w:rPr>
          <w:rFonts w:hint="eastAsia"/>
          <w:szCs w:val="24"/>
        </w:rPr>
        <w:instrText>&lt;/style&gt;&lt;/author&gt;&lt;/authors&gt;&lt;/contributors&gt;&lt;titles&gt;&lt;title&gt;&lt;style face="normal" font="default" charset="134" size="100%"&gt;</w:instrText>
      </w:r>
      <w:r w:rsidR="00FF6963">
        <w:rPr>
          <w:rFonts w:hint="eastAsia"/>
          <w:szCs w:val="24"/>
        </w:rPr>
        <w:instrText>嫦娥三号巡视器的惯导与视觉组合定姿定位</w:instrText>
      </w:r>
      <w:r w:rsidR="00FF6963">
        <w:rPr>
          <w:rFonts w:hint="eastAsia"/>
          <w:szCs w:val="24"/>
        </w:rPr>
        <w:instrText>&lt;/style&gt;&lt;/title&gt;&lt;secondary-title&gt;&lt;style face="normal" font="default" charset="134" size="100%"&gt;</w:instrText>
      </w:r>
      <w:r w:rsidR="00FF6963">
        <w:rPr>
          <w:rFonts w:hint="eastAsia"/>
          <w:szCs w:val="24"/>
        </w:rPr>
        <w:instrText>飞行器测控学报</w:instrText>
      </w:r>
      <w:r w:rsidR="00FF6963">
        <w:rPr>
          <w:rFonts w:hint="eastAsia"/>
          <w:szCs w:val="24"/>
        </w:rPr>
        <w:instrText>&lt;/style&gt;&lt;/secondary-title&gt;&lt;/titles&gt;&lt;periodical&gt;&lt;full-title&gt;</w:instrText>
      </w:r>
      <w:r w:rsidR="00FF6963">
        <w:rPr>
          <w:rFonts w:hint="eastAsia"/>
          <w:szCs w:val="24"/>
        </w:rPr>
        <w:instrText>飞行器测控学报</w:instrText>
      </w:r>
      <w:r w:rsidR="00FF6963">
        <w:rPr>
          <w:rFonts w:hint="eastAsia"/>
          <w:szCs w:val="24"/>
        </w:rPr>
        <w:instrText>&lt;/full-title&gt;&lt;/periodical&gt;&lt;pages&gt;&lt;style face="normal" font="default" charset="134" size="100%"</w:instrText>
      </w:r>
      <w:r w:rsidR="00FF6963">
        <w:rPr>
          <w:szCs w:val="24"/>
        </w:rPr>
        <w:instrText>&gt;250-257&lt;/style&gt;&lt;/pages&gt;&lt;volume&gt;&lt;style face="normal" font="default" charset="134" size="100%"&gt;33&lt;/style&gt;&lt;/volume&gt;&lt;number&gt;&lt;style face="normal" font="default" charset="134" size="100%"&gt;3&lt;/style&gt;&lt;/number&gt;&lt;dates&gt;&lt;year&gt;&lt;style face="normal" font="default" charset="134" size="100%"&gt;2014&lt;/style&gt;&lt;/year&gt;&lt;/dates&gt;&lt;urls&gt;&lt;/urls&gt;&lt;/record&gt;&lt;/Cite&gt;&lt;/EndNote&gt;</w:instrText>
      </w:r>
      <w:r w:rsidR="00F127AF">
        <w:rPr>
          <w:szCs w:val="24"/>
        </w:rPr>
        <w:fldChar w:fldCharType="separate"/>
      </w:r>
      <w:r w:rsidR="00B53BF6" w:rsidRPr="00B53BF6">
        <w:rPr>
          <w:szCs w:val="24"/>
          <w:vertAlign w:val="superscript"/>
        </w:rPr>
        <w:t>[</w:t>
      </w:r>
      <w:hyperlink w:anchor="_ENREF_9" w:tooltip="刘传凯, 2014 #142" w:history="1">
        <w:r w:rsidR="0076405A" w:rsidRPr="00B53BF6">
          <w:rPr>
            <w:szCs w:val="24"/>
            <w:vertAlign w:val="superscript"/>
          </w:rPr>
          <w:t>9</w:t>
        </w:r>
      </w:hyperlink>
      <w:r w:rsidR="00B53BF6" w:rsidRPr="00B53BF6">
        <w:rPr>
          <w:szCs w:val="24"/>
          <w:vertAlign w:val="superscript"/>
        </w:rPr>
        <w:t>]</w:t>
      </w:r>
      <w:r w:rsidR="00F127AF">
        <w:rPr>
          <w:szCs w:val="24"/>
        </w:rPr>
        <w:fldChar w:fldCharType="end"/>
      </w:r>
      <w:r w:rsidR="00F127AF">
        <w:rPr>
          <w:rFonts w:hint="eastAsia"/>
          <w:szCs w:val="24"/>
        </w:rPr>
        <w:t>。</w:t>
      </w:r>
    </w:p>
    <w:p w:rsidR="00442B0D" w:rsidRDefault="002A034B" w:rsidP="002A034B">
      <w:pPr>
        <w:ind w:firstLine="480"/>
      </w:pPr>
      <w:r w:rsidRPr="002320F8">
        <w:rPr>
          <w:rFonts w:ascii="宋体" w:hAnsi="宋体" w:hint="eastAsia"/>
        </w:rPr>
        <w:t>惯性导航是利用</w:t>
      </w:r>
      <w:r w:rsidR="00442B0D" w:rsidRPr="002320F8">
        <w:rPr>
          <w:rFonts w:hint="eastAsia"/>
        </w:rPr>
        <w:t>惯性测量单元（</w:t>
      </w:r>
      <w:r w:rsidR="00442B0D" w:rsidRPr="002320F8">
        <w:t>Inertial Measurement Unit, IMU</w:t>
      </w:r>
      <w:r w:rsidR="00442B0D" w:rsidRPr="002320F8">
        <w:rPr>
          <w:rFonts w:hint="eastAsia"/>
        </w:rPr>
        <w:t>）</w:t>
      </w:r>
      <w:r w:rsidRPr="002320F8">
        <w:rPr>
          <w:rFonts w:ascii="宋体" w:hAnsi="宋体" w:hint="eastAsia"/>
        </w:rPr>
        <w:t>）测量巡视器在</w:t>
      </w:r>
      <w:r w:rsidRPr="002320F8">
        <w:t>3</w:t>
      </w:r>
      <w:r w:rsidRPr="002320F8">
        <w:rPr>
          <w:rFonts w:hint="eastAsia"/>
        </w:rPr>
        <w:t>个方向上的运动角速度和加速度，经过积分运算，进而获得巡视器的即时位置、速度和姿态等导航参数</w:t>
      </w:r>
      <w:r w:rsidR="003C0794">
        <w:fldChar w:fldCharType="begin"/>
      </w:r>
      <w:r w:rsidR="003C0794">
        <w:instrText xml:space="preserve"> ADDIN EN.CITE &lt;EndNote&gt;&lt;Cite&gt;&lt;Author&gt;Barshan&lt;/Author&gt;&lt;Year&gt;1995&lt;/Year&gt;&lt;RecNum&gt;238&lt;/RecNum&gt;&lt;DisplayText&gt;&lt;style face="superscript"&gt;[10]&lt;/style&gt;&lt;/DisplayText&gt;&lt;record&gt;&lt;rec-number&gt;238&lt;/rec-number&gt;&lt;foreign-keys&gt;&lt;key app="EN" db-id="rfrv2wvv0wdeeteewsvprs9dts02rdsvrddp"&gt;238&lt;/key&gt;&lt;/foreign-keys&gt;&lt;ref-type name="Journal Article"&gt;17&lt;/ref-type&gt;&lt;contributors&gt;&lt;authors&gt;&lt;author&gt;Barshan, Billur&lt;/author&gt;&lt;author&gt;Durrant-Whyte, Hugh F&lt;/author&gt;&lt;/authors&gt;&lt;/contributors&gt;&lt;titles&gt;&lt;title&gt;Inertial navigation systems for mobile robots&lt;/title&gt;&lt;secondary-title&gt;IEEE Transactions on Robotics and Automation&lt;/secondary-title&gt;&lt;/titles&gt;&lt;periodical&gt;&lt;full-title&gt;IEEE Transactions on Robotics and Automation&lt;/full-title&gt;&lt;/periodical&gt;&lt;pages&gt;328-342&lt;/pages&gt;&lt;volume&gt;11&lt;/volume&gt;&lt;number&gt;3&lt;/number&gt;&lt;dates&gt;&lt;year&gt;1995&lt;/year&gt;&lt;/dates&gt;&lt;isbn&gt;1042-296X&lt;/isbn&gt;&lt;urls&gt;&lt;/urls&gt;&lt;/record&gt;&lt;/Cite&gt;&lt;/EndNote&gt;</w:instrText>
      </w:r>
      <w:r w:rsidR="003C0794">
        <w:fldChar w:fldCharType="separate"/>
      </w:r>
      <w:r w:rsidR="003C0794" w:rsidRPr="003C0794">
        <w:rPr>
          <w:vertAlign w:val="superscript"/>
        </w:rPr>
        <w:t>[</w:t>
      </w:r>
      <w:hyperlink w:anchor="_ENREF_10" w:tooltip="Barshan, 1995 #238" w:history="1">
        <w:r w:rsidR="0076405A" w:rsidRPr="003C0794">
          <w:rPr>
            <w:vertAlign w:val="superscript"/>
          </w:rPr>
          <w:t>10</w:t>
        </w:r>
      </w:hyperlink>
      <w:r w:rsidR="003C0794" w:rsidRPr="003C0794">
        <w:rPr>
          <w:vertAlign w:val="superscript"/>
        </w:rPr>
        <w:t>]</w:t>
      </w:r>
      <w:r w:rsidR="003C0794">
        <w:fldChar w:fldCharType="end"/>
      </w:r>
      <w:r w:rsidRPr="002320F8">
        <w:rPr>
          <w:rFonts w:hint="eastAsia"/>
        </w:rPr>
        <w:t>，是一种相对导航方</w:t>
      </w:r>
      <w:r w:rsidR="00FD3E56">
        <w:rPr>
          <w:rFonts w:hint="eastAsia"/>
        </w:rPr>
        <w:t>法。惯性导航具有数据更新频率快、短时精度高、导航参数完备等优点。惯性导航最主要的缺点是误差随时间积累，其中姿态误差随陀螺仪漂移而线性积累，位置误差随加速度计漂移而非线性积累且受姿态误差影响较大。</w:t>
      </w:r>
      <w:r w:rsidRPr="002320F8">
        <w:rPr>
          <w:rFonts w:hint="eastAsia"/>
        </w:rPr>
        <w:t>由于</w:t>
      </w:r>
      <w:r w:rsidRPr="002320F8">
        <w:rPr>
          <w:lang w:val="en-US"/>
        </w:rPr>
        <w:t>巡视器运行速度</w:t>
      </w:r>
      <w:r w:rsidR="00FD3E56">
        <w:rPr>
          <w:rFonts w:hint="eastAsia"/>
          <w:lang w:val="en-US"/>
        </w:rPr>
        <w:t>通常</w:t>
      </w:r>
      <w:r w:rsidRPr="002320F8">
        <w:rPr>
          <w:lang w:val="en-US"/>
        </w:rPr>
        <w:t>非常缓慢，</w:t>
      </w:r>
      <w:r w:rsidRPr="002320F8">
        <w:rPr>
          <w:rFonts w:hint="eastAsia"/>
          <w:lang w:val="en-US"/>
        </w:rPr>
        <w:t>例如，</w:t>
      </w:r>
      <w:r w:rsidRPr="002320F8">
        <w:rPr>
          <w:rFonts w:hint="eastAsia"/>
          <w:szCs w:val="21"/>
        </w:rPr>
        <w:t>“勇气号”和“机遇号”火星巡视器的典型行驶速度为</w:t>
      </w:r>
      <w:r w:rsidRPr="002320F8">
        <w:rPr>
          <w:rFonts w:hint="eastAsia"/>
          <w:szCs w:val="21"/>
        </w:rPr>
        <w:t>3.75cm/s</w:t>
      </w:r>
      <w:r w:rsidR="00FD3E56">
        <w:rPr>
          <w:szCs w:val="21"/>
        </w:rPr>
        <w:fldChar w:fldCharType="begin"/>
      </w:r>
      <w:r w:rsidR="00B53BF6">
        <w:rPr>
          <w:szCs w:val="21"/>
        </w:rPr>
        <w:instrText xml:space="preserve"> ADDIN EN.CITE &lt;EndNote&gt;&lt;Cite&gt;&lt;Author&gt;Maimone&lt;/Author&gt;&lt;Year&gt;2007&lt;/Year&gt;&lt;RecNum&gt;3&lt;/RecNum&gt;&lt;DisplayText&gt;&lt;style face="superscript"&gt;[11]&lt;/style&gt;&lt;/DisplayText&gt;&lt;record&gt;&lt;rec-number&gt;3&lt;/rec-number&gt;&lt;foreign-keys&gt;&lt;key app="EN" db-id="rfrv2wvv0wdeeteewsvprs9dts02rdsvrddp"&gt;3&lt;/key&gt;&lt;/foreign-keys&gt;&lt;ref-type name="Journal Article"&gt;17&lt;/ref-type&gt;&lt;contributors&gt;&lt;authors&gt;&lt;author&gt;Maimone, Mark&lt;/author&gt;&lt;author&gt;Cheng, Yang&lt;/author&gt;&lt;author&gt;Matthies, Larry&lt;/author&gt;&lt;/authors&gt;&lt;/contributors&gt;&lt;titles&gt;&lt;title&gt;Two years of visual odometry on the mars exploration rovers&lt;/title&gt;&lt;secondary-title&gt;Journal of Field Robotics&lt;/secondary-title&gt;&lt;/titles&gt;&lt;periodical&gt;&lt;full-title&gt;Journal of Field Robotics&lt;/full-title&gt;&lt;/periodical&gt;&lt;pages&gt;169-186&lt;/pages&gt;&lt;volume&gt;24&lt;/volume&gt;&lt;number&gt;3&lt;/number&gt;&lt;dates&gt;&lt;year&gt;2007&lt;/year&gt;&lt;/dates&gt;&lt;isbn&gt;1556-4967&lt;/isbn&gt;&lt;urls&gt;&lt;/urls&gt;&lt;/record&gt;&lt;/Cite&gt;&lt;/EndNote&gt;</w:instrText>
      </w:r>
      <w:r w:rsidR="00FD3E56">
        <w:rPr>
          <w:szCs w:val="21"/>
        </w:rPr>
        <w:fldChar w:fldCharType="separate"/>
      </w:r>
      <w:r w:rsidR="00B53BF6" w:rsidRPr="00B53BF6">
        <w:rPr>
          <w:szCs w:val="21"/>
          <w:vertAlign w:val="superscript"/>
        </w:rPr>
        <w:t>[</w:t>
      </w:r>
      <w:hyperlink w:anchor="_ENREF_11" w:tooltip="Maimone, 2007 #3" w:history="1">
        <w:r w:rsidR="0076405A" w:rsidRPr="00B53BF6">
          <w:rPr>
            <w:szCs w:val="21"/>
            <w:vertAlign w:val="superscript"/>
          </w:rPr>
          <w:t>11</w:t>
        </w:r>
      </w:hyperlink>
      <w:r w:rsidR="00B53BF6" w:rsidRPr="00B53BF6">
        <w:rPr>
          <w:szCs w:val="21"/>
          <w:vertAlign w:val="superscript"/>
        </w:rPr>
        <w:t>]</w:t>
      </w:r>
      <w:r w:rsidR="00FD3E56">
        <w:rPr>
          <w:szCs w:val="21"/>
        </w:rPr>
        <w:fldChar w:fldCharType="end"/>
      </w:r>
      <w:r w:rsidRPr="002320F8">
        <w:rPr>
          <w:rFonts w:hint="eastAsia"/>
          <w:szCs w:val="21"/>
        </w:rPr>
        <w:t>，</w:t>
      </w:r>
      <w:r w:rsidR="002D4565">
        <w:rPr>
          <w:rFonts w:hint="eastAsia"/>
        </w:rPr>
        <w:t>又由于高精度</w:t>
      </w:r>
      <w:r w:rsidR="002D4565">
        <w:rPr>
          <w:rFonts w:hint="eastAsia"/>
        </w:rPr>
        <w:t>IMU</w:t>
      </w:r>
      <w:r w:rsidR="002D4565">
        <w:rPr>
          <w:rFonts w:hint="eastAsia"/>
        </w:rPr>
        <w:t>的成本高且体型通常较大，</w:t>
      </w:r>
      <w:r w:rsidR="002D4565">
        <w:rPr>
          <w:rFonts w:hint="eastAsia"/>
          <w:szCs w:val="21"/>
        </w:rPr>
        <w:t>不仅导致惯性导航无法在巡视器上独立使用，也大大限制了惯性导航在巡视器组合导航系统中</w:t>
      </w:r>
      <w:r w:rsidR="002D4565">
        <w:rPr>
          <w:rFonts w:hint="eastAsia"/>
        </w:rPr>
        <w:t>所达到的效果。“好奇号”所携带的</w:t>
      </w:r>
      <w:r w:rsidR="002D4565">
        <w:rPr>
          <w:rFonts w:hint="eastAsia"/>
        </w:rPr>
        <w:t>IMU</w:t>
      </w:r>
      <w:r w:rsidR="002D4565">
        <w:rPr>
          <w:rFonts w:hint="eastAsia"/>
        </w:rPr>
        <w:t>精度仅为陀螺仪常漂</w:t>
      </w:r>
      <w:r w:rsidR="002D4565">
        <w:rPr>
          <w:rFonts w:hint="eastAsia"/>
        </w:rPr>
        <w:t>0.1</w:t>
      </w:r>
      <w:r w:rsidR="002D4565" w:rsidRPr="00936C09">
        <w:t>°/h</w:t>
      </w:r>
      <w:r w:rsidR="002D4565">
        <w:rPr>
          <w:rFonts w:hint="eastAsia"/>
        </w:rPr>
        <w:t>和加速度计常漂</w:t>
      </w:r>
      <w:r w:rsidR="002D4565">
        <w:rPr>
          <w:rFonts w:hint="eastAsia"/>
        </w:rPr>
        <w:t>100</w:t>
      </w:r>
      <w:r w:rsidR="002D4565">
        <w:t>µ</w:t>
      </w:r>
      <w:r w:rsidR="002D4565">
        <w:rPr>
          <w:rFonts w:hint="eastAsia"/>
        </w:rPr>
        <w:t>g</w:t>
      </w:r>
      <w:r w:rsidR="002D4565">
        <w:rPr>
          <w:rFonts w:hint="eastAsia"/>
        </w:rPr>
        <w:t>，其中惯性导航主要用于提供姿态角</w:t>
      </w:r>
      <w:r w:rsidR="00175B40">
        <w:fldChar w:fldCharType="begin"/>
      </w:r>
      <w:r w:rsidR="00B53BF6">
        <w:instrText xml:space="preserve"> ADDIN EN.CITE &lt;EndNote&gt;&lt;Cite&gt;&lt;Author&gt;Grotzinger&lt;/Author&gt;&lt;Year&gt;2012&lt;/Year&gt;&lt;RecNum&gt;1&lt;/RecNum&gt;&lt;DisplayText&gt;&lt;style face="superscript"&gt;[7]&lt;/style&gt;&lt;/DisplayText&gt;&lt;record&gt;&lt;rec-number&gt;1&lt;/rec-number&gt;&lt;foreign-keys&gt;&lt;key app="EN" db-id="rfrv2wvv0wdeeteewsvprs9dts02rdsvrddp"&gt;1&lt;/key&gt;&lt;/foreign-keys&gt;&lt;ref-type name="Journal Article"&gt;17&lt;/ref-type&gt;&lt;contributors&gt;&lt;authors&gt;&lt;author&gt;Grotzinger, John P&lt;/author&gt;&lt;author&gt;Crisp, Joy&lt;/author&gt;&lt;author&gt;Vasavada, Ashwin R&lt;/author&gt;&lt;author&gt;Anderson, Robert C&lt;/author&gt;&lt;author&gt;Baker, Charles J&lt;/author&gt;&lt;author&gt;Barry, Robert&lt;/author&gt;&lt;author&gt;Blake, David F&lt;/author&gt;&lt;author&gt;Conrad, Pamela&lt;/author&gt;&lt;author&gt;Edgett, Kenneth S&lt;/author&gt;&lt;author&gt;Ferdowski, Bobak&lt;/author&gt;&lt;/authors&gt;&lt;/contributors&gt;&lt;titles&gt;&lt;title&gt;Mars Science Laboratory mission and science investigation&lt;/title&gt;&lt;secondary-title&gt;Space science reviews&lt;/secondary-title&gt;&lt;/titles&gt;&lt;periodical&gt;&lt;full-title&gt;Space science reviews&lt;/full-title&gt;&lt;/periodical&gt;&lt;pages&gt;5-56&lt;/pages&gt;&lt;volume&gt;170&lt;/volume&gt;&lt;number&gt;1-4&lt;/number&gt;&lt;dates&gt;&lt;year&gt;2012&lt;/year&gt;&lt;/dates&gt;&lt;isbn&gt;0038-6308&lt;/isbn&gt;&lt;urls&gt;&lt;/urls&gt;&lt;/record&gt;&lt;/Cite&gt;&lt;/EndNote&gt;</w:instrText>
      </w:r>
      <w:r w:rsidR="00175B40">
        <w:fldChar w:fldCharType="separate"/>
      </w:r>
      <w:r w:rsidR="00B53BF6" w:rsidRPr="00B53BF6">
        <w:rPr>
          <w:vertAlign w:val="superscript"/>
        </w:rPr>
        <w:t>[</w:t>
      </w:r>
      <w:hyperlink w:anchor="_ENREF_7" w:tooltip="Grotzinger, 2012 #1" w:history="1">
        <w:r w:rsidR="0076405A" w:rsidRPr="00B53BF6">
          <w:rPr>
            <w:vertAlign w:val="superscript"/>
          </w:rPr>
          <w:t>7</w:t>
        </w:r>
      </w:hyperlink>
      <w:r w:rsidR="00B53BF6" w:rsidRPr="00B53BF6">
        <w:rPr>
          <w:vertAlign w:val="superscript"/>
        </w:rPr>
        <w:t>]</w:t>
      </w:r>
      <w:r w:rsidR="00175B40">
        <w:fldChar w:fldCharType="end"/>
      </w:r>
      <w:r w:rsidR="002D4565">
        <w:rPr>
          <w:rFonts w:hint="eastAsia"/>
        </w:rPr>
        <w:t>。</w:t>
      </w:r>
      <w:r w:rsidR="00175B40">
        <w:rPr>
          <w:rFonts w:hint="eastAsia"/>
        </w:rPr>
        <w:t>“月兔号”中通过捷联惯性解算获得的位置精度在大部分情况下能达到</w:t>
      </w:r>
      <w:r w:rsidR="00175B40">
        <w:rPr>
          <w:rFonts w:hint="eastAsia"/>
        </w:rPr>
        <w:t>10%</w:t>
      </w:r>
      <w:r w:rsidR="00175B40">
        <w:rPr>
          <w:rFonts w:hint="eastAsia"/>
        </w:rPr>
        <w:t>，主要用于为视觉导航提供初始参考，并加速最优重叠图像的选择</w:t>
      </w:r>
      <w:r w:rsidR="00175B40">
        <w:fldChar w:fldCharType="begin"/>
      </w:r>
      <w:r w:rsidR="00FF6963">
        <w:rPr>
          <w:rFonts w:hint="eastAsia"/>
        </w:rPr>
        <w:instrText xml:space="preserve"> ADDIN EN.CITE &lt;EndNote&gt;&lt;Cite&gt;&lt;Author&gt;</w:instrText>
      </w:r>
      <w:r w:rsidR="00FF6963">
        <w:rPr>
          <w:rFonts w:hint="eastAsia"/>
        </w:rPr>
        <w:instrText>刘传凯</w:instrText>
      </w:r>
      <w:r w:rsidR="00FF6963">
        <w:rPr>
          <w:rFonts w:hint="eastAsia"/>
        </w:rPr>
        <w:instrText>&lt;/Author&gt;&lt;Year&gt;2014&lt;/Year&gt;&lt;RecNum&gt;142&lt;/RecNum&gt;&lt;DisplayText&gt;&lt;style face="superscript"&gt;[9]&lt;/style&gt;&lt;/DisplayText&gt;&lt;record&gt;&lt;rec-number&gt;142&lt;/rec-number&gt;&lt;foreign-keys&gt;&lt;key app="EN" db-id="rfrv2wvv0wdeeteewsvprs9dts02rdsvrddp"&gt;142&lt;/key&gt;&lt;/foreign-keys&gt;&lt;ref-type name="Journal Article"&gt;17&lt;/ref-type&gt;&lt;contributors&gt;&lt;authors&gt;&lt;author&gt;&lt;style face="normal" font="default" charset="134" size="100%"&gt;</w:instrText>
      </w:r>
      <w:r w:rsidR="00FF6963">
        <w:rPr>
          <w:rFonts w:hint="eastAsia"/>
        </w:rPr>
        <w:instrText>刘传凯</w:instrText>
      </w:r>
      <w:r w:rsidR="00FF6963">
        <w:rPr>
          <w:rFonts w:hint="eastAsia"/>
        </w:rPr>
        <w:instrText>&lt;/style&gt;&lt;/author&gt;&lt;author&gt;&lt;style face="normal" font="default" charset="134" size="100%"&gt;</w:instrText>
      </w:r>
      <w:r w:rsidR="00FF6963">
        <w:rPr>
          <w:rFonts w:hint="eastAsia"/>
        </w:rPr>
        <w:instrText>王保丰</w:instrText>
      </w:r>
      <w:r w:rsidR="00FF6963">
        <w:rPr>
          <w:rFonts w:hint="eastAsia"/>
        </w:rPr>
        <w:instrText>&lt;/style&gt;&lt;/author&gt;&lt;author&gt;&lt;style face="normal" font="default" charset="134" size="100%"&gt;</w:instrText>
      </w:r>
      <w:r w:rsidR="00FF6963">
        <w:rPr>
          <w:rFonts w:hint="eastAsia"/>
        </w:rPr>
        <w:instrText>王镓</w:instrText>
      </w:r>
      <w:r w:rsidR="00FF6963">
        <w:rPr>
          <w:rFonts w:hint="eastAsia"/>
        </w:rPr>
        <w:instrText>&lt;/style&gt;&lt;/author&gt;&lt;author&gt;&lt;style face="normal" font="default" charset="134" size="100%"&gt;</w:instrText>
      </w:r>
      <w:r w:rsidR="00FF6963">
        <w:rPr>
          <w:rFonts w:hint="eastAsia"/>
        </w:rPr>
        <w:instrText>唐歌实</w:instrText>
      </w:r>
      <w:r w:rsidR="00FF6963">
        <w:rPr>
          <w:rFonts w:hint="eastAsia"/>
        </w:rPr>
        <w:instrText>&lt;/style&gt;&lt;/author&gt;&lt;author&gt;&lt;style face="normal" font="default" charset="134" size="100%"&gt;</w:instrText>
      </w:r>
      <w:r w:rsidR="00FF6963">
        <w:rPr>
          <w:rFonts w:hint="eastAsia"/>
        </w:rPr>
        <w:instrText>万文辉</w:instrText>
      </w:r>
      <w:r w:rsidR="00FF6963">
        <w:rPr>
          <w:rFonts w:hint="eastAsia"/>
        </w:rPr>
        <w:instrText>&lt;/style&gt;&lt;/author&gt;&lt;author&gt;&lt;style face="normal" font="default" charset="134" size="100%"&gt;</w:instrText>
      </w:r>
      <w:r w:rsidR="00FF6963">
        <w:rPr>
          <w:rFonts w:hint="eastAsia"/>
        </w:rPr>
        <w:instrText>卜彦龙</w:instrText>
      </w:r>
      <w:r w:rsidR="00FF6963">
        <w:rPr>
          <w:rFonts w:hint="eastAsia"/>
        </w:rPr>
        <w:instrText>&lt;/style&gt;&lt;/author&gt;&lt;/authors&gt;&lt;/contributors&gt;&lt;titles&gt;&lt;title&gt;&lt;style face="normal" font="default" charset="134" size="100%"&gt;</w:instrText>
      </w:r>
      <w:r w:rsidR="00FF6963">
        <w:rPr>
          <w:rFonts w:hint="eastAsia"/>
        </w:rPr>
        <w:instrText>嫦娥三号巡视器的惯导与视觉组合定姿定位</w:instrText>
      </w:r>
      <w:r w:rsidR="00FF6963">
        <w:rPr>
          <w:rFonts w:hint="eastAsia"/>
        </w:rPr>
        <w:instrText>&lt;/style&gt;&lt;/title&gt;&lt;secondary-title&gt;&lt;style face="normal" font="default" charset="134" size="100%"&gt;</w:instrText>
      </w:r>
      <w:r w:rsidR="00FF6963">
        <w:rPr>
          <w:rFonts w:hint="eastAsia"/>
        </w:rPr>
        <w:instrText>飞行器测控学报</w:instrText>
      </w:r>
      <w:r w:rsidR="00FF6963">
        <w:rPr>
          <w:rFonts w:hint="eastAsia"/>
        </w:rPr>
        <w:instrText>&lt;/style&gt;&lt;/secondary-title&gt;&lt;/titles&gt;&lt;periodical&gt;&lt;full-title&gt;</w:instrText>
      </w:r>
      <w:r w:rsidR="00FF6963">
        <w:rPr>
          <w:rFonts w:hint="eastAsia"/>
        </w:rPr>
        <w:instrText>飞行器测控学报</w:instrText>
      </w:r>
      <w:r w:rsidR="00FF6963">
        <w:rPr>
          <w:rFonts w:hint="eastAsia"/>
        </w:rPr>
        <w:instrText>&lt;/full-title&gt;&lt;/periodical&gt;&lt;pages&gt;&lt;style face="normal" font="default" charset="134" size="100%"</w:instrText>
      </w:r>
      <w:r w:rsidR="00FF6963">
        <w:instrText>&gt;250-257&lt;/style&gt;&lt;/pages&gt;&lt;volume&gt;&lt;style face="normal" font="default" charset="134" size="100%"&gt;33&lt;/style&gt;&lt;/volume&gt;&lt;number&gt;&lt;style face="normal" font="default" charset="134" size="100%"&gt;3&lt;/style&gt;&lt;/number&gt;&lt;dates&gt;&lt;year&gt;&lt;style face="normal" font="default" charset="134" size="100%"&gt;2014&lt;/style&gt;&lt;/year&gt;&lt;/dates&gt;&lt;urls&gt;&lt;/urls&gt;&lt;/record&gt;&lt;/Cite&gt;&lt;/EndNote&gt;</w:instrText>
      </w:r>
      <w:r w:rsidR="00175B40">
        <w:fldChar w:fldCharType="separate"/>
      </w:r>
      <w:r w:rsidR="00B53BF6" w:rsidRPr="00B53BF6">
        <w:rPr>
          <w:vertAlign w:val="superscript"/>
        </w:rPr>
        <w:t>[</w:t>
      </w:r>
      <w:hyperlink w:anchor="_ENREF_9" w:tooltip="刘传凯, 2014 #142" w:history="1">
        <w:r w:rsidR="0076405A" w:rsidRPr="00B53BF6">
          <w:rPr>
            <w:vertAlign w:val="superscript"/>
          </w:rPr>
          <w:t>9</w:t>
        </w:r>
      </w:hyperlink>
      <w:r w:rsidR="00B53BF6" w:rsidRPr="00B53BF6">
        <w:rPr>
          <w:vertAlign w:val="superscript"/>
        </w:rPr>
        <w:t>]</w:t>
      </w:r>
      <w:r w:rsidR="00175B40">
        <w:fldChar w:fldCharType="end"/>
      </w:r>
      <w:r w:rsidR="00175B40">
        <w:rPr>
          <w:rFonts w:hint="eastAsia"/>
        </w:rPr>
        <w:t>。</w:t>
      </w:r>
    </w:p>
    <w:p w:rsidR="002A034B" w:rsidRPr="002320F8" w:rsidRDefault="002A034B" w:rsidP="002A034B">
      <w:pPr>
        <w:ind w:firstLine="480"/>
        <w:rPr>
          <w:lang w:val="en-US"/>
        </w:rPr>
      </w:pPr>
      <w:r w:rsidRPr="002320F8">
        <w:rPr>
          <w:rFonts w:hint="eastAsia"/>
          <w:szCs w:val="21"/>
        </w:rPr>
        <w:t>视觉导航是指利用安装在巡视器上的视觉传感器采集的图像信息，获取巡视器当前</w:t>
      </w:r>
      <w:r w:rsidRPr="002320F8">
        <w:rPr>
          <w:rFonts w:hint="eastAsia"/>
          <w:szCs w:val="21"/>
        </w:rPr>
        <w:lastRenderedPageBreak/>
        <w:t>状态下的周围环境信息，通过图像处理和分析，对环境信息进行三维重建，确定巡视器在该环境中的位置和姿态信息，并由此识别出环境中的障碍物，进而规划出更加优化的行走路径</w:t>
      </w:r>
      <w:r w:rsidR="00D9241A">
        <w:rPr>
          <w:szCs w:val="21"/>
        </w:rPr>
        <w:fldChar w:fldCharType="begin"/>
      </w:r>
      <w:r w:rsidR="00B53BF6">
        <w:rPr>
          <w:szCs w:val="21"/>
        </w:rPr>
        <w:instrText xml:space="preserve"> ADDIN EN.CITE &lt;EndNote&gt;&lt;Cite&gt;&lt;Author&gt;Nistér&lt;/Author&gt;&lt;Year&gt;2004&lt;/Year&gt;&lt;RecNum&gt;19&lt;/RecNum&gt;&lt;DisplayText&gt;&lt;style face="superscript"&gt;[12]&lt;/style&gt;&lt;/DisplayText&gt;&lt;record&gt;&lt;rec-number&gt;19&lt;/rec-number&gt;&lt;foreign-keys&gt;&lt;key app="EN" db-id="rfrv2wvv0wdeeteewsvprs9dts02rdsvrddp"&gt;19&lt;/key&gt;&lt;/foreign-keys&gt;&lt;ref-type name="Conference Proceedings"&gt;10&lt;/ref-type&gt;&lt;contributors&gt;&lt;authors&gt;&lt;author&gt;Nistér, David&lt;/author&gt;&lt;author&gt;Naroditsky, Oleg&lt;/author&gt;&lt;author&gt;Bergen, James&lt;/author&gt;&lt;/authors&gt;&lt;/contributors&gt;&lt;titles&gt;&lt;title&gt;Visual odometry&lt;/title&gt;&lt;secondary-title&gt;Computer Vision and Pattern Recognition, 2004. CVPR 2004. Proceedings of the 2004 IEEE Computer Society Conference on&lt;/secondary-title&gt;&lt;/titles&gt;&lt;pages&gt;I-652-I-659 Vol. 1&lt;/pages&gt;&lt;volume&gt;1&lt;/volume&gt;&lt;dates&gt;&lt;year&gt;2004&lt;/year&gt;&lt;/dates&gt;&lt;publisher&gt;IEEE&lt;/publisher&gt;&lt;isbn&gt;0769521584&lt;/isbn&gt;&lt;urls&gt;&lt;/urls&gt;&lt;/record&gt;&lt;/Cite&gt;&lt;/EndNote&gt;</w:instrText>
      </w:r>
      <w:r w:rsidR="00D9241A">
        <w:rPr>
          <w:szCs w:val="21"/>
        </w:rPr>
        <w:fldChar w:fldCharType="separate"/>
      </w:r>
      <w:r w:rsidR="00B53BF6" w:rsidRPr="00B53BF6">
        <w:rPr>
          <w:szCs w:val="21"/>
          <w:vertAlign w:val="superscript"/>
        </w:rPr>
        <w:t>[</w:t>
      </w:r>
      <w:hyperlink w:anchor="_ENREF_12" w:tooltip="Nistér, 2004 #19" w:history="1">
        <w:r w:rsidR="0076405A" w:rsidRPr="00B53BF6">
          <w:rPr>
            <w:szCs w:val="21"/>
            <w:vertAlign w:val="superscript"/>
          </w:rPr>
          <w:t>12</w:t>
        </w:r>
      </w:hyperlink>
      <w:r w:rsidR="00B53BF6" w:rsidRPr="00B53BF6">
        <w:rPr>
          <w:szCs w:val="21"/>
          <w:vertAlign w:val="superscript"/>
        </w:rPr>
        <w:t>]</w:t>
      </w:r>
      <w:r w:rsidR="00D9241A">
        <w:rPr>
          <w:szCs w:val="21"/>
        </w:rPr>
        <w:fldChar w:fldCharType="end"/>
      </w:r>
      <w:r w:rsidRPr="002320F8">
        <w:rPr>
          <w:rFonts w:hint="eastAsia"/>
          <w:szCs w:val="21"/>
        </w:rPr>
        <w:t>。视觉导航系统（</w:t>
      </w:r>
      <w:r w:rsidRPr="002320F8">
        <w:rPr>
          <w:rFonts w:hint="eastAsia"/>
          <w:szCs w:val="21"/>
        </w:rPr>
        <w:t>Visual Navigation System, VNS</w:t>
      </w:r>
      <w:r w:rsidRPr="002320F8">
        <w:rPr>
          <w:rFonts w:hint="eastAsia"/>
          <w:szCs w:val="21"/>
        </w:rPr>
        <w:t>）具有可靠性高、能提供丰富的图像信息、抗干扰能力强等优点，且体积小、重量轻，</w:t>
      </w:r>
      <w:r w:rsidRPr="002320F8">
        <w:rPr>
          <w:szCs w:val="21"/>
        </w:rPr>
        <w:t>对于短距离的障碍检测</w:t>
      </w:r>
      <w:r w:rsidRPr="002320F8">
        <w:rPr>
          <w:rFonts w:hint="eastAsia"/>
          <w:szCs w:val="21"/>
        </w:rPr>
        <w:t>和</w:t>
      </w:r>
      <w:r w:rsidRPr="002320F8">
        <w:rPr>
          <w:szCs w:val="21"/>
        </w:rPr>
        <w:t>路径规划非常有效</w:t>
      </w:r>
      <w:r w:rsidRPr="002320F8">
        <w:rPr>
          <w:rFonts w:hint="eastAsia"/>
          <w:szCs w:val="21"/>
        </w:rPr>
        <w:t>，其提供的丰富图像信息还可以实现避障和重建三维地形图等功能。因此，当巡视器在恶劣地形中存在较大滑移时，可以利用视觉里程计对车轮里程计进行有效地修正以提高位置估计精度</w:t>
      </w:r>
      <w:r w:rsidR="00D9241A">
        <w:rPr>
          <w:szCs w:val="21"/>
        </w:rPr>
        <w:fldChar w:fldCharType="begin"/>
      </w:r>
      <w:r w:rsidR="00B53BF6">
        <w:rPr>
          <w:szCs w:val="21"/>
        </w:rPr>
        <w:instrText xml:space="preserve"> ADDIN EN.CITE &lt;EndNote&gt;&lt;Cite&gt;&lt;Author&gt;Ali&lt;/Author&gt;&lt;Year&gt;2005&lt;/Year&gt;&lt;RecNum&gt;182&lt;/RecNum&gt;&lt;DisplayText&gt;&lt;style face="superscript"&gt;[13]&lt;/style&gt;&lt;/DisplayText&gt;&lt;record&gt;&lt;rec-number&gt;182&lt;/rec-number&gt;&lt;foreign-keys&gt;&lt;key app="EN" db-id="rfrv2wvv0wdeeteewsvprs9dts02rdsvrddp"&gt;182&lt;/key&gt;&lt;/foreign-keys&gt;&lt;ref-type name="Conference Proceedings"&gt;10&lt;/ref-type&gt;&lt;contributors&gt;&lt;authors&gt;&lt;author&gt;Ali, Khaled S&lt;/author&gt;&lt;author&gt;Vanelli, C Anthony&lt;/author&gt;&lt;author&gt;Biesiadecki, Jeffrey J&lt;/author&gt;&lt;author&gt;Maimone, Mark W&lt;/author&gt;&lt;author&gt;Cheng, Yang&lt;/author&gt;&lt;author&gt;San Martin, A Miguel&lt;/author&gt;&lt;author&gt;Alexander, James W&lt;/author&gt;&lt;/authors&gt;&lt;/contributors&gt;&lt;titles&gt;&lt;title&gt;Attitude and position estimation on the mars exploration rovers&lt;/title&gt;&lt;secondary-title&gt;2005 Systems Man and Cybernetics Conference&lt;/secondary-title&gt;&lt;/titles&gt;&lt;pages&gt;20-27&lt;/pages&gt;&lt;volume&gt;1&lt;/volume&gt;&lt;dates&gt;&lt;year&gt;2005&lt;/year&gt;&lt;/dates&gt;&lt;pub-location&gt;Waikoloa, HI&lt;/pub-location&gt;&lt;publisher&gt;IEEE&lt;/publisher&gt;&lt;urls&gt;&lt;/urls&gt;&lt;/record&gt;&lt;/Cite&gt;&lt;/EndNote&gt;</w:instrText>
      </w:r>
      <w:r w:rsidR="00D9241A">
        <w:rPr>
          <w:szCs w:val="21"/>
        </w:rPr>
        <w:fldChar w:fldCharType="separate"/>
      </w:r>
      <w:r w:rsidR="00B53BF6" w:rsidRPr="00B53BF6">
        <w:rPr>
          <w:szCs w:val="21"/>
          <w:vertAlign w:val="superscript"/>
        </w:rPr>
        <w:t>[</w:t>
      </w:r>
      <w:hyperlink w:anchor="_ENREF_13" w:tooltip="Ali, 2005 #182" w:history="1">
        <w:r w:rsidR="0076405A" w:rsidRPr="00B53BF6">
          <w:rPr>
            <w:szCs w:val="21"/>
            <w:vertAlign w:val="superscript"/>
          </w:rPr>
          <w:t>13</w:t>
        </w:r>
      </w:hyperlink>
      <w:r w:rsidR="00B53BF6" w:rsidRPr="00B53BF6">
        <w:rPr>
          <w:szCs w:val="21"/>
          <w:vertAlign w:val="superscript"/>
        </w:rPr>
        <w:t>]</w:t>
      </w:r>
      <w:r w:rsidR="00D9241A">
        <w:rPr>
          <w:szCs w:val="21"/>
        </w:rPr>
        <w:fldChar w:fldCharType="end"/>
      </w:r>
      <w:r w:rsidRPr="002320F8">
        <w:rPr>
          <w:rFonts w:hint="eastAsia"/>
          <w:szCs w:val="21"/>
        </w:rPr>
        <w:t>。但视觉导航存在数据更新频率低、作用距离小、姿态精度相对较低等缺点，在</w:t>
      </w:r>
      <w:r w:rsidRPr="002320F8">
        <w:rPr>
          <w:rFonts w:hint="eastAsia"/>
          <w:szCs w:val="21"/>
        </w:rPr>
        <w:t>MER</w:t>
      </w:r>
      <w:r w:rsidRPr="002320F8">
        <w:rPr>
          <w:rFonts w:hint="eastAsia"/>
          <w:szCs w:val="21"/>
        </w:rPr>
        <w:t>火星巡视器一段</w:t>
      </w:r>
      <w:r w:rsidRPr="002320F8">
        <w:rPr>
          <w:rFonts w:hint="eastAsia"/>
          <w:szCs w:val="21"/>
        </w:rPr>
        <w:t>25m</w:t>
      </w:r>
      <w:r w:rsidRPr="002320F8">
        <w:rPr>
          <w:rFonts w:hint="eastAsia"/>
          <w:szCs w:val="21"/>
        </w:rPr>
        <w:t>的行驶中，姿态误差接近</w:t>
      </w:r>
      <w:r w:rsidRPr="002320F8">
        <w:rPr>
          <w:rFonts w:hint="eastAsia"/>
          <w:szCs w:val="21"/>
        </w:rPr>
        <w:t>5</w:t>
      </w:r>
      <w:r w:rsidRPr="002320F8">
        <w:rPr>
          <w:szCs w:val="21"/>
        </w:rPr>
        <w:t>°</w:t>
      </w:r>
      <w:r w:rsidRPr="002320F8">
        <w:rPr>
          <w:rFonts w:hint="eastAsia"/>
          <w:szCs w:val="21"/>
        </w:rPr>
        <w:t>。</w:t>
      </w:r>
      <w:r w:rsidRPr="002320F8">
        <w:rPr>
          <w:rFonts w:hint="eastAsia"/>
          <w:szCs w:val="21"/>
        </w:rPr>
        <w:t>Olson</w:t>
      </w:r>
      <w:r w:rsidRPr="002320F8">
        <w:rPr>
          <w:rFonts w:hint="eastAsia"/>
          <w:szCs w:val="21"/>
        </w:rPr>
        <w:t>证明了在仅依靠视觉信息进行长距离导航时，由于姿态误差随时间逐渐累积，导航系统的位置误差随距离呈超线性快速增长的趋势</w:t>
      </w:r>
      <w:r w:rsidR="00D9241A">
        <w:rPr>
          <w:szCs w:val="21"/>
        </w:rPr>
        <w:fldChar w:fldCharType="begin"/>
      </w:r>
      <w:r w:rsidR="00B53BF6">
        <w:rPr>
          <w:szCs w:val="21"/>
        </w:rPr>
        <w:instrText xml:space="preserve"> ADDIN EN.CITE &lt;EndNote&gt;&lt;Cite&gt;&lt;Author&gt;Olson&lt;/Author&gt;&lt;Year&gt;2003&lt;/Year&gt;&lt;RecNum&gt;135&lt;/RecNum&gt;&lt;DisplayText&gt;&lt;style face="superscript"&gt;[14]&lt;/style&gt;&lt;/DisplayText&gt;&lt;record&gt;&lt;rec-number&gt;135&lt;/rec-number&gt;&lt;foreign-keys&gt;&lt;key app="EN" db-id="rfrv2wvv0wdeeteewsvprs9dts02rdsvrddp"&gt;135&lt;/key&gt;&lt;/foreign-keys&gt;&lt;ref-type name="Journal Article"&gt;17&lt;/ref-type&gt;&lt;contributors&gt;&lt;authors&gt;&lt;author&gt;Olson, Clark F.&lt;/author&gt;&lt;author&gt;Matthies, Larry H.&lt;/author&gt;&lt;author&gt;Schoppers, Marcel&lt;/author&gt;&lt;author&gt;Maimone, Mark W.&lt;/author&gt;&lt;/authors&gt;&lt;/contributors&gt;&lt;titles&gt;&lt;title&gt;Rover navigation using stereo ego-motion&lt;/title&gt;&lt;secondary-title&gt;Robotics and Autonomous Systems&lt;/secondary-title&gt;&lt;/titles&gt;&lt;periodical&gt;&lt;full-title&gt;Robotics and Autonomous Systems&lt;/full-title&gt;&lt;/periodical&gt;&lt;pages&gt;215-229&lt;/pages&gt;&lt;volume&gt;43&lt;/volume&gt;&lt;number&gt;4&lt;/number&gt;&lt;keywords&gt;&lt;keyword&gt;Robot navigation&lt;/keyword&gt;&lt;keyword&gt;Motion estimation&lt;/keyword&gt;&lt;keyword&gt;Stereo vision&lt;/keyword&gt;&lt;keyword&gt;Mars rovers&lt;/keyword&gt;&lt;/keywords&gt;&lt;dates&gt;&lt;year&gt;2003&lt;/year&gt;&lt;pub-dates&gt;&lt;date&gt;6/30/&lt;/date&gt;&lt;/pub-dates&gt;&lt;/dates&gt;&lt;isbn&gt;0921-8890&lt;/isbn&gt;&lt;urls&gt;&lt;related-urls&gt;&lt;url&gt;http://www.sciencedirect.com/science/article/pii/S0921889003000046&lt;/url&gt;&lt;/related-urls&gt;&lt;/urls&gt;&lt;electronic-resource-num&gt;http://dx.doi.org/10.1016/S0921-8890(03)00004-6&lt;/electronic-resource-num&gt;&lt;/record&gt;&lt;/Cite&gt;&lt;/EndNote&gt;</w:instrText>
      </w:r>
      <w:r w:rsidR="00D9241A">
        <w:rPr>
          <w:szCs w:val="21"/>
        </w:rPr>
        <w:fldChar w:fldCharType="separate"/>
      </w:r>
      <w:r w:rsidR="00B53BF6" w:rsidRPr="00B53BF6">
        <w:rPr>
          <w:szCs w:val="21"/>
          <w:vertAlign w:val="superscript"/>
        </w:rPr>
        <w:t>[</w:t>
      </w:r>
      <w:hyperlink w:anchor="_ENREF_14" w:tooltip="Olson, 2003 #135" w:history="1">
        <w:r w:rsidR="0076405A" w:rsidRPr="00B53BF6">
          <w:rPr>
            <w:szCs w:val="21"/>
            <w:vertAlign w:val="superscript"/>
          </w:rPr>
          <w:t>14</w:t>
        </w:r>
      </w:hyperlink>
      <w:r w:rsidR="00B53BF6" w:rsidRPr="00B53BF6">
        <w:rPr>
          <w:szCs w:val="21"/>
          <w:vertAlign w:val="superscript"/>
        </w:rPr>
        <w:t>]</w:t>
      </w:r>
      <w:r w:rsidR="00D9241A">
        <w:rPr>
          <w:szCs w:val="21"/>
        </w:rPr>
        <w:fldChar w:fldCharType="end"/>
      </w:r>
      <w:r w:rsidRPr="002320F8">
        <w:rPr>
          <w:rFonts w:hint="eastAsia"/>
        </w:rPr>
        <w:t>，</w:t>
      </w:r>
      <w:r w:rsidRPr="002320F8">
        <w:rPr>
          <w:lang w:val="en-US"/>
        </w:rPr>
        <w:t>并且当运动幅度过大导致图像重叠区域较小或图像的特征点较少时，可能导致视觉导航的精度变差甚至失效</w:t>
      </w:r>
      <w:r w:rsidR="00D9241A">
        <w:rPr>
          <w:lang w:val="en-US"/>
        </w:rPr>
        <w:fldChar w:fldCharType="begin"/>
      </w:r>
      <w:r w:rsidR="00B53BF6">
        <w:rPr>
          <w:lang w:val="en-US"/>
        </w:rPr>
        <w:instrText xml:space="preserve"> ADDIN EN.CITE &lt;EndNote&gt;&lt;Cite&gt;&lt;Author&gt;Cheng&lt;/Author&gt;&lt;Year&gt;2005&lt;/Year&gt;&lt;RecNum&gt;2&lt;/RecNum&gt;&lt;DisplayText&gt;&lt;style face="superscript"&gt;[15]&lt;/style&gt;&lt;/DisplayText&gt;&lt;record&gt;&lt;rec-number&gt;2&lt;/rec-number&gt;&lt;foreign-keys&gt;&lt;key app="EN" db-id="rfrv2wvv0wdeeteewsvprs9dts02rdsvrddp"&gt;2&lt;/key&gt;&lt;/foreign-keys&gt;&lt;ref-type name="Conference Proceedings"&gt;10&lt;/ref-type&gt;&lt;contributors&gt;&lt;authors&gt;&lt;author&gt;Cheng, Yang&lt;/author&gt;&lt;author&gt;Maimone, Mark&lt;/author&gt;&lt;author&gt;Matthies, Larry&lt;/author&gt;&lt;/authors&gt;&lt;/contributors&gt;&lt;titles&gt;&lt;title&gt;Visual odometry on the Mars exploration rovers&lt;/title&gt;&lt;secondary-title&gt;Systems, Man and Cybernetics, 2005 IEEE International Conference on&lt;/secondary-title&gt;&lt;/titles&gt;&lt;pages&gt;903-910&lt;/pages&gt;&lt;volume&gt;1&lt;/volume&gt;&lt;dates&gt;&lt;year&gt;2005&lt;/year&gt;&lt;/dates&gt;&lt;publisher&gt;IEEE&lt;/publisher&gt;&lt;isbn&gt;0780392981&lt;/isbn&gt;&lt;urls&gt;&lt;/urls&gt;&lt;/record&gt;&lt;/Cite&gt;&lt;/EndNote&gt;</w:instrText>
      </w:r>
      <w:r w:rsidR="00D9241A">
        <w:rPr>
          <w:lang w:val="en-US"/>
        </w:rPr>
        <w:fldChar w:fldCharType="separate"/>
      </w:r>
      <w:r w:rsidR="00B53BF6" w:rsidRPr="00B53BF6">
        <w:rPr>
          <w:vertAlign w:val="superscript"/>
          <w:lang w:val="en-US"/>
        </w:rPr>
        <w:t>[</w:t>
      </w:r>
      <w:hyperlink w:anchor="_ENREF_15" w:tooltip="Cheng, 2005 #2" w:history="1">
        <w:r w:rsidR="0076405A" w:rsidRPr="00B53BF6">
          <w:rPr>
            <w:vertAlign w:val="superscript"/>
            <w:lang w:val="en-US"/>
          </w:rPr>
          <w:t>15</w:t>
        </w:r>
      </w:hyperlink>
      <w:r w:rsidR="00B53BF6" w:rsidRPr="00B53BF6">
        <w:rPr>
          <w:vertAlign w:val="superscript"/>
          <w:lang w:val="en-US"/>
        </w:rPr>
        <w:t>]</w:t>
      </w:r>
      <w:r w:rsidR="00D9241A">
        <w:rPr>
          <w:lang w:val="en-US"/>
        </w:rPr>
        <w:fldChar w:fldCharType="end"/>
      </w:r>
      <w:r w:rsidRPr="002320F8">
        <w:rPr>
          <w:lang w:val="en-US"/>
        </w:rPr>
        <w:t>。</w:t>
      </w:r>
    </w:p>
    <w:p w:rsidR="002A034B" w:rsidRPr="002320F8" w:rsidRDefault="002A034B" w:rsidP="002A034B">
      <w:pPr>
        <w:ind w:firstLine="480"/>
        <w:rPr>
          <w:szCs w:val="21"/>
        </w:rPr>
      </w:pPr>
      <w:r w:rsidRPr="002320F8">
        <w:t>天文导航</w:t>
      </w:r>
      <w:r w:rsidRPr="002320F8">
        <w:rPr>
          <w:rFonts w:hint="eastAsia"/>
        </w:rPr>
        <w:t>是一种通过利用天体敏感器观测天体来确定巡视器位置和姿态的自主导航</w:t>
      </w:r>
      <w:r w:rsidRPr="002320F8">
        <w:t>方式</w:t>
      </w:r>
      <w:r w:rsidRPr="002320F8">
        <w:rPr>
          <w:rFonts w:hint="eastAsia"/>
        </w:rPr>
        <w:t>，</w:t>
      </w:r>
      <w:r w:rsidRPr="002320F8">
        <w:rPr>
          <w:rFonts w:hint="eastAsia"/>
          <w:szCs w:val="21"/>
        </w:rPr>
        <w:t>具有导航精度不受时间、距离的影响，抗干扰能力强以及可同时提供位置和姿态信息等优点，但其短时导航精度受测量精度的限制，且易受天气条件影响，在地理坐标系中的位置与姿态相耦合，定位精度严重受到水平测量精度的限制，因此，位置确定精度较低，难以满足巡视器在运动情况下高精度定位的要求。</w:t>
      </w:r>
    </w:p>
    <w:p w:rsidR="00D151F9" w:rsidRPr="00270994" w:rsidRDefault="002A034B" w:rsidP="00A76B82">
      <w:pPr>
        <w:ind w:firstLine="480"/>
      </w:pPr>
      <w:r w:rsidRPr="002320F8">
        <w:rPr>
          <w:rFonts w:hint="eastAsia"/>
          <w:szCs w:val="21"/>
        </w:rPr>
        <w:t>综上所述，不同的导航系统都有各自的优缺点，利用多种导航方法并基于信息融合技术进行组合导航，可以实现它们之间的取长补短和优势互补，不仅可以最大限度地提高导航的精度和可靠性，也能够有效提高系统的故障诊断和隔离能力，是今后的发展方向。惯性导航和视觉导航是两种适用于巡视器运动时高精度导航的自主导航方式，但在长时间和长距离条件下，它们均</w:t>
      </w:r>
      <w:r w:rsidRPr="002320F8">
        <w:rPr>
          <w:szCs w:val="21"/>
          <w:lang w:val="en-US"/>
        </w:rPr>
        <w:t>难以独立完成</w:t>
      </w:r>
      <w:r w:rsidRPr="002320F8">
        <w:rPr>
          <w:rFonts w:hint="eastAsia"/>
          <w:szCs w:val="21"/>
        </w:rPr>
        <w:t>巡视器的高精度、高可靠性的导航任务</w:t>
      </w:r>
      <w:r w:rsidRPr="002320F8">
        <w:rPr>
          <w:szCs w:val="21"/>
          <w:lang w:val="en-US"/>
        </w:rPr>
        <w:t>，由于它们在信息来源和更新频率上的互补特性，且巡视器常采用</w:t>
      </w:r>
      <w:r w:rsidRPr="002320F8">
        <w:rPr>
          <w:szCs w:val="21"/>
          <w:lang w:val="en-US"/>
        </w:rPr>
        <w:t>“</w:t>
      </w:r>
      <w:r w:rsidRPr="002320F8">
        <w:rPr>
          <w:szCs w:val="21"/>
          <w:lang w:val="en-US"/>
        </w:rPr>
        <w:t>走走停停</w:t>
      </w:r>
      <w:r w:rsidRPr="002320F8">
        <w:rPr>
          <w:szCs w:val="21"/>
          <w:lang w:val="en-US"/>
        </w:rPr>
        <w:t>”</w:t>
      </w:r>
      <w:r w:rsidRPr="002320F8">
        <w:rPr>
          <w:szCs w:val="21"/>
          <w:lang w:val="en-US"/>
        </w:rPr>
        <w:t>的工作模式，因此利用视觉信息</w:t>
      </w:r>
      <w:r w:rsidRPr="002320F8">
        <w:rPr>
          <w:rFonts w:hint="eastAsia"/>
          <w:szCs w:val="21"/>
          <w:lang w:val="en-US"/>
        </w:rPr>
        <w:t>不断</w:t>
      </w:r>
      <w:r w:rsidRPr="002320F8">
        <w:rPr>
          <w:szCs w:val="21"/>
          <w:lang w:val="en-US"/>
        </w:rPr>
        <w:t>修正惯导</w:t>
      </w:r>
      <w:r w:rsidRPr="002320F8">
        <w:rPr>
          <w:rFonts w:hint="eastAsia"/>
          <w:szCs w:val="21"/>
          <w:lang w:val="en-US"/>
        </w:rPr>
        <w:t>误差</w:t>
      </w:r>
      <w:r w:rsidRPr="002320F8">
        <w:rPr>
          <w:szCs w:val="21"/>
          <w:lang w:val="en-US"/>
        </w:rPr>
        <w:t>，</w:t>
      </w:r>
      <w:r w:rsidRPr="002320F8">
        <w:rPr>
          <w:rFonts w:hint="eastAsia"/>
          <w:szCs w:val="21"/>
          <w:lang w:val="en-US"/>
        </w:rPr>
        <w:t>可以</w:t>
      </w:r>
      <w:r w:rsidRPr="002320F8">
        <w:rPr>
          <w:szCs w:val="21"/>
          <w:lang w:val="en-US"/>
        </w:rPr>
        <w:t>提高导航的精度和可靠性。</w:t>
      </w:r>
      <w:r w:rsidRPr="002320F8">
        <w:rPr>
          <w:rFonts w:hint="eastAsia"/>
        </w:rPr>
        <w:t>随着计算机视觉的发展，惯性</w:t>
      </w:r>
      <w:r w:rsidRPr="002320F8">
        <w:rPr>
          <w:rFonts w:hint="eastAsia"/>
        </w:rPr>
        <w:t>/</w:t>
      </w:r>
      <w:r w:rsidRPr="002320F8">
        <w:rPr>
          <w:rFonts w:hint="eastAsia"/>
        </w:rPr>
        <w:t>视觉组合导航已成为当前的研究热点，国内外针对机器人</w:t>
      </w:r>
      <w:r w:rsidR="00D9241A">
        <w:fldChar w:fldCharType="begin"/>
      </w:r>
      <w:r w:rsidR="003C0794">
        <w:instrText xml:space="preserve"> ADDIN EN.CITE &lt;EndNote&gt;&lt;Cite&gt;&lt;Author&gt;Koch&lt;/Author&gt;&lt;Year&gt;2013&lt;/Year&gt;&lt;RecNum&gt;181&lt;/RecNum&gt;&lt;DisplayText&gt;&lt;style face="superscript"&gt;[16]&lt;/style&gt;&lt;/DisplayText&gt;&lt;record&gt;&lt;rec-number&gt;181&lt;/rec-number&gt;&lt;foreign-keys&gt;&lt;key app="EN" db-id="rfrv2wvv0wdeeteewsvprs9dts02rdsvrddp"&gt;181&lt;/key&gt;&lt;/foreign-keys&gt;&lt;ref-type name="Journal Article"&gt;17&lt;/ref-type&gt;&lt;contributors&gt;&lt;authors&gt;&lt;author&gt;Koch, Heiko&lt;/author&gt;&lt;author&gt;Konig, A&lt;/author&gt;&lt;author&gt;Weigl-Seitz, Alexandra&lt;/author&gt;&lt;author&gt;Kleinmann, Karl&lt;/author&gt;&lt;author&gt;Suchy, Jozef&lt;/author&gt;&lt;/authors&gt;&lt;/contributors&gt;&lt;titles&gt;&lt;title&gt;Multisensor Contour Following With Vision, Force, and Acceleration Sensors for an Industrial Robot&lt;/title&gt;&lt;secondary-title&gt;IEEE Transactions on Instrumentation and Measurement&lt;/secondary-title&gt;&lt;/titles&gt;&lt;periodical&gt;&lt;full-title&gt;IEEE Transactions on Instrumentation and Measurement&lt;/full-title&gt;&lt;/periodical&gt;&lt;pages&gt;268-280&lt;/pages&gt;&lt;volume&gt;62 &lt;/volume&gt;&lt;number&gt;2&lt;/number&gt;&lt;dates&gt;&lt;year&gt;2013&lt;/year&gt;&lt;/dates&gt;&lt;urls&gt;&lt;/urls&gt;&lt;/record&gt;&lt;/Cite&gt;&lt;/EndNote&gt;</w:instrText>
      </w:r>
      <w:r w:rsidR="00D9241A">
        <w:fldChar w:fldCharType="separate"/>
      </w:r>
      <w:r w:rsidR="00B53BF6" w:rsidRPr="00B53BF6">
        <w:rPr>
          <w:vertAlign w:val="superscript"/>
        </w:rPr>
        <w:t>[</w:t>
      </w:r>
      <w:hyperlink w:anchor="_ENREF_16" w:tooltip="Koch, 2013 #181" w:history="1">
        <w:r w:rsidR="0076405A" w:rsidRPr="00B53BF6">
          <w:rPr>
            <w:vertAlign w:val="superscript"/>
          </w:rPr>
          <w:t>16</w:t>
        </w:r>
      </w:hyperlink>
      <w:r w:rsidR="00B53BF6" w:rsidRPr="00B53BF6">
        <w:rPr>
          <w:vertAlign w:val="superscript"/>
        </w:rPr>
        <w:t>]</w:t>
      </w:r>
      <w:r w:rsidR="00D9241A">
        <w:fldChar w:fldCharType="end"/>
      </w:r>
      <w:r w:rsidRPr="002320F8">
        <w:rPr>
          <w:rFonts w:hint="eastAsia"/>
        </w:rPr>
        <w:t>、无人机、巡视器</w:t>
      </w:r>
      <w:r w:rsidR="00D9241A">
        <w:fldChar w:fldCharType="begin">
          <w:fldData xml:space="preserve">PEVuZE5vdGU+PENpdGU+PEF1dGhvcj7liJjkvKDlh688L0F1dGhvcj48WWVhcj4yMDE0PC9ZZWFy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</w:fldData>
        </w:fldChar>
      </w:r>
      <w:r w:rsidR="00DB3984">
        <w:instrText xml:space="preserve"> ADDIN EN.CITE </w:instrText>
      </w:r>
      <w:r w:rsidR="00DB3984">
        <w:fldChar w:fldCharType="begin">
          <w:fldData xml:space="preserve">PEVuZE5vdGU+PENpdGU+PEF1dGhvcj7liJjkvKDlh688L0F1dGhvcj48WWVhcj4yMDE0PC9ZZWFy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</w:fldData>
        </w:fldChar>
      </w:r>
      <w:r w:rsidR="00DB3984">
        <w:instrText xml:space="preserve"> ADDIN EN.CITE.DATA </w:instrText>
      </w:r>
      <w:r w:rsidR="00DB3984">
        <w:fldChar w:fldCharType="end"/>
      </w:r>
      <w:r w:rsidR="00D9241A">
        <w:fldChar w:fldCharType="separate"/>
      </w:r>
      <w:r w:rsidR="00B53BF6" w:rsidRPr="00B53BF6">
        <w:rPr>
          <w:vertAlign w:val="superscript"/>
        </w:rPr>
        <w:t>[</w:t>
      </w:r>
      <w:hyperlink w:anchor="_ENREF_9" w:tooltip="刘传凯, 2014 #142" w:history="1">
        <w:r w:rsidR="0076405A" w:rsidRPr="00B53BF6">
          <w:rPr>
            <w:vertAlign w:val="superscript"/>
          </w:rPr>
          <w:t>9</w:t>
        </w:r>
      </w:hyperlink>
      <w:r w:rsidR="00B53BF6" w:rsidRPr="00B53BF6">
        <w:rPr>
          <w:vertAlign w:val="superscript"/>
        </w:rPr>
        <w:t xml:space="preserve">, </w:t>
      </w:r>
      <w:hyperlink w:anchor="_ENREF_17" w:tooltip="王保丰, 2014 #33" w:history="1">
        <w:r w:rsidR="0076405A" w:rsidRPr="00B53BF6">
          <w:rPr>
            <w:vertAlign w:val="superscript"/>
          </w:rPr>
          <w:t>17</w:t>
        </w:r>
      </w:hyperlink>
      <w:r w:rsidR="00B53BF6" w:rsidRPr="00B53BF6">
        <w:rPr>
          <w:vertAlign w:val="superscript"/>
        </w:rPr>
        <w:t>]</w:t>
      </w:r>
      <w:r w:rsidR="00D9241A">
        <w:fldChar w:fldCharType="end"/>
      </w:r>
      <w:r w:rsidRPr="002320F8">
        <w:rPr>
          <w:rFonts w:hint="eastAsia"/>
        </w:rPr>
        <w:t>、着陆器等的惯性</w:t>
      </w:r>
      <w:r w:rsidRPr="002320F8">
        <w:rPr>
          <w:rFonts w:hint="eastAsia"/>
        </w:rPr>
        <w:t>/</w:t>
      </w:r>
      <w:r w:rsidRPr="002320F8">
        <w:rPr>
          <w:rFonts w:hint="eastAsia"/>
        </w:rPr>
        <w:t>视觉组合导航开展了积极的研究。</w:t>
      </w:r>
    </w:p>
    <w:p w:rsidR="000568B7" w:rsidRPr="00270994" w:rsidRDefault="006253D5" w:rsidP="000D5E62">
      <w:pPr>
        <w:pStyle w:val="20"/>
        <w:numPr>
          <w:ilvl w:val="0"/>
          <w:numId w:val="31"/>
        </w:numPr>
        <w:spacing w:before="163" w:after="163"/>
      </w:pPr>
      <w:bookmarkStart w:id="22" w:name="_Toc342320696"/>
      <w:bookmarkStart w:id="23" w:name="_Toc342509087"/>
      <w:bookmarkStart w:id="24" w:name="_Toc342509189"/>
      <w:bookmarkStart w:id="25" w:name="_Toc342848654"/>
      <w:bookmarkStart w:id="26" w:name="_Toc404697760"/>
      <w:bookmarkStart w:id="27" w:name="_Toc404697818"/>
      <w:bookmarkStart w:id="28" w:name="_Toc404874227"/>
      <w:bookmarkStart w:id="29" w:name="_Toc404879628"/>
      <w:bookmarkStart w:id="30" w:name="_Toc405412112"/>
      <w:r w:rsidRPr="00270994">
        <w:t>国内外</w:t>
      </w:r>
      <w:r w:rsidR="00CD76AE" w:rsidRPr="00270994">
        <w:t>研究</w:t>
      </w:r>
      <w:r w:rsidRPr="00270994">
        <w:t>现状</w:t>
      </w:r>
      <w:bookmarkEnd w:id="22"/>
      <w:bookmarkEnd w:id="23"/>
      <w:bookmarkEnd w:id="24"/>
      <w:bookmarkEnd w:id="25"/>
      <w:bookmarkEnd w:id="26"/>
      <w:bookmarkEnd w:id="27"/>
      <w:bookmarkEnd w:id="28"/>
      <w:bookmarkEnd w:id="29"/>
      <w:bookmarkEnd w:id="30"/>
    </w:p>
    <w:p w:rsidR="005B782A" w:rsidRDefault="005B782A" w:rsidP="00185BD9">
      <w:pPr>
        <w:ind w:firstLine="480"/>
        <w:rPr>
          <w:szCs w:val="21"/>
        </w:rPr>
      </w:pPr>
      <w:bookmarkStart w:id="31" w:name="_Toc342320699"/>
      <w:bookmarkStart w:id="32" w:name="_Toc342509090"/>
      <w:bookmarkStart w:id="33" w:name="_Toc342509192"/>
      <w:bookmarkStart w:id="34" w:name="_Toc342848657"/>
      <w:r>
        <w:rPr>
          <w:rFonts w:hint="eastAsia"/>
          <w:szCs w:val="21"/>
        </w:rPr>
        <w:t>美国</w:t>
      </w:r>
      <w:r>
        <w:rPr>
          <w:rFonts w:hint="eastAsia"/>
          <w:szCs w:val="21"/>
        </w:rPr>
        <w:t>NASA</w:t>
      </w:r>
      <w:r>
        <w:rPr>
          <w:rFonts w:hint="eastAsia"/>
          <w:szCs w:val="21"/>
        </w:rPr>
        <w:t>下属喷气推进实验室</w:t>
      </w:r>
      <w:r w:rsidR="000C4E06" w:rsidRPr="002320F8">
        <w:rPr>
          <w:rFonts w:hint="eastAsia"/>
        </w:rPr>
        <w:t>（</w:t>
      </w:r>
      <w:r w:rsidR="000C4E06" w:rsidRPr="002320F8">
        <w:rPr>
          <w:rFonts w:hint="eastAsia"/>
        </w:rPr>
        <w:t>Jet Propulsion Laboratory, JPL</w:t>
      </w:r>
      <w:r w:rsidR="000C4E06" w:rsidRPr="002320F8">
        <w:rPr>
          <w:rFonts w:hint="eastAsia"/>
        </w:rPr>
        <w:t>）</w:t>
      </w:r>
      <w:r>
        <w:rPr>
          <w:rFonts w:hint="eastAsia"/>
          <w:szCs w:val="21"/>
        </w:rPr>
        <w:t>代表了深空探测</w:t>
      </w:r>
      <w:r>
        <w:rPr>
          <w:rFonts w:hint="eastAsia"/>
          <w:szCs w:val="21"/>
        </w:rPr>
        <w:lastRenderedPageBreak/>
        <w:t>巡视器相关技术</w:t>
      </w:r>
      <w:r w:rsidR="000C4E06">
        <w:rPr>
          <w:rFonts w:hint="eastAsia"/>
          <w:szCs w:val="21"/>
        </w:rPr>
        <w:t>领域</w:t>
      </w:r>
      <w:r>
        <w:rPr>
          <w:rFonts w:hint="eastAsia"/>
          <w:szCs w:val="21"/>
        </w:rPr>
        <w:t>的最高水平，</w:t>
      </w:r>
      <w:r w:rsidR="006E187D">
        <w:rPr>
          <w:rFonts w:hint="eastAsia"/>
          <w:szCs w:val="21"/>
        </w:rPr>
        <w:t>已经研究并发射了一系列的火星探测巡视器，</w:t>
      </w:r>
      <w:r>
        <w:rPr>
          <w:rFonts w:hint="eastAsia"/>
          <w:szCs w:val="21"/>
        </w:rPr>
        <w:t>近期的代表性巡视器包括“勇气号”、“机遇号”和“好奇号”。</w:t>
      </w:r>
      <w:r w:rsidR="00D9313F">
        <w:rPr>
          <w:rFonts w:hint="eastAsia"/>
          <w:szCs w:val="21"/>
        </w:rPr>
        <w:t>我国第一个月面巡视器“玉兔号”</w:t>
      </w:r>
      <w:r w:rsidR="00E65006">
        <w:rPr>
          <w:szCs w:val="21"/>
        </w:rPr>
        <w:fldChar w:fldCharType="begin"/>
      </w:r>
      <w:r w:rsidR="0076405A">
        <w:rPr>
          <w:rFonts w:hint="eastAsia"/>
          <w:szCs w:val="21"/>
        </w:rPr>
        <w:instrText xml:space="preserve"> ADDIN EN.CITE &lt;EndNote&gt;&lt;Cite&gt;&lt;Author&gt;</w:instrText>
      </w:r>
      <w:r w:rsidR="0076405A">
        <w:rPr>
          <w:rFonts w:hint="eastAsia"/>
          <w:szCs w:val="21"/>
        </w:rPr>
        <w:instrText>吴伟仁</w:instrText>
      </w:r>
      <w:r w:rsidR="0076405A">
        <w:rPr>
          <w:rFonts w:hint="eastAsia"/>
          <w:szCs w:val="21"/>
        </w:rPr>
        <w:instrText>&lt;/Author&gt;&lt;Year&gt;2014&lt;/Year&gt;&lt;RecNum&gt;34&lt;/RecNum&gt;&lt;DisplayText&gt;&lt;style face="superscript"&gt;[2]&lt;/style&gt;&lt;/DisplayText&gt;&lt;record&gt;&lt;rec-number&gt;34&lt;/rec-number&gt;&lt;foreign-keys&gt;&lt;key app="EN" db-id="rfrv2wvv0wdeeteewsvprs9dts02rdsvrddp"&gt;34&lt;/key&gt;&lt;/foreign-keys&gt;&lt;ref-type name="Journal Article"&gt;17&lt;/ref-type&gt;&lt;contributors&gt;&lt;authors&gt;&lt;author&gt;&lt;style face="normal" font="default" charset="134" size="100%"&gt;</w:instrText>
      </w:r>
      <w:r w:rsidR="0076405A">
        <w:rPr>
          <w:rFonts w:hint="eastAsia"/>
          <w:szCs w:val="21"/>
        </w:rPr>
        <w:instrText>吴伟仁</w:instrText>
      </w:r>
      <w:r w:rsidR="0076405A">
        <w:rPr>
          <w:rFonts w:hint="eastAsia"/>
          <w:szCs w:val="21"/>
        </w:rPr>
        <w:instrText xml:space="preserve">&lt;/style&gt;&lt;/author&gt;&lt;author&gt;&lt;style face="normal" font="default" charset="134" size="100%"&gt; </w:instrText>
      </w:r>
      <w:r w:rsidR="0076405A">
        <w:rPr>
          <w:rFonts w:hint="eastAsia"/>
          <w:szCs w:val="21"/>
        </w:rPr>
        <w:instrText>周建亮</w:instrText>
      </w:r>
      <w:r w:rsidR="0076405A">
        <w:rPr>
          <w:rFonts w:hint="eastAsia"/>
          <w:szCs w:val="21"/>
        </w:rPr>
        <w:instrText>&lt;/style&gt;&lt;/author&gt;&lt;author&gt;&lt;style face="normal" font="default" charset="134" size="100%"&gt;</w:instrText>
      </w:r>
      <w:r w:rsidR="0076405A">
        <w:rPr>
          <w:rFonts w:hint="eastAsia"/>
          <w:szCs w:val="21"/>
        </w:rPr>
        <w:instrText>王保丰</w:instrText>
      </w:r>
      <w:r w:rsidR="0076405A">
        <w:rPr>
          <w:rFonts w:hint="eastAsia"/>
          <w:szCs w:val="21"/>
        </w:rPr>
        <w:instrText>&lt;/style&gt;&lt;/author&gt;&lt;author&gt;&lt;style face="normal" font="default" charset="134" size="100%"&gt;</w:instrText>
      </w:r>
      <w:r w:rsidR="0076405A">
        <w:rPr>
          <w:rFonts w:hint="eastAsia"/>
          <w:szCs w:val="21"/>
        </w:rPr>
        <w:instrText>刘传凯</w:instrText>
      </w:r>
      <w:r w:rsidR="0076405A">
        <w:rPr>
          <w:rFonts w:hint="eastAsia"/>
          <w:szCs w:val="21"/>
        </w:rPr>
        <w:instrText>&lt;/style&gt;&lt;/author&gt;&lt;/authors&gt;&lt;/contributors&gt;&lt;titles&gt;&lt;title&gt;&lt;style face="normal" font="default" charset="134" size="100%"&gt;</w:instrText>
      </w:r>
      <w:r w:rsidR="0076405A">
        <w:rPr>
          <w:rFonts w:hint="eastAsia"/>
          <w:szCs w:val="21"/>
        </w:rPr>
        <w:instrText>嫦娥三号</w:instrText>
      </w:r>
      <w:r w:rsidR="0076405A">
        <w:rPr>
          <w:rFonts w:hint="eastAsia"/>
          <w:szCs w:val="21"/>
        </w:rPr>
        <w:instrText xml:space="preserve"> </w:instrText>
      </w:r>
      <w:r w:rsidR="0076405A">
        <w:rPr>
          <w:rFonts w:hint="eastAsia"/>
          <w:szCs w:val="21"/>
        </w:rPr>
        <w:instrText>“玉兔号”</w:instrText>
      </w:r>
      <w:r w:rsidR="0076405A">
        <w:rPr>
          <w:rFonts w:hint="eastAsia"/>
          <w:szCs w:val="21"/>
        </w:rPr>
        <w:instrText xml:space="preserve"> </w:instrText>
      </w:r>
      <w:r w:rsidR="0076405A">
        <w:rPr>
          <w:rFonts w:hint="eastAsia"/>
          <w:szCs w:val="21"/>
        </w:rPr>
        <w:instrText>巡视器遥操作中的关键技术</w:instrText>
      </w:r>
      <w:r w:rsidR="0076405A">
        <w:rPr>
          <w:rFonts w:hint="eastAsia"/>
          <w:szCs w:val="21"/>
        </w:rPr>
        <w:instrText>&lt;/style&gt;&lt;/title&gt;&lt;secondary-title&gt;&lt;style face="normal" font="default" charset="134" size="100%"&gt;</w:instrText>
      </w:r>
      <w:r w:rsidR="0076405A">
        <w:rPr>
          <w:rFonts w:hint="eastAsia"/>
          <w:szCs w:val="21"/>
        </w:rPr>
        <w:instrText>中国科学</w:instrText>
      </w:r>
      <w:r w:rsidR="0076405A">
        <w:rPr>
          <w:rFonts w:hint="eastAsia"/>
          <w:szCs w:val="21"/>
        </w:rPr>
        <w:instrText xml:space="preserve">: </w:instrText>
      </w:r>
      <w:r w:rsidR="0076405A">
        <w:rPr>
          <w:rFonts w:hint="eastAsia"/>
          <w:szCs w:val="21"/>
        </w:rPr>
        <w:instrText>信息科学</w:instrText>
      </w:r>
      <w:r w:rsidR="0076405A">
        <w:rPr>
          <w:rFonts w:hint="eastAsia"/>
          <w:szCs w:val="21"/>
        </w:rPr>
        <w:instrText>&lt;/style&gt;&lt;/secondary-title&gt;&lt;/titles&gt;&lt;periodical&gt;&lt;full-title&gt;</w:instrText>
      </w:r>
      <w:r w:rsidR="0076405A">
        <w:rPr>
          <w:rFonts w:hint="eastAsia"/>
          <w:szCs w:val="21"/>
        </w:rPr>
        <w:instrText>中国科学</w:instrText>
      </w:r>
      <w:r w:rsidR="0076405A">
        <w:rPr>
          <w:rFonts w:hint="eastAsia"/>
          <w:szCs w:val="21"/>
        </w:rPr>
        <w:instrText xml:space="preserve">: </w:instrText>
      </w:r>
      <w:r w:rsidR="0076405A">
        <w:rPr>
          <w:rFonts w:hint="eastAsia"/>
          <w:szCs w:val="21"/>
        </w:rPr>
        <w:instrText>信息科学</w:instrText>
      </w:r>
      <w:r w:rsidR="0076405A">
        <w:rPr>
          <w:rFonts w:hint="eastAsia"/>
          <w:szCs w:val="21"/>
        </w:rPr>
        <w:instrText>&lt;/full-tit</w:instrText>
      </w:r>
      <w:r w:rsidR="0076405A">
        <w:rPr>
          <w:szCs w:val="21"/>
        </w:rPr>
        <w:instrText>le&gt;&lt;/periodical&gt;&lt;pages&gt;&lt;style face="normal" font="default" charset="134" size="100%"&gt;425-440&lt;/style&gt;&lt;/pages&gt;&lt;dates&gt;&lt;year&gt;&lt;style face="normal" font="default" charset="134" size="100%"&gt;2014&lt;/style&gt;&lt;/year&gt;&lt;/dates&gt;&lt;urls&gt;&lt;/urls&gt;&lt;/record&gt;&lt;/Cite&gt;&lt;/EndNote&gt;</w:instrText>
      </w:r>
      <w:r w:rsidR="00E65006">
        <w:rPr>
          <w:szCs w:val="21"/>
        </w:rPr>
        <w:fldChar w:fldCharType="separate"/>
      </w:r>
      <w:r w:rsidR="00B53BF6" w:rsidRPr="00B53BF6">
        <w:rPr>
          <w:szCs w:val="21"/>
          <w:vertAlign w:val="superscript"/>
        </w:rPr>
        <w:t>[</w:t>
      </w:r>
      <w:hyperlink w:anchor="_ENREF_2" w:tooltip="吴伟仁, 2014 #34" w:history="1">
        <w:r w:rsidR="0076405A" w:rsidRPr="00B53BF6">
          <w:rPr>
            <w:szCs w:val="21"/>
            <w:vertAlign w:val="superscript"/>
          </w:rPr>
          <w:t>2</w:t>
        </w:r>
      </w:hyperlink>
      <w:r w:rsidR="00B53BF6" w:rsidRPr="00B53BF6">
        <w:rPr>
          <w:szCs w:val="21"/>
          <w:vertAlign w:val="superscript"/>
        </w:rPr>
        <w:t>]</w:t>
      </w:r>
      <w:r w:rsidR="00E65006">
        <w:rPr>
          <w:szCs w:val="21"/>
        </w:rPr>
        <w:fldChar w:fldCharType="end"/>
      </w:r>
      <w:r w:rsidR="00D9313F">
        <w:rPr>
          <w:rFonts w:hint="eastAsia"/>
          <w:szCs w:val="21"/>
        </w:rPr>
        <w:t>于</w:t>
      </w:r>
      <w:r w:rsidR="00D9313F">
        <w:rPr>
          <w:rFonts w:hint="eastAsia"/>
        </w:rPr>
        <w:t>2013</w:t>
      </w:r>
      <w:r w:rsidR="00D9313F">
        <w:rPr>
          <w:rFonts w:hint="eastAsia"/>
        </w:rPr>
        <w:t>年</w:t>
      </w:r>
      <w:r w:rsidR="00D9313F">
        <w:rPr>
          <w:rFonts w:hint="eastAsia"/>
        </w:rPr>
        <w:t>12</w:t>
      </w:r>
      <w:r w:rsidR="00D9313F">
        <w:rPr>
          <w:rFonts w:hint="eastAsia"/>
        </w:rPr>
        <w:t>月</w:t>
      </w:r>
      <w:r w:rsidR="00D9313F">
        <w:rPr>
          <w:rFonts w:hint="eastAsia"/>
        </w:rPr>
        <w:t>2</w:t>
      </w:r>
      <w:r w:rsidR="00D9313F">
        <w:rPr>
          <w:rFonts w:hint="eastAsia"/>
        </w:rPr>
        <w:t>日发射，目前已成功完成预定任务。</w:t>
      </w:r>
      <w:r w:rsidR="006E187D">
        <w:rPr>
          <w:rFonts w:hint="eastAsia"/>
        </w:rPr>
        <w:t>本文首先分别以</w:t>
      </w:r>
      <w:r w:rsidR="006E187D">
        <w:rPr>
          <w:rFonts w:hint="eastAsia"/>
          <w:szCs w:val="21"/>
        </w:rPr>
        <w:t>“勇气号”、“机遇号”和“好奇号”为代表阐述国外深空探测巡视器导航</w:t>
      </w:r>
      <w:r w:rsidR="00F03D9A">
        <w:rPr>
          <w:rFonts w:hint="eastAsia"/>
          <w:szCs w:val="21"/>
        </w:rPr>
        <w:t>方法的最新研究成果</w:t>
      </w:r>
      <w:r w:rsidR="006E187D">
        <w:rPr>
          <w:rFonts w:hint="eastAsia"/>
          <w:szCs w:val="21"/>
        </w:rPr>
        <w:t>，然后基于“玉兔号”表述国内</w:t>
      </w:r>
      <w:r w:rsidR="002D177C">
        <w:rPr>
          <w:rFonts w:hint="eastAsia"/>
          <w:szCs w:val="21"/>
        </w:rPr>
        <w:t>目前所采用的巡视器导航方法。</w:t>
      </w:r>
    </w:p>
    <w:p w:rsidR="00F03D9A" w:rsidRDefault="00F03D9A" w:rsidP="00185BD9">
      <w:pPr>
        <w:ind w:firstLine="480"/>
        <w:rPr>
          <w:szCs w:val="21"/>
        </w:rPr>
      </w:pPr>
      <w:r>
        <w:rPr>
          <w:rFonts w:hint="eastAsia"/>
          <w:szCs w:val="21"/>
        </w:rPr>
        <w:t>惯性导航、视觉导航、天文导航及相关组合导航方法均为应用广泛的导航方法，且在深空探测方面的应用与在其他领域的应用有很多共通之处。深空探测惯性</w:t>
      </w:r>
      <w:r>
        <w:rPr>
          <w:rFonts w:hint="eastAsia"/>
          <w:szCs w:val="21"/>
        </w:rPr>
        <w:t>/</w:t>
      </w:r>
      <w:r>
        <w:rPr>
          <w:rFonts w:hint="eastAsia"/>
          <w:szCs w:val="21"/>
        </w:rPr>
        <w:t>视觉</w:t>
      </w:r>
      <w:r>
        <w:rPr>
          <w:rFonts w:hint="eastAsia"/>
          <w:szCs w:val="21"/>
        </w:rPr>
        <w:t>/</w:t>
      </w:r>
      <w:r>
        <w:rPr>
          <w:rFonts w:hint="eastAsia"/>
          <w:szCs w:val="21"/>
        </w:rPr>
        <w:t>天文组合导航方法的发展也依赖于各独立导航方法的</w:t>
      </w:r>
      <w:r w:rsidR="00613EDE">
        <w:rPr>
          <w:rFonts w:hint="eastAsia"/>
          <w:szCs w:val="21"/>
        </w:rPr>
        <w:t>进步，因此本文将分别介绍惯性导航、视觉导航与天文导航方法的研究现状。</w:t>
      </w:r>
    </w:p>
    <w:p w:rsidR="00613EDE" w:rsidRDefault="00613EDE" w:rsidP="00613EDE">
      <w:pPr>
        <w:ind w:firstLine="480"/>
        <w:rPr>
          <w:szCs w:val="21"/>
        </w:rPr>
      </w:pPr>
      <w:r>
        <w:rPr>
          <w:rFonts w:hint="eastAsia"/>
          <w:szCs w:val="21"/>
        </w:rPr>
        <w:t>在深空探测巡视器导航系统时，惯性导航由于位置发散严重，主要用于获取姿态信息，视觉导航可提供精度较高的位置信息和精度不高的姿态信息，而天文导航仅用于得到姿态信息。因此，可完备用于巡视器定姿定位的导航方法组合有：视觉导航、惯性</w:t>
      </w:r>
      <w:r>
        <w:rPr>
          <w:rFonts w:hint="eastAsia"/>
          <w:szCs w:val="21"/>
        </w:rPr>
        <w:t>/</w:t>
      </w:r>
      <w:r>
        <w:rPr>
          <w:rFonts w:hint="eastAsia"/>
          <w:szCs w:val="21"/>
        </w:rPr>
        <w:t>视觉组合导航、惯性</w:t>
      </w:r>
      <w:r>
        <w:rPr>
          <w:rFonts w:hint="eastAsia"/>
          <w:szCs w:val="21"/>
        </w:rPr>
        <w:t>/</w:t>
      </w:r>
      <w:r>
        <w:rPr>
          <w:rFonts w:hint="eastAsia"/>
          <w:szCs w:val="21"/>
        </w:rPr>
        <w:t>视觉</w:t>
      </w:r>
      <w:r>
        <w:rPr>
          <w:rFonts w:hint="eastAsia"/>
          <w:szCs w:val="21"/>
        </w:rPr>
        <w:t>/</w:t>
      </w:r>
      <w:r>
        <w:rPr>
          <w:rFonts w:hint="eastAsia"/>
          <w:szCs w:val="21"/>
        </w:rPr>
        <w:t>天文组合导航三种方法。</w:t>
      </w:r>
      <w:r w:rsidR="00F144AF">
        <w:rPr>
          <w:rFonts w:hint="eastAsia"/>
          <w:szCs w:val="21"/>
        </w:rPr>
        <w:t>惯性</w:t>
      </w:r>
      <w:r w:rsidR="00F144AF">
        <w:rPr>
          <w:rFonts w:hint="eastAsia"/>
          <w:szCs w:val="21"/>
        </w:rPr>
        <w:t>/</w:t>
      </w:r>
      <w:r w:rsidR="00F144AF">
        <w:rPr>
          <w:rFonts w:hint="eastAsia"/>
          <w:szCs w:val="21"/>
        </w:rPr>
        <w:t>视觉</w:t>
      </w:r>
      <w:r w:rsidR="00F144AF">
        <w:rPr>
          <w:rFonts w:hint="eastAsia"/>
          <w:szCs w:val="21"/>
        </w:rPr>
        <w:t>/</w:t>
      </w:r>
      <w:r w:rsidR="00F144AF">
        <w:rPr>
          <w:rFonts w:hint="eastAsia"/>
          <w:szCs w:val="21"/>
        </w:rPr>
        <w:t>天文三组合的导航方法当前暂未发现相关研究姿态，以下主要介绍惯性</w:t>
      </w:r>
      <w:r w:rsidR="00F144AF">
        <w:rPr>
          <w:rFonts w:hint="eastAsia"/>
          <w:szCs w:val="21"/>
        </w:rPr>
        <w:t>/</w:t>
      </w:r>
      <w:r w:rsidR="00F144AF">
        <w:rPr>
          <w:rFonts w:hint="eastAsia"/>
          <w:szCs w:val="21"/>
        </w:rPr>
        <w:t>视觉组合导航方法的研究现状。</w:t>
      </w:r>
    </w:p>
    <w:p w:rsidR="0053778B" w:rsidRDefault="0053778B" w:rsidP="0007076C">
      <w:pPr>
        <w:pStyle w:val="30"/>
        <w:numPr>
          <w:ilvl w:val="0"/>
          <w:numId w:val="17"/>
        </w:numPr>
        <w:spacing w:before="163" w:after="163"/>
        <w:ind w:left="660" w:right="240"/>
      </w:pPr>
      <w:bookmarkStart w:id="35" w:name="_Toc404697761"/>
      <w:bookmarkStart w:id="36" w:name="_Toc404697819"/>
      <w:bookmarkStart w:id="37" w:name="_Toc404874228"/>
      <w:bookmarkStart w:id="38" w:name="_Toc404879629"/>
      <w:bookmarkStart w:id="39" w:name="_Toc405412113"/>
      <w:r>
        <w:rPr>
          <w:rFonts w:hint="eastAsia"/>
        </w:rPr>
        <w:t>深空探测巡视器</w:t>
      </w:r>
      <w:r w:rsidR="00185BD9">
        <w:rPr>
          <w:rFonts w:hint="eastAsia"/>
        </w:rPr>
        <w:t>导航方法</w:t>
      </w:r>
      <w:r>
        <w:rPr>
          <w:rFonts w:hint="eastAsia"/>
        </w:rPr>
        <w:t>发展现状</w:t>
      </w:r>
      <w:bookmarkEnd w:id="35"/>
      <w:bookmarkEnd w:id="36"/>
      <w:bookmarkEnd w:id="37"/>
      <w:bookmarkEnd w:id="38"/>
      <w:bookmarkEnd w:id="39"/>
    </w:p>
    <w:p w:rsidR="00544886" w:rsidRPr="002320F8" w:rsidRDefault="00544886" w:rsidP="00544886">
      <w:pPr>
        <w:ind w:firstLine="480"/>
      </w:pPr>
      <w:r w:rsidRPr="002320F8">
        <w:t>2003</w:t>
      </w:r>
      <w:r w:rsidRPr="002320F8">
        <w:t>年发射</w:t>
      </w:r>
      <w:r w:rsidRPr="002320F8">
        <w:rPr>
          <w:rFonts w:hint="eastAsia"/>
        </w:rPr>
        <w:t>、</w:t>
      </w:r>
      <w:r w:rsidRPr="002320F8">
        <w:t>2004</w:t>
      </w:r>
      <w:r w:rsidRPr="002320F8">
        <w:t>年着陆火星的</w:t>
      </w:r>
      <w:r w:rsidRPr="002320F8">
        <w:t>“</w:t>
      </w:r>
      <w:r w:rsidRPr="002320F8">
        <w:t>勇气号</w:t>
      </w:r>
      <w:r w:rsidRPr="002320F8">
        <w:t>”</w:t>
      </w:r>
      <w:r w:rsidRPr="002320F8">
        <w:t>和</w:t>
      </w:r>
      <w:r w:rsidRPr="002320F8">
        <w:t>“</w:t>
      </w:r>
      <w:r w:rsidRPr="002320F8">
        <w:t>机遇号</w:t>
      </w:r>
      <w:r w:rsidRPr="002320F8">
        <w:t>”</w:t>
      </w:r>
      <w:r>
        <w:rPr>
          <w:rFonts w:hint="eastAsia"/>
        </w:rPr>
        <w:t>（统称为</w:t>
      </w:r>
      <w:r>
        <w:rPr>
          <w:rFonts w:hint="eastAsia"/>
        </w:rPr>
        <w:t>MER</w:t>
      </w:r>
      <w:r>
        <w:rPr>
          <w:rFonts w:hint="eastAsia"/>
        </w:rPr>
        <w:t>）</w:t>
      </w:r>
      <w:r>
        <w:t>火星巡视器上，</w:t>
      </w:r>
      <w:r w:rsidRPr="002320F8">
        <w:t>配备的导航</w:t>
      </w:r>
      <w:r w:rsidRPr="002320F8">
        <w:rPr>
          <w:rFonts w:hint="eastAsia"/>
        </w:rPr>
        <w:t>敏</w:t>
      </w:r>
      <w:r w:rsidRPr="002320F8">
        <w:t>感器包括</w:t>
      </w:r>
      <w:r w:rsidRPr="002320F8">
        <w:rPr>
          <w:rFonts w:hint="eastAsia"/>
        </w:rPr>
        <w:t>相机</w:t>
      </w:r>
      <w:r w:rsidRPr="002320F8">
        <w:t>、</w:t>
      </w:r>
      <w:r w:rsidRPr="002320F8">
        <w:t>IMU</w:t>
      </w:r>
      <w:r w:rsidRPr="002320F8">
        <w:t>、里程</w:t>
      </w:r>
      <w:r w:rsidRPr="002320F8">
        <w:rPr>
          <w:rFonts w:hint="eastAsia"/>
        </w:rPr>
        <w:t>计</w:t>
      </w:r>
      <w:r w:rsidRPr="002320F8">
        <w:t>和太阳敏感器</w:t>
      </w:r>
      <w:r w:rsidRPr="002320F8">
        <w:rPr>
          <w:rFonts w:hint="eastAsia"/>
        </w:rPr>
        <w:t>，</w:t>
      </w:r>
      <w:r w:rsidRPr="002320F8">
        <w:t>用于</w:t>
      </w:r>
      <w:r w:rsidRPr="002320F8">
        <w:rPr>
          <w:rFonts w:hint="eastAsia"/>
        </w:rPr>
        <w:t>巡视器</w:t>
      </w:r>
      <w:r w:rsidRPr="002320F8">
        <w:t>自主导航和障碍检测及路径规划，</w:t>
      </w:r>
      <w:r w:rsidRPr="002320F8">
        <w:rPr>
          <w:rFonts w:hint="eastAsia"/>
        </w:rPr>
        <w:t>如</w:t>
      </w:r>
      <w:r w:rsidRPr="002320F8">
        <w:fldChar w:fldCharType="begin"/>
      </w:r>
      <w:r w:rsidRPr="002320F8">
        <w:instrText xml:space="preserve">REF _Ref308727645 \h \* MERGEFORMAT </w:instrText>
      </w:r>
      <w:r w:rsidRPr="002320F8">
        <w:fldChar w:fldCharType="separate"/>
      </w:r>
      <w:r w:rsidR="008F6C4A" w:rsidRPr="002320F8">
        <w:rPr>
          <w:rFonts w:hint="eastAsia"/>
        </w:rPr>
        <w:t>图</w:t>
      </w:r>
      <w:r w:rsidR="008F6C4A">
        <w:t>1</w:t>
      </w:r>
      <w:r w:rsidRPr="002320F8">
        <w:fldChar w:fldCharType="end"/>
      </w:r>
      <w:r w:rsidRPr="002320F8">
        <w:rPr>
          <w:rFonts w:hint="eastAsia"/>
        </w:rPr>
        <w:t>所示。</w:t>
      </w:r>
      <w:r w:rsidRPr="002320F8">
        <w:rPr>
          <w:rFonts w:hint="eastAsia"/>
        </w:rPr>
        <w:t>MER</w:t>
      </w:r>
      <w:r w:rsidRPr="002320F8">
        <w:rPr>
          <w:rFonts w:hint="eastAsia"/>
        </w:rPr>
        <w:t>火星巡视器的导航系统包括三种工作模式</w:t>
      </w:r>
      <w:r>
        <w:fldChar w:fldCharType="begin"/>
      </w:r>
      <w:r w:rsidR="00B53BF6">
        <w:instrText xml:space="preserve"> ADDIN EN.CITE &lt;EndNote&gt;&lt;Cite&gt;&lt;Author&gt;Maimone&lt;/Author&gt;&lt;Year&gt;2007&lt;/Year&gt;&lt;RecNum&gt;3&lt;/RecNum&gt;&lt;DisplayText&gt;&lt;style face="superscript"&gt;[11]&lt;/style&gt;&lt;/DisplayText&gt;&lt;record&gt;&lt;rec-number&gt;3&lt;/rec-number&gt;&lt;foreign-keys&gt;&lt;key app="EN" db-id="rfrv2wvv0wdeeteewsvprs9dts02rdsvrddp"&gt;3&lt;/key&gt;&lt;/foreign-keys&gt;&lt;ref-type name="Journal Article"&gt;17&lt;/ref-type&gt;&lt;contributors&gt;&lt;authors&gt;&lt;author&gt;Maimone, Mark&lt;/author&gt;&lt;author&gt;Cheng, Yang&lt;/author&gt;&lt;author&gt;Matthies, Larry&lt;/author&gt;&lt;/authors&gt;&lt;/contributors&gt;&lt;titles&gt;&lt;title&gt;Two years of visual odometry on the mars exploration rovers&lt;/title&gt;&lt;secondary-title&gt;Journal of Field Robotics&lt;/secondary-title&gt;&lt;/titles&gt;&lt;periodical&gt;&lt;full-title&gt;Journal of Field Robotics&lt;/full-title&gt;&lt;/periodical&gt;&lt;pages&gt;169-186&lt;/pages&gt;&lt;volume&gt;24&lt;/volume&gt;&lt;number&gt;3&lt;/number&gt;&lt;dates&gt;&lt;year&gt;2007&lt;/year&gt;&lt;/dates&gt;&lt;isbn&gt;1556-4967&lt;/isbn&gt;&lt;urls&gt;&lt;/urls&gt;&lt;/record&gt;&lt;/Cite&gt;&lt;/EndNote&gt;</w:instrText>
      </w:r>
      <w:r>
        <w:fldChar w:fldCharType="separate"/>
      </w:r>
      <w:r w:rsidR="00B53BF6" w:rsidRPr="00B53BF6">
        <w:rPr>
          <w:vertAlign w:val="superscript"/>
        </w:rPr>
        <w:t>[</w:t>
      </w:r>
      <w:hyperlink w:anchor="_ENREF_11" w:tooltip="Maimone, 2007 #3" w:history="1">
        <w:r w:rsidR="0076405A" w:rsidRPr="00B53BF6">
          <w:rPr>
            <w:vertAlign w:val="superscript"/>
          </w:rPr>
          <w:t>11</w:t>
        </w:r>
      </w:hyperlink>
      <w:r w:rsidR="00B53BF6" w:rsidRPr="00B53BF6">
        <w:rPr>
          <w:vertAlign w:val="superscript"/>
        </w:rPr>
        <w:t>]</w:t>
      </w:r>
      <w:r>
        <w:fldChar w:fldCharType="end"/>
      </w:r>
      <w:r w:rsidRPr="002320F8">
        <w:rPr>
          <w:rFonts w:hint="eastAsia"/>
        </w:rPr>
        <w:t>：当巡视器静止时，利用加速度计提供俯仰角和横滚角，利用太阳敏感器提供航向信息；当巡视器上的机械臂等可移动设备工作时，利用陀螺和加速度计来推算姿态；当巡视器</w:t>
      </w:r>
      <w:r w:rsidRPr="002320F8">
        <w:rPr>
          <w:rFonts w:hint="eastAsia"/>
          <w:bCs/>
        </w:rPr>
        <w:t>行驶</w:t>
      </w:r>
      <w:r w:rsidRPr="002320F8">
        <w:rPr>
          <w:rFonts w:hint="eastAsia"/>
        </w:rPr>
        <w:t>时，利用陀螺推算姿态，利</w:t>
      </w:r>
      <w:r w:rsidRPr="002320F8">
        <w:t>用车轮里程计</w:t>
      </w:r>
      <w:r w:rsidRPr="002320F8">
        <w:rPr>
          <w:rFonts w:hint="eastAsia"/>
        </w:rPr>
        <w:t>确定</w:t>
      </w:r>
      <w:r w:rsidRPr="002320F8">
        <w:t>位置</w:t>
      </w:r>
      <w:r w:rsidRPr="002320F8">
        <w:rPr>
          <w:rFonts w:hint="eastAsia"/>
        </w:rPr>
        <w:t>，在</w:t>
      </w:r>
      <w:r w:rsidRPr="002320F8">
        <w:t>可能存在滑移的情况，</w:t>
      </w:r>
      <w:r w:rsidRPr="002320F8">
        <w:rPr>
          <w:rFonts w:hint="eastAsia"/>
        </w:rPr>
        <w:t>利</w:t>
      </w:r>
      <w:r w:rsidRPr="002320F8">
        <w:t>用视觉里</w:t>
      </w:r>
      <w:r w:rsidRPr="002320F8">
        <w:rPr>
          <w:rFonts w:hint="eastAsia"/>
        </w:rPr>
        <w:t>程计来修正位置。</w:t>
      </w:r>
    </w:p>
    <w:p w:rsidR="00544886" w:rsidRPr="002320F8" w:rsidRDefault="00544886" w:rsidP="00544886">
      <w:pPr>
        <w:ind w:firstLine="480"/>
        <w:rPr>
          <w:szCs w:val="24"/>
        </w:rPr>
      </w:pPr>
      <w:r w:rsidRPr="002320F8">
        <w:rPr>
          <w:rFonts w:hint="eastAsia"/>
        </w:rPr>
        <w:t>MER</w:t>
      </w:r>
      <w:r w:rsidRPr="002320F8">
        <w:rPr>
          <w:rFonts w:hint="eastAsia"/>
        </w:rPr>
        <w:t>火星巡视器上</w:t>
      </w:r>
      <w:r w:rsidRPr="002320F8">
        <w:rPr>
          <w:rFonts w:ascii="宋体" w:hAnsi="宋体" w:hint="eastAsia"/>
        </w:rPr>
        <w:t>共配备了九个相机</w:t>
      </w:r>
      <w:r>
        <w:rPr>
          <w:rFonts w:ascii="宋体" w:hAnsi="宋体"/>
        </w:rPr>
        <w:fldChar w:fldCharType="begin"/>
      </w:r>
      <w:r w:rsidR="00B53BF6">
        <w:rPr>
          <w:rFonts w:ascii="宋体" w:hAnsi="宋体"/>
        </w:rPr>
        <w:instrText xml:space="preserve"> ADDIN EN.CITE &lt;EndNote&gt;&lt;Cite&gt;&lt;Author&gt;Maki&lt;/Author&gt;&lt;Year&gt;2003&lt;/Year&gt;&lt;RecNum&gt;130&lt;/RecNum&gt;&lt;DisplayText&gt;&lt;style face="superscript"&gt;[18]&lt;/style&gt;&lt;/DisplayText&gt;&lt;record&gt;&lt;rec-number&gt;130&lt;/rec-number&gt;&lt;foreign-keys&gt;&lt;key app="EN" db-id="rfrv2wvv0wdeeteewsvprs9dts02rdsvrddp"&gt;130&lt;/key&gt;&lt;/foreign-keys&gt;&lt;ref-type name="Journal Article"&gt;17&lt;/ref-type&gt;&lt;contributors&gt;&lt;authors&gt;&lt;author&gt;Maki, JN&lt;/author&gt;&lt;author&gt;Bell, JF&lt;/author&gt;&lt;author&gt;Herkenhoff, KE&lt;/author&gt;&lt;author&gt;Squyres, SW&lt;/author&gt;&lt;author&gt;Kiely, A&lt;/author&gt;&lt;author&gt;Klimesh, M&lt;/author&gt;&lt;author&gt;Schwochert, M&lt;/author&gt;&lt;author&gt;Litwin, T&lt;/author&gt;&lt;author&gt;Willson, R&lt;/author&gt;&lt;author&gt;Johnson, A&lt;/author&gt;&lt;/authors&gt;&lt;/contributors&gt;&lt;titles&gt;&lt;title&gt;Mars exploration rover engineering cameras&lt;/title&gt;&lt;secondary-title&gt;Journal of Geophysical Research: Planets (1991–2012)&lt;/secondary-title&gt;&lt;/titles&gt;&lt;periodical&gt;&lt;full-title&gt;Journal of Geophysical Research: Planets (1991–2012)&lt;/full-title&gt;&lt;/periodical&gt;&lt;volume&gt;108&lt;/volume&gt;&lt;number&gt;E12&lt;/number&gt;&lt;dates&gt;&lt;year&gt;2003&lt;/year&gt;&lt;/dates&gt;&lt;isbn&gt;2156-2202&lt;/isbn&gt;&lt;urls&gt;&lt;/urls&gt;&lt;/record&gt;&lt;/Cite&gt;&lt;/EndNote&gt;</w:instrText>
      </w:r>
      <w:r>
        <w:rPr>
          <w:rFonts w:ascii="宋体" w:hAnsi="宋体"/>
        </w:rPr>
        <w:fldChar w:fldCharType="separate"/>
      </w:r>
      <w:r w:rsidR="00B53BF6" w:rsidRPr="00B53BF6">
        <w:rPr>
          <w:rFonts w:ascii="宋体" w:hAnsi="宋体"/>
          <w:vertAlign w:val="superscript"/>
        </w:rPr>
        <w:t>[</w:t>
      </w:r>
      <w:hyperlink w:anchor="_ENREF_18" w:tooltip="Maki, 2003 #130" w:history="1">
        <w:r w:rsidR="0076405A" w:rsidRPr="00B53BF6">
          <w:rPr>
            <w:rFonts w:ascii="宋体" w:hAnsi="宋体"/>
            <w:vertAlign w:val="superscript"/>
          </w:rPr>
          <w:t>18</w:t>
        </w:r>
      </w:hyperlink>
      <w:r w:rsidR="00B53BF6" w:rsidRPr="00B53BF6">
        <w:rPr>
          <w:rFonts w:ascii="宋体" w:hAnsi="宋体"/>
          <w:vertAlign w:val="superscript"/>
        </w:rPr>
        <w:t>]</w:t>
      </w:r>
      <w:r>
        <w:rPr>
          <w:rFonts w:ascii="宋体" w:hAnsi="宋体"/>
        </w:rPr>
        <w:fldChar w:fldCharType="end"/>
      </w:r>
      <w:r w:rsidRPr="002320F8">
        <w:rPr>
          <w:rFonts w:ascii="宋体" w:hAnsi="宋体" w:hint="eastAsia"/>
        </w:rPr>
        <w:t>，其中</w:t>
      </w:r>
      <w:r w:rsidRPr="002320F8">
        <w:t>3</w:t>
      </w:r>
      <w:r w:rsidRPr="002320F8">
        <w:rPr>
          <w:rFonts w:ascii="宋体" w:hAnsi="宋体" w:hint="eastAsia"/>
        </w:rPr>
        <w:t>对相机用于导航，另外三个相机则进行科学探测。两组完全相同的相机安装在车体前后两端，称为避险摄像机，所拍摄的图像用于近距离的障碍检测和前进路径的规划，前端避险摄像机还具有为巡视器上机械臂的运动及目标石块实现定位的功能。桅杆顶部安装的一对立体黑白摄像机称为导航摄像机，</w:t>
      </w:r>
      <w:r w:rsidRPr="002320F8">
        <w:rPr>
          <w:rFonts w:hint="eastAsia"/>
          <w:szCs w:val="24"/>
        </w:rPr>
        <w:t>其建立的</w:t>
      </w:r>
      <w:r w:rsidRPr="002320F8">
        <w:rPr>
          <w:rFonts w:hint="eastAsia"/>
          <w:szCs w:val="24"/>
        </w:rPr>
        <w:t>20m</w:t>
      </w:r>
      <w:r w:rsidRPr="002320F8">
        <w:rPr>
          <w:rFonts w:hint="eastAsia"/>
          <w:szCs w:val="24"/>
        </w:rPr>
        <w:t>范围内的三维地形图用于障碍规避和路径规划，另外，</w:t>
      </w:r>
      <w:r w:rsidRPr="002320F8">
        <w:rPr>
          <w:rFonts w:ascii="宋体" w:hAnsi="宋体" w:hint="eastAsia"/>
        </w:rPr>
        <w:t>桅杆顶部还安装了用于科学观测的一对彩色全景相机。</w:t>
      </w:r>
      <w:r w:rsidRPr="002320F8">
        <w:rPr>
          <w:rFonts w:hint="eastAsia"/>
          <w:szCs w:val="24"/>
        </w:rPr>
        <w:t>实际运行中，“勇气号”使用立体视觉来</w:t>
      </w:r>
      <w:r w:rsidRPr="002320F8">
        <w:rPr>
          <w:rFonts w:hint="eastAsia"/>
          <w:szCs w:val="24"/>
        </w:rPr>
        <w:lastRenderedPageBreak/>
        <w:t>检测障碍的距离占总路程的</w:t>
      </w:r>
      <w:r w:rsidRPr="002320F8">
        <w:rPr>
          <w:szCs w:val="24"/>
        </w:rPr>
        <w:t>28%</w:t>
      </w:r>
      <w:r w:rsidRPr="002320F8">
        <w:rPr>
          <w:rFonts w:hint="eastAsia"/>
          <w:szCs w:val="24"/>
        </w:rPr>
        <w:t>，视觉里程计占</w:t>
      </w:r>
      <w:r w:rsidRPr="002320F8">
        <w:rPr>
          <w:szCs w:val="24"/>
        </w:rPr>
        <w:t>16%</w:t>
      </w:r>
      <w:r w:rsidRPr="002320F8">
        <w:rPr>
          <w:rFonts w:hint="eastAsia"/>
          <w:szCs w:val="24"/>
        </w:rPr>
        <w:t>。在</w:t>
      </w:r>
      <w:r w:rsidRPr="002320F8">
        <w:rPr>
          <w:rFonts w:hint="eastAsia"/>
          <w:szCs w:val="24"/>
        </w:rPr>
        <w:t>1</w:t>
      </w:r>
      <w:r w:rsidRPr="002320F8">
        <w:rPr>
          <w:rFonts w:hint="eastAsia"/>
          <w:szCs w:val="24"/>
        </w:rPr>
        <w:t>米的距离内，避险摄像机的测距误差优于</w:t>
      </w:r>
      <w:r w:rsidRPr="002320F8">
        <w:rPr>
          <w:rFonts w:hint="eastAsia"/>
          <w:szCs w:val="24"/>
        </w:rPr>
        <w:t>1cm</w:t>
      </w:r>
      <w:r w:rsidRPr="002320F8">
        <w:rPr>
          <w:rFonts w:hint="eastAsia"/>
          <w:szCs w:val="24"/>
        </w:rPr>
        <w:t>；在</w:t>
      </w:r>
      <w:r w:rsidRPr="002320F8">
        <w:rPr>
          <w:rFonts w:hint="eastAsia"/>
          <w:szCs w:val="24"/>
        </w:rPr>
        <w:t>20</w:t>
      </w:r>
      <w:r w:rsidRPr="002320F8">
        <w:rPr>
          <w:rFonts w:hint="eastAsia"/>
          <w:szCs w:val="24"/>
        </w:rPr>
        <w:t>米范围内，导航摄像机的测距误差小于</w:t>
      </w:r>
      <w:r w:rsidRPr="002320F8">
        <w:rPr>
          <w:rFonts w:hint="eastAsia"/>
          <w:szCs w:val="24"/>
        </w:rPr>
        <w:t>15%</w:t>
      </w:r>
      <w:r w:rsidRPr="002320F8">
        <w:rPr>
          <w:rFonts w:hint="eastAsia"/>
          <w:szCs w:val="24"/>
        </w:rPr>
        <w:t>；在</w:t>
      </w:r>
      <w:r w:rsidRPr="002320F8">
        <w:rPr>
          <w:rFonts w:hint="eastAsia"/>
          <w:szCs w:val="24"/>
        </w:rPr>
        <w:t>20</w:t>
      </w:r>
      <w:r w:rsidRPr="002320F8">
        <w:rPr>
          <w:rFonts w:hint="eastAsia"/>
          <w:szCs w:val="24"/>
        </w:rPr>
        <w:t>到</w:t>
      </w:r>
      <w:r w:rsidRPr="002320F8">
        <w:rPr>
          <w:rFonts w:hint="eastAsia"/>
          <w:szCs w:val="24"/>
        </w:rPr>
        <w:t>100</w:t>
      </w:r>
      <w:r w:rsidRPr="002320F8">
        <w:rPr>
          <w:rFonts w:hint="eastAsia"/>
          <w:szCs w:val="24"/>
        </w:rPr>
        <w:t>米范围内，全景摄像机的测距误差小于</w:t>
      </w:r>
      <w:r w:rsidRPr="002320F8">
        <w:rPr>
          <w:rFonts w:hint="eastAsia"/>
          <w:szCs w:val="24"/>
        </w:rPr>
        <w:t>25%</w:t>
      </w:r>
      <w:r w:rsidRPr="002320F8">
        <w:rPr>
          <w:rFonts w:hint="eastAsia"/>
          <w:szCs w:val="24"/>
        </w:rPr>
        <w:t>，符合任务要求。</w:t>
      </w:r>
    </w:p>
    <w:p w:rsidR="00544886" w:rsidRPr="002320F8" w:rsidRDefault="00544886" w:rsidP="00544886">
      <w:pPr>
        <w:pStyle w:val="ae"/>
      </w:pPr>
      <w:r w:rsidRPr="002320F8">
        <w:object w:dxaOrig="16449" w:dyaOrig="10967">
          <v:shape id="_x0000_i1029" type="#_x0000_t75" style="width:377.35pt;height:252pt" o:ole="">
            <v:imagedata r:id="rId26" o:title=""/>
          </v:shape>
          <o:OLEObject Type="Embed" ProgID="Visio.Drawing.11" ShapeID="_x0000_i1029" DrawAspect="Content" ObjectID="_1480347756" r:id="rId27"/>
        </w:object>
      </w:r>
    </w:p>
    <w:p w:rsidR="00544886" w:rsidRPr="002320F8" w:rsidRDefault="00544886" w:rsidP="00057A04">
      <w:pPr>
        <w:pStyle w:val="aff"/>
        <w:spacing w:before="163" w:after="163"/>
      </w:pPr>
      <w:bookmarkStart w:id="40" w:name="_Ref308727645"/>
      <w:bookmarkStart w:id="41" w:name="_Toc312073123"/>
      <w:bookmarkStart w:id="42" w:name="_Toc405322763"/>
      <w:r w:rsidRPr="002320F8">
        <w:rPr>
          <w:rFonts w:hint="eastAsia"/>
        </w:rPr>
        <w:t>图</w:t>
      </w:r>
      <w:r w:rsidRPr="002320F8">
        <w:fldChar w:fldCharType="begin"/>
      </w:r>
      <w:r w:rsidRPr="002320F8">
        <w:rPr>
          <w:rFonts w:hint="eastAsia"/>
        </w:rPr>
        <w:instrText xml:space="preserve">SEQ </w:instrText>
      </w:r>
      <w:r w:rsidRPr="002320F8">
        <w:rPr>
          <w:rFonts w:hint="eastAsia"/>
        </w:rPr>
        <w:instrText>图</w:instrText>
      </w:r>
      <w:r w:rsidRPr="002320F8">
        <w:rPr>
          <w:rFonts w:hint="eastAsia"/>
        </w:rPr>
        <w:instrText xml:space="preserve"> \* ARABIC</w:instrText>
      </w:r>
      <w:r w:rsidRPr="002320F8">
        <w:fldChar w:fldCharType="separate"/>
      </w:r>
      <w:r w:rsidR="008F6C4A">
        <w:rPr>
          <w:noProof/>
        </w:rPr>
        <w:t>1</w:t>
      </w:r>
      <w:r w:rsidRPr="002320F8">
        <w:fldChar w:fldCharType="end"/>
      </w:r>
      <w:bookmarkEnd w:id="40"/>
      <w:r w:rsidR="00CD1147">
        <w:rPr>
          <w:rFonts w:hint="eastAsia"/>
        </w:rPr>
        <w:t xml:space="preserve"> </w:t>
      </w:r>
      <w:r w:rsidRPr="002320F8">
        <w:t>NASA“</w:t>
      </w:r>
      <w:r w:rsidRPr="002320F8">
        <w:t>勇气号</w:t>
      </w:r>
      <w:r w:rsidRPr="002320F8">
        <w:t>”</w:t>
      </w:r>
      <w:r w:rsidRPr="002320F8">
        <w:t>火星</w:t>
      </w:r>
      <w:r w:rsidRPr="002320F8">
        <w:rPr>
          <w:rFonts w:hint="eastAsia"/>
        </w:rPr>
        <w:t>巡视器</w:t>
      </w:r>
      <w:r w:rsidRPr="002320F8">
        <w:t>及其组合导航敏感器</w:t>
      </w:r>
      <w:bookmarkEnd w:id="41"/>
      <w:bookmarkEnd w:id="42"/>
    </w:p>
    <w:p w:rsidR="00544886" w:rsidRPr="002320F8" w:rsidRDefault="00544886" w:rsidP="00544886">
      <w:pPr>
        <w:ind w:firstLine="480"/>
      </w:pPr>
      <w:r w:rsidRPr="002320F8">
        <w:rPr>
          <w:rFonts w:hint="eastAsia"/>
        </w:rPr>
        <w:t>“好奇号”火星巡视器</w:t>
      </w:r>
      <w:r w:rsidR="00927A6E">
        <w:fldChar w:fldCharType="begin"/>
      </w:r>
      <w:r w:rsidR="00B53BF6">
        <w:instrText xml:space="preserve"> ADDIN EN.CITE &lt;EndNote&gt;&lt;Cite&gt;&lt;Author&gt;Grotzinger&lt;/Author&gt;&lt;Year&gt;2012&lt;/Year&gt;&lt;RecNum&gt;1&lt;/RecNum&gt;&lt;DisplayText&gt;&lt;style face="superscript"&gt;[7]&lt;/style&gt;&lt;/DisplayText&gt;&lt;record&gt;&lt;rec-number&gt;1&lt;/rec-number&gt;&lt;foreign-keys&gt;&lt;key app="EN" db-id="rfrv2wvv0wdeeteewsvprs9dts02rdsvrddp"&gt;1&lt;/key&gt;&lt;/foreign-keys&gt;&lt;ref-type name="Journal Article"&gt;17&lt;/ref-type&gt;&lt;contributors&gt;&lt;authors&gt;&lt;author&gt;Grotzinger, John P&lt;/author&gt;&lt;author&gt;Crisp, Joy&lt;/author&gt;&lt;author&gt;Vasavada, Ashwin R&lt;/author&gt;&lt;author&gt;Anderson, Robert C&lt;/author&gt;&lt;author&gt;Baker, Charles J&lt;/author&gt;&lt;author&gt;Barry, Robert&lt;/author&gt;&lt;author&gt;Blake, David F&lt;/author&gt;&lt;author&gt;Conrad, Pamela&lt;/author&gt;&lt;author&gt;Edgett, Kenneth S&lt;/author&gt;&lt;author&gt;Ferdowski, Bobak&lt;/author&gt;&lt;/authors&gt;&lt;/contributors&gt;&lt;titles&gt;&lt;title&gt;Mars Science Laboratory mission and science investigation&lt;/title&gt;&lt;secondary-title&gt;Space science reviews&lt;/secondary-title&gt;&lt;/titles&gt;&lt;periodical&gt;&lt;full-title&gt;Space science reviews&lt;/full-title&gt;&lt;/periodical&gt;&lt;pages&gt;5-56&lt;/pages&gt;&lt;volume&gt;170&lt;/volume&gt;&lt;number&gt;1-4&lt;/number&gt;&lt;dates&gt;&lt;year&gt;2012&lt;/year&gt;&lt;/dates&gt;&lt;isbn&gt;0038-6308&lt;/isbn&gt;&lt;urls&gt;&lt;/urls&gt;&lt;/record&gt;&lt;/Cite&gt;&lt;/EndNote&gt;</w:instrText>
      </w:r>
      <w:r w:rsidR="00927A6E">
        <w:fldChar w:fldCharType="separate"/>
      </w:r>
      <w:r w:rsidR="00B53BF6" w:rsidRPr="00B53BF6">
        <w:rPr>
          <w:vertAlign w:val="superscript"/>
        </w:rPr>
        <w:t>[</w:t>
      </w:r>
      <w:hyperlink w:anchor="_ENREF_7" w:tooltip="Grotzinger, 2012 #1" w:history="1">
        <w:r w:rsidR="0076405A" w:rsidRPr="00B53BF6">
          <w:rPr>
            <w:vertAlign w:val="superscript"/>
          </w:rPr>
          <w:t>7</w:t>
        </w:r>
      </w:hyperlink>
      <w:r w:rsidR="00B53BF6" w:rsidRPr="00B53BF6">
        <w:rPr>
          <w:vertAlign w:val="superscript"/>
        </w:rPr>
        <w:t>]</w:t>
      </w:r>
      <w:r w:rsidR="00927A6E">
        <w:fldChar w:fldCharType="end"/>
      </w:r>
      <w:r w:rsidRPr="002320F8">
        <w:rPr>
          <w:rFonts w:hint="eastAsia"/>
        </w:rPr>
        <w:t>是美国火星科学实验室（</w:t>
      </w:r>
      <w:r w:rsidRPr="002320F8">
        <w:rPr>
          <w:rFonts w:hint="eastAsia"/>
        </w:rPr>
        <w:t>Mars Science Laboratory</w:t>
      </w:r>
      <w:r w:rsidRPr="002320F8">
        <w:rPr>
          <w:rFonts w:hint="eastAsia"/>
        </w:rPr>
        <w:t>，</w:t>
      </w:r>
      <w:r w:rsidRPr="002320F8">
        <w:rPr>
          <w:rFonts w:hint="eastAsia"/>
        </w:rPr>
        <w:t>MSL</w:t>
      </w:r>
      <w:r w:rsidRPr="002320F8">
        <w:rPr>
          <w:rFonts w:hint="eastAsia"/>
        </w:rPr>
        <w:t>）任务的一个核心环节，已于</w:t>
      </w:r>
      <w:r w:rsidRPr="002320F8">
        <w:rPr>
          <w:rFonts w:hint="eastAsia"/>
        </w:rPr>
        <w:t>2012</w:t>
      </w:r>
      <w:r w:rsidRPr="002320F8">
        <w:rPr>
          <w:rFonts w:hint="eastAsia"/>
        </w:rPr>
        <w:t>年</w:t>
      </w:r>
      <w:r w:rsidRPr="002320F8">
        <w:rPr>
          <w:rFonts w:hint="eastAsia"/>
        </w:rPr>
        <w:t>8</w:t>
      </w:r>
      <w:r w:rsidRPr="002320F8">
        <w:rPr>
          <w:rFonts w:hint="eastAsia"/>
        </w:rPr>
        <w:t>月</w:t>
      </w:r>
      <w:r w:rsidRPr="002320F8">
        <w:rPr>
          <w:rFonts w:hint="eastAsia"/>
        </w:rPr>
        <w:t>6</w:t>
      </w:r>
      <w:r w:rsidRPr="002320F8">
        <w:rPr>
          <w:rFonts w:hint="eastAsia"/>
        </w:rPr>
        <w:t>日成功登陆火星，如</w:t>
      </w:r>
      <w:r w:rsidRPr="002320F8">
        <w:fldChar w:fldCharType="begin"/>
      </w:r>
      <w:r w:rsidRPr="002320F8">
        <w:instrText xml:space="preserve">REF _Ref308727803 \h \* MERGEFORMAT </w:instrText>
      </w:r>
      <w:r w:rsidRPr="002320F8">
        <w:fldChar w:fldCharType="separate"/>
      </w:r>
      <w:r w:rsidR="008F6C4A" w:rsidRPr="009D2F74">
        <w:rPr>
          <w:rFonts w:hint="eastAsia"/>
        </w:rPr>
        <w:t>图</w:t>
      </w:r>
      <w:r w:rsidR="008F6C4A">
        <w:t>2</w:t>
      </w:r>
      <w:r w:rsidRPr="002320F8">
        <w:fldChar w:fldCharType="end"/>
      </w:r>
      <w:r w:rsidRPr="002320F8">
        <w:rPr>
          <w:rFonts w:hint="eastAsia"/>
        </w:rPr>
        <w:t>所示。“好奇号”共有</w:t>
      </w:r>
      <w:r w:rsidRPr="002320F8">
        <w:rPr>
          <w:rFonts w:hint="eastAsia"/>
        </w:rPr>
        <w:t>12</w:t>
      </w:r>
      <w:r w:rsidRPr="002320F8">
        <w:rPr>
          <w:rFonts w:hint="eastAsia"/>
        </w:rPr>
        <w:t>个工业相机，其中</w:t>
      </w:r>
      <w:r w:rsidRPr="002320F8">
        <w:rPr>
          <w:rFonts w:hint="eastAsia"/>
        </w:rPr>
        <w:t>4</w:t>
      </w:r>
      <w:r w:rsidRPr="002320F8">
        <w:rPr>
          <w:rFonts w:hint="eastAsia"/>
        </w:rPr>
        <w:t>个导航相机、</w:t>
      </w:r>
      <w:r w:rsidRPr="002320F8">
        <w:rPr>
          <w:rFonts w:hint="eastAsia"/>
        </w:rPr>
        <w:t>8</w:t>
      </w:r>
      <w:r w:rsidRPr="002320F8">
        <w:rPr>
          <w:rFonts w:hint="eastAsia"/>
        </w:rPr>
        <w:t>个避险相机，它们的设计均与</w:t>
      </w:r>
      <w:r w:rsidRPr="002320F8">
        <w:rPr>
          <w:rFonts w:hint="eastAsia"/>
        </w:rPr>
        <w:t>MER</w:t>
      </w:r>
      <w:r w:rsidRPr="002320F8">
        <w:rPr>
          <w:rFonts w:hint="eastAsia"/>
        </w:rPr>
        <w:t>巡视器的相同，与</w:t>
      </w:r>
      <w:r w:rsidRPr="002320F8">
        <w:rPr>
          <w:rFonts w:hint="eastAsia"/>
        </w:rPr>
        <w:t>MER</w:t>
      </w:r>
      <w:r w:rsidRPr="002320F8">
        <w:rPr>
          <w:rFonts w:hint="eastAsia"/>
        </w:rPr>
        <w:t>不同的是，“好奇号”的另外</w:t>
      </w:r>
      <w:r w:rsidRPr="002320F8">
        <w:rPr>
          <w:rFonts w:hint="eastAsia"/>
        </w:rPr>
        <w:t>3</w:t>
      </w:r>
      <w:r w:rsidRPr="002320F8">
        <w:rPr>
          <w:rFonts w:hint="eastAsia"/>
        </w:rPr>
        <w:t>对相机作为备份，提供冗余。工业相机主要用于巡视器导航、避险和机械臂的定位。与</w:t>
      </w:r>
      <w:r w:rsidRPr="002320F8">
        <w:rPr>
          <w:rFonts w:hint="eastAsia"/>
        </w:rPr>
        <w:t>MER</w:t>
      </w:r>
      <w:r w:rsidRPr="002320F8">
        <w:rPr>
          <w:rFonts w:hint="eastAsia"/>
        </w:rPr>
        <w:t>巡视器相同，“好奇号”提供三种主要的导航模式：一是盲行，巡视器根据相机对局部区域的成像来确定一条没有障碍或危险的安全路径，路径的长度通常受地形的可视性和相机对危险的分辨能力限制，在这种模式下，使用车轮里程计测量巡视器的行驶距离。二是视觉里程计，也叫滑移检查模式，巡视器每运行大约</w:t>
      </w:r>
      <w:r w:rsidRPr="002320F8">
        <w:rPr>
          <w:rFonts w:hint="eastAsia"/>
        </w:rPr>
        <w:t>10m</w:t>
      </w:r>
      <w:r w:rsidRPr="002320F8">
        <w:rPr>
          <w:rFonts w:hint="eastAsia"/>
        </w:rPr>
        <w:t>即停止，利用导航相机获取垂直于行驶方向的图像，将最近获取的图像与上一段距离之前获取的图像进行比较，寻找相似特征以确定其行驶距离，可以提供更加准确的距离信息，由于巡视器很可能出现打滑或空转，这样能够使巡视器在下一步行驶之前确认是否被困而不致处境恶化。三是使用障碍规避和全职的视觉里程计，与第二种模式最主要的不同是巡视器大约每行驶</w:t>
      </w:r>
      <w:r w:rsidRPr="002320F8">
        <w:rPr>
          <w:rFonts w:hint="eastAsia"/>
        </w:rPr>
        <w:t>1.5m</w:t>
      </w:r>
      <w:r w:rsidRPr="002320F8">
        <w:rPr>
          <w:rFonts w:hint="eastAsia"/>
        </w:rPr>
        <w:t>即停止，然后执行视觉里程计算法。障碍规避需要巡视器大约每隔</w:t>
      </w:r>
      <w:r w:rsidRPr="002320F8">
        <w:rPr>
          <w:rFonts w:hint="eastAsia"/>
        </w:rPr>
        <w:t>3m</w:t>
      </w:r>
      <w:r w:rsidRPr="002320F8">
        <w:rPr>
          <w:rFonts w:hint="eastAsia"/>
        </w:rPr>
        <w:t>停车一次，使用避险相机获取图像，然后巡视器</w:t>
      </w:r>
      <w:r w:rsidRPr="002320F8">
        <w:rPr>
          <w:rFonts w:hint="eastAsia"/>
        </w:rPr>
        <w:lastRenderedPageBreak/>
        <w:t>对图像进行分析寻找潜在的危险，通过板载处理算法对路径的安全性和该路径方向行驶的需求程度进行权衡，进而选择一条安全路径，这种模式在巡视器需要高精度接近目标或其行驶在易打滑或非常陡峭的地形中时非常有用。在平坦沙地上，盲行模式的典型速度是</w:t>
      </w:r>
      <w:r w:rsidRPr="002320F8">
        <w:rPr>
          <w:rFonts w:hint="eastAsia"/>
        </w:rPr>
        <w:t>140m/h</w:t>
      </w:r>
      <w:r w:rsidRPr="002320F8">
        <w:rPr>
          <w:rFonts w:hint="eastAsia"/>
        </w:rPr>
        <w:t>，障碍规避是</w:t>
      </w:r>
      <w:r w:rsidRPr="002320F8">
        <w:rPr>
          <w:rFonts w:hint="eastAsia"/>
        </w:rPr>
        <w:t>45m/h</w:t>
      </w:r>
      <w:r w:rsidRPr="002320F8">
        <w:rPr>
          <w:rFonts w:hint="eastAsia"/>
        </w:rPr>
        <w:t>，视觉里程计结合障碍规避则是</w:t>
      </w:r>
      <w:r w:rsidRPr="002320F8">
        <w:rPr>
          <w:rFonts w:hint="eastAsia"/>
        </w:rPr>
        <w:t>20m/h</w:t>
      </w:r>
      <w:r w:rsidRPr="002320F8">
        <w:rPr>
          <w:rFonts w:hint="eastAsia"/>
        </w:rPr>
        <w:t>。在姿态确定方面，利用</w:t>
      </w:r>
      <w:r w:rsidRPr="002320F8">
        <w:rPr>
          <w:rFonts w:hint="eastAsia"/>
        </w:rPr>
        <w:t>IMU</w:t>
      </w:r>
      <w:r w:rsidRPr="002320F8">
        <w:rPr>
          <w:rFonts w:hint="eastAsia"/>
        </w:rPr>
        <w:t>来估计巡视器相对于重力方向的俯仰角和滚转角，且在巡视器行驶过程中，利用陀螺来推算姿态，同时通过利用导航相机对太阳位置的观测来获取航向信息，以获得完备的巡视器姿态参数。</w:t>
      </w:r>
    </w:p>
    <w:p w:rsidR="00544886" w:rsidRPr="002320F8" w:rsidRDefault="00544886" w:rsidP="00544886">
      <w:pPr>
        <w:pStyle w:val="ae"/>
      </w:pPr>
      <w:r>
        <w:rPr>
          <w:noProof/>
        </w:rPr>
        <w:drawing>
          <wp:inline distT="0" distB="0" distL="0" distR="0" wp14:anchorId="52B2DD6B" wp14:editId="32E533A7">
            <wp:extent cx="2954655" cy="2006600"/>
            <wp:effectExtent l="0" t="0" r="0" b="0"/>
            <wp:docPr id="10" name="图片 10" descr="Description: K:\picture\curiosit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picture\curiosity3.jpg"/>
                    <pic:cNvPicPr>
                      <a:picLocks noChangeAspect="1" noChangeArrowheads="1"/>
                    </pic:cNvPicPr>
                  </pic:nvPicPr>
                  <pic:blipFill>
                    <a:blip r:embed="rId28" cstate="print">
                      <a:extLst>
                        <a:ext uri="{28A0092B-C50C-407E-A947-70E740481C1C}">
                          <a14:useLocalDpi xmlns:a14="http://schemas.microsoft.com/office/drawing/2010/main" val="0"/>
                        </a:ext>
                      </a:extLst>
                    </a:blip>
                    <a:srcRect l="3085" t="5786" r="4706" b="4622"/>
                    <a:stretch>
                      <a:fillRect/>
                    </a:stretch>
                  </pic:blipFill>
                  <pic:spPr bwMode="auto">
                    <a:xfrm>
                      <a:off x="0" y="0"/>
                      <a:ext cx="2954655" cy="2006600"/>
                    </a:xfrm>
                    <a:prstGeom prst="rect">
                      <a:avLst/>
                    </a:prstGeom>
                    <a:noFill/>
                    <a:ln>
                      <a:noFill/>
                    </a:ln>
                  </pic:spPr>
                </pic:pic>
              </a:graphicData>
            </a:graphic>
          </wp:inline>
        </w:drawing>
      </w:r>
    </w:p>
    <w:p w:rsidR="0053778B" w:rsidRPr="009D2F74" w:rsidRDefault="00544886" w:rsidP="00057A04">
      <w:pPr>
        <w:pStyle w:val="aff"/>
        <w:spacing w:before="163" w:after="163"/>
      </w:pPr>
      <w:bookmarkStart w:id="43" w:name="_Ref308727803"/>
      <w:bookmarkStart w:id="44" w:name="_Toc312073124"/>
      <w:bookmarkStart w:id="45" w:name="_Toc405322764"/>
      <w:r w:rsidRPr="009D2F74">
        <w:rPr>
          <w:rFonts w:hint="eastAsia"/>
        </w:rPr>
        <w:t>图</w:t>
      </w:r>
      <w:r w:rsidRPr="009D2F74">
        <w:fldChar w:fldCharType="begin"/>
      </w:r>
      <w:r w:rsidRPr="009D2F74">
        <w:rPr>
          <w:rFonts w:hint="eastAsia"/>
        </w:rPr>
        <w:instrText xml:space="preserve">SEQ </w:instrText>
      </w:r>
      <w:r w:rsidRPr="009D2F74">
        <w:rPr>
          <w:rFonts w:hint="eastAsia"/>
        </w:rPr>
        <w:instrText>图</w:instrText>
      </w:r>
      <w:r w:rsidRPr="009D2F74">
        <w:rPr>
          <w:rFonts w:hint="eastAsia"/>
        </w:rPr>
        <w:instrText xml:space="preserve"> \* ARABIC</w:instrText>
      </w:r>
      <w:r w:rsidRPr="009D2F74">
        <w:fldChar w:fldCharType="separate"/>
      </w:r>
      <w:r w:rsidR="008F6C4A">
        <w:rPr>
          <w:noProof/>
        </w:rPr>
        <w:t>2</w:t>
      </w:r>
      <w:r w:rsidRPr="009D2F74">
        <w:fldChar w:fldCharType="end"/>
      </w:r>
      <w:bookmarkEnd w:id="43"/>
      <w:bookmarkEnd w:id="44"/>
      <w:r w:rsidR="001250CF" w:rsidRPr="009D2F74">
        <w:rPr>
          <w:rFonts w:hint="eastAsia"/>
        </w:rPr>
        <w:t xml:space="preserve"> </w:t>
      </w:r>
      <w:r w:rsidR="00466152" w:rsidRPr="009D2F74">
        <w:rPr>
          <w:rFonts w:hint="eastAsia"/>
        </w:rPr>
        <w:t>“</w:t>
      </w:r>
      <w:r w:rsidR="00861B32" w:rsidRPr="009D2F74">
        <w:rPr>
          <w:rFonts w:hint="eastAsia"/>
        </w:rPr>
        <w:t>好奇号”火星巡视</w:t>
      </w:r>
      <w:r w:rsidRPr="009D2F74">
        <w:rPr>
          <w:rFonts w:hint="eastAsia"/>
        </w:rPr>
        <w:t>器</w:t>
      </w:r>
      <w:bookmarkEnd w:id="45"/>
    </w:p>
    <w:p w:rsidR="00402143" w:rsidRDefault="007A31D9" w:rsidP="00544886">
      <w:pPr>
        <w:ind w:firstLine="480"/>
      </w:pPr>
      <w:r>
        <w:rPr>
          <w:rFonts w:hint="eastAsia"/>
        </w:rPr>
        <w:t>“玉兔号”月面巡视器</w:t>
      </w:r>
      <w:r w:rsidR="00700991">
        <w:rPr>
          <w:rFonts w:hint="eastAsia"/>
        </w:rPr>
        <w:t>携带的导航敏感器主要包括相机和</w:t>
      </w:r>
      <w:r w:rsidR="00700991">
        <w:rPr>
          <w:rFonts w:hint="eastAsia"/>
        </w:rPr>
        <w:t>IMU</w:t>
      </w:r>
      <w:r w:rsidR="005D7246">
        <w:rPr>
          <w:rFonts w:hint="eastAsia"/>
        </w:rPr>
        <w:t>，外形及传感器布置如</w:t>
      </w:r>
      <w:r w:rsidR="00861B32">
        <w:fldChar w:fldCharType="begin"/>
      </w:r>
      <w:r w:rsidR="00861B32">
        <w:instrText xml:space="preserve"> </w:instrText>
      </w:r>
      <w:r w:rsidR="00861B32">
        <w:rPr>
          <w:rFonts w:hint="eastAsia"/>
        </w:rPr>
        <w:instrText>REF _Ref404547153 \h</w:instrText>
      </w:r>
      <w:r w:rsidR="00861B32">
        <w:instrText xml:space="preserve"> </w:instrText>
      </w:r>
      <w:r w:rsidR="00861B32">
        <w:fldChar w:fldCharType="separate"/>
      </w:r>
      <w:r w:rsidR="008F6C4A" w:rsidRPr="002320F8">
        <w:rPr>
          <w:rFonts w:hint="eastAsia"/>
        </w:rPr>
        <w:t>图</w:t>
      </w:r>
      <w:r w:rsidR="008F6C4A">
        <w:t>3</w:t>
      </w:r>
      <w:r w:rsidR="00861B32">
        <w:fldChar w:fldCharType="end"/>
      </w:r>
      <w:r w:rsidR="005D7246">
        <w:rPr>
          <w:rFonts w:hint="eastAsia"/>
        </w:rPr>
        <w:t>所示</w:t>
      </w:r>
      <w:r w:rsidR="00700991">
        <w:rPr>
          <w:rFonts w:hint="eastAsia"/>
        </w:rPr>
        <w:t>。“玉兔号”</w:t>
      </w:r>
      <w:r>
        <w:rPr>
          <w:rFonts w:hint="eastAsia"/>
        </w:rPr>
        <w:t>共安装了</w:t>
      </w:r>
      <w:r>
        <w:rPr>
          <w:rFonts w:hint="eastAsia"/>
        </w:rPr>
        <w:t>3</w:t>
      </w:r>
      <w:r>
        <w:rPr>
          <w:rFonts w:hint="eastAsia"/>
        </w:rPr>
        <w:t>个立体相机：全景、导航和避障相机</w:t>
      </w:r>
      <w:r w:rsidR="006B342F">
        <w:fldChar w:fldCharType="begin"/>
      </w:r>
      <w:r w:rsidR="00DB3984">
        <w:rPr>
          <w:rFonts w:hint="eastAsia"/>
        </w:rPr>
        <w:instrText xml:space="preserve"> ADDIN EN.CITE &lt;EndNote&gt;&lt;Cite&gt;&lt;Author&gt;</w:instrText>
      </w:r>
      <w:r w:rsidR="00DB3984">
        <w:rPr>
          <w:rFonts w:hint="eastAsia"/>
        </w:rPr>
        <w:instrText>王保丰</w:instrText>
      </w:r>
      <w:r w:rsidR="00DB3984">
        <w:rPr>
          <w:rFonts w:hint="eastAsia"/>
        </w:rPr>
        <w:instrText>&lt;/Author&gt;&lt;Year&gt;2014&lt;/Year&gt;&lt;RecNum&gt;33&lt;/RecNum&gt;&lt;DisplayText&gt;&lt;style face="superscript"&gt;[17]&lt;/style&gt;&lt;/DisplayText&gt;&lt;record&gt;&lt;rec-number&gt;33&lt;/rec-number&gt;&lt;foreign-keys&gt;&lt;key app="EN" db-id="rfrv2wvv0wdeeteewsvprs9dts02rdsvrddp"&gt;33&lt;/key&gt;&lt;/foreign-keys&gt;&lt;ref-type name="Journal Article"&gt;17&lt;/ref-type&gt;&lt;contributors&gt;&lt;authors&gt;&lt;author&gt;&lt;style face="normal" font="default" charset="134" size="100%"&gt;</w:instrText>
      </w:r>
      <w:r w:rsidR="00DB3984">
        <w:rPr>
          <w:rFonts w:hint="eastAsia"/>
        </w:rPr>
        <w:instrText>王保丰</w:instrText>
      </w:r>
      <w:r w:rsidR="00DB3984">
        <w:rPr>
          <w:rFonts w:hint="eastAsia"/>
        </w:rPr>
        <w:instrText>&lt;/style&gt;&lt;/author&gt;&lt;author&gt;&lt;style face="normal" font="default" charset="134" size="100%"&gt;</w:instrText>
      </w:r>
      <w:r w:rsidR="00DB3984">
        <w:rPr>
          <w:rFonts w:hint="eastAsia"/>
        </w:rPr>
        <w:instrText>周建亮</w:instrText>
      </w:r>
      <w:r w:rsidR="00DB3984">
        <w:rPr>
          <w:rFonts w:hint="eastAsia"/>
        </w:rPr>
        <w:instrText>&lt;/style&gt;&lt;/author&gt;&lt;author&gt;&lt;style face="normal" font="default" charset="134" size="100%"&gt;</w:instrText>
      </w:r>
      <w:r w:rsidR="00DB3984">
        <w:rPr>
          <w:rFonts w:hint="eastAsia"/>
        </w:rPr>
        <w:instrText>唐歌实</w:instrText>
      </w:r>
      <w:r w:rsidR="00DB3984">
        <w:rPr>
          <w:rFonts w:hint="eastAsia"/>
        </w:rPr>
        <w:instrText>&lt;/style&gt;&lt;/author&gt;&lt;author&gt;&lt;style face="normal" font="default" charset="134" size="100%"&gt;</w:instrText>
      </w:r>
      <w:r w:rsidR="00DB3984">
        <w:rPr>
          <w:rFonts w:hint="eastAsia"/>
        </w:rPr>
        <w:instrText>邸凯昌</w:instrText>
      </w:r>
      <w:r w:rsidR="00DB3984">
        <w:rPr>
          <w:rFonts w:hint="eastAsia"/>
        </w:rPr>
        <w:instrText>&lt;/style&gt;&lt;/author&gt;&lt;/authors&gt;&lt;/contributors&gt;&lt;titles&gt;&lt;title&gt;&lt;style face="normal" font="default" charset="134" size="100%"&gt;</w:instrText>
      </w:r>
      <w:r w:rsidR="00DB3984">
        <w:rPr>
          <w:rFonts w:hint="eastAsia"/>
        </w:rPr>
        <w:instrText>嫦娥三号巡视器视觉定位方法</w:instrText>
      </w:r>
      <w:r w:rsidR="00DB3984">
        <w:rPr>
          <w:rFonts w:hint="eastAsia"/>
        </w:rPr>
        <w:instrText>&lt;/style&gt;&lt;/title&gt;&lt;secondary-title&gt;&lt;style face="normal" font="default" charset="134" size="100%"&gt;</w:instrText>
      </w:r>
      <w:r w:rsidR="00DB3984">
        <w:rPr>
          <w:rFonts w:hint="eastAsia"/>
        </w:rPr>
        <w:instrText>中国科学</w:instrText>
      </w:r>
      <w:r w:rsidR="00DB3984">
        <w:rPr>
          <w:rFonts w:hint="eastAsia"/>
        </w:rPr>
        <w:instrText xml:space="preserve">: </w:instrText>
      </w:r>
      <w:r w:rsidR="00DB3984">
        <w:rPr>
          <w:rFonts w:hint="eastAsia"/>
        </w:rPr>
        <w:instrText>信息科学</w:instrText>
      </w:r>
      <w:r w:rsidR="00DB3984">
        <w:rPr>
          <w:rFonts w:hint="eastAsia"/>
        </w:rPr>
        <w:instrText>&lt;/style&gt;&lt;/secondary-title&gt;&lt;/titles&gt;&lt;periodical&gt;&lt;full-title&gt;</w:instrText>
      </w:r>
      <w:r w:rsidR="00DB3984">
        <w:rPr>
          <w:rFonts w:hint="eastAsia"/>
        </w:rPr>
        <w:instrText>中国科学</w:instrText>
      </w:r>
      <w:r w:rsidR="00DB3984">
        <w:rPr>
          <w:rFonts w:hint="eastAsia"/>
        </w:rPr>
        <w:instrText xml:space="preserve">: </w:instrText>
      </w:r>
      <w:r w:rsidR="00DB3984">
        <w:rPr>
          <w:rFonts w:hint="eastAsia"/>
        </w:rPr>
        <w:instrText>信息科学</w:instrText>
      </w:r>
      <w:r w:rsidR="00DB3984">
        <w:rPr>
          <w:rFonts w:hint="eastAsia"/>
        </w:rPr>
        <w:instrText>&lt;/full-title&gt;&lt;/perio</w:instrText>
      </w:r>
      <w:r w:rsidR="00DB3984">
        <w:instrText>dical&gt;&lt;pages&gt;&lt;style face="normal" font="default" charset="134" size="100%"&gt;452-460&lt;/style&gt;&lt;/pages&gt;&lt;volume&gt;&lt;style face="normal" font="default" charset="134" size="100%"&gt;44&lt;/style&gt;&lt;/volume&gt;&lt;number&gt;&lt;style face="normal" font="default" charset="134" size="100%"&gt;4&lt;/style&gt;&lt;/number&gt;&lt;dates&gt;&lt;year&gt;&lt;style face="normal" font="default" charset="134" size="100%"&gt;2014&lt;/style&gt;&lt;/year&gt;&lt;/dates&gt;&lt;urls&gt;&lt;/urls&gt;&lt;/record&gt;&lt;/Cite&gt;&lt;/EndNote&gt;</w:instrText>
      </w:r>
      <w:r w:rsidR="006B342F">
        <w:fldChar w:fldCharType="separate"/>
      </w:r>
      <w:r w:rsidR="00B53BF6" w:rsidRPr="00B53BF6">
        <w:rPr>
          <w:vertAlign w:val="superscript"/>
        </w:rPr>
        <w:t>[</w:t>
      </w:r>
      <w:hyperlink w:anchor="_ENREF_17" w:tooltip="王保丰, 2014 #33" w:history="1">
        <w:r w:rsidR="0076405A" w:rsidRPr="00B53BF6">
          <w:rPr>
            <w:vertAlign w:val="superscript"/>
          </w:rPr>
          <w:t>17</w:t>
        </w:r>
      </w:hyperlink>
      <w:r w:rsidR="00B53BF6" w:rsidRPr="00B53BF6">
        <w:rPr>
          <w:vertAlign w:val="superscript"/>
        </w:rPr>
        <w:t>]</w:t>
      </w:r>
      <w:r w:rsidR="006B342F">
        <w:fldChar w:fldCharType="end"/>
      </w:r>
      <w:r>
        <w:rPr>
          <w:rFonts w:hint="eastAsia"/>
        </w:rPr>
        <w:t>。其中</w:t>
      </w:r>
      <w:r w:rsidR="005F20F0">
        <w:rPr>
          <w:rFonts w:hint="eastAsia"/>
        </w:rPr>
        <w:t>全景</w:t>
      </w:r>
      <w:r>
        <w:rPr>
          <w:rFonts w:hint="eastAsia"/>
        </w:rPr>
        <w:t>和</w:t>
      </w:r>
      <w:r w:rsidR="005F20F0">
        <w:rPr>
          <w:rFonts w:hint="eastAsia"/>
        </w:rPr>
        <w:t>导航相机</w:t>
      </w:r>
      <w:r>
        <w:rPr>
          <w:rFonts w:hint="eastAsia"/>
        </w:rPr>
        <w:t>安装于同一根相机横杆上，统称为桅杆相机，分别用来对</w:t>
      </w:r>
      <w:r w:rsidR="005F20F0">
        <w:rPr>
          <w:rFonts w:hint="eastAsia"/>
        </w:rPr>
        <w:t>不同</w:t>
      </w:r>
      <w:r w:rsidR="006B342F">
        <w:rPr>
          <w:rFonts w:hint="eastAsia"/>
        </w:rPr>
        <w:t>距离的地物进行成像。</w:t>
      </w:r>
      <w:r w:rsidR="00700991">
        <w:rPr>
          <w:rFonts w:hint="eastAsia"/>
        </w:rPr>
        <w:t>Pancam</w:t>
      </w:r>
      <w:r w:rsidR="00700991">
        <w:rPr>
          <w:rFonts w:hint="eastAsia"/>
        </w:rPr>
        <w:t>视场角为</w:t>
      </w:r>
      <w:r w:rsidR="00700991" w:rsidRPr="006B342F">
        <w:rPr>
          <w:position w:val="-6"/>
        </w:rPr>
        <w:object w:dxaOrig="1260" w:dyaOrig="279">
          <v:shape id="_x0000_i1030" type="#_x0000_t75" style="width:63.35pt;height:14pt" o:ole="">
            <v:imagedata r:id="rId29" o:title=""/>
          </v:shape>
          <o:OLEObject Type="Embed" ProgID="Equation.DSMT4" ShapeID="_x0000_i1030" DrawAspect="Content" ObjectID="_1480347757" r:id="rId30"/>
        </w:object>
      </w:r>
      <w:r w:rsidR="00700991">
        <w:rPr>
          <w:rFonts w:hint="eastAsia"/>
        </w:rPr>
        <w:t>，主要完成地质、地形、地貌等探测功能。</w:t>
      </w:r>
      <w:r w:rsidR="006B342F">
        <w:rPr>
          <w:rFonts w:hint="eastAsia"/>
        </w:rPr>
        <w:t>Navcam</w:t>
      </w:r>
      <w:r w:rsidR="006B342F">
        <w:rPr>
          <w:rFonts w:hint="eastAsia"/>
        </w:rPr>
        <w:t>视场角为</w:t>
      </w:r>
      <w:r w:rsidR="006B342F" w:rsidRPr="006B342F">
        <w:rPr>
          <w:position w:val="-6"/>
        </w:rPr>
        <w:object w:dxaOrig="940" w:dyaOrig="279">
          <v:shape id="_x0000_i1031" type="#_x0000_t75" style="width:48pt;height:14pt" o:ole="">
            <v:imagedata r:id="rId31" o:title=""/>
          </v:shape>
          <o:OLEObject Type="Embed" ProgID="Equation.DSMT4" ShapeID="_x0000_i1031" DrawAspect="Content" ObjectID="_1480347758" r:id="rId32"/>
        </w:object>
      </w:r>
      <w:r w:rsidR="006B342F">
        <w:rPr>
          <w:rFonts w:hint="eastAsia"/>
        </w:rPr>
        <w:t>，通过拍摄中、近距离物体，利用视觉导航方法</w:t>
      </w:r>
      <w:r w:rsidR="00700991">
        <w:rPr>
          <w:rFonts w:hint="eastAsia"/>
        </w:rPr>
        <w:t>实现定姿定位功能。</w:t>
      </w:r>
      <w:r w:rsidR="00700991">
        <w:rPr>
          <w:rFonts w:hint="eastAsia"/>
        </w:rPr>
        <w:t>Hazcam</w:t>
      </w:r>
      <w:r w:rsidR="00700991">
        <w:rPr>
          <w:rFonts w:hint="eastAsia"/>
        </w:rPr>
        <w:t>被安装在巡视器器车头，视场角为</w:t>
      </w:r>
      <w:r w:rsidR="00700991" w:rsidRPr="006B342F">
        <w:rPr>
          <w:position w:val="-6"/>
        </w:rPr>
        <w:object w:dxaOrig="1140" w:dyaOrig="279">
          <v:shape id="_x0000_i1032" type="#_x0000_t75" style="width:56.65pt;height:14pt" o:ole="">
            <v:imagedata r:id="rId33" o:title=""/>
          </v:shape>
          <o:OLEObject Type="Embed" ProgID="Equation.DSMT4" ShapeID="_x0000_i1032" DrawAspect="Content" ObjectID="_1480347759" r:id="rId34"/>
        </w:object>
      </w:r>
      <w:r w:rsidR="00700991">
        <w:rPr>
          <w:rFonts w:hint="eastAsia"/>
        </w:rPr>
        <w:t>，</w:t>
      </w:r>
      <w:r w:rsidR="006B342F">
        <w:rPr>
          <w:rFonts w:hint="eastAsia"/>
        </w:rPr>
        <w:t>通过近距离成像实现避障</w:t>
      </w:r>
      <w:r w:rsidR="00700991">
        <w:rPr>
          <w:rFonts w:hint="eastAsia"/>
        </w:rPr>
        <w:t>以及布设在机械臂上仪器前的近距离测量</w:t>
      </w:r>
      <w:r w:rsidR="006B342F">
        <w:rPr>
          <w:rFonts w:hint="eastAsia"/>
        </w:rPr>
        <w:t>功能。</w:t>
      </w:r>
      <w:r w:rsidR="00A5160D">
        <w:rPr>
          <w:rFonts w:hint="eastAsia"/>
        </w:rPr>
        <w:t>“玉兔号”巡视器</w:t>
      </w:r>
      <w:r w:rsidR="00683FD3">
        <w:rPr>
          <w:rFonts w:hint="eastAsia"/>
        </w:rPr>
        <w:t>的导航方法中包含了</w:t>
      </w:r>
      <w:r w:rsidR="00A5160D">
        <w:rPr>
          <w:rFonts w:hint="eastAsia"/>
        </w:rPr>
        <w:t>惯性导航</w:t>
      </w:r>
      <w:r w:rsidR="00683FD3">
        <w:rPr>
          <w:rFonts w:hint="eastAsia"/>
        </w:rPr>
        <w:t>和</w:t>
      </w:r>
      <w:r w:rsidR="00A5160D">
        <w:rPr>
          <w:rFonts w:hint="eastAsia"/>
        </w:rPr>
        <w:t>视觉导航</w:t>
      </w:r>
      <w:r w:rsidR="00683FD3">
        <w:rPr>
          <w:rFonts w:hint="eastAsia"/>
        </w:rPr>
        <w:t>，在巡视器着月点定位时采用惯性导航与视觉导航相结合的方法</w:t>
      </w:r>
      <w:r w:rsidR="00402143">
        <w:rPr>
          <w:rFonts w:hint="eastAsia"/>
        </w:rPr>
        <w:t>，在行进过程中采用视觉导航方法</w:t>
      </w:r>
      <w:r w:rsidR="00E65006">
        <w:fldChar w:fldCharType="begin"/>
      </w:r>
      <w:r w:rsidR="00B53BF6">
        <w:rPr>
          <w:rFonts w:hint="eastAsia"/>
        </w:rPr>
        <w:instrText xml:space="preserve"> ADDIN EN.CITE &lt;EndNote&gt;&lt;Cite&gt;&lt;Author&gt;</w:instrText>
      </w:r>
      <w:r w:rsidR="00B53BF6">
        <w:rPr>
          <w:rFonts w:hint="eastAsia"/>
        </w:rPr>
        <w:instrText>马友青</w:instrText>
      </w:r>
      <w:r w:rsidR="00B53BF6">
        <w:rPr>
          <w:rFonts w:hint="eastAsia"/>
        </w:rPr>
        <w:instrText>&lt;/Author&gt;&lt;Year&gt;2014&lt;/Year&gt;&lt;RecNum&gt;172&lt;/RecNum&gt;&lt;DisplayText&gt;&lt;style face="superscript"&gt;[19]&lt;/style&gt;&lt;/DisplayText&gt;&lt;record&gt;&lt;rec-number&gt;172&lt;/rec-number&gt;&lt;foreign-keys&gt;&lt;key app="EN" db-id="rfrv2wvv0wdeeteewsvprs9dts02rdsvrddp"&gt;172&lt;/key&gt;&lt;/foreign-keys&gt;&lt;ref-type name="Journal Article"&gt;17&lt;/ref-type&gt;&lt;contributors&gt;&lt;authors&gt;&lt;author&gt;&lt;style face="normal" font="default" charset="134" size="100%"&gt;</w:instrText>
      </w:r>
      <w:r w:rsidR="00B53BF6">
        <w:rPr>
          <w:rFonts w:hint="eastAsia"/>
        </w:rPr>
        <w:instrText>马友青</w:instrText>
      </w:r>
      <w:r w:rsidR="00B53BF6">
        <w:rPr>
          <w:rFonts w:hint="eastAsia"/>
        </w:rPr>
        <w:instrText>&lt;/style&gt;&lt;/author&gt;&lt;author&gt;&lt;style face="normal" font="default" charset="134" size="100%"&gt;</w:instrText>
      </w:r>
      <w:r w:rsidR="00B53BF6">
        <w:rPr>
          <w:rFonts w:hint="eastAsia"/>
        </w:rPr>
        <w:instrText>刘少创</w:instrText>
      </w:r>
      <w:r w:rsidR="00B53BF6">
        <w:rPr>
          <w:rFonts w:hint="eastAsia"/>
        </w:rPr>
        <w:instrText>&lt;/style&gt;&lt;/author&gt;&lt;author&gt;&lt;style face="normal" font="default" charset="134" size="100%"&gt;</w:instrText>
      </w:r>
      <w:r w:rsidR="00B53BF6">
        <w:rPr>
          <w:rFonts w:hint="eastAsia"/>
        </w:rPr>
        <w:instrText>贾阳</w:instrText>
      </w:r>
      <w:r w:rsidR="00B53BF6">
        <w:rPr>
          <w:rFonts w:hint="eastAsia"/>
        </w:rPr>
        <w:instrText>&lt;/style&gt;&lt;/author&gt;&lt;author&gt;&lt;style face="normal" font="default" charset="134" size="100%"&gt;</w:instrText>
      </w:r>
      <w:r w:rsidR="00B53BF6">
        <w:rPr>
          <w:rFonts w:hint="eastAsia"/>
        </w:rPr>
        <w:instrText>贾永红</w:instrText>
      </w:r>
      <w:r w:rsidR="00B53BF6">
        <w:rPr>
          <w:rFonts w:hint="eastAsia"/>
        </w:rPr>
        <w:instrText>&lt;/style&gt;&lt;/author&gt;&lt;author&gt;&lt;style face="normal" font="default" charset="134" size="100%"&gt;</w:instrText>
      </w:r>
      <w:r w:rsidR="00B53BF6">
        <w:rPr>
          <w:rFonts w:hint="eastAsia"/>
        </w:rPr>
        <w:instrText>张建利</w:instrText>
      </w:r>
      <w:r w:rsidR="00B53BF6">
        <w:rPr>
          <w:rFonts w:hint="eastAsia"/>
        </w:rPr>
        <w:instrText>&lt;/style&gt;&lt;/author&gt;&lt;author&gt;&lt;style face="normal" font="default" charset="134" size="100%"&gt;</w:instrText>
      </w:r>
      <w:r w:rsidR="00B53BF6">
        <w:rPr>
          <w:rFonts w:hint="eastAsia"/>
        </w:rPr>
        <w:instrText>魏士俨</w:instrText>
      </w:r>
      <w:r w:rsidR="00B53BF6">
        <w:rPr>
          <w:rFonts w:hint="eastAsia"/>
        </w:rPr>
        <w:instrText>&lt;/style&gt;&lt;/author&gt;&lt;author&gt;&lt;style face="normal" font="default" charset="134" size="100%"&gt;</w:instrText>
      </w:r>
      <w:r w:rsidR="00B53BF6">
        <w:rPr>
          <w:rFonts w:hint="eastAsia"/>
        </w:rPr>
        <w:instrText>李群智</w:instrText>
      </w:r>
      <w:r w:rsidR="00B53BF6">
        <w:rPr>
          <w:rFonts w:hint="eastAsia"/>
        </w:rPr>
        <w:instrText>&lt;/style&gt;&lt;/author&gt;&lt;author&gt;&lt;style face="normal" font="default" charset="134" size="100%"&gt;</w:instrText>
      </w:r>
      <w:r w:rsidR="00B53BF6">
        <w:rPr>
          <w:rFonts w:hint="eastAsia"/>
        </w:rPr>
        <w:instrText>徐辛超</w:instrText>
      </w:r>
      <w:r w:rsidR="00B53BF6">
        <w:rPr>
          <w:rFonts w:hint="eastAsia"/>
        </w:rPr>
        <w:instrText>&lt;/style&gt;&lt;/author&gt;&lt;author&gt;&lt;style face="normal" font="default" charset="134" size="100%"&gt;</w:instrText>
      </w:r>
      <w:r w:rsidR="00B53BF6">
        <w:rPr>
          <w:rFonts w:hint="eastAsia"/>
        </w:rPr>
        <w:instrText>吴克</w:instrText>
      </w:r>
      <w:r w:rsidR="00B53BF6">
        <w:rPr>
          <w:rFonts w:hint="eastAsia"/>
        </w:rPr>
        <w:instrText>&lt;/style&gt;&lt;/author&gt;&lt;author&gt;&lt;style face="normal" font="default" charset="134" size="100%"&gt;</w:instrText>
      </w:r>
      <w:r w:rsidR="00B53BF6">
        <w:rPr>
          <w:rFonts w:hint="eastAsia"/>
        </w:rPr>
        <w:instrText>温博</w:instrText>
      </w:r>
      <w:r w:rsidR="00B53BF6">
        <w:rPr>
          <w:rFonts w:hint="eastAsia"/>
        </w:rPr>
        <w:instrText>&lt;/style&gt;&lt;/author&gt;&lt;/authors&gt;&lt;/contributors&gt;&lt;titles&gt;&lt;title&gt;&lt;style face="normal" font="default" charset="134" size="100%"&gt;</w:instrText>
      </w:r>
      <w:r w:rsidR="00B53BF6">
        <w:rPr>
          <w:rFonts w:hint="eastAsia"/>
        </w:rPr>
        <w:instrText>基于立体图像的月球车导航定位试验研究</w:instrText>
      </w:r>
      <w:r w:rsidR="00B53BF6">
        <w:rPr>
          <w:rFonts w:hint="eastAsia"/>
        </w:rPr>
        <w:instrText>&lt;/style&gt;&lt;/title&gt;&lt;secondary-title&gt;&lt;style face="normal" font="default" charset="134" size="100%"&gt;</w:instrText>
      </w:r>
      <w:r w:rsidR="00B53BF6">
        <w:rPr>
          <w:rFonts w:hint="eastAsia"/>
        </w:rPr>
        <w:instrText>中国科学：技术科学</w:instrText>
      </w:r>
      <w:r w:rsidR="00B53BF6">
        <w:rPr>
          <w:rFonts w:hint="eastAsia"/>
        </w:rPr>
        <w:instrText>&lt;/style&gt;&lt;/secondary-title&gt;&lt;/titles&gt;&lt;periodical&gt;&lt;full-title&gt;</w:instrText>
      </w:r>
      <w:r w:rsidR="00B53BF6">
        <w:rPr>
          <w:rFonts w:hint="eastAsia"/>
        </w:rPr>
        <w:instrText>中国科学：技术科学</w:instrText>
      </w:r>
      <w:r w:rsidR="00B53BF6">
        <w:rPr>
          <w:rFonts w:hint="eastAsia"/>
        </w:rPr>
        <w:instrText>&lt;/full-title&gt;&lt;/periodical&gt;&lt;pages&gt;1097-1104&lt;/pages&gt;&lt;volume&gt;44&lt;/volume&gt;&lt;number&gt;10&lt;/number&gt;&lt;dates&gt;&lt;year&gt;2014&lt;/year&gt;&lt;/dates&gt;&lt;urls&gt;&lt;/urls&gt;&lt;/record&gt;&lt;/Cite&gt;&lt;/EndNote&gt;</w:instrText>
      </w:r>
      <w:r w:rsidR="00E65006">
        <w:fldChar w:fldCharType="separate"/>
      </w:r>
      <w:r w:rsidR="00B53BF6" w:rsidRPr="00B53BF6">
        <w:rPr>
          <w:vertAlign w:val="superscript"/>
        </w:rPr>
        <w:t>[</w:t>
      </w:r>
      <w:hyperlink w:anchor="_ENREF_19" w:tooltip="马友青, 2014 #172" w:history="1">
        <w:r w:rsidR="0076405A" w:rsidRPr="00B53BF6">
          <w:rPr>
            <w:vertAlign w:val="superscript"/>
          </w:rPr>
          <w:t>19</w:t>
        </w:r>
      </w:hyperlink>
      <w:r w:rsidR="00B53BF6" w:rsidRPr="00B53BF6">
        <w:rPr>
          <w:vertAlign w:val="superscript"/>
        </w:rPr>
        <w:t>]</w:t>
      </w:r>
      <w:r w:rsidR="00E65006">
        <w:fldChar w:fldCharType="end"/>
      </w:r>
      <w:r w:rsidR="00A5160D">
        <w:rPr>
          <w:rFonts w:hint="eastAsia"/>
        </w:rPr>
        <w:t>。</w:t>
      </w:r>
    </w:p>
    <w:p w:rsidR="005D7246" w:rsidRDefault="005D7246" w:rsidP="005F20F0">
      <w:pPr>
        <w:pStyle w:val="ae"/>
        <w:keepNext/>
      </w:pPr>
      <w:r>
        <w:rPr>
          <w:noProof/>
        </w:rPr>
        <w:lastRenderedPageBreak/>
        <w:drawing>
          <wp:inline distT="0" distB="0" distL="0" distR="0" wp14:anchorId="1DFB6915" wp14:editId="50FB152F">
            <wp:extent cx="2726266" cy="2741497"/>
            <wp:effectExtent l="0" t="0" r="0" b="1905"/>
            <wp:docPr id="11" name="图片 11" descr="E:\惯性视觉导航\我的文档\论文\学位\学位论文绘图\玉兔号及相机等仪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E:\惯性视觉导航\我的文档\论文\学位\学位论文绘图\玉兔号及相机等仪器.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6266" cy="2741497"/>
                    </a:xfrm>
                    <a:prstGeom prst="rect">
                      <a:avLst/>
                    </a:prstGeom>
                    <a:noFill/>
                    <a:ln>
                      <a:noFill/>
                    </a:ln>
                  </pic:spPr>
                </pic:pic>
              </a:graphicData>
            </a:graphic>
          </wp:inline>
        </w:drawing>
      </w:r>
    </w:p>
    <w:p w:rsidR="005D7246" w:rsidRPr="005D7246" w:rsidRDefault="005D7246" w:rsidP="00057A04">
      <w:pPr>
        <w:pStyle w:val="aff"/>
        <w:spacing w:before="163" w:after="163"/>
      </w:pPr>
      <w:bookmarkStart w:id="46" w:name="_Ref404547153"/>
      <w:bookmarkStart w:id="47" w:name="_Toc405322765"/>
      <w:r w:rsidRPr="002320F8">
        <w:rPr>
          <w:rFonts w:hint="eastAsia"/>
        </w:rPr>
        <w:t>图</w:t>
      </w:r>
      <w:r w:rsidRPr="002320F8">
        <w:fldChar w:fldCharType="begin"/>
      </w:r>
      <w:r w:rsidRPr="002320F8">
        <w:rPr>
          <w:rFonts w:hint="eastAsia"/>
        </w:rPr>
        <w:instrText xml:space="preserve">SEQ </w:instrText>
      </w:r>
      <w:r w:rsidRPr="002320F8">
        <w:rPr>
          <w:rFonts w:hint="eastAsia"/>
        </w:rPr>
        <w:instrText>图</w:instrText>
      </w:r>
      <w:r w:rsidRPr="002320F8">
        <w:rPr>
          <w:rFonts w:hint="eastAsia"/>
        </w:rPr>
        <w:instrText xml:space="preserve"> \* ARABIC</w:instrText>
      </w:r>
      <w:r w:rsidRPr="002320F8">
        <w:fldChar w:fldCharType="separate"/>
      </w:r>
      <w:r w:rsidR="008F6C4A">
        <w:rPr>
          <w:noProof/>
        </w:rPr>
        <w:t>3</w:t>
      </w:r>
      <w:r w:rsidRPr="002320F8">
        <w:fldChar w:fldCharType="end"/>
      </w:r>
      <w:bookmarkEnd w:id="46"/>
      <w:r w:rsidRPr="002320F8">
        <w:rPr>
          <w:rFonts w:hint="eastAsia"/>
        </w:rPr>
        <w:t xml:space="preserve"> </w:t>
      </w:r>
      <w:r w:rsidR="001969A1" w:rsidRPr="009D2F74">
        <w:rPr>
          <w:rFonts w:hint="eastAsia"/>
        </w:rPr>
        <w:t>“</w:t>
      </w:r>
      <w:r w:rsidR="001969A1">
        <w:rPr>
          <w:rFonts w:hint="eastAsia"/>
        </w:rPr>
        <w:t>玉兔</w:t>
      </w:r>
      <w:r w:rsidR="001969A1" w:rsidRPr="009D2F74">
        <w:rPr>
          <w:rFonts w:hint="eastAsia"/>
        </w:rPr>
        <w:t>号”</w:t>
      </w:r>
      <w:r w:rsidR="00861B32">
        <w:rPr>
          <w:rFonts w:hint="eastAsia"/>
        </w:rPr>
        <w:t>月球巡视</w:t>
      </w:r>
      <w:r>
        <w:rPr>
          <w:rFonts w:hint="eastAsia"/>
        </w:rPr>
        <w:t>器</w:t>
      </w:r>
      <w:bookmarkEnd w:id="47"/>
    </w:p>
    <w:p w:rsidR="00700991" w:rsidRDefault="00E65006" w:rsidP="00544886">
      <w:pPr>
        <w:ind w:firstLine="480"/>
      </w:pPr>
      <w:r>
        <w:rPr>
          <w:rFonts w:hint="eastAsia"/>
        </w:rPr>
        <w:t>“玉兔号”</w:t>
      </w:r>
      <w:r w:rsidR="00402143">
        <w:rPr>
          <w:rFonts w:hint="eastAsia"/>
        </w:rPr>
        <w:t>着月点定位过程中先进行惯性导航，惯性导航的结果一方面为视觉导航的最优重叠图像选择提供依据，另一方面也作为定位模型的位姿初值引入到视觉导航迭代计算过程中。</w:t>
      </w:r>
      <w:r w:rsidR="00A5160D">
        <w:rPr>
          <w:rFonts w:hint="eastAsia"/>
        </w:rPr>
        <w:t>其中惯性导航通过对加速度和角速度进行捷联解算，得到的位置精度在大部分情况下可达到</w:t>
      </w:r>
      <w:r w:rsidR="00A5160D">
        <w:rPr>
          <w:rFonts w:hint="eastAsia"/>
        </w:rPr>
        <w:t>10%</w:t>
      </w:r>
      <w:r w:rsidR="00A5160D">
        <w:rPr>
          <w:rFonts w:hint="eastAsia"/>
        </w:rPr>
        <w:t>。所采用视觉导航是基于特征点匹配的方法，先提取和匹配不同时刻左相机拍摄图像的</w:t>
      </w:r>
      <w:r w:rsidR="00A5160D">
        <w:rPr>
          <w:rFonts w:hint="eastAsia"/>
        </w:rPr>
        <w:t>SIFT</w:t>
      </w:r>
      <w:r w:rsidR="00A5160D">
        <w:rPr>
          <w:rFonts w:hint="eastAsia"/>
        </w:rPr>
        <w:t>特征点</w:t>
      </w:r>
      <w:r w:rsidR="00931F7E">
        <w:rPr>
          <w:rFonts w:hint="eastAsia"/>
        </w:rPr>
        <w:t>，再判断左相机提取和匹配成功特征点分别是否在右相机图像中存在同名特征点。然后根据前后两个时刻四幅图均匹配成功的特征点进行运动估计，得到这两个时刻间巡视器的相对平移矢量和相对旋转矩阵。最后对相对运动参数进行积分得到巡视器相对初始时刻的位置和姿态。</w:t>
      </w:r>
      <w:r w:rsidR="00532F51">
        <w:rPr>
          <w:rFonts w:hint="eastAsia"/>
        </w:rPr>
        <w:t>“嫦娥三号”发射前，在月面模拟场中进行了</w:t>
      </w:r>
      <w:r w:rsidR="00532F51">
        <w:rPr>
          <w:rFonts w:hint="eastAsia"/>
        </w:rPr>
        <w:t>10</w:t>
      </w:r>
      <w:r w:rsidR="00532F51">
        <w:rPr>
          <w:rFonts w:hint="eastAsia"/>
        </w:rPr>
        <w:t>次</w:t>
      </w:r>
      <w:r w:rsidR="005D7246">
        <w:rPr>
          <w:rFonts w:hint="eastAsia"/>
        </w:rPr>
        <w:t>着月点定位模拟实验</w:t>
      </w:r>
      <w:r w:rsidR="00532F51">
        <w:rPr>
          <w:rFonts w:hint="eastAsia"/>
        </w:rPr>
        <w:t>，</w:t>
      </w:r>
      <w:r w:rsidR="00861B32">
        <w:rPr>
          <w:rFonts w:hint="eastAsia"/>
        </w:rPr>
        <w:t>平均定位精度接近整个行驶里程的</w:t>
      </w:r>
      <w:r w:rsidR="00861B32">
        <w:rPr>
          <w:rFonts w:hint="eastAsia"/>
        </w:rPr>
        <w:t>1%</w:t>
      </w:r>
      <w:r w:rsidR="00861B32">
        <w:rPr>
          <w:rFonts w:hint="eastAsia"/>
        </w:rPr>
        <w:t>。</w:t>
      </w:r>
    </w:p>
    <w:p w:rsidR="00927A6E" w:rsidRDefault="004E4105" w:rsidP="00861B32">
      <w:pPr>
        <w:ind w:firstLine="480"/>
      </w:pPr>
      <w:r>
        <w:rPr>
          <w:rFonts w:hint="eastAsia"/>
        </w:rPr>
        <w:t>“玉兔号”巡视器在行驶过程中主要采用基于特征点的视觉定位导航方法。在月面模拟场中进行了</w:t>
      </w:r>
      <w:r>
        <w:rPr>
          <w:rFonts w:hint="eastAsia"/>
        </w:rPr>
        <w:t>11</w:t>
      </w:r>
      <w:r>
        <w:rPr>
          <w:rFonts w:hint="eastAsia"/>
        </w:rPr>
        <w:t>组</w:t>
      </w:r>
      <w:r>
        <w:rPr>
          <w:rFonts w:hint="eastAsia"/>
        </w:rPr>
        <w:t>2~7m</w:t>
      </w:r>
      <w:r>
        <w:rPr>
          <w:rFonts w:hint="eastAsia"/>
        </w:rPr>
        <w:t>距离均匀分布的导航实验，</w:t>
      </w:r>
      <w:r>
        <w:rPr>
          <w:rFonts w:hint="eastAsia"/>
        </w:rPr>
        <w:t>11</w:t>
      </w:r>
      <w:r>
        <w:rPr>
          <w:rFonts w:hint="eastAsia"/>
        </w:rPr>
        <w:t>组定位精度均优于</w:t>
      </w:r>
      <w:r>
        <w:rPr>
          <w:rFonts w:hint="eastAsia"/>
        </w:rPr>
        <w:t>4%</w:t>
      </w:r>
      <w:r>
        <w:rPr>
          <w:rFonts w:hint="eastAsia"/>
        </w:rPr>
        <w:t>，且相对定位精度不随距离增加而增大或降低，这是由于视觉导航定位误差主要源于特征点提取和匹配误差。实验中定位精度偏低的实验主要是由于特征点个数少于</w:t>
      </w:r>
      <w:r>
        <w:rPr>
          <w:rFonts w:hint="eastAsia"/>
        </w:rPr>
        <w:t>6</w:t>
      </w:r>
      <w:r>
        <w:rPr>
          <w:rFonts w:hint="eastAsia"/>
        </w:rPr>
        <w:t>个，当选择合适图片使得匹配成功特征点个数大于</w:t>
      </w:r>
      <w:r>
        <w:rPr>
          <w:rFonts w:hint="eastAsia"/>
        </w:rPr>
        <w:t>8</w:t>
      </w:r>
      <w:r>
        <w:rPr>
          <w:rFonts w:hint="eastAsia"/>
        </w:rPr>
        <w:t>时一般可实现由于</w:t>
      </w:r>
      <w:r>
        <w:rPr>
          <w:rFonts w:hint="eastAsia"/>
        </w:rPr>
        <w:t>2%</w:t>
      </w:r>
      <w:r>
        <w:rPr>
          <w:rFonts w:hint="eastAsia"/>
        </w:rPr>
        <w:t>的定位精度。</w:t>
      </w:r>
    </w:p>
    <w:p w:rsidR="00D97231" w:rsidRPr="00544886" w:rsidRDefault="00D97231" w:rsidP="00861B32">
      <w:pPr>
        <w:ind w:firstLine="480"/>
      </w:pPr>
      <w:r>
        <w:rPr>
          <w:rFonts w:hint="eastAsia"/>
        </w:rPr>
        <w:t>“玉兔号”巡视器是我国已发射的唯一行星探测巡视器，代表了我国导航定位技术所达到的水平。虽然我国在这方面起步较晚，但借助计算机和图像技术的发展，从导航精度上已经达到国外早期水平。但与“勇气号”、“好奇号”等一年以上探测任务的巡视器相比，“玉兔号”导航方法在稳定性和长时间导航误差累积等难度更低。</w:t>
      </w:r>
      <w:r w:rsidRPr="002320F8">
        <w:rPr>
          <w:rFonts w:hint="eastAsia"/>
        </w:rPr>
        <w:t>随着我国探</w:t>
      </w:r>
      <w:r w:rsidRPr="002320F8">
        <w:rPr>
          <w:rFonts w:hint="eastAsia"/>
        </w:rPr>
        <w:lastRenderedPageBreak/>
        <w:t>月工程和火星探测等深空探测任务的实施和开展，我国对深空探测巡视器的自主导航技术也进行了积极的研究和探索，目前北航、哈工大、西工大、航天五院、中科院等科研单位都在对巡视器的自主导航方法进行研究</w:t>
      </w:r>
      <w:r>
        <w:rPr>
          <w:rFonts w:hint="eastAsia"/>
        </w:rPr>
        <w:t>。</w:t>
      </w:r>
    </w:p>
    <w:p w:rsidR="000568B7" w:rsidRDefault="002762B7" w:rsidP="0007076C">
      <w:pPr>
        <w:pStyle w:val="30"/>
        <w:numPr>
          <w:ilvl w:val="0"/>
          <w:numId w:val="17"/>
        </w:numPr>
        <w:spacing w:before="163" w:after="163"/>
        <w:ind w:left="660" w:right="240"/>
      </w:pPr>
      <w:bookmarkStart w:id="48" w:name="_Toc404697762"/>
      <w:bookmarkStart w:id="49" w:name="_Toc404697820"/>
      <w:bookmarkStart w:id="50" w:name="_Toc404874229"/>
      <w:bookmarkStart w:id="51" w:name="_Toc404879630"/>
      <w:bookmarkStart w:id="52" w:name="_Toc405412114"/>
      <w:r w:rsidRPr="00270994">
        <w:t>巡视器</w:t>
      </w:r>
      <w:r w:rsidR="00771677">
        <w:rPr>
          <w:rFonts w:hint="eastAsia"/>
        </w:rPr>
        <w:t>惯性</w:t>
      </w:r>
      <w:r w:rsidR="00DD0B4F" w:rsidRPr="00270994">
        <w:t>导航</w:t>
      </w:r>
      <w:bookmarkEnd w:id="31"/>
      <w:bookmarkEnd w:id="32"/>
      <w:bookmarkEnd w:id="33"/>
      <w:bookmarkEnd w:id="34"/>
      <w:r w:rsidR="0053778B">
        <w:rPr>
          <w:rFonts w:hint="eastAsia"/>
        </w:rPr>
        <w:t>方法</w:t>
      </w:r>
      <w:r w:rsidR="00DD0B4F" w:rsidRPr="00270994">
        <w:t>发展</w:t>
      </w:r>
      <w:r w:rsidR="0043185A" w:rsidRPr="00270994">
        <w:t>现状</w:t>
      </w:r>
      <w:bookmarkEnd w:id="48"/>
      <w:bookmarkEnd w:id="49"/>
      <w:bookmarkEnd w:id="50"/>
      <w:bookmarkEnd w:id="51"/>
      <w:bookmarkEnd w:id="52"/>
    </w:p>
    <w:p w:rsidR="00771677" w:rsidRPr="002320F8" w:rsidRDefault="00771677" w:rsidP="00771677">
      <w:pPr>
        <w:ind w:firstLine="480"/>
        <w:rPr>
          <w:noProof w:val="0"/>
          <w:szCs w:val="21"/>
          <w:lang w:val="en-US"/>
        </w:rPr>
      </w:pPr>
      <w:r w:rsidRPr="002320F8">
        <w:rPr>
          <w:rFonts w:hint="eastAsia"/>
          <w:noProof w:val="0"/>
          <w:szCs w:val="21"/>
          <w:lang w:val="en-US"/>
        </w:rPr>
        <w:t>惯性导航系统</w:t>
      </w:r>
      <w:r w:rsidRPr="002320F8">
        <w:rPr>
          <w:rFonts w:hint="eastAsia"/>
        </w:rPr>
        <w:t>（</w:t>
      </w:r>
      <w:r w:rsidRPr="002320F8">
        <w:t xml:space="preserve">Inertial </w:t>
      </w:r>
      <w:r w:rsidRPr="002320F8">
        <w:rPr>
          <w:rFonts w:hint="eastAsia"/>
        </w:rPr>
        <w:t>N</w:t>
      </w:r>
      <w:r w:rsidRPr="002320F8">
        <w:t>avigation</w:t>
      </w:r>
      <w:r w:rsidRPr="002320F8">
        <w:rPr>
          <w:rFonts w:hint="eastAsia"/>
        </w:rPr>
        <w:t xml:space="preserve"> System, INS</w:t>
      </w:r>
      <w:r w:rsidRPr="002320F8">
        <w:rPr>
          <w:rFonts w:hint="eastAsia"/>
        </w:rPr>
        <w:t>）</w:t>
      </w:r>
      <w:r w:rsidRPr="002320F8">
        <w:rPr>
          <w:rFonts w:hint="eastAsia"/>
          <w:noProof w:val="0"/>
          <w:szCs w:val="21"/>
          <w:lang w:val="en-US"/>
        </w:rPr>
        <w:t>是一种自主式相对导航系统，其工作原理建立在牛顿定律的基</w:t>
      </w:r>
      <w:r w:rsidR="005F20F0">
        <w:rPr>
          <w:rFonts w:hint="eastAsia"/>
          <w:noProof w:val="0"/>
          <w:szCs w:val="21"/>
          <w:lang w:val="en-US"/>
        </w:rPr>
        <w:t>础上，利用陀螺仪建立空间坐标基准，即导航坐标系，利用加速度计感知重力加速度与载体运动</w:t>
      </w:r>
      <w:r w:rsidRPr="002320F8">
        <w:rPr>
          <w:rFonts w:hint="eastAsia"/>
          <w:noProof w:val="0"/>
          <w:szCs w:val="21"/>
          <w:lang w:val="en-US"/>
        </w:rPr>
        <w:t>加速度</w:t>
      </w:r>
      <w:r w:rsidR="005F20F0">
        <w:rPr>
          <w:rFonts w:hint="eastAsia"/>
          <w:noProof w:val="0"/>
          <w:szCs w:val="21"/>
          <w:lang w:val="en-US"/>
        </w:rPr>
        <w:t>在本体坐标系下的矢量和</w:t>
      </w:r>
      <w:r w:rsidRPr="002320F8">
        <w:rPr>
          <w:rFonts w:hint="eastAsia"/>
          <w:noProof w:val="0"/>
          <w:szCs w:val="21"/>
          <w:lang w:val="en-US"/>
        </w:rPr>
        <w:t>，并通过坐标变换将其转换到导航坐标系，然后通过两次积分，最终获得载体的位置、姿态、速度等运动参数。惯性导航系统完全依靠自身的惯性敏感器件来敏感载体的运动，不依赖外界信息，不对外辐射能量，完全自主，因此具有抗干扰能力强、隐蔽性好等的优点。此外，惯导系统还具有短时精度高、数据输出连续、导航信息完备和稳定性好的优点，是航空航天飞行器最重要的导航系统。</w:t>
      </w:r>
    </w:p>
    <w:p w:rsidR="00771677" w:rsidRPr="002320F8" w:rsidRDefault="00771677" w:rsidP="00771677">
      <w:pPr>
        <w:ind w:firstLine="480"/>
        <w:rPr>
          <w:noProof w:val="0"/>
          <w:szCs w:val="24"/>
          <w:lang w:val="en-US"/>
        </w:rPr>
      </w:pPr>
      <w:r w:rsidRPr="002320F8">
        <w:rPr>
          <w:rFonts w:hint="eastAsia"/>
        </w:rPr>
        <w:t>美国在</w:t>
      </w:r>
      <w:r w:rsidRPr="002320F8">
        <w:rPr>
          <w:rFonts w:hint="eastAsia"/>
        </w:rPr>
        <w:t>60</w:t>
      </w:r>
      <w:r w:rsidRPr="002320F8">
        <w:rPr>
          <w:rFonts w:hint="eastAsia"/>
        </w:rPr>
        <w:t>年代的</w:t>
      </w:r>
      <w:r w:rsidRPr="002320F8">
        <w:rPr>
          <w:rFonts w:hint="eastAsia"/>
        </w:rPr>
        <w:t>Apollo</w:t>
      </w:r>
      <w:r w:rsidRPr="002320F8">
        <w:rPr>
          <w:rFonts w:hint="eastAsia"/>
        </w:rPr>
        <w:t>登月计划中就成功应用了捷联式惯导系统。</w:t>
      </w:r>
      <w:r w:rsidRPr="002320F8">
        <w:t>目前，光纤陀螺的精度</w:t>
      </w:r>
      <w:r w:rsidRPr="002320F8">
        <w:rPr>
          <w:rFonts w:hint="eastAsia"/>
        </w:rPr>
        <w:t>已</w:t>
      </w:r>
      <w:r w:rsidRPr="002320F8">
        <w:t>达到</w:t>
      </w:r>
      <w:r w:rsidRPr="002320F8">
        <w:t>0.0002°/h</w:t>
      </w:r>
      <w:r w:rsidRPr="002320F8">
        <w:t>，精度最高的静电陀螺漂移可达到</w:t>
      </w:r>
      <w:r w:rsidRPr="002320F8">
        <w:t>10</w:t>
      </w:r>
      <w:r w:rsidRPr="002320F8">
        <w:rPr>
          <w:vertAlign w:val="superscript"/>
        </w:rPr>
        <w:t>-6</w:t>
      </w:r>
      <w:r w:rsidRPr="002320F8">
        <w:t>°/h</w:t>
      </w:r>
      <w:r w:rsidRPr="002320F8">
        <w:t>。</w:t>
      </w:r>
      <w:r w:rsidRPr="002320F8">
        <w:rPr>
          <w:rFonts w:hint="eastAsia"/>
          <w:noProof w:val="0"/>
          <w:szCs w:val="21"/>
          <w:lang w:val="en-US"/>
        </w:rPr>
        <w:t>对于深空探测巡视器上的应用而言，与其他适用于巡视器的敏感器（主要是车轮编码器、太阳敏感器或星跟踪器和相机）相比，惯性敏感器具有能够输出惯性参考系下的绝对测量信息的优势，但缺点是由于敏感器存在常值误差导致运动参数随时间漂移，因此，需要定期重置。在选用时需要将对惯性测量单元的精度需求与其他可用导航方式（相对导航敏感器，如相机、激光测距仪等）进行权衡，一般需要高精度或中等精度的加速度计，精度等级为</w:t>
      </w:r>
      <w:r w:rsidRPr="002320F8">
        <w:rPr>
          <w:rFonts w:hint="eastAsia"/>
          <w:noProof w:val="0"/>
          <w:szCs w:val="21"/>
          <w:lang w:val="en-US"/>
        </w:rPr>
        <w:t>0.1mg-0.01mg</w:t>
      </w:r>
      <w:r w:rsidRPr="002320F8">
        <w:rPr>
          <w:rFonts w:hint="eastAsia"/>
          <w:noProof w:val="0"/>
          <w:szCs w:val="21"/>
          <w:lang w:val="en-US"/>
        </w:rPr>
        <w:t>。为了达到</w:t>
      </w:r>
      <w:r w:rsidRPr="002320F8">
        <w:rPr>
          <w:rFonts w:hint="eastAsia"/>
          <w:noProof w:val="0"/>
          <w:szCs w:val="21"/>
          <w:lang w:val="en-US"/>
        </w:rPr>
        <w:t>0.5</w:t>
      </w:r>
      <w:r w:rsidRPr="002320F8">
        <w:rPr>
          <w:rFonts w:ascii="宋体" w:hAnsi="宋体" w:hint="eastAsia"/>
          <w:noProof w:val="0"/>
          <w:szCs w:val="21"/>
          <w:lang w:val="en-US"/>
        </w:rPr>
        <w:t>°</w:t>
      </w:r>
      <w:r w:rsidRPr="002320F8">
        <w:rPr>
          <w:rFonts w:hint="eastAsia"/>
          <w:noProof w:val="0"/>
          <w:szCs w:val="21"/>
          <w:lang w:val="en-US"/>
        </w:rPr>
        <w:t>的航向角误差，对各轴加速度计的指标要求为偏置、偏置稳定性和噪声均小于</w:t>
      </w:r>
      <w:r w:rsidRPr="002320F8">
        <w:rPr>
          <w:rFonts w:hint="eastAsia"/>
          <w:noProof w:val="0"/>
          <w:szCs w:val="21"/>
          <w:lang w:val="en-US"/>
        </w:rPr>
        <w:t>0.1mg</w:t>
      </w:r>
      <w:r w:rsidRPr="002320F8">
        <w:rPr>
          <w:rFonts w:hint="eastAsia"/>
          <w:noProof w:val="0"/>
          <w:szCs w:val="21"/>
          <w:lang w:val="en-US"/>
        </w:rPr>
        <w:t>，标度因数误差小于</w:t>
      </w:r>
      <w:r w:rsidRPr="002320F8">
        <w:rPr>
          <w:rFonts w:hint="eastAsia"/>
          <w:noProof w:val="0"/>
          <w:szCs w:val="21"/>
          <w:lang w:val="en-US"/>
        </w:rPr>
        <w:t>100ppm</w:t>
      </w:r>
      <w:r w:rsidR="00972F50">
        <w:rPr>
          <w:noProof w:val="0"/>
          <w:szCs w:val="21"/>
          <w:lang w:val="en-US"/>
        </w:rPr>
        <w:fldChar w:fldCharType="begin"/>
      </w:r>
      <w:r w:rsidR="003C0794">
        <w:rPr>
          <w:noProof w:val="0"/>
          <w:szCs w:val="21"/>
          <w:lang w:val="en-US"/>
        </w:rPr>
        <w:instrText xml:space="preserve"> ADDIN EN.CITE &lt;EndNote&gt;&lt;Cite&gt;&lt;Author&gt;S.&lt;/Author&gt;&lt;Year&gt;2009&lt;/Year&gt;&lt;RecNum&gt;189&lt;/RecNum&gt;&lt;DisplayText&gt;&lt;style face="superscript"&gt;[20]&lt;/style&gt;&lt;/DisplayText&gt;&lt;record&gt;&lt;rec-number&gt;189&lt;/rec-number&gt;&lt;foreign-keys&gt;&lt;key app="EN" db-id="rfrv2wvv0wdeeteewsvprs9dts02rdsvrddp"&gt;189&lt;/key&gt;&lt;/foreign-keys&gt;&lt;ref-type name="Conference Paper"&gt;47&lt;/ref-type&gt;&lt;contributors&gt;&lt;authors&gt;&lt;author&gt;S. Clerc&lt;/author&gt;&lt;author&gt;P. Martella&lt;/author&gt;&lt;author&gt;D. Durrant&lt;/author&gt;&lt;/authors&gt;&lt;/contributors&gt;&lt;titles&gt;&lt;title&gt;Development of the European IMU for Space Applications&lt;/title&gt;&lt;secondary-title&gt;Navigation, and Control Conference&lt;/secondary-title&gt;&lt;/titles&gt;&lt;dates&gt;&lt;year&gt;2009&lt;/year&gt;&lt;/dates&gt;&lt;pub-location&gt;Chicago, Illinois&lt;/pub-location&gt;&lt;publisher&gt;AIAA Guidance&lt;/publisher&gt;&lt;urls&gt;&lt;/urls&gt;&lt;/record&gt;&lt;/Cite&gt;&lt;/EndNote&gt;</w:instrText>
      </w:r>
      <w:r w:rsidR="00972F50">
        <w:rPr>
          <w:noProof w:val="0"/>
          <w:szCs w:val="21"/>
          <w:lang w:val="en-US"/>
        </w:rPr>
        <w:fldChar w:fldCharType="separate"/>
      </w:r>
      <w:r w:rsidR="00B53BF6" w:rsidRPr="00B53BF6">
        <w:rPr>
          <w:szCs w:val="21"/>
          <w:vertAlign w:val="superscript"/>
          <w:lang w:val="en-US"/>
        </w:rPr>
        <w:t>[</w:t>
      </w:r>
      <w:hyperlink w:anchor="_ENREF_20" w:tooltip="Clerc, 2009 #189" w:history="1">
        <w:r w:rsidR="0076405A" w:rsidRPr="00B53BF6">
          <w:rPr>
            <w:szCs w:val="21"/>
            <w:vertAlign w:val="superscript"/>
            <w:lang w:val="en-US"/>
          </w:rPr>
          <w:t>20</w:t>
        </w:r>
      </w:hyperlink>
      <w:r w:rsidR="00B53BF6" w:rsidRPr="00B53BF6">
        <w:rPr>
          <w:szCs w:val="21"/>
          <w:vertAlign w:val="superscript"/>
          <w:lang w:val="en-US"/>
        </w:rPr>
        <w:t>]</w:t>
      </w:r>
      <w:r w:rsidR="00972F50">
        <w:rPr>
          <w:noProof w:val="0"/>
          <w:szCs w:val="21"/>
          <w:lang w:val="en-US"/>
        </w:rPr>
        <w:fldChar w:fldCharType="end"/>
      </w:r>
      <w:r w:rsidRPr="002320F8">
        <w:rPr>
          <w:rFonts w:hint="eastAsia"/>
          <w:noProof w:val="0"/>
          <w:szCs w:val="21"/>
          <w:lang w:val="en-US"/>
        </w:rPr>
        <w:t>。</w:t>
      </w:r>
      <w:r w:rsidRPr="002320F8">
        <w:rPr>
          <w:rFonts w:hint="eastAsia"/>
          <w:noProof w:val="0"/>
          <w:szCs w:val="21"/>
          <w:lang w:val="en-US"/>
        </w:rPr>
        <w:t>Rocky7</w:t>
      </w:r>
      <w:r w:rsidRPr="002320F8">
        <w:rPr>
          <w:rFonts w:hint="eastAsia"/>
          <w:noProof w:val="0"/>
          <w:szCs w:val="21"/>
          <w:lang w:val="en-US"/>
        </w:rPr>
        <w:t>巡视器样机上使用了</w:t>
      </w:r>
      <w:proofErr w:type="spellStart"/>
      <w:r w:rsidRPr="002320F8">
        <w:rPr>
          <w:noProof w:val="0"/>
          <w:szCs w:val="21"/>
          <w:lang w:val="en-US"/>
        </w:rPr>
        <w:t>S</w:t>
      </w:r>
      <w:r w:rsidRPr="002320F8">
        <w:rPr>
          <w:rFonts w:hint="eastAsia"/>
          <w:noProof w:val="0"/>
          <w:szCs w:val="21"/>
          <w:lang w:val="en-US"/>
        </w:rPr>
        <w:t>y</w:t>
      </w:r>
      <w:r w:rsidRPr="002320F8">
        <w:rPr>
          <w:noProof w:val="0"/>
          <w:szCs w:val="21"/>
          <w:lang w:val="en-US"/>
        </w:rPr>
        <w:t>stron</w:t>
      </w:r>
      <w:proofErr w:type="spellEnd"/>
      <w:r w:rsidRPr="002320F8">
        <w:rPr>
          <w:noProof w:val="0"/>
          <w:szCs w:val="21"/>
          <w:lang w:val="en-US"/>
        </w:rPr>
        <w:t xml:space="preserve"> Donner</w:t>
      </w:r>
      <w:r w:rsidRPr="002320F8">
        <w:rPr>
          <w:rFonts w:hint="eastAsia"/>
          <w:noProof w:val="0"/>
          <w:szCs w:val="21"/>
          <w:lang w:val="en-US"/>
        </w:rPr>
        <w:t>公司的型号为</w:t>
      </w:r>
      <w:r w:rsidRPr="002320F8">
        <w:rPr>
          <w:noProof w:val="0"/>
          <w:szCs w:val="21"/>
          <w:lang w:val="en-US"/>
        </w:rPr>
        <w:t>QRS</w:t>
      </w:r>
      <w:r w:rsidRPr="002320F8">
        <w:rPr>
          <w:rFonts w:hint="eastAsia"/>
          <w:noProof w:val="0"/>
          <w:szCs w:val="21"/>
          <w:lang w:val="en-US"/>
        </w:rPr>
        <w:t>-11</w:t>
      </w:r>
      <w:r w:rsidRPr="002320F8">
        <w:rPr>
          <w:rFonts w:hint="eastAsia"/>
          <w:noProof w:val="0"/>
          <w:szCs w:val="21"/>
          <w:lang w:val="en-US"/>
        </w:rPr>
        <w:t>角速率传感器和</w:t>
      </w:r>
      <w:r w:rsidRPr="002320F8">
        <w:rPr>
          <w:noProof w:val="0"/>
          <w:szCs w:val="21"/>
          <w:lang w:val="en-US"/>
        </w:rPr>
        <w:t xml:space="preserve">Lucas </w:t>
      </w:r>
      <w:proofErr w:type="spellStart"/>
      <w:r w:rsidRPr="002320F8">
        <w:rPr>
          <w:noProof w:val="0"/>
          <w:szCs w:val="21"/>
          <w:lang w:val="en-US"/>
        </w:rPr>
        <w:t>Schaevitz</w:t>
      </w:r>
      <w:proofErr w:type="spellEnd"/>
      <w:r w:rsidRPr="002320F8">
        <w:rPr>
          <w:rFonts w:hint="eastAsia"/>
          <w:noProof w:val="0"/>
          <w:szCs w:val="21"/>
          <w:lang w:val="en-US"/>
        </w:rPr>
        <w:t>公司的型号为</w:t>
      </w:r>
      <w:r w:rsidRPr="002320F8">
        <w:rPr>
          <w:noProof w:val="0"/>
          <w:szCs w:val="21"/>
          <w:lang w:val="en-US"/>
        </w:rPr>
        <w:t>LSMP-2</w:t>
      </w:r>
      <w:r w:rsidRPr="002320F8">
        <w:rPr>
          <w:rFonts w:hint="eastAsia"/>
          <w:noProof w:val="0"/>
          <w:szCs w:val="21"/>
          <w:lang w:val="en-US"/>
        </w:rPr>
        <w:t>的加速度计</w:t>
      </w:r>
      <w:r w:rsidR="00972F50">
        <w:rPr>
          <w:noProof w:val="0"/>
          <w:szCs w:val="21"/>
          <w:lang w:val="en-US"/>
        </w:rPr>
        <w:fldChar w:fldCharType="begin"/>
      </w:r>
      <w:r w:rsidR="003C0794">
        <w:rPr>
          <w:noProof w:val="0"/>
          <w:szCs w:val="21"/>
          <w:lang w:val="en-US"/>
        </w:rPr>
        <w:instrText xml:space="preserve"> ADDIN EN.CITE &lt;EndNote&gt;&lt;Cite&gt;&lt;Author&gt;Volpe&lt;/Author&gt;&lt;Year&gt;1996&lt;/Year&gt;&lt;RecNum&gt;190&lt;/RecNum&gt;&lt;DisplayText&gt;&lt;style face="superscript"&gt;[21]&lt;/style&gt;&lt;/DisplayText&gt;&lt;record&gt;&lt;rec-number&gt;190&lt;/rec-number&gt;&lt;foreign-keys&gt;&lt;key app="EN" db-id="rfrv2wvv0wdeeteewsvprs9dts02rdsvrddp"&gt;190&lt;/key&gt;&lt;/foreign-keys&gt;&lt;ref-type name="Conference Proceedings"&gt;10&lt;/ref-type&gt;&lt;contributors&gt;&lt;authors&gt;&lt;author&gt;Volpe, Richard&lt;/author&gt;&lt;author&gt;Balaram, J&lt;/author&gt;&lt;author&gt;Ohm, Timothy&lt;/author&gt;&lt;author&gt;Ivlev, Robert&lt;/author&gt;&lt;/authors&gt;&lt;/contributors&gt;&lt;titles&gt;&lt;title&gt;The Rocky 7 Mars Rover Prototype&lt;/title&gt;&lt;secondary-title&gt;1996 IEEE/RSJ International Conference on Intelligent Robots and Systems&lt;/secondary-title&gt;&lt;/titles&gt;&lt;pages&gt;1558-1564&lt;/pages&gt;&lt;volume&gt;3&lt;/volume&gt;&lt;dates&gt;&lt;year&gt;1996&lt;/year&gt;&lt;/dates&gt;&lt;urls&gt;&lt;/urls&gt;&lt;/record&gt;&lt;/Cite&gt;&lt;/EndNote&gt;</w:instrText>
      </w:r>
      <w:r w:rsidR="00972F50">
        <w:rPr>
          <w:noProof w:val="0"/>
          <w:szCs w:val="21"/>
          <w:lang w:val="en-US"/>
        </w:rPr>
        <w:fldChar w:fldCharType="separate"/>
      </w:r>
      <w:r w:rsidR="00B53BF6" w:rsidRPr="00B53BF6">
        <w:rPr>
          <w:szCs w:val="21"/>
          <w:vertAlign w:val="superscript"/>
          <w:lang w:val="en-US"/>
        </w:rPr>
        <w:t>[</w:t>
      </w:r>
      <w:hyperlink w:anchor="_ENREF_21" w:tooltip="Volpe, 1996 #190" w:history="1">
        <w:r w:rsidR="0076405A" w:rsidRPr="00B53BF6">
          <w:rPr>
            <w:szCs w:val="21"/>
            <w:vertAlign w:val="superscript"/>
            <w:lang w:val="en-US"/>
          </w:rPr>
          <w:t>21</w:t>
        </w:r>
      </w:hyperlink>
      <w:r w:rsidR="00B53BF6" w:rsidRPr="00B53BF6">
        <w:rPr>
          <w:szCs w:val="21"/>
          <w:vertAlign w:val="superscript"/>
          <w:lang w:val="en-US"/>
        </w:rPr>
        <w:t>]</w:t>
      </w:r>
      <w:r w:rsidR="00972F50">
        <w:rPr>
          <w:noProof w:val="0"/>
          <w:szCs w:val="21"/>
          <w:lang w:val="en-US"/>
        </w:rPr>
        <w:fldChar w:fldCharType="end"/>
      </w:r>
      <w:r w:rsidRPr="002320F8">
        <w:rPr>
          <w:rFonts w:hint="eastAsia"/>
          <w:noProof w:val="0"/>
          <w:szCs w:val="21"/>
          <w:lang w:val="en-US"/>
        </w:rPr>
        <w:t>，具体性能指标如</w:t>
      </w:r>
      <w:r w:rsidRPr="002320F8">
        <w:rPr>
          <w:noProof w:val="0"/>
          <w:szCs w:val="24"/>
          <w:lang w:val="en-US"/>
        </w:rPr>
        <w:fldChar w:fldCharType="begin"/>
      </w:r>
      <w:r w:rsidRPr="002320F8">
        <w:rPr>
          <w:noProof w:val="0"/>
          <w:szCs w:val="24"/>
          <w:lang w:val="en-US"/>
        </w:rPr>
        <w:instrText xml:space="preserve"> </w:instrText>
      </w:r>
      <w:r w:rsidRPr="002320F8">
        <w:rPr>
          <w:rFonts w:hint="eastAsia"/>
          <w:noProof w:val="0"/>
          <w:szCs w:val="24"/>
          <w:lang w:val="en-US"/>
        </w:rPr>
        <w:instrText>REF _Ref309550045 \h</w:instrText>
      </w:r>
      <w:r w:rsidRPr="002320F8">
        <w:rPr>
          <w:noProof w:val="0"/>
          <w:szCs w:val="24"/>
          <w:lang w:val="en-US"/>
        </w:rPr>
        <w:instrText xml:space="preserve">  \* MERGEFORMAT </w:instrText>
      </w:r>
      <w:r w:rsidRPr="002320F8">
        <w:rPr>
          <w:noProof w:val="0"/>
          <w:szCs w:val="24"/>
          <w:lang w:val="en-US"/>
        </w:rPr>
      </w:r>
      <w:r w:rsidRPr="002320F8">
        <w:rPr>
          <w:noProof w:val="0"/>
          <w:szCs w:val="24"/>
          <w:lang w:val="en-US"/>
        </w:rPr>
        <w:fldChar w:fldCharType="separate"/>
      </w:r>
      <w:r w:rsidR="008F6C4A" w:rsidRPr="008F6C4A">
        <w:rPr>
          <w:rFonts w:hint="eastAsia"/>
          <w:noProof w:val="0"/>
          <w:szCs w:val="24"/>
          <w:lang w:val="en-US"/>
        </w:rPr>
        <w:t>表</w:t>
      </w:r>
      <w:r w:rsidR="008F6C4A" w:rsidRPr="008F6C4A">
        <w:rPr>
          <w:noProof w:val="0"/>
          <w:szCs w:val="24"/>
          <w:lang w:val="en-US"/>
        </w:rPr>
        <w:t>1</w:t>
      </w:r>
      <w:r w:rsidRPr="002320F8">
        <w:rPr>
          <w:noProof w:val="0"/>
          <w:szCs w:val="24"/>
          <w:lang w:val="en-US"/>
        </w:rPr>
        <w:fldChar w:fldCharType="end"/>
      </w:r>
      <w:r w:rsidRPr="002320F8">
        <w:rPr>
          <w:rFonts w:hint="eastAsia"/>
          <w:noProof w:val="0"/>
          <w:szCs w:val="21"/>
          <w:lang w:val="en-US"/>
        </w:rPr>
        <w:t>所示。</w:t>
      </w:r>
      <w:r w:rsidRPr="002320F8">
        <w:rPr>
          <w:rFonts w:hint="eastAsia"/>
          <w:noProof w:val="0"/>
          <w:szCs w:val="21"/>
          <w:lang w:val="en-US"/>
        </w:rPr>
        <w:t>MER</w:t>
      </w:r>
      <w:r w:rsidRPr="002320F8">
        <w:rPr>
          <w:rFonts w:hint="eastAsia"/>
          <w:noProof w:val="0"/>
          <w:szCs w:val="21"/>
          <w:lang w:val="en-US"/>
        </w:rPr>
        <w:t>火星巡视器</w:t>
      </w:r>
      <w:r w:rsidRPr="002320F8">
        <w:rPr>
          <w:noProof w:val="0"/>
          <w:szCs w:val="24"/>
          <w:lang w:val="en-US"/>
        </w:rPr>
        <w:t>采用了</w:t>
      </w:r>
      <w:r w:rsidRPr="002320F8">
        <w:rPr>
          <w:rFonts w:hint="eastAsia"/>
          <w:noProof w:val="0"/>
          <w:szCs w:val="24"/>
          <w:lang w:val="en-US"/>
        </w:rPr>
        <w:t>美国</w:t>
      </w:r>
      <w:r w:rsidRPr="002320F8">
        <w:rPr>
          <w:rFonts w:hint="eastAsia"/>
          <w:noProof w:val="0"/>
          <w:szCs w:val="24"/>
          <w:lang w:val="en-US"/>
        </w:rPr>
        <w:t>Litton</w:t>
      </w:r>
      <w:r w:rsidRPr="002320F8">
        <w:rPr>
          <w:rFonts w:hint="eastAsia"/>
          <w:noProof w:val="0"/>
          <w:szCs w:val="24"/>
          <w:lang w:val="en-US"/>
        </w:rPr>
        <w:t>公司的</w:t>
      </w:r>
      <w:r w:rsidRPr="002320F8">
        <w:rPr>
          <w:noProof w:val="0"/>
          <w:szCs w:val="24"/>
          <w:lang w:val="en-US"/>
        </w:rPr>
        <w:t>LN-200</w:t>
      </w:r>
      <w:r w:rsidRPr="002320F8">
        <w:rPr>
          <w:noProof w:val="0"/>
          <w:szCs w:val="24"/>
          <w:lang w:val="en-US"/>
        </w:rPr>
        <w:t>惯性测量单元</w:t>
      </w:r>
      <w:r w:rsidRPr="002320F8">
        <w:rPr>
          <w:rFonts w:hint="eastAsia"/>
          <w:noProof w:val="0"/>
          <w:szCs w:val="24"/>
          <w:lang w:val="en-US"/>
        </w:rPr>
        <w:t>，由</w:t>
      </w:r>
      <w:r w:rsidRPr="002320F8">
        <w:rPr>
          <w:noProof w:val="0"/>
          <w:szCs w:val="24"/>
          <w:lang w:val="en-US"/>
        </w:rPr>
        <w:t>3</w:t>
      </w:r>
      <w:r w:rsidRPr="002320F8">
        <w:rPr>
          <w:noProof w:val="0"/>
          <w:szCs w:val="24"/>
          <w:lang w:val="en-US"/>
        </w:rPr>
        <w:t>个正交安装的固态光纤陀螺和</w:t>
      </w:r>
      <w:r w:rsidRPr="002320F8">
        <w:rPr>
          <w:noProof w:val="0"/>
          <w:szCs w:val="24"/>
          <w:lang w:val="en-US"/>
        </w:rPr>
        <w:t>3</w:t>
      </w:r>
      <w:r w:rsidRPr="002320F8">
        <w:rPr>
          <w:noProof w:val="0"/>
          <w:szCs w:val="24"/>
          <w:lang w:val="en-US"/>
        </w:rPr>
        <w:t>个正交安装的</w:t>
      </w:r>
      <w:r w:rsidRPr="002320F8">
        <w:rPr>
          <w:rFonts w:hint="eastAsia"/>
          <w:noProof w:val="0"/>
          <w:szCs w:val="24"/>
          <w:lang w:val="en-US"/>
        </w:rPr>
        <w:t>基于</w:t>
      </w:r>
      <w:r w:rsidRPr="002320F8">
        <w:rPr>
          <w:noProof w:val="0"/>
          <w:szCs w:val="24"/>
          <w:lang w:val="en-US"/>
        </w:rPr>
        <w:t>MEMS</w:t>
      </w:r>
      <w:r w:rsidRPr="002320F8">
        <w:t>（</w:t>
      </w:r>
      <w:r w:rsidRPr="002320F8">
        <w:t>Micro-Electronic Mechanical System</w:t>
      </w:r>
      <w:r w:rsidRPr="002320F8">
        <w:t>）</w:t>
      </w:r>
      <w:r w:rsidRPr="002320F8">
        <w:rPr>
          <w:rFonts w:hint="eastAsia"/>
        </w:rPr>
        <w:t>的</w:t>
      </w:r>
      <w:r w:rsidRPr="002320F8">
        <w:rPr>
          <w:noProof w:val="0"/>
          <w:szCs w:val="24"/>
          <w:lang w:val="en-US"/>
        </w:rPr>
        <w:t>固态硅</w:t>
      </w:r>
      <w:r w:rsidRPr="002320F8">
        <w:rPr>
          <w:rFonts w:hint="eastAsia"/>
          <w:noProof w:val="0"/>
          <w:szCs w:val="24"/>
          <w:lang w:val="en-US"/>
        </w:rPr>
        <w:t>微</w:t>
      </w:r>
      <w:r w:rsidRPr="002320F8">
        <w:rPr>
          <w:noProof w:val="0"/>
          <w:szCs w:val="24"/>
          <w:lang w:val="en-US"/>
        </w:rPr>
        <w:t>加速度计组成</w:t>
      </w:r>
      <w:r w:rsidRPr="002320F8">
        <w:rPr>
          <w:rFonts w:hint="eastAsia"/>
          <w:noProof w:val="0"/>
          <w:szCs w:val="24"/>
          <w:lang w:val="en-US"/>
        </w:rPr>
        <w:t>。</w:t>
      </w:r>
      <w:r w:rsidRPr="002320F8">
        <w:rPr>
          <w:noProof w:val="0"/>
          <w:szCs w:val="24"/>
          <w:lang w:val="en-US"/>
        </w:rPr>
        <w:t>工作环境温度为</w:t>
      </w:r>
      <w:r w:rsidRPr="002320F8">
        <w:rPr>
          <w:noProof w:val="0"/>
          <w:szCs w:val="24"/>
          <w:lang w:val="en-US"/>
        </w:rPr>
        <w:t>-54</w:t>
      </w:r>
      <w:r w:rsidRPr="002320F8">
        <w:rPr>
          <w:rFonts w:ascii="宋体" w:hAnsi="宋体" w:cs="宋体" w:hint="eastAsia"/>
          <w:noProof w:val="0"/>
          <w:szCs w:val="24"/>
          <w:lang w:val="en-US"/>
        </w:rPr>
        <w:t>°</w:t>
      </w:r>
      <w:r w:rsidRPr="002320F8">
        <w:rPr>
          <w:rFonts w:hint="eastAsia"/>
          <w:noProof w:val="0"/>
          <w:szCs w:val="24"/>
          <w:lang w:val="en-US"/>
        </w:rPr>
        <w:t>C</w:t>
      </w:r>
      <w:r w:rsidRPr="002320F8">
        <w:rPr>
          <w:noProof w:val="0"/>
          <w:szCs w:val="24"/>
          <w:lang w:val="en-US"/>
        </w:rPr>
        <w:t>~71</w:t>
      </w:r>
      <w:r w:rsidRPr="002320F8">
        <w:rPr>
          <w:rFonts w:ascii="宋体" w:hAnsi="宋体" w:cs="宋体" w:hint="eastAsia"/>
          <w:noProof w:val="0"/>
          <w:szCs w:val="24"/>
          <w:lang w:val="en-US"/>
        </w:rPr>
        <w:t>°</w:t>
      </w:r>
      <w:r w:rsidRPr="002320F8">
        <w:rPr>
          <w:rFonts w:hint="eastAsia"/>
          <w:noProof w:val="0"/>
          <w:szCs w:val="24"/>
          <w:lang w:val="en-US"/>
        </w:rPr>
        <w:t>C</w:t>
      </w:r>
      <w:r w:rsidRPr="002320F8">
        <w:rPr>
          <w:noProof w:val="0"/>
          <w:szCs w:val="24"/>
          <w:lang w:val="en-US"/>
        </w:rPr>
        <w:t>，重约</w:t>
      </w:r>
      <w:r w:rsidRPr="002320F8">
        <w:rPr>
          <w:noProof w:val="0"/>
          <w:szCs w:val="24"/>
          <w:lang w:val="en-US"/>
        </w:rPr>
        <w:t>0.75kg</w:t>
      </w:r>
      <w:r w:rsidRPr="002320F8">
        <w:rPr>
          <w:noProof w:val="0"/>
          <w:szCs w:val="24"/>
          <w:lang w:val="en-US"/>
        </w:rPr>
        <w:t>，体积为</w:t>
      </w:r>
      <w:r w:rsidRPr="002320F8">
        <w:rPr>
          <w:noProof w:val="0"/>
          <w:szCs w:val="24"/>
          <w:lang w:val="en-US"/>
        </w:rPr>
        <w:t>889dia×863.6h mm</w:t>
      </w:r>
      <w:r w:rsidRPr="002320F8">
        <w:rPr>
          <w:noProof w:val="0"/>
          <w:szCs w:val="24"/>
          <w:lang w:val="en-US"/>
        </w:rPr>
        <w:t>，输出功率为</w:t>
      </w:r>
      <w:r w:rsidRPr="002320F8">
        <w:rPr>
          <w:noProof w:val="0"/>
          <w:szCs w:val="24"/>
          <w:lang w:val="en-US"/>
        </w:rPr>
        <w:t>12W</w:t>
      </w:r>
      <w:r w:rsidRPr="002320F8">
        <w:rPr>
          <w:noProof w:val="0"/>
          <w:szCs w:val="24"/>
          <w:lang w:val="en-US"/>
        </w:rPr>
        <w:t>，角速度测量范围为</w:t>
      </w:r>
      <w:r w:rsidRPr="002320F8">
        <w:rPr>
          <w:noProof w:val="0"/>
          <w:szCs w:val="24"/>
          <w:lang w:val="en-US"/>
        </w:rPr>
        <w:t>±11459°/s</w:t>
      </w:r>
      <w:r w:rsidRPr="002320F8">
        <w:rPr>
          <w:noProof w:val="0"/>
          <w:szCs w:val="24"/>
          <w:lang w:val="en-US"/>
        </w:rPr>
        <w:t>，角加速度测量范围</w:t>
      </w:r>
      <w:r w:rsidRPr="002320F8">
        <w:rPr>
          <w:noProof w:val="0"/>
          <w:szCs w:val="24"/>
          <w:lang w:val="en-US"/>
        </w:rPr>
        <w:t>±100000°/s2</w:t>
      </w:r>
      <w:r w:rsidRPr="002320F8">
        <w:rPr>
          <w:noProof w:val="0"/>
          <w:szCs w:val="24"/>
          <w:lang w:val="en-US"/>
        </w:rPr>
        <w:t>，加速度测量范围为</w:t>
      </w:r>
      <w:r w:rsidRPr="002320F8">
        <w:rPr>
          <w:noProof w:val="0"/>
          <w:szCs w:val="24"/>
          <w:lang w:val="en-US"/>
        </w:rPr>
        <w:t>70g</w:t>
      </w:r>
      <w:r w:rsidRPr="002320F8">
        <w:rPr>
          <w:noProof w:val="0"/>
          <w:szCs w:val="24"/>
          <w:lang w:val="en-US"/>
        </w:rPr>
        <w:t>。</w:t>
      </w:r>
      <w:r w:rsidRPr="002320F8">
        <w:rPr>
          <w:rFonts w:hint="eastAsia"/>
          <w:noProof w:val="0"/>
          <w:szCs w:val="24"/>
          <w:lang w:val="en-US"/>
        </w:rPr>
        <w:t>具体性能指标如</w:t>
      </w:r>
      <w:r w:rsidRPr="002320F8">
        <w:rPr>
          <w:noProof w:val="0"/>
          <w:szCs w:val="24"/>
          <w:lang w:val="en-US"/>
        </w:rPr>
        <w:fldChar w:fldCharType="begin"/>
      </w:r>
      <w:r w:rsidRPr="002320F8">
        <w:rPr>
          <w:noProof w:val="0"/>
          <w:szCs w:val="24"/>
          <w:lang w:val="en-US"/>
        </w:rPr>
        <w:instrText xml:space="preserve"> </w:instrText>
      </w:r>
      <w:r w:rsidRPr="002320F8">
        <w:rPr>
          <w:rFonts w:hint="eastAsia"/>
          <w:noProof w:val="0"/>
          <w:szCs w:val="24"/>
          <w:lang w:val="en-US"/>
        </w:rPr>
        <w:instrText>REF _Ref309146982 \h</w:instrText>
      </w:r>
      <w:r w:rsidRPr="002320F8">
        <w:rPr>
          <w:noProof w:val="0"/>
          <w:szCs w:val="24"/>
          <w:lang w:val="en-US"/>
        </w:rPr>
        <w:instrText xml:space="preserve">  \* MERGEFORMAT </w:instrText>
      </w:r>
      <w:r w:rsidRPr="002320F8">
        <w:rPr>
          <w:noProof w:val="0"/>
          <w:szCs w:val="24"/>
          <w:lang w:val="en-US"/>
        </w:rPr>
      </w:r>
      <w:r w:rsidRPr="002320F8">
        <w:rPr>
          <w:noProof w:val="0"/>
          <w:szCs w:val="24"/>
          <w:lang w:val="en-US"/>
        </w:rPr>
        <w:fldChar w:fldCharType="separate"/>
      </w:r>
      <w:r w:rsidR="008F6C4A" w:rsidRPr="008F6C4A">
        <w:rPr>
          <w:rFonts w:hint="eastAsia"/>
          <w:noProof w:val="0"/>
          <w:szCs w:val="24"/>
          <w:lang w:val="en-US"/>
        </w:rPr>
        <w:t>表</w:t>
      </w:r>
      <w:r w:rsidR="008F6C4A" w:rsidRPr="008F6C4A">
        <w:rPr>
          <w:noProof w:val="0"/>
          <w:szCs w:val="24"/>
          <w:lang w:val="en-US"/>
        </w:rPr>
        <w:t>2</w:t>
      </w:r>
      <w:r w:rsidRPr="002320F8">
        <w:rPr>
          <w:noProof w:val="0"/>
          <w:szCs w:val="24"/>
          <w:lang w:val="en-US"/>
        </w:rPr>
        <w:fldChar w:fldCharType="end"/>
      </w:r>
      <w:r w:rsidRPr="002320F8">
        <w:rPr>
          <w:rFonts w:hint="eastAsia"/>
          <w:noProof w:val="0"/>
          <w:szCs w:val="24"/>
          <w:lang w:val="en-US"/>
        </w:rPr>
        <w:t>所示。</w:t>
      </w:r>
    </w:p>
    <w:p w:rsidR="00771677" w:rsidRPr="002320F8" w:rsidRDefault="00771677" w:rsidP="009D2F74">
      <w:pPr>
        <w:pStyle w:val="aff0"/>
      </w:pPr>
      <w:bookmarkStart w:id="53" w:name="_Ref309550045"/>
      <w:bookmarkStart w:id="54" w:name="_Toc312071415"/>
      <w:bookmarkStart w:id="55" w:name="_Toc405322670"/>
      <w:r w:rsidRPr="002320F8">
        <w:rPr>
          <w:rFonts w:hint="eastAsia"/>
        </w:rPr>
        <w:lastRenderedPageBreak/>
        <w:t>表</w:t>
      </w:r>
      <w:r w:rsidRPr="002320F8">
        <w:fldChar w:fldCharType="begin"/>
      </w:r>
      <w:r w:rsidRPr="002320F8">
        <w:instrText xml:space="preserve"> </w:instrText>
      </w:r>
      <w:r w:rsidRPr="002320F8">
        <w:rPr>
          <w:rFonts w:hint="eastAsia"/>
        </w:rPr>
        <w:instrText xml:space="preserve">SEQ </w:instrText>
      </w:r>
      <w:r w:rsidRPr="002320F8">
        <w:rPr>
          <w:rFonts w:hint="eastAsia"/>
        </w:rPr>
        <w:instrText>表</w:instrText>
      </w:r>
      <w:r w:rsidRPr="002320F8">
        <w:rPr>
          <w:rFonts w:hint="eastAsia"/>
        </w:rPr>
        <w:instrText xml:space="preserve"> \* ARABIC</w:instrText>
      </w:r>
      <w:r w:rsidRPr="002320F8">
        <w:instrText xml:space="preserve"> </w:instrText>
      </w:r>
      <w:r w:rsidRPr="002320F8">
        <w:fldChar w:fldCharType="separate"/>
      </w:r>
      <w:r w:rsidR="008F6C4A">
        <w:rPr>
          <w:noProof/>
        </w:rPr>
        <w:t>1</w:t>
      </w:r>
      <w:r w:rsidRPr="002320F8">
        <w:fldChar w:fldCharType="end"/>
      </w:r>
      <w:bookmarkEnd w:id="53"/>
      <w:r w:rsidR="00010410">
        <w:rPr>
          <w:rFonts w:hint="eastAsia"/>
        </w:rPr>
        <w:t xml:space="preserve"> </w:t>
      </w:r>
      <w:r w:rsidRPr="002320F8">
        <w:rPr>
          <w:rFonts w:hint="eastAsia"/>
        </w:rPr>
        <w:t>Rocky7</w:t>
      </w:r>
      <w:r w:rsidRPr="002320F8">
        <w:rPr>
          <w:rFonts w:hint="eastAsia"/>
        </w:rPr>
        <w:t>使用的陀螺和加速度计性能指标</w:t>
      </w:r>
      <w:bookmarkEnd w:id="54"/>
      <w:bookmarkEnd w:id="55"/>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222"/>
        <w:gridCol w:w="2127"/>
        <w:gridCol w:w="1559"/>
        <w:gridCol w:w="1803"/>
      </w:tblGrid>
      <w:tr w:rsidR="00771677" w:rsidRPr="002320F8" w:rsidTr="00972F50">
        <w:trPr>
          <w:trHeight w:val="397"/>
          <w:jc w:val="center"/>
        </w:trPr>
        <w:tc>
          <w:tcPr>
            <w:tcW w:w="5349" w:type="dxa"/>
            <w:gridSpan w:val="2"/>
            <w:tcBorders>
              <w:bottom w:val="single" w:sz="4" w:space="0" w:color="auto"/>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QRS</w:t>
            </w:r>
            <w:r w:rsidRPr="002320F8">
              <w:rPr>
                <w:rFonts w:hint="eastAsia"/>
                <w:noProof w:val="0"/>
                <w:sz w:val="21"/>
                <w:szCs w:val="21"/>
                <w:lang w:val="en-US"/>
              </w:rPr>
              <w:t>-11</w:t>
            </w:r>
            <w:r w:rsidRPr="002320F8">
              <w:rPr>
                <w:rFonts w:hint="eastAsia"/>
                <w:noProof w:val="0"/>
                <w:sz w:val="21"/>
                <w:szCs w:val="21"/>
                <w:lang w:val="en-US"/>
              </w:rPr>
              <w:t>角速率陀螺</w:t>
            </w:r>
          </w:p>
        </w:tc>
        <w:tc>
          <w:tcPr>
            <w:tcW w:w="3362" w:type="dxa"/>
            <w:gridSpan w:val="2"/>
            <w:tcBorders>
              <w:left w:val="single" w:sz="4" w:space="0" w:color="auto"/>
              <w:bottom w:val="single" w:sz="4" w:space="0" w:color="auto"/>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LSMP-2</w:t>
            </w:r>
            <w:r w:rsidRPr="002320F8">
              <w:rPr>
                <w:rFonts w:hint="eastAsia"/>
                <w:noProof w:val="0"/>
                <w:sz w:val="21"/>
                <w:szCs w:val="21"/>
                <w:lang w:val="en-US"/>
              </w:rPr>
              <w:t>加速度计</w:t>
            </w:r>
          </w:p>
        </w:tc>
      </w:tr>
      <w:tr w:rsidR="00771677" w:rsidRPr="002320F8" w:rsidTr="00972F50">
        <w:trPr>
          <w:trHeight w:val="397"/>
          <w:jc w:val="center"/>
        </w:trPr>
        <w:tc>
          <w:tcPr>
            <w:tcW w:w="3222" w:type="dxa"/>
            <w:tcBorders>
              <w:bottom w:val="nil"/>
              <w:right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量程</w:t>
            </w:r>
          </w:p>
        </w:tc>
        <w:tc>
          <w:tcPr>
            <w:tcW w:w="2127" w:type="dxa"/>
            <w:tcBorders>
              <w:left w:val="nil"/>
              <w:bottom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w:t>
            </w:r>
            <w:r w:rsidRPr="002320F8">
              <w:rPr>
                <w:noProof w:val="0"/>
                <w:sz w:val="21"/>
                <w:szCs w:val="21"/>
                <w:lang w:val="en-US"/>
              </w:rPr>
              <w:t>100°/sec</w:t>
            </w:r>
          </w:p>
        </w:tc>
        <w:tc>
          <w:tcPr>
            <w:tcW w:w="1559" w:type="dxa"/>
            <w:tcBorders>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分辨率</w:t>
            </w:r>
          </w:p>
        </w:tc>
        <w:tc>
          <w:tcPr>
            <w:tcW w:w="1803" w:type="dxa"/>
            <w:tcBorders>
              <w:left w:val="nil"/>
              <w:bottom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noProof w:val="0"/>
                <w:sz w:val="21"/>
                <w:szCs w:val="21"/>
                <w:lang w:val="en-US"/>
              </w:rPr>
              <w:t>10~50μg</w:t>
            </w:r>
          </w:p>
        </w:tc>
      </w:tr>
      <w:tr w:rsidR="00771677" w:rsidRPr="002320F8" w:rsidTr="00972F50">
        <w:trPr>
          <w:trHeight w:val="397"/>
          <w:jc w:val="center"/>
        </w:trPr>
        <w:tc>
          <w:tcPr>
            <w:tcW w:w="3222" w:type="dxa"/>
            <w:tcBorders>
              <w:top w:val="nil"/>
              <w:bottom w:val="nil"/>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输入电压</w:t>
            </w:r>
          </w:p>
        </w:tc>
        <w:tc>
          <w:tcPr>
            <w:tcW w:w="2127" w:type="dxa"/>
            <w:tcBorders>
              <w:top w:val="nil"/>
              <w:left w:val="nil"/>
              <w:bottom w:val="nil"/>
              <w:right w:val="single" w:sz="4" w:space="0" w:color="auto"/>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w:t>
            </w:r>
            <w:r w:rsidRPr="002320F8">
              <w:rPr>
                <w:noProof w:val="0"/>
                <w:sz w:val="21"/>
                <w:szCs w:val="21"/>
                <w:lang w:val="en-US"/>
              </w:rPr>
              <w:t>5V ±3%</w:t>
            </w:r>
          </w:p>
        </w:tc>
        <w:tc>
          <w:tcPr>
            <w:tcW w:w="1559" w:type="dxa"/>
            <w:tcBorders>
              <w:top w:val="nil"/>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测量范围</w:t>
            </w:r>
          </w:p>
        </w:tc>
        <w:tc>
          <w:tcPr>
            <w:tcW w:w="1803" w:type="dxa"/>
            <w:tcBorders>
              <w:top w:val="nil"/>
              <w:left w:val="nil"/>
              <w:bottom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w:t>
            </w:r>
            <w:r w:rsidRPr="002320F8">
              <w:rPr>
                <w:noProof w:val="0"/>
                <w:sz w:val="21"/>
                <w:szCs w:val="21"/>
                <w:lang w:val="en-US"/>
              </w:rPr>
              <w:t>0.5g~ ±20g</w:t>
            </w:r>
          </w:p>
        </w:tc>
      </w:tr>
      <w:tr w:rsidR="00771677" w:rsidRPr="002320F8" w:rsidTr="00972F50">
        <w:trPr>
          <w:trHeight w:val="397"/>
          <w:jc w:val="center"/>
        </w:trPr>
        <w:tc>
          <w:tcPr>
            <w:tcW w:w="3222" w:type="dxa"/>
            <w:tcBorders>
              <w:top w:val="nil"/>
              <w:bottom w:val="nil"/>
              <w:right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vertAlign w:val="superscript"/>
                <w:lang w:val="en-US"/>
              </w:rPr>
            </w:pPr>
            <w:r w:rsidRPr="002320F8">
              <w:rPr>
                <w:rFonts w:hint="eastAsia"/>
                <w:noProof w:val="0"/>
                <w:sz w:val="21"/>
                <w:szCs w:val="21"/>
                <w:lang w:val="en-US"/>
              </w:rPr>
              <w:t>短时零偏稳定性</w:t>
            </w:r>
            <w:r w:rsidRPr="002320F8">
              <w:rPr>
                <w:rFonts w:hint="eastAsia"/>
                <w:noProof w:val="0"/>
                <w:sz w:val="21"/>
                <w:szCs w:val="21"/>
                <w:lang w:val="en-US"/>
              </w:rPr>
              <w:t>(</w:t>
            </w:r>
            <w:r w:rsidRPr="002320F8">
              <w:rPr>
                <w:rFonts w:hint="eastAsia"/>
                <w:noProof w:val="0"/>
                <w:sz w:val="21"/>
                <w:szCs w:val="21"/>
                <w:lang w:val="en-US"/>
              </w:rPr>
              <w:t>常温</w:t>
            </w:r>
            <w:r w:rsidRPr="002320F8">
              <w:rPr>
                <w:rFonts w:hint="eastAsia"/>
                <w:noProof w:val="0"/>
                <w:sz w:val="21"/>
                <w:szCs w:val="21"/>
                <w:lang w:val="en-US"/>
              </w:rPr>
              <w:t>100ms)</w:t>
            </w:r>
          </w:p>
        </w:tc>
        <w:tc>
          <w:tcPr>
            <w:tcW w:w="2127" w:type="dxa"/>
            <w:tcBorders>
              <w:top w:val="nil"/>
              <w:left w:val="nil"/>
              <w:bottom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noProof w:val="0"/>
                <w:sz w:val="21"/>
                <w:szCs w:val="21"/>
                <w:lang w:val="en-US"/>
              </w:rPr>
              <w:t>≤</w:t>
            </w:r>
            <w:r w:rsidRPr="002320F8">
              <w:rPr>
                <w:rFonts w:hint="eastAsia"/>
                <w:noProof w:val="0"/>
                <w:sz w:val="21"/>
                <w:szCs w:val="21"/>
                <w:lang w:val="en-US"/>
              </w:rPr>
              <w:t>0.01</w:t>
            </w:r>
            <w:r w:rsidRPr="002320F8">
              <w:rPr>
                <w:rFonts w:hint="eastAsia"/>
                <w:noProof w:val="0"/>
                <w:sz w:val="21"/>
                <w:szCs w:val="21"/>
                <w:lang w:val="en-US"/>
              </w:rPr>
              <w:t>°</w:t>
            </w:r>
            <w:r w:rsidRPr="002320F8">
              <w:rPr>
                <w:rFonts w:hint="eastAsia"/>
                <w:noProof w:val="0"/>
                <w:sz w:val="21"/>
                <w:szCs w:val="21"/>
                <w:lang w:val="en-US"/>
              </w:rPr>
              <w:t>/sec</w:t>
            </w:r>
          </w:p>
        </w:tc>
        <w:tc>
          <w:tcPr>
            <w:tcW w:w="1559" w:type="dxa"/>
            <w:tcBorders>
              <w:top w:val="nil"/>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零点输出</w:t>
            </w:r>
          </w:p>
        </w:tc>
        <w:tc>
          <w:tcPr>
            <w:tcW w:w="1803" w:type="dxa"/>
            <w:tcBorders>
              <w:top w:val="nil"/>
              <w:left w:val="nil"/>
              <w:bottom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noProof w:val="0"/>
                <w:sz w:val="21"/>
                <w:szCs w:val="21"/>
                <w:lang w:val="en-US"/>
              </w:rPr>
              <w:t>0.01g~0.05g</w:t>
            </w:r>
          </w:p>
        </w:tc>
      </w:tr>
      <w:tr w:rsidR="00771677" w:rsidRPr="002320F8" w:rsidTr="00972F50">
        <w:trPr>
          <w:trHeight w:val="397"/>
          <w:jc w:val="center"/>
        </w:trPr>
        <w:tc>
          <w:tcPr>
            <w:tcW w:w="3222" w:type="dxa"/>
            <w:tcBorders>
              <w:top w:val="nil"/>
              <w:right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噪声</w:t>
            </w:r>
            <w:r w:rsidRPr="002320F8">
              <w:rPr>
                <w:rFonts w:hint="eastAsia"/>
                <w:noProof w:val="0"/>
                <w:sz w:val="21"/>
                <w:szCs w:val="21"/>
                <w:lang w:val="en-US"/>
              </w:rPr>
              <w:t>(DC to 100 Hz)</w:t>
            </w:r>
          </w:p>
        </w:tc>
        <w:tc>
          <w:tcPr>
            <w:tcW w:w="2127" w:type="dxa"/>
            <w:tcBorders>
              <w:top w:val="nil"/>
              <w:left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noProof w:val="0"/>
                <w:sz w:val="21"/>
                <w:szCs w:val="21"/>
                <w:lang w:val="en-US"/>
              </w:rPr>
              <w:t>≤0.01°/sec/</w:t>
            </w:r>
            <w:proofErr w:type="spellStart"/>
            <w:r w:rsidRPr="002320F8">
              <w:rPr>
                <w:noProof w:val="0"/>
                <w:sz w:val="21"/>
                <w:szCs w:val="21"/>
                <w:lang w:val="en-US"/>
              </w:rPr>
              <w:t>sqrt</w:t>
            </w:r>
            <w:proofErr w:type="spellEnd"/>
            <w:r w:rsidRPr="002320F8">
              <w:rPr>
                <w:noProof w:val="0"/>
                <w:sz w:val="21"/>
                <w:szCs w:val="21"/>
                <w:lang w:val="en-US"/>
              </w:rPr>
              <w:t>(Hz)</w:t>
            </w:r>
          </w:p>
        </w:tc>
        <w:tc>
          <w:tcPr>
            <w:tcW w:w="1559" w:type="dxa"/>
            <w:tcBorders>
              <w:top w:val="nil"/>
              <w:left w:val="single" w:sz="4" w:space="0" w:color="auto"/>
              <w:right w:val="nil"/>
            </w:tcBorders>
            <w:shd w:val="clear" w:color="auto" w:fill="auto"/>
            <w:vAlign w:val="center"/>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工作温度</w:t>
            </w:r>
          </w:p>
        </w:tc>
        <w:tc>
          <w:tcPr>
            <w:tcW w:w="1803" w:type="dxa"/>
            <w:tcBorders>
              <w:top w:val="nil"/>
              <w:left w:val="nil"/>
            </w:tcBorders>
            <w:shd w:val="clear" w:color="auto" w:fill="auto"/>
            <w:vAlign w:val="center"/>
            <w:hideMark/>
          </w:tcPr>
          <w:p w:rsidR="00771677" w:rsidRPr="002320F8" w:rsidRDefault="00771677" w:rsidP="00972F50">
            <w:pPr>
              <w:spacing w:line="240" w:lineRule="auto"/>
              <w:ind w:firstLineChars="0" w:firstLine="0"/>
              <w:mirrorIndents/>
              <w:rPr>
                <w:noProof w:val="0"/>
                <w:sz w:val="21"/>
                <w:szCs w:val="21"/>
                <w:lang w:val="en-US"/>
              </w:rPr>
            </w:pPr>
            <w:r w:rsidRPr="002320F8">
              <w:rPr>
                <w:rFonts w:hint="eastAsia"/>
                <w:noProof w:val="0"/>
                <w:sz w:val="21"/>
                <w:szCs w:val="21"/>
                <w:lang w:val="en-US"/>
              </w:rPr>
              <w:t>-55</w:t>
            </w:r>
            <w:r w:rsidRPr="002320F8">
              <w:rPr>
                <w:rFonts w:ascii="宋体" w:hAnsi="宋体" w:cs="宋体" w:hint="eastAsia"/>
                <w:noProof w:val="0"/>
                <w:sz w:val="21"/>
                <w:szCs w:val="21"/>
                <w:lang w:val="en-US"/>
              </w:rPr>
              <w:t>°</w:t>
            </w:r>
            <w:r w:rsidRPr="002320F8">
              <w:rPr>
                <w:rFonts w:hint="eastAsia"/>
                <w:noProof w:val="0"/>
                <w:sz w:val="21"/>
                <w:szCs w:val="21"/>
                <w:lang w:val="en-US"/>
              </w:rPr>
              <w:t>C~95</w:t>
            </w:r>
            <w:r w:rsidRPr="002320F8">
              <w:rPr>
                <w:rFonts w:hint="eastAsia"/>
                <w:noProof w:val="0"/>
                <w:sz w:val="21"/>
                <w:szCs w:val="21"/>
                <w:lang w:val="en-US"/>
              </w:rPr>
              <w:t>°</w:t>
            </w:r>
            <w:r w:rsidRPr="002320F8">
              <w:rPr>
                <w:noProof w:val="0"/>
                <w:sz w:val="21"/>
                <w:szCs w:val="21"/>
                <w:lang w:val="en-US"/>
              </w:rPr>
              <w:t>C</w:t>
            </w:r>
          </w:p>
        </w:tc>
      </w:tr>
    </w:tbl>
    <w:p w:rsidR="00771677" w:rsidRPr="002320F8" w:rsidRDefault="00771677" w:rsidP="009D2F74">
      <w:pPr>
        <w:pStyle w:val="aff0"/>
      </w:pPr>
      <w:bookmarkStart w:id="56" w:name="_Ref309146982"/>
      <w:bookmarkStart w:id="57" w:name="_Toc312071416"/>
      <w:bookmarkStart w:id="58" w:name="_Toc405322671"/>
      <w:r w:rsidRPr="002320F8">
        <w:rPr>
          <w:rFonts w:hint="eastAsia"/>
        </w:rPr>
        <w:t>表</w:t>
      </w:r>
      <w:r w:rsidRPr="002320F8">
        <w:fldChar w:fldCharType="begin"/>
      </w:r>
      <w:r w:rsidRPr="002320F8">
        <w:instrText xml:space="preserve"> </w:instrText>
      </w:r>
      <w:r w:rsidRPr="002320F8">
        <w:rPr>
          <w:rFonts w:hint="eastAsia"/>
        </w:rPr>
        <w:instrText xml:space="preserve">SEQ </w:instrText>
      </w:r>
      <w:r w:rsidRPr="002320F8">
        <w:rPr>
          <w:rFonts w:hint="eastAsia"/>
        </w:rPr>
        <w:instrText>表</w:instrText>
      </w:r>
      <w:r w:rsidRPr="002320F8">
        <w:rPr>
          <w:rFonts w:hint="eastAsia"/>
        </w:rPr>
        <w:instrText xml:space="preserve"> \* ARABIC</w:instrText>
      </w:r>
      <w:r w:rsidRPr="002320F8">
        <w:instrText xml:space="preserve"> </w:instrText>
      </w:r>
      <w:r w:rsidRPr="002320F8">
        <w:fldChar w:fldCharType="separate"/>
      </w:r>
      <w:r w:rsidR="008F6C4A">
        <w:rPr>
          <w:noProof/>
        </w:rPr>
        <w:t>2</w:t>
      </w:r>
      <w:r w:rsidRPr="002320F8">
        <w:fldChar w:fldCharType="end"/>
      </w:r>
      <w:bookmarkEnd w:id="56"/>
      <w:r w:rsidRPr="002320F8">
        <w:rPr>
          <w:rFonts w:hint="eastAsia"/>
        </w:rPr>
        <w:t xml:space="preserve"> </w:t>
      </w:r>
      <w:r w:rsidRPr="002320F8">
        <w:t>LN</w:t>
      </w:r>
      <w:r w:rsidRPr="002320F8">
        <w:rPr>
          <w:rFonts w:hint="eastAsia"/>
        </w:rPr>
        <w:t>-</w:t>
      </w:r>
      <w:r w:rsidRPr="002320F8">
        <w:t>200</w:t>
      </w:r>
      <w:r w:rsidRPr="002320F8">
        <w:t>中陀螺和加速度计的性能指标</w:t>
      </w:r>
      <w:bookmarkEnd w:id="57"/>
      <w:bookmarkEnd w:id="58"/>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2121"/>
        <w:gridCol w:w="2130"/>
        <w:gridCol w:w="2225"/>
      </w:tblGrid>
      <w:tr w:rsidR="00771677" w:rsidRPr="002320F8" w:rsidTr="00972F50">
        <w:trPr>
          <w:trHeight w:val="397"/>
          <w:jc w:val="center"/>
        </w:trPr>
        <w:tc>
          <w:tcPr>
            <w:tcW w:w="4356" w:type="dxa"/>
            <w:gridSpan w:val="2"/>
            <w:tcBorders>
              <w:bottom w:val="single" w:sz="4" w:space="0" w:color="auto"/>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光纤陀螺</w:t>
            </w:r>
          </w:p>
        </w:tc>
        <w:tc>
          <w:tcPr>
            <w:tcW w:w="4355" w:type="dxa"/>
            <w:gridSpan w:val="2"/>
            <w:tcBorders>
              <w:left w:val="single" w:sz="4" w:space="0" w:color="auto"/>
              <w:bottom w:val="single" w:sz="4" w:space="0" w:color="auto"/>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硅微加速度计</w:t>
            </w:r>
          </w:p>
        </w:tc>
      </w:tr>
      <w:tr w:rsidR="00771677" w:rsidRPr="002320F8" w:rsidTr="00972F50">
        <w:trPr>
          <w:trHeight w:val="397"/>
          <w:jc w:val="center"/>
        </w:trPr>
        <w:tc>
          <w:tcPr>
            <w:tcW w:w="2235" w:type="dxa"/>
            <w:tcBorders>
              <w:bottom w:val="nil"/>
              <w:right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零偏</w:t>
            </w:r>
            <w:r w:rsidRPr="002320F8">
              <w:rPr>
                <w:noProof w:val="0"/>
                <w:sz w:val="21"/>
                <w:szCs w:val="21"/>
                <w:lang w:val="en-US"/>
              </w:rPr>
              <w:t>/°·h</w:t>
            </w:r>
            <w:r w:rsidRPr="002320F8">
              <w:rPr>
                <w:noProof w:val="0"/>
                <w:sz w:val="21"/>
                <w:szCs w:val="21"/>
                <w:vertAlign w:val="superscript"/>
                <w:lang w:val="en-US"/>
              </w:rPr>
              <w:t>-1</w:t>
            </w:r>
          </w:p>
        </w:tc>
        <w:tc>
          <w:tcPr>
            <w:tcW w:w="2121" w:type="dxa"/>
            <w:tcBorders>
              <w:left w:val="nil"/>
              <w:bottom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rFonts w:hint="eastAsia"/>
                <w:noProof w:val="0"/>
                <w:sz w:val="21"/>
                <w:szCs w:val="21"/>
                <w:lang w:val="en-US"/>
              </w:rPr>
              <w:t>1~</w:t>
            </w:r>
            <w:r w:rsidRPr="002320F8">
              <w:rPr>
                <w:noProof w:val="0"/>
                <w:sz w:val="21"/>
                <w:szCs w:val="21"/>
                <w:lang w:val="en-US"/>
              </w:rPr>
              <w:t>10</w:t>
            </w:r>
          </w:p>
        </w:tc>
        <w:tc>
          <w:tcPr>
            <w:tcW w:w="2130" w:type="dxa"/>
            <w:tcBorders>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零偏</w:t>
            </w:r>
            <w:r w:rsidRPr="002320F8">
              <w:rPr>
                <w:noProof w:val="0"/>
                <w:sz w:val="21"/>
                <w:szCs w:val="21"/>
                <w:lang w:val="en-US"/>
              </w:rPr>
              <w:t>/mg</w:t>
            </w:r>
          </w:p>
        </w:tc>
        <w:tc>
          <w:tcPr>
            <w:tcW w:w="2225" w:type="dxa"/>
            <w:tcBorders>
              <w:left w:val="nil"/>
              <w:bottom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0.2-1</w:t>
            </w:r>
          </w:p>
        </w:tc>
      </w:tr>
      <w:tr w:rsidR="00771677" w:rsidRPr="002320F8" w:rsidTr="00972F50">
        <w:trPr>
          <w:trHeight w:val="397"/>
          <w:jc w:val="center"/>
        </w:trPr>
        <w:tc>
          <w:tcPr>
            <w:tcW w:w="2235" w:type="dxa"/>
            <w:tcBorders>
              <w:top w:val="nil"/>
              <w:bottom w:val="nil"/>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零偏稳定性</w:t>
            </w:r>
            <w:r w:rsidRPr="002320F8">
              <w:rPr>
                <w:noProof w:val="0"/>
                <w:sz w:val="21"/>
                <w:szCs w:val="21"/>
                <w:lang w:val="en-US"/>
              </w:rPr>
              <w:t>/°·h</w:t>
            </w:r>
            <w:r w:rsidRPr="002320F8">
              <w:rPr>
                <w:noProof w:val="0"/>
                <w:sz w:val="21"/>
                <w:szCs w:val="21"/>
                <w:vertAlign w:val="superscript"/>
                <w:lang w:val="en-US"/>
              </w:rPr>
              <w:t>-1</w:t>
            </w:r>
          </w:p>
        </w:tc>
        <w:tc>
          <w:tcPr>
            <w:tcW w:w="2121" w:type="dxa"/>
            <w:tcBorders>
              <w:top w:val="nil"/>
              <w:left w:val="nil"/>
              <w:bottom w:val="nil"/>
              <w:right w:val="single" w:sz="4" w:space="0" w:color="auto"/>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&lt;0.1</w:t>
            </w:r>
          </w:p>
        </w:tc>
        <w:tc>
          <w:tcPr>
            <w:tcW w:w="2130" w:type="dxa"/>
            <w:tcBorders>
              <w:top w:val="nil"/>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零偏稳定性</w:t>
            </w:r>
            <w:r w:rsidRPr="002320F8">
              <w:rPr>
                <w:noProof w:val="0"/>
                <w:sz w:val="21"/>
                <w:szCs w:val="21"/>
                <w:lang w:val="en-US"/>
              </w:rPr>
              <w:t>/</w:t>
            </w:r>
            <w:proofErr w:type="spellStart"/>
            <w:r w:rsidRPr="002320F8">
              <w:rPr>
                <w:noProof w:val="0"/>
                <w:sz w:val="21"/>
                <w:szCs w:val="21"/>
                <w:lang w:val="en-US"/>
              </w:rPr>
              <w:t>μg</w:t>
            </w:r>
            <w:proofErr w:type="spellEnd"/>
          </w:p>
        </w:tc>
        <w:tc>
          <w:tcPr>
            <w:tcW w:w="2225" w:type="dxa"/>
            <w:tcBorders>
              <w:top w:val="nil"/>
              <w:left w:val="nil"/>
              <w:bottom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w:t>
            </w:r>
          </w:p>
        </w:tc>
      </w:tr>
      <w:tr w:rsidR="00771677" w:rsidRPr="002320F8" w:rsidTr="00972F50">
        <w:trPr>
          <w:trHeight w:val="397"/>
          <w:jc w:val="center"/>
        </w:trPr>
        <w:tc>
          <w:tcPr>
            <w:tcW w:w="2235" w:type="dxa"/>
            <w:tcBorders>
              <w:top w:val="nil"/>
              <w:bottom w:val="nil"/>
              <w:right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vertAlign w:val="superscript"/>
                <w:lang w:val="en-US"/>
              </w:rPr>
            </w:pPr>
            <w:r w:rsidRPr="002320F8">
              <w:rPr>
                <w:noProof w:val="0"/>
                <w:sz w:val="21"/>
                <w:szCs w:val="21"/>
                <w:lang w:val="en-US"/>
              </w:rPr>
              <w:t>随机游走</w:t>
            </w:r>
            <w:r w:rsidRPr="002320F8">
              <w:rPr>
                <w:noProof w:val="0"/>
                <w:sz w:val="21"/>
                <w:szCs w:val="21"/>
                <w:lang w:val="en-US"/>
              </w:rPr>
              <w:t>/°·</w:t>
            </w:r>
            <w:r w:rsidRPr="002320F8">
              <w:rPr>
                <w:rFonts w:hint="eastAsia"/>
                <w:noProof w:val="0"/>
                <w:sz w:val="21"/>
                <w:szCs w:val="21"/>
                <w:lang w:val="en-US"/>
              </w:rPr>
              <w:t>h</w:t>
            </w:r>
            <w:r w:rsidRPr="002320F8">
              <w:rPr>
                <w:rFonts w:hint="eastAsia"/>
                <w:noProof w:val="0"/>
                <w:sz w:val="21"/>
                <w:szCs w:val="21"/>
                <w:vertAlign w:val="superscript"/>
                <w:lang w:val="en-US"/>
              </w:rPr>
              <w:t>-1/2</w:t>
            </w:r>
          </w:p>
        </w:tc>
        <w:tc>
          <w:tcPr>
            <w:tcW w:w="2121" w:type="dxa"/>
            <w:tcBorders>
              <w:top w:val="nil"/>
              <w:left w:val="nil"/>
              <w:bottom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0.04-0.15</w:t>
            </w:r>
          </w:p>
        </w:tc>
        <w:tc>
          <w:tcPr>
            <w:tcW w:w="2130" w:type="dxa"/>
            <w:tcBorders>
              <w:top w:val="nil"/>
              <w:left w:val="single" w:sz="4" w:space="0" w:color="auto"/>
              <w:bottom w:val="nil"/>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随机游走</w:t>
            </w:r>
            <w:r w:rsidRPr="002320F8">
              <w:rPr>
                <w:noProof w:val="0"/>
                <w:sz w:val="21"/>
                <w:szCs w:val="21"/>
                <w:lang w:val="en-US"/>
              </w:rPr>
              <w:t>/μg·</w:t>
            </w:r>
            <w:r w:rsidRPr="002320F8">
              <w:rPr>
                <w:rFonts w:hint="eastAsia"/>
                <w:noProof w:val="0"/>
                <w:sz w:val="21"/>
                <w:szCs w:val="21"/>
                <w:lang w:val="en-US"/>
              </w:rPr>
              <w:t>Hz</w:t>
            </w:r>
            <w:r w:rsidRPr="002320F8">
              <w:rPr>
                <w:rFonts w:hint="eastAsia"/>
                <w:noProof w:val="0"/>
                <w:sz w:val="21"/>
                <w:szCs w:val="21"/>
                <w:vertAlign w:val="superscript"/>
                <w:lang w:val="en-US"/>
              </w:rPr>
              <w:t>-1/2</w:t>
            </w:r>
          </w:p>
        </w:tc>
        <w:tc>
          <w:tcPr>
            <w:tcW w:w="2225" w:type="dxa"/>
            <w:tcBorders>
              <w:top w:val="nil"/>
              <w:left w:val="nil"/>
              <w:bottom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50</w:t>
            </w:r>
          </w:p>
        </w:tc>
      </w:tr>
      <w:tr w:rsidR="00771677" w:rsidRPr="002320F8" w:rsidTr="00972F50">
        <w:trPr>
          <w:trHeight w:val="397"/>
          <w:jc w:val="center"/>
        </w:trPr>
        <w:tc>
          <w:tcPr>
            <w:tcW w:w="2235" w:type="dxa"/>
            <w:tcBorders>
              <w:top w:val="nil"/>
              <w:right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标度因数误差</w:t>
            </w:r>
            <w:r w:rsidRPr="002320F8">
              <w:rPr>
                <w:noProof w:val="0"/>
                <w:sz w:val="21"/>
                <w:szCs w:val="21"/>
                <w:lang w:val="en-US"/>
              </w:rPr>
              <w:t>/ppm</w:t>
            </w:r>
          </w:p>
        </w:tc>
        <w:tc>
          <w:tcPr>
            <w:tcW w:w="2121" w:type="dxa"/>
            <w:tcBorders>
              <w:top w:val="nil"/>
              <w:left w:val="nil"/>
              <w:right w:val="single" w:sz="4" w:space="0" w:color="auto"/>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100-500</w:t>
            </w:r>
          </w:p>
        </w:tc>
        <w:tc>
          <w:tcPr>
            <w:tcW w:w="2130" w:type="dxa"/>
            <w:tcBorders>
              <w:top w:val="nil"/>
              <w:left w:val="single" w:sz="4" w:space="0" w:color="auto"/>
              <w:right w:val="nil"/>
            </w:tcBorders>
            <w:shd w:val="clear" w:color="auto" w:fill="auto"/>
            <w:vAlign w:val="center"/>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标度因数误差</w:t>
            </w:r>
            <w:r w:rsidRPr="002320F8">
              <w:rPr>
                <w:noProof w:val="0"/>
                <w:sz w:val="21"/>
                <w:szCs w:val="21"/>
                <w:lang w:val="en-US"/>
              </w:rPr>
              <w:t>/ppm</w:t>
            </w:r>
          </w:p>
        </w:tc>
        <w:tc>
          <w:tcPr>
            <w:tcW w:w="2225" w:type="dxa"/>
            <w:tcBorders>
              <w:top w:val="nil"/>
              <w:left w:val="nil"/>
            </w:tcBorders>
            <w:shd w:val="clear" w:color="auto" w:fill="auto"/>
            <w:vAlign w:val="center"/>
            <w:hideMark/>
          </w:tcPr>
          <w:p w:rsidR="00771677" w:rsidRPr="002320F8" w:rsidRDefault="00771677" w:rsidP="00972F50">
            <w:pPr>
              <w:spacing w:line="240" w:lineRule="auto"/>
              <w:ind w:firstLineChars="0" w:firstLine="0"/>
              <w:mirrorIndents/>
              <w:jc w:val="center"/>
              <w:rPr>
                <w:noProof w:val="0"/>
                <w:sz w:val="21"/>
                <w:szCs w:val="21"/>
                <w:lang w:val="en-US"/>
              </w:rPr>
            </w:pPr>
            <w:r w:rsidRPr="002320F8">
              <w:rPr>
                <w:noProof w:val="0"/>
                <w:sz w:val="21"/>
                <w:szCs w:val="21"/>
                <w:lang w:val="en-US"/>
              </w:rPr>
              <w:t>300-5000</w:t>
            </w:r>
          </w:p>
        </w:tc>
      </w:tr>
    </w:tbl>
    <w:p w:rsidR="00771677" w:rsidRPr="002320F8" w:rsidRDefault="00466152" w:rsidP="005D73C7">
      <w:pPr>
        <w:spacing w:beforeLines="50" w:before="163"/>
        <w:ind w:firstLine="480"/>
        <w:rPr>
          <w:b/>
        </w:rPr>
      </w:pPr>
      <w:r>
        <w:rPr>
          <w:rFonts w:hint="eastAsia"/>
          <w:noProof w:val="0"/>
          <w:szCs w:val="21"/>
          <w:lang w:val="en-US"/>
        </w:rPr>
        <w:t>然而</w:t>
      </w:r>
      <w:r w:rsidR="00771677" w:rsidRPr="002320F8">
        <w:rPr>
          <w:rFonts w:hint="eastAsia"/>
          <w:noProof w:val="0"/>
          <w:szCs w:val="21"/>
          <w:lang w:val="en-US"/>
        </w:rPr>
        <w:t>惯性导航的机理又决定了其自身无法弥补的缺点。</w:t>
      </w:r>
      <w:r w:rsidR="005D73C7">
        <w:rPr>
          <w:rFonts w:hint="eastAsia"/>
          <w:noProof w:val="0"/>
          <w:szCs w:val="21"/>
          <w:lang w:val="en-US"/>
        </w:rPr>
        <w:t>在对加速度和角速度积分时，加速度计和陀螺漂移也被积分导致误差不断累积，</w:t>
      </w:r>
      <w:r w:rsidR="00771677" w:rsidRPr="002320F8">
        <w:rPr>
          <w:rFonts w:hint="eastAsia"/>
          <w:noProof w:val="0"/>
          <w:szCs w:val="21"/>
          <w:lang w:val="en-US"/>
        </w:rPr>
        <w:t>因而纯惯性导航系统难以满足巡视器长时间和长距离运动情况下的高精度导航需求。通过提高惯性器件精度的手段来提高惯性导航精度，研制经费高、研发周期长、技术和工艺水平要求高，最终导致高精度纯惯性导航系统成本极其昂贵。因此，以惯性导航为主导航系统与其他导航方式相结合的组合导航成为一个重要的研究方向。</w:t>
      </w:r>
    </w:p>
    <w:p w:rsidR="00771677" w:rsidRDefault="00771677" w:rsidP="0007076C">
      <w:pPr>
        <w:pStyle w:val="30"/>
        <w:numPr>
          <w:ilvl w:val="0"/>
          <w:numId w:val="17"/>
        </w:numPr>
        <w:spacing w:before="163" w:after="163"/>
        <w:ind w:left="660" w:right="240"/>
      </w:pPr>
      <w:bookmarkStart w:id="59" w:name="_Toc404697763"/>
      <w:bookmarkStart w:id="60" w:name="_Toc404697821"/>
      <w:bookmarkStart w:id="61" w:name="_Toc404874230"/>
      <w:bookmarkStart w:id="62" w:name="_Toc404879631"/>
      <w:bookmarkStart w:id="63" w:name="_Toc405412115"/>
      <w:r w:rsidRPr="00270994">
        <w:t>巡视器视觉导航</w:t>
      </w:r>
      <w:r>
        <w:rPr>
          <w:rFonts w:hint="eastAsia"/>
        </w:rPr>
        <w:t>方法</w:t>
      </w:r>
      <w:r w:rsidRPr="00270994">
        <w:t>发展现状</w:t>
      </w:r>
      <w:bookmarkEnd w:id="59"/>
      <w:bookmarkEnd w:id="60"/>
      <w:bookmarkEnd w:id="61"/>
      <w:bookmarkEnd w:id="62"/>
      <w:bookmarkEnd w:id="63"/>
    </w:p>
    <w:p w:rsidR="00972F50" w:rsidRPr="002320F8" w:rsidRDefault="00972F50" w:rsidP="00972F50">
      <w:pPr>
        <w:ind w:firstLine="480"/>
      </w:pPr>
      <w:r w:rsidRPr="002320F8">
        <w:rPr>
          <w:rFonts w:hint="eastAsia"/>
        </w:rPr>
        <w:t>据统计，人类有</w:t>
      </w:r>
      <w:r w:rsidRPr="002320F8">
        <w:rPr>
          <w:rFonts w:hint="eastAsia"/>
        </w:rPr>
        <w:t>80%</w:t>
      </w:r>
      <w:r w:rsidRPr="002320F8">
        <w:rPr>
          <w:rFonts w:hint="eastAsia"/>
        </w:rPr>
        <w:t>的信息来源于视觉对环境信息的感知。巡视器要在陌生的非结构化环境中安全工作，必须由视觉系统对周围环境进行感知。随着巡视器智能化程度的提高，视觉导航已成为深空探测巡视器的必备导航方式。</w:t>
      </w:r>
    </w:p>
    <w:p w:rsidR="00972F50" w:rsidRPr="002320F8" w:rsidRDefault="00972F50" w:rsidP="00972F50">
      <w:pPr>
        <w:ind w:firstLine="480"/>
      </w:pPr>
      <w:r w:rsidRPr="002320F8">
        <w:rPr>
          <w:rFonts w:hint="eastAsia"/>
        </w:rPr>
        <w:t>根据视觉系统的配置不同，视觉导航可以分为基于着陆器视觉的导航技术和基于巡视器视觉的导航技术两大类</w:t>
      </w:r>
      <w:r w:rsidR="00F20C26">
        <w:fldChar w:fldCharType="begin"/>
      </w:r>
      <w:r w:rsidR="00B53BF6">
        <w:rPr>
          <w:rFonts w:hint="eastAsia"/>
        </w:rPr>
        <w:instrText xml:space="preserve"> ADDIN EN.CITE &lt;EndNote&gt;&lt;Cite&gt;&lt;Author&gt;</w:instrText>
      </w:r>
      <w:r w:rsidR="00B53BF6">
        <w:rPr>
          <w:rFonts w:hint="eastAsia"/>
        </w:rPr>
        <w:instrText>岳富占</w:instrText>
      </w:r>
      <w:r w:rsidR="00B53BF6">
        <w:rPr>
          <w:rFonts w:hint="eastAsia"/>
        </w:rPr>
        <w:instrText>&lt;/Author&gt;&lt;Year&gt;2006&lt;/Year&gt;&lt;RecNum&gt;191&lt;/RecNum&gt;&lt;DisplayText&gt;&lt;style face="superscript"&gt;[22]&lt;/style&gt;&lt;/DisplayText&gt;&lt;record&gt;&lt;rec-number&gt;191&lt;/rec-number&gt;&lt;foreign-keys&gt;&lt;key app="EN" db-id="rfrv2wvv0wdeeteewsvprs9dts02rdsvrddp"&gt;191&lt;/key&gt;&lt;/foreign-keys&gt;&lt;ref-type name="Journal Article"&gt;17&lt;/ref-type&gt;&lt;contributors&gt;&lt;authors&gt;&lt;author&gt;&lt;style face="normal" font="default" charset="134" size="100%"&gt;</w:instrText>
      </w:r>
      <w:r w:rsidR="00B53BF6">
        <w:rPr>
          <w:rFonts w:hint="eastAsia"/>
        </w:rPr>
        <w:instrText>岳富占</w:instrText>
      </w:r>
      <w:r w:rsidR="00B53BF6">
        <w:rPr>
          <w:rFonts w:hint="eastAsia"/>
        </w:rPr>
        <w:instrText>&lt;/style&gt;&lt;/author&gt;&lt;author&gt;&lt;style face="normal" font="default" charset="134" size="100%"&gt;</w:instrText>
      </w:r>
      <w:r w:rsidR="00B53BF6">
        <w:rPr>
          <w:rFonts w:hint="eastAsia"/>
        </w:rPr>
        <w:instrText>崔平远</w:instrText>
      </w:r>
      <w:r w:rsidR="00B53BF6">
        <w:rPr>
          <w:rFonts w:hint="eastAsia"/>
        </w:rPr>
        <w:instrText>&lt;/style&gt;&lt;/author&gt;&lt;author&gt;&lt;style face="normal" font="default" charset="134" size="100%"&gt;</w:instrText>
      </w:r>
      <w:r w:rsidR="00B53BF6">
        <w:rPr>
          <w:rFonts w:hint="eastAsia"/>
        </w:rPr>
        <w:instrText>崔祜涛</w:instrText>
      </w:r>
      <w:r w:rsidR="00B53BF6">
        <w:rPr>
          <w:rFonts w:hint="eastAsia"/>
        </w:rPr>
        <w:instrText>&lt;/style&gt;&lt;/author&gt;&lt;/authors&gt;&lt;/contributors&gt;&lt;titles&gt;&lt;title&gt;&lt;style face="normal" font="default" charset="134" size="100%"&gt;</w:instrText>
      </w:r>
      <w:r w:rsidR="00B53BF6">
        <w:rPr>
          <w:rFonts w:hint="eastAsia"/>
        </w:rPr>
        <w:instrText>月球巡视探测器定位技术研究</w:instrText>
      </w:r>
      <w:r w:rsidR="00B53BF6">
        <w:rPr>
          <w:rFonts w:hint="eastAsia"/>
        </w:rPr>
        <w:instrText>&lt;/style&gt;&lt;/title&gt;&lt;secondary-title&gt;&lt;style face="normal" font="default" charset="134" size="100%"&gt;</w:instrText>
      </w:r>
      <w:r w:rsidR="00B53BF6">
        <w:rPr>
          <w:rFonts w:hint="eastAsia"/>
        </w:rPr>
        <w:instrText>机器人</w:instrText>
      </w:r>
      <w:r w:rsidR="00B53BF6">
        <w:rPr>
          <w:rFonts w:hint="eastAsia"/>
        </w:rPr>
        <w:instrText>&lt;/style&gt;&lt;/secondary-title&gt;&lt;/titles&gt;&lt;periodical&gt;&lt;full-title&gt;</w:instrText>
      </w:r>
      <w:r w:rsidR="00B53BF6">
        <w:rPr>
          <w:rFonts w:hint="eastAsia"/>
        </w:rPr>
        <w:instrText>机器人</w:instrText>
      </w:r>
      <w:r w:rsidR="00B53BF6">
        <w:rPr>
          <w:rFonts w:hint="eastAsia"/>
        </w:rPr>
        <w:instrText>&lt;/full-title&gt;&lt;/periodical&gt;&lt;pages&gt;&lt;style face="normal" font="default" charset="134" size="100%"&gt;235-240&lt;/style&gt;&lt;/pages&gt;&lt;vo</w:instrText>
      </w:r>
      <w:r w:rsidR="00B53BF6">
        <w:instrText>lume&gt;28&lt;/volume&gt;&lt;number&gt;2&lt;/number&gt;&lt;dates&gt;&lt;year&gt;&lt;style face="normal" font="default" charset="134" size="100%"&gt;2006&lt;/style&gt;&lt;/year&gt;&lt;/dates&gt;&lt;urls&gt;&lt;/urls&gt;&lt;/record&gt;&lt;/Cite&gt;&lt;/EndNote&gt;</w:instrText>
      </w:r>
      <w:r w:rsidR="00F20C26">
        <w:fldChar w:fldCharType="separate"/>
      </w:r>
      <w:r w:rsidR="00B53BF6" w:rsidRPr="00B53BF6">
        <w:rPr>
          <w:vertAlign w:val="superscript"/>
        </w:rPr>
        <w:t>[</w:t>
      </w:r>
      <w:hyperlink w:anchor="_ENREF_22" w:tooltip="岳富占, 2006 #191" w:history="1">
        <w:r w:rsidR="0076405A" w:rsidRPr="00B53BF6">
          <w:rPr>
            <w:vertAlign w:val="superscript"/>
          </w:rPr>
          <w:t>22</w:t>
        </w:r>
      </w:hyperlink>
      <w:r w:rsidR="00B53BF6" w:rsidRPr="00B53BF6">
        <w:rPr>
          <w:vertAlign w:val="superscript"/>
        </w:rPr>
        <w:t>]</w:t>
      </w:r>
      <w:r w:rsidR="00F20C26">
        <w:fldChar w:fldCharType="end"/>
      </w:r>
      <w:r w:rsidRPr="002320F8">
        <w:rPr>
          <w:rFonts w:hint="eastAsia"/>
        </w:rPr>
        <w:t>。前者用于巡视器在着陆器视野内行驶时，利用安装于着陆器上的相机拍摄巡视器及其所处周围环境的图像，通过对周围环境变化进行分析，从而实现巡视器的定位。该方法由于受着陆器视野的限制，无法满足巡视器远距离行驶和探测的需要，因此，基于巡视器视觉的导航是视觉导航的发展趋势。根据配置的摄像机数目不同，后者大致可分为单目视觉和双目视觉。单目视觉不能获取空间场景的深度信息，还需要其他辅助手段来获得视景的绝对尺度信息；双目视觉可以利用三角测量原理</w:t>
      </w:r>
      <w:r w:rsidRPr="002320F8">
        <w:rPr>
          <w:rFonts w:hint="eastAsia"/>
        </w:rPr>
        <w:lastRenderedPageBreak/>
        <w:t>获得环境的三维空间信息，在巡视器的运动估计和障碍规避中有着广泛的应用。</w:t>
      </w:r>
    </w:p>
    <w:p w:rsidR="00972F50" w:rsidRPr="002320F8" w:rsidRDefault="00972F50" w:rsidP="005D73C7">
      <w:pPr>
        <w:ind w:firstLine="480"/>
      </w:pPr>
      <w:r w:rsidRPr="002320F8">
        <w:rPr>
          <w:rFonts w:hint="eastAsia"/>
        </w:rPr>
        <w:t>双目视觉导航是指通过对拍摄图像进行分析，从而获得导航参数。主要包括光流法、同时定位与地图构建（</w:t>
      </w:r>
      <w:r w:rsidRPr="002320F8">
        <w:rPr>
          <w:rFonts w:hint="eastAsia"/>
        </w:rPr>
        <w:t>Simultaneous Localization and Mapping, SLAM</w:t>
      </w:r>
      <w:r w:rsidRPr="002320F8">
        <w:rPr>
          <w:rFonts w:hint="eastAsia"/>
        </w:rPr>
        <w:t>）和视觉里程计（</w:t>
      </w:r>
      <w:r w:rsidRPr="002320F8">
        <w:rPr>
          <w:rFonts w:hint="eastAsia"/>
        </w:rPr>
        <w:t>Visual Odometry, VO</w:t>
      </w:r>
      <w:r w:rsidRPr="002320F8">
        <w:rPr>
          <w:rFonts w:hint="eastAsia"/>
        </w:rPr>
        <w:t>）三类。光流法的研究起始于</w:t>
      </w:r>
      <w:r w:rsidRPr="002320F8">
        <w:t>Horn</w:t>
      </w:r>
      <w:r w:rsidRPr="002320F8">
        <w:rPr>
          <w:rFonts w:hint="eastAsia"/>
        </w:rPr>
        <w:t>和</w:t>
      </w:r>
      <w:r w:rsidRPr="002320F8">
        <w:t>Schunky</w:t>
      </w:r>
      <w:r w:rsidR="00F20C26">
        <w:fldChar w:fldCharType="begin"/>
      </w:r>
      <w:r w:rsidR="003C0794">
        <w:instrText xml:space="preserve"> ADDIN EN.CITE &lt;EndNote&gt;&lt;Cite&gt;&lt;Author&gt;Horn&lt;/Author&gt;&lt;Year&gt;1981&lt;/Year&gt;&lt;RecNum&gt;192&lt;/RecNum&gt;&lt;DisplayText&gt;&lt;style face="superscript"&gt;[23]&lt;/style&gt;&lt;/DisplayText&gt;&lt;record&gt;&lt;rec-number&gt;192&lt;/rec-number&gt;&lt;foreign-keys&gt;&lt;key app="EN" db-id="rfrv2wvv0wdeeteewsvprs9dts02rdsvrddp"&gt;192&lt;/key&gt;&lt;/foreign-keys&gt;&lt;ref-type name="Journal Article"&gt;17&lt;/ref-type&gt;&lt;contributors&gt;&lt;authors&gt;&lt;author&gt;Horn, Berthold K&lt;/author&gt;&lt;author&gt;Schunck, Brian G&lt;/author&gt;&lt;/authors&gt;&lt;/contributors&gt;&lt;titles&gt;&lt;title&gt;Determining Optical Flow&lt;/title&gt;&lt;secondary-title&gt;Artificial Intelligence&lt;/secondary-title&gt;&lt;/titles&gt;&lt;periodical&gt;&lt;full-title&gt;Artificial Intelligence&lt;/full-title&gt;&lt;/periodical&gt;&lt;pages&gt;185-203&lt;/pages&gt;&lt;volume&gt;17&lt;/volume&gt;&lt;number&gt;&lt;style face="normal" font="default" size="100%"&gt;1&lt;/style&gt;&lt;style face="normal" font="default" charset="134" size="100%"&gt;-3&lt;/style&gt;&lt;/number&gt;&lt;dates&gt;&lt;year&gt;1981&lt;/year&gt;&lt;/dates&gt;&lt;urls&gt;&lt;/urls&gt;&lt;/record&gt;&lt;/Cite&gt;&lt;/EndNote&gt;</w:instrText>
      </w:r>
      <w:r w:rsidR="00F20C26">
        <w:fldChar w:fldCharType="separate"/>
      </w:r>
      <w:r w:rsidR="00B53BF6" w:rsidRPr="00B53BF6">
        <w:rPr>
          <w:vertAlign w:val="superscript"/>
        </w:rPr>
        <w:t>[</w:t>
      </w:r>
      <w:hyperlink w:anchor="_ENREF_23" w:tooltip="Horn, 1981 #192" w:history="1">
        <w:r w:rsidR="0076405A" w:rsidRPr="00B53BF6">
          <w:rPr>
            <w:vertAlign w:val="superscript"/>
          </w:rPr>
          <w:t>23</w:t>
        </w:r>
      </w:hyperlink>
      <w:r w:rsidR="00B53BF6" w:rsidRPr="00B53BF6">
        <w:rPr>
          <w:vertAlign w:val="superscript"/>
        </w:rPr>
        <w:t>]</w:t>
      </w:r>
      <w:r w:rsidR="00F20C26">
        <w:fldChar w:fldCharType="end"/>
      </w:r>
      <w:r w:rsidRPr="002320F8">
        <w:rPr>
          <w:rFonts w:hint="eastAsia"/>
        </w:rPr>
        <w:t>及</w:t>
      </w:r>
      <w:r w:rsidRPr="002320F8">
        <w:t>Lucas</w:t>
      </w:r>
      <w:r w:rsidRPr="002320F8">
        <w:rPr>
          <w:rFonts w:hint="eastAsia"/>
        </w:rPr>
        <w:t>和</w:t>
      </w:r>
      <w:r w:rsidRPr="002320F8">
        <w:t>Kanade</w:t>
      </w:r>
      <w:r w:rsidR="00F20C26">
        <w:fldChar w:fldCharType="begin"/>
      </w:r>
      <w:r w:rsidR="003C0794">
        <w:instrText xml:space="preserve"> ADDIN EN.CITE &lt;EndNote&gt;&lt;Cite&gt;&lt;Author&gt;Lucas&lt;/Author&gt;&lt;Year&gt;1981&lt;/Year&gt;&lt;RecNum&gt;193&lt;/RecNum&gt;&lt;DisplayText&gt;&lt;style face="superscript"&gt;[24]&lt;/style&gt;&lt;/DisplayText&gt;&lt;record&gt;&lt;rec-number&gt;193&lt;/rec-number&gt;&lt;foreign-keys&gt;&lt;key app="EN" db-id="rfrv2wvv0wdeeteewsvprs9dts02rdsvrddp"&gt;193&lt;/key&gt;&lt;/foreign-keys&gt;&lt;ref-type name="Conference Proceedings"&gt;10&lt;/ref-type&gt;&lt;contributors&gt;&lt;authors&gt;&lt;author&gt;Lucas, Bruce D&lt;/author&gt;&lt;author&gt;Kanade, Takeo&lt;/author&gt;&lt;/authors&gt;&lt;/contributors&gt;&lt;titles&gt;&lt;title&gt;An iterative image registration technique with an application to stereo vision&lt;/title&gt;&lt;secondary-title&gt;7th International Joint Conference on Artificial Intelligence&lt;/secondary-title&gt;&lt;/titles&gt;&lt;pages&gt;674-679&amp;#xD;&lt;/pages&gt;&lt;dates&gt;&lt;year&gt;1981&lt;/year&gt;&lt;/dates&gt;&lt;pub-location&gt;Vancouver, BC, Can&lt;/pub-location&gt;&lt;urls&gt;&lt;/urls&gt;&lt;/record&gt;&lt;/Cite&gt;&lt;/EndNote&gt;</w:instrText>
      </w:r>
      <w:r w:rsidR="00F20C26">
        <w:fldChar w:fldCharType="separate"/>
      </w:r>
      <w:r w:rsidR="00B53BF6" w:rsidRPr="00B53BF6">
        <w:rPr>
          <w:vertAlign w:val="superscript"/>
        </w:rPr>
        <w:t>[</w:t>
      </w:r>
      <w:hyperlink w:anchor="_ENREF_24" w:tooltip="Lucas, 1981 #193" w:history="1">
        <w:r w:rsidR="0076405A" w:rsidRPr="00B53BF6">
          <w:rPr>
            <w:vertAlign w:val="superscript"/>
          </w:rPr>
          <w:t>24</w:t>
        </w:r>
      </w:hyperlink>
      <w:r w:rsidR="00B53BF6" w:rsidRPr="00B53BF6">
        <w:rPr>
          <w:vertAlign w:val="superscript"/>
        </w:rPr>
        <w:t>]</w:t>
      </w:r>
      <w:r w:rsidR="00F20C26">
        <w:fldChar w:fldCharType="end"/>
      </w:r>
      <w:r w:rsidRPr="002320F8">
        <w:rPr>
          <w:rFonts w:hint="eastAsia"/>
        </w:rPr>
        <w:t>，光流法通过图像序列估计目标或特征点的运动，可通过视场中固定特征点的运动情况估计载体的运动，</w:t>
      </w:r>
      <w:r w:rsidR="005D73C7">
        <w:rPr>
          <w:rFonts w:hint="eastAsia"/>
        </w:rPr>
        <w:t>光流法中计算</w:t>
      </w:r>
      <w:r w:rsidR="005D73C7" w:rsidRPr="002320F8">
        <w:rPr>
          <w:rFonts w:hint="eastAsia"/>
        </w:rPr>
        <w:t>两帧图像间</w:t>
      </w:r>
      <w:r w:rsidR="005D73C7">
        <w:rPr>
          <w:rFonts w:hint="eastAsia"/>
        </w:rPr>
        <w:t>各像素点的运动矢量过程计算量较大。</w:t>
      </w:r>
      <w:r w:rsidRPr="002320F8">
        <w:rPr>
          <w:rFonts w:hint="eastAsia"/>
        </w:rPr>
        <w:t>近年来，随着计算机处理能力的提高，光流法在运动估计中具有广阔的应用前景。</w:t>
      </w:r>
      <w:r w:rsidRPr="002320F8">
        <w:rPr>
          <w:rFonts w:hint="eastAsia"/>
        </w:rPr>
        <w:t>SLAM</w:t>
      </w:r>
      <w:r w:rsidRPr="002320F8">
        <w:rPr>
          <w:rFonts w:hint="eastAsia"/>
        </w:rPr>
        <w:t>算法最初由</w:t>
      </w:r>
      <w:r w:rsidRPr="002320F8">
        <w:rPr>
          <w:rFonts w:hint="eastAsia"/>
        </w:rPr>
        <w:t>Smith</w:t>
      </w:r>
      <w:r w:rsidRPr="002320F8">
        <w:rPr>
          <w:rFonts w:hint="eastAsia"/>
        </w:rPr>
        <w:t>和</w:t>
      </w:r>
      <w:r w:rsidRPr="002320F8">
        <w:rPr>
          <w:rFonts w:hint="eastAsia"/>
        </w:rPr>
        <w:t>Chesseman</w:t>
      </w:r>
      <w:r w:rsidR="00F20C26">
        <w:fldChar w:fldCharType="begin"/>
      </w:r>
      <w:r w:rsidR="00A110AB">
        <w:instrText xml:space="preserve"> ADDIN EN.CITE &lt;EndNote&gt;&lt;Cite&gt;&lt;Author&gt;Smith&lt;/Author&gt;&lt;Year&gt;1988&lt;/Year&gt;&lt;RecNum&gt;194&lt;/RecNum&gt;&lt;DisplayText&gt;&lt;style face="superscript"&gt;[25]&lt;/style&gt;&lt;/DisplayText&gt;&lt;record&gt;&lt;rec-number&gt;194&lt;/rec-number&gt;&lt;foreign-keys&gt;&lt;key app="EN" db-id="rfrv2wvv0wdeeteewsvprs9dts02rdsvrddp"&gt;194&lt;/key&gt;&lt;/foreign-keys&gt;&lt;ref-type name="Journal Article"&gt;17&lt;/ref-type&gt;&lt;contributors&gt;&lt;authors&gt;&lt;author&gt;Smith, Randall&lt;/author&gt;&lt;author&gt;Self, Matthew&lt;/author&gt;&lt;author&gt;Cheeseman, Peter&lt;/author&gt;&lt;/authors&gt;&lt;/contributors&gt;&lt;titles&gt;&lt;title&gt;Estimating Uncertain Special Relationships in Robotics&lt;/title&gt;&lt;secondary-title&gt;Uncertainty in Artificial Intelligence&lt;/secondary-title&gt;&lt;/titles&gt;&lt;periodical&gt;&lt;full-title&gt;Uncertainty in Artificial Intelligence&lt;/full-title&gt;&lt;/periodical&gt;&lt;pages&gt;435-46&lt;/pages&gt;&lt;volume&gt;2&lt;/volume&gt;&lt;dates&gt;&lt;year&gt;1988&lt;/year&gt;&lt;/dates&gt;&lt;urls&gt;&lt;/urls&gt;&lt;/record&gt;&lt;/Cite&gt;&lt;/EndNote&gt;</w:instrText>
      </w:r>
      <w:r w:rsidR="00F20C26">
        <w:fldChar w:fldCharType="separate"/>
      </w:r>
      <w:r w:rsidR="00B53BF6" w:rsidRPr="00B53BF6">
        <w:rPr>
          <w:vertAlign w:val="superscript"/>
        </w:rPr>
        <w:t>[</w:t>
      </w:r>
      <w:hyperlink w:anchor="_ENREF_25" w:tooltip="Smith, 1988 #194" w:history="1">
        <w:r w:rsidR="0076405A" w:rsidRPr="00B53BF6">
          <w:rPr>
            <w:vertAlign w:val="superscript"/>
          </w:rPr>
          <w:t>25</w:t>
        </w:r>
      </w:hyperlink>
      <w:r w:rsidR="00B53BF6" w:rsidRPr="00B53BF6">
        <w:rPr>
          <w:vertAlign w:val="superscript"/>
        </w:rPr>
        <w:t>]</w:t>
      </w:r>
      <w:r w:rsidR="00F20C26">
        <w:fldChar w:fldCharType="end"/>
      </w:r>
      <w:r w:rsidRPr="002320F8">
        <w:rPr>
          <w:rFonts w:hint="eastAsia"/>
        </w:rPr>
        <w:t>提出，其基本思想是根据视觉系统绘制未知环境的三维地形图，并利用该地图进行巡视器的定位，通过将优化算法用于后续的位姿估计和地图更新可以降低累积误差，提高导航精度和地图精度。但由于巡视器需要维护一张很大的特征点数据库，且除巡视器位姿以外，待优化参数还包括特征点三维坐标，因此，需要很大的存储容量和庞大的计算量。视觉里程计通过前后立体图像对之间的场景变化来估计巡视器的位置和姿态变化，进行巡视器的运动估计，计算量相对较小，获得了广泛的应用。视觉里程计算法最初由</w:t>
      </w:r>
      <w:r w:rsidRPr="002320F8">
        <w:rPr>
          <w:rFonts w:hint="eastAsia"/>
        </w:rPr>
        <w:t>Moravec</w:t>
      </w:r>
      <w:r w:rsidRPr="002320F8">
        <w:rPr>
          <w:rFonts w:hint="eastAsia"/>
        </w:rPr>
        <w:t>提出</w:t>
      </w:r>
      <w:r w:rsidR="00956CE1">
        <w:fldChar w:fldCharType="begin"/>
      </w:r>
      <w:r w:rsidR="003C0794">
        <w:instrText xml:space="preserve"> ADDIN EN.CITE &lt;EndNote&gt;&lt;Cite&gt;&lt;Author&gt;Moravec&lt;/Author&gt;&lt;Year&gt;1980&lt;/Year&gt;&lt;RecNum&gt;195&lt;/RecNum&gt;&lt;DisplayText&gt;&lt;style face="superscript"&gt;[26]&lt;/style&gt;&lt;/DisplayText&gt;&lt;record&gt;&lt;rec-number&gt;195&lt;/rec-number&gt;&lt;foreign-keys&gt;&lt;key app="EN" db-id="rfrv2wvv0wdeeteewsvprs9dts02rdsvrddp"&gt;195&lt;/key&gt;&lt;/foreign-keys&gt;&lt;ref-type name="Thesis"&gt;32&lt;/ref-type&gt;&lt;contributors&gt;&lt;authors&gt;&lt;author&gt;Moravec, Hans P&lt;/author&gt;&lt;/authors&gt;&lt;/contributors&gt;&lt;titles&gt;&lt;title&gt;Obstacle Avoidance and Navigation in the Real World by a Seeing Robot Rover&lt;/title&gt;&lt;secondary-title&gt;Computer Science&lt;/secondary-title&gt;&lt;/titles&gt;&lt;volume&gt;PhD&lt;/volume&gt;&lt;dates&gt;&lt;year&gt;1980&lt;/year&gt;&lt;/dates&gt;&lt;publisher&gt;Stanford University&lt;/publisher&gt;&lt;urls&gt;&lt;/urls&gt;&lt;/record&gt;&lt;/Cite&gt;&lt;/EndNote&gt;</w:instrText>
      </w:r>
      <w:r w:rsidR="00956CE1">
        <w:fldChar w:fldCharType="separate"/>
      </w:r>
      <w:r w:rsidR="00B53BF6" w:rsidRPr="00B53BF6">
        <w:rPr>
          <w:vertAlign w:val="superscript"/>
        </w:rPr>
        <w:t>[</w:t>
      </w:r>
      <w:hyperlink w:anchor="_ENREF_26" w:tooltip="Moravec, 1980 #195" w:history="1">
        <w:r w:rsidR="0076405A" w:rsidRPr="00B53BF6">
          <w:rPr>
            <w:vertAlign w:val="superscript"/>
          </w:rPr>
          <w:t>26</w:t>
        </w:r>
      </w:hyperlink>
      <w:r w:rsidR="00B53BF6" w:rsidRPr="00B53BF6">
        <w:rPr>
          <w:vertAlign w:val="superscript"/>
        </w:rPr>
        <w:t>]</w:t>
      </w:r>
      <w:r w:rsidR="00956CE1">
        <w:fldChar w:fldCharType="end"/>
      </w:r>
      <w:r w:rsidRPr="002320F8">
        <w:rPr>
          <w:rFonts w:hint="eastAsia"/>
        </w:rPr>
        <w:t>，由</w:t>
      </w:r>
      <w:r w:rsidRPr="002320F8">
        <w:rPr>
          <w:rFonts w:hint="eastAsia"/>
        </w:rPr>
        <w:t>Matthies</w:t>
      </w:r>
      <w:r w:rsidRPr="002320F8">
        <w:rPr>
          <w:rFonts w:hint="eastAsia"/>
        </w:rPr>
        <w:t>于</w:t>
      </w:r>
      <w:r w:rsidRPr="002320F8">
        <w:rPr>
          <w:rFonts w:hint="eastAsia"/>
        </w:rPr>
        <w:t>1989</w:t>
      </w:r>
      <w:r w:rsidRPr="002320F8">
        <w:rPr>
          <w:rFonts w:hint="eastAsia"/>
        </w:rPr>
        <w:t>年改进。视觉里程计的主要流程包括特征提取、立体匹配与特征跟踪、三维重建，然后将成功匹配的立体图对之间</w:t>
      </w:r>
      <w:r w:rsidRPr="002320F8">
        <w:t>的运动估计作为一个三维空间的位姿估计问题</w:t>
      </w:r>
      <w:r w:rsidRPr="002320F8">
        <w:rPr>
          <w:rFonts w:hint="eastAsia"/>
        </w:rPr>
        <w:t>来求解</w:t>
      </w:r>
      <w:r w:rsidRPr="002320F8">
        <w:t>。</w:t>
      </w:r>
      <w:r w:rsidRPr="002320F8">
        <w:rPr>
          <w:rFonts w:hint="eastAsia"/>
        </w:rPr>
        <w:t>下面主要介绍其研究现状。</w:t>
      </w:r>
    </w:p>
    <w:p w:rsidR="00DF168E" w:rsidRPr="002320F8" w:rsidRDefault="00DF168E" w:rsidP="0076405A">
      <w:pPr>
        <w:ind w:firstLine="480"/>
        <w:rPr>
          <w:vertAlign w:val="superscript"/>
        </w:rPr>
      </w:pPr>
      <w:r w:rsidRPr="002320F8">
        <w:rPr>
          <w:rFonts w:hint="eastAsia"/>
        </w:rPr>
        <w:t>Maimone</w:t>
      </w:r>
      <w:r w:rsidRPr="002320F8">
        <w:rPr>
          <w:rFonts w:hint="eastAsia"/>
        </w:rPr>
        <w:t>等</w:t>
      </w:r>
      <w:r w:rsidR="00B22F93">
        <w:fldChar w:fldCharType="begin"/>
      </w:r>
      <w:r w:rsidR="00B53BF6">
        <w:instrText xml:space="preserve"> ADDIN EN.CITE &lt;EndNote&gt;&lt;Cite&gt;&lt;Author&gt;Maimone&lt;/Author&gt;&lt;Year&gt;2007&lt;/Year&gt;&lt;RecNum&gt;3&lt;/RecNum&gt;&lt;DisplayText&gt;&lt;style face="superscript"&gt;[11]&lt;/style&gt;&lt;/DisplayText&gt;&lt;record&gt;&lt;rec-number&gt;3&lt;/rec-number&gt;&lt;foreign-keys&gt;&lt;key app="EN" db-id="rfrv2wvv0wdeeteewsvprs9dts02rdsvrddp"&gt;3&lt;/key&gt;&lt;/foreign-keys&gt;&lt;ref-type name="Journal Article"&gt;17&lt;/ref-type&gt;&lt;contributors&gt;&lt;authors&gt;&lt;author&gt;Maimone, Mark&lt;/author&gt;&lt;author&gt;Cheng, Yang&lt;/author&gt;&lt;author&gt;Matthies, Larry&lt;/author&gt;&lt;/authors&gt;&lt;/contributors&gt;&lt;titles&gt;&lt;title&gt;Two years of visual odometry on the mars exploration rovers&lt;/title&gt;&lt;secondary-title&gt;Journal of Field Robotics&lt;/secondary-title&gt;&lt;/titles&gt;&lt;periodical&gt;&lt;full-title&gt;Journal of Field Robotics&lt;/full-title&gt;&lt;/periodical&gt;&lt;pages&gt;169-186&lt;/pages&gt;&lt;volume&gt;24&lt;/volume&gt;&lt;number&gt;3&lt;/number&gt;&lt;dates&gt;&lt;year&gt;2007&lt;/year&gt;&lt;/dates&gt;&lt;isbn&gt;1556-4967&lt;/isbn&gt;&lt;urls&gt;&lt;/urls&gt;&lt;/record&gt;&lt;/Cite&gt;&lt;/EndNote&gt;</w:instrText>
      </w:r>
      <w:r w:rsidR="00B22F93">
        <w:fldChar w:fldCharType="separate"/>
      </w:r>
      <w:r w:rsidR="00B53BF6" w:rsidRPr="00B53BF6">
        <w:rPr>
          <w:vertAlign w:val="superscript"/>
        </w:rPr>
        <w:t>[</w:t>
      </w:r>
      <w:hyperlink w:anchor="_ENREF_11" w:tooltip="Maimone, 2007 #3" w:history="1">
        <w:r w:rsidR="0076405A" w:rsidRPr="00B53BF6">
          <w:rPr>
            <w:vertAlign w:val="superscript"/>
          </w:rPr>
          <w:t>11</w:t>
        </w:r>
      </w:hyperlink>
      <w:r w:rsidR="00B53BF6" w:rsidRPr="00B53BF6">
        <w:rPr>
          <w:vertAlign w:val="superscript"/>
        </w:rPr>
        <w:t>]</w:t>
      </w:r>
      <w:r w:rsidR="00B22F93">
        <w:fldChar w:fldCharType="end"/>
      </w:r>
      <w:r w:rsidRPr="002320F8">
        <w:rPr>
          <w:rFonts w:hint="eastAsia"/>
        </w:rPr>
        <w:t>的立体视觉里程计算法已应用于</w:t>
      </w:r>
      <w:r w:rsidRPr="002320F8">
        <w:rPr>
          <w:rFonts w:hint="eastAsia"/>
        </w:rPr>
        <w:t>MER</w:t>
      </w:r>
      <w:r w:rsidRPr="002320F8">
        <w:rPr>
          <w:rFonts w:hint="eastAsia"/>
        </w:rPr>
        <w:t>任务中的火星巡视器“勇气号”和“机遇号”上。利用</w:t>
      </w:r>
      <w:r w:rsidRPr="002320F8">
        <w:rPr>
          <w:rFonts w:hint="eastAsia"/>
        </w:rPr>
        <w:t>Förstner</w:t>
      </w:r>
      <w:r w:rsidRPr="002320F8">
        <w:rPr>
          <w:rFonts w:hint="eastAsia"/>
        </w:rPr>
        <w:t>或</w:t>
      </w:r>
      <w:r w:rsidRPr="002320F8">
        <w:rPr>
          <w:rFonts w:hint="eastAsia"/>
        </w:rPr>
        <w:t>Harris</w:t>
      </w:r>
      <w:r w:rsidRPr="002320F8">
        <w:rPr>
          <w:rFonts w:hint="eastAsia"/>
        </w:rPr>
        <w:t>兴趣算子来进行角点检测，使用广义归一化互相关</w:t>
      </w:r>
      <w:r w:rsidRPr="002320F8">
        <w:rPr>
          <w:rFonts w:hint="eastAsia"/>
        </w:rPr>
        <w:t>(Pseudo-normalized Correlation</w:t>
      </w:r>
      <w:r w:rsidRPr="002320F8">
        <w:rPr>
          <w:rFonts w:hint="eastAsia"/>
        </w:rPr>
        <w:t>，</w:t>
      </w:r>
      <w:r w:rsidRPr="002320F8">
        <w:rPr>
          <w:rFonts w:hint="eastAsia"/>
        </w:rPr>
        <w:t>PNC)</w:t>
      </w:r>
      <w:r w:rsidRPr="002320F8">
        <w:rPr>
          <w:rFonts w:hint="eastAsia"/>
        </w:rPr>
        <w:t>来进行特征点立体匹配，为了获得亚像素定位精度，用一个双二次多项式来拟合</w:t>
      </w:r>
      <w:r w:rsidRPr="002320F8">
        <w:rPr>
          <w:rFonts w:hint="eastAsia"/>
        </w:rPr>
        <w:t>3</w:t>
      </w:r>
      <w:r w:rsidRPr="002320F8">
        <w:rPr>
          <w:rFonts w:hint="eastAsia"/>
        </w:rPr>
        <w:t>×</w:t>
      </w:r>
      <w:r w:rsidRPr="002320F8">
        <w:rPr>
          <w:rFonts w:hint="eastAsia"/>
        </w:rPr>
        <w:t>3</w:t>
      </w:r>
      <w:r w:rsidRPr="002320F8">
        <w:rPr>
          <w:rFonts w:hint="eastAsia"/>
        </w:rPr>
        <w:t>邻域的相关系数，以多项式的峰值作为相关峰值，然后计算特征点对应的三维坐标。对相邻时刻获得的两对立体图像进行特征跟踪，前一对图像中提取的特征点通过车轮里程计提供的粗略运动信息投影到第二对图像中，然后通过基于模板相关的搜索确定特征点在第二对图像中的精确二维像素坐标，并重建得到特征点的新三维坐标。鲁棒运动估计分两步来完成：首先，利用随机采样一致性（</w:t>
      </w:r>
      <w:r w:rsidRPr="002320F8">
        <w:rPr>
          <w:rFonts w:hint="eastAsia"/>
        </w:rPr>
        <w:t>Random Sample Consensus, RANSAC</w:t>
      </w:r>
      <w:r w:rsidRPr="002320F8">
        <w:rPr>
          <w:rFonts w:hint="eastAsia"/>
        </w:rPr>
        <w:t>）算法</w:t>
      </w:r>
      <w:r w:rsidR="00B22F93">
        <w:fldChar w:fldCharType="begin"/>
      </w:r>
      <w:r w:rsidR="003C0794">
        <w:instrText xml:space="preserve"> ADDIN EN.CITE &lt;EndNote&gt;&lt;Cite&gt;&lt;Author&gt;Nistér&lt;/Author&gt;&lt;Year&gt;2003&lt;/Year&gt;&lt;RecNum&gt;196&lt;/RecNum&gt;&lt;DisplayText&gt;&lt;style face="superscript"&gt;[27]&lt;/style&gt;&lt;/DisplayText&gt;&lt;record&gt;&lt;rec-number&gt;196&lt;/rec-number&gt;&lt;foreign-keys&gt;&lt;key app="EN" db-id="rfrv2wvv0wdeeteewsvprs9dts02rdsvrddp"&gt;196&lt;/key&gt;&lt;/foreign-keys&gt;&lt;ref-type name="Conference Proceedings"&gt;10&lt;/ref-type&gt;&lt;contributors&gt;&lt;authors&gt;&lt;author&gt;Nistér, David&lt;/author&gt;&lt;/authors&gt;&lt;/contributors&gt;&lt;titles&gt;&lt;title&gt;Preemptive RANSAC for Live Structure and Motion Estimation&lt;/title&gt;&lt;secondary-title&gt;9th IEEE International Conference on Computer Vision&lt;/secondary-title&gt;&lt;/titles&gt;&lt;pages&gt;199-206&lt;/pages&gt;&lt;volume&gt;1&lt;/volume&gt;&lt;dates&gt;&lt;year&gt;2003&lt;/year&gt;&lt;/dates&gt;&lt;urls&gt;&lt;/urls&gt;&lt;/record&gt;&lt;/Cite&gt;&lt;/EndNote&gt;</w:instrText>
      </w:r>
      <w:r w:rsidR="00B22F93">
        <w:fldChar w:fldCharType="separate"/>
      </w:r>
      <w:r w:rsidR="00B53BF6" w:rsidRPr="00B53BF6">
        <w:rPr>
          <w:vertAlign w:val="superscript"/>
        </w:rPr>
        <w:t>[</w:t>
      </w:r>
      <w:hyperlink w:anchor="_ENREF_27" w:tooltip="Nistér, 2003 #196" w:history="1">
        <w:r w:rsidR="0076405A" w:rsidRPr="00B53BF6">
          <w:rPr>
            <w:vertAlign w:val="superscript"/>
          </w:rPr>
          <w:t>27</w:t>
        </w:r>
      </w:hyperlink>
      <w:r w:rsidR="00B53BF6" w:rsidRPr="00B53BF6">
        <w:rPr>
          <w:vertAlign w:val="superscript"/>
        </w:rPr>
        <w:t>]</w:t>
      </w:r>
      <w:r w:rsidR="00B22F93">
        <w:fldChar w:fldCharType="end"/>
      </w:r>
      <w:r w:rsidRPr="002320F8">
        <w:rPr>
          <w:rFonts w:hint="eastAsia"/>
        </w:rPr>
        <w:t>与奇异值分解</w:t>
      </w:r>
      <w:bookmarkStart w:id="64" w:name="_Ref308448205"/>
      <w:r w:rsidRPr="002320F8">
        <w:rPr>
          <w:rFonts w:hint="eastAsia"/>
          <w:color w:val="000000"/>
        </w:rPr>
        <w:t>（</w:t>
      </w:r>
      <w:r w:rsidRPr="002320F8">
        <w:rPr>
          <w:color w:val="000000"/>
        </w:rPr>
        <w:t>Singular Value Decomposition</w:t>
      </w:r>
      <w:r w:rsidRPr="002320F8">
        <w:rPr>
          <w:rFonts w:hint="eastAsia"/>
          <w:color w:val="000000"/>
        </w:rPr>
        <w:t xml:space="preserve">, </w:t>
      </w:r>
      <w:r w:rsidRPr="002320F8">
        <w:rPr>
          <w:color w:val="000000"/>
        </w:rPr>
        <w:t>SVD</w:t>
      </w:r>
      <w:r w:rsidRPr="002320F8">
        <w:rPr>
          <w:rFonts w:hint="eastAsia"/>
          <w:color w:val="000000"/>
        </w:rPr>
        <w:t>）</w:t>
      </w:r>
      <w:bookmarkEnd w:id="64"/>
      <w:r w:rsidR="00B22F93">
        <w:rPr>
          <w:color w:val="000000"/>
        </w:rPr>
        <w:fldChar w:fldCharType="begin"/>
      </w:r>
      <w:r w:rsidR="00BF6CF1">
        <w:rPr>
          <w:color w:val="000000"/>
        </w:rPr>
        <w:instrText xml:space="preserve"> ADDIN EN.CITE &lt;EndNote&gt;&lt;Cite&gt;&lt;Author&gt;Umeyama&lt;/Author&gt;&lt;Year&gt;1991&lt;/Year&gt;&lt;RecNum&gt;197&lt;/RecNum&gt;&lt;DisplayText&gt;&lt;style face="superscript"&gt;[28]&lt;/style&gt;&lt;/DisplayText&gt;&lt;record&gt;&lt;rec-number&gt;197&lt;/rec-number&gt;&lt;foreign-keys&gt;&lt;key app="EN" db-id="rfrv2wvv0wdeeteewsvprs9dts02rdsvrddp"&gt;197&lt;/key&gt;&lt;/foreign-keys&gt;&lt;ref-type name="Journal Article"&gt;17&lt;/ref-type&gt;&lt;contributors&gt;&lt;authors&gt;&lt;author&gt;Umeyama, Shinji&lt;/author&gt;&lt;/authors&gt;&lt;/contributors&gt;&lt;titles&gt;&lt;title&gt;Least-Squares Estimation of Transformation Parameters Between Two Point Patterns&lt;/title&gt;&lt;secondary-title&gt;IEEE Transactions on Pattern Analysis and Machine Intelligence&lt;/secondary-title&gt;&lt;/titles&gt;&lt;periodical&gt;&lt;full-title&gt;IEEE Transactions on Pattern Analysis and Machine Intelligence&lt;/full-title&gt;&lt;/periodical&gt;&lt;pages&gt;376-380&lt;/pages&gt;&lt;volume&gt;13&lt;/volume&gt;&lt;number&gt;4&lt;/number&gt;&lt;dates&gt;&lt;year&gt;1991&lt;/year&gt;&lt;/dates&gt;&lt;urls&gt;&lt;/urls&gt;&lt;/record&gt;&lt;/Cite&gt;&lt;/EndNote&gt;</w:instrText>
      </w:r>
      <w:r w:rsidR="00B22F93">
        <w:rPr>
          <w:color w:val="000000"/>
        </w:rPr>
        <w:fldChar w:fldCharType="separate"/>
      </w:r>
      <w:r w:rsidR="00B53BF6" w:rsidRPr="00B53BF6">
        <w:rPr>
          <w:color w:val="000000"/>
          <w:vertAlign w:val="superscript"/>
        </w:rPr>
        <w:t>[</w:t>
      </w:r>
      <w:hyperlink w:anchor="_ENREF_28" w:tooltip="Umeyama, 1991 #197" w:history="1">
        <w:r w:rsidR="0076405A" w:rsidRPr="00B53BF6">
          <w:rPr>
            <w:color w:val="000000"/>
            <w:vertAlign w:val="superscript"/>
          </w:rPr>
          <w:t>28</w:t>
        </w:r>
      </w:hyperlink>
      <w:r w:rsidR="00B53BF6" w:rsidRPr="00B53BF6">
        <w:rPr>
          <w:color w:val="000000"/>
          <w:vertAlign w:val="superscript"/>
        </w:rPr>
        <w:t>]</w:t>
      </w:r>
      <w:r w:rsidR="00B22F93">
        <w:rPr>
          <w:color w:val="000000"/>
        </w:rPr>
        <w:fldChar w:fldCharType="end"/>
      </w:r>
      <w:r w:rsidRPr="002320F8">
        <w:rPr>
          <w:rFonts w:hint="eastAsia"/>
        </w:rPr>
        <w:t>相结合的最小二乘估计作低精度的估计；其次，利用筛选出的内点数据进行最大似然估计。该方法在</w:t>
      </w:r>
      <w:r w:rsidRPr="002320F8">
        <w:rPr>
          <w:rFonts w:hint="eastAsia"/>
        </w:rPr>
        <w:t>JPL</w:t>
      </w:r>
      <w:r w:rsidRPr="002320F8">
        <w:rPr>
          <w:rFonts w:hint="eastAsia"/>
        </w:rPr>
        <w:t>的</w:t>
      </w:r>
      <w:r w:rsidRPr="002320F8">
        <w:rPr>
          <w:rFonts w:hint="eastAsia"/>
        </w:rPr>
        <w:t>Rocky8</w:t>
      </w:r>
      <w:r w:rsidRPr="002320F8">
        <w:rPr>
          <w:rFonts w:hint="eastAsia"/>
        </w:rPr>
        <w:t>巡视器上进行了实验验证，在</w:t>
      </w:r>
      <w:r w:rsidRPr="002320F8">
        <w:rPr>
          <w:rFonts w:hint="eastAsia"/>
        </w:rPr>
        <w:t>24m</w:t>
      </w:r>
      <w:r w:rsidRPr="002320F8">
        <w:rPr>
          <w:rFonts w:hint="eastAsia"/>
        </w:rPr>
        <w:lastRenderedPageBreak/>
        <w:t>的火星地形路程中，绝对位置误差小于</w:t>
      </w:r>
      <w:r w:rsidRPr="002320F8">
        <w:rPr>
          <w:rFonts w:hint="eastAsia"/>
        </w:rPr>
        <w:t>2.5%</w:t>
      </w:r>
      <w:r w:rsidRPr="002320F8">
        <w:rPr>
          <w:rFonts w:hint="eastAsia"/>
        </w:rPr>
        <w:t>，在</w:t>
      </w:r>
      <w:r w:rsidRPr="002320F8">
        <w:rPr>
          <w:rFonts w:hint="eastAsia"/>
        </w:rPr>
        <w:t>29m</w:t>
      </w:r>
      <w:r w:rsidRPr="002320F8">
        <w:rPr>
          <w:rFonts w:hint="eastAsia"/>
        </w:rPr>
        <w:t>的山谷路程中，位置误差小于</w:t>
      </w:r>
      <w:r w:rsidRPr="002320F8">
        <w:rPr>
          <w:rFonts w:hint="eastAsia"/>
        </w:rPr>
        <w:t>1.5%</w:t>
      </w:r>
      <w:r w:rsidRPr="002320F8">
        <w:rPr>
          <w:rFonts w:hint="eastAsia"/>
        </w:rPr>
        <w:t>，每种情况的姿态误差都小于</w:t>
      </w:r>
      <w:r w:rsidRPr="002320F8">
        <w:rPr>
          <w:rFonts w:hint="eastAsia"/>
        </w:rPr>
        <w:t>5</w:t>
      </w:r>
      <w:r w:rsidR="00466152" w:rsidRPr="00936C09">
        <w:t>°</w:t>
      </w:r>
      <w:r w:rsidRPr="002320F8">
        <w:rPr>
          <w:rFonts w:hint="eastAsia"/>
        </w:rPr>
        <w:t>。</w:t>
      </w:r>
    </w:p>
    <w:p w:rsidR="00DF168E" w:rsidRPr="002320F8" w:rsidRDefault="00DF168E" w:rsidP="00DF168E">
      <w:pPr>
        <w:ind w:firstLine="480"/>
      </w:pPr>
      <w:r w:rsidRPr="002320F8">
        <w:t>Olson</w:t>
      </w:r>
      <w:r w:rsidR="00B22F93">
        <w:fldChar w:fldCharType="begin"/>
      </w:r>
      <w:r w:rsidR="00B53BF6">
        <w:instrText xml:space="preserve"> ADDIN EN.CITE &lt;EndNote&gt;&lt;Cite&gt;&lt;Author&gt;Olson&lt;/Author&gt;&lt;Year&gt;2003&lt;/Year&gt;&lt;RecNum&gt;135&lt;/RecNum&gt;&lt;DisplayText&gt;&lt;style face="superscript"&gt;[14]&lt;/style&gt;&lt;/DisplayText&gt;&lt;record&gt;&lt;rec-number&gt;135&lt;/rec-number&gt;&lt;foreign-keys&gt;&lt;key app="EN" db-id="rfrv2wvv0wdeeteewsvprs9dts02rdsvrddp"&gt;135&lt;/key&gt;&lt;/foreign-keys&gt;&lt;ref-type name="Journal Article"&gt;17&lt;/ref-type&gt;&lt;contributors&gt;&lt;authors&gt;&lt;author&gt;Olson, Clark F.&lt;/author&gt;&lt;author&gt;Matthies, Larry H.&lt;/author&gt;&lt;author&gt;Schoppers, Marcel&lt;/author&gt;&lt;author&gt;Maimone, Mark W.&lt;/author&gt;&lt;/authors&gt;&lt;/contributors&gt;&lt;titles&gt;&lt;title&gt;Rover navigation using stereo ego-motion&lt;/title&gt;&lt;secondary-title&gt;Robotics and Autonomous Systems&lt;/secondary-title&gt;&lt;/titles&gt;&lt;periodical&gt;&lt;full-title&gt;Robotics and Autonomous Systems&lt;/full-title&gt;&lt;/periodical&gt;&lt;pages&gt;215-229&lt;/pages&gt;&lt;volume&gt;43&lt;/volume&gt;&lt;number&gt;4&lt;/number&gt;&lt;keywords&gt;&lt;keyword&gt;Robot navigation&lt;/keyword&gt;&lt;keyword&gt;Motion estimation&lt;/keyword&gt;&lt;keyword&gt;Stereo vision&lt;/keyword&gt;&lt;keyword&gt;Mars rovers&lt;/keyword&gt;&lt;/keywords&gt;&lt;dates&gt;&lt;year&gt;2003&lt;/year&gt;&lt;pub-dates&gt;&lt;date&gt;6/30/&lt;/date&gt;&lt;/pub-dates&gt;&lt;/dates&gt;&lt;isbn&gt;0921-8890&lt;/isbn&gt;&lt;urls&gt;&lt;related-urls&gt;&lt;url&gt;http://www.sciencedirect.com/science/article/pii/S0921889003000046&lt;/url&gt;&lt;/related-urls&gt;&lt;/urls&gt;&lt;electronic-resource-num&gt;http://dx.doi.org/10.1016/S0921-8890(03)00004-6&lt;/electronic-resource-num&gt;&lt;/record&gt;&lt;/Cite&gt;&lt;/EndNote&gt;</w:instrText>
      </w:r>
      <w:r w:rsidR="00B22F93">
        <w:fldChar w:fldCharType="separate"/>
      </w:r>
      <w:r w:rsidR="00B53BF6" w:rsidRPr="00B53BF6">
        <w:rPr>
          <w:vertAlign w:val="superscript"/>
        </w:rPr>
        <w:t>[</w:t>
      </w:r>
      <w:hyperlink w:anchor="_ENREF_14" w:tooltip="Olson, 2003 #135" w:history="1">
        <w:r w:rsidR="0076405A" w:rsidRPr="00B53BF6">
          <w:rPr>
            <w:vertAlign w:val="superscript"/>
          </w:rPr>
          <w:t>14</w:t>
        </w:r>
      </w:hyperlink>
      <w:r w:rsidR="00B53BF6" w:rsidRPr="00B53BF6">
        <w:rPr>
          <w:vertAlign w:val="superscript"/>
        </w:rPr>
        <w:t>]</w:t>
      </w:r>
      <w:r w:rsidR="00B22F93">
        <w:fldChar w:fldCharType="end"/>
      </w:r>
      <w:r w:rsidRPr="002320F8">
        <w:rPr>
          <w:rFonts w:hint="eastAsia"/>
        </w:rPr>
        <w:t>等研究了一种移动机器人在长距离行驶时的鲁棒导航方法。使用</w:t>
      </w:r>
      <w:r w:rsidRPr="002320F8">
        <w:rPr>
          <w:rFonts w:hint="eastAsia"/>
        </w:rPr>
        <w:t>Förstner</w:t>
      </w:r>
      <w:r w:rsidRPr="002320F8">
        <w:rPr>
          <w:rFonts w:hint="eastAsia"/>
        </w:rPr>
        <w:t>兴趣算子提取特征点，通过立体匹配和三角测量获得特征点在摄像机坐标系下的位置，同时提供一个协方差矩阵来表达位置估计中的误差。将特征点的位置误差视为高斯分布，采用最大似然估计和迭代优化来估计巡视器的位置。同时，该文证明了仅依靠视觉里程计的自主运动估计系统的位置误差会随着行驶距离的增加超线性增长，当加入一个绝对方向敏感器（例如罗盘或太阳敏感器）时，误差增长趋势则为行驶距离的近似线性函数，大大提高了长距离导航性能。在一个包含</w:t>
      </w:r>
      <w:r w:rsidRPr="002320F8">
        <w:rPr>
          <w:rFonts w:hint="eastAsia"/>
        </w:rPr>
        <w:t>210</w:t>
      </w:r>
      <w:r w:rsidRPr="002320F8">
        <w:rPr>
          <w:rFonts w:hint="eastAsia"/>
        </w:rPr>
        <w:t>对图像的大约</w:t>
      </w:r>
      <w:r w:rsidRPr="002320F8">
        <w:rPr>
          <w:rFonts w:hint="eastAsia"/>
        </w:rPr>
        <w:t>20m</w:t>
      </w:r>
      <w:r w:rsidRPr="002320F8">
        <w:rPr>
          <w:rFonts w:hint="eastAsia"/>
        </w:rPr>
        <w:t>行驶中，该方法处理的最终误差约为全程的</w:t>
      </w:r>
      <w:r w:rsidRPr="002320F8">
        <w:rPr>
          <w:rFonts w:hint="eastAsia"/>
        </w:rPr>
        <w:t>1.2%</w:t>
      </w:r>
      <w:r w:rsidRPr="002320F8">
        <w:rPr>
          <w:rFonts w:hint="eastAsia"/>
        </w:rPr>
        <w:t>。</w:t>
      </w:r>
    </w:p>
    <w:p w:rsidR="00DF168E" w:rsidRPr="002320F8" w:rsidRDefault="00DF168E" w:rsidP="00DF168E">
      <w:pPr>
        <w:ind w:firstLine="480"/>
      </w:pPr>
      <w:r w:rsidRPr="002320F8">
        <w:t>Nister</w:t>
      </w:r>
      <w:r w:rsidRPr="002320F8">
        <w:rPr>
          <w:rFonts w:hint="eastAsia"/>
        </w:rPr>
        <w:t>等</w:t>
      </w:r>
      <w:r w:rsidR="00B22F93">
        <w:fldChar w:fldCharType="begin"/>
      </w:r>
      <w:r w:rsidR="003C0794">
        <w:instrText xml:space="preserve"> ADDIN EN.CITE &lt;EndNote&gt;&lt;Cite&gt;&lt;Author&gt;Nistér&lt;/Author&gt;&lt;Year&gt;2006&lt;/Year&gt;&lt;RecNum&gt;198&lt;/RecNum&gt;&lt;DisplayText&gt;&lt;style face="superscript"&gt;[29]&lt;/style&gt;&lt;/DisplayText&gt;&lt;record&gt;&lt;rec-number&gt;198&lt;/rec-number&gt;&lt;foreign-keys&gt;&lt;key app="EN" db-id="rfrv2wvv0wdeeteewsvprs9dts02rdsvrddp"&gt;198&lt;/key&gt;&lt;/foreign-keys&gt;&lt;ref-type name="Journal Article"&gt;17&lt;/ref-type&gt;&lt;contributors&gt;&lt;authors&gt;&lt;author&gt;Nistér, David&lt;/author&gt;&lt;author&gt;Naroditsky, Oleg&lt;/author&gt;&lt;author&gt;Bergen, James&lt;/author&gt;&lt;/authors&gt;&lt;/contributors&gt;&lt;titles&gt;&lt;title&gt;Visual Odometry for ground vehicle applications&lt;/title&gt;&lt;secondary-title&gt;Journal of Field Robotics&lt;/secondary-title&gt;&lt;/titles&gt;&lt;periodical&gt;&lt;full-title&gt;Journal of Field Robotics&lt;/full-title&gt;&lt;/periodical&gt;&lt;pages&gt;3-20&lt;/pages&gt;&lt;volume&gt;23&lt;/volume&gt;&lt;number&gt;1&lt;/number&gt;&lt;dates&gt;&lt;year&gt;2006&lt;/year&gt;&lt;/dates&gt;&lt;urls&gt;&lt;/urls&gt;&lt;/record&gt;&lt;/Cite&gt;&lt;/EndNote&gt;</w:instrText>
      </w:r>
      <w:r w:rsidR="00B22F93">
        <w:fldChar w:fldCharType="separate"/>
      </w:r>
      <w:r w:rsidR="00B53BF6" w:rsidRPr="00B53BF6">
        <w:rPr>
          <w:vertAlign w:val="superscript"/>
        </w:rPr>
        <w:t>[</w:t>
      </w:r>
      <w:hyperlink w:anchor="_ENREF_29" w:tooltip="Nistér, 2006 #198" w:history="1">
        <w:r w:rsidR="0076405A" w:rsidRPr="00B53BF6">
          <w:rPr>
            <w:vertAlign w:val="superscript"/>
          </w:rPr>
          <w:t>29</w:t>
        </w:r>
      </w:hyperlink>
      <w:r w:rsidR="00B53BF6" w:rsidRPr="00B53BF6">
        <w:rPr>
          <w:vertAlign w:val="superscript"/>
        </w:rPr>
        <w:t>]</w:t>
      </w:r>
      <w:r w:rsidR="00B22F93">
        <w:fldChar w:fldCharType="end"/>
      </w:r>
      <w:r w:rsidRPr="002320F8">
        <w:rPr>
          <w:rFonts w:hint="eastAsia"/>
        </w:rPr>
        <w:t>使用</w:t>
      </w:r>
      <w:r w:rsidRPr="002320F8">
        <w:rPr>
          <w:rFonts w:hint="eastAsia"/>
        </w:rPr>
        <w:t>Harris</w:t>
      </w:r>
      <w:r w:rsidRPr="002320F8">
        <w:rPr>
          <w:rFonts w:hint="eastAsia"/>
        </w:rPr>
        <w:t>算法提取图像中特征点，然后根据视差范围约束进行特征点的匹配，并使用互对应一致性检查来确定最佳匹配，在此基础上进行三维重建获得特征点的三维坐标，最后使用</w:t>
      </w:r>
      <w:r w:rsidRPr="002320F8">
        <w:rPr>
          <w:rFonts w:hint="eastAsia"/>
        </w:rPr>
        <w:t>RANSAC</w:t>
      </w:r>
      <w:r w:rsidRPr="002320F8">
        <w:rPr>
          <w:rFonts w:hint="eastAsia"/>
        </w:rPr>
        <w:t>算法和迭代优化来确定两帧之间相机的刚体变换。该视觉里程计算法在一个移动机器人平台上进行了实验，在全程分别为</w:t>
      </w:r>
      <w:r w:rsidRPr="002320F8">
        <w:rPr>
          <w:rFonts w:hint="eastAsia"/>
        </w:rPr>
        <w:t>185.88m</w:t>
      </w:r>
      <w:r w:rsidRPr="002320F8">
        <w:rPr>
          <w:rFonts w:hint="eastAsia"/>
        </w:rPr>
        <w:t>、</w:t>
      </w:r>
      <w:r w:rsidRPr="002320F8">
        <w:rPr>
          <w:rFonts w:hint="eastAsia"/>
        </w:rPr>
        <w:t>266.16m</w:t>
      </w:r>
      <w:r w:rsidRPr="002320F8">
        <w:rPr>
          <w:rFonts w:hint="eastAsia"/>
        </w:rPr>
        <w:t>、</w:t>
      </w:r>
      <w:r w:rsidRPr="002320F8">
        <w:rPr>
          <w:rFonts w:hint="eastAsia"/>
        </w:rPr>
        <w:t>365.96m</w:t>
      </w:r>
      <w:r w:rsidRPr="002320F8">
        <w:rPr>
          <w:rFonts w:hint="eastAsia"/>
        </w:rPr>
        <w:t>的情况下，视觉里程计的距离估计误差分别为</w:t>
      </w:r>
      <w:r w:rsidRPr="002320F8">
        <w:rPr>
          <w:rFonts w:hint="eastAsia"/>
        </w:rPr>
        <w:t>1.07%</w:t>
      </w:r>
      <w:r w:rsidRPr="002320F8">
        <w:rPr>
          <w:rFonts w:hint="eastAsia"/>
        </w:rPr>
        <w:t>、</w:t>
      </w:r>
      <w:r w:rsidRPr="002320F8">
        <w:rPr>
          <w:rFonts w:hint="eastAsia"/>
        </w:rPr>
        <w:t>4.86%</w:t>
      </w:r>
      <w:r w:rsidRPr="002320F8">
        <w:rPr>
          <w:rFonts w:hint="eastAsia"/>
        </w:rPr>
        <w:t>和</w:t>
      </w:r>
      <w:r w:rsidRPr="002320F8">
        <w:rPr>
          <w:rFonts w:hint="eastAsia"/>
        </w:rPr>
        <w:t>1.63%</w:t>
      </w:r>
      <w:r w:rsidRPr="002320F8">
        <w:rPr>
          <w:rFonts w:hint="eastAsia"/>
        </w:rPr>
        <w:t>。文献</w:t>
      </w:r>
      <w:r w:rsidR="00B22F93" w:rsidRPr="00B22F93">
        <w:fldChar w:fldCharType="begin"/>
      </w:r>
      <w:r w:rsidR="00B53BF6">
        <w:rPr>
          <w:rFonts w:hint="eastAsia"/>
        </w:rPr>
        <w:instrText xml:space="preserve"> ADDIN EN.CITE &lt;EndNote&gt;&lt;Cite&gt;&lt;Author&gt;</w:instrText>
      </w:r>
      <w:r w:rsidR="00B53BF6">
        <w:rPr>
          <w:rFonts w:hint="eastAsia"/>
        </w:rPr>
        <w:instrText>彭勃</w:instrText>
      </w:r>
      <w:r w:rsidR="00B53BF6">
        <w:rPr>
          <w:rFonts w:hint="eastAsia"/>
        </w:rPr>
        <w:instrText>&lt;/Author&gt;&lt;Year&gt;2008&lt;/Year&gt;&lt;RecNum&gt;5&lt;/RecNum&gt;&lt;DisplayText&gt;&lt;style face="superscript"&gt;[30]&lt;/style&gt;&lt;/DisplayText&gt;&lt;record&gt;&lt;rec-number&gt;5&lt;/rec-number&gt;&lt;foreign-keys&gt;&lt;key app="EN" db-id="rfrv2wvv0wdeeteewsvprs9dts02rdsvrddp"&gt;5&lt;/key&gt;&lt;/foreign-keys&gt;&lt;ref-type name="Thesis"&gt;32&lt;/ref-type&gt;&lt;contributors&gt;&lt;authors&gt;&lt;author&gt;</w:instrText>
      </w:r>
      <w:r w:rsidR="00B53BF6">
        <w:rPr>
          <w:rFonts w:hint="eastAsia"/>
        </w:rPr>
        <w:instrText>彭勃</w:instrText>
      </w:r>
      <w:r w:rsidR="00B53BF6">
        <w:rPr>
          <w:rFonts w:hint="eastAsia"/>
        </w:rPr>
        <w:instrText>&lt;/author&gt;&lt;/authors&gt;&lt;/contributors&gt;&lt;titles&gt;&lt;title&gt;</w:instrText>
      </w:r>
      <w:r w:rsidR="00B53BF6">
        <w:rPr>
          <w:rFonts w:hint="eastAsia"/>
        </w:rPr>
        <w:instrText>立体视觉里程计关键技术与应用研究</w:instrText>
      </w:r>
      <w:r w:rsidR="00B53BF6">
        <w:rPr>
          <w:rFonts w:hint="eastAsia"/>
        </w:rPr>
        <w:instrText>&lt;/title&gt;&lt;/titles&gt;&lt;dates&gt;&lt;year&gt;2008&lt;/year&gt;&lt;/dates&gt;&lt;publisher&gt;</w:instrText>
      </w:r>
      <w:r w:rsidR="00B53BF6">
        <w:rPr>
          <w:rFonts w:hint="eastAsia"/>
        </w:rPr>
        <w:instrText>浙江大学</w:instrText>
      </w:r>
      <w:r w:rsidR="00B53BF6">
        <w:rPr>
          <w:rFonts w:hint="eastAsia"/>
        </w:rPr>
        <w:instrText>&lt;/publisher&gt;&lt;urls&gt;&lt;/urls&gt;&lt;/record</w:instrText>
      </w:r>
      <w:r w:rsidR="00B53BF6">
        <w:instrText>&gt;&lt;/Cite&gt;&lt;/EndNote&gt;</w:instrText>
      </w:r>
      <w:r w:rsidR="00B22F93" w:rsidRPr="00B22F93">
        <w:fldChar w:fldCharType="separate"/>
      </w:r>
      <w:r w:rsidR="00B53BF6" w:rsidRPr="00B53BF6">
        <w:rPr>
          <w:vertAlign w:val="superscript"/>
        </w:rPr>
        <w:t>[</w:t>
      </w:r>
      <w:hyperlink w:anchor="_ENREF_30" w:tooltip="彭勃, 2008 #5" w:history="1">
        <w:r w:rsidR="0076405A" w:rsidRPr="00B53BF6">
          <w:rPr>
            <w:vertAlign w:val="superscript"/>
          </w:rPr>
          <w:t>30</w:t>
        </w:r>
      </w:hyperlink>
      <w:r w:rsidR="00B53BF6" w:rsidRPr="00B53BF6">
        <w:rPr>
          <w:vertAlign w:val="superscript"/>
        </w:rPr>
        <w:t>]</w:t>
      </w:r>
      <w:r w:rsidR="00B22F93" w:rsidRPr="00B22F93">
        <w:fldChar w:fldCharType="end"/>
      </w:r>
      <w:r w:rsidRPr="002320F8">
        <w:rPr>
          <w:rFonts w:hint="eastAsia"/>
        </w:rPr>
        <w:t>亦提取图像中的</w:t>
      </w:r>
      <w:r w:rsidRPr="002320F8">
        <w:rPr>
          <w:rFonts w:hint="eastAsia"/>
        </w:rPr>
        <w:t>Harris</w:t>
      </w:r>
      <w:r w:rsidRPr="002320F8">
        <w:rPr>
          <w:rFonts w:hint="eastAsia"/>
        </w:rPr>
        <w:t>角点特征，根据极线几何约束进行立体匹配与特征跟踪，运动估计中首先利用线性最小二乘法和</w:t>
      </w:r>
      <w:r w:rsidRPr="002320F8">
        <w:rPr>
          <w:rFonts w:hint="eastAsia"/>
        </w:rPr>
        <w:t>RANSAC</w:t>
      </w:r>
      <w:r w:rsidRPr="002320F8">
        <w:rPr>
          <w:rFonts w:hint="eastAsia"/>
        </w:rPr>
        <w:t>相结合求出巡视器相对运动参数的估计值，并以此作为初值利用</w:t>
      </w:r>
      <w:r w:rsidRPr="002320F8">
        <w:rPr>
          <w:rFonts w:hint="eastAsia"/>
        </w:rPr>
        <w:t>Levenberg-Maquardt</w:t>
      </w:r>
      <w:r w:rsidRPr="002320F8">
        <w:rPr>
          <w:rFonts w:hint="eastAsia"/>
        </w:rPr>
        <w:t>非线性优化算法估计得到巡视器的更精确运动参数。文献</w:t>
      </w:r>
      <w:r w:rsidR="00B22F93" w:rsidRPr="00B22F93">
        <w:fldChar w:fldCharType="begin"/>
      </w:r>
      <w:r w:rsidR="00A72029">
        <w:rPr>
          <w:rFonts w:hint="eastAsia"/>
        </w:rPr>
        <w:instrText xml:space="preserve"> ADDIN EN.CITE &lt;EndNote&gt;&lt;Cite&gt;&lt;Author&gt;</w:instrText>
      </w:r>
      <w:r w:rsidR="00A72029">
        <w:rPr>
          <w:rFonts w:hint="eastAsia"/>
        </w:rPr>
        <w:instrText>马玉娇</w:instrText>
      </w:r>
      <w:r w:rsidR="00A72029">
        <w:rPr>
          <w:rFonts w:hint="eastAsia"/>
        </w:rPr>
        <w:instrText>&lt;/Author&gt;&lt;Year&gt;2009&lt;/Year&gt;&lt;RecNum&gt;10&lt;/RecNum&gt;&lt;DisplayText&gt;&lt;style face="superscript"&gt;[31]&lt;/style&gt;&lt;/DisplayText&gt;&lt;record&gt;&lt;rec-number&gt;10&lt;/rec-number&gt;&lt;foreign-keys&gt;&lt;key app="EN" db-id="rfrv2wvv0wdeeteewsvprs9dts02rdsvrddp"&gt;10&lt;/key&gt;&lt;/foreign-keys&gt;&lt;ref-type name="Thesis"&gt;32&lt;/ref-type&gt;&lt;contributors&gt;&lt;authors&gt;&lt;author&gt;</w:instrText>
      </w:r>
      <w:r w:rsidR="00A72029">
        <w:rPr>
          <w:rFonts w:hint="eastAsia"/>
        </w:rPr>
        <w:instrText>马玉娇</w:instrText>
      </w:r>
      <w:r w:rsidR="00A72029">
        <w:rPr>
          <w:rFonts w:hint="eastAsia"/>
        </w:rPr>
        <w:instrText>&lt;/author&gt;&lt;/authors&gt;&lt;/contributors&gt;&lt;titles&gt;&lt;title&gt;</w:instrText>
      </w:r>
      <w:r w:rsidR="00A72029">
        <w:rPr>
          <w:rFonts w:hint="eastAsia"/>
        </w:rPr>
        <w:instrText>基于立体视觉里程计的移动机器人定位研究</w:instrText>
      </w:r>
      <w:r w:rsidR="00A72029">
        <w:rPr>
          <w:rFonts w:hint="eastAsia"/>
        </w:rPr>
        <w:instrText xml:space="preserve"> &lt;/title&gt;&lt;/titles&gt;&lt;dates&gt;&lt;year&gt;2009&lt;/year&gt;&lt;/dates&gt;&lt;publisher&gt;</w:instrText>
      </w:r>
      <w:r w:rsidR="00A72029">
        <w:rPr>
          <w:rFonts w:hint="eastAsia"/>
        </w:rPr>
        <w:instrText>武汉科技大学</w:instrText>
      </w:r>
      <w:r w:rsidR="00A72029">
        <w:rPr>
          <w:rFonts w:hint="eastAsia"/>
        </w:rPr>
        <w:instrText>&lt;/publisher&gt;&lt;urls&gt;&lt;/ur</w:instrText>
      </w:r>
      <w:r w:rsidR="00A72029">
        <w:instrText>ls&gt;&lt;/record&gt;&lt;/Cite&gt;&lt;/EndNote&gt;</w:instrText>
      </w:r>
      <w:r w:rsidR="00B22F93" w:rsidRPr="00B22F93">
        <w:fldChar w:fldCharType="separate"/>
      </w:r>
      <w:r w:rsidR="00B53BF6" w:rsidRPr="00B53BF6">
        <w:rPr>
          <w:vertAlign w:val="superscript"/>
        </w:rPr>
        <w:t>[</w:t>
      </w:r>
      <w:hyperlink w:anchor="_ENREF_31" w:tooltip="马玉娇, 2009 #10" w:history="1">
        <w:r w:rsidR="0076405A" w:rsidRPr="00B53BF6">
          <w:rPr>
            <w:vertAlign w:val="superscript"/>
          </w:rPr>
          <w:t>31</w:t>
        </w:r>
      </w:hyperlink>
      <w:r w:rsidR="00B53BF6" w:rsidRPr="00B53BF6">
        <w:rPr>
          <w:vertAlign w:val="superscript"/>
        </w:rPr>
        <w:t>]</w:t>
      </w:r>
      <w:r w:rsidR="00B22F93" w:rsidRPr="00B22F93">
        <w:fldChar w:fldCharType="end"/>
      </w:r>
      <w:r w:rsidRPr="002320F8">
        <w:rPr>
          <w:rFonts w:hint="eastAsia"/>
        </w:rPr>
        <w:t>采用了基于最小平方中值定理</w:t>
      </w:r>
      <w:r w:rsidRPr="002320F8">
        <w:t>(</w:t>
      </w:r>
      <w:r w:rsidRPr="002320F8">
        <w:rPr>
          <w:rFonts w:hint="eastAsia"/>
        </w:rPr>
        <w:t>L</w:t>
      </w:r>
      <w:r w:rsidRPr="002320F8">
        <w:t xml:space="preserve">east </w:t>
      </w:r>
      <w:r w:rsidRPr="002320F8">
        <w:rPr>
          <w:rFonts w:hint="eastAsia"/>
        </w:rPr>
        <w:t>M</w:t>
      </w:r>
      <w:r w:rsidRPr="002320F8">
        <w:t xml:space="preserve">edian of </w:t>
      </w:r>
      <w:r w:rsidRPr="002320F8">
        <w:rPr>
          <w:rFonts w:hint="eastAsia"/>
        </w:rPr>
        <w:t>S</w:t>
      </w:r>
      <w:r w:rsidRPr="002320F8">
        <w:t>quares</w:t>
      </w:r>
      <w:r w:rsidRPr="002320F8">
        <w:rPr>
          <w:rFonts w:hint="eastAsia"/>
        </w:rPr>
        <w:t>，</w:t>
      </w:r>
      <w:r w:rsidRPr="002320F8">
        <w:t>LMedS)</w:t>
      </w:r>
      <w:r w:rsidRPr="002320F8">
        <w:rPr>
          <w:rFonts w:hint="eastAsia"/>
        </w:rPr>
        <w:t>的立体视觉里程计，实验结果表明，该方法对误匹配具有很好的鲁棒性。</w:t>
      </w:r>
    </w:p>
    <w:p w:rsidR="00DF168E" w:rsidRPr="002320F8" w:rsidRDefault="00DF168E" w:rsidP="00DF168E">
      <w:pPr>
        <w:ind w:firstLine="480"/>
      </w:pPr>
      <w:r w:rsidRPr="002320F8">
        <w:rPr>
          <w:rFonts w:hint="eastAsia"/>
        </w:rPr>
        <w:t>光束法平差</w:t>
      </w:r>
      <w:r w:rsidR="00B22F93">
        <w:fldChar w:fldCharType="begin">
          <w:fldData xml:space="preserve">PEVuZE5vdGU+PENpdGU+PEF1dGhvcj5UcmlnZ3M8L0F1dGhvcj48WWVhcj4yMDAwPC9ZZWFyPjxS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</w:fldData>
        </w:fldChar>
      </w:r>
      <w:r w:rsidR="00BF6CF1">
        <w:instrText xml:space="preserve"> ADDIN EN.CITE </w:instrText>
      </w:r>
      <w:r w:rsidR="00BF6CF1">
        <w:fldChar w:fldCharType="begin">
          <w:fldData xml:space="preserve">PEVuZE5vdGU+PENpdGU+PEF1dGhvcj5UcmlnZ3M8L0F1dGhvcj48WWVhcj4yMDAwPC9ZZWFyPjxS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</w:fldData>
        </w:fldChar>
      </w:r>
      <w:r w:rsidR="00BF6CF1">
        <w:instrText xml:space="preserve"> ADDIN EN.CITE.DATA </w:instrText>
      </w:r>
      <w:r w:rsidR="00BF6CF1">
        <w:fldChar w:fldCharType="end"/>
      </w:r>
      <w:r w:rsidR="00B22F93">
        <w:fldChar w:fldCharType="separate"/>
      </w:r>
      <w:r w:rsidR="00B53BF6" w:rsidRPr="00B53BF6">
        <w:rPr>
          <w:vertAlign w:val="superscript"/>
        </w:rPr>
        <w:t>[</w:t>
      </w:r>
      <w:hyperlink w:anchor="_ENREF_32" w:tooltip="Triggs, 2000 #199" w:history="1">
        <w:r w:rsidR="0076405A" w:rsidRPr="00B53BF6">
          <w:rPr>
            <w:vertAlign w:val="superscript"/>
          </w:rPr>
          <w:t>32-35</w:t>
        </w:r>
      </w:hyperlink>
      <w:r w:rsidR="00B53BF6" w:rsidRPr="00B53BF6">
        <w:rPr>
          <w:vertAlign w:val="superscript"/>
        </w:rPr>
        <w:t>]</w:t>
      </w:r>
      <w:r w:rsidR="00B22F93">
        <w:fldChar w:fldCharType="end"/>
      </w:r>
      <w:r w:rsidRPr="002320F8">
        <w:rPr>
          <w:rFonts w:hint="eastAsia"/>
        </w:rPr>
        <w:t>通过非线性优化算法最小化空间点在若干幅连续图像平面上的反投影误差，以获得最优的运动参数。使用的图像数量越多，光束法平差获得的相对运动参数精度越高，但优化参数的维数越高，计算量越大</w:t>
      </w:r>
      <w:r w:rsidR="00B22F93">
        <w:fldChar w:fldCharType="begin">
          <w:fldData xml:space="preserve">PEVuZE5vdGU+PENpdGU+PEF1dGhvcj5MaTwvQXV0aG9yPjxZZWFyPjIwMDI8L1llYXI+PFJlY051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</w:fldData>
        </w:fldChar>
      </w:r>
      <w:r w:rsidR="00B53BF6">
        <w:instrText xml:space="preserve"> ADDIN EN.CITE </w:instrText>
      </w:r>
      <w:r w:rsidR="00B53BF6">
        <w:fldChar w:fldCharType="begin">
          <w:fldData xml:space="preserve">PEVuZE5vdGU+PENpdGU+PEF1dGhvcj5MaTwvQXV0aG9yPjxZZWFyPjIwMDI8L1llYXI+PFJlY051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</w:fldData>
        </w:fldChar>
      </w:r>
      <w:r w:rsidR="00B53BF6">
        <w:instrText xml:space="preserve"> ADDIN EN.CITE.DATA </w:instrText>
      </w:r>
      <w:r w:rsidR="00B53BF6">
        <w:fldChar w:fldCharType="end"/>
      </w:r>
      <w:r w:rsidR="00B22F93">
        <w:fldChar w:fldCharType="separate"/>
      </w:r>
      <w:r w:rsidR="00B53BF6" w:rsidRPr="00B53BF6">
        <w:rPr>
          <w:vertAlign w:val="superscript"/>
        </w:rPr>
        <w:t>[</w:t>
      </w:r>
      <w:hyperlink w:anchor="_ENREF_36" w:tooltip="Li, 2002 #185" w:history="1">
        <w:r w:rsidR="0076405A" w:rsidRPr="00B53BF6">
          <w:rPr>
            <w:vertAlign w:val="superscript"/>
          </w:rPr>
          <w:t>36</w:t>
        </w:r>
      </w:hyperlink>
      <w:r w:rsidR="00B53BF6" w:rsidRPr="00B53BF6">
        <w:rPr>
          <w:vertAlign w:val="superscript"/>
        </w:rPr>
        <w:t xml:space="preserve">, </w:t>
      </w:r>
      <w:hyperlink w:anchor="_ENREF_37" w:tooltip="Li, 2005 #184" w:history="1">
        <w:r w:rsidR="0076405A" w:rsidRPr="00B53BF6">
          <w:rPr>
            <w:vertAlign w:val="superscript"/>
          </w:rPr>
          <w:t>37</w:t>
        </w:r>
      </w:hyperlink>
      <w:r w:rsidR="00B53BF6" w:rsidRPr="00B53BF6">
        <w:rPr>
          <w:vertAlign w:val="superscript"/>
        </w:rPr>
        <w:t>]</w:t>
      </w:r>
      <w:r w:rsidR="00B22F93">
        <w:fldChar w:fldCharType="end"/>
      </w:r>
      <w:r w:rsidRPr="002320F8">
        <w:rPr>
          <w:rFonts w:hint="eastAsia"/>
        </w:rPr>
        <w:t>。在实时应用中，可加入滑动窗口控制处理的图像帧数，实现局部优化，</w:t>
      </w:r>
      <w:r w:rsidRPr="002320F8">
        <w:t>Sünderhauf</w:t>
      </w:r>
      <w:r w:rsidRPr="002320F8">
        <w:rPr>
          <w:rFonts w:hint="eastAsia"/>
        </w:rPr>
        <w:t>等</w:t>
      </w:r>
      <w:r w:rsidR="00B22F93">
        <w:fldChar w:fldCharType="begin"/>
      </w:r>
      <w:r w:rsidR="00634D1A">
        <w:instrText xml:space="preserve"> ADDIN EN.CITE &lt;EndNote&gt;&lt;Cite&gt;&lt;Author&gt;Sünderhauf&lt;/Author&gt;&lt;Year&gt;2005&lt;/Year&gt;&lt;RecNum&gt;200&lt;/RecNum&gt;&lt;DisplayText&gt;&lt;style face="superscript"&gt;[38]&lt;/style&gt;&lt;/DisplayText&gt;&lt;record&gt;&lt;rec-number&gt;200&lt;/rec-number&gt;&lt;foreign-keys&gt;&lt;key app="EN" db-id="rfrv2wvv0wdeeteewsvprs9dts02rdsvrddp"&gt;200&lt;/key&gt;&lt;/foreign-keys&gt;&lt;ref-type name="Conference Proceedings"&gt;10&lt;/ref-type&gt;&lt;contributors&gt;&lt;authors&gt;&lt;author&gt;Sünderhauf, Niko&lt;/author&gt;&lt;author&gt;Konolige, Kurt&lt;/author&gt;&lt;author&gt;Lacroix, Simon&lt;/author&gt;&lt;author&gt;Protzel, Peter&lt;/author&gt;&lt;/authors&gt;&lt;/contributors&gt;&lt;titles&gt;&lt;title&gt;Visual Odometry using Sparse Bundle Adjustment on an Autonomous Outdoor Vehicle&lt;/title&gt;&lt;secondary-title&gt;Autonome Mobile System&lt;/secondary-title&gt;&lt;/titles&gt;&lt;pages&gt;157-163&lt;/pages&gt;&lt;dates&gt;&lt;year&gt;2005&lt;/year&gt;&lt;/dates&gt;&lt;pub-location&gt;Berlin&lt;/pub-location&gt;&lt;publisher&gt;Springer-Verlag&lt;/publisher&gt;&lt;urls&gt;&lt;/urls&gt;&lt;/record&gt;&lt;/Cite&gt;&lt;/EndNote&gt;</w:instrText>
      </w:r>
      <w:r w:rsidR="00B22F93">
        <w:fldChar w:fldCharType="separate"/>
      </w:r>
      <w:r w:rsidR="00B53BF6" w:rsidRPr="00B53BF6">
        <w:rPr>
          <w:vertAlign w:val="superscript"/>
        </w:rPr>
        <w:t>[</w:t>
      </w:r>
      <w:hyperlink w:anchor="_ENREF_38" w:tooltip="Sünderhauf, 2005 #200" w:history="1">
        <w:r w:rsidR="0076405A" w:rsidRPr="00B53BF6">
          <w:rPr>
            <w:vertAlign w:val="superscript"/>
          </w:rPr>
          <w:t>38</w:t>
        </w:r>
      </w:hyperlink>
      <w:r w:rsidR="00B53BF6" w:rsidRPr="00B53BF6">
        <w:rPr>
          <w:vertAlign w:val="superscript"/>
        </w:rPr>
        <w:t>]</w:t>
      </w:r>
      <w:r w:rsidR="00B22F93">
        <w:fldChar w:fldCharType="end"/>
      </w:r>
      <w:r w:rsidRPr="002320F8">
        <w:rPr>
          <w:rFonts w:hint="eastAsia"/>
        </w:rPr>
        <w:t>采用的立体视觉里程计使用了稀疏光束法平差</w:t>
      </w:r>
      <w:r w:rsidRPr="002320F8">
        <w:rPr>
          <w:rFonts w:hint="eastAsia"/>
        </w:rPr>
        <w:t>(Sparse Bundle Adjustment</w:t>
      </w:r>
      <w:r w:rsidRPr="002320F8">
        <w:rPr>
          <w:rFonts w:hint="eastAsia"/>
        </w:rPr>
        <w:t>，</w:t>
      </w:r>
      <w:r w:rsidRPr="002320F8">
        <w:rPr>
          <w:rFonts w:hint="eastAsia"/>
        </w:rPr>
        <w:t>SBA)</w:t>
      </w:r>
      <w:r w:rsidRPr="002320F8">
        <w:rPr>
          <w:rFonts w:hint="eastAsia"/>
        </w:rPr>
        <w:t>，将滑动窗口</w:t>
      </w:r>
      <w:r w:rsidRPr="002320F8">
        <w:rPr>
          <w:rFonts w:hint="eastAsia"/>
        </w:rPr>
        <w:t>(Sliding Window)SBA</w:t>
      </w:r>
      <w:r w:rsidRPr="002320F8">
        <w:rPr>
          <w:rFonts w:hint="eastAsia"/>
        </w:rPr>
        <w:t>方法应用于左右立体图像对中的特征，并结合运动阈值滤波方法完成运动估计。文献</w:t>
      </w:r>
      <w:r w:rsidR="00B22F93" w:rsidRPr="00B22F93">
        <w:fldChar w:fldCharType="begin"/>
      </w:r>
      <w:r w:rsidR="00122808">
        <w:rPr>
          <w:rFonts w:hint="eastAsia"/>
        </w:rPr>
        <w:instrText xml:space="preserve"> ADDIN EN.CITE &lt;EndNote&gt;&lt;Cite&gt;&lt;Author&gt;</w:instrText>
      </w:r>
      <w:r w:rsidR="00122808">
        <w:rPr>
          <w:rFonts w:hint="eastAsia"/>
        </w:rPr>
        <w:instrText>吴伟仁</w:instrText>
      </w:r>
      <w:r w:rsidR="00122808">
        <w:rPr>
          <w:rFonts w:hint="eastAsia"/>
        </w:rPr>
        <w:instrText>&lt;/Author&gt;&lt;Year&gt;2011&lt;/Year&gt;&lt;RecNum&gt;201&lt;/RecNum&gt;&lt;DisplayText&gt;&lt;style face="superscript"&gt;[39]&lt;/style&gt;&lt;/DisplayText&gt;&lt;record&gt;&lt;rec-number&gt;201&lt;/rec-number&gt;&lt;foreign-keys&gt;&lt;key app="EN" db-id="rfrv2wvv0wdeeteewsvprs9dts02rdsvrddp"&gt;201&lt;/key&gt;&lt;/foreign-keys&gt;&lt;ref-type name="Journal Article"&gt;17&lt;/ref-type&gt;&lt;contributors&gt;&lt;authors&gt;&lt;author&gt;&lt;style face="normal" font="default" charset="134" size="100%"&gt;</w:instrText>
      </w:r>
      <w:r w:rsidR="00122808">
        <w:rPr>
          <w:rFonts w:hint="eastAsia"/>
        </w:rPr>
        <w:instrText>吴伟仁</w:instrText>
      </w:r>
      <w:r w:rsidR="00122808">
        <w:rPr>
          <w:rFonts w:hint="eastAsia"/>
        </w:rPr>
        <w:instrText>&lt;/style&gt;&lt;/author&gt;&lt;author&gt;&lt;style face="normal" font="default" charset="134" size="100%"&gt;</w:instrText>
      </w:r>
      <w:r w:rsidR="00122808">
        <w:rPr>
          <w:rFonts w:hint="eastAsia"/>
        </w:rPr>
        <w:instrText>王大轶</w:instrText>
      </w:r>
      <w:r w:rsidR="00122808">
        <w:rPr>
          <w:rFonts w:hint="eastAsia"/>
        </w:rPr>
        <w:instrText>&lt;/style&gt;&lt;/author&gt;&lt;author&gt;&lt;style face="normal" font="default" charset="134" size="100%"&gt;</w:instrText>
      </w:r>
      <w:r w:rsidR="00122808">
        <w:rPr>
          <w:rFonts w:hint="eastAsia"/>
        </w:rPr>
        <w:instrText>邢琰</w:instrText>
      </w:r>
      <w:r w:rsidR="00122808">
        <w:rPr>
          <w:rFonts w:hint="eastAsia"/>
        </w:rPr>
        <w:instrText>&lt;/style&gt;&lt;/author&gt;&lt;/authors&gt;&lt;/contributors&gt;&lt;titles&gt;&lt;title&gt;&lt;style face="normal" font="default" charset="134" size="100%"&gt;</w:instrText>
      </w:r>
      <w:r w:rsidR="00122808">
        <w:rPr>
          <w:rFonts w:hint="eastAsia"/>
        </w:rPr>
        <w:instrText>月球车巡视探测的双目视觉里程算法与实验研究</w:instrText>
      </w:r>
      <w:r w:rsidR="00122808">
        <w:rPr>
          <w:rFonts w:hint="eastAsia"/>
        </w:rPr>
        <w:instrText>&lt;/style&gt;&lt;/title&gt;&lt;secondary-title&gt;&lt;style face="normal" font="default" charset="134" size="100%"&gt;</w:instrText>
      </w:r>
      <w:r w:rsidR="00122808">
        <w:rPr>
          <w:rFonts w:hint="eastAsia"/>
        </w:rPr>
        <w:instrText>中国科学</w:instrText>
      </w:r>
      <w:r w:rsidR="00122808">
        <w:rPr>
          <w:rFonts w:hint="eastAsia"/>
        </w:rPr>
        <w:instrText>:</w:instrText>
      </w:r>
      <w:r w:rsidR="00122808">
        <w:rPr>
          <w:rFonts w:hint="eastAsia"/>
        </w:rPr>
        <w:instrText>信息科学</w:instrText>
      </w:r>
      <w:r w:rsidR="00122808">
        <w:rPr>
          <w:rFonts w:hint="eastAsia"/>
        </w:rPr>
        <w:instrText>&lt;/style&gt;&lt;/secondary-title&gt;&lt;/titles&gt;&lt;periodical&gt;&lt;full-title&gt;</w:instrText>
      </w:r>
      <w:r w:rsidR="00122808">
        <w:rPr>
          <w:rFonts w:hint="eastAsia"/>
        </w:rPr>
        <w:instrText>中国科学</w:instrText>
      </w:r>
      <w:r w:rsidR="00122808">
        <w:rPr>
          <w:rFonts w:hint="eastAsia"/>
        </w:rPr>
        <w:instrText>:</w:instrText>
      </w:r>
      <w:r w:rsidR="00122808">
        <w:rPr>
          <w:rFonts w:hint="eastAsia"/>
        </w:rPr>
        <w:instrText>信息科学</w:instrText>
      </w:r>
      <w:r w:rsidR="00122808">
        <w:rPr>
          <w:rFonts w:hint="eastAsia"/>
        </w:rPr>
        <w:instrText>&lt;/full-title&gt;&lt;/periodical&gt;&lt;pages&gt;&lt;style face="normal" font="default" charset="134" size="100%"&gt;1415-14</w:instrText>
      </w:r>
      <w:r w:rsidR="00122808">
        <w:instrText>22&lt;/style&gt;&lt;/pages&gt;&lt;volume&gt;41&lt;/volume&gt;&lt;number&gt;12&lt;/number&gt;&lt;dates&gt;&lt;year&gt;&lt;style face="normal" font="default" charset="134" size="100%"&gt;2011&lt;/style&gt;&lt;/year&gt;&lt;/dates&gt;&lt;urls&gt;&lt;/urls&gt;&lt;/record&gt;&lt;/Cite&gt;&lt;/EndNote&gt;</w:instrText>
      </w:r>
      <w:r w:rsidR="00B22F93" w:rsidRPr="00B22F93">
        <w:fldChar w:fldCharType="separate"/>
      </w:r>
      <w:r w:rsidR="00122808" w:rsidRPr="00122808">
        <w:rPr>
          <w:vertAlign w:val="superscript"/>
        </w:rPr>
        <w:t>[</w:t>
      </w:r>
      <w:hyperlink w:anchor="_ENREF_39" w:tooltip="吴伟仁, 2011 #201" w:history="1">
        <w:r w:rsidR="0076405A" w:rsidRPr="00122808">
          <w:rPr>
            <w:vertAlign w:val="superscript"/>
          </w:rPr>
          <w:t>39</w:t>
        </w:r>
      </w:hyperlink>
      <w:r w:rsidR="00122808" w:rsidRPr="00122808">
        <w:rPr>
          <w:vertAlign w:val="superscript"/>
        </w:rPr>
        <w:t>]</w:t>
      </w:r>
      <w:r w:rsidR="00B22F93" w:rsidRPr="00B22F93">
        <w:fldChar w:fldCharType="end"/>
      </w:r>
      <w:r w:rsidRPr="002320F8">
        <w:rPr>
          <w:rFonts w:hint="eastAsia"/>
        </w:rPr>
        <w:t>根据三维重建获得的三维点集采用</w:t>
      </w:r>
      <w:r w:rsidRPr="002320F8">
        <w:rPr>
          <w:rFonts w:hint="eastAsia"/>
        </w:rPr>
        <w:t>Horn</w:t>
      </w:r>
      <w:r w:rsidRPr="002320F8">
        <w:rPr>
          <w:rFonts w:hint="eastAsia"/>
        </w:rPr>
        <w:t>提出的四元组算法，将非线性优化问题转化为线性问题估算初始的运动参数，然后采用局部双目光束法平差方法得到优化运动参数。</w:t>
      </w:r>
      <w:r w:rsidRPr="002320F8">
        <w:rPr>
          <w:rFonts w:hint="eastAsia"/>
        </w:rPr>
        <w:lastRenderedPageBreak/>
        <w:t>在行驶距离为</w:t>
      </w:r>
      <w:r w:rsidRPr="002320F8">
        <w:rPr>
          <w:rFonts w:hint="eastAsia"/>
        </w:rPr>
        <w:t>41.25m</w:t>
      </w:r>
      <w:r w:rsidRPr="002320F8">
        <w:rPr>
          <w:rFonts w:hint="eastAsia"/>
        </w:rPr>
        <w:t>的实验中，基于</w:t>
      </w:r>
      <w:r w:rsidRPr="002320F8">
        <w:rPr>
          <w:rFonts w:hint="eastAsia"/>
        </w:rPr>
        <w:t>SIFT</w:t>
      </w:r>
      <w:r w:rsidRPr="002320F8">
        <w:rPr>
          <w:rFonts w:hint="eastAsia"/>
        </w:rPr>
        <w:t>算法和</w:t>
      </w:r>
      <w:r w:rsidRPr="002320F8">
        <w:rPr>
          <w:rFonts w:hint="eastAsia"/>
        </w:rPr>
        <w:t>CenSurE</w:t>
      </w:r>
      <w:r w:rsidRPr="002320F8">
        <w:rPr>
          <w:rFonts w:hint="eastAsia"/>
        </w:rPr>
        <w:t>算法的视觉里程计最终的累积位置误差分别为全程的</w:t>
      </w:r>
      <w:r w:rsidRPr="002320F8">
        <w:rPr>
          <w:rFonts w:hint="eastAsia"/>
        </w:rPr>
        <w:t>0.63%</w:t>
      </w:r>
      <w:r w:rsidRPr="002320F8">
        <w:rPr>
          <w:rFonts w:hint="eastAsia"/>
        </w:rPr>
        <w:t>和</w:t>
      </w:r>
      <w:r w:rsidRPr="002320F8">
        <w:rPr>
          <w:rFonts w:hint="eastAsia"/>
        </w:rPr>
        <w:t>2.84%</w:t>
      </w:r>
      <w:r w:rsidRPr="002320F8">
        <w:rPr>
          <w:rFonts w:hint="eastAsia"/>
        </w:rPr>
        <w:t>，但后者的运算时间少。</w:t>
      </w:r>
    </w:p>
    <w:p w:rsidR="00771677" w:rsidRPr="00771677" w:rsidRDefault="00DF168E" w:rsidP="00DF168E">
      <w:pPr>
        <w:ind w:firstLine="480"/>
      </w:pPr>
      <w:r w:rsidRPr="002320F8">
        <w:rPr>
          <w:rFonts w:hint="eastAsia"/>
        </w:rPr>
        <w:t>传统的视觉里程计是根据三角测量原理重建获得的特征点空间三维坐标在三维欧式空间进行运动估计。但由于重建过程为非线性变换，因而空间点在深度方向上的误差分布不均匀，且噪声特性为各向异性，利用数量较少的三维特征点集进行运动估计时的效果较差，往往无法得到最优估计</w:t>
      </w:r>
      <w:r w:rsidR="00B22F93">
        <w:fldChar w:fldCharType="begin"/>
      </w:r>
      <w:r w:rsidR="00122808">
        <w:instrText xml:space="preserve"> ADDIN EN.CITE &lt;EndNote&gt;&lt;Cite&gt;&lt;Author&gt;Scaramuzza&lt;/Author&gt;&lt;Year&gt;2011&lt;/Year&gt;&lt;RecNum&gt;203&lt;/RecNum&gt;&lt;DisplayText&gt;&lt;style face="superscript"&gt;[40]&lt;/style&gt;&lt;/DisplayText&gt;&lt;record&gt;&lt;rec-number&gt;203&lt;/rec-number&gt;&lt;foreign-keys&gt;&lt;key app="EN" db-id="rfrv2wvv0wdeeteewsvprs9dts02rdsvrddp"&gt;203&lt;/key&gt;&lt;/foreign-keys&gt;&lt;ref-type name="Journal Article"&gt;17&lt;/ref-type&gt;&lt;contributors&gt;&lt;authors&gt;&lt;author&gt;Scaramuzza, Davide&lt;/author&gt;&lt;author&gt;Fraundorfer, Friedrich&lt;/author&gt;&lt;/authors&gt;&lt;/contributors&gt;&lt;titles&gt;&lt;title&gt;Visual Odometry[Tutorial]&lt;/title&gt;&lt;secondary-title&gt;IEEE Robotics &amp;amp; Automation Magazine&lt;/secondary-title&gt;&lt;/titles&gt;&lt;periodical&gt;&lt;full-title&gt;IEEE Robotics &amp;amp; Automation Magazine&lt;/full-title&gt;&lt;/periodical&gt;&lt;pages&gt;80-92&lt;/pages&gt;&lt;volume&gt;18&lt;/volume&gt;&lt;number&gt;4&lt;/number&gt;&lt;dates&gt;&lt;year&gt;2011&lt;/year&gt;&lt;/dates&gt;&lt;urls&gt;&lt;/urls&gt;&lt;/record&gt;&lt;/Cite&gt;&lt;/EndNote&gt;</w:instrText>
      </w:r>
      <w:r w:rsidR="00B22F93">
        <w:fldChar w:fldCharType="separate"/>
      </w:r>
      <w:r w:rsidR="00122808" w:rsidRPr="00122808">
        <w:rPr>
          <w:vertAlign w:val="superscript"/>
        </w:rPr>
        <w:t>[</w:t>
      </w:r>
      <w:hyperlink w:anchor="_ENREF_40" w:tooltip="Scaramuzza, 2011 #203" w:history="1">
        <w:r w:rsidR="0076405A" w:rsidRPr="00122808">
          <w:rPr>
            <w:vertAlign w:val="superscript"/>
          </w:rPr>
          <w:t>40</w:t>
        </w:r>
      </w:hyperlink>
      <w:r w:rsidR="00122808" w:rsidRPr="00122808">
        <w:rPr>
          <w:vertAlign w:val="superscript"/>
        </w:rPr>
        <w:t>]</w:t>
      </w:r>
      <w:r w:rsidR="00B22F93">
        <w:fldChar w:fldCharType="end"/>
      </w:r>
      <w:r w:rsidRPr="002320F8">
        <w:rPr>
          <w:rFonts w:hint="eastAsia"/>
        </w:rPr>
        <w:t>。</w:t>
      </w:r>
      <w:r w:rsidRPr="002320F8">
        <w:t>Nister</w:t>
      </w:r>
      <w:r w:rsidRPr="002320F8">
        <w:rPr>
          <w:rFonts w:hint="eastAsia"/>
        </w:rPr>
        <w:t>等证明了采用</w:t>
      </w:r>
      <w:r w:rsidRPr="002320F8">
        <w:rPr>
          <w:rFonts w:hint="eastAsia"/>
        </w:rPr>
        <w:t>2-D-to-2-D</w:t>
      </w:r>
      <w:r w:rsidR="00B22F93">
        <w:fldChar w:fldCharType="begin"/>
      </w:r>
      <w:r w:rsidR="00122808">
        <w:instrText xml:space="preserve"> ADDIN EN.CITE &lt;EndNote&gt;&lt;Cite&gt;&lt;Author&gt;Nister&lt;/Author&gt;&lt;Year&gt;2004&lt;/Year&gt;&lt;RecNum&gt;204&lt;/RecNum&gt;&lt;DisplayText&gt;&lt;style face="superscript"&gt;[41]&lt;/style&gt;&lt;/DisplayText&gt;&lt;record&gt;&lt;rec-number&gt;204&lt;/rec-number&gt;&lt;foreign-keys&gt;&lt;key app="EN" db-id="rfrv2wvv0wdeeteewsvprs9dts02rdsvrddp"&gt;204&lt;/key&gt;&lt;/foreign-keys&gt;&lt;ref-type name="Journal Article"&gt;17&lt;/ref-type&gt;&lt;contributors&gt;&lt;authors&gt;&lt;author&gt;Nister, David&lt;/author&gt;&lt;/authors&gt;&lt;/contributors&gt;&lt;titles&gt;&lt;title&gt;An Efficient Solution to the Five-point Relative Pose Problem&lt;/title&gt;&lt;secondary-title&gt;IEEE Transactions on Pattern Analysis and Machine Intelligence&lt;/secondary-title&gt;&lt;/titles&gt;&lt;periodical&gt;&lt;full-title&gt;IEEE Transactions on Pattern Analysis and Machine Intelligence&lt;/full-title&gt;&lt;/periodical&gt;&lt;pages&gt;756-770&lt;/pages&gt;&lt;volume&gt;26&lt;/volume&gt;&lt;number&gt;6&lt;/number&gt;&lt;dates&gt;&lt;year&gt;2004&lt;/year&gt;&lt;/dates&gt;&lt;urls&gt;&lt;/urls&gt;&lt;/record&gt;&lt;/Cite&gt;&lt;/EndNote&gt;</w:instrText>
      </w:r>
      <w:r w:rsidR="00B22F93">
        <w:fldChar w:fldCharType="separate"/>
      </w:r>
      <w:r w:rsidR="00122808" w:rsidRPr="00122808">
        <w:rPr>
          <w:vertAlign w:val="superscript"/>
        </w:rPr>
        <w:t>[</w:t>
      </w:r>
      <w:hyperlink w:anchor="_ENREF_41" w:tooltip="Nister, 2004 #204" w:history="1">
        <w:r w:rsidR="0076405A" w:rsidRPr="00122808">
          <w:rPr>
            <w:vertAlign w:val="superscript"/>
          </w:rPr>
          <w:t>41</w:t>
        </w:r>
      </w:hyperlink>
      <w:r w:rsidR="00122808" w:rsidRPr="00122808">
        <w:rPr>
          <w:vertAlign w:val="superscript"/>
        </w:rPr>
        <w:t>]</w:t>
      </w:r>
      <w:r w:rsidR="00B22F93">
        <w:fldChar w:fldCharType="end"/>
      </w:r>
      <w:r w:rsidRPr="002320F8">
        <w:rPr>
          <w:rFonts w:hint="eastAsia"/>
        </w:rPr>
        <w:t>和</w:t>
      </w:r>
      <w:r w:rsidRPr="002320F8">
        <w:rPr>
          <w:rFonts w:hint="eastAsia"/>
        </w:rPr>
        <w:t>3-D-to-2-D</w:t>
      </w:r>
      <w:r w:rsidR="00B22F93">
        <w:fldChar w:fldCharType="begin"/>
      </w:r>
      <w:r w:rsidR="00122808">
        <w:instrText xml:space="preserve"> ADDIN EN.CITE &lt;EndNote&gt;&lt;Cite&gt;&lt;Author&gt;Moreno-Noguer&lt;/Author&gt;&lt;Year&gt;2007&lt;/Year&gt;&lt;RecNum&gt;205&lt;/RecNum&gt;&lt;DisplayText&gt;&lt;style face="superscript"&gt;[42]&lt;/style&gt;&lt;/DisplayText&gt;&lt;record&gt;&lt;rec-number&gt;205&lt;/rec-number&gt;&lt;foreign-keys&gt;&lt;key app="EN" db-id="rfrv2wvv0wdeeteewsvprs9dts02rdsvrddp"&gt;205&lt;/key&gt;&lt;/foreign-keys&gt;&lt;ref-type name="Conference Proceedings"&gt;10&lt;/ref-type&gt;&lt;contributors&gt;&lt;authors&gt;&lt;author&gt;Moreno-Noguer, Francesc&lt;/author&gt;&lt;author&gt;Lepetit, Vincent&lt;/author&gt;&lt;author&gt;Fua, Pascal&lt;/author&gt;&lt;/authors&gt;&lt;/contributors&gt;&lt;titles&gt;&lt;title&gt;Accurate Non-iterative O(n) Solution to the PnP Problem&lt;/title&gt;&lt;secondary-title&gt;IEEE International Conference on Computer Vision&lt;/secondary-title&gt;&lt;/titles&gt;&lt;pages&gt;1-8&lt;/pages&gt;&lt;dates&gt;&lt;year&gt;2007&lt;/year&gt;&lt;/dates&gt;&lt;urls&gt;&lt;/urls&gt;&lt;/record&gt;&lt;/Cite&gt;&lt;/EndNote&gt;</w:instrText>
      </w:r>
      <w:r w:rsidR="00B22F93">
        <w:fldChar w:fldCharType="separate"/>
      </w:r>
      <w:r w:rsidR="00122808" w:rsidRPr="00122808">
        <w:rPr>
          <w:vertAlign w:val="superscript"/>
        </w:rPr>
        <w:t>[</w:t>
      </w:r>
      <w:hyperlink w:anchor="_ENREF_42" w:tooltip="Moreno-Noguer, 2007 #205" w:history="1">
        <w:r w:rsidR="0076405A" w:rsidRPr="00122808">
          <w:rPr>
            <w:vertAlign w:val="superscript"/>
          </w:rPr>
          <w:t>42</w:t>
        </w:r>
      </w:hyperlink>
      <w:r w:rsidR="00122808" w:rsidRPr="00122808">
        <w:rPr>
          <w:vertAlign w:val="superscript"/>
        </w:rPr>
        <w:t>]</w:t>
      </w:r>
      <w:r w:rsidR="00B22F93">
        <w:fldChar w:fldCharType="end"/>
      </w:r>
      <w:r w:rsidRPr="002320F8">
        <w:rPr>
          <w:rFonts w:hint="eastAsia"/>
        </w:rPr>
        <w:t>的方法能够获得更好的估计精度，</w:t>
      </w:r>
      <w:r w:rsidRPr="002320F8">
        <w:rPr>
          <w:rFonts w:hint="eastAsia"/>
        </w:rPr>
        <w:t>2-D-to-2-D</w:t>
      </w:r>
      <w:r w:rsidRPr="002320F8">
        <w:rPr>
          <w:rFonts w:hint="eastAsia"/>
        </w:rPr>
        <w:t>方法通过分解由匹配特征点像素坐标求解的本质矩阵得到相对运动参数，而</w:t>
      </w:r>
      <w:r w:rsidRPr="002320F8">
        <w:rPr>
          <w:rFonts w:hint="eastAsia"/>
        </w:rPr>
        <w:t>3-D-to-2-D</w:t>
      </w:r>
      <w:r w:rsidRPr="002320F8">
        <w:rPr>
          <w:rFonts w:hint="eastAsia"/>
        </w:rPr>
        <w:t>方法则以特征点反投影误差作为目标函数最小化获得相对运动参数。另外，文献</w:t>
      </w:r>
      <w:r w:rsidRPr="002320F8">
        <w:rPr>
          <w:rFonts w:hint="eastAsia"/>
        </w:rPr>
        <w:t>[44,45,46]</w:t>
      </w:r>
      <w:r w:rsidRPr="002320F8">
        <w:rPr>
          <w:rFonts w:hint="eastAsia"/>
        </w:rPr>
        <w:t>根据视差空间噪声各向同性的特点，提出了一种基于视差空间的立体视觉里程计鲁棒算法，在</w:t>
      </w:r>
      <w:r w:rsidRPr="002320F8">
        <w:rPr>
          <w:rFonts w:hint="eastAsia"/>
        </w:rPr>
        <w:t>13.95m</w:t>
      </w:r>
      <w:r w:rsidRPr="002320F8">
        <w:rPr>
          <w:rFonts w:hint="eastAsia"/>
        </w:rPr>
        <w:t>的公路跑车实验中，最终的位置误差为全程的</w:t>
      </w:r>
      <w:r w:rsidRPr="002320F8">
        <w:rPr>
          <w:rFonts w:hint="eastAsia"/>
        </w:rPr>
        <w:t>1.24%</w:t>
      </w:r>
      <w:r w:rsidRPr="002320F8">
        <w:rPr>
          <w:rFonts w:hint="eastAsia"/>
        </w:rPr>
        <w:t>。</w:t>
      </w:r>
    </w:p>
    <w:p w:rsidR="00C87181" w:rsidRPr="00270994" w:rsidRDefault="00DD0B4F" w:rsidP="0007076C">
      <w:pPr>
        <w:pStyle w:val="30"/>
        <w:numPr>
          <w:ilvl w:val="0"/>
          <w:numId w:val="17"/>
        </w:numPr>
        <w:spacing w:before="163" w:after="163"/>
        <w:ind w:left="660" w:right="240"/>
      </w:pPr>
      <w:bookmarkStart w:id="65" w:name="_Toc342509091"/>
      <w:bookmarkStart w:id="66" w:name="_Toc342509193"/>
      <w:bookmarkStart w:id="67" w:name="_Toc342848658"/>
      <w:bookmarkStart w:id="68" w:name="_Toc404697764"/>
      <w:bookmarkStart w:id="69" w:name="_Toc404697822"/>
      <w:bookmarkStart w:id="70" w:name="_Toc404874231"/>
      <w:bookmarkStart w:id="71" w:name="_Toc404879632"/>
      <w:bookmarkStart w:id="72" w:name="_Toc405412116"/>
      <w:r w:rsidRPr="00270994">
        <w:t>惯性</w:t>
      </w:r>
      <w:r w:rsidRPr="00270994">
        <w:t>/</w:t>
      </w:r>
      <w:r w:rsidRPr="00270994">
        <w:t>视觉</w:t>
      </w:r>
      <w:r w:rsidR="00185BD9">
        <w:rPr>
          <w:rFonts w:hint="eastAsia"/>
        </w:rPr>
        <w:t>/</w:t>
      </w:r>
      <w:r w:rsidR="00185BD9">
        <w:rPr>
          <w:rFonts w:hint="eastAsia"/>
        </w:rPr>
        <w:t>天文</w:t>
      </w:r>
      <w:r w:rsidRPr="00270994">
        <w:t>组合导航方法的</w:t>
      </w:r>
      <w:r w:rsidR="00C57619" w:rsidRPr="00270994">
        <w:t>研究现状</w:t>
      </w:r>
      <w:bookmarkEnd w:id="65"/>
      <w:bookmarkEnd w:id="66"/>
      <w:bookmarkEnd w:id="67"/>
      <w:bookmarkEnd w:id="68"/>
      <w:bookmarkEnd w:id="69"/>
      <w:bookmarkEnd w:id="70"/>
      <w:bookmarkEnd w:id="71"/>
      <w:bookmarkEnd w:id="72"/>
    </w:p>
    <w:p w:rsidR="005040BB" w:rsidRPr="002320F8" w:rsidRDefault="005040BB" w:rsidP="005040BB">
      <w:pPr>
        <w:ind w:firstLine="480"/>
      </w:pPr>
      <w:bookmarkStart w:id="73" w:name="_Ref308879207"/>
      <w:r w:rsidRPr="002320F8">
        <w:rPr>
          <w:rFonts w:hint="eastAsia"/>
        </w:rPr>
        <w:t>根据是否利用环境先验信息，视觉导航算法大致分为两类。第一类是使用环境的先验信息，例如在环境中设置人工陆标，通过在运动过程中对陆标拍摄与匹配，可以估计巡视器相对陆标的位置和姿态，基于此可实现飞行器自主着陆、目标跟踪和相对导航。另一种典型情况是基于地图的视觉导航方法</w:t>
      </w:r>
      <w:r>
        <w:fldChar w:fldCharType="begin"/>
      </w:r>
      <w:r w:rsidR="00122808">
        <w:instrText xml:space="preserve"> ADDIN EN.CITE &lt;EndNote&gt;&lt;Cite&gt;&lt;Author&gt;Olson&lt;/Author&gt;&lt;Year&gt;2007&lt;/Year&gt;&lt;RecNum&gt;219&lt;/RecNum&gt;&lt;DisplayText&gt;&lt;style face="superscript"&gt;[43, 44]&lt;/style&gt;&lt;/DisplayText&gt;&lt;record&gt;&lt;rec-number&gt;219&lt;/rec-number&gt;&lt;foreign-keys&gt;&lt;key app="EN" db-id="rfrv2wvv0wdeeteewsvprs9dts02rdsvrddp"&gt;219&lt;/key&gt;&lt;/foreign-keys&gt;&lt;ref-type name="Journal Article"&gt;17&lt;/ref-type&gt;&lt;contributors&gt;&lt;authors&gt;&lt;author&gt;Olson, Clark F&lt;/author&gt;&lt;author&gt;Matthies, Larry H&lt;/author&gt;&lt;author&gt;Wright, John R&lt;/author&gt;&lt;author&gt;Li, Rongxing&lt;/author&gt;&lt;author&gt;Di, Kaichang&lt;/author&gt;&lt;/authors&gt;&lt;/contributors&gt;&lt;titles&gt;&lt;title&gt;Visual terrain mapping for Mars exploration&lt;/title&gt;&lt;secondary-title&gt;Computer Vision and Image Understanding&lt;/secondary-title&gt;&lt;/titles&gt;&lt;periodical&gt;&lt;full-title&gt;Computer Vision and Image Understanding&lt;/full-title&gt;&lt;/periodical&gt;&lt;pages&gt;73-85&lt;/pages&gt;&lt;volume&gt;105&lt;/volume&gt;&lt;number&gt;1&lt;/number&gt;&lt;dates&gt;&lt;year&gt;2007&lt;/year&gt;&lt;/dates&gt;&lt;isbn&gt;1077-3142&lt;/isbn&gt;&lt;urls&gt;&lt;/urls&gt;&lt;/record&gt;&lt;/Cite&gt;&lt;Cite&gt;&lt;Author&gt;Samadzadegan&lt;/Author&gt;&lt;Year&gt;2011&lt;/Year&gt;&lt;RecNum&gt;227&lt;/RecNum&gt;&lt;record&gt;&lt;rec-number&gt;227&lt;/rec-number&gt;&lt;foreign-keys&gt;&lt;key app="EN" db-id="rfrv2wvv0wdeeteewsvprs9dts02rdsvrddp"&gt;227&lt;/key&gt;&lt;/foreign-keys&gt;&lt;ref-type name="Conference Proceedings"&gt;10&lt;/ref-type&gt;&lt;contributors&gt;&lt;authors&gt;&lt;author&gt;Samadzadegan, F&lt;/author&gt;&lt;author&gt;Abdi, Gh&lt;/author&gt;&lt;/authors&gt;&lt;/contributors&gt;&lt;titles&gt;&lt;title&gt;Vision-based pose estimation for autonomous outdoor navigation of aerial vehicles&lt;/title&gt;&lt;secondary-title&gt;Control, Instrumentation and Automation (ICCIA), 2011 2nd International Conference on&lt;/secondary-title&gt;&lt;/titles&gt;&lt;pages&gt;883-888&lt;/pages&gt;&lt;dates&gt;&lt;year&gt;2011&lt;/year&gt;&lt;/dates&gt;&lt;publisher&gt;IEEE&lt;/publisher&gt;&lt;isbn&gt;146731689X&lt;/isbn&gt;&lt;urls&gt;&lt;/urls&gt;&lt;/record&gt;&lt;/Cite&gt;&lt;/EndNote&gt;</w:instrText>
      </w:r>
      <w:r>
        <w:fldChar w:fldCharType="separate"/>
      </w:r>
      <w:r w:rsidR="00122808" w:rsidRPr="00122808">
        <w:rPr>
          <w:vertAlign w:val="superscript"/>
        </w:rPr>
        <w:t>[</w:t>
      </w:r>
      <w:hyperlink w:anchor="_ENREF_43" w:tooltip="Olson, 2007 #219" w:history="1">
        <w:r w:rsidR="0076405A" w:rsidRPr="00122808">
          <w:rPr>
            <w:vertAlign w:val="superscript"/>
          </w:rPr>
          <w:t>43</w:t>
        </w:r>
      </w:hyperlink>
      <w:r w:rsidR="00122808" w:rsidRPr="00122808">
        <w:rPr>
          <w:vertAlign w:val="superscript"/>
        </w:rPr>
        <w:t xml:space="preserve">, </w:t>
      </w:r>
      <w:hyperlink w:anchor="_ENREF_44" w:tooltip="Samadzadegan, 2011 #227" w:history="1">
        <w:r w:rsidR="0076405A" w:rsidRPr="00122808">
          <w:rPr>
            <w:vertAlign w:val="superscript"/>
          </w:rPr>
          <w:t>44</w:t>
        </w:r>
      </w:hyperlink>
      <w:r w:rsidR="00122808" w:rsidRPr="00122808">
        <w:rPr>
          <w:vertAlign w:val="superscript"/>
        </w:rPr>
        <w:t>]</w:t>
      </w:r>
      <w:r>
        <w:fldChar w:fldCharType="end"/>
      </w:r>
      <w:r w:rsidRPr="002320F8">
        <w:rPr>
          <w:rFonts w:hint="eastAsia"/>
        </w:rPr>
        <w:t>，通过使用图像配准技术，无人飞行器（</w:t>
      </w:r>
      <w:r w:rsidRPr="002320F8">
        <w:rPr>
          <w:rFonts w:hint="eastAsia"/>
        </w:rPr>
        <w:t>Unmanned Air Vehicles, UAV</w:t>
      </w:r>
      <w:r w:rsidRPr="002320F8">
        <w:rPr>
          <w:rFonts w:hint="eastAsia"/>
        </w:rPr>
        <w:t>）的绝对位置可以从地理参考的卫星图像中估计出来，该类方法中，巡视器的位置、速度和姿态可以得到无漂估计。</w:t>
      </w:r>
      <w:r w:rsidRPr="002320F8">
        <w:rPr>
          <w:rFonts w:hint="eastAsia"/>
          <w:szCs w:val="21"/>
        </w:rPr>
        <w:t>但这类方法用于深空探测巡视器则存在一定的局限性，要利用地图匹配或陆标识别就需要事先获取待探测行星的详细地图和陆标数据库</w:t>
      </w:r>
      <w:r w:rsidR="00B743BD">
        <w:rPr>
          <w:szCs w:val="21"/>
        </w:rPr>
        <w:fldChar w:fldCharType="begin"/>
      </w:r>
      <w:r w:rsidR="00122808">
        <w:rPr>
          <w:szCs w:val="21"/>
        </w:rPr>
        <w:instrText xml:space="preserve"> ADDIN EN.CITE &lt;EndNote&gt;&lt;Cite&gt;&lt;Author&gt;Madhavan&lt;/Author&gt;&lt;Year&gt;2004&lt;/Year&gt;&lt;RecNum&gt;224&lt;/RecNum&gt;&lt;DisplayText&gt;&lt;style face="superscript"&gt;[45]&lt;/style&gt;&lt;/DisplayText&gt;&lt;record&gt;&lt;rec-number&gt;224&lt;/rec-number&gt;&lt;foreign-keys&gt;&lt;key app="EN" db-id="rfrv2wvv0wdeeteewsvprs9dts02rdsvrddp"&gt;224&lt;/key&gt;&lt;/foreign-keys&gt;&lt;ref-type name="Journal Article"&gt;17&lt;/ref-type&gt;&lt;contributors&gt;&lt;authors&gt;&lt;author&gt;Madhavan, Raj&lt;/author&gt;&lt;author&gt;Durrant-Whyte, Hugh F&lt;/author&gt;&lt;/authors&gt;&lt;/contributors&gt;&lt;titles&gt;&lt;title&gt;Natural landmark-based autonomous vehicle navigation&lt;/title&gt;&lt;secondary-title&gt;Robotics and Autonomous Systems&lt;/secondary-title&gt;&lt;/titles&gt;&lt;periodical&gt;&lt;full-title&gt;Robotics and Autonomous Systems&lt;/full-title&gt;&lt;/periodical&gt;&lt;pages&gt;79-95&lt;/pages&gt;&lt;volume&gt;46&lt;/volume&gt;&lt;number&gt;2&lt;/number&gt;&lt;dates&gt;&lt;year&gt;2004&lt;/year&gt;&lt;/dates&gt;&lt;isbn&gt;0921-8890&lt;/isbn&gt;&lt;urls&gt;&lt;/urls&gt;&lt;/record&gt;&lt;/Cite&gt;&lt;/EndNote&gt;</w:instrText>
      </w:r>
      <w:r w:rsidR="00B743BD">
        <w:rPr>
          <w:szCs w:val="21"/>
        </w:rPr>
        <w:fldChar w:fldCharType="separate"/>
      </w:r>
      <w:r w:rsidR="00122808" w:rsidRPr="00122808">
        <w:rPr>
          <w:szCs w:val="21"/>
          <w:vertAlign w:val="superscript"/>
        </w:rPr>
        <w:t>[</w:t>
      </w:r>
      <w:hyperlink w:anchor="_ENREF_45" w:tooltip="Madhavan, 2004 #224" w:history="1">
        <w:r w:rsidR="0076405A" w:rsidRPr="00122808">
          <w:rPr>
            <w:szCs w:val="21"/>
            <w:vertAlign w:val="superscript"/>
          </w:rPr>
          <w:t>45</w:t>
        </w:r>
      </w:hyperlink>
      <w:r w:rsidR="00122808" w:rsidRPr="00122808">
        <w:rPr>
          <w:szCs w:val="21"/>
          <w:vertAlign w:val="superscript"/>
        </w:rPr>
        <w:t>]</w:t>
      </w:r>
      <w:r w:rsidR="00B743BD">
        <w:rPr>
          <w:szCs w:val="21"/>
        </w:rPr>
        <w:fldChar w:fldCharType="end"/>
      </w:r>
      <w:r w:rsidRPr="002320F8">
        <w:rPr>
          <w:rFonts w:hint="eastAsia"/>
          <w:szCs w:val="21"/>
        </w:rPr>
        <w:t>，且当图像分辨率与地图分辨率差别较大时会导致精度下降。</w:t>
      </w:r>
      <w:r w:rsidRPr="002320F8">
        <w:rPr>
          <w:rFonts w:hint="eastAsia"/>
        </w:rPr>
        <w:t>第二类是未知环境中的导航问题，我们工作的重心在于行驶在未知环境中的车辆位姿估计问题，利用连续帧图像间跟踪到的静止特征点和</w:t>
      </w:r>
      <w:r w:rsidRPr="002320F8">
        <w:rPr>
          <w:rFonts w:hint="eastAsia"/>
        </w:rPr>
        <w:t>IMU</w:t>
      </w:r>
      <w:r w:rsidRPr="002320F8">
        <w:rPr>
          <w:rFonts w:hint="eastAsia"/>
        </w:rPr>
        <w:t>测量信息来估计车辆的轨迹。</w:t>
      </w:r>
    </w:p>
    <w:p w:rsidR="005040BB" w:rsidRPr="002320F8" w:rsidRDefault="005040BB" w:rsidP="005040BB">
      <w:pPr>
        <w:ind w:firstLine="480"/>
        <w:rPr>
          <w:szCs w:val="21"/>
        </w:rPr>
      </w:pPr>
      <w:r w:rsidRPr="002320F8">
        <w:rPr>
          <w:rFonts w:hint="eastAsia"/>
        </w:rPr>
        <w:t>未知环境中惯性</w:t>
      </w:r>
      <w:r w:rsidRPr="002320F8">
        <w:t>/</w:t>
      </w:r>
      <w:r w:rsidRPr="002320F8">
        <w:rPr>
          <w:rFonts w:hint="eastAsia"/>
        </w:rPr>
        <w:t>视觉组合导航的主要任务是利用连续帧图像间跟踪到的静止特征点和</w:t>
      </w:r>
      <w:r w:rsidRPr="002320F8">
        <w:rPr>
          <w:rFonts w:hint="eastAsia"/>
        </w:rPr>
        <w:t>IMU</w:t>
      </w:r>
      <w:r w:rsidRPr="002320F8">
        <w:rPr>
          <w:rFonts w:hint="eastAsia"/>
        </w:rPr>
        <w:t>的测量信息来估计巡视器的位置、速度、姿态等导航参数。根据组合方式的不同，目前惯性</w:t>
      </w:r>
      <w:r w:rsidRPr="002320F8">
        <w:t>/</w:t>
      </w:r>
      <w:r w:rsidRPr="002320F8">
        <w:rPr>
          <w:rFonts w:hint="eastAsia"/>
        </w:rPr>
        <w:t>视觉组合导航方法主要分为修正法和融合法，在修正法中，两种导航子系统独立工作实现一定的信息冗余，采用一种导航敏感器对另一种导航敏感器进行定期重置的方法实现组合，</w:t>
      </w:r>
      <w:r w:rsidRPr="002320F8">
        <w:rPr>
          <w:rFonts w:hint="eastAsia"/>
          <w:szCs w:val="21"/>
        </w:rPr>
        <w:t>融合法则将两种敏感器的量测信息采用某种方式进行最优的组合，是当前的研究热点。</w:t>
      </w:r>
    </w:p>
    <w:p w:rsidR="005040BB" w:rsidRPr="002320F8" w:rsidRDefault="005040BB" w:rsidP="005040BB">
      <w:pPr>
        <w:ind w:firstLine="480"/>
      </w:pPr>
      <w:r w:rsidRPr="002320F8">
        <w:rPr>
          <w:rFonts w:hint="eastAsia"/>
          <w:szCs w:val="21"/>
        </w:rPr>
        <w:lastRenderedPageBreak/>
        <w:t>根据视觉信息的处理方式不同，融合法的惯性</w:t>
      </w:r>
      <w:r w:rsidRPr="002320F8">
        <w:rPr>
          <w:rFonts w:hint="eastAsia"/>
          <w:szCs w:val="21"/>
        </w:rPr>
        <w:t>/</w:t>
      </w:r>
      <w:r w:rsidRPr="002320F8">
        <w:rPr>
          <w:rFonts w:hint="eastAsia"/>
          <w:szCs w:val="21"/>
        </w:rPr>
        <w:t>视觉组合导航方法主要分为两类：</w:t>
      </w:r>
      <w:r w:rsidRPr="002320F8">
        <w:t>基于</w:t>
      </w:r>
      <w:r w:rsidRPr="002320F8">
        <w:rPr>
          <w:rFonts w:hint="eastAsia"/>
        </w:rPr>
        <w:t>SLAM</w:t>
      </w:r>
      <w:r w:rsidRPr="002320F8">
        <w:t>算法</w:t>
      </w:r>
      <w:r w:rsidRPr="002320F8">
        <w:rPr>
          <w:rFonts w:hint="eastAsia"/>
        </w:rPr>
        <w:t>的组合导航方法和基于视觉自运动估计（</w:t>
      </w:r>
      <w:r w:rsidRPr="002320F8">
        <w:rPr>
          <w:rFonts w:hint="eastAsia"/>
        </w:rPr>
        <w:t>E</w:t>
      </w:r>
      <w:r w:rsidRPr="002320F8">
        <w:t xml:space="preserve">go-motion </w:t>
      </w:r>
      <w:r w:rsidRPr="002320F8">
        <w:rPr>
          <w:rFonts w:hint="eastAsia"/>
        </w:rPr>
        <w:t>E</w:t>
      </w:r>
      <w:r w:rsidRPr="002320F8">
        <w:t>stimation</w:t>
      </w:r>
      <w:r w:rsidRPr="002320F8">
        <w:rPr>
          <w:rFonts w:hint="eastAsia"/>
        </w:rPr>
        <w:t>）的组合导航方法</w:t>
      </w:r>
      <w:r w:rsidR="00B743BD">
        <w:fldChar w:fldCharType="begin"/>
      </w:r>
      <w:r w:rsidR="00122808">
        <w:instrText xml:space="preserve"> ADDIN EN.CITE &lt;EndNote&gt;&lt;Cite&gt;&lt;Author&gt;Panahandeh&lt;/Author&gt;&lt;Year&gt;2012&lt;/Year&gt;&lt;RecNum&gt;221&lt;/RecNum&gt;&lt;DisplayText&gt;&lt;style face="superscript"&gt;[46]&lt;/style&gt;&lt;/DisplayText&gt;&lt;record&gt;&lt;rec-number&gt;221&lt;/rec-number&gt;&lt;foreign-keys&gt;&lt;key app="EN" db-id="rfrv2wvv0wdeeteewsvprs9dts02rdsvrddp"&gt;221&lt;/key&gt;&lt;/foreign-keys&gt;&lt;ref-type name="Conference Proceedings"&gt;10&lt;/ref-type&gt;&lt;contributors&gt;&lt;authors&gt;&lt;author&gt;Panahandeh, Ghazaleh&lt;/author&gt;&lt;author&gt;Zachariah, Dave&lt;/author&gt;&lt;author&gt;Jansson, Magnus&lt;/author&gt;&lt;/authors&gt;&lt;/contributors&gt;&lt;titles&gt;&lt;title&gt;Exploiting ground plane constraints for visual-inertial navigation&lt;/title&gt;&lt;secondary-title&gt;Position Location and Navigation Symposium (PLANS), 2012 IEEE/ION&lt;/secondary-title&gt;&lt;/titles&gt;&lt;pages&gt;527-534&lt;/pages&gt;&lt;dates&gt;&lt;year&gt;2012&lt;/year&gt;&lt;/dates&gt;&lt;publisher&gt;IEEE&lt;/publisher&gt;&lt;isbn&gt;1467303852&lt;/isbn&gt;&lt;urls&gt;&lt;/urls&gt;&lt;/record&gt;&lt;/Cite&gt;&lt;/EndNote&gt;</w:instrText>
      </w:r>
      <w:r w:rsidR="00B743BD">
        <w:fldChar w:fldCharType="separate"/>
      </w:r>
      <w:r w:rsidR="00122808" w:rsidRPr="00122808">
        <w:rPr>
          <w:vertAlign w:val="superscript"/>
        </w:rPr>
        <w:t>[</w:t>
      </w:r>
      <w:hyperlink w:anchor="_ENREF_46" w:tooltip="Panahandeh, 2012 #221" w:history="1">
        <w:r w:rsidR="0076405A" w:rsidRPr="00122808">
          <w:rPr>
            <w:vertAlign w:val="superscript"/>
          </w:rPr>
          <w:t>46</w:t>
        </w:r>
      </w:hyperlink>
      <w:r w:rsidR="00122808" w:rsidRPr="00122808">
        <w:rPr>
          <w:vertAlign w:val="superscript"/>
        </w:rPr>
        <w:t>]</w:t>
      </w:r>
      <w:r w:rsidR="00B743BD">
        <w:fldChar w:fldCharType="end"/>
      </w:r>
      <w:r w:rsidRPr="002320F8">
        <w:rPr>
          <w:rFonts w:hint="eastAsia"/>
        </w:rPr>
        <w:t>。前者将特征点的三维坐标和相机的位姿一起作为状态进行估计，当行驶轨迹为闭环路径或巡视器两次经过同一地点时即可消除位置误差的漂移，这种方法考虑到相机位姿与特征点三维坐标的相关性，可以达到较高的估计精度，但由于将大量的特征点引入状态会使得计算量增加。后者在状态向量中维护一定滑动窗口长度的相机位姿，通过选取特征点作为量测量来建立这些位姿之间的约束关系作为量测方程</w:t>
      </w:r>
      <w:r w:rsidR="00B743BD">
        <w:fldChar w:fldCharType="begin"/>
      </w:r>
      <w:r w:rsidR="00122808">
        <w:instrText xml:space="preserve"> ADDIN EN.CITE &lt;EndNote&gt;&lt;Cite&gt;&lt;Author&gt;Panahandeh&lt;/Author&gt;&lt;Year&gt;2013&lt;/Year&gt;&lt;RecNum&gt;225&lt;/RecNum&gt;&lt;DisplayText&gt;&lt;style face="superscript"&gt;[47]&lt;/style&gt;&lt;/DisplayText&gt;&lt;record&gt;&lt;rec-number&gt;225&lt;/rec-number&gt;&lt;foreign-keys&gt;&lt;key app="EN" db-id="rfrv2wvv0wdeeteewsvprs9dts02rdsvrddp"&gt;225&lt;/key&gt;&lt;/foreign-keys&gt;&lt;ref-type name="Journal Article"&gt;17&lt;/ref-type&gt;&lt;contributors&gt;&lt;authors&gt;&lt;author&gt;Panahandeh, Ghazaleh&lt;/author&gt;&lt;author&gt;Jansson, Magnus&lt;/author&gt;&lt;/authors&gt;&lt;/contributors&gt;&lt;titles&gt;&lt;title&gt;Vision-aided inertial navigation based on ground plane feature detection&lt;/title&gt;&lt;/titles&gt;&lt;dates&gt;&lt;year&gt;2013&lt;/year&gt;&lt;/dates&gt;&lt;isbn&gt;1083-4435&lt;/isbn&gt;&lt;urls&gt;&lt;/urls&gt;&lt;/record&gt;&lt;/Cite&gt;&lt;/EndNote&gt;</w:instrText>
      </w:r>
      <w:r w:rsidR="00B743BD">
        <w:fldChar w:fldCharType="separate"/>
      </w:r>
      <w:r w:rsidR="00122808" w:rsidRPr="00122808">
        <w:rPr>
          <w:vertAlign w:val="superscript"/>
        </w:rPr>
        <w:t>[</w:t>
      </w:r>
      <w:hyperlink w:anchor="_ENREF_47" w:tooltip="Panahandeh, 2013 #225" w:history="1">
        <w:r w:rsidR="0076405A" w:rsidRPr="00122808">
          <w:rPr>
            <w:vertAlign w:val="superscript"/>
          </w:rPr>
          <w:t>47</w:t>
        </w:r>
      </w:hyperlink>
      <w:r w:rsidR="00122808" w:rsidRPr="00122808">
        <w:rPr>
          <w:vertAlign w:val="superscript"/>
        </w:rPr>
        <w:t>]</w:t>
      </w:r>
      <w:r w:rsidR="00B743BD">
        <w:fldChar w:fldCharType="end"/>
      </w:r>
      <w:r w:rsidRPr="002320F8">
        <w:rPr>
          <w:rFonts w:hint="eastAsia"/>
        </w:rPr>
        <w:t>，因此，基于自运动估计方法的计算量比基于</w:t>
      </w:r>
      <w:r w:rsidRPr="002320F8">
        <w:rPr>
          <w:rFonts w:hint="eastAsia"/>
        </w:rPr>
        <w:t>SLAM</w:t>
      </w:r>
      <w:r w:rsidRPr="002320F8">
        <w:rPr>
          <w:rFonts w:hint="eastAsia"/>
        </w:rPr>
        <w:t>算法的小很多。这类方法的一种特殊情况是仅将当前时刻和上一时刻的运动状态作为状态向量，采用相对运动参数或包含相对运动信息的有关参数来作为量测信息。</w:t>
      </w:r>
    </w:p>
    <w:p w:rsidR="005040BB" w:rsidRPr="002320F8" w:rsidRDefault="005040BB" w:rsidP="005040BB">
      <w:pPr>
        <w:ind w:firstLine="480"/>
      </w:pPr>
      <w:r w:rsidRPr="002320F8">
        <w:rPr>
          <w:rFonts w:hint="eastAsia"/>
        </w:rPr>
        <w:t>根据相机个数的不同，目前研究较多的基于自运动估计的惯性</w:t>
      </w:r>
      <w:r w:rsidRPr="002320F8">
        <w:t>/</w:t>
      </w:r>
      <w:r w:rsidRPr="002320F8">
        <w:rPr>
          <w:rFonts w:hint="eastAsia"/>
        </w:rPr>
        <w:t>视觉组合导航方法中所使用的大多为单目视觉和双目视觉。单目相机的主要缺点是根据连续跟踪的单目图像仅能获得</w:t>
      </w:r>
      <w:r w:rsidRPr="002320F8">
        <w:rPr>
          <w:rFonts w:hint="eastAsia"/>
        </w:rPr>
        <w:t>3</w:t>
      </w:r>
      <w:r w:rsidRPr="002320F8">
        <w:rPr>
          <w:rFonts w:hint="eastAsia"/>
        </w:rPr>
        <w:t>个旋转参数和</w:t>
      </w:r>
      <w:r w:rsidRPr="002320F8">
        <w:rPr>
          <w:rFonts w:hint="eastAsia"/>
        </w:rPr>
        <w:t>2</w:t>
      </w:r>
      <w:r w:rsidRPr="002320F8">
        <w:rPr>
          <w:rFonts w:hint="eastAsia"/>
        </w:rPr>
        <w:t>个平移参数，而无法得到深度信息，也就是单目视觉的尺度模糊性问题。与单目相比，基于双目视觉的运动估计相对简单，更加稳定，性能也更高，且可以直接确定</w:t>
      </w:r>
      <w:r w:rsidRPr="002320F8">
        <w:rPr>
          <w:rFonts w:hint="eastAsia"/>
        </w:rPr>
        <w:t>6</w:t>
      </w:r>
      <w:r w:rsidRPr="002320F8">
        <w:rPr>
          <w:rFonts w:hint="eastAsia"/>
        </w:rPr>
        <w:t>自由度的相对运动参数，不存在尺度模糊性问题。</w:t>
      </w:r>
    </w:p>
    <w:p w:rsidR="005040BB" w:rsidRPr="002320F8" w:rsidRDefault="005040BB" w:rsidP="005040BB">
      <w:pPr>
        <w:ind w:firstLine="480"/>
        <w:rPr>
          <w:szCs w:val="21"/>
        </w:rPr>
      </w:pPr>
      <w:r w:rsidRPr="002320F8">
        <w:rPr>
          <w:rFonts w:hint="eastAsia"/>
        </w:rPr>
        <w:t>目前国内外在单目视觉</w:t>
      </w:r>
      <w:r w:rsidRPr="002320F8">
        <w:rPr>
          <w:rFonts w:hint="eastAsia"/>
        </w:rPr>
        <w:t>/</w:t>
      </w:r>
      <w:r w:rsidRPr="002320F8">
        <w:rPr>
          <w:rFonts w:hint="eastAsia"/>
        </w:rPr>
        <w:t>惯性组合导航方面进行了大量的研究，量测量的形式也多种多样，但量测量中都包含相对运动信息（旋转矩阵和平移矢量）。极几何约束是视觉中一种重要的约束关系，又称共面约束，是单目视觉</w:t>
      </w:r>
      <w:r w:rsidRPr="002320F8">
        <w:rPr>
          <w:rFonts w:hint="eastAsia"/>
        </w:rPr>
        <w:t>/</w:t>
      </w:r>
      <w:r w:rsidRPr="002320F8">
        <w:rPr>
          <w:rFonts w:hint="eastAsia"/>
        </w:rPr>
        <w:t>惯性组合导航中常用的量测关系</w:t>
      </w:r>
      <w:r w:rsidR="00B743BD">
        <w:fldChar w:fldCharType="begin"/>
      </w:r>
      <w:r w:rsidR="00DB3984">
        <w:instrText xml:space="preserve"> ADDIN EN.CITE &lt;EndNote&gt;&lt;Cite&gt;&lt;Author&gt;Webb&lt;/Author&gt;&lt;Year&gt;2007&lt;/Year&gt;&lt;RecNum&gt;231&lt;/RecNum&gt;&lt;DisplayText&gt;&lt;style face="superscript"&gt;[48, 49]&lt;/style&gt;&lt;/DisplayText&gt;&lt;record&gt;&lt;rec-number&gt;231&lt;/rec-number&gt;&lt;foreign-keys&gt;&lt;key app="EN" db-id="rfrv2wvv0wdeeteewsvprs9dts02rdsvrddp"&gt;231&lt;/key&gt;&lt;/foreign-keys&gt;&lt;ref-type name="Journal Article"&gt;17&lt;/ref-type&gt;&lt;contributors&gt;&lt;authors&gt;&lt;author&gt;Webb, Thomas P&lt;/author&gt;&lt;author&gt;Prazenica, Richard J&lt;/author&gt;&lt;author&gt;Kurdila, Andrew J&lt;/author&gt;&lt;author&gt;Lind, Rick&lt;/author&gt;&lt;/authors&gt;&lt;/contributors&gt;&lt;titles&gt;&lt;title&gt;Vision-based state estimation for autonomous micro air vehicles&lt;/title&gt;&lt;secondary-title&gt;Journal of guidance, control, and dynamics&lt;/secondary-title&gt;&lt;/titles&gt;&lt;periodical&gt;&lt;full-title&gt;Journal of guidance, control, and dynamics&lt;/full-title&gt;&lt;/periodical&gt;&lt;pages&gt;816-826&lt;/pages&gt;&lt;volume&gt;30&lt;/volume&gt;&lt;number&gt;3&lt;/number&gt;&lt;dates&gt;&lt;year&gt;2007&lt;/year&gt;&lt;/dates&gt;&lt;isbn&gt;0731-5090&lt;/isbn&gt;&lt;urls&gt;&lt;/urls&gt;&lt;/record&gt;&lt;/Cite&gt;&lt;Cite&gt;&lt;Author&gt;Zhao&lt;/Author&gt;&lt;Year&gt;2012&lt;/Year&gt;&lt;RecNum&gt;222&lt;/RecNum&gt;&lt;record&gt;&lt;rec-number&gt;222&lt;/rec-number&gt;&lt;foreign-keys&gt;&lt;key app="EN" db-id="rfrv2wvv0wdeeteewsvprs9dts02rdsvrddp"&gt;222&lt;/key&gt;&lt;/foreign-keys&gt;&lt;ref-type name="Conference Proceedings"&gt;10&lt;/ref-type&gt;&lt;contributors&gt;&lt;authors&gt;&lt;author&gt;Zhao, Shiyu&lt;/author&gt;&lt;author&gt;Lin, Feng&lt;/author&gt;&lt;author&gt;Peng, Kemao&lt;/author&gt;&lt;author&gt;Chen, Ben M&lt;/author&gt;&lt;author&gt;Lee, Tong H&lt;/author&gt;&lt;/authors&gt;&lt;/contributors&gt;&lt;titles&gt;&lt;title&gt;Homography-based vision-aided inertial navigation of UAVs in unknown environments&lt;/title&gt;&lt;secondary-title&gt;AIAA Guidance, Navigation, and Control Conference&lt;/secondary-title&gt;&lt;/titles&gt;&lt;dates&gt;&lt;year&gt;2012&lt;/year&gt;&lt;/dates&gt;&lt;urls&gt;&lt;/urls&gt;&lt;/record&gt;&lt;/Cite&gt;&lt;/EndNote&gt;</w:instrText>
      </w:r>
      <w:r w:rsidR="00B743BD">
        <w:fldChar w:fldCharType="separate"/>
      </w:r>
      <w:r w:rsidR="00DB3984" w:rsidRPr="00DB3984">
        <w:rPr>
          <w:vertAlign w:val="superscript"/>
        </w:rPr>
        <w:t>[</w:t>
      </w:r>
      <w:hyperlink w:anchor="_ENREF_48" w:tooltip="Webb, 2007 #231" w:history="1">
        <w:r w:rsidR="0076405A" w:rsidRPr="00DB3984">
          <w:rPr>
            <w:vertAlign w:val="superscript"/>
          </w:rPr>
          <w:t>48</w:t>
        </w:r>
      </w:hyperlink>
      <w:r w:rsidR="00DB3984" w:rsidRPr="00DB3984">
        <w:rPr>
          <w:vertAlign w:val="superscript"/>
        </w:rPr>
        <w:t xml:space="preserve">, </w:t>
      </w:r>
      <w:hyperlink w:anchor="_ENREF_49" w:tooltip="Zhao, 2012 #222" w:history="1">
        <w:r w:rsidR="0076405A" w:rsidRPr="00DB3984">
          <w:rPr>
            <w:vertAlign w:val="superscript"/>
          </w:rPr>
          <w:t>49</w:t>
        </w:r>
      </w:hyperlink>
      <w:r w:rsidR="00DB3984" w:rsidRPr="00DB3984">
        <w:rPr>
          <w:vertAlign w:val="superscript"/>
        </w:rPr>
        <w:t>]</w:t>
      </w:r>
      <w:r w:rsidR="00B743BD">
        <w:fldChar w:fldCharType="end"/>
      </w:r>
      <w:r w:rsidRPr="002320F8">
        <w:rPr>
          <w:rFonts w:hint="eastAsia"/>
        </w:rPr>
        <w:t>，又称为共面约束，文献</w:t>
      </w:r>
      <w:r w:rsidR="00B272F8" w:rsidRPr="00DB3984">
        <w:fldChar w:fldCharType="begin"/>
      </w:r>
      <w:r w:rsidR="00DB3984" w:rsidRPr="00DB3984">
        <w:instrText xml:space="preserve"> ADDIN EN.CITE &lt;EndNote&gt;&lt;Cite&gt;&lt;Author&gt;Webb&lt;/Author&gt;&lt;Year&gt;2007&lt;/Year&gt;&lt;RecNum&gt;231&lt;/RecNum&gt;&lt;DisplayText&gt;&lt;style face="superscript"&gt;[48]&lt;/style&gt;&lt;/DisplayText&gt;&lt;record&gt;&lt;rec-number&gt;231&lt;/rec-number&gt;&lt;foreign-keys&gt;&lt;key app="EN" db-id="rfrv2wvv0wdeeteewsvprs9dts02rdsvrddp"&gt;231&lt;/key&gt;&lt;/foreign-keys&gt;&lt;ref-type name="Journal Article"&gt;17&lt;/ref-type&gt;&lt;contributors&gt;&lt;authors&gt;&lt;author&gt;Webb, Thomas P&lt;/author&gt;&lt;author&gt;Prazenica, Richard J&lt;/author&gt;&lt;author&gt;Kurdila, Andrew J&lt;/author&gt;&lt;author&gt;Lind, Rick&lt;/author&gt;&lt;/authors&gt;&lt;/contributors&gt;&lt;titles&gt;&lt;title&gt;Vision-based state estimation for autonomous micro air vehicles&lt;/title&gt;&lt;secondary-title&gt;Journal of guidance, control, and dynamics&lt;/secondary-title&gt;&lt;/titles&gt;&lt;periodical&gt;&lt;full-title&gt;Journal of guidance, control, and dynamics&lt;/full-title&gt;&lt;/periodical&gt;&lt;pages&gt;816-826&lt;/pages&gt;&lt;volume&gt;30&lt;/volume&gt;&lt;number&gt;3&lt;/number&gt;&lt;dates&gt;&lt;year&gt;2007&lt;/year&gt;&lt;/dates&gt;&lt;isbn&gt;0731-5090&lt;/isbn&gt;&lt;urls&gt;&lt;/urls&gt;&lt;/record&gt;&lt;/Cite&gt;&lt;/EndNote&gt;</w:instrText>
      </w:r>
      <w:r w:rsidR="00B272F8" w:rsidRPr="00DB3984">
        <w:fldChar w:fldCharType="separate"/>
      </w:r>
      <w:r w:rsidR="00DB3984" w:rsidRPr="00DB3984">
        <w:t>[</w:t>
      </w:r>
      <w:hyperlink w:anchor="_ENREF_48" w:tooltip="Webb, 2007 #231" w:history="1">
        <w:r w:rsidR="0076405A" w:rsidRPr="00DB3984">
          <w:t>48</w:t>
        </w:r>
      </w:hyperlink>
      <w:r w:rsidR="00DB3984" w:rsidRPr="00DB3984">
        <w:t>]</w:t>
      </w:r>
      <w:r w:rsidR="00B272F8" w:rsidRPr="00DB3984">
        <w:fldChar w:fldCharType="end"/>
      </w:r>
      <w:r w:rsidRPr="002320F8">
        <w:t>研究了</w:t>
      </w:r>
      <w:r w:rsidRPr="002320F8">
        <w:rPr>
          <w:rFonts w:hint="eastAsia"/>
        </w:rPr>
        <w:t>基于视觉量测信息的</w:t>
      </w:r>
      <w:r w:rsidRPr="002320F8">
        <w:t>微小型飞行器自主导航问题。状态量为飞行器本体速度、飞行器相对惯性系的角速度、三轴姿态角和位置，状态模型为飞行器运动学模型。直接利用特征点的极约束关系作为量测模型。采用隐性扩展卡尔曼滤波（</w:t>
      </w:r>
      <w:r w:rsidRPr="002320F8">
        <w:rPr>
          <w:rFonts w:hint="eastAsia"/>
        </w:rPr>
        <w:t>I</w:t>
      </w:r>
      <w:r w:rsidRPr="002320F8">
        <w:t xml:space="preserve">mplicit </w:t>
      </w:r>
      <w:r w:rsidRPr="002320F8">
        <w:rPr>
          <w:rFonts w:hint="eastAsia"/>
        </w:rPr>
        <w:t>E</w:t>
      </w:r>
      <w:r w:rsidRPr="002320F8">
        <w:t xml:space="preserve">xtended Kalman </w:t>
      </w:r>
      <w:r w:rsidRPr="002320F8">
        <w:rPr>
          <w:rFonts w:hint="eastAsia"/>
        </w:rPr>
        <w:t>F</w:t>
      </w:r>
      <w:r w:rsidRPr="002320F8">
        <w:t>ilter</w:t>
      </w:r>
      <w:r w:rsidRPr="002320F8">
        <w:t>，</w:t>
      </w:r>
      <w:r w:rsidRPr="002320F8">
        <w:t>IEKF</w:t>
      </w:r>
      <w:r w:rsidRPr="002320F8">
        <w:t>）估计飞行器的状态参数。但由于实际所用的量测量为连续两帧图像中特征点位置的隐函数，因此，测量噪声不再满足高斯白噪声假设。</w:t>
      </w:r>
      <w:r w:rsidRPr="002320F8">
        <w:rPr>
          <w:rFonts w:hint="eastAsia"/>
        </w:rPr>
        <w:t>此外，文献</w:t>
      </w:r>
      <w:r w:rsidR="0063206D" w:rsidRPr="00DB3984">
        <w:fldChar w:fldCharType="begin"/>
      </w:r>
      <w:r w:rsidR="00DB3984" w:rsidRPr="00DB3984">
        <w:instrText xml:space="preserve"> ADDIN EN.CITE &lt;EndNote&gt;&lt;Cite&gt;&lt;Author&gt;Zhao&lt;/Author&gt;&lt;Year&gt;2012&lt;/Year&gt;&lt;RecNum&gt;222&lt;/RecNum&gt;&lt;DisplayText&gt;&lt;style face="superscript"&gt;[49]&lt;/style&gt;&lt;/DisplayText&gt;&lt;record&gt;&lt;rec-number&gt;222&lt;/rec-number&gt;&lt;foreign-keys&gt;&lt;key app="EN" db-id="rfrv2wvv0wdeeteewsvprs9dts02rdsvrddp"&gt;222&lt;/key&gt;&lt;/foreign-keys&gt;&lt;ref-type name="Conference Proceedings"&gt;10&lt;/ref-type&gt;&lt;contributors&gt;&lt;authors&gt;&lt;author&gt;Zhao, Shiyu&lt;/author&gt;&lt;author&gt;Lin, Feng&lt;/author&gt;&lt;author&gt;Peng, Kemao&lt;/author&gt;&lt;author&gt;Chen, Ben M&lt;/author&gt;&lt;author&gt;Lee, Tong H&lt;/author&gt;&lt;/authors&gt;&lt;/contributors&gt;&lt;titles&gt;&lt;title&gt;Homography-based vision-aided inertial navigation of UAVs in unknown environments&lt;/title&gt;&lt;secondary-title&gt;AIAA Guidance, Navigation, and Control Conference&lt;/secondary-title&gt;&lt;/titles&gt;&lt;dates&gt;&lt;year&gt;2012&lt;/year&gt;&lt;/dates&gt;&lt;urls&gt;&lt;/urls&gt;&lt;/record&gt;&lt;/Cite&gt;&lt;/EndNote&gt;</w:instrText>
      </w:r>
      <w:r w:rsidR="0063206D" w:rsidRPr="00DB3984">
        <w:fldChar w:fldCharType="separate"/>
      </w:r>
      <w:r w:rsidR="00DB3984" w:rsidRPr="00DB3984">
        <w:t>[</w:t>
      </w:r>
      <w:hyperlink w:anchor="_ENREF_49" w:tooltip="Zhao, 2012 #222" w:history="1">
        <w:r w:rsidR="0076405A" w:rsidRPr="00DB3984">
          <w:t>49</w:t>
        </w:r>
      </w:hyperlink>
      <w:r w:rsidR="00DB3984" w:rsidRPr="00DB3984">
        <w:t>]</w:t>
      </w:r>
      <w:r w:rsidR="0063206D" w:rsidRPr="00DB3984">
        <w:fldChar w:fldCharType="end"/>
      </w:r>
      <w:r w:rsidRPr="002320F8">
        <w:rPr>
          <w:rFonts w:hint="eastAsia"/>
        </w:rPr>
        <w:t>提出了一种未知环境中基于单目视觉</w:t>
      </w:r>
      <w:r w:rsidRPr="002320F8">
        <w:rPr>
          <w:rFonts w:hint="eastAsia"/>
        </w:rPr>
        <w:t>/</w:t>
      </w:r>
      <w:r w:rsidRPr="002320F8">
        <w:rPr>
          <w:rFonts w:hint="eastAsia"/>
        </w:rPr>
        <w:t>惯性的小型无人飞行器组合导航方法，将包含两个时刻之间相对运动信息的单应性矩阵构成</w:t>
      </w:r>
      <w:r w:rsidRPr="002320F8">
        <w:t>9×1</w:t>
      </w:r>
      <w:r w:rsidRPr="002320F8">
        <w:t>维的列向量作为量测向量</w:t>
      </w:r>
      <w:r w:rsidRPr="002320F8">
        <w:rPr>
          <w:rFonts w:hint="eastAsia"/>
        </w:rPr>
        <w:t>，通过</w:t>
      </w:r>
      <w:r w:rsidRPr="002320F8">
        <w:t>零阶保持器近似建立了单应矩阵仅与当前状态有关的量测方程，</w:t>
      </w:r>
      <w:r w:rsidRPr="002320F8">
        <w:rPr>
          <w:rFonts w:hint="eastAsia"/>
        </w:rPr>
        <w:t>并使</w:t>
      </w:r>
      <w:r w:rsidRPr="002320F8">
        <w:t>用</w:t>
      </w:r>
      <w:r w:rsidRPr="002320F8">
        <w:t>EKF</w:t>
      </w:r>
      <w:r w:rsidRPr="002320F8">
        <w:t>进行滤波估计。</w:t>
      </w:r>
      <w:r w:rsidRPr="002320F8">
        <w:rPr>
          <w:rFonts w:hint="eastAsia"/>
        </w:rPr>
        <w:t>另一类常用的方法是将过去若干个时刻的相机位姿扩展到状态向量中进行估计。文献</w:t>
      </w:r>
      <w:r w:rsidR="00AD4B28" w:rsidRPr="00DB3984">
        <w:fldChar w:fldCharType="begin"/>
      </w:r>
      <w:r w:rsidR="00DB3984" w:rsidRPr="00DB3984">
        <w:instrText xml:space="preserve"> ADDIN EN.CITE &lt;EndNote&gt;&lt;Cite&gt;&lt;Author&gt;Mourikis&lt;/Author&gt;&lt;Year&gt;2009&lt;/Year&gt;&lt;RecNum&gt;94&lt;/RecNum&gt;&lt;DisplayText&gt;&lt;style face="superscript"&gt;[50, 51]&lt;/style&gt;&lt;/DisplayText&gt;&lt;record&gt;&lt;rec-number&gt;94&lt;/rec-number&gt;&lt;foreign-keys&gt;&lt;key app="EN" db-id="rfrv2wvv0wdeeteewsvprs9dts02rdsvrddp"&gt;94&lt;/key&gt;&lt;/foreign-keys&gt;&lt;ref-type name="Generic"&gt;13&lt;/ref-type&gt;&lt;contributors&gt;&lt;authors&gt;&lt;author&gt;Mourikis, Anastasios I&lt;/author&gt;&lt;author&gt;Roumeliotis, Stergios I&lt;/author&gt;&lt;/authors&gt;&lt;/contributors&gt;&lt;titles&gt;&lt;title&gt;Vision-aided inertial navigation&lt;/title&gt;&lt;/titles&gt;&lt;dates&gt;&lt;year&gt;2009&lt;/year&gt;&lt;/dates&gt;&lt;publisher&gt;Google Patents&lt;/publisher&gt;&lt;urls&gt;&lt;/urls&gt;&lt;/record&gt;&lt;/Cite&gt;&lt;Cite&gt;&lt;Author&gt;Mourikis&lt;/Author&gt;&lt;Year&gt;2009&lt;/Year&gt;&lt;RecNum&gt;26&lt;/RecNum&gt;&lt;record&gt;&lt;rec-number&gt;26&lt;/rec-number&gt;&lt;foreign-keys&gt;&lt;key app="EN" db-id="rfrv2wvv0wdeeteewsvprs9dts02rdsvrddp"&gt;26&lt;/key&gt;&lt;/foreign-keys&gt;&lt;ref-type name="Journal Article"&gt;17&lt;/ref-type&gt;&lt;contributors&gt;&lt;authors&gt;&lt;author&gt;Mourikis, Anastasios I.&lt;/author&gt;&lt;author&gt;Trawny, Nikolas&lt;/author&gt;&lt;author&gt;Roumeliotis, Stergios I.&lt;/author&gt;&lt;author&gt;Johnson, Andrew Edie&lt;/author&gt;&lt;author&gt;Ansar, Adnan&lt;/author&gt;&lt;author&gt;Matthies, Larry&lt;/author&gt;&lt;/authors&gt;&lt;/contributors&gt;&lt;titles&gt;&lt;title&gt;Vision-Aided Inertial Navigation for Spacecraft Entry, Descent, and Landing&lt;/title&gt;&lt;secondary-title&gt;IEEE Transactions on Robotics&lt;/secondary-title&gt;&lt;/titles&gt;&lt;periodical&gt;&lt;full-title&gt;IEEE Transactions on Robotics&lt;/full-title&gt;&lt;/periodical&gt;&lt;pages&gt;264-280&lt;/pages&gt;&lt;volume&gt;25&lt;/volume&gt;&lt;number&gt;2&lt;/number&gt;&lt;dates&gt;&lt;year&gt;2009&lt;/year&gt;&lt;/dates&gt;&lt;urls&gt;&lt;/urls&gt;&lt;electronic-resource-num&gt;10.1109/TRO.2009.2012342&lt;/electronic-resource-num&gt;&lt;/record&gt;&lt;/Cite&gt;&lt;/EndNote&gt;</w:instrText>
      </w:r>
      <w:r w:rsidR="00AD4B28" w:rsidRPr="00DB3984">
        <w:fldChar w:fldCharType="separate"/>
      </w:r>
      <w:r w:rsidR="00DB3984" w:rsidRPr="00DB3984">
        <w:t>[</w:t>
      </w:r>
      <w:hyperlink w:anchor="_ENREF_50" w:tooltip="Mourikis, 2009 #94" w:history="1">
        <w:r w:rsidR="0076405A" w:rsidRPr="00DB3984">
          <w:t>50</w:t>
        </w:r>
      </w:hyperlink>
      <w:r w:rsidR="00DB3984" w:rsidRPr="00DB3984">
        <w:t xml:space="preserve">, </w:t>
      </w:r>
      <w:hyperlink w:anchor="_ENREF_51" w:tooltip="Mourikis, 2009 #26" w:history="1">
        <w:r w:rsidR="0076405A" w:rsidRPr="00DB3984">
          <w:t>51</w:t>
        </w:r>
      </w:hyperlink>
      <w:r w:rsidR="00DB3984" w:rsidRPr="00DB3984">
        <w:t>]</w:t>
      </w:r>
      <w:r w:rsidR="00AD4B28" w:rsidRPr="00DB3984">
        <w:fldChar w:fldCharType="end"/>
      </w:r>
      <w:r w:rsidRPr="002320F8">
        <w:rPr>
          <w:rFonts w:hint="eastAsia"/>
        </w:rPr>
        <w:t>提出了一种视觉辅助惯性的高精度着陆算法，采用行星固连坐</w:t>
      </w:r>
      <w:r w:rsidRPr="002320F8">
        <w:rPr>
          <w:rFonts w:hint="eastAsia"/>
        </w:rPr>
        <w:lastRenderedPageBreak/>
        <w:t>标系为全局坐标系，状态向量包括飞行器的当前运动状态以及相机过去</w:t>
      </w:r>
      <w:r w:rsidRPr="002320F8">
        <w:rPr>
          <w:rFonts w:hint="eastAsia"/>
        </w:rPr>
        <w:t>N</w:t>
      </w:r>
      <w:r w:rsidRPr="002320F8">
        <w:rPr>
          <w:rFonts w:hint="eastAsia"/>
        </w:rPr>
        <w:t>个时刻的位置和姿态，根据所处高度的不同，同时利用了两类视觉信息：与行星表面三维地图匹配得到的已知先验信息的特征点和相邻两幅图像中跟踪到的未知先验信息的特征点，并分别建立了量测方程，采用</w:t>
      </w:r>
      <w:r w:rsidRPr="002320F8">
        <w:rPr>
          <w:rFonts w:hint="eastAsia"/>
        </w:rPr>
        <w:t>EKF</w:t>
      </w:r>
      <w:r w:rsidRPr="002320F8">
        <w:rPr>
          <w:rFonts w:hint="eastAsia"/>
        </w:rPr>
        <w:t>进行状态估计。在发射场飞行测试实验中，最终的速度估计误差为</w:t>
      </w:r>
      <w:r w:rsidRPr="002320F8">
        <w:rPr>
          <w:rFonts w:hint="eastAsia"/>
        </w:rPr>
        <w:t>0.16m/s</w:t>
      </w:r>
      <w:r w:rsidRPr="002320F8">
        <w:rPr>
          <w:rFonts w:hint="eastAsia"/>
        </w:rPr>
        <w:t>，位置误差为</w:t>
      </w:r>
      <w:r w:rsidRPr="002320F8">
        <w:rPr>
          <w:rFonts w:hint="eastAsia"/>
        </w:rPr>
        <w:t>6.4m</w:t>
      </w:r>
      <w:r w:rsidRPr="002320F8">
        <w:rPr>
          <w:rFonts w:hint="eastAsia"/>
        </w:rPr>
        <w:t>。文献</w:t>
      </w:r>
      <w:r w:rsidR="00AB6B6A" w:rsidRPr="00DB3984">
        <w:fldChar w:fldCharType="begin"/>
      </w:r>
      <w:r w:rsidR="00DB3984" w:rsidRPr="00DB3984">
        <w:instrText xml:space="preserve"> ADDIN EN.CITE &lt;EndNote&gt;&lt;Cite&gt;&lt;Author&gt;Mourikis&lt;/Author&gt;&lt;Year&gt;2007&lt;/Year&gt;&lt;RecNum&gt;27&lt;/RecNum&gt;&lt;DisplayText&gt;&lt;style face="superscript"&gt;[52, 53]&lt;/style&gt;&lt;/DisplayText&gt;&lt;record&gt;&lt;rec-number&gt;27&lt;/rec-number&gt;&lt;foreign-keys&gt;&lt;key app="EN" db-id="rfrv2wvv0wdeeteewsvprs9dts02rdsvrddp"&gt;27&lt;/key&gt;&lt;/foreign-keys&gt;&lt;ref-type name="Conference Paper"&gt;47&lt;/ref-type&gt;&lt;contributors&gt;&lt;authors&gt;&lt;author&gt;Mourikis, Anastasios I.&lt;/author&gt;&lt;author&gt;Roumeliotis, Stergios I.&lt;/author&gt;&lt;/authors&gt;&lt;/contributors&gt;&lt;titles&gt;&lt;title&gt;A MultiState Constraint Kalman Filter for Vision-aided Inertial Navigation&lt;/title&gt;&lt;secondary-title&gt;International Conference on Robotics and Automation&lt;/secondary-title&gt;&lt;/titles&gt;&lt;pages&gt;3565-3572&lt;/pages&gt;&lt;dates&gt;&lt;year&gt;2007&lt;/year&gt;&lt;/dates&gt;&lt;urls&gt;&lt;/urls&gt;&lt;electronic-resource-num&gt;10.1109/ROBOT.2007.364024&lt;/electronic-resource-num&gt;&lt;/record&gt;&lt;/Cite&gt;&lt;Cite&gt;&lt;Author&gt;Trawny&lt;/Author&gt;&lt;Year&gt;2007&lt;/Year&gt;&lt;RecNum&gt;90&lt;/RecNum&gt;&lt;record&gt;&lt;rec-number&gt;90&lt;/rec-number&gt;&lt;foreign-keys&gt;&lt;key app="EN" db-id="rfrv2wvv0wdeeteewsvprs9dts02rdsvrddp"&gt;90&lt;/key&gt;&lt;/foreign-keys&gt;&lt;ref-type name="Journal Article"&gt;17&lt;/ref-type&gt;&lt;contributors&gt;&lt;authors&gt;&lt;author&gt;Trawny, Nikolas&lt;/author&gt;&lt;author&gt;Mourikis, Anastasios I&lt;/author&gt;&lt;author&gt;Roumeliotis, Stergios I&lt;/author&gt;&lt;author&gt;Johnson, Andrew E&lt;/author&gt;&lt;author&gt;Montgomery, James F&lt;/author&gt;&lt;/authors</w:instrText>
      </w:r>
      <w:r w:rsidR="00DB3984" w:rsidRPr="00DB3984">
        <w:rPr>
          <w:rFonts w:hint="eastAsia"/>
        </w:rPr>
        <w:instrText>&gt;&lt;/contributors&gt;&lt;titles&gt;&lt;title&gt;Vision</w:instrText>
      </w:r>
      <w:r w:rsidR="00DB3984" w:rsidRPr="00DB3984">
        <w:rPr>
          <w:rFonts w:hint="eastAsia"/>
        </w:rPr>
        <w:instrText>‐</w:instrText>
      </w:r>
      <w:r w:rsidR="00DB3984" w:rsidRPr="00DB3984">
        <w:rPr>
          <w:rFonts w:hint="eastAsia"/>
        </w:rPr>
        <w:instrText>aided inertial navigation for pin</w:instrText>
      </w:r>
      <w:r w:rsidR="00DB3984" w:rsidRPr="00DB3984">
        <w:rPr>
          <w:rFonts w:hint="eastAsia"/>
        </w:rPr>
        <w:instrText>‐</w:instrText>
      </w:r>
      <w:r w:rsidR="00DB3984" w:rsidRPr="00DB3984">
        <w:rPr>
          <w:rFonts w:hint="eastAsia"/>
        </w:rPr>
        <w:instrText>point landing using observations of mapped landmarks&lt;/title&gt;&lt;secondary-title&gt;Journal of Field Robotics&lt;/secondary-title&gt;&lt;/titles&gt;&lt;periodical&gt;&lt;full-title&gt;Journal of Field Robotics&lt;/ful</w:instrText>
      </w:r>
      <w:r w:rsidR="00DB3984" w:rsidRPr="00DB3984">
        <w:instrText>l-title&gt;&lt;/periodical&gt;&lt;pages&gt;357-378&lt;/pages&gt;&lt;volume&gt;24&lt;/volume&gt;&lt;number&gt;5&lt;/number&gt;&lt;dates&gt;&lt;year&gt;2007&lt;/year&gt;&lt;/dates&gt;&lt;isbn&gt;1556-4967&lt;/isbn&gt;&lt;urls&gt;&lt;/urls&gt;&lt;/record&gt;&lt;/Cite&gt;&lt;/EndNote&gt;</w:instrText>
      </w:r>
      <w:r w:rsidR="00AB6B6A" w:rsidRPr="00DB3984">
        <w:fldChar w:fldCharType="separate"/>
      </w:r>
      <w:r w:rsidR="00DB3984" w:rsidRPr="00DB3984">
        <w:t>[</w:t>
      </w:r>
      <w:hyperlink w:anchor="_ENREF_52" w:tooltip="Mourikis, 2007 #27" w:history="1">
        <w:r w:rsidR="0076405A" w:rsidRPr="00DB3984">
          <w:t>52</w:t>
        </w:r>
      </w:hyperlink>
      <w:r w:rsidR="00DB3984" w:rsidRPr="00DB3984">
        <w:t xml:space="preserve">, </w:t>
      </w:r>
      <w:hyperlink w:anchor="_ENREF_53" w:tooltip="Trawny, 2007 #90" w:history="1">
        <w:r w:rsidR="0076405A" w:rsidRPr="00DB3984">
          <w:t>53</w:t>
        </w:r>
      </w:hyperlink>
      <w:r w:rsidR="00DB3984" w:rsidRPr="00DB3984">
        <w:t>]</w:t>
      </w:r>
      <w:r w:rsidR="00AB6B6A" w:rsidRPr="00DB3984">
        <w:fldChar w:fldCharType="end"/>
      </w:r>
      <w:r w:rsidRPr="002320F8">
        <w:t>提出了一种基于</w:t>
      </w:r>
      <w:r w:rsidRPr="002320F8">
        <w:t>EKF</w:t>
      </w:r>
      <w:r w:rsidRPr="002320F8">
        <w:t>的视觉辅助惯性实时导航的算法。状态向量包括</w:t>
      </w:r>
      <w:r w:rsidRPr="002320F8">
        <w:t>IMU</w:t>
      </w:r>
      <w:r w:rsidRPr="002320F8">
        <w:t>的状态</w:t>
      </w:r>
      <w:r w:rsidRPr="002320F8">
        <w:rPr>
          <w:rFonts w:hint="eastAsia"/>
        </w:rPr>
        <w:t>和</w:t>
      </w:r>
      <w:r w:rsidRPr="002320F8">
        <w:t>过去若干拍摄时刻摄像机的位置和姿态</w:t>
      </w:r>
      <w:r w:rsidRPr="002320F8">
        <w:rPr>
          <w:rFonts w:hint="eastAsia"/>
        </w:rPr>
        <w:t>。</w:t>
      </w:r>
      <w:r w:rsidRPr="002320F8">
        <w:t>量测向量选取为特征点图像像素坐标，并根据同一特征点在不同时刻图像中的坐标与摄像机姿态之间存在的约束关系建立了量测方程，最后使用</w:t>
      </w:r>
      <w:r w:rsidRPr="002320F8">
        <w:rPr>
          <w:rFonts w:hint="eastAsia"/>
        </w:rPr>
        <w:t>EKF</w:t>
      </w:r>
      <w:r w:rsidRPr="002320F8">
        <w:t>进行状态估计。该方法具有的计算复杂度与特征点个数仅呈线性关系，并且在真实环境中尺度变化大的情况能够进行高精度的姿态估计。该算法在室外环境中进行了实验，在</w:t>
      </w:r>
      <w:r w:rsidRPr="002320F8">
        <w:t>9</w:t>
      </w:r>
      <w:r w:rsidRPr="002320F8">
        <w:t>分钟的行驶中，共拍摄了</w:t>
      </w:r>
      <w:r w:rsidRPr="002320F8">
        <w:t>1598</w:t>
      </w:r>
      <w:r w:rsidRPr="002320F8">
        <w:t>幅图像，全程</w:t>
      </w:r>
      <w:r w:rsidRPr="002320F8">
        <w:t>3.2km</w:t>
      </w:r>
      <w:r w:rsidRPr="002320F8">
        <w:t>，最终的位置误差大约</w:t>
      </w:r>
      <w:r w:rsidRPr="002320F8">
        <w:t>10m</w:t>
      </w:r>
      <w:r w:rsidRPr="002320F8">
        <w:t>，也就是行驶距离的</w:t>
      </w:r>
      <w:r w:rsidRPr="002320F8">
        <w:t>0.31%</w:t>
      </w:r>
      <w:r w:rsidRPr="002320F8">
        <w:t>，最终的姿态精度优于</w:t>
      </w:r>
      <w:r w:rsidRPr="002320F8">
        <w:t>1°</w:t>
      </w:r>
      <w:r w:rsidRPr="002320F8">
        <w:t>（</w:t>
      </w:r>
      <w:r w:rsidRPr="002320F8">
        <w:t>3</w:t>
      </w:r>
      <w:r w:rsidRPr="002320F8">
        <w:rPr>
          <w:position w:val="-6"/>
        </w:rPr>
        <w:object w:dxaOrig="240" w:dyaOrig="220">
          <v:shape id="_x0000_i1033" type="#_x0000_t75" style="width:12pt;height:12pt" o:ole="">
            <v:imagedata r:id="rId36" o:title=""/>
          </v:shape>
          <o:OLEObject Type="Embed" ProgID="Equation.DSMT4" ShapeID="_x0000_i1033" DrawAspect="Content" ObjectID="_1480347760" r:id="rId37"/>
        </w:object>
      </w:r>
      <w:r w:rsidRPr="002320F8">
        <w:t>），速度误差优于</w:t>
      </w:r>
      <w:r w:rsidRPr="002320F8">
        <w:t>0.35m/s</w:t>
      </w:r>
      <w:r w:rsidRPr="002320F8">
        <w:t>。</w:t>
      </w:r>
      <w:r w:rsidRPr="002320F8">
        <w:rPr>
          <w:rFonts w:hint="eastAsia"/>
        </w:rPr>
        <w:t>文献</w:t>
      </w:r>
      <w:r w:rsidR="0020654C" w:rsidRPr="00DB3984">
        <w:fldChar w:fldCharType="begin"/>
      </w:r>
      <w:r w:rsidR="00DB3984" w:rsidRPr="00DB3984">
        <w:instrText xml:space="preserve"> ADDIN EN.CITE &lt;EndNote&gt;&lt;Cite&gt;&lt;Author&gt;Li&lt;/Author&gt;&lt;Year&gt;2012&lt;/Year&gt;&lt;RecNum&gt;256&lt;/RecNum&gt;&lt;DisplayText&gt;&lt;style face="superscript"&gt;[54]&lt;/style&gt;&lt;/DisplayText&gt;&lt;record&gt;&lt;rec-number&gt;256&lt;/rec-number&gt;&lt;foreign-keys&gt;&lt;key app="EN" db-id="rfrv2wvv0wdeeteewsvprs9dts02rdsvrddp"&gt;256&lt;/key&gt;&lt;/foreign-keys&gt;&lt;ref-type name="Conference Proceedings"&gt;10&lt;/ref-type&gt;&lt;contributors&gt;&lt;authors&gt;&lt;author&gt;Li, Mingyang&lt;/author&gt;&lt;author&gt;Mourikis, Anastasios I&lt;/author&gt;&lt;/authors&gt;&lt;/contributors&gt;&lt;titles&gt;&lt;title&gt;Improving the accuracy of EKF-based visual-inertial odometry&lt;/title&gt;&lt;secondary-title&gt;2012 IEEE International Conference on Robotics and Automation (ICRA)&lt;/secondary-title&gt;&lt;/titles&gt;&lt;pages&gt;828-835&lt;/pages&gt;&lt;dates&gt;&lt;year&gt;2012&lt;/year&gt;&lt;/dates&gt;&lt;publisher&gt;IEEE&lt;/publisher&gt;&lt;isbn&gt;146731403X&lt;/isbn&gt;&lt;urls&gt;&lt;/urls&gt;&lt;/record&gt;&lt;/Cite&gt;&lt;/EndNote&gt;</w:instrText>
      </w:r>
      <w:r w:rsidR="0020654C" w:rsidRPr="00DB3984">
        <w:fldChar w:fldCharType="separate"/>
      </w:r>
      <w:r w:rsidR="00DB3984" w:rsidRPr="00DB3984">
        <w:t>[</w:t>
      </w:r>
      <w:hyperlink w:anchor="_ENREF_54" w:tooltip="Li, 2012 #256" w:history="1">
        <w:r w:rsidR="0076405A" w:rsidRPr="00DB3984">
          <w:t>54</w:t>
        </w:r>
      </w:hyperlink>
      <w:r w:rsidR="00DB3984" w:rsidRPr="00DB3984">
        <w:t>]</w:t>
      </w:r>
      <w:r w:rsidR="0020654C" w:rsidRPr="00DB3984">
        <w:fldChar w:fldCharType="end"/>
      </w:r>
      <w:r w:rsidRPr="002320F8">
        <w:rPr>
          <w:rFonts w:hint="eastAsia"/>
        </w:rPr>
        <w:t>对文献</w:t>
      </w:r>
      <w:r w:rsidR="0020654C" w:rsidRPr="00DB3984">
        <w:fldChar w:fldCharType="begin"/>
      </w:r>
      <w:r w:rsidR="00DB3984" w:rsidRPr="00DB3984">
        <w:instrText xml:space="preserve"> ADDIN EN.CITE &lt;EndNote&gt;&lt;Cite&gt;&lt;Author&gt;Mourikis&lt;/Author&gt;&lt;Year&gt;2007&lt;/Year&gt;&lt;RecNum&gt;64&lt;/RecNum&gt;&lt;DisplayText&gt;&lt;style face="superscript"&gt;[55]&lt;/style&gt;&lt;/DisplayText&gt;&lt;record&gt;&lt;rec-number&gt;64&lt;/rec-number&gt;&lt;foreign-keys&gt;&lt;key app="EN" db-id="rfrv2wvv0wdeeteewsvprs9dts02rdsvrddp"&gt;64&lt;/key&gt;&lt;/foreign-keys&gt;&lt;ref-type name="Conference Proceedings"&gt;10&lt;/ref-type&gt;&lt;contributors&gt;&lt;authors&gt;&lt;author&gt;Mourikis, A. I.&lt;/author&gt;&lt;author&gt;Roumeliotis, S. I.&lt;/author&gt;&lt;/authors&gt;&lt;/contributors&gt;&lt;titles&gt;&lt;title&gt;A Multi-State Constraint Kalman Filter for Vision-aided Inertial Navigation&lt;/title&gt;&lt;secondary-title&gt;Robotics and Automation, 2007 IEEE International Conference on&lt;/secondary-title&gt;&lt;alt-title&gt;Robotics and Automation, 2007 IEEE International Conference on&lt;/alt-title&gt;&lt;/titles&gt;&lt;pages&gt;3565-3572&lt;/pages&gt;&lt;keywords&gt;&lt;keyword&gt;Kalman filters&lt;/keyword&gt;&lt;keyword&gt;feature extraction&lt;/keyword&gt;&lt;keyword&gt;inertial navigation&lt;/keyword&gt;&lt;keyword&gt;pose estimation&lt;/keyword&gt;&lt;keyword&gt;3D feature position&lt;/keyword&gt;&lt;keyword&gt;camera pose&lt;/keyword&gt;&lt;keyword&gt;extended Kalman filter&lt;/keyword&gt;&lt;keyword&gt;geometric constraints&lt;/keyword&gt;&lt;keyword&gt;linear computational complexity&lt;/keyword&gt;&lt;keyword&gt;multistate constraint Kalman filter&lt;/keyword&gt;&lt;keyword&gt;state vector&lt;/keyword&gt;&lt;keyword&gt;static feature&lt;/keyword&gt;&lt;keyword&gt;vision-aided inertial navigation&lt;/keyword&gt;&lt;keyword&gt;Cameras&lt;/keyword&gt;&lt;keyword&gt;Computational complexity&lt;/keyword&gt;&lt;keyword&gt;Large-scale systems&lt;/keyword&gt;&lt;keyword&gt;Motion estimation&lt;/keyword&gt;&lt;keyword&gt;Motion measurement&lt;/keyword&gt;&lt;keyword&gt;Position measurement&lt;/keyword&gt;&lt;keyword&gt;Simultaneous localization and mapping&lt;/keyword&gt;&lt;keyword&gt;Solid modeling&lt;/keyword&gt;&lt;keyword&gt;Vectors&lt;/keyword&gt;&lt;/keywords&gt;&lt;dates&gt;&lt;year&gt;2007&lt;/year&gt;&lt;pub-dates&gt;&lt;date&gt;10-14 April 2007&lt;/date&gt;&lt;/pub-dates&gt;&lt;/dates&gt;&lt;isbn&gt;1050-4729&lt;/isbn&gt;&lt;urls&gt;&lt;/urls&gt;&lt;electronic-resource-num&gt;10.1109/ROBOT.2007.364024&lt;/electronic-resource-num&gt;&lt;/record&gt;&lt;/Cite&gt;&lt;/EndNote&gt;</w:instrText>
      </w:r>
      <w:r w:rsidR="0020654C" w:rsidRPr="00DB3984">
        <w:fldChar w:fldCharType="separate"/>
      </w:r>
      <w:r w:rsidR="00DB3984" w:rsidRPr="00DB3984">
        <w:t>[</w:t>
      </w:r>
      <w:hyperlink w:anchor="_ENREF_55" w:tooltip="Mourikis, 2007 #64" w:history="1">
        <w:r w:rsidR="0076405A" w:rsidRPr="00DB3984">
          <w:t>55</w:t>
        </w:r>
      </w:hyperlink>
      <w:r w:rsidR="00DB3984" w:rsidRPr="00DB3984">
        <w:t>]</w:t>
      </w:r>
      <w:r w:rsidR="0020654C" w:rsidRPr="00DB3984">
        <w:fldChar w:fldCharType="end"/>
      </w:r>
      <w:r w:rsidRPr="002320F8">
        <w:rPr>
          <w:rFonts w:hint="eastAsia"/>
        </w:rPr>
        <w:t>中的</w:t>
      </w:r>
      <w:r w:rsidRPr="002320F8">
        <w:rPr>
          <w:rFonts w:hint="eastAsia"/>
        </w:rPr>
        <w:t>MSCKF</w:t>
      </w:r>
      <w:r w:rsidRPr="002320F8">
        <w:rPr>
          <w:rFonts w:hint="eastAsia"/>
        </w:rPr>
        <w:t>算法进行了改进，首先通过对基于</w:t>
      </w:r>
      <w:r w:rsidRPr="002320F8">
        <w:rPr>
          <w:rFonts w:hint="eastAsia"/>
        </w:rPr>
        <w:t>EKF</w:t>
      </w:r>
      <w:r w:rsidRPr="002320F8">
        <w:rPr>
          <w:rFonts w:hint="eastAsia"/>
        </w:rPr>
        <w:t>的线性化模型可观测性分析表明其雅克比矩阵的计算方法会不可避免地引起估计误差和均方差的不一致性，从而导致精度下降，因此提出了三点修改以保证航向角可观测性的正确性。</w:t>
      </w:r>
      <w:r w:rsidR="00AB6B6A">
        <w:rPr>
          <w:rFonts w:hint="eastAsia"/>
        </w:rPr>
        <w:t>文献</w:t>
      </w:r>
      <w:r w:rsidR="008F6C8C" w:rsidRPr="00DB3984">
        <w:fldChar w:fldCharType="begin"/>
      </w:r>
      <w:r w:rsidR="00DB3984">
        <w:instrText xml:space="preserve"> ADDIN EN.CITE &lt;EndNote&gt;&lt;Cite&gt;&lt;Author&gt;Li&lt;/Author&gt;&lt;Year&gt;2013&lt;/Year&gt;&lt;RecNum&gt;93&lt;/RecNum&gt;&lt;DisplayText&gt;&lt;style face="superscript"&gt;[56, 57]&lt;/style&gt;&lt;/DisplayText&gt;&lt;record&gt;&lt;rec-number&gt;93&lt;/rec-number&gt;&lt;foreign-keys&gt;&lt;key app="EN" db-id="rfrv2wvv0wdeeteewsvprs9dts02rdsvrddp"&gt;93&lt;/key&gt;&lt;/foreign-keys&gt;&lt;ref-type name="Journal Article"&gt;17&lt;/ref-type&gt;&lt;contributors&gt;&lt;authors&gt;&lt;author&gt;Li, Mingyang&lt;/author&gt;&lt;author&gt;Mourikis, Anastasios I&lt;/author&gt;&lt;/authors&gt;&lt;/contributors&gt;&lt;titles&gt;&lt;title&gt;Optimization-based estimator design for vision-aided inertial navigation&lt;/title&gt;&lt;secondary-title&gt;Robotics&lt;/secondary-title&gt;&lt;/titles&gt;&lt;periodical&gt;&lt;full-title&gt;Robotics&lt;/full-title&gt;&lt;/periodical&gt;&lt;pages&gt;&lt;style face="normal" font="default" size="100%"&gt;241&lt;/style&gt;&lt;style face="normal" font="default" charset="134" size="100%"&gt;-248&lt;/style&gt;&lt;/pages&gt;&lt;dates&gt;&lt;year&gt;2013&lt;/year&gt;&lt;/dates&gt;&lt;isbn&gt;0262519682&lt;/isbn&gt;&lt;urls&gt;&lt;/urls&gt;&lt;/record&gt;&lt;/Cite&gt;&lt;Cite&gt;&lt;Author&gt;Li&lt;/Author&gt;&lt;Year&gt;2014&lt;/Year&gt;&lt;RecNum&gt;39&lt;/RecNum&gt;&lt;record&gt;&lt;rec-number&gt;39&lt;/rec-number&gt;&lt;foreign-keys&gt;&lt;key app="EN" db-id="rfrv2wvv0wdeeteewsvprs9dts02rdsvrddp"&gt;39&lt;/key&gt;&lt;/foreign-keys&gt;&lt;ref-type name="Book"&gt;6&lt;/ref-type&gt;&lt;contributors&gt;&lt;authors&gt;&lt;author&gt;Mingyang Li&lt;/author&gt;&lt;author&gt;Anastasios I. Mourikis&lt;/author&gt;&lt;/authors&gt;&lt;/contributors&gt;&lt;titles&gt;&lt;title&gt;Online temporal calibration for camera–IMU systems: Theory and algorithms&lt;/title&gt;&lt;/titles&gt;&lt;pages&gt;947-964&lt;/pages&gt;&lt;number&gt;No.7&lt;/number&gt;&lt;keywords&gt;&lt;keyword&gt;Vision-aided inertial navigation&lt;/keyword&gt;&lt;keyword&gt;online temporal calibration&lt;/keyword&gt;&lt;keyword&gt;time-offset estimation&lt;/keyword&gt;&lt;keyword&gt;</w:instrText>
      </w:r>
      <w:r w:rsidR="00DB3984">
        <w:rPr>
          <w:rFonts w:hint="eastAsia"/>
        </w:rPr>
        <w:instrText>identifiability analysis&lt;/keyword&gt;&lt;/keywords&gt;&lt;dates&gt;&lt;year&gt;2014&lt;/year&gt;&lt;/dates&gt;&lt;urls&gt;&lt;/urls&gt;&lt;remote-database-provider&gt;</w:instrText>
      </w:r>
      <w:r w:rsidR="00DB3984">
        <w:rPr>
          <w:rFonts w:hint="eastAsia"/>
        </w:rPr>
        <w:instrText>超星</w:instrText>
      </w:r>
      <w:r w:rsidR="00DB3984">
        <w:rPr>
          <w:rFonts w:hint="eastAsia"/>
        </w:rPr>
        <w:instrText>&lt;/remote-database-provider&gt;&lt;/record&gt;&lt;/Cite&gt;&lt;/EndNote&gt;</w:instrText>
      </w:r>
      <w:r w:rsidR="008F6C8C" w:rsidRPr="00DB3984">
        <w:fldChar w:fldCharType="separate"/>
      </w:r>
      <w:r w:rsidR="00DB3984" w:rsidRPr="00DB3984">
        <w:rPr>
          <w:vertAlign w:val="superscript"/>
        </w:rPr>
        <w:t>[</w:t>
      </w:r>
      <w:hyperlink w:anchor="_ENREF_56" w:tooltip="Li, 2013 #93" w:history="1">
        <w:r w:rsidR="0076405A" w:rsidRPr="00DB3984">
          <w:rPr>
            <w:vertAlign w:val="superscript"/>
          </w:rPr>
          <w:t>56</w:t>
        </w:r>
      </w:hyperlink>
      <w:r w:rsidR="00DB3984" w:rsidRPr="00DB3984">
        <w:rPr>
          <w:vertAlign w:val="superscript"/>
        </w:rPr>
        <w:t xml:space="preserve">, </w:t>
      </w:r>
      <w:hyperlink w:anchor="_ENREF_57" w:tooltip="Li, 2014 #39" w:history="1">
        <w:r w:rsidR="0076405A" w:rsidRPr="00DB3984">
          <w:rPr>
            <w:vertAlign w:val="superscript"/>
          </w:rPr>
          <w:t>57</w:t>
        </w:r>
      </w:hyperlink>
      <w:r w:rsidR="00DB3984" w:rsidRPr="00DB3984">
        <w:rPr>
          <w:vertAlign w:val="superscript"/>
        </w:rPr>
        <w:t>]</w:t>
      </w:r>
      <w:r w:rsidR="008F6C8C" w:rsidRPr="00DB3984">
        <w:fldChar w:fldCharType="end"/>
      </w:r>
      <w:r w:rsidR="00AB6B6A">
        <w:rPr>
          <w:rFonts w:hint="eastAsia"/>
        </w:rPr>
        <w:t>对惯性辅助视觉的高精度标定方法做了深入的研究，并实现了较好的效果。</w:t>
      </w:r>
    </w:p>
    <w:p w:rsidR="005040BB" w:rsidRPr="002320F8" w:rsidRDefault="005040BB" w:rsidP="005040BB">
      <w:pPr>
        <w:ind w:firstLine="480"/>
        <w:rPr>
          <w:szCs w:val="21"/>
        </w:rPr>
      </w:pPr>
      <w:r w:rsidRPr="002320F8">
        <w:rPr>
          <w:rFonts w:hint="eastAsia"/>
        </w:rPr>
        <w:t>目前基于双目视觉</w:t>
      </w:r>
      <w:r w:rsidRPr="002320F8">
        <w:rPr>
          <w:rFonts w:hint="eastAsia"/>
        </w:rPr>
        <w:t>/</w:t>
      </w:r>
      <w:r w:rsidRPr="002320F8">
        <w:rPr>
          <w:rFonts w:hint="eastAsia"/>
        </w:rPr>
        <w:t>惯性组合导航方法的研究相对较少，且量测量基本上是基于立体视觉运动估计获得的相对量测信息。文献</w:t>
      </w:r>
      <w:r w:rsidR="00766EAC" w:rsidRPr="00766EAC">
        <w:fldChar w:fldCharType="begin"/>
      </w:r>
      <w:r w:rsidR="00DB3984">
        <w:instrText xml:space="preserve"> ADDIN EN.CITE &lt;EndNote&gt;&lt;Cite&gt;&lt;Author&gt;K.&lt;/Author&gt;&lt;Year&gt;2007&lt;/Year&gt;&lt;RecNum&gt;216&lt;/RecNum&gt;&lt;DisplayText&gt;&lt;style face="superscript"&gt;[58]&lt;/style&gt;&lt;/DisplayText&gt;&lt;record&gt;&lt;rec-number&gt;216&lt;/rec-number&gt;&lt;foreign-keys&gt;&lt;key app="EN" db-id="rfrv2wvv0wdeeteewsvprs9dts02rdsvrddp"&gt;216&lt;/key&gt;&lt;/foreign-keys&gt;&lt;ref-type name="Journal Article"&gt;17&lt;/ref-type&gt;&lt;contributors&gt;&lt;authors&gt;&lt;author&gt;K. Konolige &lt;/author&gt;&lt;author&gt;M. Agrawal &lt;/author&gt;&lt;author&gt;J. Sola &lt;/author&gt;&lt;/authors&gt;&lt;/contributors&gt;&lt;titles&gt;&lt;title&gt;Large Scale Visual Odometry for Rough Terrain&lt;/title&gt;&lt;secondary-title&gt;International Symposium on Robotics Research&lt;/secondary-title&gt;&lt;/titles&gt;&lt;periodical&gt;&lt;full-title&gt;International Symposium on Robotics Research&lt;/full-title&gt;&lt;/periodical&gt;&lt;dates&gt;&lt;year&gt;2007&lt;/year&gt;&lt;/dates&gt;&lt;urls&gt;&lt;/urls&gt;&lt;/record&gt;&lt;/Cite&gt;&lt;/EndNote&gt;</w:instrText>
      </w:r>
      <w:r w:rsidR="00766EAC" w:rsidRPr="00766EAC">
        <w:fldChar w:fldCharType="separate"/>
      </w:r>
      <w:r w:rsidR="00DB3984" w:rsidRPr="00DB3984">
        <w:rPr>
          <w:vertAlign w:val="superscript"/>
        </w:rPr>
        <w:t>[</w:t>
      </w:r>
      <w:hyperlink w:anchor="_ENREF_58" w:tooltip="Konolige, 2007 #216" w:history="1">
        <w:r w:rsidR="0076405A" w:rsidRPr="00DB3984">
          <w:rPr>
            <w:vertAlign w:val="superscript"/>
          </w:rPr>
          <w:t>58</w:t>
        </w:r>
      </w:hyperlink>
      <w:r w:rsidR="00DB3984" w:rsidRPr="00DB3984">
        <w:rPr>
          <w:vertAlign w:val="superscript"/>
        </w:rPr>
        <w:t>]</w:t>
      </w:r>
      <w:r w:rsidR="00766EAC" w:rsidRPr="00766EAC">
        <w:fldChar w:fldCharType="end"/>
      </w:r>
      <w:r w:rsidRPr="002320F8">
        <w:rPr>
          <w:rFonts w:hint="eastAsia"/>
        </w:rPr>
        <w:t>提出了一种机器人的惯性</w:t>
      </w:r>
      <w:r w:rsidRPr="002320F8">
        <w:rPr>
          <w:rFonts w:hint="eastAsia"/>
        </w:rPr>
        <w:t>/</w:t>
      </w:r>
      <w:r w:rsidRPr="002320F8">
        <w:rPr>
          <w:rFonts w:hint="eastAsia"/>
        </w:rPr>
        <w:t>视觉组合导航方法，以位置和姿态四元数为状态向量，根据立体图像利用稀疏光束法平差获得的高精度运动参数作一步预测，利用加速度计确定的横滚角和俯仰角以及陀螺确定的航向角作为量测信息进行</w:t>
      </w:r>
      <w:r w:rsidRPr="002320F8">
        <w:rPr>
          <w:rFonts w:hint="eastAsia"/>
        </w:rPr>
        <w:t>EKF</w:t>
      </w:r>
      <w:r w:rsidRPr="002320F8">
        <w:rPr>
          <w:rFonts w:hint="eastAsia"/>
        </w:rPr>
        <w:t>滤波，以减小视觉里程计中姿态角误差的增长。该方法中，立体视觉系统作为主导航系统，从而导致更新频率相对较低，且在假设加速度总体均值为零的前提下估计俯仰角和横滚角，不满足该条件时的估计误差将提高。文献</w:t>
      </w:r>
      <w:r w:rsidR="00634D1A" w:rsidRPr="00634D1A">
        <w:fldChar w:fldCharType="begin"/>
      </w:r>
      <w:r w:rsidR="00DB3984">
        <w:instrText xml:space="preserve"> ADDIN EN.CITE &lt;EndNote&gt;&lt;Cite&gt;&lt;Author&gt;Tardif&lt;/Author&gt;&lt;Year&gt;2010&lt;/Year&gt;&lt;RecNum&gt;15&lt;/RecNum&gt;&lt;DisplayText&gt;&lt;style face="superscript"&gt;[59]&lt;/style&gt;&lt;/DisplayText&gt;&lt;record&gt;&lt;rec-number&gt;15&lt;/rec-number&gt;&lt;foreign-keys&gt;&lt;key app="EN" db-id="rfrv2wvv0wdeeteewsvprs9dts02rdsvrddp"&gt;15&lt;/key&gt;&lt;/foreign-keys&gt;&lt;ref-type name="Conference Proceedings"&gt;10&lt;/ref-type&gt;&lt;contributors&gt;&lt;authors&gt;&lt;author&gt;Tardif, J-P&lt;/author&gt;&lt;author&gt;George, Michael&lt;/author&gt;&lt;author&gt;Laverne, Michel&lt;/author&gt;&lt;author&gt;Kelly, Alonzo&lt;/author&gt;&lt;author&gt;Stentz, Anthony&lt;/author&gt;&lt;/authors&gt;&lt;/contributors&gt;&lt;titles&gt;&lt;title&gt;A new approach to vision-aided inertial navigation&lt;/title&gt;&lt;secondary-title&gt;IEEE/RSJ International Conference on Intelligent Robots and Systems &lt;/secondary-title&gt;&lt;/titles&gt;&lt;pages&gt;4161-4168&lt;/pages&gt;&lt;dates&gt;&lt;year&gt;2010&lt;/year&gt;&lt;/dates&gt;&lt;publisher&gt;IEEE&lt;/publisher&gt;&lt;isbn&gt;1424466741&lt;/isbn&gt;&lt;urls&gt;&lt;/urls&gt;&lt;custom1&gt;Taipei, Taiwan&lt;/custom1&gt;&lt;custom2&gt;2010&lt;/custom2&gt;&lt;/record&gt;&lt;/Cite&gt;&lt;/EndNote&gt;</w:instrText>
      </w:r>
      <w:r w:rsidR="00634D1A" w:rsidRPr="00634D1A">
        <w:fldChar w:fldCharType="separate"/>
      </w:r>
      <w:r w:rsidR="00DB3984" w:rsidRPr="00DB3984">
        <w:rPr>
          <w:vertAlign w:val="superscript"/>
        </w:rPr>
        <w:t>[</w:t>
      </w:r>
      <w:hyperlink w:anchor="_ENREF_59" w:tooltip="Tardif, 2010 #15" w:history="1">
        <w:r w:rsidR="0076405A" w:rsidRPr="00DB3984">
          <w:rPr>
            <w:vertAlign w:val="superscript"/>
          </w:rPr>
          <w:t>59</w:t>
        </w:r>
      </w:hyperlink>
      <w:r w:rsidR="00DB3984" w:rsidRPr="00DB3984">
        <w:rPr>
          <w:vertAlign w:val="superscript"/>
        </w:rPr>
        <w:t>]</w:t>
      </w:r>
      <w:r w:rsidR="00634D1A" w:rsidRPr="00634D1A">
        <w:fldChar w:fldCharType="end"/>
      </w:r>
      <w:r w:rsidRPr="002320F8">
        <w:rPr>
          <w:rFonts w:hint="eastAsia"/>
        </w:rPr>
        <w:t>提出了一种视觉辅助惯性的机器人组合导航方法，直接以导航参数作为状态量，以视觉系统输出的相对旋转欧拉角和位移矢量作为量测量，采用将上一时刻的位置和姿态增广到状态向量的方法来解决量测量与两个时刻的状态值有关的问题，双目视觉系统输出的相对运动参数经过</w:t>
      </w:r>
      <w:r w:rsidRPr="002320F8">
        <w:t>局部光束法平差</w:t>
      </w:r>
      <w:r w:rsidRPr="002320F8">
        <w:rPr>
          <w:rFonts w:hint="eastAsia"/>
        </w:rPr>
        <w:t>处理，采用</w:t>
      </w:r>
      <w:r w:rsidRPr="002320F8">
        <w:rPr>
          <w:rFonts w:hint="eastAsia"/>
        </w:rPr>
        <w:t>EKF</w:t>
      </w:r>
      <w:r w:rsidRPr="002320F8">
        <w:rPr>
          <w:rFonts w:hint="eastAsia"/>
        </w:rPr>
        <w:t>进行数据融合，在</w:t>
      </w:r>
      <w:r w:rsidRPr="002320F8">
        <w:rPr>
          <w:szCs w:val="21"/>
        </w:rPr>
        <w:t>一次树林实验和两次街道行驶实验</w:t>
      </w:r>
      <w:r w:rsidRPr="002320F8">
        <w:rPr>
          <w:rFonts w:hint="eastAsia"/>
          <w:szCs w:val="21"/>
        </w:rPr>
        <w:t>中</w:t>
      </w:r>
      <w:r w:rsidRPr="002320F8">
        <w:rPr>
          <w:szCs w:val="21"/>
        </w:rPr>
        <w:t>的位置误差占全程距离的比例分别为</w:t>
      </w:r>
      <w:r w:rsidRPr="002320F8">
        <w:rPr>
          <w:szCs w:val="21"/>
        </w:rPr>
        <w:t>0.19%</w:t>
      </w:r>
      <w:r w:rsidRPr="002320F8">
        <w:rPr>
          <w:szCs w:val="21"/>
        </w:rPr>
        <w:t>、</w:t>
      </w:r>
      <w:r w:rsidRPr="002320F8">
        <w:rPr>
          <w:szCs w:val="21"/>
        </w:rPr>
        <w:t>0.05%</w:t>
      </w:r>
      <w:r w:rsidRPr="002320F8">
        <w:rPr>
          <w:szCs w:val="21"/>
        </w:rPr>
        <w:t>和</w:t>
      </w:r>
      <w:r w:rsidRPr="002320F8">
        <w:rPr>
          <w:szCs w:val="21"/>
        </w:rPr>
        <w:t>0.86%</w:t>
      </w:r>
      <w:r w:rsidRPr="002320F8">
        <w:rPr>
          <w:szCs w:val="21"/>
        </w:rPr>
        <w:t>。</w:t>
      </w:r>
      <w:r w:rsidRPr="002320F8">
        <w:rPr>
          <w:rFonts w:hint="eastAsia"/>
        </w:rPr>
        <w:t>采用直接法状态模</w:t>
      </w:r>
      <w:r w:rsidRPr="002320F8">
        <w:rPr>
          <w:rFonts w:hint="eastAsia"/>
        </w:rPr>
        <w:lastRenderedPageBreak/>
        <w:t>型的还有文献</w:t>
      </w:r>
      <w:r w:rsidR="003C2D55" w:rsidRPr="003C2D55">
        <w:fldChar w:fldCharType="begin"/>
      </w:r>
      <w:r w:rsidR="00DB3984">
        <w:instrText xml:space="preserve"> ADDIN EN.CITE &lt;EndNote&gt;&lt;Cite&gt;&lt;Author&gt;Nikolic&lt;/Author&gt;&lt;Year&gt;2013&lt;/Year&gt;&lt;RecNum&gt;108&lt;/RecNum&gt;&lt;DisplayText&gt;&lt;style face="superscript"&gt;[60]&lt;/style&gt;&lt;/DisplayText&gt;&lt;record&gt;&lt;rec-number&gt;108&lt;/rec-number&gt;&lt;foreign-keys&gt;&lt;key app="EN" db-id="rfrv2wvv0wdeeteewsvprs9dts02rdsvrddp"&gt;108&lt;/key&gt;&lt;/foreign-keys&gt;&lt;ref-type name="Conference Proceedings"&gt;10&lt;/ref-type&gt;&lt;contributors&gt;&lt;authors&gt;&lt;author&gt;Nikolic, Janosch&lt;/author&gt;&lt;author&gt;Burri, Michael&lt;/author&gt;&lt;author&gt;Rehder, Joern&lt;/author&gt;&lt;author&gt;Leutenegger, Stefan&lt;/author&gt;&lt;author&gt;Huerzeler, Christoph&lt;/author&gt;&lt;author&gt;Siegwart, Roland&lt;/author&gt;&lt;/authors&gt;&lt;/contributors&gt;&lt;titles&gt;&lt;title&gt;A UAV system for inspection of industrial facilities&lt;/title&gt;&lt;secondary-title&gt;Aerospace Conference, 2013 IEEE&lt;/secondary-title&gt;&lt;/titles&gt;&lt;pages&gt;1-8&lt;/pages&gt;&lt;dates&gt;&lt;year&gt;2013&lt;/year&gt;&lt;/dates&gt;&lt;publisher&gt;IEEE&lt;/publisher&gt;&lt;isbn&gt;1467318124&lt;/isbn&gt;&lt;urls&gt;&lt;/urls&gt;&lt;/record&gt;&lt;/Cite&gt;&lt;/EndNote&gt;</w:instrText>
      </w:r>
      <w:r w:rsidR="003C2D55" w:rsidRPr="003C2D55">
        <w:fldChar w:fldCharType="separate"/>
      </w:r>
      <w:r w:rsidR="00DB3984" w:rsidRPr="00DB3984">
        <w:rPr>
          <w:vertAlign w:val="superscript"/>
        </w:rPr>
        <w:t>[</w:t>
      </w:r>
      <w:hyperlink w:anchor="_ENREF_60" w:tooltip="Nikolic, 2013 #108" w:history="1">
        <w:r w:rsidR="0076405A" w:rsidRPr="00DB3984">
          <w:rPr>
            <w:vertAlign w:val="superscript"/>
          </w:rPr>
          <w:t>60</w:t>
        </w:r>
      </w:hyperlink>
      <w:r w:rsidR="00DB3984" w:rsidRPr="00DB3984">
        <w:rPr>
          <w:vertAlign w:val="superscript"/>
        </w:rPr>
        <w:t>]</w:t>
      </w:r>
      <w:r w:rsidR="003C2D55" w:rsidRPr="003C2D55">
        <w:fldChar w:fldCharType="end"/>
      </w:r>
      <w:r w:rsidRPr="002320F8">
        <w:rPr>
          <w:rFonts w:hint="eastAsia"/>
        </w:rPr>
        <w:t>，其量测量的选取亦与文献</w:t>
      </w:r>
      <w:r w:rsidR="003C2D55" w:rsidRPr="003C2D55">
        <w:fldChar w:fldCharType="begin"/>
      </w:r>
      <w:r w:rsidR="00DB3984">
        <w:instrText xml:space="preserve"> ADDIN EN.CITE &lt;EndNote&gt;&lt;Cite&gt;&lt;Author&gt;Tardif&lt;/Author&gt;&lt;Year&gt;2010&lt;/Year&gt;&lt;RecNum&gt;15&lt;/RecNum&gt;&lt;DisplayText&gt;&lt;style face="superscript"&gt;[59]&lt;/style&gt;&lt;/DisplayText&gt;&lt;record&gt;&lt;rec-number&gt;15&lt;/rec-number&gt;&lt;foreign-keys&gt;&lt;key app="EN" db-id="rfrv2wvv0wdeeteewsvprs9dts02rdsvrddp"&gt;15&lt;/key&gt;&lt;/foreign-keys&gt;&lt;ref-type name="Conference Proceedings"&gt;10&lt;/ref-type&gt;&lt;contributors&gt;&lt;authors&gt;&lt;author&gt;Tardif, J-P&lt;/author&gt;&lt;author&gt;George, Michael&lt;/author&gt;&lt;author&gt;Laverne, Michel&lt;/author&gt;&lt;author&gt;Kelly, Alonzo&lt;/author&gt;&lt;author&gt;Stentz, Anthony&lt;/author&gt;&lt;/authors&gt;&lt;/contributors&gt;&lt;titles&gt;&lt;title&gt;A new approach to vision-aided inertial navigation&lt;/title&gt;&lt;secondary-title&gt;IEEE/RSJ International Conference on Intelligent Robots and Systems &lt;/secondary-title&gt;&lt;/titles&gt;&lt;pages&gt;4161-4168&lt;/pages&gt;&lt;dates&gt;&lt;year&gt;2010&lt;/year&gt;&lt;/dates&gt;&lt;publisher&gt;IEEE&lt;/publisher&gt;&lt;isbn&gt;1424466741&lt;/isbn&gt;&lt;urls&gt;&lt;/urls&gt;&lt;custom1&gt;Taipei, Taiwan&lt;/custom1&gt;&lt;custom2&gt;2010&lt;/custom2&gt;&lt;/record&gt;&lt;/Cite&gt;&lt;/EndNote&gt;</w:instrText>
      </w:r>
      <w:r w:rsidR="003C2D55" w:rsidRPr="003C2D55">
        <w:fldChar w:fldCharType="separate"/>
      </w:r>
      <w:r w:rsidR="00DB3984" w:rsidRPr="00DB3984">
        <w:rPr>
          <w:vertAlign w:val="superscript"/>
        </w:rPr>
        <w:t>[</w:t>
      </w:r>
      <w:hyperlink w:anchor="_ENREF_59" w:tooltip="Tardif, 2010 #15" w:history="1">
        <w:r w:rsidR="0076405A" w:rsidRPr="00DB3984">
          <w:rPr>
            <w:vertAlign w:val="superscript"/>
          </w:rPr>
          <w:t>59</w:t>
        </w:r>
      </w:hyperlink>
      <w:r w:rsidR="00DB3984" w:rsidRPr="00DB3984">
        <w:rPr>
          <w:vertAlign w:val="superscript"/>
        </w:rPr>
        <w:t>]</w:t>
      </w:r>
      <w:r w:rsidR="003C2D55" w:rsidRPr="003C2D55">
        <w:fldChar w:fldCharType="end"/>
      </w:r>
      <w:r w:rsidRPr="002320F8">
        <w:rPr>
          <w:rFonts w:hint="eastAsia"/>
        </w:rPr>
        <w:t>类似，但直接法的主要缺点是将非线性运动学模型作为状态模型，在通常采用的</w:t>
      </w:r>
      <w:r w:rsidRPr="002320F8">
        <w:rPr>
          <w:rFonts w:hint="eastAsia"/>
        </w:rPr>
        <w:t>EKF</w:t>
      </w:r>
      <w:r w:rsidRPr="002320F8">
        <w:rPr>
          <w:rFonts w:hint="eastAsia"/>
        </w:rPr>
        <w:t>滤波中会带来线性化误差，从而降低估计精度，且要求较高的数据更新频率。间接法则是以导航状态的误差作为状态向量，以描述惯导系统误差传递特性的线性方程为状态模型，在提高模型精度同时，允许滤波器工作在较低的频率上。文献</w:t>
      </w:r>
      <w:r w:rsidR="003C2D55" w:rsidRPr="003C2D55">
        <w:fldChar w:fldCharType="begin"/>
      </w:r>
      <w:r w:rsidR="00DB3984">
        <w:instrText xml:space="preserve"> ADDIN EN.CITE &lt;EndNote&gt;&lt;Cite&gt;&lt;Author&gt;Roumeliotis&lt;/Author&gt;&lt;Year&gt;2002&lt;/Year&gt;&lt;RecNum&gt;29&lt;/RecNum&gt;&lt;DisplayText&gt;&lt;style face="superscript"&gt;[61]&lt;/style&gt;&lt;/DisplayText&gt;&lt;record&gt;&lt;rec-number&gt;29&lt;/rec-number&gt;&lt;foreign-keys&gt;&lt;key app="EN" db-id="rfrv2wvv0wdeeteewsvprs9dts02rdsvrddp"&gt;29&lt;/key&gt;&lt;/foreign-keys&gt;&lt;ref-type name="Conference Paper"&gt;47&lt;/ref-type&gt;&lt;contributors&gt;&lt;authors&gt;&lt;author&gt;Roumeliotis, Stergios I.&lt;/author&gt;&lt;author&gt;Johnson, Andrew Edie&lt;/author&gt;&lt;author&gt;Montgomery, James F.&lt;/author&gt;&lt;/authors&gt;&lt;/contributors&gt;&lt;titles&gt;&lt;title&gt;Augmenting Inertial Navigation with Image-Based Motion Estimation&lt;/title&gt;&lt;secondary-title&gt;International Conference on Robotics and Automation&lt;/secondary-title&gt;&lt;/titles&gt;&lt;pages&gt;4326-4333&lt;/pages&gt;&lt;dates&gt;&lt;year&gt;2002&lt;/year&gt;&lt;/dates&gt;&lt;urls&gt;&lt;/urls&gt;&lt;electronic-resource-num&gt;10.1109/ROBOT.2002.1014441&lt;/electronic-resource-num&gt;&lt;/record&gt;&lt;/Cite&gt;&lt;/EndNote&gt;</w:instrText>
      </w:r>
      <w:r w:rsidR="003C2D55" w:rsidRPr="003C2D55">
        <w:fldChar w:fldCharType="separate"/>
      </w:r>
      <w:r w:rsidR="00DB3984" w:rsidRPr="00DB3984">
        <w:rPr>
          <w:vertAlign w:val="superscript"/>
        </w:rPr>
        <w:t>[</w:t>
      </w:r>
      <w:hyperlink w:anchor="_ENREF_61" w:tooltip="Roumeliotis, 2002 #29" w:history="1">
        <w:r w:rsidR="0076405A" w:rsidRPr="00DB3984">
          <w:rPr>
            <w:vertAlign w:val="superscript"/>
          </w:rPr>
          <w:t>61</w:t>
        </w:r>
      </w:hyperlink>
      <w:r w:rsidR="00DB3984" w:rsidRPr="00DB3984">
        <w:rPr>
          <w:vertAlign w:val="superscript"/>
        </w:rPr>
        <w:t>]</w:t>
      </w:r>
      <w:r w:rsidR="003C2D55" w:rsidRPr="003C2D55">
        <w:fldChar w:fldCharType="end"/>
      </w:r>
      <w:r w:rsidRPr="002320F8">
        <w:rPr>
          <w:rFonts w:hint="eastAsia"/>
        </w:rPr>
        <w:t>研究了探测器着陆阶段的惯性</w:t>
      </w:r>
      <w:r w:rsidRPr="002320F8">
        <w:rPr>
          <w:rFonts w:hint="eastAsia"/>
        </w:rPr>
        <w:t>/</w:t>
      </w:r>
      <w:r w:rsidRPr="002320F8">
        <w:rPr>
          <w:rFonts w:hint="eastAsia"/>
        </w:rPr>
        <w:t>视觉组合导航方法，采用一个高度计来辅助单目相机获得</w:t>
      </w:r>
      <w:r w:rsidRPr="002320F8">
        <w:rPr>
          <w:rFonts w:hint="eastAsia"/>
        </w:rPr>
        <w:t>6</w:t>
      </w:r>
      <w:r w:rsidRPr="002320F8">
        <w:rPr>
          <w:rFonts w:hint="eastAsia"/>
        </w:rPr>
        <w:t>自由度相对运动参数，</w:t>
      </w:r>
      <w:r w:rsidRPr="002320F8">
        <w:t>以</w:t>
      </w:r>
      <w:r w:rsidRPr="002320F8">
        <w:rPr>
          <w:rFonts w:hint="eastAsia"/>
        </w:rPr>
        <w:t>相邻</w:t>
      </w:r>
      <w:r w:rsidRPr="002320F8">
        <w:t>两个时刻的误差状态和惯性器件误差为状态</w:t>
      </w:r>
      <w:r w:rsidRPr="002320F8">
        <w:rPr>
          <w:rFonts w:hint="eastAsia"/>
        </w:rPr>
        <w:t>向</w:t>
      </w:r>
      <w:r w:rsidRPr="002320F8">
        <w:t>量</w:t>
      </w:r>
      <w:r w:rsidRPr="002320F8">
        <w:rPr>
          <w:rFonts w:hint="eastAsia"/>
        </w:rPr>
        <w:t>，</w:t>
      </w:r>
      <w:r w:rsidRPr="002320F8">
        <w:t>以相对位移测量误差和相对姿态测量误差为量测量</w:t>
      </w:r>
      <w:r w:rsidRPr="002320F8">
        <w:rPr>
          <w:rFonts w:hint="eastAsia"/>
        </w:rPr>
        <w:t>建立了线性量测方程，通过状态增广的方法来解决量测量依赖于上一时刻的状态值的问题，但由于量测噪声存在时间相关的问题，因此滤波结果仍不是最优的，针对这一问题，文献</w:t>
      </w:r>
      <w:r w:rsidR="003C2D55" w:rsidRPr="003C2D55">
        <w:fldChar w:fldCharType="begin"/>
      </w:r>
      <w:r w:rsidR="00DB3984">
        <w:instrText xml:space="preserve"> ADDIN EN.CITE &lt;EndNote&gt;&lt;Cite&gt;&lt;Author&gt;Mourikis&lt;/Author&gt;&lt;Year&gt;2006&lt;/Year&gt;&lt;RecNum&gt;14&lt;/RecNum&gt;&lt;DisplayText&gt;&lt;style face="superscript"&gt;[62]&lt;/style&gt;&lt;/DisplayText&gt;&lt;record&gt;&lt;rec-number&gt;14&lt;/rec-number&gt;&lt;foreign-keys&gt;&lt;key app="EN" db-id="rfrv2wvv0wdeeteewsvprs9dts02rdsvrddp"&gt;14&lt;/key&gt;&lt;/foreign-keys&gt;&lt;ref-type name="Conference Proceedings"&gt;10&lt;/ref-type&gt;&lt;contributors&gt;&lt;authors&gt;&lt;author&gt;Mourikis, Anastasios I&lt;/author&gt;&lt;author&gt;Roumeliotis, Stergios I&lt;/author&gt;&lt;/authors&gt;&lt;/contributors&gt;&lt;titles&gt;&lt;title&gt;On the treatment of relative-pose measurements for mobile robot localization&lt;/title&gt;&lt;secondary-title&gt;IEEE International Conference on Robotics and Automation&lt;/secondary-title&gt;&lt;/titles&gt;&lt;pages&gt;2277-2284&lt;/pages&gt;&lt;dates&gt;&lt;year&gt;2006&lt;/year&gt;&lt;/dates&gt;&lt;publisher&gt;IEEE&lt;/publisher&gt;&lt;isbn&gt;0780395050&lt;/isbn&gt;&lt;urls&gt;&lt;/urls&gt;&lt;/record&gt;&lt;/Cite&gt;&lt;/EndNote&gt;</w:instrText>
      </w:r>
      <w:r w:rsidR="003C2D55" w:rsidRPr="003C2D55">
        <w:fldChar w:fldCharType="separate"/>
      </w:r>
      <w:r w:rsidR="00DB3984" w:rsidRPr="00DB3984">
        <w:rPr>
          <w:vertAlign w:val="superscript"/>
        </w:rPr>
        <w:t>[</w:t>
      </w:r>
      <w:hyperlink w:anchor="_ENREF_62" w:tooltip="Mourikis, 2006 #14" w:history="1">
        <w:r w:rsidR="0076405A" w:rsidRPr="00DB3984">
          <w:rPr>
            <w:vertAlign w:val="superscript"/>
          </w:rPr>
          <w:t>62</w:t>
        </w:r>
      </w:hyperlink>
      <w:r w:rsidR="00DB3984" w:rsidRPr="00DB3984">
        <w:rPr>
          <w:vertAlign w:val="superscript"/>
        </w:rPr>
        <w:t>]</w:t>
      </w:r>
      <w:r w:rsidR="003C2D55" w:rsidRPr="003C2D55">
        <w:fldChar w:fldCharType="end"/>
      </w:r>
      <w:r w:rsidRPr="002320F8">
        <w:rPr>
          <w:rFonts w:hint="eastAsia"/>
        </w:rPr>
        <w:t>将量测误差增广到状态向量中进行估计，同时将上一时刻的状态值也增广到状态向量中来解决量测信息与两个时刻的状态都有关的问题，</w:t>
      </w:r>
      <w:r w:rsidRPr="002320F8">
        <w:t>采用</w:t>
      </w:r>
      <w:r w:rsidRPr="002320F8">
        <w:rPr>
          <w:rFonts w:hint="eastAsia"/>
        </w:rPr>
        <w:t>EKF</w:t>
      </w:r>
      <w:r w:rsidRPr="002320F8">
        <w:t>进行融合，最后使用</w:t>
      </w:r>
      <w:r w:rsidRPr="002320F8">
        <w:t>Pioneer II</w:t>
      </w:r>
      <w:r w:rsidRPr="002320F8">
        <w:t>机器人进行了行驶距离约为</w:t>
      </w:r>
      <w:r w:rsidRPr="002320F8">
        <w:t>165m</w:t>
      </w:r>
      <w:r w:rsidRPr="002320F8">
        <w:rPr>
          <w:rFonts w:hint="eastAsia"/>
        </w:rPr>
        <w:t>的</w:t>
      </w:r>
      <w:r w:rsidRPr="002320F8">
        <w:t>实验，本文方法的终点位置误差约占全程的</w:t>
      </w:r>
      <w:r w:rsidRPr="002320F8">
        <w:t>0.4%</w:t>
      </w:r>
      <w:r w:rsidRPr="002320F8">
        <w:t>，而不考虑量测噪声相关性时的终点误差则为</w:t>
      </w:r>
      <w:r w:rsidRPr="002320F8">
        <w:t>0.54%</w:t>
      </w:r>
      <w:r w:rsidRPr="002320F8">
        <w:t>。</w:t>
      </w:r>
      <w:r w:rsidRPr="002320F8">
        <w:rPr>
          <w:rFonts w:hint="eastAsia"/>
        </w:rPr>
        <w:t>但状态维数的增加会导致计算量增大。文献</w:t>
      </w:r>
      <w:r w:rsidR="003C2D55" w:rsidRPr="003C2D55">
        <w:fldChar w:fldCharType="begin"/>
      </w:r>
      <w:r w:rsidR="00DB3984">
        <w:instrText xml:space="preserve"> ADDIN EN.CITE &lt;EndNote&gt;&lt;Cite&gt;&lt;Author&gt;Di Corato&lt;/Author&gt;&lt;Year&gt;2011&lt;/Year&gt;&lt;RecNum&gt;16&lt;/RecNum&gt;&lt;DisplayText&gt;&lt;style face="superscript"&gt;[63]&lt;/style&gt;&lt;/DisplayText&gt;&lt;record&gt;&lt;rec-number&gt;16&lt;/rec-number&gt;&lt;foreign-keys&gt;&lt;key app="EN" db-id="rfrv2wvv0wdeeteewsvprs9dts02rdsvrddp"&gt;16&lt;/key&gt;&lt;/foreign-keys&gt;&lt;ref-type name="Conference Proceedings"&gt;10&lt;/ref-type&gt;&lt;contributors&gt;&lt;authors&gt;&lt;author&gt;Di Corato, Francesco&lt;/author&gt;&lt;author&gt;Innocenti, Mario&lt;/author&gt;&lt;author&gt;Pollini, Lorenzo&lt;/author&gt;&lt;/authors&gt;&lt;/contributors&gt;&lt;titles&gt;&lt;title&gt;An Entropy-Like Approach to Vision-Aided Inertial Navigation&lt;/title&gt;&lt;secondary-title&gt;Proc. of 18th IFAC World Congress&lt;/secondary-title&gt;&lt;/titles&gt;&lt;pages&gt;&lt;style face="normal" font="default" charset="134" size="100%"&gt;13789-13794&lt;/style&gt;&lt;/pages&gt;&lt;dates&gt;&lt;year&gt;2011&lt;/year&gt;&lt;/dates&gt;&lt;urls&gt;&lt;/urls&gt;&lt;custom1&gt;Milano (Italy) &lt;/custom1&gt;&lt;/record&gt;&lt;/Cite&gt;&lt;/EndNote&gt;</w:instrText>
      </w:r>
      <w:r w:rsidR="003C2D55" w:rsidRPr="003C2D55">
        <w:fldChar w:fldCharType="separate"/>
      </w:r>
      <w:r w:rsidR="00DB3984" w:rsidRPr="00DB3984">
        <w:rPr>
          <w:vertAlign w:val="superscript"/>
        </w:rPr>
        <w:t>[</w:t>
      </w:r>
      <w:hyperlink w:anchor="_ENREF_63" w:tooltip="Di Corato, 2011 #16" w:history="1">
        <w:r w:rsidR="0076405A" w:rsidRPr="00DB3984">
          <w:rPr>
            <w:vertAlign w:val="superscript"/>
          </w:rPr>
          <w:t>63</w:t>
        </w:r>
      </w:hyperlink>
      <w:r w:rsidR="00DB3984" w:rsidRPr="00DB3984">
        <w:rPr>
          <w:vertAlign w:val="superscript"/>
        </w:rPr>
        <w:t>]</w:t>
      </w:r>
      <w:r w:rsidR="003C2D55" w:rsidRPr="003C2D55">
        <w:fldChar w:fldCharType="end"/>
      </w:r>
      <w:r w:rsidRPr="002320F8">
        <w:rPr>
          <w:rFonts w:hint="eastAsia"/>
        </w:rPr>
        <w:t>的思路与文献</w:t>
      </w:r>
      <w:r w:rsidR="00751864" w:rsidRPr="00751864">
        <w:fldChar w:fldCharType="begin"/>
      </w:r>
      <w:r w:rsidR="00DB3984">
        <w:instrText xml:space="preserve"> ADDIN EN.CITE &lt;EndNote&gt;&lt;Cite&gt;&lt;Author&gt;Roumeliotis&lt;/Author&gt;&lt;Year&gt;2002&lt;/Year&gt;&lt;RecNum&gt;29&lt;/RecNum&gt;&lt;DisplayText&gt;&lt;style face="superscript"&gt;[61]&lt;/style&gt;&lt;/DisplayText&gt;&lt;record&gt;&lt;rec-number&gt;29&lt;/rec-number&gt;&lt;foreign-keys&gt;&lt;key app="EN" db-id="rfrv2wvv0wdeeteewsvprs9dts02rdsvrddp"&gt;29&lt;/key&gt;&lt;/foreign-keys&gt;&lt;ref-type name="Conference Paper"&gt;47&lt;/ref-type&gt;&lt;contributors&gt;&lt;authors&gt;&lt;author&gt;Roumeliotis, Stergios I.&lt;/author&gt;&lt;author&gt;Johnson, Andrew Edie&lt;/author&gt;&lt;author&gt;Montgomery, James F.&lt;/author&gt;&lt;/authors&gt;&lt;/contributors&gt;&lt;titles&gt;&lt;title&gt;Augmenting Inertial Navigation with Image-Based Motion Estimation&lt;/title&gt;&lt;secondary-title&gt;International Conference on Robotics and Automation&lt;/secondary-title&gt;&lt;/titles&gt;&lt;pages&gt;4326-4333&lt;/pages&gt;&lt;dates&gt;&lt;year&gt;2002&lt;/year&gt;&lt;/dates&gt;&lt;urls&gt;&lt;/urls&gt;&lt;electronic-resource-num&gt;10.1109/ROBOT.2002.1014441&lt;/electronic-resource-num&gt;&lt;/record&gt;&lt;/Cite&gt;&lt;/EndNote&gt;</w:instrText>
      </w:r>
      <w:r w:rsidR="00751864" w:rsidRPr="00751864">
        <w:fldChar w:fldCharType="separate"/>
      </w:r>
      <w:r w:rsidR="00DB3984" w:rsidRPr="00DB3984">
        <w:rPr>
          <w:vertAlign w:val="superscript"/>
        </w:rPr>
        <w:t>[</w:t>
      </w:r>
      <w:hyperlink w:anchor="_ENREF_61" w:tooltip="Roumeliotis, 2002 #29" w:history="1">
        <w:r w:rsidR="0076405A" w:rsidRPr="00DB3984">
          <w:rPr>
            <w:vertAlign w:val="superscript"/>
          </w:rPr>
          <w:t>61</w:t>
        </w:r>
      </w:hyperlink>
      <w:r w:rsidR="00DB3984" w:rsidRPr="00DB3984">
        <w:rPr>
          <w:vertAlign w:val="superscript"/>
        </w:rPr>
        <w:t>]</w:t>
      </w:r>
      <w:r w:rsidR="00751864" w:rsidRPr="00751864">
        <w:fldChar w:fldCharType="end"/>
      </w:r>
      <w:r w:rsidRPr="002320F8">
        <w:rPr>
          <w:rFonts w:hint="eastAsia"/>
        </w:rPr>
        <w:t>类似，仅在</w:t>
      </w:r>
      <w:r w:rsidRPr="002320F8">
        <w:t>假设陀螺的误差可以忽略不计</w:t>
      </w:r>
      <w:r w:rsidRPr="002320F8">
        <w:rPr>
          <w:rFonts w:hint="eastAsia"/>
        </w:rPr>
        <w:t>的情况下对状态向量和量测向量进行了简化</w:t>
      </w:r>
      <w:r w:rsidRPr="002320F8">
        <w:t>，误差状态仅包括速度误差、位置误差和加速度计偏置，观测量</w:t>
      </w:r>
      <w:r w:rsidRPr="002320F8">
        <w:rPr>
          <w:rFonts w:hint="eastAsia"/>
        </w:rPr>
        <w:t>为</w:t>
      </w:r>
      <w:r w:rsidRPr="002320F8">
        <w:t>相对位置误差，然后采用</w:t>
      </w:r>
      <w:r w:rsidRPr="002320F8">
        <w:rPr>
          <w:rFonts w:hint="eastAsia"/>
        </w:rPr>
        <w:t>EKF</w:t>
      </w:r>
      <w:r w:rsidRPr="002320F8">
        <w:t>进行</w:t>
      </w:r>
      <w:r w:rsidRPr="002320F8">
        <w:rPr>
          <w:rFonts w:hint="eastAsia"/>
        </w:rPr>
        <w:t>状态估计</w:t>
      </w:r>
      <w:r w:rsidRPr="002320F8">
        <w:t>。</w:t>
      </w:r>
      <w:r w:rsidRPr="002320F8">
        <w:rPr>
          <w:rFonts w:hint="eastAsia"/>
        </w:rPr>
        <w:t>但对于巡视器上使用中低精度惯导的情况来说，往往难以满足该假设。文献</w:t>
      </w:r>
      <w:r w:rsidR="00C15D56" w:rsidRPr="00C15D56">
        <w:fldChar w:fldCharType="begin"/>
      </w:r>
      <w:r w:rsidR="00DB3984">
        <w:instrText xml:space="preserve"> ADDIN EN.CITE &lt;EndNote&gt;&lt;Cite&gt;&lt;Author&gt;Chilian&lt;/Author&gt;&lt;Year&gt;2011&lt;/Year&gt;&lt;RecNum&gt;31&lt;/RecNum&gt;&lt;DisplayText&gt;&lt;style face="superscript"&gt;[64]&lt;/style&gt;&lt;/DisplayText&gt;&lt;record&gt;&lt;rec-number&gt;31&lt;/rec-number&gt;&lt;foreign-keys&gt;&lt;key app="EN" db-id="rfrv2wvv0wdeeteewsvprs9dts02rdsvrddp"&gt;31&lt;/key&gt;&lt;/foreign-keys&gt;&lt;ref-type name="Conference Paper"&gt;47&lt;/ref-type&gt;&lt;contributors&gt;&lt;authors&gt;&lt;author&gt;Chilian, Annett&lt;/author&gt;&lt;author&gt;Hirschmuller, Heiko&lt;/author&gt;&lt;author&gt;Gorner, Martin&lt;/author&gt;&lt;/authors&gt;&lt;/contributors&gt;&lt;titles&gt;&lt;title&gt;Multisensor data fusion for robust pose estimation of a six-legged walking robot&lt;/title&gt;&lt;secondary-title&gt;International Conference on Intelligent RObots and Systems - IROS&lt;/secondary-title&gt;&lt;/titles&gt;&lt;pages&gt;2497-2504&lt;/pages&gt;&lt;dates&gt;&lt;year&gt;2011&lt;/year&gt;&lt;/dates&gt;&lt;urls&gt;&lt;/urls&gt;&lt;electronic-resource-num&gt;10.1109/IROS.2011.6048125&lt;/electronic-resource-num&gt;&lt;/record&gt;&lt;/Cite&gt;&lt;/EndNote&gt;</w:instrText>
      </w:r>
      <w:r w:rsidR="00C15D56" w:rsidRPr="00C15D56">
        <w:fldChar w:fldCharType="separate"/>
      </w:r>
      <w:r w:rsidR="00DB3984" w:rsidRPr="00DB3984">
        <w:rPr>
          <w:vertAlign w:val="superscript"/>
        </w:rPr>
        <w:t>[</w:t>
      </w:r>
      <w:hyperlink w:anchor="_ENREF_64" w:tooltip="Chilian, 2011 #31" w:history="1">
        <w:r w:rsidR="0076405A" w:rsidRPr="00DB3984">
          <w:rPr>
            <w:vertAlign w:val="superscript"/>
          </w:rPr>
          <w:t>64</w:t>
        </w:r>
      </w:hyperlink>
      <w:r w:rsidR="00DB3984" w:rsidRPr="00DB3984">
        <w:rPr>
          <w:vertAlign w:val="superscript"/>
        </w:rPr>
        <w:t>]</w:t>
      </w:r>
      <w:r w:rsidR="00C15D56" w:rsidRPr="00C15D56">
        <w:fldChar w:fldCharType="end"/>
      </w:r>
      <w:r w:rsidRPr="002320F8">
        <w:rPr>
          <w:rFonts w:hint="eastAsia"/>
        </w:rPr>
        <w:t>采用世界坐标系作为导航坐标系，以位置误差、速度误差、姿态角误差以及惯性器件误差作为状态向量，以姿态微分方程和加速度计确定的俯仰角、横滚角之差和</w:t>
      </w:r>
      <w:r w:rsidRPr="002320F8">
        <w:rPr>
          <w:rFonts w:hint="eastAsia"/>
        </w:rPr>
        <w:t>IMU</w:t>
      </w:r>
      <w:r w:rsidRPr="002320F8">
        <w:rPr>
          <w:rFonts w:hint="eastAsia"/>
        </w:rPr>
        <w:t>和立体视觉系统确定的相对旋转姿态角误差和平移矢量误差作为量测量，通过将上一时刻的位置误差和姿态角误差增广到状态向量中建立了相对量测量的线性量测方程，但状态维数的增加同样会导致计算量增大。</w:t>
      </w:r>
    </w:p>
    <w:p w:rsidR="0053778B" w:rsidRPr="005040BB" w:rsidRDefault="005040BB" w:rsidP="0053778B">
      <w:pPr>
        <w:ind w:firstLine="480"/>
      </w:pPr>
      <w:r w:rsidRPr="002320F8">
        <w:rPr>
          <w:rFonts w:hint="eastAsia"/>
        </w:rPr>
        <w:t>综上所述，目前应用于巡视器上的导航方法仅仅是根据巡视器的运动状态不同将两种或多种敏感器分时配合使用或简单组合，而没有采用滤波估计的方法，这是由于受到巡视器上处理器计算能力的限制，基于信息融合的组合导航方法尚未得到应用。惯性</w:t>
      </w:r>
      <w:r w:rsidRPr="002320F8">
        <w:rPr>
          <w:rFonts w:hint="eastAsia"/>
        </w:rPr>
        <w:t>/</w:t>
      </w:r>
      <w:r w:rsidRPr="002320F8">
        <w:rPr>
          <w:rFonts w:hint="eastAsia"/>
        </w:rPr>
        <w:t>视觉组合导航的研究大多采用单目相机，且对象以无人机、着陆器等居多。而对于未知环境中的惯性</w:t>
      </w:r>
      <w:r w:rsidRPr="002320F8">
        <w:rPr>
          <w:rFonts w:hint="eastAsia"/>
        </w:rPr>
        <w:t>/</w:t>
      </w:r>
      <w:r w:rsidRPr="002320F8">
        <w:rPr>
          <w:rFonts w:hint="eastAsia"/>
        </w:rPr>
        <w:t>双目视觉组合导航方面，通常以相对运动参数或其误差为量测量，针对视觉量测信息依赖于两个时刻的状态、不满足时间无关的条件从而导致标准卡尔曼滤波无法处理的问题，都采用将上一时刻的全部或部分状态值增广到状态向量中的状态增广算</w:t>
      </w:r>
      <w:r w:rsidRPr="002320F8">
        <w:rPr>
          <w:rFonts w:hint="eastAsia"/>
        </w:rPr>
        <w:lastRenderedPageBreak/>
        <w:t>法来解决但状态维数的增加会造成计算量增大。此外，由于视觉提供的相对运动参数通过运动估计间接得到，计算过程为非线性且会引入计算误差，导致量测信息精度下降，且存在测量噪声时间相关的问题。因此，本文从状态量和量测量的选取以及模型建立的角度对未知环境中的惯性</w:t>
      </w:r>
      <w:r w:rsidRPr="002320F8">
        <w:rPr>
          <w:rFonts w:hint="eastAsia"/>
        </w:rPr>
        <w:t>/</w:t>
      </w:r>
      <w:r w:rsidRPr="002320F8">
        <w:rPr>
          <w:rFonts w:hint="eastAsia"/>
        </w:rPr>
        <w:t>双目视觉组合导航方法进行深入研究。</w:t>
      </w:r>
      <w:bookmarkEnd w:id="73"/>
    </w:p>
    <w:p w:rsidR="00E41077" w:rsidRPr="00270994" w:rsidRDefault="00D70685" w:rsidP="00D70685">
      <w:pPr>
        <w:pStyle w:val="20"/>
        <w:spacing w:before="163" w:after="163"/>
      </w:pPr>
      <w:bookmarkStart w:id="74" w:name="_Toc342320702"/>
      <w:bookmarkStart w:id="75" w:name="_Toc342509093"/>
      <w:bookmarkStart w:id="76" w:name="_Toc342509195"/>
      <w:bookmarkStart w:id="77" w:name="_Toc342848660"/>
      <w:bookmarkStart w:id="78" w:name="_Toc404697765"/>
      <w:bookmarkStart w:id="79" w:name="_Toc404697823"/>
      <w:bookmarkStart w:id="80" w:name="_Toc404874232"/>
      <w:bookmarkStart w:id="81" w:name="_Toc404879633"/>
      <w:bookmarkStart w:id="82" w:name="_Toc405412117"/>
      <w:r w:rsidRPr="00270994">
        <w:t xml:space="preserve">1.3 </w:t>
      </w:r>
      <w:r w:rsidR="006253D5" w:rsidRPr="00270994">
        <w:t>论文主要工作及</w:t>
      </w:r>
      <w:r w:rsidR="007872A2" w:rsidRPr="00270994">
        <w:t>内容</w:t>
      </w:r>
      <w:r w:rsidR="006253D5" w:rsidRPr="00270994">
        <w:t>安排</w:t>
      </w:r>
      <w:bookmarkEnd w:id="74"/>
      <w:bookmarkEnd w:id="75"/>
      <w:bookmarkEnd w:id="76"/>
      <w:bookmarkEnd w:id="77"/>
      <w:bookmarkEnd w:id="78"/>
      <w:bookmarkEnd w:id="79"/>
      <w:bookmarkEnd w:id="80"/>
      <w:bookmarkEnd w:id="81"/>
      <w:bookmarkEnd w:id="82"/>
    </w:p>
    <w:p w:rsidR="000D0CB1" w:rsidRDefault="0013471F" w:rsidP="00717B3C">
      <w:pPr>
        <w:ind w:firstLine="480"/>
      </w:pPr>
      <w:r w:rsidRPr="00270994">
        <w:t>本论</w:t>
      </w:r>
      <w:r w:rsidR="00C62B3A">
        <w:rPr>
          <w:rFonts w:hint="eastAsia"/>
        </w:rPr>
        <w:t>文针对深空探测巡视器惯性</w:t>
      </w:r>
      <w:r w:rsidR="00C62B3A">
        <w:rPr>
          <w:rFonts w:hint="eastAsia"/>
        </w:rPr>
        <w:t>/</w:t>
      </w:r>
      <w:r w:rsidR="00C62B3A">
        <w:rPr>
          <w:rFonts w:hint="eastAsia"/>
        </w:rPr>
        <w:t>视觉</w:t>
      </w:r>
      <w:r w:rsidR="00C62B3A">
        <w:rPr>
          <w:rFonts w:hint="eastAsia"/>
        </w:rPr>
        <w:t>/</w:t>
      </w:r>
      <w:r w:rsidR="00C62B3A">
        <w:rPr>
          <w:rFonts w:hint="eastAsia"/>
        </w:rPr>
        <w:t>天文组合导航方法进行研究。首先介绍了相关导航坐标系</w:t>
      </w:r>
      <w:r w:rsidR="00717B3C">
        <w:rPr>
          <w:rFonts w:hint="eastAsia"/>
        </w:rPr>
        <w:t>、世界坐标系下的惯性导航基本原理、双目视觉导航基本原理；其次，根据量测量对惯性</w:t>
      </w:r>
      <w:r w:rsidR="00717B3C">
        <w:rPr>
          <w:rFonts w:hint="eastAsia"/>
        </w:rPr>
        <w:t>/</w:t>
      </w:r>
      <w:r w:rsidR="00717B3C">
        <w:rPr>
          <w:rFonts w:hint="eastAsia"/>
        </w:rPr>
        <w:t>视觉组合导航进行分类，分别介绍了三种类型的传统</w:t>
      </w:r>
      <w:r w:rsidR="00717B3C">
        <w:rPr>
          <w:rFonts w:hint="eastAsia"/>
        </w:rPr>
        <w:t>INS/VNS</w:t>
      </w:r>
      <w:r w:rsidR="00717B3C">
        <w:rPr>
          <w:rFonts w:hint="eastAsia"/>
        </w:rPr>
        <w:t>模型，通过月面仿真和地面实验分析比较这三类导航方法；最后，重点研究以惯性和视觉相对运动参数差为量测量的</w:t>
      </w:r>
      <w:r w:rsidR="00717B3C">
        <w:rPr>
          <w:rFonts w:hint="eastAsia"/>
        </w:rPr>
        <w:t>INS/VNS</w:t>
      </w:r>
      <w:r w:rsidR="00717B3C">
        <w:rPr>
          <w:rFonts w:hint="eastAsia"/>
        </w:rPr>
        <w:t>模型，根据传统模型的两个不足提出了两种改进方法并通过月面仿真和地面实验进行验证。论文内容安排如下：</w:t>
      </w:r>
    </w:p>
    <w:p w:rsidR="00717B3C" w:rsidRDefault="00717B3C" w:rsidP="00717B3C">
      <w:pPr>
        <w:ind w:firstLine="480"/>
      </w:pPr>
      <w:r>
        <w:rPr>
          <w:rFonts w:hint="eastAsia"/>
        </w:rPr>
        <w:t>第一章，绪论。</w:t>
      </w:r>
      <w:r w:rsidR="003926F5">
        <w:rPr>
          <w:rFonts w:hint="eastAsia"/>
        </w:rPr>
        <w:t>阐述了深空探测和巡视器导航方法研究的意义，并以“勇气号”、“好奇号”和“玉兔号”三中典型的行星巡视器介绍了巡视器导航方法的国内外研究现状，随后说明了本论文的研究内容和章节安排。</w:t>
      </w:r>
    </w:p>
    <w:p w:rsidR="003926F5" w:rsidRDefault="003926F5" w:rsidP="00717B3C">
      <w:pPr>
        <w:ind w:firstLine="480"/>
      </w:pPr>
      <w:r>
        <w:rPr>
          <w:rFonts w:hint="eastAsia"/>
        </w:rPr>
        <w:t>第二章，惯性导航和视觉导航基本原理。介绍了惯性导航和视觉导航涉及的九个导航坐标系的定义。从</w:t>
      </w:r>
      <w:r>
        <w:rPr>
          <w:rFonts w:hint="eastAsia"/>
        </w:rPr>
        <w:t>INS/VNS</w:t>
      </w:r>
      <w:r>
        <w:rPr>
          <w:rFonts w:hint="eastAsia"/>
        </w:rPr>
        <w:t>模型建立的角度选择世界坐标系作为惯性导航的导航坐标系，推导了世界坐标系下的惯性导航力学编排方程，并给出了惯导力学误差</w:t>
      </w:r>
      <w:r w:rsidR="00E01F14">
        <w:rPr>
          <w:rFonts w:hint="eastAsia"/>
        </w:rPr>
        <w:t>方程</w:t>
      </w:r>
      <w:r w:rsidR="000F04C9">
        <w:rPr>
          <w:rFonts w:hint="eastAsia"/>
        </w:rPr>
        <w:t>。</w:t>
      </w:r>
      <w:r w:rsidR="00E01F14">
        <w:rPr>
          <w:rFonts w:hint="eastAsia"/>
        </w:rPr>
        <w:t>然后介绍了双目视觉导航方法的基本原理，包括特征点提取、三维重建和运动估计三个部分。其中三维重建的结果和运动估计可输出视觉相对运动参数可作为组合导航量测信息。最后对视觉导航的误差累积特性进行的理论和仿真分析。</w:t>
      </w:r>
    </w:p>
    <w:p w:rsidR="00E01F14" w:rsidRDefault="00E01F14" w:rsidP="00717B3C">
      <w:pPr>
        <w:ind w:firstLine="480"/>
      </w:pPr>
      <w:r>
        <w:rPr>
          <w:rFonts w:hint="eastAsia"/>
        </w:rPr>
        <w:t>第三章，惯性</w:t>
      </w:r>
      <w:r>
        <w:rPr>
          <w:rFonts w:hint="eastAsia"/>
        </w:rPr>
        <w:t>/</w:t>
      </w:r>
      <w:r>
        <w:rPr>
          <w:rFonts w:hint="eastAsia"/>
        </w:rPr>
        <w:t>视觉组合导航方法。首先分析了惯性导航和视觉导航进行组合的优势与思路，信息融合的过程关键在于量测量的选取。通过量测量的选择可大概分为三类组合导航方法：以视觉相对运动运动参数为量测的</w:t>
      </w:r>
      <w:r>
        <w:rPr>
          <w:rFonts w:hint="eastAsia"/>
        </w:rPr>
        <w:t>QT</w:t>
      </w:r>
      <w:r>
        <w:rPr>
          <w:rFonts w:hint="eastAsia"/>
        </w:rPr>
        <w:t>法、以惯性和视觉相对运动参数差为量测的</w:t>
      </w:r>
      <w:r>
        <w:rPr>
          <w:rFonts w:hint="eastAsia"/>
        </w:rPr>
        <w:t>dQT</w:t>
      </w:r>
      <w:r>
        <w:rPr>
          <w:rFonts w:hint="eastAsia"/>
        </w:rPr>
        <w:t>法和以视觉特征点坐标为量测的</w:t>
      </w:r>
      <w:r>
        <w:rPr>
          <w:rFonts w:hint="eastAsia"/>
        </w:rPr>
        <w:t>FPc</w:t>
      </w:r>
      <w:r>
        <w:rPr>
          <w:rFonts w:hint="eastAsia"/>
        </w:rPr>
        <w:t>法。其次分别介绍了这三种类型的传统</w:t>
      </w:r>
      <w:r>
        <w:rPr>
          <w:rFonts w:hint="eastAsia"/>
        </w:rPr>
        <w:t>INS/VNS</w:t>
      </w:r>
      <w:r>
        <w:rPr>
          <w:rFonts w:hint="eastAsia"/>
        </w:rPr>
        <w:t>模型</w:t>
      </w:r>
      <w:r w:rsidR="00CD111D">
        <w:rPr>
          <w:rFonts w:hint="eastAsia"/>
        </w:rPr>
        <w:t>，通过月面仿真和地面实验导航结果分析，发现</w:t>
      </w:r>
      <w:r w:rsidR="00CD111D">
        <w:rPr>
          <w:rFonts w:hint="eastAsia"/>
        </w:rPr>
        <w:t>dQT</w:t>
      </w:r>
      <w:r w:rsidR="00CD111D">
        <w:rPr>
          <w:rFonts w:hint="eastAsia"/>
        </w:rPr>
        <w:t>法的综合性能最好。最后，</w:t>
      </w:r>
      <w:r w:rsidR="001F091F">
        <w:rPr>
          <w:rFonts w:hint="eastAsia"/>
        </w:rPr>
        <w:t>针对传统</w:t>
      </w:r>
      <w:r w:rsidR="001F091F">
        <w:rPr>
          <w:rFonts w:hint="eastAsia"/>
        </w:rPr>
        <w:t>dQT</w:t>
      </w:r>
      <w:r w:rsidR="001F091F">
        <w:rPr>
          <w:rFonts w:hint="eastAsia"/>
        </w:rPr>
        <w:t>法的量测模型近似处理较大和不考虑视觉常值误差的问题，分别提出两种改进的</w:t>
      </w:r>
      <w:r w:rsidR="001F091F">
        <w:rPr>
          <w:rFonts w:hint="eastAsia"/>
        </w:rPr>
        <w:t>INS/VNS</w:t>
      </w:r>
      <w:r w:rsidR="001F091F">
        <w:rPr>
          <w:rFonts w:hint="eastAsia"/>
        </w:rPr>
        <w:t>模型，并通过月面仿真和地面实验验证其有效性。</w:t>
      </w:r>
    </w:p>
    <w:p w:rsidR="001F091F" w:rsidRDefault="001F091F" w:rsidP="00717B3C">
      <w:pPr>
        <w:ind w:firstLine="480"/>
      </w:pPr>
      <w:r>
        <w:rPr>
          <w:rFonts w:hint="eastAsia"/>
        </w:rPr>
        <w:lastRenderedPageBreak/>
        <w:t>第四章，惯性</w:t>
      </w:r>
      <w:r>
        <w:rPr>
          <w:rFonts w:hint="eastAsia"/>
        </w:rPr>
        <w:t>/</w:t>
      </w:r>
      <w:r>
        <w:rPr>
          <w:rFonts w:hint="eastAsia"/>
        </w:rPr>
        <w:t>视觉</w:t>
      </w:r>
      <w:r>
        <w:rPr>
          <w:rFonts w:hint="eastAsia"/>
        </w:rPr>
        <w:t>/</w:t>
      </w:r>
      <w:r>
        <w:rPr>
          <w:rFonts w:hint="eastAsia"/>
        </w:rPr>
        <w:t>天文组合导航方法。在第三章研究的惯性</w:t>
      </w:r>
      <w:r>
        <w:rPr>
          <w:rFonts w:hint="eastAsia"/>
        </w:rPr>
        <w:t>/</w:t>
      </w:r>
      <w:r>
        <w:rPr>
          <w:rFonts w:hint="eastAsia"/>
        </w:rPr>
        <w:t>视觉组合导航方法基础上，引入了一个星光矢量量测信息，建立了该星光矢量量测模型。通过月面仿真和地面实验分析了</w:t>
      </w:r>
      <w:r w:rsidR="00B66FA0">
        <w:rPr>
          <w:rFonts w:hint="eastAsia"/>
        </w:rPr>
        <w:t>该星光矢量量测信息对导航结果的影响。</w:t>
      </w:r>
    </w:p>
    <w:p w:rsidR="00B305DB" w:rsidRDefault="00B305DB" w:rsidP="00B305DB">
      <w:pPr>
        <w:ind w:firstLine="480"/>
      </w:pPr>
      <w:r>
        <w:rPr>
          <w:rFonts w:hint="eastAsia"/>
        </w:rPr>
        <w:t>第五章，月面仿真与地面实验系统。介绍了本文设计的月面仿真系统和所采用的地面实验系统。该月面仿真系统主要包括惯导轨迹发生器和虚拟视景仿真软件两部分，分别进行了详细描述。地面实验系统采用</w:t>
      </w:r>
      <w:r>
        <w:rPr>
          <w:rFonts w:hint="eastAsia"/>
        </w:rPr>
        <w:t>KITTI</w:t>
      </w:r>
      <w:r>
        <w:rPr>
          <w:rFonts w:hint="eastAsia"/>
        </w:rPr>
        <w:t>数据集中的惯性与视觉数据，简要介绍了主要实验参数。</w:t>
      </w:r>
    </w:p>
    <w:p w:rsidR="00B305DB" w:rsidRPr="00B305DB" w:rsidRDefault="00B305DB" w:rsidP="00B305DB">
      <w:pPr>
        <w:ind w:firstLine="480"/>
      </w:pPr>
      <w:r w:rsidRPr="002320F8">
        <w:rPr>
          <w:rFonts w:hint="eastAsia"/>
        </w:rPr>
        <w:t>最后，总结与展望。对本论文的主要研究内容和结论进了概括和总结，并指出了尚待解决的问题和下一步的研究方向。</w:t>
      </w:r>
    </w:p>
    <w:p w:rsidR="003926F5" w:rsidRDefault="003926F5" w:rsidP="00717B3C">
      <w:pPr>
        <w:ind w:firstLine="480"/>
      </w:pPr>
    </w:p>
    <w:p w:rsidR="003926F5" w:rsidRPr="003926F5" w:rsidRDefault="003926F5" w:rsidP="00717B3C">
      <w:pPr>
        <w:ind w:firstLine="480"/>
        <w:sectPr w:rsidR="003926F5" w:rsidRPr="003926F5" w:rsidSect="000D0CB1">
          <w:headerReference w:type="even" r:id="rId38"/>
          <w:headerReference w:type="default" r:id="rId39"/>
          <w:footerReference w:type="default" r:id="rId40"/>
          <w:endnotePr>
            <w:numFmt w:val="decimal"/>
          </w:endnotePr>
          <w:pgSz w:w="11906" w:h="16838" w:code="9"/>
          <w:pgMar w:top="1418" w:right="1134" w:bottom="1418" w:left="1701" w:header="851" w:footer="851" w:gutter="0"/>
          <w:pgNumType w:start="1"/>
          <w:cols w:space="425"/>
          <w:docGrid w:type="lines" w:linePitch="326"/>
        </w:sectPr>
      </w:pPr>
    </w:p>
    <w:p w:rsidR="0098777C" w:rsidRPr="00270994" w:rsidRDefault="00AA412C" w:rsidP="00897DE8">
      <w:pPr>
        <w:pStyle w:val="10"/>
        <w:spacing w:before="163" w:after="163"/>
      </w:pPr>
      <w:bookmarkStart w:id="83" w:name="_Toc342320703"/>
      <w:bookmarkStart w:id="84" w:name="_Toc342509094"/>
      <w:bookmarkStart w:id="85" w:name="_Toc342509196"/>
      <w:bookmarkStart w:id="86" w:name="_Toc342848661"/>
      <w:bookmarkStart w:id="87" w:name="_Toc404697766"/>
      <w:bookmarkStart w:id="88" w:name="_Toc404697824"/>
      <w:bookmarkStart w:id="89" w:name="_Toc404874233"/>
      <w:bookmarkStart w:id="90" w:name="_Toc404879634"/>
      <w:bookmarkStart w:id="91" w:name="_Toc405412118"/>
      <w:r w:rsidRPr="00270994">
        <w:lastRenderedPageBreak/>
        <w:t>第</w:t>
      </w:r>
      <w:r w:rsidR="00E46283" w:rsidRPr="00270994">
        <w:t>二</w:t>
      </w:r>
      <w:r w:rsidRPr="00270994">
        <w:t>章</w:t>
      </w:r>
      <w:r w:rsidRPr="00270994">
        <w:t xml:space="preserve"> </w:t>
      </w:r>
      <w:bookmarkEnd w:id="83"/>
      <w:bookmarkEnd w:id="84"/>
      <w:bookmarkEnd w:id="85"/>
      <w:bookmarkEnd w:id="86"/>
      <w:r w:rsidR="00DD0B4F" w:rsidRPr="00270994">
        <w:t>惯性导航和视觉导航的基本原理</w:t>
      </w:r>
      <w:bookmarkEnd w:id="87"/>
      <w:bookmarkEnd w:id="88"/>
      <w:bookmarkEnd w:id="89"/>
      <w:bookmarkEnd w:id="90"/>
      <w:bookmarkEnd w:id="91"/>
    </w:p>
    <w:p w:rsidR="00B666F4" w:rsidRPr="00270994" w:rsidRDefault="009274AC" w:rsidP="00B666F4">
      <w:pPr>
        <w:ind w:firstLine="480"/>
      </w:pPr>
      <w:r w:rsidRPr="00270994">
        <w:t>针对巡视器的运动特点和行星或月球表面的特殊环境，</w:t>
      </w:r>
      <w:r w:rsidR="00B666F4" w:rsidRPr="00270994">
        <w:t>本章介绍</w:t>
      </w:r>
      <w:r w:rsidR="00774F01" w:rsidRPr="00270994">
        <w:t>了</w:t>
      </w:r>
      <w:r w:rsidRPr="00270994">
        <w:t>以世界坐标系为导航坐标系的</w:t>
      </w:r>
      <w:r w:rsidR="00E6670C" w:rsidRPr="00270994">
        <w:t>捷联惯性</w:t>
      </w:r>
      <w:r w:rsidRPr="00270994">
        <w:t>导航</w:t>
      </w:r>
      <w:r w:rsidR="00B666F4" w:rsidRPr="00270994">
        <w:t>基本原理及</w:t>
      </w:r>
      <w:r w:rsidRPr="00270994">
        <w:t>双目</w:t>
      </w:r>
      <w:r w:rsidR="00E6670C" w:rsidRPr="00270994">
        <w:t>视觉导航的算法</w:t>
      </w:r>
      <w:r w:rsidR="00B666F4" w:rsidRPr="00270994">
        <w:t>流程</w:t>
      </w:r>
      <w:r w:rsidR="002C6C69" w:rsidRPr="00270994">
        <w:t>。</w:t>
      </w:r>
      <w:r w:rsidR="00E6670C" w:rsidRPr="00270994">
        <w:t>首先，介绍了</w:t>
      </w:r>
      <w:r w:rsidRPr="00270994">
        <w:t>惯性导航和视觉</w:t>
      </w:r>
      <w:r w:rsidR="00E6670C" w:rsidRPr="00270994">
        <w:t>导航中涉及的常用坐标系，然后，</w:t>
      </w:r>
      <w:r w:rsidR="003626F7">
        <w:rPr>
          <w:rFonts w:hint="eastAsia"/>
        </w:rPr>
        <w:t>推导</w:t>
      </w:r>
      <w:r w:rsidR="00E6670C" w:rsidRPr="00270994">
        <w:t>了世界坐标系中捷联惯导解算的力学编排方程</w:t>
      </w:r>
      <w:r w:rsidRPr="00270994">
        <w:t>和</w:t>
      </w:r>
      <w:r w:rsidR="003626F7">
        <w:rPr>
          <w:rFonts w:hint="eastAsia"/>
        </w:rPr>
        <w:t>并给出了</w:t>
      </w:r>
      <w:r w:rsidRPr="00270994">
        <w:t>相应的误差方程</w:t>
      </w:r>
      <w:r w:rsidR="003626F7">
        <w:t>，</w:t>
      </w:r>
      <w:r w:rsidR="003626F7">
        <w:rPr>
          <w:rFonts w:hint="eastAsia"/>
        </w:rPr>
        <w:t>然</w:t>
      </w:r>
      <w:r w:rsidR="00E6670C" w:rsidRPr="00270994">
        <w:t>后，阐述了</w:t>
      </w:r>
      <w:r w:rsidR="003626F7">
        <w:rPr>
          <w:rFonts w:hint="eastAsia"/>
        </w:rPr>
        <w:t>双目视觉导航</w:t>
      </w:r>
      <w:r w:rsidR="00E6670C" w:rsidRPr="00270994">
        <w:t>算法的具体流程</w:t>
      </w:r>
      <w:r w:rsidRPr="00270994">
        <w:t>，并按照视觉量测信息的获取顺序讲述了本文采用的视觉导航的具体算法</w:t>
      </w:r>
      <w:r w:rsidR="00E6670C" w:rsidRPr="00270994">
        <w:t>。</w:t>
      </w:r>
      <w:r w:rsidR="003626F7">
        <w:rPr>
          <w:rFonts w:hint="eastAsia"/>
        </w:rPr>
        <w:t>最后从单步累积误差的角度分析了视觉导航的误差累积特性。</w:t>
      </w:r>
      <w:r w:rsidR="00177F44">
        <w:fldChar w:fldCharType="begin"/>
      </w:r>
      <w:r w:rsidR="00177F44">
        <w:instrText xml:space="preserve"> </w:instrText>
      </w:r>
      <w:r w:rsidR="00177F44">
        <w:rPr>
          <w:rFonts w:hint="eastAsia"/>
        </w:rPr>
        <w:instrText>MACROBUTTON MTEditEquationSection2</w:instrText>
      </w:r>
      <w:r w:rsidR="00177F44">
        <w:instrText xml:space="preserve"> </w:instrText>
      </w:r>
      <w:r w:rsidR="00177F44" w:rsidRPr="00177F44">
        <w:rPr>
          <w:rStyle w:val="MTEquationSection"/>
        </w:rPr>
        <w:instrText>Equation Chapter (Next) Section 1</w:instrText>
      </w:r>
      <w:r w:rsidR="00177F44">
        <w:fldChar w:fldCharType="begin"/>
      </w:r>
      <w:r w:rsidR="00177F44">
        <w:instrText xml:space="preserve"> SEQ MTEqn \r \h \* MERGEFORMAT </w:instrText>
      </w:r>
      <w:r w:rsidR="00177F44">
        <w:fldChar w:fldCharType="end"/>
      </w:r>
      <w:r w:rsidR="00177F44">
        <w:fldChar w:fldCharType="begin"/>
      </w:r>
      <w:r w:rsidR="00177F44">
        <w:instrText xml:space="preserve"> SEQ MTSec \r 1 \h \* MERGEFORMAT </w:instrText>
      </w:r>
      <w:r w:rsidR="00177F44">
        <w:fldChar w:fldCharType="end"/>
      </w:r>
      <w:r w:rsidR="00177F44">
        <w:fldChar w:fldCharType="begin"/>
      </w:r>
      <w:r w:rsidR="00177F44">
        <w:instrText xml:space="preserve"> SEQ MTChap \h \* MERGEFORMAT </w:instrText>
      </w:r>
      <w:r w:rsidR="00177F44">
        <w:fldChar w:fldCharType="end"/>
      </w:r>
      <w:r w:rsidR="00177F44">
        <w:fldChar w:fldCharType="end"/>
      </w:r>
      <w:r w:rsidR="00CD1147">
        <w:fldChar w:fldCharType="begin"/>
      </w:r>
      <w:r w:rsidR="00CD1147">
        <w:instrText xml:space="preserve"> MACROBUTTON MTEditEquationSection2 </w:instrText>
      </w:r>
      <w:r w:rsidR="00CD1147" w:rsidRPr="00CD1147">
        <w:rPr>
          <w:rStyle w:val="MTEquationSection"/>
        </w:rPr>
        <w:instrText>Equation Chapter (Next) Section 1</w:instrText>
      </w:r>
      <w:r w:rsidR="00CD1147">
        <w:fldChar w:fldCharType="begin"/>
      </w:r>
      <w:r w:rsidR="00CD1147">
        <w:instrText xml:space="preserve"> SEQ MTEqn \r \h \* MERGEFORMAT </w:instrText>
      </w:r>
      <w:r w:rsidR="00CD1147">
        <w:fldChar w:fldCharType="end"/>
      </w:r>
      <w:r w:rsidR="00CD1147">
        <w:fldChar w:fldCharType="begin"/>
      </w:r>
      <w:r w:rsidR="00CD1147">
        <w:instrText xml:space="preserve"> SEQ MTSec \r 1 \h \* MERGEFORMAT </w:instrText>
      </w:r>
      <w:r w:rsidR="00CD1147">
        <w:fldChar w:fldCharType="end"/>
      </w:r>
      <w:r w:rsidR="00CD1147">
        <w:fldChar w:fldCharType="begin"/>
      </w:r>
      <w:r w:rsidR="00CD1147">
        <w:instrText xml:space="preserve"> SEQ MTChap \h \* MERGEFORMAT </w:instrText>
      </w:r>
      <w:r w:rsidR="00CD1147">
        <w:fldChar w:fldCharType="end"/>
      </w:r>
      <w:r w:rsidR="00CD1147">
        <w:fldChar w:fldCharType="end"/>
      </w:r>
    </w:p>
    <w:p w:rsidR="00E46283" w:rsidRDefault="005E56CB" w:rsidP="00972C1A">
      <w:pPr>
        <w:pStyle w:val="20"/>
        <w:numPr>
          <w:ilvl w:val="0"/>
          <w:numId w:val="32"/>
        </w:numPr>
        <w:spacing w:before="163" w:after="163"/>
      </w:pPr>
      <w:bookmarkStart w:id="92" w:name="_Toc404697767"/>
      <w:bookmarkStart w:id="93" w:name="_Toc404697825"/>
      <w:bookmarkStart w:id="94" w:name="_Toc404874234"/>
      <w:bookmarkStart w:id="95" w:name="_Toc404879635"/>
      <w:bookmarkStart w:id="96" w:name="_Toc405412119"/>
      <w:r w:rsidRPr="00270994">
        <w:t>常用坐标系</w:t>
      </w:r>
      <w:bookmarkEnd w:id="92"/>
      <w:bookmarkEnd w:id="93"/>
      <w:bookmarkEnd w:id="94"/>
      <w:bookmarkEnd w:id="95"/>
      <w:bookmarkEnd w:id="96"/>
    </w:p>
    <w:p w:rsidR="001E7FBD" w:rsidRDefault="00855B89" w:rsidP="00E71671">
      <w:pPr>
        <w:pStyle w:val="ae"/>
      </w:pPr>
      <w:r>
        <w:object w:dxaOrig="12572" w:dyaOrig="5005">
          <v:shape id="_x0000_i1034" type="#_x0000_t75" style="width:453.35pt;height:180.65pt" o:ole="">
            <v:imagedata r:id="rId41" o:title=""/>
          </v:shape>
          <o:OLEObject Type="Embed" ProgID="Visio.Drawing.11" ShapeID="_x0000_i1034" DrawAspect="Content" ObjectID="_1480347761" r:id="rId42"/>
        </w:object>
      </w:r>
    </w:p>
    <w:p w:rsidR="00855B89" w:rsidRPr="001E7FBD" w:rsidRDefault="00855B89" w:rsidP="00E71671">
      <w:pPr>
        <w:pStyle w:val="aff"/>
        <w:snapToGrid w:val="0"/>
        <w:spacing w:before="163" w:after="163"/>
      </w:pPr>
      <w:bookmarkStart w:id="97" w:name="_Ref404353813"/>
      <w:bookmarkStart w:id="98" w:name="_Toc405322766"/>
      <w:r w:rsidRPr="001E7FBD">
        <w:t>图</w:t>
      </w:r>
      <w:r w:rsidRPr="001E7FBD">
        <w:fldChar w:fldCharType="begin"/>
      </w:r>
      <w:r w:rsidRPr="001E7FBD">
        <w:instrText xml:space="preserve"> SEQ </w:instrText>
      </w:r>
      <w:r w:rsidRPr="001E7FBD">
        <w:instrText>图</w:instrText>
      </w:r>
      <w:r w:rsidRPr="001E7FBD">
        <w:instrText xml:space="preserve"> \* ARABIC </w:instrText>
      </w:r>
      <w:r w:rsidRPr="001E7FBD">
        <w:fldChar w:fldCharType="separate"/>
      </w:r>
      <w:r w:rsidR="008F6C4A">
        <w:rPr>
          <w:noProof/>
        </w:rPr>
        <w:t>4</w:t>
      </w:r>
      <w:r w:rsidRPr="001E7FBD">
        <w:fldChar w:fldCharType="end"/>
      </w:r>
      <w:bookmarkEnd w:id="97"/>
      <w:r w:rsidRPr="001E7FBD">
        <w:t xml:space="preserve"> </w:t>
      </w:r>
      <w:r w:rsidRPr="001E7FBD">
        <w:t>导航坐标系示意图</w:t>
      </w:r>
      <w:bookmarkEnd w:id="98"/>
    </w:p>
    <w:p w:rsidR="00855B89" w:rsidRPr="00855B89" w:rsidRDefault="00855B89" w:rsidP="00855B89">
      <w:pPr>
        <w:ind w:firstLine="480"/>
      </w:pPr>
      <w:r>
        <w:rPr>
          <w:rFonts w:hint="eastAsia"/>
        </w:rPr>
        <w:t>本文涉及九个坐标系：</w:t>
      </w:r>
      <w:r w:rsidRPr="00270994">
        <w:t>惯性坐标系</w:t>
      </w:r>
      <w:r w:rsidRPr="00270994">
        <w:t>(</w:t>
      </w:r>
      <w:r w:rsidRPr="00270994">
        <w:rPr>
          <w:i/>
        </w:rPr>
        <w:t>i</w:t>
      </w:r>
      <w:r w:rsidRPr="00270994">
        <w:t>系</w:t>
      </w:r>
      <w:r w:rsidRPr="00270994">
        <w:t>)</w:t>
      </w:r>
      <w:r>
        <w:rPr>
          <w:rFonts w:hint="eastAsia"/>
        </w:rPr>
        <w:t>，</w:t>
      </w:r>
      <w:r w:rsidRPr="00270994">
        <w:t>月球固连坐标系</w:t>
      </w:r>
      <w:r w:rsidRPr="00270994">
        <w:t>(</w:t>
      </w:r>
      <w:r w:rsidRPr="00270994">
        <w:rPr>
          <w:i/>
        </w:rPr>
        <w:t>m</w:t>
      </w:r>
      <w:r w:rsidRPr="00270994">
        <w:t>系</w:t>
      </w:r>
      <w:r w:rsidRPr="00270994">
        <w:t>)</w:t>
      </w:r>
      <w:r>
        <w:rPr>
          <w:rFonts w:hint="eastAsia"/>
        </w:rPr>
        <w:t>，</w:t>
      </w:r>
      <w:r w:rsidRPr="00270994">
        <w:t>地理坐标系</w:t>
      </w:r>
      <w:r w:rsidRPr="00270994">
        <w:t>(</w:t>
      </w:r>
      <w:r w:rsidRPr="00270994">
        <w:rPr>
          <w:i/>
        </w:rPr>
        <w:t>n</w:t>
      </w:r>
      <w:r w:rsidRPr="00270994">
        <w:t>系</w:t>
      </w:r>
      <w:r w:rsidRPr="00270994">
        <w:t>)</w:t>
      </w:r>
      <w:r>
        <w:rPr>
          <w:rFonts w:hint="eastAsia"/>
        </w:rPr>
        <w:t>，</w:t>
      </w:r>
      <w:r w:rsidRPr="00270994">
        <w:t>巡视器本体坐标系</w:t>
      </w:r>
      <w:r w:rsidRPr="00270994">
        <w:t>(</w:t>
      </w:r>
      <w:r w:rsidRPr="00270994">
        <w:rPr>
          <w:i/>
        </w:rPr>
        <w:t>b</w:t>
      </w:r>
      <w:r w:rsidRPr="00270994">
        <w:t>系</w:t>
      </w:r>
      <w:r w:rsidRPr="00270994">
        <w:t>)</w:t>
      </w:r>
      <w:r>
        <w:rPr>
          <w:rFonts w:hint="eastAsia"/>
        </w:rPr>
        <w:t>，</w:t>
      </w:r>
      <w:r w:rsidRPr="00270994">
        <w:rPr>
          <w:kern w:val="0"/>
          <w:szCs w:val="24"/>
        </w:rPr>
        <w:t>世界坐标系</w:t>
      </w:r>
      <w:r w:rsidRPr="00270994">
        <w:rPr>
          <w:kern w:val="0"/>
          <w:szCs w:val="24"/>
        </w:rPr>
        <w:t>(</w:t>
      </w:r>
      <w:r w:rsidRPr="00270994">
        <w:rPr>
          <w:i/>
          <w:kern w:val="0"/>
          <w:szCs w:val="24"/>
        </w:rPr>
        <w:t>w</w:t>
      </w:r>
      <w:r w:rsidRPr="00270994">
        <w:rPr>
          <w:kern w:val="0"/>
          <w:szCs w:val="24"/>
        </w:rPr>
        <w:t>系</w:t>
      </w:r>
      <w:r w:rsidRPr="00270994">
        <w:rPr>
          <w:kern w:val="0"/>
          <w:szCs w:val="24"/>
        </w:rPr>
        <w:t>)</w:t>
      </w:r>
      <w:r>
        <w:rPr>
          <w:rFonts w:hint="eastAsia"/>
          <w:kern w:val="0"/>
          <w:szCs w:val="24"/>
        </w:rPr>
        <w:t>，</w:t>
      </w:r>
      <w:r w:rsidRPr="00270994">
        <w:t>摄像机坐标系</w:t>
      </w:r>
      <w:r w:rsidRPr="00270994">
        <w:t>(</w:t>
      </w:r>
      <w:r w:rsidRPr="00270994">
        <w:rPr>
          <w:i/>
        </w:rPr>
        <w:t>c</w:t>
      </w:r>
      <w:r w:rsidRPr="00270994">
        <w:t>系</w:t>
      </w:r>
      <w:r w:rsidRPr="00270994">
        <w:t>)</w:t>
      </w:r>
      <w:r>
        <w:rPr>
          <w:rFonts w:hint="eastAsia"/>
        </w:rPr>
        <w:t>，</w:t>
      </w:r>
      <w:r w:rsidRPr="00270994">
        <w:t>图像物理坐标系</w:t>
      </w:r>
      <w:r w:rsidRPr="00270994">
        <w:t>(</w:t>
      </w:r>
      <w:r w:rsidRPr="00270994">
        <w:rPr>
          <w:i/>
        </w:rPr>
        <w:t>O-XY</w:t>
      </w:r>
      <w:r w:rsidRPr="00270994">
        <w:t>)</w:t>
      </w:r>
      <w:r>
        <w:rPr>
          <w:rFonts w:hint="eastAsia"/>
        </w:rPr>
        <w:t>，</w:t>
      </w:r>
      <w:r w:rsidRPr="00270994">
        <w:t>图像像素坐标系</w:t>
      </w:r>
      <w:r w:rsidRPr="00270994">
        <w:t>(</w:t>
      </w:r>
      <w:r w:rsidRPr="00270994">
        <w:rPr>
          <w:position w:val="-14"/>
        </w:rPr>
        <w:object w:dxaOrig="279" w:dyaOrig="380">
          <v:shape id="_x0000_i1035" type="#_x0000_t75" style="width:14pt;height:19.35pt" o:ole="">
            <v:imagedata r:id="rId43" o:title=""/>
          </v:shape>
          <o:OLEObject Type="Embed" ProgID="Equation.DSMT4" ShapeID="_x0000_i1035" DrawAspect="Content" ObjectID="_1480347762" r:id="rId44"/>
        </w:object>
      </w:r>
      <w:r w:rsidRPr="00270994">
        <w:rPr>
          <w:i/>
        </w:rPr>
        <w:t>-</w:t>
      </w:r>
      <w:r w:rsidRPr="00270994">
        <w:rPr>
          <w:i/>
          <w:position w:val="-6"/>
        </w:rPr>
        <w:object w:dxaOrig="320" w:dyaOrig="220">
          <v:shape id="_x0000_i1036" type="#_x0000_t75" style="width:16pt;height:12pt" o:ole="">
            <v:imagedata r:id="rId45" o:title=""/>
          </v:shape>
          <o:OLEObject Type="Embed" ProgID="Equation.DSMT4" ShapeID="_x0000_i1036" DrawAspect="Content" ObjectID="_1480347763" r:id="rId46"/>
        </w:object>
      </w:r>
      <w:r w:rsidRPr="00270994">
        <w:t>)</w:t>
      </w:r>
      <w:r>
        <w:rPr>
          <w:rFonts w:hint="eastAsia"/>
        </w:rPr>
        <w:t>，星敏感器</w:t>
      </w:r>
      <w:r w:rsidRPr="00270994">
        <w:t>坐标系</w:t>
      </w:r>
      <w:r>
        <w:rPr>
          <w:rFonts w:hint="eastAsia"/>
        </w:rPr>
        <w:t>(s</w:t>
      </w:r>
      <w:r>
        <w:rPr>
          <w:rFonts w:hint="eastAsia"/>
        </w:rPr>
        <w:t>系</w:t>
      </w:r>
      <w:r w:rsidRPr="00270994">
        <w:t>)</w:t>
      </w:r>
      <w:r w:rsidR="001E7FBD">
        <w:rPr>
          <w:rFonts w:hint="eastAsia"/>
        </w:rPr>
        <w:t>。</w:t>
      </w:r>
      <w:r w:rsidR="001E7FBD" w:rsidRPr="001E7FBD">
        <w:fldChar w:fldCharType="begin"/>
      </w:r>
      <w:r w:rsidR="001E7FBD" w:rsidRPr="001E7FBD">
        <w:instrText xml:space="preserve"> </w:instrText>
      </w:r>
      <w:r w:rsidR="001E7FBD" w:rsidRPr="001E7FBD">
        <w:rPr>
          <w:rFonts w:hint="eastAsia"/>
        </w:rPr>
        <w:instrText>REF _Ref404353813 \h</w:instrText>
      </w:r>
      <w:r w:rsidR="001E7FBD" w:rsidRPr="001E7FBD">
        <w:instrText xml:space="preserve">  \* MERGEFORMAT </w:instrText>
      </w:r>
      <w:r w:rsidR="001E7FBD" w:rsidRPr="001E7FBD">
        <w:fldChar w:fldCharType="separate"/>
      </w:r>
      <w:r w:rsidR="008F6C4A" w:rsidRPr="001E7FBD">
        <w:t>图</w:t>
      </w:r>
      <w:r w:rsidR="008F6C4A">
        <w:t>4</w:t>
      </w:r>
      <w:r w:rsidR="001E7FBD" w:rsidRPr="001E7FBD">
        <w:fldChar w:fldCharType="end"/>
      </w:r>
      <w:r w:rsidR="001E7FBD">
        <w:rPr>
          <w:rFonts w:hint="eastAsia"/>
        </w:rPr>
        <w:t>示意了以上各坐标系的关系。</w:t>
      </w:r>
    </w:p>
    <w:p w:rsidR="007A6172" w:rsidRPr="00270994" w:rsidRDefault="007A6172" w:rsidP="009274AC">
      <w:pPr>
        <w:ind w:firstLineChars="0" w:firstLine="0"/>
      </w:pPr>
      <w:r w:rsidRPr="00270994">
        <w:t>(1)</w:t>
      </w:r>
      <w:r w:rsidR="009274AC" w:rsidRPr="00270994">
        <w:t xml:space="preserve"> </w:t>
      </w:r>
      <w:r w:rsidRPr="00270994">
        <w:t>惯性坐标系</w:t>
      </w:r>
      <w:r w:rsidRPr="00270994">
        <w:t>(</w:t>
      </w:r>
      <w:r w:rsidRPr="00270994">
        <w:rPr>
          <w:i/>
        </w:rPr>
        <w:t>i</w:t>
      </w:r>
      <w:r w:rsidRPr="00270994">
        <w:t>系</w:t>
      </w:r>
      <w:r w:rsidRPr="00270994">
        <w:t>)</w:t>
      </w:r>
    </w:p>
    <w:p w:rsidR="00E46283" w:rsidRPr="00270994" w:rsidRDefault="007A6172" w:rsidP="00E71671">
      <w:pPr>
        <w:snapToGrid w:val="0"/>
        <w:ind w:firstLine="480"/>
      </w:pPr>
      <w:r w:rsidRPr="00270994">
        <w:t>惯性坐标系的原点位于月球质心</w:t>
      </w:r>
      <w:r w:rsidR="00CF646F" w:rsidRPr="00270994">
        <w:rPr>
          <w:position w:val="-12"/>
        </w:rPr>
        <w:object w:dxaOrig="300" w:dyaOrig="360">
          <v:shape id="_x0000_i1706" type="#_x0000_t75" style="width:15.35pt;height:18.65pt" o:ole="">
            <v:imagedata r:id="rId47" o:title=""/>
          </v:shape>
          <o:OLEObject Type="Embed" ProgID="Equation.DSMT4" ShapeID="_x0000_i1706" DrawAspect="Content" ObjectID="_1480347764" r:id="rId48"/>
        </w:object>
      </w:r>
      <w:r w:rsidRPr="00270994">
        <w:t>，</w:t>
      </w:r>
      <w:r w:rsidR="00CF646F" w:rsidRPr="00270994">
        <w:rPr>
          <w:position w:val="-12"/>
        </w:rPr>
        <w:object w:dxaOrig="220" w:dyaOrig="360">
          <v:shape id="_x0000_i1707" type="#_x0000_t75" style="width:11.35pt;height:18.65pt" o:ole="">
            <v:imagedata r:id="rId49" o:title=""/>
          </v:shape>
          <o:OLEObject Type="Embed" ProgID="Equation.DSMT4" ShapeID="_x0000_i1707" DrawAspect="Content" ObjectID="_1480347765" r:id="rId50"/>
        </w:object>
      </w:r>
      <w:r w:rsidRPr="00270994">
        <w:t>轴垂直于赤道平面，</w:t>
      </w:r>
      <w:r w:rsidR="00E674AB" w:rsidRPr="00270994">
        <w:t>且</w:t>
      </w:r>
      <w:r w:rsidRPr="00270994">
        <w:t>与月球自转角速率矢量的方向一致，</w:t>
      </w:r>
      <w:r w:rsidR="00CF646F" w:rsidRPr="00270994">
        <w:rPr>
          <w:position w:val="-12"/>
        </w:rPr>
        <w:object w:dxaOrig="240" w:dyaOrig="360">
          <v:shape id="_x0000_i1708" type="#_x0000_t75" style="width:12pt;height:18.65pt" o:ole="">
            <v:imagedata r:id="rId51" o:title=""/>
          </v:shape>
          <o:OLEObject Type="Embed" ProgID="Equation.DSMT4" ShapeID="_x0000_i1708" DrawAspect="Content" ObjectID="_1480347766" r:id="rId52"/>
        </w:object>
      </w:r>
      <w:r w:rsidRPr="00270994">
        <w:t>轴</w:t>
      </w:r>
      <w:r w:rsidR="00E674AB" w:rsidRPr="00270994">
        <w:t>在</w:t>
      </w:r>
      <w:r w:rsidRPr="00270994">
        <w:t>赤道平面内</w:t>
      </w:r>
      <w:r w:rsidR="00E674AB" w:rsidRPr="00270994">
        <w:t>并</w:t>
      </w:r>
      <w:r w:rsidRPr="00270994">
        <w:t>指向春分点</w:t>
      </w:r>
      <w:r w:rsidR="00E674AB" w:rsidRPr="00270994">
        <w:t>方向</w:t>
      </w:r>
      <w:r w:rsidRPr="00270994">
        <w:t>，</w:t>
      </w:r>
      <w:r w:rsidR="00CF646F" w:rsidRPr="00270994">
        <w:rPr>
          <w:position w:val="-12"/>
        </w:rPr>
        <w:object w:dxaOrig="260" w:dyaOrig="360">
          <v:shape id="_x0000_i1709" type="#_x0000_t75" style="width:13.35pt;height:18.65pt" o:ole="">
            <v:imagedata r:id="rId53" o:title=""/>
          </v:shape>
          <o:OLEObject Type="Embed" ProgID="Equation.DSMT4" ShapeID="_x0000_i1709" DrawAspect="Content" ObjectID="_1480347767" r:id="rId54"/>
        </w:object>
      </w:r>
      <w:r w:rsidRPr="00270994">
        <w:t>轴</w:t>
      </w:r>
      <w:r w:rsidR="00E674AB" w:rsidRPr="00270994">
        <w:t>与</w:t>
      </w:r>
      <w:r w:rsidR="00C454C2" w:rsidRPr="00270994">
        <w:rPr>
          <w:position w:val="-12"/>
        </w:rPr>
        <w:object w:dxaOrig="260" w:dyaOrig="360">
          <v:shape id="_x0000_i1037" type="#_x0000_t75" style="width:13.35pt;height:18.65pt" o:ole="">
            <v:imagedata r:id="rId55" o:title=""/>
          </v:shape>
          <o:OLEObject Type="Embed" ProgID="Equation.DSMT4" ShapeID="_x0000_i1037" DrawAspect="Content" ObjectID="_1480347768" r:id="rId56"/>
        </w:object>
      </w:r>
      <w:r w:rsidRPr="00270994">
        <w:t>轴和</w:t>
      </w:r>
      <w:r w:rsidR="00CF646F" w:rsidRPr="00270994">
        <w:rPr>
          <w:position w:val="-12"/>
        </w:rPr>
        <w:object w:dxaOrig="220" w:dyaOrig="360">
          <v:shape id="_x0000_i1710" type="#_x0000_t75" style="width:11.35pt;height:18.65pt" o:ole="">
            <v:imagedata r:id="rId57" o:title=""/>
          </v:shape>
          <o:OLEObject Type="Embed" ProgID="Equation.DSMT4" ShapeID="_x0000_i1710" DrawAspect="Content" ObjectID="_1480347769" r:id="rId58"/>
        </w:object>
      </w:r>
      <w:r w:rsidRPr="00270994">
        <w:t>轴</w:t>
      </w:r>
      <w:r w:rsidR="00E674AB" w:rsidRPr="00270994">
        <w:t>均垂直</w:t>
      </w:r>
      <w:r w:rsidRPr="00270994">
        <w:t>，</w:t>
      </w:r>
      <w:r w:rsidR="00E674AB" w:rsidRPr="00270994">
        <w:t>并</w:t>
      </w:r>
      <w:r w:rsidRPr="00270994">
        <w:t>构成右手直角坐标系。</w:t>
      </w:r>
    </w:p>
    <w:p w:rsidR="007A6172" w:rsidRPr="00270994" w:rsidRDefault="007A6172" w:rsidP="007A6172">
      <w:pPr>
        <w:ind w:firstLineChars="0" w:firstLine="0"/>
      </w:pPr>
      <w:r w:rsidRPr="00270994">
        <w:t>(2)</w:t>
      </w:r>
      <w:r w:rsidR="009274AC" w:rsidRPr="00270994">
        <w:t xml:space="preserve"> </w:t>
      </w:r>
      <w:r w:rsidRPr="00270994">
        <w:t>月球固连坐标系</w:t>
      </w:r>
      <w:r w:rsidRPr="00270994">
        <w:t>(</w:t>
      </w:r>
      <w:r w:rsidRPr="00270994">
        <w:rPr>
          <w:i/>
        </w:rPr>
        <w:t>m</w:t>
      </w:r>
      <w:r w:rsidRPr="00270994">
        <w:t>系</w:t>
      </w:r>
      <w:r w:rsidRPr="00270994">
        <w:t>)</w:t>
      </w:r>
    </w:p>
    <w:p w:rsidR="007A6172" w:rsidRPr="00270994" w:rsidRDefault="007A6172" w:rsidP="00E71671">
      <w:pPr>
        <w:snapToGrid w:val="0"/>
        <w:ind w:firstLine="480"/>
        <w:rPr>
          <w:kern w:val="0"/>
          <w:szCs w:val="24"/>
        </w:rPr>
      </w:pPr>
      <w:r w:rsidRPr="00270994">
        <w:t>月球固连坐标系的坐标原点位于月球质心</w:t>
      </w:r>
      <w:r w:rsidR="008B25DC" w:rsidRPr="00270994">
        <w:rPr>
          <w:position w:val="-12"/>
        </w:rPr>
        <w:object w:dxaOrig="300" w:dyaOrig="360">
          <v:shape id="_x0000_i1038" type="#_x0000_t75" style="width:15.35pt;height:18.65pt" o:ole="">
            <v:imagedata r:id="rId59" o:title=""/>
          </v:shape>
          <o:OLEObject Type="Embed" ProgID="Equation.DSMT4" ShapeID="_x0000_i1038" DrawAspect="Content" ObjectID="_1480347770" r:id="rId60"/>
        </w:object>
      </w:r>
      <w:r w:rsidRPr="00270994">
        <w:t>，</w:t>
      </w:r>
      <w:r w:rsidR="00C454C2" w:rsidRPr="00270994">
        <w:rPr>
          <w:position w:val="-14"/>
        </w:rPr>
        <w:object w:dxaOrig="2260" w:dyaOrig="400">
          <v:shape id="_x0000_i1039" type="#_x0000_t75" style="width:113.35pt;height:20pt" o:ole="">
            <v:imagedata r:id="rId61" o:title=""/>
          </v:shape>
          <o:OLEObject Type="Embed" ProgID="Equation.DSMT4" ShapeID="_x0000_i1039" DrawAspect="Content" ObjectID="_1480347771" r:id="rId62"/>
        </w:object>
      </w:r>
      <w:r w:rsidRPr="00270994">
        <w:t>轴垂直于赤道</w:t>
      </w:r>
      <w:r w:rsidRPr="00270994">
        <w:lastRenderedPageBreak/>
        <w:t>平面，</w:t>
      </w:r>
      <w:r w:rsidR="00E674AB" w:rsidRPr="00270994">
        <w:t>且</w:t>
      </w:r>
      <w:r w:rsidRPr="00270994">
        <w:t>与月球自转角速率矢量的方向一致，</w:t>
      </w:r>
      <w:r w:rsidR="00CF646F" w:rsidRPr="00270994">
        <w:rPr>
          <w:position w:val="-12"/>
        </w:rPr>
        <w:object w:dxaOrig="300" w:dyaOrig="360">
          <v:shape id="_x0000_i1711" type="#_x0000_t75" style="width:15.35pt;height:18.65pt" o:ole="">
            <v:imagedata r:id="rId63" o:title=""/>
          </v:shape>
          <o:OLEObject Type="Embed" ProgID="Equation.DSMT4" ShapeID="_x0000_i1711" DrawAspect="Content" ObjectID="_1480347772" r:id="rId64"/>
        </w:object>
      </w:r>
      <w:r w:rsidRPr="00270994">
        <w:t>轴</w:t>
      </w:r>
      <w:r w:rsidR="00E674AB" w:rsidRPr="00270994">
        <w:t>在</w:t>
      </w:r>
      <w:r w:rsidRPr="00270994">
        <w:t>赤道平面内</w:t>
      </w:r>
      <w:r w:rsidR="00E674AB" w:rsidRPr="00270994">
        <w:t>并</w:t>
      </w:r>
      <w:r w:rsidRPr="00270994">
        <w:t>指向零度经线</w:t>
      </w:r>
      <w:r w:rsidR="00E674AB" w:rsidRPr="00270994">
        <w:t>方向</w:t>
      </w:r>
      <w:r w:rsidRPr="00270994">
        <w:t>，</w:t>
      </w:r>
      <w:r w:rsidR="00CF646F" w:rsidRPr="00270994">
        <w:rPr>
          <w:position w:val="-12"/>
        </w:rPr>
        <w:object w:dxaOrig="320" w:dyaOrig="360">
          <v:shape id="_x0000_i1712" type="#_x0000_t75" style="width:16pt;height:18.65pt" o:ole="">
            <v:imagedata r:id="rId65" o:title=""/>
          </v:shape>
          <o:OLEObject Type="Embed" ProgID="Equation.DSMT4" ShapeID="_x0000_i1712" DrawAspect="Content" ObjectID="_1480347773" r:id="rId66"/>
        </w:object>
      </w:r>
      <w:r w:rsidRPr="00270994">
        <w:t>轴垂直于</w:t>
      </w:r>
      <w:r w:rsidR="00CF646F" w:rsidRPr="00270994">
        <w:rPr>
          <w:position w:val="-12"/>
        </w:rPr>
        <w:object w:dxaOrig="300" w:dyaOrig="360">
          <v:shape id="_x0000_i1713" type="#_x0000_t75" style="width:15.35pt;height:18.65pt" o:ole="">
            <v:imagedata r:id="rId67" o:title=""/>
          </v:shape>
          <o:OLEObject Type="Embed" ProgID="Equation.DSMT4" ShapeID="_x0000_i1713" DrawAspect="Content" ObjectID="_1480347774" r:id="rId68"/>
        </w:object>
      </w:r>
      <w:r w:rsidRPr="00270994">
        <w:t>轴和</w:t>
      </w:r>
      <w:r w:rsidR="00C454C2" w:rsidRPr="00270994">
        <w:rPr>
          <w:position w:val="-14"/>
        </w:rPr>
        <w:object w:dxaOrig="2260" w:dyaOrig="400">
          <v:shape id="_x0000_i1040" type="#_x0000_t75" style="width:113.35pt;height:20pt" o:ole="">
            <v:imagedata r:id="rId69" o:title=""/>
          </v:shape>
          <o:OLEObject Type="Embed" ProgID="Equation.DSMT4" ShapeID="_x0000_i1040" DrawAspect="Content" ObjectID="_1480347775" r:id="rId70"/>
        </w:object>
      </w:r>
      <w:r w:rsidRPr="00270994">
        <w:t>轴</w:t>
      </w:r>
      <w:r w:rsidR="00E674AB" w:rsidRPr="00270994">
        <w:t>所在的平面</w:t>
      </w:r>
      <w:r w:rsidRPr="00270994">
        <w:t>，</w:t>
      </w:r>
      <w:r w:rsidR="00E674AB" w:rsidRPr="00270994">
        <w:t>并</w:t>
      </w:r>
      <w:r w:rsidRPr="00270994">
        <w:t>构成右手直角坐标系。</w:t>
      </w:r>
      <w:r w:rsidR="002E0152" w:rsidRPr="00270994">
        <w:t>从月球惯性坐标系到月球固连坐标系的坐标转换矩阵</w:t>
      </w:r>
      <w:r w:rsidR="00CF646F" w:rsidRPr="00270994">
        <w:rPr>
          <w:position w:val="-12"/>
        </w:rPr>
        <w:object w:dxaOrig="360" w:dyaOrig="380">
          <v:shape id="_x0000_i1714" type="#_x0000_t75" style="width:18pt;height:19.35pt" o:ole="">
            <v:imagedata r:id="rId71" o:title=""/>
          </v:shape>
          <o:OLEObject Type="Embed" ProgID="Equation.DSMT4" ShapeID="_x0000_i1714" DrawAspect="Content" ObjectID="_1480347776" r:id="rId72"/>
        </w:object>
      </w:r>
      <w:r w:rsidR="002E0152" w:rsidRPr="00270994">
        <w:rPr>
          <w:kern w:val="0"/>
          <w:szCs w:val="24"/>
        </w:rPr>
        <w:t>为</w:t>
      </w:r>
    </w:p>
    <w:p w:rsidR="002E0152" w:rsidRPr="00270994" w:rsidRDefault="00CF646F" w:rsidP="00E71671">
      <w:pPr>
        <w:snapToGrid w:val="0"/>
        <w:ind w:firstLineChars="0" w:firstLine="0"/>
        <w:jc w:val="right"/>
      </w:pPr>
      <w:r w:rsidRPr="00270994">
        <w:rPr>
          <w:kern w:val="0"/>
          <w:position w:val="-50"/>
          <w:szCs w:val="24"/>
        </w:rPr>
        <w:object w:dxaOrig="3220" w:dyaOrig="1120">
          <v:shape id="_x0000_i1715" type="#_x0000_t75" style="width:161.35pt;height:56pt" o:ole="">
            <v:imagedata r:id="rId73" o:title=""/>
          </v:shape>
          <o:OLEObject Type="Embed" ProgID="Equation.DSMT4" ShapeID="_x0000_i1715" DrawAspect="Content" ObjectID="_1480347777" r:id="rId74"/>
        </w:object>
      </w:r>
      <w:r w:rsidR="002E0152" w:rsidRPr="00270994">
        <w:rPr>
          <w:kern w:val="0"/>
          <w:szCs w:val="24"/>
        </w:rPr>
        <w:t xml:space="preserve">                      </w:t>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1</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2E0152" w:rsidRPr="00270994" w:rsidRDefault="002E0152" w:rsidP="00E71671">
      <w:pPr>
        <w:snapToGrid w:val="0"/>
        <w:ind w:firstLineChars="0" w:firstLine="0"/>
        <w:jc w:val="left"/>
      </w:pPr>
      <w:r w:rsidRPr="00270994">
        <w:t>式中，</w:t>
      </w:r>
      <w:r w:rsidR="00CF646F" w:rsidRPr="00270994">
        <w:rPr>
          <w:position w:val="-12"/>
        </w:rPr>
        <w:object w:dxaOrig="420" w:dyaOrig="360">
          <v:shape id="_x0000_i1716" type="#_x0000_t75" style="width:21.35pt;height:18.65pt" o:ole="">
            <v:imagedata r:id="rId75" o:title=""/>
          </v:shape>
          <o:OLEObject Type="Embed" ProgID="Equation.DSMT4" ShapeID="_x0000_i1716" DrawAspect="Content" ObjectID="_1480347778" r:id="rId76"/>
        </w:object>
      </w:r>
      <w:r w:rsidRPr="00270994">
        <w:rPr>
          <w:kern w:val="0"/>
          <w:szCs w:val="24"/>
        </w:rPr>
        <w:t>是春分点格林时角，</w:t>
      </w:r>
      <w:r w:rsidRPr="00270994">
        <w:rPr>
          <w:szCs w:val="24"/>
        </w:rPr>
        <w:t>可通过观测时间查找天文历表获得。</w:t>
      </w:r>
    </w:p>
    <w:p w:rsidR="00A91988" w:rsidRPr="00270994" w:rsidRDefault="00A91988" w:rsidP="00A91988">
      <w:pPr>
        <w:ind w:firstLineChars="0" w:firstLine="0"/>
      </w:pPr>
      <w:r w:rsidRPr="00270994">
        <w:t>(3)</w:t>
      </w:r>
      <w:r w:rsidR="00A74736" w:rsidRPr="00270994">
        <w:t xml:space="preserve"> </w:t>
      </w:r>
      <w:r w:rsidRPr="00270994">
        <w:t>地理坐标系</w:t>
      </w:r>
      <w:r w:rsidRPr="00270994">
        <w:t>(</w:t>
      </w:r>
      <w:r w:rsidRPr="00270994">
        <w:rPr>
          <w:i/>
        </w:rPr>
        <w:t>n</w:t>
      </w:r>
      <w:r w:rsidRPr="00270994">
        <w:t>系</w:t>
      </w:r>
      <w:r w:rsidRPr="00270994">
        <w:t>)</w:t>
      </w:r>
    </w:p>
    <w:p w:rsidR="00A91988" w:rsidRPr="00270994" w:rsidRDefault="00A91988" w:rsidP="00B42EDC">
      <w:pPr>
        <w:autoSpaceDE w:val="0"/>
        <w:autoSpaceDN w:val="0"/>
        <w:ind w:firstLine="480"/>
        <w:rPr>
          <w:kern w:val="0"/>
          <w:szCs w:val="24"/>
        </w:rPr>
      </w:pPr>
      <w:r w:rsidRPr="00270994">
        <w:t>地理坐标系为当地东北天坐标系，其原点位于巡视器质心</w:t>
      </w:r>
      <w:r w:rsidR="00CF646F" w:rsidRPr="00270994">
        <w:rPr>
          <w:position w:val="-6"/>
        </w:rPr>
        <w:object w:dxaOrig="260" w:dyaOrig="279">
          <v:shape id="_x0000_i1717" type="#_x0000_t75" style="width:13.35pt;height:15.35pt" o:ole="">
            <v:imagedata r:id="rId77" o:title=""/>
          </v:shape>
          <o:OLEObject Type="Embed" ProgID="Equation.DSMT4" ShapeID="_x0000_i1717" DrawAspect="Content" ObjectID="_1480347779" r:id="rId78"/>
        </w:object>
      </w:r>
      <w:r w:rsidRPr="00270994">
        <w:t>，</w:t>
      </w:r>
      <w:r w:rsidR="00CF646F" w:rsidRPr="00270994">
        <w:rPr>
          <w:position w:val="-12"/>
        </w:rPr>
        <w:object w:dxaOrig="279" w:dyaOrig="360">
          <v:shape id="_x0000_i1718" type="#_x0000_t75" style="width:14pt;height:18.65pt" o:ole="">
            <v:imagedata r:id="rId79" o:title=""/>
          </v:shape>
          <o:OLEObject Type="Embed" ProgID="Equation.DSMT4" ShapeID="_x0000_i1718" DrawAspect="Content" ObjectID="_1480347780" r:id="rId80"/>
        </w:object>
      </w:r>
      <w:r w:rsidRPr="00270994">
        <w:rPr>
          <w:kern w:val="0"/>
          <w:szCs w:val="24"/>
        </w:rPr>
        <w:t>轴</w:t>
      </w:r>
      <w:r w:rsidR="00B42EDC" w:rsidRPr="00270994">
        <w:rPr>
          <w:kern w:val="0"/>
          <w:szCs w:val="24"/>
        </w:rPr>
        <w:t>沿</w:t>
      </w:r>
      <w:r w:rsidR="00E674AB" w:rsidRPr="00270994">
        <w:rPr>
          <w:kern w:val="0"/>
          <w:szCs w:val="24"/>
        </w:rPr>
        <w:t>月球</w:t>
      </w:r>
      <w:r w:rsidR="00B42EDC" w:rsidRPr="00270994">
        <w:rPr>
          <w:kern w:val="0"/>
          <w:szCs w:val="24"/>
        </w:rPr>
        <w:t>参考椭球</w:t>
      </w:r>
      <w:r w:rsidR="00E674AB" w:rsidRPr="00270994">
        <w:rPr>
          <w:kern w:val="0"/>
          <w:szCs w:val="24"/>
        </w:rPr>
        <w:t>的</w:t>
      </w:r>
      <w:r w:rsidR="00B42EDC" w:rsidRPr="00270994">
        <w:rPr>
          <w:kern w:val="0"/>
          <w:szCs w:val="24"/>
        </w:rPr>
        <w:t>卯酉圈方向并</w:t>
      </w:r>
      <w:r w:rsidRPr="00270994">
        <w:rPr>
          <w:kern w:val="0"/>
          <w:szCs w:val="24"/>
        </w:rPr>
        <w:t>指</w:t>
      </w:r>
      <w:r w:rsidR="00B42EDC" w:rsidRPr="00270994">
        <w:rPr>
          <w:kern w:val="0"/>
          <w:szCs w:val="24"/>
        </w:rPr>
        <w:t>向</w:t>
      </w:r>
      <w:r w:rsidRPr="00270994">
        <w:rPr>
          <w:kern w:val="0"/>
          <w:szCs w:val="24"/>
        </w:rPr>
        <w:t>东</w:t>
      </w:r>
      <w:r w:rsidR="007A5D17" w:rsidRPr="00270994">
        <w:rPr>
          <w:kern w:val="0"/>
          <w:szCs w:val="24"/>
        </w:rPr>
        <w:t>向</w:t>
      </w:r>
      <w:r w:rsidRPr="00270994">
        <w:rPr>
          <w:kern w:val="0"/>
          <w:szCs w:val="24"/>
        </w:rPr>
        <w:t>，</w:t>
      </w:r>
      <w:r w:rsidR="00CF646F" w:rsidRPr="00270994">
        <w:rPr>
          <w:kern w:val="0"/>
          <w:position w:val="-12"/>
          <w:szCs w:val="24"/>
        </w:rPr>
        <w:object w:dxaOrig="279" w:dyaOrig="360">
          <v:shape id="_x0000_i1719" type="#_x0000_t75" style="width:14pt;height:18.65pt" o:ole="">
            <v:imagedata r:id="rId81" o:title=""/>
          </v:shape>
          <o:OLEObject Type="Embed" ProgID="Equation.DSMT4" ShapeID="_x0000_i1719" DrawAspect="Content" ObjectID="_1480347781" r:id="rId82"/>
        </w:object>
      </w:r>
      <w:r w:rsidRPr="00270994">
        <w:rPr>
          <w:kern w:val="0"/>
          <w:szCs w:val="24"/>
        </w:rPr>
        <w:t>轴</w:t>
      </w:r>
      <w:r w:rsidR="00B42EDC" w:rsidRPr="00270994">
        <w:rPr>
          <w:kern w:val="0"/>
          <w:szCs w:val="24"/>
        </w:rPr>
        <w:t>沿</w:t>
      </w:r>
      <w:r w:rsidR="00E674AB" w:rsidRPr="00270994">
        <w:rPr>
          <w:kern w:val="0"/>
          <w:szCs w:val="24"/>
        </w:rPr>
        <w:t>月球</w:t>
      </w:r>
      <w:r w:rsidR="00B42EDC" w:rsidRPr="00270994">
        <w:rPr>
          <w:kern w:val="0"/>
          <w:szCs w:val="24"/>
        </w:rPr>
        <w:t>参考椭球</w:t>
      </w:r>
      <w:r w:rsidR="00E674AB" w:rsidRPr="00270994">
        <w:rPr>
          <w:kern w:val="0"/>
          <w:szCs w:val="24"/>
        </w:rPr>
        <w:t>的</w:t>
      </w:r>
      <w:r w:rsidR="00B42EDC" w:rsidRPr="00270994">
        <w:rPr>
          <w:kern w:val="0"/>
          <w:szCs w:val="24"/>
        </w:rPr>
        <w:t>子午圈方向并指向</w:t>
      </w:r>
      <w:r w:rsidRPr="00270994">
        <w:rPr>
          <w:kern w:val="0"/>
          <w:szCs w:val="24"/>
        </w:rPr>
        <w:t>北</w:t>
      </w:r>
      <w:r w:rsidR="007A5D17" w:rsidRPr="00270994">
        <w:rPr>
          <w:kern w:val="0"/>
          <w:szCs w:val="24"/>
        </w:rPr>
        <w:t>向</w:t>
      </w:r>
      <w:r w:rsidRPr="00270994">
        <w:rPr>
          <w:kern w:val="0"/>
          <w:szCs w:val="24"/>
        </w:rPr>
        <w:t>，</w:t>
      </w:r>
      <w:r w:rsidR="00CF646F" w:rsidRPr="00270994">
        <w:rPr>
          <w:kern w:val="0"/>
          <w:position w:val="-12"/>
          <w:szCs w:val="24"/>
        </w:rPr>
        <w:object w:dxaOrig="260" w:dyaOrig="360">
          <v:shape id="_x0000_i1720" type="#_x0000_t75" style="width:13.35pt;height:18.65pt" o:ole="">
            <v:imagedata r:id="rId83" o:title=""/>
          </v:shape>
          <o:OLEObject Type="Embed" ProgID="Equation.DSMT4" ShapeID="_x0000_i1720" DrawAspect="Content" ObjectID="_1480347782" r:id="rId84"/>
        </w:object>
      </w:r>
      <w:r w:rsidRPr="00270994">
        <w:rPr>
          <w:kern w:val="0"/>
          <w:szCs w:val="24"/>
        </w:rPr>
        <w:t>轴</w:t>
      </w:r>
      <w:r w:rsidR="00B42EDC" w:rsidRPr="00270994">
        <w:rPr>
          <w:kern w:val="0"/>
          <w:szCs w:val="24"/>
        </w:rPr>
        <w:t>沿</w:t>
      </w:r>
      <w:r w:rsidR="00E674AB" w:rsidRPr="00270994">
        <w:rPr>
          <w:kern w:val="0"/>
          <w:szCs w:val="24"/>
        </w:rPr>
        <w:t>月球</w:t>
      </w:r>
      <w:r w:rsidR="00B42EDC" w:rsidRPr="00270994">
        <w:rPr>
          <w:kern w:val="0"/>
          <w:szCs w:val="24"/>
        </w:rPr>
        <w:t>参考椭球</w:t>
      </w:r>
      <w:r w:rsidR="00E674AB" w:rsidRPr="00270994">
        <w:rPr>
          <w:kern w:val="0"/>
          <w:szCs w:val="24"/>
        </w:rPr>
        <w:t>的</w:t>
      </w:r>
      <w:r w:rsidR="00B42EDC" w:rsidRPr="00270994">
        <w:rPr>
          <w:kern w:val="0"/>
          <w:szCs w:val="24"/>
        </w:rPr>
        <w:t>外法线方向指向天顶</w:t>
      </w:r>
      <w:r w:rsidRPr="00270994">
        <w:rPr>
          <w:kern w:val="0"/>
          <w:szCs w:val="24"/>
        </w:rPr>
        <w:t>。从地理坐标系到月球固连坐标系的坐标转换矩阵</w:t>
      </w:r>
      <w:r w:rsidR="00CF646F" w:rsidRPr="00270994">
        <w:rPr>
          <w:kern w:val="0"/>
          <w:position w:val="-12"/>
          <w:szCs w:val="24"/>
        </w:rPr>
        <w:object w:dxaOrig="360" w:dyaOrig="380">
          <v:shape id="_x0000_i1721" type="#_x0000_t75" style="width:18pt;height:19.35pt" o:ole="">
            <v:imagedata r:id="rId85" o:title=""/>
          </v:shape>
          <o:OLEObject Type="Embed" ProgID="Equation.DSMT4" ShapeID="_x0000_i1721" DrawAspect="Content" ObjectID="_1480347783" r:id="rId86"/>
        </w:object>
      </w:r>
      <w:r w:rsidRPr="00270994">
        <w:rPr>
          <w:kern w:val="0"/>
          <w:szCs w:val="24"/>
        </w:rPr>
        <w:t>为</w:t>
      </w:r>
    </w:p>
    <w:p w:rsidR="00A91988" w:rsidRPr="00270994" w:rsidRDefault="00CF646F" w:rsidP="00A91988">
      <w:pPr>
        <w:wordWrap w:val="0"/>
        <w:ind w:firstLine="480"/>
        <w:jc w:val="right"/>
        <w:rPr>
          <w:kern w:val="0"/>
          <w:szCs w:val="24"/>
        </w:rPr>
      </w:pPr>
      <w:r w:rsidRPr="00270994">
        <w:rPr>
          <w:kern w:val="0"/>
          <w:position w:val="-50"/>
          <w:szCs w:val="24"/>
        </w:rPr>
        <w:object w:dxaOrig="6380" w:dyaOrig="1120">
          <v:shape id="_x0000_i1722" type="#_x0000_t75" style="width:319.35pt;height:56pt" o:ole="">
            <v:imagedata r:id="rId87" o:title=""/>
          </v:shape>
          <o:OLEObject Type="Embed" ProgID="Equation.DSMT4" ShapeID="_x0000_i1722" DrawAspect="Content" ObjectID="_1480347784" r:id="rId88"/>
        </w:object>
      </w:r>
      <w:r w:rsidR="00F24CE1" w:rsidRPr="00270994">
        <w:rPr>
          <w:kern w:val="0"/>
          <w:szCs w:val="24"/>
        </w:rPr>
        <w:t xml:space="preserve">   </w:t>
      </w:r>
      <w:r w:rsidR="00A91988" w:rsidRPr="00270994">
        <w:rPr>
          <w:kern w:val="0"/>
          <w:szCs w:val="24"/>
        </w:rPr>
        <w:t xml:space="preserve">       </w:t>
      </w:r>
      <w:r w:rsidR="000B6866" w:rsidRPr="00270994">
        <w:rPr>
          <w:kern w:val="0"/>
          <w:szCs w:val="24"/>
        </w:rPr>
        <w:fldChar w:fldCharType="begin"/>
      </w:r>
      <w:r w:rsidR="000B6866" w:rsidRPr="00270994">
        <w:rPr>
          <w:kern w:val="0"/>
          <w:szCs w:val="24"/>
        </w:rPr>
        <w:instrText xml:space="preserve"> MACROBUTTON MTPlaceRef \* MERGEFORMAT </w:instrText>
      </w:r>
      <w:r w:rsidR="000B6866" w:rsidRPr="00270994">
        <w:rPr>
          <w:kern w:val="0"/>
          <w:szCs w:val="24"/>
        </w:rPr>
        <w:fldChar w:fldCharType="begin"/>
      </w:r>
      <w:r w:rsidR="000B6866" w:rsidRPr="00270994">
        <w:rPr>
          <w:kern w:val="0"/>
          <w:szCs w:val="24"/>
        </w:rPr>
        <w:instrText xml:space="preserve"> SEQ MTEqn \h \* MERGEFORMAT </w:instrText>
      </w:r>
      <w:r w:rsidR="000B6866" w:rsidRPr="00270994">
        <w:rPr>
          <w:kern w:val="0"/>
          <w:szCs w:val="24"/>
        </w:rPr>
        <w:fldChar w:fldCharType="end"/>
      </w:r>
      <w:r w:rsidR="000B6866" w:rsidRPr="00270994">
        <w:rPr>
          <w:kern w:val="0"/>
          <w:szCs w:val="24"/>
        </w:rPr>
        <w:instrText>(</w:instrText>
      </w:r>
      <w:r w:rsidR="000B6866" w:rsidRPr="00270994">
        <w:rPr>
          <w:kern w:val="0"/>
          <w:szCs w:val="24"/>
        </w:rPr>
        <w:fldChar w:fldCharType="begin"/>
      </w:r>
      <w:r w:rsidR="000B6866" w:rsidRPr="00270994">
        <w:rPr>
          <w:kern w:val="0"/>
          <w:szCs w:val="24"/>
        </w:rPr>
        <w:instrText xml:space="preserve"> SEQ MTChap \c \* Arabic \* MERGEFORMAT </w:instrText>
      </w:r>
      <w:r w:rsidR="000B6866" w:rsidRPr="00270994">
        <w:rPr>
          <w:kern w:val="0"/>
          <w:szCs w:val="24"/>
        </w:rPr>
        <w:fldChar w:fldCharType="separate"/>
      </w:r>
      <w:r w:rsidR="008F6C4A">
        <w:rPr>
          <w:kern w:val="0"/>
          <w:szCs w:val="24"/>
        </w:rPr>
        <w:instrText>2</w:instrText>
      </w:r>
      <w:r w:rsidR="000B6866" w:rsidRPr="00270994">
        <w:rPr>
          <w:kern w:val="0"/>
          <w:szCs w:val="24"/>
        </w:rPr>
        <w:fldChar w:fldCharType="end"/>
      </w:r>
      <w:r w:rsidR="000B6866" w:rsidRPr="00270994">
        <w:rPr>
          <w:kern w:val="0"/>
          <w:szCs w:val="24"/>
        </w:rPr>
        <w:instrText>.</w:instrText>
      </w:r>
      <w:r w:rsidR="000B6866" w:rsidRPr="00270994">
        <w:rPr>
          <w:kern w:val="0"/>
          <w:szCs w:val="24"/>
        </w:rPr>
        <w:fldChar w:fldCharType="begin"/>
      </w:r>
      <w:r w:rsidR="000B6866" w:rsidRPr="00270994">
        <w:rPr>
          <w:kern w:val="0"/>
          <w:szCs w:val="24"/>
        </w:rPr>
        <w:instrText xml:space="preserve"> SEQ MTEqn \c \* Arabic \* MERGEFORMAT </w:instrText>
      </w:r>
      <w:r w:rsidR="000B6866" w:rsidRPr="00270994">
        <w:rPr>
          <w:kern w:val="0"/>
          <w:szCs w:val="24"/>
        </w:rPr>
        <w:fldChar w:fldCharType="separate"/>
      </w:r>
      <w:r w:rsidR="008F6C4A">
        <w:rPr>
          <w:kern w:val="0"/>
          <w:szCs w:val="24"/>
        </w:rPr>
        <w:instrText>2</w:instrText>
      </w:r>
      <w:r w:rsidR="000B6866" w:rsidRPr="00270994">
        <w:rPr>
          <w:kern w:val="0"/>
          <w:szCs w:val="24"/>
        </w:rPr>
        <w:fldChar w:fldCharType="end"/>
      </w:r>
      <w:r w:rsidR="000B6866" w:rsidRPr="00270994">
        <w:rPr>
          <w:kern w:val="0"/>
          <w:szCs w:val="24"/>
        </w:rPr>
        <w:instrText>)</w:instrText>
      </w:r>
      <w:r w:rsidR="000B6866" w:rsidRPr="00270994">
        <w:rPr>
          <w:kern w:val="0"/>
          <w:szCs w:val="24"/>
        </w:rPr>
        <w:fldChar w:fldCharType="end"/>
      </w:r>
    </w:p>
    <w:p w:rsidR="00A91988" w:rsidRPr="00270994" w:rsidRDefault="00A91988" w:rsidP="00A91988">
      <w:pPr>
        <w:ind w:firstLineChars="0" w:firstLine="0"/>
        <w:rPr>
          <w:kern w:val="0"/>
          <w:szCs w:val="24"/>
        </w:rPr>
      </w:pPr>
      <w:r w:rsidRPr="00270994">
        <w:rPr>
          <w:kern w:val="0"/>
          <w:szCs w:val="24"/>
        </w:rPr>
        <w:t>式中，</w:t>
      </w:r>
      <w:r w:rsidR="00CF646F" w:rsidRPr="00270994">
        <w:rPr>
          <w:kern w:val="0"/>
          <w:position w:val="-12"/>
          <w:szCs w:val="24"/>
        </w:rPr>
        <w:object w:dxaOrig="1180" w:dyaOrig="380">
          <v:shape id="_x0000_i1723" type="#_x0000_t75" style="width:59.35pt;height:19.35pt" o:ole="">
            <v:imagedata r:id="rId89" o:title=""/>
          </v:shape>
          <o:OLEObject Type="Embed" ProgID="Equation.DSMT4" ShapeID="_x0000_i1723" DrawAspect="Content" ObjectID="_1480347785" r:id="rId90"/>
        </w:object>
      </w:r>
      <w:r w:rsidR="00F24CE1" w:rsidRPr="00270994">
        <w:rPr>
          <w:kern w:val="0"/>
          <w:szCs w:val="24"/>
        </w:rPr>
        <w:t>和</w:t>
      </w:r>
      <w:r w:rsidR="00CF646F" w:rsidRPr="00270994">
        <w:rPr>
          <w:kern w:val="0"/>
          <w:position w:val="-12"/>
          <w:szCs w:val="24"/>
        </w:rPr>
        <w:object w:dxaOrig="1160" w:dyaOrig="380">
          <v:shape id="_x0000_i1724" type="#_x0000_t75" style="width:58.65pt;height:19.35pt" o:ole="">
            <v:imagedata r:id="rId91" o:title=""/>
          </v:shape>
          <o:OLEObject Type="Embed" ProgID="Equation.DSMT4" ShapeID="_x0000_i1724" DrawAspect="Content" ObjectID="_1480347786" r:id="rId92"/>
        </w:object>
      </w:r>
      <w:r w:rsidR="00F24CE1" w:rsidRPr="00270994">
        <w:rPr>
          <w:kern w:val="0"/>
          <w:szCs w:val="24"/>
        </w:rPr>
        <w:t>分别表示绕</w:t>
      </w:r>
      <w:r w:rsidR="00F24CE1" w:rsidRPr="00270994">
        <w:rPr>
          <w:i/>
          <w:kern w:val="0"/>
          <w:szCs w:val="24"/>
        </w:rPr>
        <w:t>x</w:t>
      </w:r>
      <w:r w:rsidR="00F24CE1" w:rsidRPr="00270994">
        <w:rPr>
          <w:kern w:val="0"/>
          <w:szCs w:val="24"/>
        </w:rPr>
        <w:t>轴和</w:t>
      </w:r>
      <w:r w:rsidR="00F24CE1" w:rsidRPr="00270994">
        <w:rPr>
          <w:i/>
          <w:kern w:val="0"/>
          <w:szCs w:val="24"/>
        </w:rPr>
        <w:t>z</w:t>
      </w:r>
      <w:r w:rsidR="00F24CE1" w:rsidRPr="00270994">
        <w:rPr>
          <w:kern w:val="0"/>
          <w:szCs w:val="24"/>
        </w:rPr>
        <w:t>轴的旋转矩阵，</w:t>
      </w:r>
      <w:r w:rsidR="00CF646F" w:rsidRPr="00270994">
        <w:rPr>
          <w:kern w:val="0"/>
          <w:position w:val="-8"/>
          <w:szCs w:val="24"/>
        </w:rPr>
        <w:object w:dxaOrig="420" w:dyaOrig="300">
          <v:shape id="_x0000_i1725" type="#_x0000_t75" style="width:21.35pt;height:15.35pt" o:ole="">
            <v:imagedata r:id="rId93" o:title=""/>
          </v:shape>
          <o:OLEObject Type="Embed" ProgID="Equation.DSMT4" ShapeID="_x0000_i1725" DrawAspect="Content" ObjectID="_1480347787" r:id="rId94"/>
        </w:object>
      </w:r>
      <w:r w:rsidRPr="00270994">
        <w:rPr>
          <w:szCs w:val="24"/>
        </w:rPr>
        <w:t>分别为</w:t>
      </w:r>
      <w:r w:rsidR="001E4832" w:rsidRPr="00270994">
        <w:rPr>
          <w:szCs w:val="24"/>
        </w:rPr>
        <w:t>巡视器</w:t>
      </w:r>
      <w:r w:rsidRPr="00270994">
        <w:rPr>
          <w:szCs w:val="24"/>
        </w:rPr>
        <w:t>所在位置的纬度</w:t>
      </w:r>
      <w:r w:rsidRPr="00270994">
        <w:rPr>
          <w:kern w:val="0"/>
          <w:szCs w:val="24"/>
        </w:rPr>
        <w:t>和经度。</w:t>
      </w:r>
    </w:p>
    <w:p w:rsidR="00A91988" w:rsidRPr="00270994" w:rsidRDefault="00A91988" w:rsidP="00A91988">
      <w:pPr>
        <w:ind w:firstLineChars="0" w:firstLine="0"/>
      </w:pPr>
      <w:r w:rsidRPr="00270994">
        <w:t>(</w:t>
      </w:r>
      <w:r w:rsidR="001025B8" w:rsidRPr="00270994">
        <w:t>4</w:t>
      </w:r>
      <w:r w:rsidRPr="00270994">
        <w:t>)</w:t>
      </w:r>
      <w:r w:rsidR="00A74736" w:rsidRPr="00270994">
        <w:t xml:space="preserve"> </w:t>
      </w:r>
      <w:r w:rsidRPr="00270994">
        <w:t>巡视器本体坐标系</w:t>
      </w:r>
      <w:r w:rsidRPr="00270994">
        <w:t>(</w:t>
      </w:r>
      <w:r w:rsidRPr="00270994">
        <w:rPr>
          <w:i/>
        </w:rPr>
        <w:t>b</w:t>
      </w:r>
      <w:r w:rsidRPr="00270994">
        <w:t>系</w:t>
      </w:r>
      <w:r w:rsidRPr="00270994">
        <w:t>)</w:t>
      </w:r>
    </w:p>
    <w:p w:rsidR="003A319A" w:rsidRPr="00270994" w:rsidRDefault="00A91988" w:rsidP="00E71671">
      <w:pPr>
        <w:autoSpaceDE w:val="0"/>
        <w:autoSpaceDN w:val="0"/>
        <w:ind w:firstLine="480"/>
        <w:rPr>
          <w:kern w:val="0"/>
          <w:szCs w:val="24"/>
        </w:rPr>
      </w:pPr>
      <w:r w:rsidRPr="00270994">
        <w:t>巡视器本体坐标系与巡视器刚性固联，坐标原点位于巡视器质心</w:t>
      </w:r>
      <w:r w:rsidR="0070525E" w:rsidRPr="00270994">
        <w:rPr>
          <w:position w:val="-6"/>
        </w:rPr>
        <w:object w:dxaOrig="260" w:dyaOrig="279">
          <v:shape id="_x0000_i1726" type="#_x0000_t75" style="width:13.35pt;height:15.35pt" o:ole="">
            <v:imagedata r:id="rId95" o:title=""/>
          </v:shape>
          <o:OLEObject Type="Embed" ProgID="Equation.DSMT4" ShapeID="_x0000_i1726" DrawAspect="Content" ObjectID="_1480347788" r:id="rId96"/>
        </w:object>
      </w:r>
      <w:r w:rsidRPr="00270994">
        <w:t>，</w:t>
      </w:r>
      <w:r w:rsidR="0070525E" w:rsidRPr="00270994">
        <w:rPr>
          <w:position w:val="-12"/>
        </w:rPr>
        <w:object w:dxaOrig="580" w:dyaOrig="360">
          <v:shape id="_x0000_i1727" type="#_x0000_t75" style="width:29.35pt;height:18.65pt" o:ole="">
            <v:imagedata r:id="rId97" o:title=""/>
          </v:shape>
          <o:OLEObject Type="Embed" ProgID="Equation.DSMT4" ShapeID="_x0000_i1727" DrawAspect="Content" ObjectID="_1480347789" r:id="rId98"/>
        </w:object>
      </w:r>
      <w:r w:rsidR="001B2828" w:rsidRPr="00270994">
        <w:t>平面与巡视器甲板平面平行，</w:t>
      </w:r>
      <w:r w:rsidR="00EF3CB8" w:rsidRPr="00270994">
        <w:rPr>
          <w:position w:val="-12"/>
        </w:rPr>
        <w:object w:dxaOrig="279" w:dyaOrig="360">
          <v:shape id="_x0000_i1728" type="#_x0000_t75" style="width:14pt;height:18.65pt" o:ole="">
            <v:imagedata r:id="rId99" o:title=""/>
          </v:shape>
          <o:OLEObject Type="Embed" ProgID="Equation.DSMT4" ShapeID="_x0000_i1728" DrawAspect="Content" ObjectID="_1480347790" r:id="rId100"/>
        </w:object>
      </w:r>
      <w:r w:rsidR="001B2828" w:rsidRPr="00270994">
        <w:t>轴指向</w:t>
      </w:r>
      <w:r w:rsidR="00E674AB" w:rsidRPr="00270994">
        <w:t>巡视器</w:t>
      </w:r>
      <w:r w:rsidR="001B2828" w:rsidRPr="00270994">
        <w:t>右方，</w:t>
      </w:r>
      <w:r w:rsidR="00EF3CB8" w:rsidRPr="00270994">
        <w:rPr>
          <w:position w:val="-12"/>
        </w:rPr>
        <w:object w:dxaOrig="279" w:dyaOrig="360">
          <v:shape id="_x0000_i1729" type="#_x0000_t75" style="width:14pt;height:18.65pt" o:ole="">
            <v:imagedata r:id="rId101" o:title=""/>
          </v:shape>
          <o:OLEObject Type="Embed" ProgID="Equation.DSMT4" ShapeID="_x0000_i1729" DrawAspect="Content" ObjectID="_1480347791" r:id="rId102"/>
        </w:object>
      </w:r>
      <w:r w:rsidR="00E674AB" w:rsidRPr="00270994">
        <w:t>轴沿巡视器对称轴方向指向</w:t>
      </w:r>
      <w:r w:rsidR="00050F2D" w:rsidRPr="00270994">
        <w:t>车体</w:t>
      </w:r>
      <w:r w:rsidR="00E674AB" w:rsidRPr="00270994">
        <w:t>前方，</w:t>
      </w:r>
      <w:r w:rsidR="00EF3CB8" w:rsidRPr="00270994">
        <w:rPr>
          <w:position w:val="-12"/>
        </w:rPr>
        <w:object w:dxaOrig="240" w:dyaOrig="360">
          <v:shape id="_x0000_i1730" type="#_x0000_t75" style="width:12pt;height:18.65pt" o:ole="">
            <v:imagedata r:id="rId103" o:title=""/>
          </v:shape>
          <o:OLEObject Type="Embed" ProgID="Equation.DSMT4" ShapeID="_x0000_i1730" DrawAspect="Content" ObjectID="_1480347792" r:id="rId104"/>
        </w:object>
      </w:r>
      <w:r w:rsidR="001B2828" w:rsidRPr="00270994">
        <w:t>轴垂直于</w:t>
      </w:r>
      <w:r w:rsidR="00EF3CB8" w:rsidRPr="00270994">
        <w:rPr>
          <w:position w:val="-12"/>
        </w:rPr>
        <w:object w:dxaOrig="580" w:dyaOrig="360">
          <v:shape id="_x0000_i1731" type="#_x0000_t75" style="width:29.35pt;height:18.65pt" o:ole="">
            <v:imagedata r:id="rId97" o:title=""/>
          </v:shape>
          <o:OLEObject Type="Embed" ProgID="Equation.DSMT4" ShapeID="_x0000_i1731" DrawAspect="Content" ObjectID="_1480347793" r:id="rId105"/>
        </w:object>
      </w:r>
      <w:r w:rsidR="001B2828" w:rsidRPr="00270994">
        <w:t>平面</w:t>
      </w:r>
      <w:r w:rsidR="00A74736" w:rsidRPr="00270994">
        <w:t>并指向</w:t>
      </w:r>
      <w:r w:rsidR="001B2828" w:rsidRPr="00270994">
        <w:t>上</w:t>
      </w:r>
      <w:r w:rsidR="00A74736" w:rsidRPr="00270994">
        <w:t>方</w:t>
      </w:r>
      <w:r w:rsidR="001B2828" w:rsidRPr="00270994">
        <w:t>，</w:t>
      </w:r>
      <w:r w:rsidR="00E674AB" w:rsidRPr="00270994">
        <w:t>构成右手直角坐标系</w:t>
      </w:r>
      <w:r w:rsidR="001B2828" w:rsidRPr="00270994">
        <w:t>。</w:t>
      </w:r>
    </w:p>
    <w:p w:rsidR="001025B8" w:rsidRPr="00270994" w:rsidRDefault="001025B8" w:rsidP="001025B8">
      <w:pPr>
        <w:ind w:firstLineChars="0" w:firstLine="0"/>
        <w:rPr>
          <w:kern w:val="0"/>
          <w:szCs w:val="24"/>
        </w:rPr>
      </w:pPr>
      <w:r w:rsidRPr="00270994">
        <w:rPr>
          <w:kern w:val="0"/>
          <w:szCs w:val="24"/>
        </w:rPr>
        <w:t>(5)</w:t>
      </w:r>
      <w:r w:rsidR="00A74736" w:rsidRPr="00270994">
        <w:rPr>
          <w:kern w:val="0"/>
          <w:szCs w:val="24"/>
        </w:rPr>
        <w:t xml:space="preserve"> </w:t>
      </w:r>
      <w:r w:rsidRPr="00270994">
        <w:rPr>
          <w:kern w:val="0"/>
          <w:szCs w:val="24"/>
        </w:rPr>
        <w:t>世界坐标系</w:t>
      </w:r>
      <w:r w:rsidRPr="00270994">
        <w:rPr>
          <w:kern w:val="0"/>
          <w:szCs w:val="24"/>
        </w:rPr>
        <w:t>(</w:t>
      </w:r>
      <w:r w:rsidRPr="00270994">
        <w:rPr>
          <w:i/>
          <w:kern w:val="0"/>
          <w:szCs w:val="24"/>
        </w:rPr>
        <w:t>w</w:t>
      </w:r>
      <w:r w:rsidRPr="00270994">
        <w:rPr>
          <w:kern w:val="0"/>
          <w:szCs w:val="24"/>
        </w:rPr>
        <w:t>系</w:t>
      </w:r>
      <w:r w:rsidRPr="00270994">
        <w:rPr>
          <w:kern w:val="0"/>
          <w:szCs w:val="24"/>
        </w:rPr>
        <w:t>)</w:t>
      </w:r>
    </w:p>
    <w:p w:rsidR="00C454C2" w:rsidRPr="00270994" w:rsidRDefault="005F20F0" w:rsidP="005F20F0">
      <w:pPr>
        <w:autoSpaceDE w:val="0"/>
        <w:autoSpaceDN w:val="0"/>
        <w:ind w:firstLine="480"/>
      </w:pPr>
      <w:r>
        <w:t>世界坐标系是</w:t>
      </w:r>
      <w:r>
        <w:rPr>
          <w:rFonts w:hint="eastAsia"/>
        </w:rPr>
        <w:t>与行星表面环境相固联的三维直角坐标系，</w:t>
      </w:r>
      <w:r w:rsidR="00C454C2" w:rsidRPr="00270994">
        <w:t>，常作为基准坐标系来描述摄像机的位置，并用于描述环境中其他任何物体的位置。本文定义初始时刻的东北天坐标系为世界坐标系，并作为组合导航系统的导航坐标系。</w:t>
      </w:r>
    </w:p>
    <w:p w:rsidR="00C454C2" w:rsidRPr="00270994" w:rsidRDefault="00C454C2" w:rsidP="00C454C2">
      <w:pPr>
        <w:autoSpaceDE w:val="0"/>
        <w:autoSpaceDN w:val="0"/>
        <w:ind w:firstLine="480"/>
        <w:rPr>
          <w:kern w:val="0"/>
          <w:szCs w:val="24"/>
        </w:rPr>
      </w:pPr>
      <w:r w:rsidRPr="00270994">
        <w:rPr>
          <w:kern w:val="0"/>
          <w:szCs w:val="24"/>
        </w:rPr>
        <w:t>姿态角表征本体系相对导航系之间的角度关系，本文中本体坐标系相对世界坐标系</w:t>
      </w:r>
      <w:r w:rsidRPr="00270994">
        <w:rPr>
          <w:kern w:val="0"/>
          <w:szCs w:val="24"/>
        </w:rPr>
        <w:lastRenderedPageBreak/>
        <w:t>的姿态角定义如下：</w:t>
      </w:r>
    </w:p>
    <w:p w:rsidR="00C454C2" w:rsidRPr="00270994" w:rsidRDefault="00C454C2" w:rsidP="00C454C2">
      <w:pPr>
        <w:ind w:firstLine="480"/>
      </w:pPr>
      <w:r w:rsidRPr="00270994">
        <w:t>俯仰角（</w:t>
      </w:r>
      <w:r w:rsidR="00EF3CB8" w:rsidRPr="00270994">
        <w:rPr>
          <w:position w:val="-6"/>
        </w:rPr>
        <w:object w:dxaOrig="200" w:dyaOrig="279">
          <v:shape id="_x0000_i1732" type="#_x0000_t75" style="width:10.65pt;height:14pt" o:ole="">
            <v:imagedata r:id="rId106" o:title=""/>
          </v:shape>
          <o:OLEObject Type="Embed" ProgID="Equation.DSMT4" ShapeID="_x0000_i1732" DrawAspect="Content" ObjectID="_1480347794" r:id="rId107"/>
        </w:object>
      </w:r>
      <w:r w:rsidRPr="00270994">
        <w:t>）</w:t>
      </w:r>
      <w:r w:rsidRPr="00270994">
        <w:t>——</w:t>
      </w:r>
      <w:r w:rsidRPr="00270994">
        <w:t>载体纵轴</w:t>
      </w:r>
      <w:r w:rsidR="00EF3CB8" w:rsidRPr="00270994">
        <w:rPr>
          <w:position w:val="-12"/>
        </w:rPr>
        <w:object w:dxaOrig="279" w:dyaOrig="360">
          <v:shape id="_x0000_i1735" type="#_x0000_t75" style="width:14pt;height:18.65pt" o:ole="">
            <v:imagedata r:id="rId108" o:title=""/>
          </v:shape>
          <o:OLEObject Type="Embed" ProgID="Equation.DSMT4" ShapeID="_x0000_i1735" DrawAspect="Content" ObjectID="_1480347795" r:id="rId109"/>
        </w:object>
      </w:r>
      <w:r w:rsidRPr="00270994">
        <w:t>与</w:t>
      </w:r>
      <w:r w:rsidR="00EF3CB8" w:rsidRPr="00270994">
        <w:rPr>
          <w:position w:val="-12"/>
        </w:rPr>
        <w:object w:dxaOrig="540" w:dyaOrig="360">
          <v:shape id="_x0000_i1736" type="#_x0000_t75" style="width:27.35pt;height:18.65pt" o:ole="">
            <v:imagedata r:id="rId110" o:title=""/>
          </v:shape>
          <o:OLEObject Type="Embed" ProgID="Equation.DSMT4" ShapeID="_x0000_i1736" DrawAspect="Content" ObjectID="_1480347796" r:id="rId111"/>
        </w:object>
      </w:r>
      <w:r w:rsidRPr="00270994">
        <w:t>平面（初始时刻水平面）之间的夹角，在</w:t>
      </w:r>
      <w:r w:rsidR="00EF3CB8" w:rsidRPr="00270994">
        <w:rPr>
          <w:position w:val="-12"/>
        </w:rPr>
        <w:object w:dxaOrig="499" w:dyaOrig="360">
          <v:shape id="_x0000_i1737" type="#_x0000_t75" style="width:24.65pt;height:18.65pt" o:ole="">
            <v:imagedata r:id="rId112" o:title=""/>
          </v:shape>
          <o:OLEObject Type="Embed" ProgID="Equation.DSMT4" ShapeID="_x0000_i1737" DrawAspect="Content" ObjectID="_1480347797" r:id="rId113"/>
        </w:object>
      </w:r>
      <w:r w:rsidRPr="00270994">
        <w:t>平面中测量，抬头为正</w:t>
      </w:r>
      <w:r w:rsidRPr="00270994">
        <w:t xml:space="preserve"> (-pi/2~pi/2) </w:t>
      </w:r>
      <w:r w:rsidRPr="00270994">
        <w:t>；</w:t>
      </w:r>
    </w:p>
    <w:p w:rsidR="00C454C2" w:rsidRPr="00270994" w:rsidRDefault="00C454C2" w:rsidP="00C454C2">
      <w:pPr>
        <w:ind w:firstLine="480"/>
      </w:pPr>
      <w:r w:rsidRPr="00270994">
        <w:t>横滚角（</w:t>
      </w:r>
      <w:r w:rsidR="00EF3CB8" w:rsidRPr="00270994">
        <w:rPr>
          <w:position w:val="-10"/>
        </w:rPr>
        <w:object w:dxaOrig="180" w:dyaOrig="260">
          <v:shape id="_x0000_i1733" type="#_x0000_t75" style="width:9.35pt;height:13.35pt" o:ole="">
            <v:imagedata r:id="rId114" o:title=""/>
          </v:shape>
          <o:OLEObject Type="Embed" ProgID="Equation.DSMT4" ShapeID="_x0000_i1733" DrawAspect="Content" ObjectID="_1480347798" r:id="rId115"/>
        </w:object>
      </w:r>
      <w:r w:rsidRPr="00270994">
        <w:t>）</w:t>
      </w:r>
      <w:r w:rsidRPr="00270994">
        <w:t>——</w:t>
      </w:r>
      <w:r w:rsidRPr="00270994">
        <w:t>载体横轴</w:t>
      </w:r>
      <w:r w:rsidR="00EF3CB8" w:rsidRPr="00270994">
        <w:rPr>
          <w:position w:val="-12"/>
        </w:rPr>
        <w:object w:dxaOrig="260" w:dyaOrig="360">
          <v:shape id="_x0000_i1739" type="#_x0000_t75" style="width:13.35pt;height:18.65pt" o:ole="">
            <v:imagedata r:id="rId116" o:title=""/>
          </v:shape>
          <o:OLEObject Type="Embed" ProgID="Equation.DSMT4" ShapeID="_x0000_i1739" DrawAspect="Content" ObjectID="_1480347799" r:id="rId117"/>
        </w:object>
      </w:r>
      <w:r w:rsidRPr="00270994">
        <w:t>与</w:t>
      </w:r>
      <w:r w:rsidR="00EF3CB8" w:rsidRPr="00270994">
        <w:rPr>
          <w:position w:val="-12"/>
        </w:rPr>
        <w:object w:dxaOrig="540" w:dyaOrig="360">
          <v:shape id="_x0000_i1738" type="#_x0000_t75" style="width:27.35pt;height:18.65pt" o:ole="">
            <v:imagedata r:id="rId118" o:title=""/>
          </v:shape>
          <o:OLEObject Type="Embed" ProgID="Equation.DSMT4" ShapeID="_x0000_i1738" DrawAspect="Content" ObjectID="_1480347800" r:id="rId119"/>
        </w:object>
      </w:r>
      <w:r w:rsidRPr="00270994">
        <w:t>平面（初始时刻水平面）之间的夹角，在</w:t>
      </w:r>
      <w:r w:rsidR="00EF3CB8" w:rsidRPr="00270994">
        <w:rPr>
          <w:position w:val="-12"/>
        </w:rPr>
        <w:object w:dxaOrig="480" w:dyaOrig="360">
          <v:shape id="_x0000_i1740" type="#_x0000_t75" style="width:24pt;height:18.65pt" o:ole="">
            <v:imagedata r:id="rId120" o:title=""/>
          </v:shape>
          <o:OLEObject Type="Embed" ProgID="Equation.DSMT4" ShapeID="_x0000_i1740" DrawAspect="Content" ObjectID="_1480347801" r:id="rId121"/>
        </w:object>
      </w:r>
      <w:r w:rsidRPr="00270994">
        <w:t>平面中测量，左边抬起为正</w:t>
      </w:r>
      <w:r w:rsidRPr="00270994">
        <w:t xml:space="preserve"> (-pi/2~pi/2) </w:t>
      </w:r>
      <w:r w:rsidRPr="00270994">
        <w:t>；</w:t>
      </w:r>
    </w:p>
    <w:p w:rsidR="00C454C2" w:rsidRPr="00270994" w:rsidRDefault="00C454C2" w:rsidP="00C454C2">
      <w:pPr>
        <w:ind w:firstLine="480"/>
      </w:pPr>
      <w:r w:rsidRPr="00270994">
        <w:t>航向角（</w:t>
      </w:r>
      <w:r w:rsidR="00EF3CB8" w:rsidRPr="00270994">
        <w:rPr>
          <w:position w:val="-10"/>
        </w:rPr>
        <w:object w:dxaOrig="220" w:dyaOrig="260">
          <v:shape id="_x0000_i1734" type="#_x0000_t75" style="width:11.35pt;height:13.35pt" o:ole="">
            <v:imagedata r:id="rId122" o:title=""/>
          </v:shape>
          <o:OLEObject Type="Embed" ProgID="Equation.DSMT4" ShapeID="_x0000_i1734" DrawAspect="Content" ObjectID="_1480347802" r:id="rId123"/>
        </w:object>
      </w:r>
      <w:r w:rsidRPr="00270994">
        <w:t>）</w:t>
      </w:r>
      <w:r w:rsidRPr="00270994">
        <w:t>——</w:t>
      </w:r>
      <w:r w:rsidRPr="00270994">
        <w:t>载体纵轴</w:t>
      </w:r>
      <w:r w:rsidR="00EF3CB8" w:rsidRPr="00270994">
        <w:rPr>
          <w:position w:val="-12"/>
        </w:rPr>
        <w:object w:dxaOrig="279" w:dyaOrig="360">
          <v:shape id="_x0000_i1741" type="#_x0000_t75" style="width:14pt;height:18.65pt" o:ole="">
            <v:imagedata r:id="rId124" o:title=""/>
          </v:shape>
          <o:OLEObject Type="Embed" ProgID="Equation.DSMT4" ShapeID="_x0000_i1741" DrawAspect="Content" ObjectID="_1480347803" r:id="rId125"/>
        </w:object>
      </w:r>
      <w:r w:rsidRPr="00270994">
        <w:t>与</w:t>
      </w:r>
      <w:r w:rsidR="00EF3CB8" w:rsidRPr="00270994">
        <w:rPr>
          <w:position w:val="-12"/>
        </w:rPr>
        <w:object w:dxaOrig="320" w:dyaOrig="360">
          <v:shape id="_x0000_i1742" type="#_x0000_t75" style="width:16pt;height:18.65pt" o:ole="">
            <v:imagedata r:id="rId126" o:title=""/>
          </v:shape>
          <o:OLEObject Type="Embed" ProgID="Equation.DSMT4" ShapeID="_x0000_i1742" DrawAspect="Content" ObjectID="_1480347804" r:id="rId127"/>
        </w:object>
      </w:r>
      <w:r w:rsidRPr="00270994">
        <w:t>轴（初始时刻北向）之间的夹角，在</w:t>
      </w:r>
      <w:r w:rsidR="00EF3CB8" w:rsidRPr="00270994">
        <w:rPr>
          <w:position w:val="-12"/>
        </w:rPr>
        <w:object w:dxaOrig="540" w:dyaOrig="360">
          <v:shape id="_x0000_i1743" type="#_x0000_t75" style="width:27.35pt;height:18.65pt" o:ole="">
            <v:imagedata r:id="rId128" o:title=""/>
          </v:shape>
          <o:OLEObject Type="Embed" ProgID="Equation.DSMT4" ShapeID="_x0000_i1743" DrawAspect="Content" ObjectID="_1480347805" r:id="rId129"/>
        </w:object>
      </w:r>
      <w:r w:rsidRPr="00270994">
        <w:t>平面内测量，逆时针为正（</w:t>
      </w:r>
      <w:r w:rsidRPr="00270994">
        <w:t>0~2×pi</w:t>
      </w:r>
      <w:r w:rsidRPr="00270994">
        <w:t>）。</w:t>
      </w:r>
    </w:p>
    <w:p w:rsidR="00C454C2" w:rsidRPr="00270994" w:rsidRDefault="00C454C2" w:rsidP="00C454C2">
      <w:pPr>
        <w:ind w:firstLine="480"/>
      </w:pPr>
      <w:r w:rsidRPr="00270994">
        <w:t>由以上定义可得本体系相对于世界系的姿态矩阵</w:t>
      </w:r>
      <w:r w:rsidR="00EF3CB8" w:rsidRPr="00270994">
        <w:rPr>
          <w:position w:val="-12"/>
        </w:rPr>
        <w:object w:dxaOrig="340" w:dyaOrig="380">
          <v:shape id="_x0000_i1744" type="#_x0000_t75" style="width:17.35pt;height:19.35pt" o:ole="">
            <v:imagedata r:id="rId130" o:title=""/>
          </v:shape>
          <o:OLEObject Type="Embed" ProgID="Equation.DSMT4" ShapeID="_x0000_i1744" DrawAspect="Content" ObjectID="_1480347806" r:id="rId131"/>
        </w:object>
      </w:r>
      <w:r w:rsidRPr="00270994">
        <w:t>：</w:t>
      </w:r>
    </w:p>
    <w:p w:rsidR="00C454C2" w:rsidRPr="00270994" w:rsidRDefault="00EF3CB8" w:rsidP="00C454C2">
      <w:pPr>
        <w:autoSpaceDE w:val="0"/>
        <w:autoSpaceDN w:val="0"/>
        <w:ind w:firstLineChars="0" w:firstLine="0"/>
        <w:jc w:val="right"/>
        <w:rPr>
          <w:kern w:val="0"/>
          <w:szCs w:val="24"/>
        </w:rPr>
      </w:pPr>
      <w:r w:rsidRPr="00270994">
        <w:rPr>
          <w:kern w:val="0"/>
          <w:position w:val="-50"/>
          <w:szCs w:val="24"/>
        </w:rPr>
        <w:object w:dxaOrig="7440" w:dyaOrig="1120">
          <v:shape id="_x0000_i1745" type="#_x0000_t75" style="width:370.65pt;height:56pt" o:ole="">
            <v:imagedata r:id="rId132" o:title=""/>
          </v:shape>
          <o:OLEObject Type="Embed" ProgID="Equation.DSMT4" ShapeID="_x0000_i1745" DrawAspect="Content" ObjectID="_1480347807" r:id="rId133"/>
        </w:object>
      </w:r>
      <w:r w:rsidR="00C454C2" w:rsidRPr="00270994">
        <w:rPr>
          <w:kern w:val="0"/>
          <w:szCs w:val="24"/>
        </w:rPr>
        <w:t xml:space="preserve">   </w:t>
      </w:r>
      <w:r w:rsidR="00C454C2" w:rsidRPr="00270994">
        <w:rPr>
          <w:kern w:val="0"/>
          <w:szCs w:val="24"/>
        </w:rPr>
        <w:fldChar w:fldCharType="begin"/>
      </w:r>
      <w:r w:rsidR="00C454C2" w:rsidRPr="00270994">
        <w:rPr>
          <w:kern w:val="0"/>
          <w:szCs w:val="24"/>
        </w:rPr>
        <w:instrText xml:space="preserve"> MACROBUTTON MTPlaceRef \* MERGEFORMAT </w:instrText>
      </w:r>
      <w:r w:rsidR="00C454C2" w:rsidRPr="00270994">
        <w:rPr>
          <w:kern w:val="0"/>
          <w:szCs w:val="24"/>
        </w:rPr>
        <w:fldChar w:fldCharType="begin"/>
      </w:r>
      <w:r w:rsidR="00C454C2" w:rsidRPr="00270994">
        <w:rPr>
          <w:kern w:val="0"/>
          <w:szCs w:val="24"/>
        </w:rPr>
        <w:instrText xml:space="preserve"> SEQ MTEqn \h \* MERGEFORMAT </w:instrText>
      </w:r>
      <w:r w:rsidR="00C454C2" w:rsidRPr="00270994">
        <w:rPr>
          <w:kern w:val="0"/>
          <w:szCs w:val="24"/>
        </w:rPr>
        <w:fldChar w:fldCharType="end"/>
      </w:r>
      <w:bookmarkStart w:id="99" w:name="ZEqnNum613703"/>
      <w:r w:rsidR="00C454C2" w:rsidRPr="00270994">
        <w:rPr>
          <w:kern w:val="0"/>
          <w:szCs w:val="24"/>
        </w:rPr>
        <w:instrText>(</w:instrText>
      </w:r>
      <w:r w:rsidR="00C454C2" w:rsidRPr="00270994">
        <w:rPr>
          <w:kern w:val="0"/>
          <w:szCs w:val="24"/>
        </w:rPr>
        <w:fldChar w:fldCharType="begin"/>
      </w:r>
      <w:r w:rsidR="00C454C2" w:rsidRPr="00270994">
        <w:rPr>
          <w:kern w:val="0"/>
          <w:szCs w:val="24"/>
        </w:rPr>
        <w:instrText xml:space="preserve"> SEQ MTChap \c \* Arabic \* MERGEFORMAT </w:instrText>
      </w:r>
      <w:r w:rsidR="00C454C2" w:rsidRPr="00270994">
        <w:rPr>
          <w:kern w:val="0"/>
          <w:szCs w:val="24"/>
        </w:rPr>
        <w:fldChar w:fldCharType="separate"/>
      </w:r>
      <w:r w:rsidR="008F6C4A">
        <w:rPr>
          <w:kern w:val="0"/>
          <w:szCs w:val="24"/>
        </w:rPr>
        <w:instrText>2</w:instrText>
      </w:r>
      <w:r w:rsidR="00C454C2" w:rsidRPr="00270994">
        <w:rPr>
          <w:kern w:val="0"/>
          <w:szCs w:val="24"/>
        </w:rPr>
        <w:fldChar w:fldCharType="end"/>
      </w:r>
      <w:r w:rsidR="00C454C2" w:rsidRPr="00270994">
        <w:rPr>
          <w:kern w:val="0"/>
          <w:szCs w:val="24"/>
        </w:rPr>
        <w:instrText>.</w:instrText>
      </w:r>
      <w:r w:rsidR="00C454C2" w:rsidRPr="00270994">
        <w:rPr>
          <w:kern w:val="0"/>
          <w:szCs w:val="24"/>
        </w:rPr>
        <w:fldChar w:fldCharType="begin"/>
      </w:r>
      <w:r w:rsidR="00C454C2" w:rsidRPr="00270994">
        <w:rPr>
          <w:kern w:val="0"/>
          <w:szCs w:val="24"/>
        </w:rPr>
        <w:instrText xml:space="preserve"> SEQ MTEqn \c \* Arabic \* MERGEFORMAT </w:instrText>
      </w:r>
      <w:r w:rsidR="00C454C2" w:rsidRPr="00270994">
        <w:rPr>
          <w:kern w:val="0"/>
          <w:szCs w:val="24"/>
        </w:rPr>
        <w:fldChar w:fldCharType="separate"/>
      </w:r>
      <w:r w:rsidR="008F6C4A">
        <w:rPr>
          <w:kern w:val="0"/>
          <w:szCs w:val="24"/>
        </w:rPr>
        <w:instrText>3</w:instrText>
      </w:r>
      <w:r w:rsidR="00C454C2" w:rsidRPr="00270994">
        <w:rPr>
          <w:kern w:val="0"/>
          <w:szCs w:val="24"/>
        </w:rPr>
        <w:fldChar w:fldCharType="end"/>
      </w:r>
      <w:r w:rsidR="00C454C2" w:rsidRPr="00270994">
        <w:rPr>
          <w:kern w:val="0"/>
          <w:szCs w:val="24"/>
        </w:rPr>
        <w:instrText>)</w:instrText>
      </w:r>
      <w:bookmarkEnd w:id="99"/>
      <w:r w:rsidR="00C454C2" w:rsidRPr="00270994">
        <w:rPr>
          <w:kern w:val="0"/>
          <w:szCs w:val="24"/>
        </w:rPr>
        <w:fldChar w:fldCharType="end"/>
      </w:r>
    </w:p>
    <w:p w:rsidR="00C454C2" w:rsidRPr="00270994" w:rsidRDefault="00C454C2" w:rsidP="00C454C2">
      <w:pPr>
        <w:ind w:firstLine="480"/>
      </w:pPr>
      <w:r w:rsidRPr="00270994">
        <w:t>设载体在世界坐标系的位置为</w:t>
      </w:r>
      <w:r w:rsidR="00B17EF6" w:rsidRPr="00270994">
        <w:rPr>
          <w:position w:val="-12"/>
        </w:rPr>
        <w:object w:dxaOrig="320" w:dyaOrig="380">
          <v:shape id="_x0000_i1041" type="#_x0000_t75" style="width:16pt;height:19.35pt" o:ole="">
            <v:imagedata r:id="rId134" o:title=""/>
          </v:shape>
          <o:OLEObject Type="Embed" ProgID="Equation.DSMT4" ShapeID="_x0000_i1041" DrawAspect="Content" ObjectID="_1480347808" r:id="rId135"/>
        </w:object>
      </w:r>
      <w:r w:rsidRPr="00270994">
        <w:t>，令</w:t>
      </w:r>
      <w:r w:rsidR="00B17EF6" w:rsidRPr="00270994">
        <w:rPr>
          <w:position w:val="-12"/>
        </w:rPr>
        <w:object w:dxaOrig="1260" w:dyaOrig="380">
          <v:shape id="_x0000_i1042" type="#_x0000_t75" style="width:63.35pt;height:19.35pt" o:ole="">
            <v:imagedata r:id="rId136" o:title=""/>
          </v:shape>
          <o:OLEObject Type="Embed" ProgID="Equation.DSMT4" ShapeID="_x0000_i1042" DrawAspect="Content" ObjectID="_1480347809" r:id="rId137"/>
        </w:object>
      </w:r>
      <w:r w:rsidRPr="00270994">
        <w:t>，则空间一点在本体系坐标</w:t>
      </w:r>
      <w:r w:rsidR="00B17EF6" w:rsidRPr="00270994">
        <w:rPr>
          <w:position w:val="-12"/>
        </w:rPr>
        <w:object w:dxaOrig="1120" w:dyaOrig="420">
          <v:shape id="_x0000_i1043" type="#_x0000_t75" style="width:56pt;height:22pt" o:ole="">
            <v:imagedata r:id="rId138" o:title=""/>
          </v:shape>
          <o:OLEObject Type="Embed" ProgID="Equation.DSMT4" ShapeID="_x0000_i1043" DrawAspect="Content" ObjectID="_1480347810" r:id="rId139"/>
        </w:object>
      </w:r>
      <w:r w:rsidRPr="00270994">
        <w:t>与在世界系坐标</w:t>
      </w:r>
      <w:r w:rsidR="00B17EF6" w:rsidRPr="00270994">
        <w:rPr>
          <w:position w:val="-12"/>
        </w:rPr>
        <w:object w:dxaOrig="1200" w:dyaOrig="420">
          <v:shape id="_x0000_i1044" type="#_x0000_t75" style="width:60pt;height:22pt" o:ole="">
            <v:imagedata r:id="rId140" o:title=""/>
          </v:shape>
          <o:OLEObject Type="Embed" ProgID="Equation.DSMT4" ShapeID="_x0000_i1044" DrawAspect="Content" ObjectID="_1480347811" r:id="rId141"/>
        </w:object>
      </w:r>
      <w:r w:rsidRPr="00270994">
        <w:t>的关系为：</w:t>
      </w:r>
    </w:p>
    <w:p w:rsidR="00C454C2" w:rsidRDefault="00B17EF6" w:rsidP="00C454C2">
      <w:pPr>
        <w:wordWrap w:val="0"/>
        <w:ind w:firstLineChars="0" w:firstLine="0"/>
        <w:jc w:val="right"/>
      </w:pPr>
      <w:r w:rsidRPr="00270994">
        <w:rPr>
          <w:position w:val="-66"/>
        </w:rPr>
        <w:object w:dxaOrig="2260" w:dyaOrig="1440">
          <v:shape id="_x0000_i1045" type="#_x0000_t75" style="width:114pt;height:1in" o:ole="">
            <v:imagedata r:id="rId142" o:title=""/>
          </v:shape>
          <o:OLEObject Type="Embed" ProgID="Equation.DSMT4" ShapeID="_x0000_i1045" DrawAspect="Content" ObjectID="_1480347812" r:id="rId143"/>
        </w:object>
      </w:r>
      <w:r w:rsidR="00C454C2" w:rsidRPr="00270994">
        <w:t xml:space="preserve">                        </w:t>
      </w:r>
      <w:r w:rsidR="00C454C2" w:rsidRPr="00270994">
        <w:fldChar w:fldCharType="begin"/>
      </w:r>
      <w:r w:rsidR="00C454C2" w:rsidRPr="00270994">
        <w:instrText xml:space="preserve"> MACROBUTTON MTPlaceRef \* MERGEFORMAT </w:instrText>
      </w:r>
      <w:r w:rsidR="00C454C2" w:rsidRPr="00270994">
        <w:fldChar w:fldCharType="begin"/>
      </w:r>
      <w:r w:rsidR="00C454C2" w:rsidRPr="00270994">
        <w:instrText xml:space="preserve"> SEQ MTEqn \h \* MERGEFORMAT </w:instrText>
      </w:r>
      <w:r w:rsidR="00C454C2" w:rsidRPr="00270994">
        <w:fldChar w:fldCharType="end"/>
      </w:r>
      <w:bookmarkStart w:id="100" w:name="ZEqnNum847918"/>
      <w:r w:rsidR="00C454C2" w:rsidRPr="00270994">
        <w:instrText>(</w:instrText>
      </w:r>
      <w:fldSimple w:instr=" SEQ MTChap \c \* Arabic \* MERGEFORMAT ">
        <w:r w:rsidR="008F6C4A">
          <w:instrText>2</w:instrText>
        </w:r>
      </w:fldSimple>
      <w:r w:rsidR="00C454C2" w:rsidRPr="00270994">
        <w:instrText>.</w:instrText>
      </w:r>
      <w:fldSimple w:instr=" SEQ MTEqn \c \* Arabic \* MERGEFORMAT ">
        <w:r w:rsidR="008F6C4A">
          <w:instrText>4</w:instrText>
        </w:r>
      </w:fldSimple>
      <w:r w:rsidR="00C454C2" w:rsidRPr="00270994">
        <w:instrText>)</w:instrText>
      </w:r>
      <w:bookmarkEnd w:id="100"/>
      <w:r w:rsidR="00C454C2" w:rsidRPr="00270994">
        <w:fldChar w:fldCharType="end"/>
      </w:r>
    </w:p>
    <w:p w:rsidR="002B68F6" w:rsidRPr="00270994" w:rsidRDefault="002B68F6" w:rsidP="00C454C2">
      <w:pPr>
        <w:ind w:firstLineChars="0" w:firstLine="0"/>
      </w:pPr>
      <w:r w:rsidRPr="00270994">
        <w:rPr>
          <w:kern w:val="0"/>
          <w:szCs w:val="24"/>
        </w:rPr>
        <w:t>(6)</w:t>
      </w:r>
      <w:r w:rsidR="004B7F61" w:rsidRPr="00270994">
        <w:rPr>
          <w:kern w:val="0"/>
          <w:szCs w:val="24"/>
        </w:rPr>
        <w:t xml:space="preserve"> </w:t>
      </w:r>
      <w:r w:rsidRPr="00270994">
        <w:t>摄像机坐标系</w:t>
      </w:r>
      <w:r w:rsidRPr="00270994">
        <w:t>(</w:t>
      </w:r>
      <w:r w:rsidR="005D3B1D" w:rsidRPr="00270994">
        <w:rPr>
          <w:i/>
        </w:rPr>
        <w:t>c</w:t>
      </w:r>
      <w:r w:rsidR="005D3B1D" w:rsidRPr="00270994">
        <w:t>系</w:t>
      </w:r>
      <w:r w:rsidRPr="00270994">
        <w:t>)</w:t>
      </w:r>
    </w:p>
    <w:p w:rsidR="00C454C2" w:rsidRPr="00270994" w:rsidRDefault="00C454C2" w:rsidP="00C454C2">
      <w:pPr>
        <w:ind w:firstLine="480"/>
        <w:rPr>
          <w:szCs w:val="24"/>
        </w:rPr>
      </w:pPr>
      <w:r w:rsidRPr="00270994">
        <w:t>坐标原点位于摄像机光心</w:t>
      </w:r>
      <w:r w:rsidRPr="00270994">
        <w:rPr>
          <w:position w:val="-12"/>
        </w:rPr>
        <w:object w:dxaOrig="260" w:dyaOrig="360">
          <v:shape id="_x0000_i1046" type="#_x0000_t75" style="width:13.35pt;height:18.65pt" o:ole="">
            <v:imagedata r:id="rId144" o:title=""/>
          </v:shape>
          <o:OLEObject Type="Embed" ProgID="Equation.DSMT4" ShapeID="_x0000_i1046" DrawAspect="Content" ObjectID="_1480347813" r:id="rId145"/>
        </w:object>
      </w:r>
      <w:r w:rsidRPr="00270994">
        <w:t>，</w:t>
      </w:r>
      <w:r w:rsidRPr="00270994">
        <w:rPr>
          <w:position w:val="-12"/>
        </w:rPr>
        <w:object w:dxaOrig="279" w:dyaOrig="360">
          <v:shape id="_x0000_i1047" type="#_x0000_t75" style="width:14pt;height:18.65pt" o:ole="">
            <v:imagedata r:id="rId146" o:title=""/>
          </v:shape>
          <o:OLEObject Type="Embed" ProgID="Equation.DSMT4" ShapeID="_x0000_i1047" DrawAspect="Content" ObjectID="_1480347814" r:id="rId147"/>
        </w:object>
      </w:r>
      <w:r w:rsidRPr="00270994">
        <w:rPr>
          <w:szCs w:val="24"/>
        </w:rPr>
        <w:t>轴与像素的行平行并指向右方，</w:t>
      </w:r>
      <w:r w:rsidRPr="00270994">
        <w:rPr>
          <w:position w:val="-12"/>
          <w:szCs w:val="24"/>
        </w:rPr>
        <w:object w:dxaOrig="279" w:dyaOrig="360">
          <v:shape id="_x0000_i1048" type="#_x0000_t75" style="width:14pt;height:18.65pt" o:ole="">
            <v:imagedata r:id="rId148" o:title=""/>
          </v:shape>
          <o:OLEObject Type="Embed" ProgID="Equation.DSMT4" ShapeID="_x0000_i1048" DrawAspect="Content" ObjectID="_1480347815" r:id="rId149"/>
        </w:object>
      </w:r>
      <w:r w:rsidRPr="00270994">
        <w:rPr>
          <w:szCs w:val="24"/>
        </w:rPr>
        <w:t>轴与像素的列平行并指向下方，</w:t>
      </w:r>
      <w:r w:rsidRPr="00270994">
        <w:rPr>
          <w:position w:val="-12"/>
          <w:szCs w:val="24"/>
        </w:rPr>
        <w:object w:dxaOrig="260" w:dyaOrig="360">
          <v:shape id="_x0000_i1049" type="#_x0000_t75" style="width:13.35pt;height:18.65pt" o:ole="">
            <v:imagedata r:id="rId150" o:title=""/>
          </v:shape>
          <o:OLEObject Type="Embed" ProgID="Equation.DSMT4" ShapeID="_x0000_i1049" DrawAspect="Content" ObjectID="_1480347816" r:id="rId151"/>
        </w:object>
      </w:r>
      <w:r w:rsidRPr="00270994">
        <w:t>轴与图像平面垂直，沿摄像机光轴并指向景物方向，</w:t>
      </w:r>
      <w:r w:rsidRPr="00270994">
        <w:rPr>
          <w:szCs w:val="24"/>
        </w:rPr>
        <w:t>构成右手直角坐标系。本文中双目视觉系统的摄像机坐标系原点定义在左相机光心。</w:t>
      </w:r>
    </w:p>
    <w:p w:rsidR="00C454C2" w:rsidRPr="00270994" w:rsidRDefault="00C454C2" w:rsidP="00E71671">
      <w:pPr>
        <w:snapToGrid w:val="0"/>
        <w:ind w:firstLine="480"/>
      </w:pPr>
      <w:r w:rsidRPr="00270994">
        <w:rPr>
          <w:szCs w:val="24"/>
        </w:rPr>
        <w:t>摄像机安装角</w:t>
      </w:r>
      <w:r w:rsidRPr="00270994">
        <w:rPr>
          <w:position w:val="-12"/>
          <w:szCs w:val="24"/>
        </w:rPr>
        <w:object w:dxaOrig="1340" w:dyaOrig="360">
          <v:shape id="_x0000_i1050" type="#_x0000_t75" style="width:67.35pt;height:18.65pt" o:ole="">
            <v:imagedata r:id="rId152" o:title=""/>
          </v:shape>
          <o:OLEObject Type="Embed" ProgID="Equation.DSMT4" ShapeID="_x0000_i1050" DrawAspect="Content" ObjectID="_1480347817" r:id="rId153"/>
        </w:object>
      </w:r>
      <w:r w:rsidRPr="00270994">
        <w:t>定义：</w:t>
      </w:r>
    </w:p>
    <w:p w:rsidR="00C454C2" w:rsidRPr="00270994" w:rsidRDefault="00C454C2" w:rsidP="00E71671">
      <w:pPr>
        <w:snapToGrid w:val="0"/>
        <w:ind w:firstLine="480"/>
      </w:pPr>
      <w:r w:rsidRPr="00270994">
        <w:t>俯仰安装角（</w:t>
      </w:r>
      <w:r w:rsidRPr="00270994">
        <w:rPr>
          <w:position w:val="-12"/>
        </w:rPr>
        <w:object w:dxaOrig="260" w:dyaOrig="360">
          <v:shape id="_x0000_i1051" type="#_x0000_t75" style="width:13.35pt;height:18.65pt" o:ole="">
            <v:imagedata r:id="rId154" o:title=""/>
          </v:shape>
          <o:OLEObject Type="Embed" ProgID="Equation.DSMT4" ShapeID="_x0000_i1051" DrawAspect="Content" ObjectID="_1480347818" r:id="rId155"/>
        </w:object>
      </w:r>
      <w:r w:rsidRPr="00270994">
        <w:t>）</w:t>
      </w:r>
      <w:r w:rsidRPr="00270994">
        <w:t>——</w:t>
      </w:r>
      <w:r w:rsidRPr="00270994">
        <w:t>相机光轴</w:t>
      </w:r>
      <w:r w:rsidR="00B17EF6" w:rsidRPr="00270994">
        <w:rPr>
          <w:position w:val="-12"/>
        </w:rPr>
        <w:object w:dxaOrig="260" w:dyaOrig="360">
          <v:shape id="_x0000_i1052" type="#_x0000_t75" style="width:13.35pt;height:18.65pt" o:ole="">
            <v:imagedata r:id="rId156" o:title=""/>
          </v:shape>
          <o:OLEObject Type="Embed" ProgID="Equation.DSMT4" ShapeID="_x0000_i1052" DrawAspect="Content" ObjectID="_1480347819" r:id="rId157"/>
        </w:object>
      </w:r>
      <w:r w:rsidRPr="00270994">
        <w:t>与</w:t>
      </w:r>
      <w:r w:rsidR="00B17EF6" w:rsidRPr="00270994">
        <w:rPr>
          <w:position w:val="-12"/>
        </w:rPr>
        <w:object w:dxaOrig="480" w:dyaOrig="360">
          <v:shape id="_x0000_i1053" type="#_x0000_t75" style="width:23.35pt;height:18.65pt" o:ole="">
            <v:imagedata r:id="rId158" o:title=""/>
          </v:shape>
          <o:OLEObject Type="Embed" ProgID="Equation.DSMT4" ShapeID="_x0000_i1053" DrawAspect="Content" ObjectID="_1480347820" r:id="rId159"/>
        </w:object>
      </w:r>
      <w:r w:rsidRPr="00270994">
        <w:t>平面之间的夹角，在</w:t>
      </w:r>
      <w:r w:rsidR="00B17EF6" w:rsidRPr="00270994">
        <w:rPr>
          <w:position w:val="-12"/>
        </w:rPr>
        <w:object w:dxaOrig="440" w:dyaOrig="360">
          <v:shape id="_x0000_i1054" type="#_x0000_t75" style="width:22.65pt;height:18.65pt" o:ole="">
            <v:imagedata r:id="rId160" o:title=""/>
          </v:shape>
          <o:OLEObject Type="Embed" ProgID="Equation.DSMT4" ShapeID="_x0000_i1054" DrawAspect="Content" ObjectID="_1480347821" r:id="rId161"/>
        </w:object>
      </w:r>
      <w:r w:rsidRPr="00270994">
        <w:t>平面中测量，光轴朝</w:t>
      </w:r>
      <w:r w:rsidR="00B17EF6" w:rsidRPr="00270994">
        <w:rPr>
          <w:position w:val="-12"/>
        </w:rPr>
        <w:object w:dxaOrig="260" w:dyaOrig="360">
          <v:shape id="_x0000_i1055" type="#_x0000_t75" style="width:13.35pt;height:18.65pt" o:ole="">
            <v:imagedata r:id="rId162" o:title=""/>
          </v:shape>
          <o:OLEObject Type="Embed" ProgID="Equation.DSMT4" ShapeID="_x0000_i1055" DrawAspect="Content" ObjectID="_1480347822" r:id="rId163"/>
        </w:object>
      </w:r>
      <w:r w:rsidRPr="00270994">
        <w:t>方向为正</w:t>
      </w:r>
      <w:r w:rsidRPr="00270994">
        <w:t xml:space="preserve"> (-pi/2~pi/2) </w:t>
      </w:r>
      <w:r w:rsidRPr="00270994">
        <w:t>；</w:t>
      </w:r>
    </w:p>
    <w:p w:rsidR="00C454C2" w:rsidRPr="00270994" w:rsidRDefault="00C454C2" w:rsidP="00E71671">
      <w:pPr>
        <w:snapToGrid w:val="0"/>
        <w:ind w:firstLine="480"/>
      </w:pPr>
      <w:r w:rsidRPr="00270994">
        <w:t>倾斜安装角（</w:t>
      </w:r>
      <w:r w:rsidRPr="00270994">
        <w:rPr>
          <w:position w:val="-12"/>
        </w:rPr>
        <w:object w:dxaOrig="260" w:dyaOrig="360">
          <v:shape id="_x0000_i1056" type="#_x0000_t75" style="width:13.35pt;height:18.65pt" o:ole="">
            <v:imagedata r:id="rId164" o:title=""/>
          </v:shape>
          <o:OLEObject Type="Embed" ProgID="Equation.DSMT4" ShapeID="_x0000_i1056" DrawAspect="Content" ObjectID="_1480347823" r:id="rId165"/>
        </w:object>
      </w:r>
      <w:r w:rsidRPr="00270994">
        <w:t>）</w:t>
      </w:r>
      <w:r w:rsidRPr="00270994">
        <w:t>——</w:t>
      </w:r>
      <w:r w:rsidRPr="00270994">
        <w:t>相机横轴</w:t>
      </w:r>
      <w:r w:rsidRPr="00270994">
        <w:rPr>
          <w:position w:val="-12"/>
        </w:rPr>
        <w:object w:dxaOrig="279" w:dyaOrig="360">
          <v:shape id="_x0000_i1057" type="#_x0000_t75" style="width:14pt;height:18.65pt" o:ole="">
            <v:imagedata r:id="rId166" o:title=""/>
          </v:shape>
          <o:OLEObject Type="Embed" ProgID="Equation.DSMT4" ShapeID="_x0000_i1057" DrawAspect="Content" ObjectID="_1480347824" r:id="rId167"/>
        </w:object>
      </w:r>
      <w:r w:rsidRPr="00270994">
        <w:t>与</w:t>
      </w:r>
      <w:r w:rsidR="00060300">
        <w:rPr>
          <w:position w:val="-12"/>
          <w:lang w:val="en-US"/>
        </w:rPr>
        <w:drawing>
          <wp:inline distT="0" distB="0" distL="0" distR="0" wp14:anchorId="5924CEE7" wp14:editId="74226056">
            <wp:extent cx="313055" cy="228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3055" cy="228600"/>
                    </a:xfrm>
                    <a:prstGeom prst="rect">
                      <a:avLst/>
                    </a:prstGeom>
                    <a:noFill/>
                    <a:ln>
                      <a:noFill/>
                    </a:ln>
                  </pic:spPr>
                </pic:pic>
              </a:graphicData>
            </a:graphic>
          </wp:inline>
        </w:drawing>
      </w:r>
      <w:r w:rsidRPr="00270994">
        <w:t>平面之间的夹角，在</w:t>
      </w:r>
      <w:r w:rsidR="00B17EF6" w:rsidRPr="00270994">
        <w:rPr>
          <w:position w:val="-12"/>
        </w:rPr>
        <w:object w:dxaOrig="440" w:dyaOrig="360">
          <v:shape id="_x0000_i1058" type="#_x0000_t75" style="width:22pt;height:18.65pt" o:ole="">
            <v:imagedata r:id="rId169" o:title=""/>
          </v:shape>
          <o:OLEObject Type="Embed" ProgID="Equation.DSMT4" ShapeID="_x0000_i1058" DrawAspect="Content" ObjectID="_1480347825" r:id="rId170"/>
        </w:object>
      </w:r>
      <w:r w:rsidRPr="00270994">
        <w:t>平面中测量，</w:t>
      </w:r>
      <w:r w:rsidR="00060300">
        <w:rPr>
          <w:position w:val="-12"/>
          <w:lang w:val="en-US"/>
        </w:rPr>
        <w:drawing>
          <wp:inline distT="0" distB="0" distL="0" distR="0" wp14:anchorId="65D6BD13" wp14:editId="7A206913">
            <wp:extent cx="169545" cy="228600"/>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69545" cy="228600"/>
                    </a:xfrm>
                    <a:prstGeom prst="rect">
                      <a:avLst/>
                    </a:prstGeom>
                    <a:noFill/>
                    <a:ln>
                      <a:noFill/>
                    </a:ln>
                  </pic:spPr>
                </pic:pic>
              </a:graphicData>
            </a:graphic>
          </wp:inline>
        </w:drawing>
      </w:r>
      <w:r w:rsidRPr="00270994">
        <w:t>指向</w:t>
      </w:r>
      <w:r w:rsidR="00B17EF6" w:rsidRPr="00270994">
        <w:rPr>
          <w:position w:val="-12"/>
        </w:rPr>
        <w:object w:dxaOrig="260" w:dyaOrig="360">
          <v:shape id="_x0000_i1059" type="#_x0000_t75" style="width:13.35pt;height:18.65pt" o:ole="">
            <v:imagedata r:id="rId162" o:title=""/>
          </v:shape>
          <o:OLEObject Type="Embed" ProgID="Equation.DSMT4" ShapeID="_x0000_i1059" DrawAspect="Content" ObjectID="_1480347826" r:id="rId172"/>
        </w:object>
      </w:r>
      <w:r w:rsidRPr="00270994">
        <w:t>反方向为正</w:t>
      </w:r>
      <w:r w:rsidRPr="00270994">
        <w:t xml:space="preserve"> (-pi/2~pi/2) </w:t>
      </w:r>
      <w:r w:rsidRPr="00270994">
        <w:t>；</w:t>
      </w:r>
    </w:p>
    <w:p w:rsidR="00C454C2" w:rsidRPr="00270994" w:rsidRDefault="00C454C2" w:rsidP="00E71671">
      <w:pPr>
        <w:snapToGrid w:val="0"/>
        <w:ind w:firstLine="480"/>
      </w:pPr>
      <w:r w:rsidRPr="00270994">
        <w:lastRenderedPageBreak/>
        <w:t>偏航安装角（</w:t>
      </w:r>
      <w:r w:rsidRPr="00270994">
        <w:rPr>
          <w:position w:val="-12"/>
        </w:rPr>
        <w:object w:dxaOrig="300" w:dyaOrig="360">
          <v:shape id="_x0000_i1060" type="#_x0000_t75" style="width:15.35pt;height:18.65pt" o:ole="">
            <v:imagedata r:id="rId173" o:title=""/>
          </v:shape>
          <o:OLEObject Type="Embed" ProgID="Equation.DSMT4" ShapeID="_x0000_i1060" DrawAspect="Content" ObjectID="_1480347827" r:id="rId174"/>
        </w:object>
      </w:r>
      <w:r w:rsidRPr="00270994">
        <w:t>）</w:t>
      </w:r>
      <w:r w:rsidRPr="00270994">
        <w:t>——</w:t>
      </w:r>
      <w:r w:rsidRPr="00270994">
        <w:t>相机光轴</w:t>
      </w:r>
      <w:r w:rsidR="00B17EF6" w:rsidRPr="00270994">
        <w:rPr>
          <w:position w:val="-12"/>
        </w:rPr>
        <w:object w:dxaOrig="260" w:dyaOrig="360">
          <v:shape id="_x0000_i1061" type="#_x0000_t75" style="width:13.35pt;height:18.65pt" o:ole="">
            <v:imagedata r:id="rId156" o:title=""/>
          </v:shape>
          <o:OLEObject Type="Embed" ProgID="Equation.DSMT4" ShapeID="_x0000_i1061" DrawAspect="Content" ObjectID="_1480347828" r:id="rId175"/>
        </w:object>
      </w:r>
      <w:r w:rsidRPr="00270994">
        <w:t>与</w:t>
      </w:r>
      <w:r w:rsidR="00B17EF6" w:rsidRPr="00270994">
        <w:rPr>
          <w:position w:val="-12"/>
        </w:rPr>
        <w:object w:dxaOrig="279" w:dyaOrig="360">
          <v:shape id="_x0000_i1062" type="#_x0000_t75" style="width:14pt;height:18.65pt" o:ole="">
            <v:imagedata r:id="rId176" o:title=""/>
          </v:shape>
          <o:OLEObject Type="Embed" ProgID="Equation.DSMT4" ShapeID="_x0000_i1062" DrawAspect="Content" ObjectID="_1480347829" r:id="rId177"/>
        </w:object>
      </w:r>
      <w:r w:rsidRPr="00270994">
        <w:t>轴之间的夹角，在</w:t>
      </w:r>
      <w:r w:rsidR="00B17EF6" w:rsidRPr="00270994">
        <w:rPr>
          <w:position w:val="-12"/>
        </w:rPr>
        <w:object w:dxaOrig="480" w:dyaOrig="360">
          <v:shape id="_x0000_i1063" type="#_x0000_t75" style="width:23.35pt;height:18.65pt" o:ole="">
            <v:imagedata r:id="rId178" o:title=""/>
          </v:shape>
          <o:OLEObject Type="Embed" ProgID="Equation.DSMT4" ShapeID="_x0000_i1063" DrawAspect="Content" ObjectID="_1480347830" r:id="rId179"/>
        </w:object>
      </w:r>
      <w:r w:rsidRPr="00270994">
        <w:t>平面内测量，绕</w:t>
      </w:r>
      <w:r w:rsidR="00B17EF6" w:rsidRPr="00270994">
        <w:rPr>
          <w:position w:val="-12"/>
        </w:rPr>
        <w:object w:dxaOrig="260" w:dyaOrig="360">
          <v:shape id="_x0000_i1064" type="#_x0000_t75" style="width:13.35pt;height:18.65pt" o:ole="">
            <v:imagedata r:id="rId180" o:title=""/>
          </v:shape>
          <o:OLEObject Type="Embed" ProgID="Equation.DSMT4" ShapeID="_x0000_i1064" DrawAspect="Content" ObjectID="_1480347831" r:id="rId181"/>
        </w:object>
      </w:r>
      <w:r w:rsidRPr="00270994">
        <w:t>逆时针为正（</w:t>
      </w:r>
      <w:r w:rsidRPr="00270994">
        <w:t>0~2×pi</w:t>
      </w:r>
      <w:r w:rsidRPr="00270994">
        <w:t>）。</w:t>
      </w:r>
    </w:p>
    <w:p w:rsidR="00C454C2" w:rsidRPr="00270994" w:rsidRDefault="00C454C2" w:rsidP="00C454C2">
      <w:pPr>
        <w:ind w:firstLine="480"/>
      </w:pPr>
      <w:r w:rsidRPr="00270994">
        <w:t>由以上定义可得摄像机坐标系相对于本体系的安装矩阵</w:t>
      </w:r>
      <w:r w:rsidRPr="00270994">
        <w:rPr>
          <w:position w:val="-12"/>
        </w:rPr>
        <w:object w:dxaOrig="320" w:dyaOrig="380">
          <v:shape id="_x0000_i1065" type="#_x0000_t75" style="width:16pt;height:19.35pt" o:ole="">
            <v:imagedata r:id="rId182" o:title=""/>
          </v:shape>
          <o:OLEObject Type="Embed" ProgID="Equation.DSMT4" ShapeID="_x0000_i1065" DrawAspect="Content" ObjectID="_1480347832" r:id="rId183"/>
        </w:object>
      </w:r>
      <w:r w:rsidRPr="00270994">
        <w:t>：</w:t>
      </w:r>
    </w:p>
    <w:p w:rsidR="00C454C2" w:rsidRPr="00270994" w:rsidRDefault="00E71671" w:rsidP="00E71671">
      <w:pPr>
        <w:tabs>
          <w:tab w:val="left" w:pos="9072"/>
        </w:tabs>
        <w:autoSpaceDE w:val="0"/>
        <w:autoSpaceDN w:val="0"/>
        <w:ind w:right="-1" w:firstLineChars="0" w:firstLine="0"/>
        <w:jc w:val="right"/>
        <w:rPr>
          <w:kern w:val="0"/>
          <w:szCs w:val="24"/>
        </w:rPr>
      </w:pPr>
      <w:r w:rsidRPr="00270994">
        <w:rPr>
          <w:kern w:val="0"/>
          <w:position w:val="-50"/>
          <w:szCs w:val="24"/>
        </w:rPr>
        <w:object w:dxaOrig="9480" w:dyaOrig="1120">
          <v:shape id="_x0000_i1747" type="#_x0000_t75" style="width:428.65pt;height:56pt" o:ole="">
            <v:imagedata r:id="rId184" o:title=""/>
          </v:shape>
          <o:OLEObject Type="Embed" ProgID="Equation.DSMT4" ShapeID="_x0000_i1747" DrawAspect="Content" ObjectID="_1480347833" r:id="rId185"/>
        </w:object>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5</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C454C2" w:rsidRPr="00270994" w:rsidRDefault="00C454C2" w:rsidP="00C454C2">
      <w:pPr>
        <w:ind w:firstLine="480"/>
      </w:pPr>
      <w:r w:rsidRPr="00270994">
        <w:t>当</w:t>
      </w:r>
      <w:r w:rsidR="00E71671" w:rsidRPr="00270994">
        <w:rPr>
          <w:position w:val="-12"/>
        </w:rPr>
        <w:object w:dxaOrig="2480" w:dyaOrig="360">
          <v:shape id="_x0000_i1748" type="#_x0000_t75" style="width:124.65pt;height:18.65pt" o:ole="">
            <v:imagedata r:id="rId186" o:title=""/>
          </v:shape>
          <o:OLEObject Type="Embed" ProgID="Equation.DSMT4" ShapeID="_x0000_i1748" DrawAspect="Content" ObjectID="_1480347834" r:id="rId187"/>
        </w:object>
      </w:r>
      <w:r w:rsidRPr="00270994">
        <w:t>时：</w:t>
      </w:r>
    </w:p>
    <w:p w:rsidR="00C454C2" w:rsidRPr="00270994" w:rsidRDefault="00C454C2" w:rsidP="00C454C2">
      <w:pPr>
        <w:tabs>
          <w:tab w:val="center" w:pos="4540"/>
          <w:tab w:val="right" w:pos="9080"/>
        </w:tabs>
        <w:ind w:firstLine="480"/>
      </w:pPr>
      <w:r w:rsidRPr="00270994">
        <w:tab/>
      </w:r>
      <w:r w:rsidR="00B17EF6" w:rsidRPr="00270994">
        <w:rPr>
          <w:position w:val="-50"/>
        </w:rPr>
        <w:object w:dxaOrig="1719" w:dyaOrig="1120">
          <v:shape id="_x0000_i1066" type="#_x0000_t75" style="width:86pt;height:56pt" o:ole="">
            <v:imagedata r:id="rId188" o:title=""/>
          </v:shape>
          <o:OLEObject Type="Embed" ProgID="Equation.DSMT4" ShapeID="_x0000_i1066" DrawAspect="Content" ObjectID="_1480347835" r:id="rId189"/>
        </w:object>
      </w:r>
      <w:r w:rsidRPr="00270994">
        <w:tab/>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6</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C454C2" w:rsidRPr="00270994" w:rsidRDefault="00C454C2" w:rsidP="00C454C2">
      <w:pPr>
        <w:ind w:firstLine="480"/>
      </w:pPr>
      <w:r w:rsidRPr="00270994">
        <w:t>设摄像机在本体坐标系的位置为</w:t>
      </w:r>
      <w:r w:rsidR="00B17EF6" w:rsidRPr="00270994">
        <w:rPr>
          <w:position w:val="-12"/>
        </w:rPr>
        <w:object w:dxaOrig="279" w:dyaOrig="380">
          <v:shape id="_x0000_i1067" type="#_x0000_t75" style="width:14pt;height:19.35pt" o:ole="">
            <v:imagedata r:id="rId190" o:title=""/>
          </v:shape>
          <o:OLEObject Type="Embed" ProgID="Equation.DSMT4" ShapeID="_x0000_i1067" DrawAspect="Content" ObjectID="_1480347836" r:id="rId191"/>
        </w:object>
      </w:r>
      <w:r w:rsidRPr="00270994">
        <w:t>，令</w:t>
      </w:r>
      <w:r w:rsidR="00B17EF6" w:rsidRPr="00270994">
        <w:rPr>
          <w:position w:val="-12"/>
        </w:rPr>
        <w:object w:dxaOrig="1180" w:dyaOrig="380">
          <v:shape id="_x0000_i1068" type="#_x0000_t75" style="width:58pt;height:19.35pt" o:ole="">
            <v:imagedata r:id="rId192" o:title=""/>
          </v:shape>
          <o:OLEObject Type="Embed" ProgID="Equation.DSMT4" ShapeID="_x0000_i1068" DrawAspect="Content" ObjectID="_1480347837" r:id="rId193"/>
        </w:object>
      </w:r>
      <w:r w:rsidRPr="00270994">
        <w:t>，则空间一点在摄像机系坐标</w:t>
      </w:r>
      <w:r w:rsidR="00B17EF6" w:rsidRPr="00270994">
        <w:rPr>
          <w:position w:val="-12"/>
        </w:rPr>
        <w:object w:dxaOrig="1100" w:dyaOrig="420">
          <v:shape id="_x0000_i1069" type="#_x0000_t75" style="width:54.65pt;height:22pt" o:ole="">
            <v:imagedata r:id="rId194" o:title=""/>
          </v:shape>
          <o:OLEObject Type="Embed" ProgID="Equation.DSMT4" ShapeID="_x0000_i1069" DrawAspect="Content" ObjectID="_1480347838" r:id="rId195"/>
        </w:object>
      </w:r>
      <w:r w:rsidRPr="00270994">
        <w:t>与在本体系坐标</w:t>
      </w:r>
      <w:r w:rsidR="00060300">
        <w:rPr>
          <w:position w:val="-14"/>
          <w:lang w:val="en-US"/>
        </w:rPr>
        <w:drawing>
          <wp:inline distT="0" distB="0" distL="0" distR="0" wp14:anchorId="7022C609" wp14:editId="01144C92">
            <wp:extent cx="770255" cy="296545"/>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770255" cy="296545"/>
                    </a:xfrm>
                    <a:prstGeom prst="rect">
                      <a:avLst/>
                    </a:prstGeom>
                    <a:noFill/>
                    <a:ln>
                      <a:noFill/>
                    </a:ln>
                  </pic:spPr>
                </pic:pic>
              </a:graphicData>
            </a:graphic>
          </wp:inline>
        </w:drawing>
      </w:r>
      <w:r w:rsidRPr="00270994">
        <w:t>的关系为：</w:t>
      </w:r>
    </w:p>
    <w:p w:rsidR="00C454C2" w:rsidRDefault="00B17EF6" w:rsidP="00C454C2">
      <w:pPr>
        <w:wordWrap w:val="0"/>
        <w:ind w:firstLineChars="0" w:firstLine="0"/>
        <w:jc w:val="right"/>
        <w:rPr>
          <w:kern w:val="0"/>
          <w:szCs w:val="24"/>
        </w:rPr>
      </w:pPr>
      <w:r w:rsidRPr="00270994">
        <w:rPr>
          <w:position w:val="-66"/>
        </w:rPr>
        <w:object w:dxaOrig="2200" w:dyaOrig="1440">
          <v:shape id="_x0000_i1070" type="#_x0000_t75" style="width:110pt;height:1in" o:ole="">
            <v:imagedata r:id="rId197" o:title=""/>
          </v:shape>
          <o:OLEObject Type="Embed" ProgID="Equation.DSMT4" ShapeID="_x0000_i1070" DrawAspect="Content" ObjectID="_1480347839" r:id="rId198"/>
        </w:object>
      </w:r>
      <w:r w:rsidR="00C454C2" w:rsidRPr="00270994">
        <w:t xml:space="preserve">                        </w:t>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7</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BD6D46" w:rsidRDefault="00BD6D46" w:rsidP="00BD6D46">
      <w:pPr>
        <w:ind w:firstLine="480"/>
      </w:pPr>
      <w:r>
        <w:rPr>
          <w:rFonts w:hint="eastAsia"/>
        </w:rPr>
        <w:t>或</w:t>
      </w:r>
    </w:p>
    <w:p w:rsidR="00BD6D46" w:rsidRPr="00270994" w:rsidRDefault="00BD6D46" w:rsidP="00BD6D46">
      <w:pPr>
        <w:wordWrap w:val="0"/>
        <w:ind w:firstLineChars="0" w:firstLine="0"/>
        <w:jc w:val="right"/>
      </w:pPr>
      <w:r w:rsidRPr="00BD6D46">
        <w:rPr>
          <w:position w:val="-12"/>
        </w:rPr>
        <w:object w:dxaOrig="1660" w:dyaOrig="380">
          <v:shape id="_x0000_i1071" type="#_x0000_t75" style="width:83.35pt;height:19.35pt" o:ole="">
            <v:imagedata r:id="rId199" o:title=""/>
          </v:shape>
          <o:OLEObject Type="Embed" ProgID="Equation.DSMT4" ShapeID="_x0000_i1071" DrawAspect="Content" ObjectID="_1480347840" r:id="rId200"/>
        </w:object>
      </w:r>
      <w:r w:rsidRPr="00270994">
        <w:t xml:space="preserve">                        </w:t>
      </w:r>
      <w:r w:rsidRPr="00270994">
        <w:rPr>
          <w:kern w:val="0"/>
          <w:szCs w:val="24"/>
        </w:rPr>
        <w:fldChar w:fldCharType="begin"/>
      </w:r>
      <w:r w:rsidRPr="00270994">
        <w:rPr>
          <w:kern w:val="0"/>
          <w:szCs w:val="24"/>
        </w:rPr>
        <w:instrText xml:space="preserve"> MACROBUTTON MTPlaceRef \* MERGEFORMAT </w:instrText>
      </w:r>
      <w:r w:rsidRPr="00270994">
        <w:rPr>
          <w:kern w:val="0"/>
          <w:szCs w:val="24"/>
        </w:rPr>
        <w:fldChar w:fldCharType="begin"/>
      </w:r>
      <w:r w:rsidRPr="00270994">
        <w:rPr>
          <w:kern w:val="0"/>
          <w:szCs w:val="24"/>
        </w:rPr>
        <w:instrText xml:space="preserve"> SEQ MTEqn \h \* MERGEFORMAT </w:instrText>
      </w:r>
      <w:r w:rsidRPr="00270994">
        <w:rPr>
          <w:kern w:val="0"/>
          <w:szCs w:val="24"/>
        </w:rPr>
        <w:fldChar w:fldCharType="end"/>
      </w:r>
      <w:r w:rsidRPr="00270994">
        <w:rPr>
          <w:kern w:val="0"/>
          <w:szCs w:val="24"/>
        </w:rPr>
        <w:instrText>(</w:instrText>
      </w:r>
      <w:r w:rsidRPr="00270994">
        <w:rPr>
          <w:kern w:val="0"/>
          <w:szCs w:val="24"/>
        </w:rPr>
        <w:fldChar w:fldCharType="begin"/>
      </w:r>
      <w:r w:rsidRPr="00270994">
        <w:rPr>
          <w:kern w:val="0"/>
          <w:szCs w:val="24"/>
        </w:rPr>
        <w:instrText xml:space="preserve"> SEQ MTChap \c \* Arabic \* MERGEFORMAT </w:instrText>
      </w:r>
      <w:r w:rsidRPr="00270994">
        <w:rPr>
          <w:kern w:val="0"/>
          <w:szCs w:val="24"/>
        </w:rPr>
        <w:fldChar w:fldCharType="separate"/>
      </w:r>
      <w:r w:rsidR="008F6C4A">
        <w:rPr>
          <w:kern w:val="0"/>
          <w:szCs w:val="24"/>
        </w:rPr>
        <w:instrText>2</w:instrText>
      </w:r>
      <w:r w:rsidRPr="00270994">
        <w:rPr>
          <w:kern w:val="0"/>
          <w:szCs w:val="24"/>
        </w:rPr>
        <w:fldChar w:fldCharType="end"/>
      </w:r>
      <w:r w:rsidRPr="00270994">
        <w:rPr>
          <w:kern w:val="0"/>
          <w:szCs w:val="24"/>
        </w:rPr>
        <w:instrText>.</w:instrText>
      </w:r>
      <w:r w:rsidRPr="00270994">
        <w:rPr>
          <w:kern w:val="0"/>
          <w:szCs w:val="24"/>
        </w:rPr>
        <w:fldChar w:fldCharType="begin"/>
      </w:r>
      <w:r w:rsidRPr="00270994">
        <w:rPr>
          <w:kern w:val="0"/>
          <w:szCs w:val="24"/>
        </w:rPr>
        <w:instrText xml:space="preserve"> SEQ MTEqn \c \* Arabic \* MERGEFORMAT </w:instrText>
      </w:r>
      <w:r w:rsidRPr="00270994">
        <w:rPr>
          <w:kern w:val="0"/>
          <w:szCs w:val="24"/>
        </w:rPr>
        <w:fldChar w:fldCharType="separate"/>
      </w:r>
      <w:r w:rsidR="008F6C4A">
        <w:rPr>
          <w:kern w:val="0"/>
          <w:szCs w:val="24"/>
        </w:rPr>
        <w:instrText>8</w:instrText>
      </w:r>
      <w:r w:rsidRPr="00270994">
        <w:rPr>
          <w:kern w:val="0"/>
          <w:szCs w:val="24"/>
        </w:rPr>
        <w:fldChar w:fldCharType="end"/>
      </w:r>
      <w:r w:rsidRPr="00270994">
        <w:rPr>
          <w:kern w:val="0"/>
          <w:szCs w:val="24"/>
        </w:rPr>
        <w:instrText>)</w:instrText>
      </w:r>
      <w:r w:rsidRPr="00270994">
        <w:rPr>
          <w:kern w:val="0"/>
          <w:szCs w:val="24"/>
        </w:rPr>
        <w:fldChar w:fldCharType="end"/>
      </w:r>
    </w:p>
    <w:p w:rsidR="00C454C2" w:rsidRPr="00270994" w:rsidRDefault="00C454C2" w:rsidP="00C454C2">
      <w:pPr>
        <w:ind w:firstLine="480"/>
      </w:pPr>
      <w:r w:rsidRPr="00270994">
        <w:t>结合</w:t>
      </w:r>
      <w:r w:rsidRPr="00270994">
        <w:fldChar w:fldCharType="begin"/>
      </w:r>
      <w:r w:rsidRPr="00270994">
        <w:instrText xml:space="preserve"> GOTOBUTTON ZEqnNum847918  \* MERGEFORMAT </w:instrText>
      </w:r>
      <w:r w:rsidRPr="00270994">
        <w:fldChar w:fldCharType="begin"/>
      </w:r>
      <w:r w:rsidRPr="00270994">
        <w:instrText xml:space="preserve"> REF ZEqnNum847918 \* Charformat \! \* MERGEFORMAT </w:instrText>
      </w:r>
      <w:r w:rsidRPr="00270994">
        <w:fldChar w:fldCharType="separate"/>
      </w:r>
      <w:r w:rsidR="008F6C4A" w:rsidRPr="00270994">
        <w:instrText>(</w:instrText>
      </w:r>
      <w:r w:rsidR="008F6C4A">
        <w:instrText>2</w:instrText>
      </w:r>
      <w:r w:rsidR="008F6C4A" w:rsidRPr="00270994">
        <w:instrText>.</w:instrText>
      </w:r>
      <w:r w:rsidR="008F6C4A">
        <w:instrText>4</w:instrText>
      </w:r>
      <w:r w:rsidR="008F6C4A" w:rsidRPr="00270994">
        <w:instrText>)</w:instrText>
      </w:r>
      <w:r w:rsidRPr="00270994">
        <w:fldChar w:fldCharType="end"/>
      </w:r>
      <w:r w:rsidRPr="00270994">
        <w:fldChar w:fldCharType="end"/>
      </w:r>
      <w:r w:rsidRPr="00270994">
        <w:t>得：</w:t>
      </w:r>
    </w:p>
    <w:p w:rsidR="00C454C2" w:rsidRPr="00270994" w:rsidRDefault="00B17EF6" w:rsidP="00C454C2">
      <w:pPr>
        <w:wordWrap w:val="0"/>
        <w:ind w:firstLineChars="0" w:firstLine="0"/>
        <w:jc w:val="right"/>
      </w:pPr>
      <w:r w:rsidRPr="00270994">
        <w:rPr>
          <w:position w:val="-66"/>
        </w:rPr>
        <w:object w:dxaOrig="3260" w:dyaOrig="1440">
          <v:shape id="_x0000_i1072" type="#_x0000_t75" style="width:163.35pt;height:1in" o:ole="">
            <v:imagedata r:id="rId201" o:title=""/>
          </v:shape>
          <o:OLEObject Type="Embed" ProgID="Equation.DSMT4" ShapeID="_x0000_i1072" DrawAspect="Content" ObjectID="_1480347841" r:id="rId202"/>
        </w:object>
      </w:r>
      <w:r w:rsidR="00C454C2" w:rsidRPr="00270994">
        <w:t xml:space="preserve">                        </w:t>
      </w:r>
      <w:r w:rsidR="004026EF" w:rsidRPr="00270994">
        <w:rPr>
          <w:kern w:val="0"/>
          <w:szCs w:val="24"/>
        </w:rPr>
        <w:fldChar w:fldCharType="begin"/>
      </w:r>
      <w:r w:rsidR="004026EF" w:rsidRPr="00270994">
        <w:rPr>
          <w:kern w:val="0"/>
          <w:szCs w:val="24"/>
        </w:rPr>
        <w:instrText xml:space="preserve"> MACROBUTTON MTPlaceRef \* MERGEFORMAT </w:instrText>
      </w:r>
      <w:r w:rsidR="004026EF" w:rsidRPr="00270994">
        <w:rPr>
          <w:kern w:val="0"/>
          <w:szCs w:val="24"/>
        </w:rPr>
        <w:fldChar w:fldCharType="begin"/>
      </w:r>
      <w:r w:rsidR="004026EF" w:rsidRPr="00270994">
        <w:rPr>
          <w:kern w:val="0"/>
          <w:szCs w:val="24"/>
        </w:rPr>
        <w:instrText xml:space="preserve"> SEQ MTEqn \h \* MERGEFORMAT </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MTChap \c \* Arabic \* MERGEFORMAT </w:instrText>
      </w:r>
      <w:r w:rsidR="004026EF" w:rsidRPr="00270994">
        <w:rPr>
          <w:kern w:val="0"/>
          <w:szCs w:val="24"/>
        </w:rPr>
        <w:fldChar w:fldCharType="separate"/>
      </w:r>
      <w:r w:rsidR="008F6C4A">
        <w:rPr>
          <w:kern w:val="0"/>
          <w:szCs w:val="24"/>
        </w:rPr>
        <w:instrText>2</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begin"/>
      </w:r>
      <w:r w:rsidR="004026EF" w:rsidRPr="00270994">
        <w:rPr>
          <w:kern w:val="0"/>
          <w:szCs w:val="24"/>
        </w:rPr>
        <w:instrText xml:space="preserve"> SEQ MTEqn \c \* Arabic \* MERGEFORMAT </w:instrText>
      </w:r>
      <w:r w:rsidR="004026EF" w:rsidRPr="00270994">
        <w:rPr>
          <w:kern w:val="0"/>
          <w:szCs w:val="24"/>
        </w:rPr>
        <w:fldChar w:fldCharType="separate"/>
      </w:r>
      <w:r w:rsidR="008F6C4A">
        <w:rPr>
          <w:kern w:val="0"/>
          <w:szCs w:val="24"/>
        </w:rPr>
        <w:instrText>9</w:instrText>
      </w:r>
      <w:r w:rsidR="004026EF" w:rsidRPr="00270994">
        <w:rPr>
          <w:kern w:val="0"/>
          <w:szCs w:val="24"/>
        </w:rPr>
        <w:fldChar w:fldCharType="end"/>
      </w:r>
      <w:r w:rsidR="004026EF" w:rsidRPr="00270994">
        <w:rPr>
          <w:kern w:val="0"/>
          <w:szCs w:val="24"/>
        </w:rPr>
        <w:instrText>)</w:instrText>
      </w:r>
      <w:r w:rsidR="004026EF" w:rsidRPr="00270994">
        <w:rPr>
          <w:kern w:val="0"/>
          <w:szCs w:val="24"/>
        </w:rPr>
        <w:fldChar w:fldCharType="end"/>
      </w:r>
    </w:p>
    <w:p w:rsidR="00FF3342" w:rsidRPr="00270994" w:rsidRDefault="00C454C2" w:rsidP="00C454C2">
      <w:pPr>
        <w:ind w:firstLineChars="0" w:firstLine="0"/>
      </w:pPr>
      <w:r w:rsidRPr="00270994">
        <w:t xml:space="preserve"> </w:t>
      </w:r>
      <w:r w:rsidR="00A929F2" w:rsidRPr="00270994">
        <w:t>(</w:t>
      </w:r>
      <w:r w:rsidR="009B2CCE" w:rsidRPr="00270994">
        <w:t>7</w:t>
      </w:r>
      <w:r w:rsidR="00A929F2" w:rsidRPr="00270994">
        <w:t>)</w:t>
      </w:r>
      <w:r w:rsidR="00651701" w:rsidRPr="00270994">
        <w:t xml:space="preserve"> </w:t>
      </w:r>
      <w:r w:rsidR="00A929F2" w:rsidRPr="00270994">
        <w:t>图像物理坐标系</w:t>
      </w:r>
      <w:r w:rsidR="00A929F2" w:rsidRPr="00270994">
        <w:t>(</w:t>
      </w:r>
      <w:r w:rsidR="00A929F2" w:rsidRPr="00270994">
        <w:rPr>
          <w:i/>
        </w:rPr>
        <w:t>O-XY</w:t>
      </w:r>
      <w:r w:rsidR="00A929F2" w:rsidRPr="00270994">
        <w:t>)</w:t>
      </w:r>
    </w:p>
    <w:p w:rsidR="007545AA" w:rsidRPr="00270994" w:rsidRDefault="007545AA" w:rsidP="007545AA">
      <w:pPr>
        <w:ind w:firstLine="480"/>
        <w:rPr>
          <w:szCs w:val="24"/>
        </w:rPr>
      </w:pPr>
      <w:r w:rsidRPr="00270994">
        <w:t>图像物理坐标系又称像平面坐标系，</w:t>
      </w:r>
      <w:r w:rsidR="007B55B2" w:rsidRPr="00270994">
        <w:t>是以物理单位（一般是毫米）表示的平面直角坐标系，</w:t>
      </w:r>
      <w:r w:rsidR="00FE7C8C" w:rsidRPr="00270994">
        <w:t>坐标原点</w:t>
      </w:r>
      <w:r w:rsidR="00651701" w:rsidRPr="00270994">
        <w:rPr>
          <w:i/>
        </w:rPr>
        <w:t>O</w:t>
      </w:r>
      <w:r w:rsidR="00FE7C8C" w:rsidRPr="00270994">
        <w:t>为摄像机光轴与</w:t>
      </w:r>
      <w:r w:rsidR="005F20F0">
        <w:rPr>
          <w:rFonts w:hint="eastAsia"/>
        </w:rPr>
        <w:t>成像</w:t>
      </w:r>
      <w:r w:rsidR="00FE7C8C" w:rsidRPr="00270994">
        <w:t>平面的交点，</w:t>
      </w:r>
      <w:r w:rsidR="00C454C2" w:rsidRPr="00270994">
        <w:rPr>
          <w:position w:val="-4"/>
        </w:rPr>
        <w:object w:dxaOrig="260" w:dyaOrig="240">
          <v:shape id="_x0000_i1073" type="#_x0000_t75" style="width:13.35pt;height:12pt" o:ole="">
            <v:imagedata r:id="rId203" o:title=""/>
          </v:shape>
          <o:OLEObject Type="Embed" ProgID="Equation.DSMT4" ShapeID="_x0000_i1073" DrawAspect="Content" ObjectID="_1480347842" r:id="rId204"/>
        </w:object>
      </w:r>
      <w:r w:rsidR="00C16863" w:rsidRPr="00270994">
        <w:rPr>
          <w:szCs w:val="24"/>
        </w:rPr>
        <w:t>轴和</w:t>
      </w:r>
      <w:r w:rsidR="00C454C2" w:rsidRPr="00270994">
        <w:rPr>
          <w:position w:val="-4"/>
          <w:szCs w:val="24"/>
        </w:rPr>
        <w:object w:dxaOrig="260" w:dyaOrig="240">
          <v:shape id="_x0000_i1074" type="#_x0000_t75" style="width:13.35pt;height:12pt" o:ole="">
            <v:imagedata r:id="rId205" o:title=""/>
          </v:shape>
          <o:OLEObject Type="Embed" ProgID="Equation.DSMT4" ShapeID="_x0000_i1074" DrawAspect="Content" ObjectID="_1480347843" r:id="rId206"/>
        </w:object>
      </w:r>
      <w:r w:rsidR="001163D4">
        <w:rPr>
          <w:szCs w:val="24"/>
        </w:rPr>
        <w:t>轴分别</w:t>
      </w:r>
      <w:r w:rsidR="001163D4">
        <w:rPr>
          <w:rFonts w:hint="eastAsia"/>
          <w:szCs w:val="24"/>
        </w:rPr>
        <w:t>沿着</w:t>
      </w:r>
      <w:r w:rsidR="00C16863" w:rsidRPr="00270994">
        <w:t>图像像素</w:t>
      </w:r>
      <w:r w:rsidR="001163D4">
        <w:rPr>
          <w:rFonts w:hint="eastAsia"/>
        </w:rPr>
        <w:t>阵列的</w:t>
      </w:r>
      <w:r w:rsidR="00C454C2" w:rsidRPr="00270994">
        <w:rPr>
          <w:position w:val="-6"/>
          <w:szCs w:val="24"/>
        </w:rPr>
        <w:object w:dxaOrig="200" w:dyaOrig="220">
          <v:shape id="_x0000_i1075" type="#_x0000_t75" style="width:10pt;height:12pt" o:ole="">
            <v:imagedata r:id="rId207" o:title=""/>
          </v:shape>
          <o:OLEObject Type="Embed" ProgID="Equation.DSMT4" ShapeID="_x0000_i1075" DrawAspect="Content" ObjectID="_1480347844" r:id="rId208"/>
        </w:object>
      </w:r>
      <w:r w:rsidR="00C16863" w:rsidRPr="00270994">
        <w:rPr>
          <w:szCs w:val="24"/>
        </w:rPr>
        <w:t>轴和</w:t>
      </w:r>
      <w:r w:rsidR="00C454C2" w:rsidRPr="00270994">
        <w:rPr>
          <w:position w:val="-6"/>
          <w:szCs w:val="24"/>
        </w:rPr>
        <w:object w:dxaOrig="200" w:dyaOrig="220">
          <v:shape id="_x0000_i1076" type="#_x0000_t75" style="width:10pt;height:12pt" o:ole="">
            <v:imagedata r:id="rId209" o:title=""/>
          </v:shape>
          <o:OLEObject Type="Embed" ProgID="Equation.DSMT4" ShapeID="_x0000_i1076" DrawAspect="Content" ObjectID="_1480347845" r:id="rId210"/>
        </w:object>
      </w:r>
      <w:r w:rsidR="001163D4">
        <w:rPr>
          <w:szCs w:val="24"/>
        </w:rPr>
        <w:t>轴方向</w:t>
      </w:r>
      <w:r w:rsidR="00C16863" w:rsidRPr="00270994">
        <w:rPr>
          <w:szCs w:val="24"/>
        </w:rPr>
        <w:t>。</w:t>
      </w:r>
      <w:r w:rsidR="00A1217C" w:rsidRPr="00270994">
        <w:rPr>
          <w:szCs w:val="24"/>
        </w:rPr>
        <w:t>从摄像机坐标系到图像物理坐标系的转换关系为</w:t>
      </w:r>
    </w:p>
    <w:p w:rsidR="00A1217C" w:rsidRPr="00270994" w:rsidRDefault="00B17EF6" w:rsidP="009B2CCE">
      <w:pPr>
        <w:wordWrap w:val="0"/>
        <w:ind w:firstLineChars="0" w:firstLine="0"/>
        <w:jc w:val="right"/>
        <w:rPr>
          <w:szCs w:val="24"/>
        </w:rPr>
      </w:pPr>
      <w:r w:rsidRPr="00270994">
        <w:rPr>
          <w:position w:val="-66"/>
          <w:szCs w:val="24"/>
        </w:rPr>
        <w:object w:dxaOrig="1060" w:dyaOrig="1440">
          <v:shape id="_x0000_i1077" type="#_x0000_t75" style="width:53.35pt;height:1in" o:ole="">
            <v:imagedata r:id="rId211" o:title=""/>
          </v:shape>
          <o:OLEObject Type="Embed" ProgID="Equation.DSMT4" ShapeID="_x0000_i1077" DrawAspect="Content" ObjectID="_1480347846" r:id="rId212"/>
        </w:object>
      </w:r>
      <w:r w:rsidR="009B2CCE"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01" w:name="ZEqnNum542086"/>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10</w:instrText>
      </w:r>
      <w:r w:rsidR="000B6866" w:rsidRPr="00270994">
        <w:rPr>
          <w:szCs w:val="24"/>
        </w:rPr>
        <w:fldChar w:fldCharType="end"/>
      </w:r>
      <w:r w:rsidR="000B6866" w:rsidRPr="00270994">
        <w:rPr>
          <w:szCs w:val="24"/>
        </w:rPr>
        <w:instrText>)</w:instrText>
      </w:r>
      <w:bookmarkEnd w:id="101"/>
      <w:r w:rsidR="000B6866" w:rsidRPr="00270994">
        <w:rPr>
          <w:szCs w:val="24"/>
        </w:rPr>
        <w:fldChar w:fldCharType="end"/>
      </w:r>
    </w:p>
    <w:p w:rsidR="002B68F6" w:rsidRPr="00270994" w:rsidRDefault="009B2CCE" w:rsidP="002B68F6">
      <w:pPr>
        <w:ind w:firstLineChars="0" w:firstLine="0"/>
      </w:pPr>
      <w:r w:rsidRPr="00270994">
        <w:t>式中，</w:t>
      </w:r>
      <w:r w:rsidR="00B17EF6" w:rsidRPr="00270994">
        <w:rPr>
          <w:position w:val="-10"/>
        </w:rPr>
        <w:object w:dxaOrig="580" w:dyaOrig="320">
          <v:shape id="_x0000_i1078" type="#_x0000_t75" style="width:29.35pt;height:16pt" o:ole="">
            <v:imagedata r:id="rId213" o:title=""/>
          </v:shape>
          <o:OLEObject Type="Embed" ProgID="Equation.DSMT4" ShapeID="_x0000_i1078" DrawAspect="Content" ObjectID="_1480347847" r:id="rId214"/>
        </w:object>
      </w:r>
      <w:r w:rsidRPr="00270994">
        <w:t>为像点的图像物理坐标，</w:t>
      </w:r>
      <w:r w:rsidR="00C454C2" w:rsidRPr="00270994">
        <w:rPr>
          <w:position w:val="-4"/>
        </w:rPr>
        <w:object w:dxaOrig="180" w:dyaOrig="260">
          <v:shape id="_x0000_i1079" type="#_x0000_t75" style="width:9.35pt;height:13.35pt" o:ole="">
            <v:imagedata r:id="rId215" o:title=""/>
          </v:shape>
          <o:OLEObject Type="Embed" ProgID="Equation.DSMT4" ShapeID="_x0000_i1079" DrawAspect="Content" ObjectID="_1480347848" r:id="rId216"/>
        </w:object>
      </w:r>
      <w:r w:rsidRPr="00270994">
        <w:t>为摄像机焦距。</w:t>
      </w:r>
    </w:p>
    <w:p w:rsidR="009B2CCE" w:rsidRPr="00270994" w:rsidRDefault="009B2CCE" w:rsidP="009B2CCE">
      <w:pPr>
        <w:ind w:firstLine="480"/>
      </w:pPr>
      <w:r w:rsidRPr="00270994">
        <w:t>公式</w:t>
      </w:r>
      <w:r w:rsidRPr="00270994">
        <w:fldChar w:fldCharType="begin"/>
      </w:r>
      <w:r w:rsidRPr="00270994">
        <w:instrText xml:space="preserve"> GOTOBUTTON ZEqnNum542086  \* MERGEFORMAT </w:instrText>
      </w:r>
      <w:r w:rsidRPr="00270994">
        <w:fldChar w:fldCharType="begin"/>
      </w:r>
      <w:r w:rsidRPr="00270994">
        <w:instrText xml:space="preserve"> REF ZEqnNum542086 \* Charformat \! \* MERGEFORMAT </w:instrText>
      </w:r>
      <w:r w:rsidRPr="00270994">
        <w:fldChar w:fldCharType="separate"/>
      </w:r>
      <w:r w:rsidR="008F6C4A" w:rsidRPr="008F6C4A">
        <w:instrText>(2.10)</w:instrText>
      </w:r>
      <w:r w:rsidRPr="00270994">
        <w:fldChar w:fldCharType="end"/>
      </w:r>
      <w:r w:rsidRPr="00270994">
        <w:fldChar w:fldCharType="end"/>
      </w:r>
      <w:r w:rsidRPr="00270994">
        <w:t>表示了摄像机成像的透视投影关系，又称针孔成像模型。</w:t>
      </w:r>
    </w:p>
    <w:p w:rsidR="009B2CCE" w:rsidRPr="00270994" w:rsidRDefault="009B2CCE" w:rsidP="009B2CCE">
      <w:pPr>
        <w:ind w:firstLineChars="0" w:firstLine="0"/>
      </w:pPr>
      <w:r w:rsidRPr="00270994">
        <w:t>(8)</w:t>
      </w:r>
      <w:r w:rsidR="00651701" w:rsidRPr="00270994">
        <w:t xml:space="preserve"> </w:t>
      </w:r>
      <w:r w:rsidRPr="00270994">
        <w:t>图像像素坐标系</w:t>
      </w:r>
      <w:r w:rsidRPr="00270994">
        <w:t>(</w:t>
      </w:r>
      <w:r w:rsidR="00C454C2" w:rsidRPr="00270994">
        <w:rPr>
          <w:position w:val="-14"/>
        </w:rPr>
        <w:object w:dxaOrig="279" w:dyaOrig="380">
          <v:shape id="_x0000_i1080" type="#_x0000_t75" style="width:14pt;height:19.35pt" o:ole="">
            <v:imagedata r:id="rId43" o:title=""/>
          </v:shape>
          <o:OLEObject Type="Embed" ProgID="Equation.DSMT4" ShapeID="_x0000_i1080" DrawAspect="Content" ObjectID="_1480347849" r:id="rId217"/>
        </w:object>
      </w:r>
      <w:r w:rsidR="00651701" w:rsidRPr="00270994">
        <w:rPr>
          <w:i/>
        </w:rPr>
        <w:t>-</w:t>
      </w:r>
      <w:r w:rsidR="00B17EF6" w:rsidRPr="00270994">
        <w:rPr>
          <w:i/>
          <w:position w:val="-6"/>
        </w:rPr>
        <w:object w:dxaOrig="300" w:dyaOrig="220">
          <v:shape id="_x0000_i1081" type="#_x0000_t75" style="width:15.35pt;height:12pt" o:ole="">
            <v:imagedata r:id="rId218" o:title=""/>
          </v:shape>
          <o:OLEObject Type="Embed" ProgID="Equation.DSMT4" ShapeID="_x0000_i1081" DrawAspect="Content" ObjectID="_1480347850" r:id="rId219"/>
        </w:object>
      </w:r>
      <w:r w:rsidRPr="00270994">
        <w:t>)</w:t>
      </w:r>
    </w:p>
    <w:p w:rsidR="009B2CCE" w:rsidRPr="00270994" w:rsidRDefault="009B2CCE" w:rsidP="009B2CCE">
      <w:pPr>
        <w:ind w:firstLine="480"/>
      </w:pPr>
      <w:r w:rsidRPr="00270994">
        <w:t>图像平面与光轴垂直，</w:t>
      </w:r>
      <w:r w:rsidR="00651701" w:rsidRPr="00270994">
        <w:t>与摄像机光心</w:t>
      </w:r>
      <w:r w:rsidRPr="00270994">
        <w:t>相距一个焦距。图像像素坐标系是</w:t>
      </w:r>
      <w:r w:rsidR="00FE7C8C" w:rsidRPr="00270994">
        <w:t>一个</w:t>
      </w:r>
      <w:r w:rsidRPr="00270994">
        <w:t>平面直角坐标系，</w:t>
      </w:r>
      <w:r w:rsidR="00FE7C8C" w:rsidRPr="00270994">
        <w:t>以像素为单位，</w:t>
      </w:r>
      <w:r w:rsidRPr="00270994">
        <w:t>坐标原点</w:t>
      </w:r>
      <w:r w:rsidR="00B17EF6" w:rsidRPr="00270994">
        <w:rPr>
          <w:position w:val="-14"/>
        </w:rPr>
        <w:object w:dxaOrig="279" w:dyaOrig="380">
          <v:shape id="_x0000_i1082" type="#_x0000_t75" style="width:14pt;height:19.35pt" o:ole="">
            <v:imagedata r:id="rId220" o:title=""/>
          </v:shape>
          <o:OLEObject Type="Embed" ProgID="Equation.DSMT4" ShapeID="_x0000_i1082" DrawAspect="Content" ObjectID="_1480347851" r:id="rId221"/>
        </w:object>
      </w:r>
      <w:r w:rsidRPr="00270994">
        <w:t>位于图像平面左上角，</w:t>
      </w:r>
      <w:r w:rsidR="00B17EF6" w:rsidRPr="00270994">
        <w:rPr>
          <w:position w:val="-6"/>
        </w:rPr>
        <w:object w:dxaOrig="200" w:dyaOrig="220">
          <v:shape id="_x0000_i1083" type="#_x0000_t75" style="width:10pt;height:12pt" o:ole="">
            <v:imagedata r:id="rId222" o:title=""/>
          </v:shape>
          <o:OLEObject Type="Embed" ProgID="Equation.DSMT4" ShapeID="_x0000_i1083" DrawAspect="Content" ObjectID="_1480347852" r:id="rId223"/>
        </w:object>
      </w:r>
      <w:r w:rsidRPr="00270994">
        <w:rPr>
          <w:szCs w:val="24"/>
        </w:rPr>
        <w:t>轴和</w:t>
      </w:r>
      <w:r w:rsidR="00B17EF6" w:rsidRPr="00270994">
        <w:rPr>
          <w:position w:val="-6"/>
          <w:szCs w:val="24"/>
        </w:rPr>
        <w:object w:dxaOrig="180" w:dyaOrig="220">
          <v:shape id="_x0000_i1084" type="#_x0000_t75" style="width:9.35pt;height:12pt" o:ole="">
            <v:imagedata r:id="rId224" o:title=""/>
          </v:shape>
          <o:OLEObject Type="Embed" ProgID="Equation.DSMT4" ShapeID="_x0000_i1084" DrawAspect="Content" ObjectID="_1480347853" r:id="rId225"/>
        </w:object>
      </w:r>
      <w:r w:rsidRPr="00270994">
        <w:rPr>
          <w:szCs w:val="24"/>
        </w:rPr>
        <w:t>轴分别平行于摄像机坐标系的</w:t>
      </w:r>
      <w:r w:rsidR="00B17EF6" w:rsidRPr="00270994">
        <w:rPr>
          <w:position w:val="-12"/>
          <w:szCs w:val="24"/>
        </w:rPr>
        <w:object w:dxaOrig="260" w:dyaOrig="360">
          <v:shape id="_x0000_i1085" type="#_x0000_t75" style="width:13.35pt;height:18.65pt" o:ole="">
            <v:imagedata r:id="rId226" o:title=""/>
          </v:shape>
          <o:OLEObject Type="Embed" ProgID="Equation.DSMT4" ShapeID="_x0000_i1085" DrawAspect="Content" ObjectID="_1480347854" r:id="rId227"/>
        </w:object>
      </w:r>
      <w:r w:rsidRPr="00270994">
        <w:rPr>
          <w:szCs w:val="24"/>
        </w:rPr>
        <w:t>轴和</w:t>
      </w:r>
      <w:r w:rsidR="00B17EF6" w:rsidRPr="00270994">
        <w:rPr>
          <w:position w:val="-12"/>
          <w:szCs w:val="24"/>
        </w:rPr>
        <w:object w:dxaOrig="279" w:dyaOrig="360">
          <v:shape id="_x0000_i1086" type="#_x0000_t75" style="width:14pt;height:18.65pt" o:ole="">
            <v:imagedata r:id="rId228" o:title=""/>
          </v:shape>
          <o:OLEObject Type="Embed" ProgID="Equation.DSMT4" ShapeID="_x0000_i1086" DrawAspect="Content" ObjectID="_1480347855" r:id="rId229"/>
        </w:object>
      </w:r>
      <w:r w:rsidRPr="00270994">
        <w:rPr>
          <w:szCs w:val="24"/>
        </w:rPr>
        <w:t>轴且方向相同，像素坐标</w:t>
      </w:r>
      <w:r w:rsidR="00B17EF6" w:rsidRPr="00270994">
        <w:rPr>
          <w:position w:val="-10"/>
          <w:szCs w:val="24"/>
        </w:rPr>
        <w:object w:dxaOrig="540" w:dyaOrig="320">
          <v:shape id="_x0000_i1087" type="#_x0000_t75" style="width:27.35pt;height:16pt" o:ole="">
            <v:imagedata r:id="rId230" o:title=""/>
          </v:shape>
          <o:OLEObject Type="Embed" ProgID="Equation.DSMT4" ShapeID="_x0000_i1087" DrawAspect="Content" ObjectID="_1480347856" r:id="rId231"/>
        </w:object>
      </w:r>
      <w:r w:rsidRPr="00270994">
        <w:rPr>
          <w:szCs w:val="24"/>
        </w:rPr>
        <w:t>是像点在像素阵列中的列数和行数。</w:t>
      </w:r>
      <w:r w:rsidR="008D7472" w:rsidRPr="00270994">
        <w:rPr>
          <w:szCs w:val="24"/>
        </w:rPr>
        <w:t>从图像物理坐标系到图像像素坐标系的转换关系为</w:t>
      </w:r>
    </w:p>
    <w:p w:rsidR="009B2CCE" w:rsidRPr="00270994" w:rsidRDefault="00B17EF6" w:rsidP="008D7472">
      <w:pPr>
        <w:wordWrap w:val="0"/>
        <w:ind w:firstLineChars="0" w:firstLine="0"/>
        <w:jc w:val="right"/>
      </w:pPr>
      <w:r w:rsidRPr="00270994">
        <w:rPr>
          <w:position w:val="-60"/>
        </w:rPr>
        <w:object w:dxaOrig="1120" w:dyaOrig="1320">
          <v:shape id="_x0000_i1088" type="#_x0000_t75" style="width:56pt;height:66pt" o:ole="">
            <v:imagedata r:id="rId232" o:title=""/>
          </v:shape>
          <o:OLEObject Type="Embed" ProgID="Equation.DSMT4" ShapeID="_x0000_i1088" DrawAspect="Content" ObjectID="_1480347857" r:id="rId233"/>
        </w:object>
      </w:r>
      <w:r w:rsidR="008D7472" w:rsidRPr="00270994">
        <w:t xml:space="preserve">                              </w:t>
      </w:r>
      <w:r w:rsidR="000B6866" w:rsidRPr="00270994">
        <w:fldChar w:fldCharType="begin"/>
      </w:r>
      <w:r w:rsidR="000B6866" w:rsidRPr="00270994">
        <w:instrText xml:space="preserve"> MACROBUTTON MTPlaceRef \* MERGEFORMAT </w:instrText>
      </w:r>
      <w:r w:rsidR="000B6866" w:rsidRPr="00270994">
        <w:fldChar w:fldCharType="begin"/>
      </w:r>
      <w:r w:rsidR="000B6866" w:rsidRPr="00270994">
        <w:instrText xml:space="preserve"> SEQ MTEqn \h \* MERGEFORMAT </w:instrText>
      </w:r>
      <w:r w:rsidR="000B6866" w:rsidRPr="00270994">
        <w:fldChar w:fldCharType="end"/>
      </w:r>
      <w:r w:rsidR="000B6866" w:rsidRPr="00270994">
        <w:instrText>(</w:instrText>
      </w:r>
      <w:fldSimple w:instr=" SEQ MTChap \c \* Arabic \* MERGEFORMAT ">
        <w:r w:rsidR="008F6C4A">
          <w:instrText>2</w:instrText>
        </w:r>
      </w:fldSimple>
      <w:r w:rsidR="000B6866" w:rsidRPr="00270994">
        <w:instrText>.</w:instrText>
      </w:r>
      <w:fldSimple w:instr=" SEQ MTEqn \c \* Arabic \* MERGEFORMAT ">
        <w:r w:rsidR="008F6C4A">
          <w:instrText>11</w:instrText>
        </w:r>
      </w:fldSimple>
      <w:r w:rsidR="000B6866" w:rsidRPr="00270994">
        <w:instrText>)</w:instrText>
      </w:r>
      <w:r w:rsidR="000B6866" w:rsidRPr="00270994">
        <w:fldChar w:fldCharType="end"/>
      </w:r>
    </w:p>
    <w:p w:rsidR="008D7472" w:rsidRPr="00270994" w:rsidRDefault="008D7472" w:rsidP="008D7472">
      <w:pPr>
        <w:ind w:firstLineChars="0" w:firstLine="0"/>
        <w:jc w:val="left"/>
      </w:pPr>
      <w:r w:rsidRPr="00270994">
        <w:t>式中，</w:t>
      </w:r>
      <w:r w:rsidR="00C454C2" w:rsidRPr="00270994">
        <w:rPr>
          <w:position w:val="-12"/>
        </w:rPr>
        <w:object w:dxaOrig="780" w:dyaOrig="360">
          <v:shape id="_x0000_i1089" type="#_x0000_t75" style="width:39.35pt;height:18.65pt" o:ole="">
            <v:imagedata r:id="rId234" o:title=""/>
          </v:shape>
          <o:OLEObject Type="Embed" ProgID="Equation.DSMT4" ShapeID="_x0000_i1089" DrawAspect="Content" ObjectID="_1480347858" r:id="rId235"/>
        </w:object>
      </w:r>
      <w:r w:rsidRPr="00270994">
        <w:t>为摄像机光轴与图像平面交点的像素坐标，</w:t>
      </w:r>
      <w:r w:rsidR="00C454C2" w:rsidRPr="00270994">
        <w:rPr>
          <w:position w:val="-6"/>
        </w:rPr>
        <w:object w:dxaOrig="320" w:dyaOrig="279">
          <v:shape id="_x0000_i1090" type="#_x0000_t75" style="width:16pt;height:14pt" o:ole="">
            <v:imagedata r:id="rId236" o:title=""/>
          </v:shape>
          <o:OLEObject Type="Embed" ProgID="Equation.DSMT4" ShapeID="_x0000_i1090" DrawAspect="Content" ObjectID="_1480347859" r:id="rId237"/>
        </w:object>
      </w:r>
      <w:r w:rsidR="00742D5A" w:rsidRPr="00270994">
        <w:t>、</w:t>
      </w:r>
      <w:r w:rsidR="00C454C2" w:rsidRPr="00270994">
        <w:rPr>
          <w:position w:val="-10"/>
        </w:rPr>
        <w:object w:dxaOrig="320" w:dyaOrig="320">
          <v:shape id="_x0000_i1091" type="#_x0000_t75" style="width:16pt;height:16pt" o:ole="">
            <v:imagedata r:id="rId238" o:title=""/>
          </v:shape>
          <o:OLEObject Type="Embed" ProgID="Equation.DSMT4" ShapeID="_x0000_i1091" DrawAspect="Content" ObjectID="_1480347860" r:id="rId239"/>
        </w:object>
      </w:r>
      <w:r w:rsidR="00742D5A" w:rsidRPr="00270994">
        <w:t>分别表示每个像素在图像平面横轴和纵轴方向的物理尺寸。</w:t>
      </w:r>
    </w:p>
    <w:p w:rsidR="00006BC9" w:rsidRPr="00270994" w:rsidRDefault="001025B8" w:rsidP="00006BC9">
      <w:pPr>
        <w:ind w:firstLine="480"/>
      </w:pPr>
      <w:r w:rsidRPr="00270994">
        <w:t>坐标系</w:t>
      </w:r>
      <w:r w:rsidRPr="00270994">
        <w:t>(5)~(8)</w:t>
      </w:r>
      <w:r w:rsidRPr="00270994">
        <w:t>为</w:t>
      </w:r>
      <w:r w:rsidR="00006BC9" w:rsidRPr="00270994">
        <w:t>视觉导航</w:t>
      </w:r>
      <w:r w:rsidRPr="00270994">
        <w:t>中常用的</w:t>
      </w:r>
      <w:r w:rsidR="00006BC9" w:rsidRPr="00270994">
        <w:t>坐标系</w:t>
      </w:r>
      <w:r w:rsidRPr="00270994">
        <w:t>，它们</w:t>
      </w:r>
      <w:r w:rsidR="00006BC9" w:rsidRPr="00270994">
        <w:t>之间的位置关系示意图如</w:t>
      </w:r>
      <w:r w:rsidR="003169D7" w:rsidRPr="00270994">
        <w:rPr>
          <w:szCs w:val="24"/>
        </w:rPr>
        <w:fldChar w:fldCharType="begin"/>
      </w:r>
      <w:r w:rsidR="003169D7" w:rsidRPr="00270994">
        <w:rPr>
          <w:szCs w:val="24"/>
        </w:rPr>
        <w:instrText xml:space="preserve"> REF _Ref302482983 \h  \* MERGEFORMAT </w:instrText>
      </w:r>
      <w:r w:rsidR="003169D7" w:rsidRPr="00270994">
        <w:rPr>
          <w:szCs w:val="24"/>
        </w:rPr>
      </w:r>
      <w:r w:rsidR="003169D7" w:rsidRPr="00270994">
        <w:rPr>
          <w:szCs w:val="24"/>
        </w:rPr>
        <w:fldChar w:fldCharType="separate"/>
      </w:r>
      <w:r w:rsidR="008F6C4A" w:rsidRPr="008F6C4A">
        <w:rPr>
          <w:szCs w:val="24"/>
        </w:rPr>
        <w:t>图</w:t>
      </w:r>
      <w:r w:rsidR="008F6C4A" w:rsidRPr="008F6C4A">
        <w:rPr>
          <w:szCs w:val="24"/>
        </w:rPr>
        <w:t>5</w:t>
      </w:r>
      <w:r w:rsidR="003169D7" w:rsidRPr="00270994">
        <w:rPr>
          <w:szCs w:val="24"/>
        </w:rPr>
        <w:fldChar w:fldCharType="end"/>
      </w:r>
      <w:r w:rsidR="00006BC9" w:rsidRPr="00270994">
        <w:t>所示。</w:t>
      </w:r>
    </w:p>
    <w:p w:rsidR="00006BC9" w:rsidRPr="00270994" w:rsidRDefault="00E71671" w:rsidP="000B6257">
      <w:pPr>
        <w:pStyle w:val="ae"/>
      </w:pPr>
      <w:r w:rsidRPr="00270994">
        <w:object w:dxaOrig="8209" w:dyaOrig="8130">
          <v:shape id="_x0000_i1746" type="#_x0000_t75" style="width:206pt;height:220.65pt" o:ole="">
            <v:imagedata r:id="rId240" o:title=""/>
          </v:shape>
          <o:OLEObject Type="Embed" ProgID="Visio.Drawing.11" ShapeID="_x0000_i1746" DrawAspect="Content" ObjectID="_1480347861" r:id="rId241"/>
        </w:object>
      </w:r>
    </w:p>
    <w:p w:rsidR="001D076B" w:rsidRDefault="0013272C" w:rsidP="00057A04">
      <w:pPr>
        <w:pStyle w:val="aff"/>
        <w:spacing w:before="163" w:after="163"/>
      </w:pPr>
      <w:bookmarkStart w:id="102" w:name="_Ref302482983"/>
      <w:bookmarkStart w:id="103" w:name="_Toc405322767"/>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8F6C4A">
        <w:rPr>
          <w:noProof/>
        </w:rPr>
        <w:t>5</w:t>
      </w:r>
      <w:r w:rsidRPr="00270994">
        <w:fldChar w:fldCharType="end"/>
      </w:r>
      <w:bookmarkEnd w:id="102"/>
      <w:r w:rsidR="00CD1147">
        <w:t xml:space="preserve"> </w:t>
      </w:r>
      <w:r w:rsidRPr="00270994">
        <w:t>视觉导航坐标系示意图</w:t>
      </w:r>
      <w:bookmarkEnd w:id="103"/>
    </w:p>
    <w:p w:rsidR="006F7886" w:rsidRPr="00270994" w:rsidRDefault="006F7886" w:rsidP="006F7886">
      <w:pPr>
        <w:ind w:firstLineChars="0" w:firstLine="0"/>
      </w:pPr>
      <w:r w:rsidRPr="00270994">
        <w:lastRenderedPageBreak/>
        <w:t>(</w:t>
      </w:r>
      <w:r>
        <w:rPr>
          <w:rFonts w:hint="eastAsia"/>
        </w:rPr>
        <w:t>9</w:t>
      </w:r>
      <w:r w:rsidRPr="00270994">
        <w:t xml:space="preserve">) </w:t>
      </w:r>
      <w:r>
        <w:rPr>
          <w:rFonts w:hint="eastAsia"/>
        </w:rPr>
        <w:t>星敏感器</w:t>
      </w:r>
      <w:r w:rsidRPr="00270994">
        <w:t>坐标系</w:t>
      </w:r>
      <w:r>
        <w:rPr>
          <w:rFonts w:hint="eastAsia"/>
        </w:rPr>
        <w:t>(s</w:t>
      </w:r>
      <w:r>
        <w:rPr>
          <w:rFonts w:hint="eastAsia"/>
        </w:rPr>
        <w:t>系</w:t>
      </w:r>
      <w:r w:rsidRPr="00270994">
        <w:t>)</w:t>
      </w:r>
    </w:p>
    <w:p w:rsidR="00855B89" w:rsidRPr="00270994" w:rsidRDefault="001E7FBD" w:rsidP="001E7FBD">
      <w:pPr>
        <w:ind w:firstLine="480"/>
        <w:rPr>
          <w:b/>
          <w:sz w:val="21"/>
          <w:szCs w:val="21"/>
        </w:rPr>
      </w:pPr>
      <w:r>
        <w:rPr>
          <w:rFonts w:hint="eastAsia"/>
        </w:rPr>
        <w:t>星敏感器坐标系与星敏感器固连，坐标原点位于星敏感器光心，</w:t>
      </w:r>
      <w:r>
        <w:rPr>
          <w:rFonts w:hint="eastAsia"/>
        </w:rPr>
        <w:t>x</w:t>
      </w:r>
      <w:r>
        <w:rPr>
          <w:rFonts w:hint="eastAsia"/>
        </w:rPr>
        <w:t>轴沿成像平面指向右侧，</w:t>
      </w:r>
      <w:r>
        <w:rPr>
          <w:rFonts w:hint="eastAsia"/>
        </w:rPr>
        <w:t>z</w:t>
      </w:r>
      <w:r>
        <w:rPr>
          <w:rFonts w:hint="eastAsia"/>
        </w:rPr>
        <w:t>轴指向光轴方向。</w:t>
      </w:r>
    </w:p>
    <w:p w:rsidR="00DE126D" w:rsidRPr="00270994" w:rsidRDefault="005E56CB" w:rsidP="00321818">
      <w:pPr>
        <w:pStyle w:val="20"/>
        <w:numPr>
          <w:ilvl w:val="0"/>
          <w:numId w:val="32"/>
        </w:numPr>
        <w:spacing w:before="163" w:after="163"/>
        <w:ind w:hanging="198"/>
      </w:pPr>
      <w:bookmarkStart w:id="104" w:name="_Toc404697768"/>
      <w:bookmarkStart w:id="105" w:name="_Toc404697826"/>
      <w:bookmarkStart w:id="106" w:name="_Toc404874235"/>
      <w:bookmarkStart w:id="107" w:name="_Toc404879636"/>
      <w:bookmarkStart w:id="108" w:name="_Toc405412120"/>
      <w:r w:rsidRPr="00270994">
        <w:t>惯性导航系统原理</w:t>
      </w:r>
      <w:bookmarkEnd w:id="104"/>
      <w:bookmarkEnd w:id="105"/>
      <w:bookmarkEnd w:id="106"/>
      <w:bookmarkEnd w:id="107"/>
      <w:bookmarkEnd w:id="108"/>
    </w:p>
    <w:p w:rsidR="00494B57" w:rsidRPr="00270994" w:rsidRDefault="00C37A2D" w:rsidP="00436CE0">
      <w:pPr>
        <w:ind w:firstLine="480"/>
      </w:pPr>
      <w:r w:rsidRPr="00270994">
        <w:t>捷联式惯性导航系统通过惯性测量单元（</w:t>
      </w:r>
      <w:r w:rsidRPr="00270994">
        <w:t>IMU</w:t>
      </w:r>
      <w:r w:rsidRPr="00270994">
        <w:t>）感知的加速度和角速度信息，解算得到载体相对导航坐标系的位置和姿态。导航坐标系通常</w:t>
      </w:r>
      <w:r w:rsidR="00494B57" w:rsidRPr="00270994">
        <w:t>有地理系、行星固连坐标系、游动坐标系等方式，本文中选择行星固连的世界坐标系作为导航坐标系。</w:t>
      </w:r>
    </w:p>
    <w:p w:rsidR="006A6547" w:rsidRDefault="00494B57" w:rsidP="000B6257">
      <w:pPr>
        <w:ind w:firstLine="480"/>
      </w:pPr>
      <w:r w:rsidRPr="00270994">
        <w:t>由于</w:t>
      </w:r>
      <w:r w:rsidRPr="00270994">
        <w:t>IMU</w:t>
      </w:r>
      <w:r w:rsidRPr="00270994">
        <w:t>感知的运动信息时相对于惯性系的，且加速度</w:t>
      </w:r>
      <w:r w:rsidR="004842A1" w:rsidRPr="00270994">
        <w:t>计</w:t>
      </w:r>
      <w:r w:rsidRPr="00270994">
        <w:t>感知的比力信息中包含了行星重力加速度，陀螺仪感知的角速度信息中包含了地球自转及公转角速度。为了从</w:t>
      </w:r>
      <w:r w:rsidRPr="00270994">
        <w:t>IMU</w:t>
      </w:r>
      <w:r w:rsidRPr="00270994">
        <w:t>数据中提取载体的运动加速度和角速度，需要将</w:t>
      </w:r>
      <w:r w:rsidR="004842A1" w:rsidRPr="00270994">
        <w:t>加速度计输出的比力信息中包含的行星表面运动加速度和由行星自转导致的</w:t>
      </w:r>
      <w:r w:rsidR="00B804A2" w:rsidRPr="00270994">
        <w:t>科氏加速度剔除，将陀螺仪数据中的行星自转角速度剔除。</w:t>
      </w:r>
      <w:r w:rsidR="005635E7" w:rsidRPr="00270994">
        <w:t>同时，由于</w:t>
      </w:r>
      <w:r w:rsidR="005635E7" w:rsidRPr="00270994">
        <w:t>IMU</w:t>
      </w:r>
      <w:r w:rsidR="005635E7" w:rsidRPr="00270994">
        <w:t>的数据是在本体系中获取的，而解算导航系位置姿态需要基于导航系的加速度和角速度，因此需要实时将</w:t>
      </w:r>
      <w:r w:rsidR="005635E7" w:rsidRPr="00270994">
        <w:t>IMU</w:t>
      </w:r>
      <w:r w:rsidR="005635E7" w:rsidRPr="00270994">
        <w:t>数据转换到</w:t>
      </w:r>
      <w:r w:rsidR="00363648" w:rsidRPr="00270994">
        <w:t>导航</w:t>
      </w:r>
      <w:r w:rsidR="005635E7" w:rsidRPr="00270994">
        <w:t>系</w:t>
      </w:r>
      <w:r w:rsidR="00CC7824" w:rsidRPr="00270994">
        <w:t>。</w:t>
      </w:r>
      <w:r w:rsidR="009202F4" w:rsidRPr="00270994">
        <w:t>已知</w:t>
      </w:r>
      <w:r w:rsidR="009202F4" w:rsidRPr="00270994">
        <w:t>IMU</w:t>
      </w:r>
      <w:r w:rsidR="009202F4" w:rsidRPr="00270994">
        <w:t>的常值漂移时，</w:t>
      </w:r>
      <w:r w:rsidR="00CC7824" w:rsidRPr="00270994">
        <w:t>在导入</w:t>
      </w:r>
      <w:r w:rsidR="00CC7824" w:rsidRPr="00270994">
        <w:t>IMU</w:t>
      </w:r>
      <w:r w:rsidR="00CC7824" w:rsidRPr="00270994">
        <w:t>数据到捷联解算流程前</w:t>
      </w:r>
      <w:r w:rsidR="009202F4" w:rsidRPr="00270994">
        <w:t>将该常值漂移补偿。</w:t>
      </w:r>
      <w:r w:rsidR="006A6547" w:rsidRPr="00270994">
        <w:t>世界坐标系下的捷联惯性导航解算流程如</w:t>
      </w:r>
      <w:r w:rsidR="006A6547" w:rsidRPr="00270994">
        <w:fldChar w:fldCharType="begin"/>
      </w:r>
      <w:r w:rsidR="006A6547" w:rsidRPr="00270994">
        <w:instrText xml:space="preserve"> REF _Ref340503586 \h  \* MERGEFORMAT </w:instrText>
      </w:r>
      <w:r w:rsidR="006A6547" w:rsidRPr="00270994">
        <w:fldChar w:fldCharType="separate"/>
      </w:r>
      <w:r w:rsidR="008F6C4A" w:rsidRPr="008F6C4A">
        <w:rPr>
          <w:sz w:val="21"/>
          <w:szCs w:val="21"/>
        </w:rPr>
        <w:t>图</w:t>
      </w:r>
      <w:r w:rsidR="008F6C4A" w:rsidRPr="008F6C4A">
        <w:rPr>
          <w:sz w:val="21"/>
          <w:szCs w:val="21"/>
        </w:rPr>
        <w:t>6</w:t>
      </w:r>
      <w:r w:rsidR="006A6547" w:rsidRPr="00270994">
        <w:fldChar w:fldCharType="end"/>
      </w:r>
      <w:r w:rsidR="006A6547" w:rsidRPr="00270994">
        <w:t>所示。</w:t>
      </w:r>
    </w:p>
    <w:p w:rsidR="000B6257" w:rsidRPr="00270994" w:rsidRDefault="000B6257" w:rsidP="0076405A">
      <w:pPr>
        <w:pStyle w:val="ae"/>
      </w:pPr>
      <w:r>
        <w:object w:dxaOrig="10553" w:dyaOrig="4665">
          <v:shape id="_x0000_i1092" type="#_x0000_t75" style="width:453.35pt;height:200.65pt" o:ole="">
            <v:imagedata r:id="rId242" o:title=""/>
          </v:shape>
          <o:OLEObject Type="Embed" ProgID="Visio.Drawing.11" ShapeID="_x0000_i1092" DrawAspect="Content" ObjectID="_1480347862" r:id="rId243"/>
        </w:object>
      </w:r>
    </w:p>
    <w:p w:rsidR="006A6547" w:rsidRPr="00270994" w:rsidRDefault="006A6547" w:rsidP="00057A04">
      <w:pPr>
        <w:pStyle w:val="aff"/>
        <w:spacing w:before="163" w:after="163"/>
      </w:pPr>
      <w:bookmarkStart w:id="109" w:name="_Ref340503586"/>
      <w:bookmarkStart w:id="110"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8F6C4A">
        <w:rPr>
          <w:noProof/>
        </w:rPr>
        <w:t>6</w:t>
      </w:r>
      <w:r w:rsidRPr="00270994">
        <w:fldChar w:fldCharType="end"/>
      </w:r>
      <w:bookmarkEnd w:id="109"/>
      <w:r w:rsidRPr="00270994">
        <w:t xml:space="preserve"> </w:t>
      </w:r>
      <w:r w:rsidRPr="00270994">
        <w:t>世界坐标系下捷联惯性导航原理框图</w:t>
      </w:r>
      <w:bookmarkEnd w:id="110"/>
    </w:p>
    <w:p w:rsidR="00DB62B4" w:rsidRPr="00270994" w:rsidRDefault="003F69A1" w:rsidP="0007076C">
      <w:pPr>
        <w:pStyle w:val="30"/>
        <w:numPr>
          <w:ilvl w:val="0"/>
          <w:numId w:val="33"/>
        </w:numPr>
        <w:spacing w:before="163" w:after="163"/>
        <w:ind w:left="660" w:right="240"/>
      </w:pPr>
      <w:bookmarkStart w:id="111" w:name="_Toc404697769"/>
      <w:bookmarkStart w:id="112" w:name="_Toc404697827"/>
      <w:bookmarkStart w:id="113" w:name="_Toc404874236"/>
      <w:bookmarkStart w:id="114" w:name="_Toc404879637"/>
      <w:bookmarkStart w:id="115" w:name="_Toc405412121"/>
      <w:r w:rsidRPr="00270994">
        <w:t>世界</w:t>
      </w:r>
      <w:r w:rsidR="008D156A" w:rsidRPr="00270994">
        <w:t>坐标系下的</w:t>
      </w:r>
      <w:r w:rsidR="00274A97" w:rsidRPr="00270994">
        <w:t>捷联</w:t>
      </w:r>
      <w:r w:rsidR="00DB62B4" w:rsidRPr="00270994">
        <w:t>惯性导航力学编排方程</w:t>
      </w:r>
      <w:bookmarkEnd w:id="111"/>
      <w:bookmarkEnd w:id="112"/>
      <w:bookmarkEnd w:id="113"/>
      <w:bookmarkEnd w:id="114"/>
      <w:bookmarkEnd w:id="115"/>
    </w:p>
    <w:p w:rsidR="001011CD" w:rsidRPr="00270994" w:rsidRDefault="001011CD" w:rsidP="001011CD">
      <w:pPr>
        <w:ind w:firstLine="480"/>
      </w:pPr>
      <w:r w:rsidRPr="00270994">
        <w:t>惯性导航算法是通过求解惯性导航系统的力学编排方程来实现的，惯导力学编排方程的推导是基于牛顿力学定律而建立的。</w:t>
      </w:r>
      <w:r w:rsidR="00367871" w:rsidRPr="00270994">
        <w:t>通过分析</w:t>
      </w:r>
      <w:r w:rsidR="00367871" w:rsidRPr="00270994">
        <w:t>IMU</w:t>
      </w:r>
      <w:r w:rsidR="00367871" w:rsidRPr="00270994">
        <w:t>数据与载体在导航系内的运动</w:t>
      </w:r>
      <w:r w:rsidR="00367871" w:rsidRPr="00270994">
        <w:lastRenderedPageBreak/>
        <w:t>加速度、角速度以及速度的关系可得到世界坐标系下的捷联惯性导航力学编排方程</w:t>
      </w:r>
      <w:r w:rsidR="00E1018D">
        <w:fldChar w:fldCharType="begin"/>
      </w:r>
      <w:r w:rsidR="00DB3984">
        <w:rPr>
          <w:rFonts w:hint="eastAsia"/>
        </w:rPr>
        <w:instrText xml:space="preserve"> ADDIN EN.CITE &lt;EndNote&gt;&lt;Cite&gt;&lt;Author&gt;</w:instrText>
      </w:r>
      <w:r w:rsidR="00DB3984">
        <w:rPr>
          <w:rFonts w:hint="eastAsia"/>
        </w:rPr>
        <w:instrText>以光衢</w:instrText>
      </w:r>
      <w:r w:rsidR="00DB3984">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sidR="00DB3984">
        <w:rPr>
          <w:rFonts w:hint="eastAsia"/>
        </w:rPr>
        <w:instrText>以光衢</w:instrText>
      </w:r>
      <w:r w:rsidR="00DB3984">
        <w:rPr>
          <w:rFonts w:hint="eastAsia"/>
        </w:rPr>
        <w:instrText>&lt;/style&gt;&lt;/author&gt;&lt;/authors&gt;&lt;/contributors&gt;&lt;titles&gt;&lt;title&gt;&lt;style face="normal" font="default" charset="134" size="100%"&gt;</w:instrText>
      </w:r>
      <w:r w:rsidR="00DB3984">
        <w:rPr>
          <w:rFonts w:hint="eastAsia"/>
        </w:rPr>
        <w:instrText>惯性导航原理</w:instrText>
      </w:r>
      <w:r w:rsidR="00DB3984">
        <w:rPr>
          <w:rFonts w:hint="eastAsia"/>
        </w:rPr>
        <w:instrText>&lt;/style&gt;&lt;/title&gt;&lt;/titles&gt;&lt;section&gt;16-89&lt;/section&gt;&lt;dates&gt;&lt;year&gt;1987&lt;/year&gt;&lt;/dates&gt;&lt;publisher&gt;&lt;style face="normal" font="default" charset="134" size="100%"&gt;</w:instrText>
      </w:r>
      <w:r w:rsidR="00DB3984">
        <w:rPr>
          <w:rFonts w:hint="eastAsia"/>
        </w:rPr>
        <w:instrText>航空工业出版社</w:instrText>
      </w:r>
      <w:r w:rsidR="00DB3984">
        <w:rPr>
          <w:rFonts w:hint="eastAsia"/>
        </w:rPr>
        <w:instrText>&lt;/style&gt;&lt;/publisher&gt;&lt;urls&gt;&lt;/urls&gt;&lt;/record&gt;&lt;/Cite&gt;&lt;Cite&gt;&lt;Auth</w:instrText>
      </w:r>
      <w:r w:rsidR="00DB3984">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rsidR="00E1018D">
        <w:fldChar w:fldCharType="separate"/>
      </w:r>
      <w:r w:rsidR="00DB3984" w:rsidRPr="00DB3984">
        <w:rPr>
          <w:vertAlign w:val="superscript"/>
        </w:rPr>
        <w:t>[</w:t>
      </w:r>
      <w:hyperlink w:anchor="_ENREF_65" w:tooltip="以光衢, 1987 #160" w:history="1">
        <w:r w:rsidR="0076405A" w:rsidRPr="00DB3984">
          <w:rPr>
            <w:vertAlign w:val="superscript"/>
          </w:rPr>
          <w:t>65</w:t>
        </w:r>
      </w:hyperlink>
      <w:r w:rsidR="00DB3984" w:rsidRPr="00DB3984">
        <w:rPr>
          <w:vertAlign w:val="superscript"/>
        </w:rPr>
        <w:t xml:space="preserve">, </w:t>
      </w:r>
      <w:hyperlink w:anchor="_ENREF_66" w:tooltip="Titterton, 2004 #136" w:history="1">
        <w:r w:rsidR="0076405A" w:rsidRPr="00DB3984">
          <w:rPr>
            <w:vertAlign w:val="superscript"/>
          </w:rPr>
          <w:t>66</w:t>
        </w:r>
      </w:hyperlink>
      <w:r w:rsidR="00DB3984" w:rsidRPr="00DB3984">
        <w:rPr>
          <w:vertAlign w:val="superscript"/>
        </w:rPr>
        <w:t>]</w:t>
      </w:r>
      <w:r w:rsidR="00E1018D">
        <w:fldChar w:fldCharType="end"/>
      </w:r>
      <w:r w:rsidR="00367871" w:rsidRPr="00270994">
        <w:t>。</w:t>
      </w:r>
    </w:p>
    <w:p w:rsidR="006A6547" w:rsidRPr="00270994" w:rsidRDefault="00E023BC" w:rsidP="00E023BC">
      <w:pPr>
        <w:ind w:firstLineChars="0" w:firstLine="0"/>
      </w:pPr>
      <w:r>
        <w:rPr>
          <w:rFonts w:hint="eastAsia"/>
        </w:rPr>
        <w:t xml:space="preserve">(1) </w:t>
      </w:r>
      <w:r w:rsidR="006A6547" w:rsidRPr="00270994">
        <w:t>相对世界坐标系的运动</w:t>
      </w:r>
      <w:r w:rsidR="00367871" w:rsidRPr="00270994">
        <w:t>描述</w:t>
      </w:r>
    </w:p>
    <w:p w:rsidR="006A6547" w:rsidRPr="00270994" w:rsidRDefault="006A6547" w:rsidP="00367871">
      <w:pPr>
        <w:ind w:firstLine="480"/>
      </w:pPr>
      <w:r w:rsidRPr="00270994">
        <w:t>载体相对世界坐标系</w:t>
      </w:r>
      <w:r w:rsidR="00367871" w:rsidRPr="00270994">
        <w:t>的</w:t>
      </w:r>
      <w:r w:rsidRPr="00270994">
        <w:t>的</w:t>
      </w:r>
      <w:r w:rsidR="00367871" w:rsidRPr="00270994">
        <w:t>位置、速度、加速度分别为</w:t>
      </w:r>
      <w:r w:rsidR="008B0BE1" w:rsidRPr="008B25DC">
        <w:rPr>
          <w:position w:val="-12"/>
        </w:rPr>
        <w:object w:dxaOrig="320" w:dyaOrig="360">
          <v:shape id="_x0000_i1093" type="#_x0000_t75" style="width:16pt;height:18pt" o:ole="">
            <v:imagedata r:id="rId244" o:title=""/>
          </v:shape>
          <o:OLEObject Type="Embed" ProgID="Equation.DSMT4" ShapeID="_x0000_i1093" DrawAspect="Content" ObjectID="_1480347863" r:id="rId245"/>
        </w:object>
      </w:r>
      <w:r w:rsidR="00367871" w:rsidRPr="00270994">
        <w:t>、</w:t>
      </w:r>
      <w:r w:rsidR="008B25DC" w:rsidRPr="008B25DC">
        <w:rPr>
          <w:position w:val="-12"/>
        </w:rPr>
        <w:object w:dxaOrig="340" w:dyaOrig="360">
          <v:shape id="_x0000_i1094" type="#_x0000_t75" style="width:17.35pt;height:18pt" o:ole="">
            <v:imagedata r:id="rId246" o:title=""/>
          </v:shape>
          <o:OLEObject Type="Embed" ProgID="Equation.DSMT4" ShapeID="_x0000_i1094" DrawAspect="Content" ObjectID="_1480347864" r:id="rId247"/>
        </w:object>
      </w:r>
      <w:r w:rsidR="00367871" w:rsidRPr="00270994">
        <w:t>、</w:t>
      </w:r>
      <w:r w:rsidR="008B25DC" w:rsidRPr="008B25DC">
        <w:rPr>
          <w:position w:val="-12"/>
        </w:rPr>
        <w:object w:dxaOrig="340" w:dyaOrig="360">
          <v:shape id="_x0000_i1095" type="#_x0000_t75" style="width:17.35pt;height:18pt" o:ole="">
            <v:imagedata r:id="rId248" o:title=""/>
          </v:shape>
          <o:OLEObject Type="Embed" ProgID="Equation.DSMT4" ShapeID="_x0000_i1095" DrawAspect="Content" ObjectID="_1480347865" r:id="rId249"/>
        </w:object>
      </w:r>
      <w:r w:rsidR="00367871" w:rsidRPr="00270994">
        <w:t>，相对惯性系的加速度为</w:t>
      </w:r>
      <w:r w:rsidR="008B25DC" w:rsidRPr="00270994">
        <w:rPr>
          <w:position w:val="-12"/>
        </w:rPr>
        <w:object w:dxaOrig="320" w:dyaOrig="360">
          <v:shape id="_x0000_i1096" type="#_x0000_t75" style="width:16pt;height:18.65pt" o:ole="">
            <v:imagedata r:id="rId250" o:title=""/>
          </v:shape>
          <o:OLEObject Type="Embed" ProgID="Equation.DSMT4" ShapeID="_x0000_i1096" DrawAspect="Content" ObjectID="_1480347866" r:id="rId251"/>
        </w:object>
      </w:r>
      <w:r w:rsidR="008B25DC">
        <w:rPr>
          <w:rFonts w:hint="eastAsia"/>
        </w:rPr>
        <w:t>、</w:t>
      </w:r>
      <w:r w:rsidR="008B25DC" w:rsidRPr="008B25DC">
        <w:rPr>
          <w:position w:val="-12"/>
        </w:rPr>
        <w:object w:dxaOrig="320" w:dyaOrig="360">
          <v:shape id="_x0000_i1097" type="#_x0000_t75" style="width:16pt;height:18pt" o:ole="">
            <v:imagedata r:id="rId244" o:title=""/>
          </v:shape>
          <o:OLEObject Type="Embed" ProgID="Equation.DSMT4" ShapeID="_x0000_i1097" DrawAspect="Content" ObjectID="_1480347867" r:id="rId252"/>
        </w:object>
      </w:r>
      <w:r w:rsidRPr="00270994">
        <w:t>、</w:t>
      </w:r>
      <w:r w:rsidR="008B25DC" w:rsidRPr="008B25DC">
        <w:rPr>
          <w:position w:val="-12"/>
        </w:rPr>
        <w:object w:dxaOrig="340" w:dyaOrig="360">
          <v:shape id="_x0000_i1098" type="#_x0000_t75" style="width:17.35pt;height:18pt" o:ole="">
            <v:imagedata r:id="rId246" o:title=""/>
          </v:shape>
          <o:OLEObject Type="Embed" ProgID="Equation.DSMT4" ShapeID="_x0000_i1098" DrawAspect="Content" ObjectID="_1480347868" r:id="rId253"/>
        </w:object>
      </w:r>
      <w:r w:rsidRPr="00270994">
        <w:t>、</w:t>
      </w:r>
      <w:r w:rsidR="008B25DC" w:rsidRPr="008B25DC">
        <w:rPr>
          <w:position w:val="-12"/>
        </w:rPr>
        <w:object w:dxaOrig="340" w:dyaOrig="360">
          <v:shape id="_x0000_i1099" type="#_x0000_t75" style="width:17.35pt;height:18pt" o:ole="">
            <v:imagedata r:id="rId248" o:title=""/>
          </v:shape>
          <o:OLEObject Type="Embed" ProgID="Equation.DSMT4" ShapeID="_x0000_i1099" DrawAspect="Content" ObjectID="_1480347869" r:id="rId254"/>
        </w:object>
      </w:r>
      <w:r w:rsidRPr="00270994">
        <w:t>之间关系为：</w:t>
      </w:r>
    </w:p>
    <w:p w:rsidR="006A6547" w:rsidRPr="00270994" w:rsidRDefault="006A6547" w:rsidP="0092413B">
      <w:pPr>
        <w:pStyle w:val="MTDisplayEquation"/>
      </w:pPr>
      <w:r w:rsidRPr="00270994">
        <w:tab/>
      </w:r>
      <w:r w:rsidR="008B25DC" w:rsidRPr="00270994">
        <w:rPr>
          <w:position w:val="-32"/>
        </w:rPr>
        <w:object w:dxaOrig="1260" w:dyaOrig="760">
          <v:shape id="_x0000_i1100" type="#_x0000_t75" style="width:63.35pt;height:37.35pt" o:ole="">
            <v:imagedata r:id="rId255" o:title=""/>
          </v:shape>
          <o:OLEObject Type="Embed" ProgID="Equation.DSMT4" ShapeID="_x0000_i1100" DrawAspect="Content" ObjectID="_1480347870" r:id="rId256"/>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12</w:instrText>
        </w:r>
      </w:fldSimple>
      <w:r w:rsidR="00914B05" w:rsidRPr="00270994">
        <w:instrText>)</w:instrText>
      </w:r>
      <w:r w:rsidR="00914B05" w:rsidRPr="00270994">
        <w:fldChar w:fldCharType="end"/>
      </w:r>
    </w:p>
    <w:p w:rsidR="006A6547" w:rsidRPr="00270994" w:rsidRDefault="006A6547" w:rsidP="0092413B">
      <w:pPr>
        <w:pStyle w:val="MTDisplayEquation"/>
      </w:pPr>
      <w:r w:rsidRPr="00270994">
        <w:tab/>
      </w:r>
      <w:r w:rsidR="008B25DC" w:rsidRPr="00270994">
        <w:rPr>
          <w:position w:val="-32"/>
        </w:rPr>
        <w:object w:dxaOrig="1300" w:dyaOrig="760">
          <v:shape id="_x0000_i1101" type="#_x0000_t75" style="width:65.35pt;height:37.35pt" o:ole="">
            <v:imagedata r:id="rId257" o:title=""/>
          </v:shape>
          <o:OLEObject Type="Embed" ProgID="Equation.DSMT4" ShapeID="_x0000_i1101" DrawAspect="Content" ObjectID="_1480347871" r:id="rId258"/>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13</w:instrText>
        </w:r>
      </w:fldSimple>
      <w:r w:rsidR="00914B05" w:rsidRPr="00270994">
        <w:instrText>)</w:instrText>
      </w:r>
      <w:r w:rsidR="00914B05" w:rsidRPr="00270994">
        <w:fldChar w:fldCharType="end"/>
      </w:r>
    </w:p>
    <w:p w:rsidR="006A6547" w:rsidRPr="00270994" w:rsidRDefault="008B0BE1" w:rsidP="008B0BE1">
      <w:pPr>
        <w:ind w:firstLine="480"/>
      </w:pPr>
      <w:r>
        <w:rPr>
          <w:position w:val="-12"/>
        </w:rPr>
        <w:object w:dxaOrig="300" w:dyaOrig="360">
          <v:shape id="_x0000_i1102" type="#_x0000_t75" style="width:15.35pt;height:18pt" o:ole="">
            <v:imagedata r:id="rId259" o:title=""/>
          </v:shape>
          <o:OLEObject Type="Embed" ProgID="Equation.DSMT4" ShapeID="_x0000_i1102" DrawAspect="Content" ObjectID="_1480347872" r:id="rId260"/>
        </w:object>
      </w:r>
      <w:r w:rsidR="006A6547" w:rsidRPr="00270994">
        <w:t>与</w:t>
      </w:r>
      <w:r w:rsidRPr="008B0BE1">
        <w:rPr>
          <w:position w:val="-12"/>
        </w:rPr>
        <w:object w:dxaOrig="320" w:dyaOrig="360">
          <v:shape id="_x0000_i1103" type="#_x0000_t75" style="width:16pt;height:18pt" o:ole="">
            <v:imagedata r:id="rId261" o:title=""/>
          </v:shape>
          <o:OLEObject Type="Embed" ProgID="Equation.DSMT4" ShapeID="_x0000_i1103" DrawAspect="Content" ObjectID="_1480347873" r:id="rId262"/>
        </w:object>
      </w:r>
      <w:r w:rsidR="006A6547" w:rsidRPr="00270994">
        <w:t>之间有如下关系：</w:t>
      </w:r>
    </w:p>
    <w:p w:rsidR="006A6547" w:rsidRPr="00270994" w:rsidRDefault="006A6547" w:rsidP="0092413B">
      <w:pPr>
        <w:pStyle w:val="MTDisplayEquation"/>
      </w:pPr>
      <w:r w:rsidRPr="00270994">
        <w:tab/>
      </w:r>
      <w:r w:rsidR="008B0BE1" w:rsidRPr="00270994">
        <w:rPr>
          <w:position w:val="-36"/>
        </w:rPr>
        <w:object w:dxaOrig="1280" w:dyaOrig="820">
          <v:shape id="_x0000_i1104" type="#_x0000_t75" style="width:64pt;height:41.35pt" o:ole="">
            <v:imagedata r:id="rId263" o:title=""/>
          </v:shape>
          <o:OLEObject Type="Embed" ProgID="Equation.DSMT4" ShapeID="_x0000_i1104" DrawAspect="Content" ObjectID="_1480347874" r:id="rId264"/>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14</w:instrText>
        </w:r>
      </w:fldSimple>
      <w:r w:rsidR="00914B05" w:rsidRPr="00270994">
        <w:instrText>)</w:instrText>
      </w:r>
      <w:r w:rsidR="00914B05" w:rsidRPr="00270994">
        <w:fldChar w:fldCharType="end"/>
      </w:r>
    </w:p>
    <w:p w:rsidR="006A6547" w:rsidRPr="00270994" w:rsidRDefault="008B0BE1" w:rsidP="00A7140C">
      <w:pPr>
        <w:ind w:firstLine="480"/>
      </w:pPr>
      <w:r w:rsidRPr="00270994">
        <w:rPr>
          <w:position w:val="-12"/>
        </w:rPr>
        <w:object w:dxaOrig="320" w:dyaOrig="360">
          <v:shape id="_x0000_i1105" type="#_x0000_t75" style="width:16pt;height:18.65pt" o:ole="">
            <v:imagedata r:id="rId265" o:title=""/>
          </v:shape>
          <o:OLEObject Type="Embed" ProgID="Equation.DSMT4" ShapeID="_x0000_i1105" DrawAspect="Content" ObjectID="_1480347875" r:id="rId266"/>
        </w:object>
      </w:r>
      <w:r w:rsidR="006A6547" w:rsidRPr="00270994">
        <w:t>与</w:t>
      </w:r>
      <w:r w:rsidRPr="008B25DC">
        <w:rPr>
          <w:position w:val="-12"/>
        </w:rPr>
        <w:object w:dxaOrig="340" w:dyaOrig="360">
          <v:shape id="_x0000_i1106" type="#_x0000_t75" style="width:17.35pt;height:18pt" o:ole="">
            <v:imagedata r:id="rId248" o:title=""/>
          </v:shape>
          <o:OLEObject Type="Embed" ProgID="Equation.DSMT4" ShapeID="_x0000_i1106" DrawAspect="Content" ObjectID="_1480347876" r:id="rId267"/>
        </w:object>
      </w:r>
      <w:r w:rsidR="006A6547" w:rsidRPr="00270994">
        <w:t>之间有如下关系：</w:t>
      </w:r>
    </w:p>
    <w:p w:rsidR="006A6547" w:rsidRPr="00270994" w:rsidRDefault="006A6547" w:rsidP="0092413B">
      <w:pPr>
        <w:pStyle w:val="MTDisplayEquation"/>
      </w:pPr>
      <w:r w:rsidRPr="00270994">
        <w:tab/>
      </w:r>
      <w:r w:rsidR="008B0BE1" w:rsidRPr="00270994">
        <w:rPr>
          <w:position w:val="-30"/>
        </w:rPr>
        <w:object w:dxaOrig="3920" w:dyaOrig="700">
          <v:shape id="_x0000_i1107" type="#_x0000_t75" style="width:237.35pt;height:42.65pt" o:ole="">
            <v:imagedata r:id="rId268" o:title=""/>
          </v:shape>
          <o:OLEObject Type="Embed" ProgID="Equation.DSMT4" ShapeID="_x0000_i1107" DrawAspect="Content" ObjectID="_1480347877" r:id="rId269"/>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15</w:instrText>
        </w:r>
      </w:fldSimple>
      <w:r w:rsidR="00914B05" w:rsidRPr="00270994">
        <w:instrText>)</w:instrText>
      </w:r>
      <w:r w:rsidR="00914B05" w:rsidRPr="00270994">
        <w:fldChar w:fldCharType="end"/>
      </w:r>
    </w:p>
    <w:p w:rsidR="006A6547" w:rsidRPr="00270994" w:rsidRDefault="006A6547" w:rsidP="0092413B">
      <w:pPr>
        <w:pStyle w:val="MTDisplayEquation"/>
      </w:pPr>
      <w:r w:rsidRPr="00270994">
        <w:tab/>
      </w:r>
      <w:r w:rsidR="008B0BE1" w:rsidRPr="00270994">
        <w:rPr>
          <w:position w:val="-72"/>
        </w:rPr>
        <w:object w:dxaOrig="4080" w:dyaOrig="2000">
          <v:shape id="_x0000_i1108" type="#_x0000_t75" style="width:204pt;height:100pt" o:ole="">
            <v:imagedata r:id="rId270" o:title=""/>
          </v:shape>
          <o:OLEObject Type="Embed" ProgID="Equation.DSMT4" ShapeID="_x0000_i1108" DrawAspect="Content" ObjectID="_1480347878" r:id="rId271"/>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bookmarkStart w:id="116" w:name="ZEqnNum632087"/>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16</w:instrText>
        </w:r>
      </w:fldSimple>
      <w:r w:rsidR="00914B05" w:rsidRPr="00270994">
        <w:instrText>)</w:instrText>
      </w:r>
      <w:bookmarkEnd w:id="116"/>
      <w:r w:rsidR="00914B05" w:rsidRPr="00270994">
        <w:fldChar w:fldCharType="end"/>
      </w:r>
    </w:p>
    <w:p w:rsidR="006A6547" w:rsidRPr="00270994" w:rsidRDefault="00015885" w:rsidP="00E023BC">
      <w:pPr>
        <w:ind w:firstLineChars="0" w:firstLine="0"/>
      </w:pPr>
      <w:r>
        <w:rPr>
          <w:rFonts w:hint="eastAsia"/>
        </w:rPr>
        <w:t>(2)</w:t>
      </w:r>
      <w:r w:rsidR="00E023BC">
        <w:rPr>
          <w:rFonts w:hint="eastAsia"/>
        </w:rPr>
        <w:t xml:space="preserve"> </w:t>
      </w:r>
      <w:r w:rsidR="006A6547" w:rsidRPr="00270994">
        <w:t>比力方程</w:t>
      </w:r>
    </w:p>
    <w:p w:rsidR="006A6547" w:rsidRPr="00270994" w:rsidRDefault="006A6547" w:rsidP="006A6547">
      <w:pPr>
        <w:ind w:firstLine="480"/>
      </w:pPr>
      <w:r w:rsidRPr="00270994">
        <w:t>加计直接测量得到的数据称为比力（</w:t>
      </w:r>
      <w:r w:rsidR="008B0BE1" w:rsidRPr="00270994">
        <w:rPr>
          <w:position w:val="-10"/>
        </w:rPr>
        <w:object w:dxaOrig="260" w:dyaOrig="320">
          <v:shape id="_x0000_i1109" type="#_x0000_t75" style="width:13.35pt;height:16.65pt" o:ole="">
            <v:imagedata r:id="rId272" o:title=""/>
          </v:shape>
          <o:OLEObject Type="Embed" ProgID="Equation.DSMT4" ShapeID="_x0000_i1109" DrawAspect="Content" ObjectID="_1480347879" r:id="rId273"/>
        </w:object>
      </w:r>
      <w:r w:rsidRPr="00270994">
        <w:t>），</w:t>
      </w:r>
      <w:r w:rsidR="008B0BE1" w:rsidRPr="00270994">
        <w:rPr>
          <w:position w:val="-10"/>
        </w:rPr>
        <w:object w:dxaOrig="260" w:dyaOrig="320">
          <v:shape id="_x0000_i1110" type="#_x0000_t75" style="width:13.35pt;height:16.65pt" o:ole="">
            <v:imagedata r:id="rId274" o:title=""/>
          </v:shape>
          <o:OLEObject Type="Embed" ProgID="Equation.DSMT4" ShapeID="_x0000_i1110" DrawAspect="Content" ObjectID="_1480347880" r:id="rId275"/>
        </w:object>
      </w:r>
      <w:r w:rsidRPr="00270994">
        <w:t>的物理意义为</w:t>
      </w:r>
      <w:r w:rsidR="00A7140C" w:rsidRPr="00270994">
        <w:t>载体相对惯性系的加速度与重力加速度之差</w:t>
      </w:r>
      <w:r w:rsidRPr="00270994">
        <w:t>：</w:t>
      </w:r>
    </w:p>
    <w:p w:rsidR="006A6547" w:rsidRPr="00270994" w:rsidRDefault="006A6547" w:rsidP="0092413B">
      <w:pPr>
        <w:pStyle w:val="MTDisplayEquation"/>
      </w:pPr>
      <w:r w:rsidRPr="00270994">
        <w:tab/>
      </w:r>
      <w:r w:rsidR="008B0BE1" w:rsidRPr="00270994">
        <w:rPr>
          <w:position w:val="-12"/>
        </w:rPr>
        <w:object w:dxaOrig="1219" w:dyaOrig="360">
          <v:shape id="_x0000_i1111" type="#_x0000_t75" style="width:60.65pt;height:18.65pt" o:ole="">
            <v:imagedata r:id="rId276" o:title=""/>
          </v:shape>
          <o:OLEObject Type="Embed" ProgID="Equation.DSMT4" ShapeID="_x0000_i1111" DrawAspect="Content" ObjectID="_1480347881" r:id="rId277"/>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bookmarkStart w:id="117" w:name="ZEqnNum628621"/>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17</w:instrText>
        </w:r>
      </w:fldSimple>
      <w:r w:rsidR="00914B05" w:rsidRPr="00270994">
        <w:instrText>)</w:instrText>
      </w:r>
      <w:bookmarkEnd w:id="117"/>
      <w:r w:rsidR="00914B05" w:rsidRPr="00270994">
        <w:fldChar w:fldCharType="end"/>
      </w:r>
    </w:p>
    <w:p w:rsidR="006A6547" w:rsidRPr="00270994" w:rsidRDefault="008B0BE1" w:rsidP="006A6547">
      <w:pPr>
        <w:ind w:firstLine="480"/>
      </w:pPr>
      <w:r w:rsidRPr="00270994">
        <w:rPr>
          <w:position w:val="-6"/>
        </w:rPr>
        <w:object w:dxaOrig="260" w:dyaOrig="279">
          <v:shape id="_x0000_i1112" type="#_x0000_t75" style="width:13.35pt;height:14pt" o:ole="">
            <v:imagedata r:id="rId278" o:title=""/>
          </v:shape>
          <o:OLEObject Type="Embed" ProgID="Equation.DSMT4" ShapeID="_x0000_i1112" DrawAspect="Content" ObjectID="_1480347882" r:id="rId279"/>
        </w:object>
      </w:r>
      <w:r w:rsidR="006A6547" w:rsidRPr="00270994">
        <w:t>是载体所在星体表面一点相对惯性系的加速度，包括星体引力和自转的作用：</w:t>
      </w:r>
    </w:p>
    <w:p w:rsidR="006A6547" w:rsidRPr="00270994" w:rsidRDefault="006A6547" w:rsidP="0092413B">
      <w:pPr>
        <w:pStyle w:val="MTDisplayEquation"/>
      </w:pPr>
      <w:r w:rsidRPr="00270994">
        <w:tab/>
      </w:r>
      <w:r w:rsidR="008B0BE1" w:rsidRPr="00270994">
        <w:rPr>
          <w:position w:val="-12"/>
        </w:rPr>
        <w:object w:dxaOrig="2620" w:dyaOrig="360">
          <v:shape id="_x0000_i1113" type="#_x0000_t75" style="width:132pt;height:18.65pt" o:ole="">
            <v:imagedata r:id="rId280" o:title=""/>
          </v:shape>
          <o:OLEObject Type="Embed" ProgID="Equation.DSMT4" ShapeID="_x0000_i1113" DrawAspect="Content" ObjectID="_1480347883" r:id="rId281"/>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bookmarkStart w:id="118" w:name="ZEqnNum150351"/>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18</w:instrText>
        </w:r>
      </w:fldSimple>
      <w:r w:rsidR="00914B05" w:rsidRPr="00270994">
        <w:instrText>)</w:instrText>
      </w:r>
      <w:bookmarkEnd w:id="118"/>
      <w:r w:rsidR="00914B05" w:rsidRPr="00270994">
        <w:fldChar w:fldCharType="end"/>
      </w:r>
    </w:p>
    <w:p w:rsidR="006A6547" w:rsidRPr="00270994" w:rsidRDefault="006A6547" w:rsidP="006A6547">
      <w:pPr>
        <w:ind w:firstLine="480"/>
      </w:pPr>
      <w:r w:rsidRPr="00270994">
        <w:t>由于</w:t>
      </w:r>
    </w:p>
    <w:p w:rsidR="006A6547" w:rsidRPr="00270994" w:rsidRDefault="006A6547" w:rsidP="0092413B">
      <w:pPr>
        <w:pStyle w:val="MTDisplayEquation"/>
      </w:pPr>
      <w:r w:rsidRPr="00270994">
        <w:lastRenderedPageBreak/>
        <w:tab/>
      </w:r>
      <w:r w:rsidR="008B0BE1" w:rsidRPr="00270994">
        <w:rPr>
          <w:position w:val="-12"/>
        </w:rPr>
        <w:object w:dxaOrig="1020" w:dyaOrig="360">
          <v:shape id="_x0000_i1114" type="#_x0000_t75" style="width:51.35pt;height:18.65pt" o:ole="">
            <v:imagedata r:id="rId282" o:title=""/>
          </v:shape>
          <o:OLEObject Type="Embed" ProgID="Equation.DSMT4" ShapeID="_x0000_i1114" DrawAspect="Content" ObjectID="_1480347884" r:id="rId283"/>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19</w:instrText>
        </w:r>
      </w:fldSimple>
      <w:r w:rsidR="00914B05" w:rsidRPr="00270994">
        <w:instrText>)</w:instrText>
      </w:r>
      <w:r w:rsidR="00914B05" w:rsidRPr="00270994">
        <w:fldChar w:fldCharType="end"/>
      </w:r>
    </w:p>
    <w:p w:rsidR="006A6547" w:rsidRPr="00270994" w:rsidRDefault="006A6547" w:rsidP="0092413B">
      <w:pPr>
        <w:pStyle w:val="MTDisplayEquation"/>
      </w:pPr>
      <w:r w:rsidRPr="00270994">
        <w:tab/>
      </w:r>
      <w:r w:rsidR="008B0BE1" w:rsidRPr="00270994">
        <w:rPr>
          <w:position w:val="-50"/>
        </w:rPr>
        <w:object w:dxaOrig="3159" w:dyaOrig="1140">
          <v:shape id="_x0000_i1115" type="#_x0000_t75" style="width:158pt;height:56.65pt" o:ole="">
            <v:imagedata r:id="rId284" o:title=""/>
          </v:shape>
          <o:OLEObject Type="Embed" ProgID="Equation.DSMT4" ShapeID="_x0000_i1115" DrawAspect="Content" ObjectID="_1480347885" r:id="rId285"/>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20</w:instrText>
        </w:r>
      </w:fldSimple>
      <w:r w:rsidR="00914B05" w:rsidRPr="00270994">
        <w:instrText>)</w:instrText>
      </w:r>
      <w:r w:rsidR="00914B05" w:rsidRPr="00270994">
        <w:fldChar w:fldCharType="end"/>
      </w:r>
    </w:p>
    <w:p w:rsidR="006A6547" w:rsidRPr="00270994" w:rsidRDefault="006A6547" w:rsidP="006A6547">
      <w:pPr>
        <w:ind w:firstLine="480"/>
      </w:pPr>
      <w:r w:rsidRPr="00270994">
        <w:t>得</w:t>
      </w:r>
    </w:p>
    <w:p w:rsidR="006A6547" w:rsidRPr="00270994" w:rsidRDefault="006A6547" w:rsidP="0092413B">
      <w:pPr>
        <w:pStyle w:val="MTDisplayEquation"/>
      </w:pPr>
      <w:r w:rsidRPr="00270994">
        <w:tab/>
      </w:r>
      <w:r w:rsidR="008B0BE1" w:rsidRPr="00270994">
        <w:rPr>
          <w:position w:val="-12"/>
        </w:rPr>
        <w:object w:dxaOrig="2580" w:dyaOrig="360">
          <v:shape id="_x0000_i1116" type="#_x0000_t75" style="width:129.35pt;height:18.65pt" o:ole="">
            <v:imagedata r:id="rId286" o:title=""/>
          </v:shape>
          <o:OLEObject Type="Embed" ProgID="Equation.DSMT4" ShapeID="_x0000_i1116" DrawAspect="Content" ObjectID="_1480347886" r:id="rId287"/>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bookmarkStart w:id="119" w:name="ZEqnNum870295"/>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21</w:instrText>
        </w:r>
      </w:fldSimple>
      <w:r w:rsidR="00914B05" w:rsidRPr="00270994">
        <w:instrText>)</w:instrText>
      </w:r>
      <w:bookmarkEnd w:id="119"/>
      <w:r w:rsidR="00914B05" w:rsidRPr="00270994">
        <w:fldChar w:fldCharType="end"/>
      </w:r>
    </w:p>
    <w:p w:rsidR="006A6547" w:rsidRPr="00270994" w:rsidRDefault="006A6547" w:rsidP="006A6547">
      <w:pPr>
        <w:ind w:firstLine="480"/>
      </w:pPr>
      <w:r w:rsidRPr="00270994">
        <w:t>将</w:t>
      </w:r>
      <w:r w:rsidR="00BC280A" w:rsidRPr="00270994">
        <w:fldChar w:fldCharType="begin"/>
      </w:r>
      <w:r w:rsidR="00BC280A" w:rsidRPr="00270994">
        <w:instrText xml:space="preserve"> GOTOBUTTON ZEqnNum632087  \* MERGEFORMAT </w:instrText>
      </w:r>
      <w:r w:rsidR="00BC280A" w:rsidRPr="00270994">
        <w:fldChar w:fldCharType="begin"/>
      </w:r>
      <w:r w:rsidR="00BC280A" w:rsidRPr="00270994">
        <w:instrText xml:space="preserve"> REF ZEqnNum632087 \* Charformat \! \* MERGEFORMAT </w:instrText>
      </w:r>
      <w:r w:rsidR="00BC280A" w:rsidRPr="00270994">
        <w:fldChar w:fldCharType="separate"/>
      </w:r>
      <w:r w:rsidR="008F6C4A" w:rsidRPr="00270994">
        <w:instrText>(</w:instrText>
      </w:r>
      <w:r w:rsidR="008F6C4A">
        <w:instrText>2</w:instrText>
      </w:r>
      <w:r w:rsidR="008F6C4A" w:rsidRPr="00270994">
        <w:instrText>.</w:instrText>
      </w:r>
      <w:r w:rsidR="008F6C4A">
        <w:instrText>16</w:instrText>
      </w:r>
      <w:r w:rsidR="008F6C4A" w:rsidRPr="00270994">
        <w:instrText>)</w:instrText>
      </w:r>
      <w:r w:rsidR="00BC280A" w:rsidRPr="00270994">
        <w:fldChar w:fldCharType="end"/>
      </w:r>
      <w:r w:rsidR="00BC280A" w:rsidRPr="00270994">
        <w:fldChar w:fldCharType="end"/>
      </w:r>
      <w:r w:rsidRPr="00270994">
        <w:t>和</w:t>
      </w:r>
      <w:r w:rsidR="00BC280A" w:rsidRPr="00270994">
        <w:fldChar w:fldCharType="begin"/>
      </w:r>
      <w:r w:rsidR="00BC280A" w:rsidRPr="00270994">
        <w:instrText xml:space="preserve"> GOTOBUTTON ZEqnNum870295  \* MERGEFORMAT </w:instrText>
      </w:r>
      <w:r w:rsidR="00BC280A" w:rsidRPr="00270994">
        <w:fldChar w:fldCharType="begin"/>
      </w:r>
      <w:r w:rsidR="00BC280A" w:rsidRPr="00270994">
        <w:instrText xml:space="preserve"> REF ZEqnNum870295 \* Charformat \! \* MERGEFORMAT </w:instrText>
      </w:r>
      <w:r w:rsidR="00BC280A" w:rsidRPr="00270994">
        <w:fldChar w:fldCharType="separate"/>
      </w:r>
      <w:r w:rsidR="008F6C4A" w:rsidRPr="00270994">
        <w:instrText>(</w:instrText>
      </w:r>
      <w:r w:rsidR="008F6C4A">
        <w:instrText>2</w:instrText>
      </w:r>
      <w:r w:rsidR="008F6C4A" w:rsidRPr="00270994">
        <w:instrText>.</w:instrText>
      </w:r>
      <w:r w:rsidR="008F6C4A">
        <w:instrText>21</w:instrText>
      </w:r>
      <w:r w:rsidR="008F6C4A" w:rsidRPr="00270994">
        <w:instrText>)</w:instrText>
      </w:r>
      <w:r w:rsidR="00BC280A" w:rsidRPr="00270994">
        <w:fldChar w:fldCharType="end"/>
      </w:r>
      <w:r w:rsidR="00BC280A" w:rsidRPr="00270994">
        <w:fldChar w:fldCharType="end"/>
      </w:r>
      <w:r w:rsidRPr="00270994">
        <w:t>代入</w:t>
      </w:r>
      <w:r w:rsidR="00BC280A" w:rsidRPr="00270994">
        <w:fldChar w:fldCharType="begin"/>
      </w:r>
      <w:r w:rsidR="00BC280A" w:rsidRPr="00270994">
        <w:instrText xml:space="preserve"> GOTOBUTTON ZEqnNum628621  \* MERGEFORMAT </w:instrText>
      </w:r>
      <w:r w:rsidR="00BC280A" w:rsidRPr="00270994">
        <w:fldChar w:fldCharType="begin"/>
      </w:r>
      <w:r w:rsidR="00BC280A" w:rsidRPr="00270994">
        <w:instrText xml:space="preserve"> REF ZEqnNum628621 \* Charformat \! \* MERGEFORMAT </w:instrText>
      </w:r>
      <w:r w:rsidR="00BC280A" w:rsidRPr="00270994">
        <w:fldChar w:fldCharType="separate"/>
      </w:r>
      <w:r w:rsidR="008F6C4A" w:rsidRPr="00270994">
        <w:instrText>(</w:instrText>
      </w:r>
      <w:r w:rsidR="008F6C4A">
        <w:instrText>2</w:instrText>
      </w:r>
      <w:r w:rsidR="008F6C4A" w:rsidRPr="00270994">
        <w:instrText>.</w:instrText>
      </w:r>
      <w:r w:rsidR="008F6C4A">
        <w:instrText>17</w:instrText>
      </w:r>
      <w:r w:rsidR="008F6C4A" w:rsidRPr="00270994">
        <w:instrText>)</w:instrText>
      </w:r>
      <w:r w:rsidR="00BC280A" w:rsidRPr="00270994">
        <w:fldChar w:fldCharType="end"/>
      </w:r>
      <w:r w:rsidR="00BC280A" w:rsidRPr="00270994">
        <w:fldChar w:fldCharType="end"/>
      </w:r>
      <w:r w:rsidRPr="00270994">
        <w:t>得比力方程为：</w:t>
      </w:r>
    </w:p>
    <w:p w:rsidR="006A6547" w:rsidRPr="00270994" w:rsidRDefault="006A6547" w:rsidP="0092413B">
      <w:pPr>
        <w:pStyle w:val="MTDisplayEquation"/>
      </w:pPr>
      <w:r w:rsidRPr="00270994">
        <w:tab/>
      </w:r>
      <w:r w:rsidR="008B0BE1" w:rsidRPr="00270994">
        <w:rPr>
          <w:position w:val="-12"/>
        </w:rPr>
        <w:object w:dxaOrig="2520" w:dyaOrig="360">
          <v:shape id="_x0000_i1117" type="#_x0000_t75" style="width:126.65pt;height:18.65pt" o:ole="">
            <v:imagedata r:id="rId288" o:title=""/>
          </v:shape>
          <o:OLEObject Type="Embed" ProgID="Equation.DSMT4" ShapeID="_x0000_i1117" DrawAspect="Content" ObjectID="_1480347887" r:id="rId289"/>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22</w:instrText>
        </w:r>
      </w:fldSimple>
      <w:r w:rsidR="00914B05" w:rsidRPr="00270994">
        <w:instrText>)</w:instrText>
      </w:r>
      <w:r w:rsidR="00914B05" w:rsidRPr="00270994">
        <w:fldChar w:fldCharType="end"/>
      </w:r>
    </w:p>
    <w:p w:rsidR="00015885" w:rsidRDefault="006A6547" w:rsidP="00015885">
      <w:pPr>
        <w:ind w:firstLine="480"/>
      </w:pPr>
      <w:r w:rsidRPr="00270994">
        <w:t>比力方程表征加计直接测量所得数值在捷联解算过程中的意义。</w:t>
      </w:r>
    </w:p>
    <w:p w:rsidR="006A6547" w:rsidRPr="00270994" w:rsidRDefault="00E023BC" w:rsidP="00015885">
      <w:pPr>
        <w:ind w:firstLineChars="0" w:firstLine="0"/>
      </w:pPr>
      <w:r>
        <w:rPr>
          <w:rFonts w:hint="eastAsia"/>
        </w:rPr>
        <w:t>（</w:t>
      </w:r>
      <w:r>
        <w:rPr>
          <w:rFonts w:hint="eastAsia"/>
        </w:rPr>
        <w:t>3</w:t>
      </w:r>
      <w:r>
        <w:rPr>
          <w:rFonts w:hint="eastAsia"/>
        </w:rPr>
        <w:t>）</w:t>
      </w:r>
      <w:r>
        <w:rPr>
          <w:rFonts w:hint="eastAsia"/>
        </w:rPr>
        <w:t xml:space="preserve"> </w:t>
      </w:r>
      <w:r w:rsidR="006A6547" w:rsidRPr="00270994">
        <w:t>速度方程</w:t>
      </w:r>
    </w:p>
    <w:p w:rsidR="006A6547" w:rsidRPr="00270994" w:rsidRDefault="006A6547" w:rsidP="006A6547">
      <w:pPr>
        <w:ind w:firstLine="480"/>
      </w:pPr>
      <w:r w:rsidRPr="00270994">
        <w:t>由比力方程得到速度方程如下：</w:t>
      </w:r>
    </w:p>
    <w:p w:rsidR="006A6547" w:rsidRPr="00270994" w:rsidRDefault="006A6547" w:rsidP="0092413B">
      <w:pPr>
        <w:pStyle w:val="MTDisplayEquation"/>
      </w:pPr>
      <w:r w:rsidRPr="00270994">
        <w:tab/>
      </w:r>
      <w:r w:rsidR="008B0BE1" w:rsidRPr="00270994">
        <w:rPr>
          <w:position w:val="-12"/>
        </w:rPr>
        <w:object w:dxaOrig="2520" w:dyaOrig="360">
          <v:shape id="_x0000_i1118" type="#_x0000_t75" style="width:126.65pt;height:18.65pt" o:ole="">
            <v:imagedata r:id="rId290" o:title=""/>
          </v:shape>
          <o:OLEObject Type="Embed" ProgID="Equation.DSMT4" ShapeID="_x0000_i1118" DrawAspect="Content" ObjectID="_1480347888" r:id="rId291"/>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23</w:instrText>
        </w:r>
      </w:fldSimple>
      <w:r w:rsidR="00914B05" w:rsidRPr="00270994">
        <w:instrText>)</w:instrText>
      </w:r>
      <w:r w:rsidR="00914B05" w:rsidRPr="00270994">
        <w:fldChar w:fldCharType="end"/>
      </w:r>
    </w:p>
    <w:p w:rsidR="006A6547" w:rsidRPr="00270994" w:rsidRDefault="006A6547" w:rsidP="006A6547">
      <w:pPr>
        <w:ind w:firstLine="480"/>
      </w:pPr>
      <w:r w:rsidRPr="00270994">
        <w:t>速度方程的解算表达式为：</w:t>
      </w:r>
    </w:p>
    <w:p w:rsidR="006A6547" w:rsidRPr="00270994" w:rsidRDefault="006A6547" w:rsidP="0092413B">
      <w:pPr>
        <w:pStyle w:val="MTDisplayEquation"/>
      </w:pPr>
      <w:r w:rsidRPr="00270994">
        <w:tab/>
      </w:r>
      <w:r w:rsidR="008B0BE1" w:rsidRPr="00270994">
        <w:rPr>
          <w:position w:val="-16"/>
        </w:rPr>
        <w:object w:dxaOrig="3540" w:dyaOrig="440">
          <v:shape id="_x0000_i1119" type="#_x0000_t75" style="width:177.35pt;height:22pt" o:ole="">
            <v:imagedata r:id="rId292" o:title=""/>
          </v:shape>
          <o:OLEObject Type="Embed" ProgID="Equation.DSMT4" ShapeID="_x0000_i1119" DrawAspect="Content" ObjectID="_1480347889" r:id="rId293"/>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24</w:instrText>
        </w:r>
      </w:fldSimple>
      <w:r w:rsidR="00914B05" w:rsidRPr="00270994">
        <w:instrText>)</w:instrText>
      </w:r>
      <w:r w:rsidR="00914B05" w:rsidRPr="00270994">
        <w:fldChar w:fldCharType="end"/>
      </w:r>
    </w:p>
    <w:p w:rsidR="006A6547" w:rsidRPr="00270994" w:rsidRDefault="006A6547" w:rsidP="00A7140C">
      <w:pPr>
        <w:ind w:firstLine="480"/>
      </w:pPr>
      <w:r w:rsidRPr="00270994">
        <w:t>捷联解算中通过速度方程更新速度：</w:t>
      </w:r>
    </w:p>
    <w:p w:rsidR="006A6547" w:rsidRPr="00270994" w:rsidRDefault="006A6547" w:rsidP="0092413B">
      <w:pPr>
        <w:pStyle w:val="MTDisplayEquation"/>
      </w:pPr>
      <w:r w:rsidRPr="00270994">
        <w:tab/>
      </w:r>
      <w:r w:rsidR="008B0BE1" w:rsidRPr="00270994">
        <w:rPr>
          <w:position w:val="-12"/>
        </w:rPr>
        <w:object w:dxaOrig="2820" w:dyaOrig="360">
          <v:shape id="_x0000_i1120" type="#_x0000_t75" style="width:141.35pt;height:18.65pt" o:ole="">
            <v:imagedata r:id="rId294" o:title=""/>
          </v:shape>
          <o:OLEObject Type="Embed" ProgID="Equation.DSMT4" ShapeID="_x0000_i1120" DrawAspect="Content" ObjectID="_1480347890" r:id="rId295"/>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25</w:instrText>
        </w:r>
      </w:fldSimple>
      <w:r w:rsidR="00914B05" w:rsidRPr="00270994">
        <w:instrText>)</w:instrText>
      </w:r>
      <w:r w:rsidR="00914B05" w:rsidRPr="00270994">
        <w:fldChar w:fldCharType="end"/>
      </w:r>
    </w:p>
    <w:p w:rsidR="006A6547" w:rsidRPr="00270994" w:rsidRDefault="006A6547" w:rsidP="00A7140C">
      <w:pPr>
        <w:ind w:firstLine="480"/>
      </w:pPr>
      <w:r w:rsidRPr="00270994">
        <w:t>再由速度积分更新位置：</w:t>
      </w:r>
    </w:p>
    <w:p w:rsidR="006A6547" w:rsidRPr="00270994" w:rsidRDefault="006A6547" w:rsidP="0092413B">
      <w:pPr>
        <w:pStyle w:val="MTDisplayEquation"/>
      </w:pPr>
      <w:r w:rsidRPr="00270994">
        <w:tab/>
      </w:r>
      <w:r w:rsidR="008B0BE1" w:rsidRPr="00270994">
        <w:rPr>
          <w:position w:val="-12"/>
        </w:rPr>
        <w:object w:dxaOrig="2740" w:dyaOrig="360">
          <v:shape id="_x0000_i1121" type="#_x0000_t75" style="width:137.35pt;height:18.65pt" o:ole="">
            <v:imagedata r:id="rId296" o:title=""/>
          </v:shape>
          <o:OLEObject Type="Embed" ProgID="Equation.DSMT4" ShapeID="_x0000_i1121" DrawAspect="Content" ObjectID="_1480347891" r:id="rId297"/>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26</w:instrText>
        </w:r>
      </w:fldSimple>
      <w:r w:rsidR="00914B05" w:rsidRPr="00270994">
        <w:instrText>)</w:instrText>
      </w:r>
      <w:r w:rsidR="00914B05" w:rsidRPr="00270994">
        <w:fldChar w:fldCharType="end"/>
      </w:r>
    </w:p>
    <w:p w:rsidR="006A6547" w:rsidRPr="00270994" w:rsidRDefault="00015885" w:rsidP="00015885">
      <w:pPr>
        <w:ind w:firstLineChars="0" w:firstLine="0"/>
      </w:pPr>
      <w:r>
        <w:rPr>
          <w:rFonts w:hint="eastAsia"/>
        </w:rPr>
        <w:t xml:space="preserve">(4) </w:t>
      </w:r>
      <w:r w:rsidR="006A6547" w:rsidRPr="00270994">
        <w:t>姿态更新</w:t>
      </w:r>
    </w:p>
    <w:p w:rsidR="006A6547" w:rsidRPr="00270994" w:rsidRDefault="006A6547" w:rsidP="00A7140C">
      <w:pPr>
        <w:ind w:firstLine="480"/>
      </w:pPr>
      <w:r w:rsidRPr="00270994">
        <w:t>本文中采用四元数微分方程更新姿态，设</w:t>
      </w:r>
      <w:r w:rsidRPr="00270994">
        <w:rPr>
          <w:position w:val="-12"/>
        </w:rPr>
        <w:object w:dxaOrig="320" w:dyaOrig="400">
          <v:shape id="_x0000_i1122" type="#_x0000_t75" style="width:16pt;height:20pt" o:ole="">
            <v:imagedata r:id="rId298" o:title=""/>
          </v:shape>
          <o:OLEObject Type="Embed" ProgID="Equation.DSMT4" ShapeID="_x0000_i1122" DrawAspect="Content" ObjectID="_1480347892" r:id="rId299"/>
        </w:object>
      </w:r>
      <w:r w:rsidRPr="00270994">
        <w:t>为表征世界坐标系到本体系姿态的单位四元数，则相应的姿态四元数为：</w:t>
      </w:r>
    </w:p>
    <w:p w:rsidR="006A6547" w:rsidRPr="00270994" w:rsidRDefault="006A6547" w:rsidP="0092413B">
      <w:pPr>
        <w:pStyle w:val="MTDisplayEquation"/>
      </w:pPr>
      <w:r w:rsidRPr="00270994">
        <w:tab/>
      </w:r>
      <w:r w:rsidRPr="00270994">
        <w:rPr>
          <w:position w:val="-24"/>
        </w:rPr>
        <w:object w:dxaOrig="1660" w:dyaOrig="620">
          <v:shape id="_x0000_i1123" type="#_x0000_t75" style="width:83.35pt;height:31.35pt" o:ole="">
            <v:imagedata r:id="rId300" o:title=""/>
          </v:shape>
          <o:OLEObject Type="Embed" ProgID="Equation.DSMT4" ShapeID="_x0000_i1123" DrawAspect="Content" ObjectID="_1480347893" r:id="rId301"/>
        </w:object>
      </w:r>
      <w:r w:rsidRPr="00270994">
        <w:tab/>
      </w:r>
      <w:r w:rsidR="00914B05" w:rsidRPr="00270994">
        <w:fldChar w:fldCharType="begin"/>
      </w:r>
      <w:r w:rsidR="00914B05" w:rsidRPr="00270994">
        <w:instrText xml:space="preserve"> MACROBUTTON MTPlaceRef \* MERGEFORMAT </w:instrText>
      </w:r>
      <w:r w:rsidR="00914B05" w:rsidRPr="00270994">
        <w:fldChar w:fldCharType="begin"/>
      </w:r>
      <w:r w:rsidR="00914B05" w:rsidRPr="00270994">
        <w:instrText xml:space="preserve"> SEQ MTEqn \h \* MERGEFORMAT </w:instrText>
      </w:r>
      <w:r w:rsidR="00914B05" w:rsidRPr="00270994">
        <w:fldChar w:fldCharType="end"/>
      </w:r>
      <w:r w:rsidR="00914B05" w:rsidRPr="00270994">
        <w:instrText>(</w:instrText>
      </w:r>
      <w:fldSimple w:instr=" SEQ MTChap \c \* Arabic \* MERGEFORMAT ">
        <w:r w:rsidR="008F6C4A">
          <w:instrText>2</w:instrText>
        </w:r>
      </w:fldSimple>
      <w:r w:rsidR="00914B05" w:rsidRPr="00270994">
        <w:instrText>.</w:instrText>
      </w:r>
      <w:fldSimple w:instr=" SEQ MTEqn \c \* Arabic \* MERGEFORMAT ">
        <w:r w:rsidR="008F6C4A">
          <w:instrText>27</w:instrText>
        </w:r>
      </w:fldSimple>
      <w:r w:rsidR="00914B05" w:rsidRPr="00270994">
        <w:instrText>)</w:instrText>
      </w:r>
      <w:r w:rsidR="00914B05" w:rsidRPr="00270994">
        <w:fldChar w:fldCharType="end"/>
      </w:r>
    </w:p>
    <w:p w:rsidR="006A6547" w:rsidRPr="00270994" w:rsidRDefault="006A6547" w:rsidP="00E023BC">
      <w:pPr>
        <w:ind w:firstLineChars="0" w:firstLine="0"/>
      </w:pPr>
      <w:r w:rsidRPr="00270994">
        <w:t>其中</w:t>
      </w:r>
    </w:p>
    <w:p w:rsidR="006A6547" w:rsidRPr="00270994" w:rsidRDefault="006A6547" w:rsidP="003E01C2">
      <w:pPr>
        <w:pStyle w:val="ae"/>
      </w:pPr>
      <w:r w:rsidRPr="00270994">
        <w:rPr>
          <w:position w:val="-70"/>
        </w:rPr>
        <w:object w:dxaOrig="3980" w:dyaOrig="1520">
          <v:shape id="_x0000_i1124" type="#_x0000_t75" style="width:199.35pt;height:76pt" o:ole="">
            <v:imagedata r:id="rId302" o:title=""/>
          </v:shape>
          <o:OLEObject Type="Embed" ProgID="Equation.DSMT4" ShapeID="_x0000_i1124" DrawAspect="Content" ObjectID="_1480347894" r:id="rId303"/>
        </w:object>
      </w:r>
    </w:p>
    <w:p w:rsidR="006A6547" w:rsidRPr="00270994" w:rsidRDefault="006A6547" w:rsidP="003E01C2">
      <w:pPr>
        <w:pStyle w:val="ae"/>
      </w:pPr>
      <w:r w:rsidRPr="00270994">
        <w:rPr>
          <w:position w:val="-12"/>
        </w:rPr>
        <w:object w:dxaOrig="1740" w:dyaOrig="380">
          <v:shape id="_x0000_i1125" type="#_x0000_t75" style="width:87.35pt;height:19.35pt" o:ole="">
            <v:imagedata r:id="rId304" o:title=""/>
          </v:shape>
          <o:OLEObject Type="Embed" ProgID="Equation.DSMT4" ShapeID="_x0000_i1125" DrawAspect="Content" ObjectID="_1480347895" r:id="rId305"/>
        </w:object>
      </w:r>
    </w:p>
    <w:p w:rsidR="006A6547" w:rsidRPr="00270994" w:rsidRDefault="006A6547" w:rsidP="00A7140C">
      <w:pPr>
        <w:ind w:firstLine="480"/>
      </w:pPr>
      <w:r w:rsidRPr="00270994">
        <w:rPr>
          <w:position w:val="-12"/>
        </w:rPr>
        <w:object w:dxaOrig="340" w:dyaOrig="380">
          <v:shape id="_x0000_i1126" type="#_x0000_t75" style="width:17.35pt;height:19.35pt" o:ole="">
            <v:imagedata r:id="rId306" o:title=""/>
          </v:shape>
          <o:OLEObject Type="Embed" ProgID="Equation.DSMT4" ShapeID="_x0000_i1126" DrawAspect="Content" ObjectID="_1480347896" r:id="rId307"/>
        </w:object>
      </w:r>
      <w:r w:rsidRPr="00270994">
        <w:t>由陀螺仪直接测量得到。</w:t>
      </w:r>
    </w:p>
    <w:p w:rsidR="006A6547" w:rsidRPr="00270994" w:rsidRDefault="006A6547" w:rsidP="006A6547">
      <w:pPr>
        <w:ind w:firstLine="480"/>
      </w:pPr>
      <w:r w:rsidRPr="00270994">
        <w:t>综上可得基于世界坐标系的捷联惯性导航力学编排方程为：</w:t>
      </w:r>
    </w:p>
    <w:p w:rsidR="00A7140C" w:rsidRPr="00270994" w:rsidRDefault="00EA1F17" w:rsidP="00A7140C">
      <w:pPr>
        <w:wordWrap w:val="0"/>
        <w:ind w:firstLineChars="0" w:firstLine="0"/>
        <w:jc w:val="right"/>
        <w:rPr>
          <w:position w:val="50"/>
          <w:szCs w:val="24"/>
        </w:rPr>
      </w:pPr>
      <w:r w:rsidRPr="00270994">
        <w:rPr>
          <w:position w:val="-14"/>
        </w:rPr>
        <w:object w:dxaOrig="3220" w:dyaOrig="1380">
          <v:shape id="_x0000_i1127" type="#_x0000_t75" style="width:161.35pt;height:69.35pt" o:ole="">
            <v:imagedata r:id="rId308" o:title=""/>
          </v:shape>
          <o:OLEObject Type="Embed" ProgID="Equation.DSMT4" ShapeID="_x0000_i1127" DrawAspect="Content" ObjectID="_1480347897" r:id="rId309"/>
        </w:object>
      </w:r>
      <w:r w:rsidR="00A7140C" w:rsidRPr="00270994">
        <w:rPr>
          <w:position w:val="50"/>
          <w:szCs w:val="24"/>
        </w:rPr>
        <w:t xml:space="preserve">             </w:t>
      </w:r>
      <w:r w:rsidR="00A7140C" w:rsidRPr="00270994">
        <w:rPr>
          <w:position w:val="50"/>
          <w:szCs w:val="24"/>
        </w:rPr>
        <w:fldChar w:fldCharType="begin"/>
      </w:r>
      <w:r w:rsidR="00A7140C" w:rsidRPr="00270994">
        <w:rPr>
          <w:position w:val="50"/>
          <w:szCs w:val="24"/>
        </w:rPr>
        <w:instrText xml:space="preserve"> MACROBUTTON MTPlaceRef \* MERGEFORMAT </w:instrText>
      </w:r>
      <w:r w:rsidR="00A7140C" w:rsidRPr="00270994">
        <w:rPr>
          <w:position w:val="50"/>
          <w:szCs w:val="24"/>
        </w:rPr>
        <w:fldChar w:fldCharType="begin"/>
      </w:r>
      <w:r w:rsidR="00A7140C" w:rsidRPr="00270994">
        <w:rPr>
          <w:position w:val="50"/>
          <w:szCs w:val="24"/>
        </w:rPr>
        <w:instrText xml:space="preserve"> SEQ MTEqn \h \* MERGEFORMAT </w:instrText>
      </w:r>
      <w:r w:rsidR="00A7140C" w:rsidRPr="00270994">
        <w:rPr>
          <w:position w:val="50"/>
          <w:szCs w:val="24"/>
        </w:rPr>
        <w:fldChar w:fldCharType="end"/>
      </w:r>
      <w:bookmarkStart w:id="120" w:name="ZEqnNum243862"/>
      <w:r w:rsidR="00A7140C" w:rsidRPr="00270994">
        <w:rPr>
          <w:position w:val="50"/>
          <w:szCs w:val="24"/>
        </w:rPr>
        <w:instrText>(</w:instrText>
      </w:r>
      <w:r w:rsidR="00A7140C" w:rsidRPr="00270994">
        <w:rPr>
          <w:position w:val="50"/>
          <w:szCs w:val="24"/>
        </w:rPr>
        <w:fldChar w:fldCharType="begin"/>
      </w:r>
      <w:r w:rsidR="00A7140C" w:rsidRPr="00270994">
        <w:rPr>
          <w:position w:val="50"/>
          <w:szCs w:val="24"/>
        </w:rPr>
        <w:instrText xml:space="preserve"> SEQ MTChap \c \* Arabic \* MERGEFORMAT </w:instrText>
      </w:r>
      <w:r w:rsidR="00A7140C" w:rsidRPr="00270994">
        <w:rPr>
          <w:position w:val="50"/>
          <w:szCs w:val="24"/>
        </w:rPr>
        <w:fldChar w:fldCharType="separate"/>
      </w:r>
      <w:r w:rsidR="008F6C4A">
        <w:rPr>
          <w:position w:val="50"/>
          <w:szCs w:val="24"/>
        </w:rPr>
        <w:instrText>2</w:instrText>
      </w:r>
      <w:r w:rsidR="00A7140C" w:rsidRPr="00270994">
        <w:rPr>
          <w:position w:val="50"/>
          <w:szCs w:val="24"/>
        </w:rPr>
        <w:fldChar w:fldCharType="end"/>
      </w:r>
      <w:r w:rsidR="00A7140C" w:rsidRPr="00270994">
        <w:rPr>
          <w:position w:val="50"/>
          <w:szCs w:val="24"/>
        </w:rPr>
        <w:instrText>.</w:instrText>
      </w:r>
      <w:r w:rsidR="00A7140C" w:rsidRPr="00270994">
        <w:rPr>
          <w:position w:val="50"/>
          <w:szCs w:val="24"/>
        </w:rPr>
        <w:fldChar w:fldCharType="begin"/>
      </w:r>
      <w:r w:rsidR="00A7140C" w:rsidRPr="00270994">
        <w:rPr>
          <w:position w:val="50"/>
          <w:szCs w:val="24"/>
        </w:rPr>
        <w:instrText xml:space="preserve"> SEQ MTEqn \c \* Arabic \* MERGEFORMAT </w:instrText>
      </w:r>
      <w:r w:rsidR="00A7140C" w:rsidRPr="00270994">
        <w:rPr>
          <w:position w:val="50"/>
          <w:szCs w:val="24"/>
        </w:rPr>
        <w:fldChar w:fldCharType="separate"/>
      </w:r>
      <w:r w:rsidR="008F6C4A">
        <w:rPr>
          <w:position w:val="50"/>
          <w:szCs w:val="24"/>
        </w:rPr>
        <w:instrText>28</w:instrText>
      </w:r>
      <w:r w:rsidR="00A7140C" w:rsidRPr="00270994">
        <w:rPr>
          <w:position w:val="50"/>
          <w:szCs w:val="24"/>
        </w:rPr>
        <w:fldChar w:fldCharType="end"/>
      </w:r>
      <w:r w:rsidR="00A7140C" w:rsidRPr="00270994">
        <w:rPr>
          <w:position w:val="50"/>
          <w:szCs w:val="24"/>
        </w:rPr>
        <w:instrText>)</w:instrText>
      </w:r>
      <w:bookmarkEnd w:id="120"/>
      <w:r w:rsidR="00A7140C" w:rsidRPr="00270994">
        <w:rPr>
          <w:position w:val="50"/>
          <w:szCs w:val="24"/>
        </w:rPr>
        <w:fldChar w:fldCharType="end"/>
      </w:r>
    </w:p>
    <w:p w:rsidR="008D156A" w:rsidRPr="00270994" w:rsidRDefault="008D156A" w:rsidP="00321818">
      <w:pPr>
        <w:pStyle w:val="30"/>
        <w:numPr>
          <w:ilvl w:val="0"/>
          <w:numId w:val="33"/>
        </w:numPr>
        <w:spacing w:before="163" w:after="163"/>
        <w:ind w:right="240"/>
      </w:pPr>
      <w:bookmarkStart w:id="121" w:name="_Toc404697770"/>
      <w:bookmarkStart w:id="122" w:name="_Toc404697828"/>
      <w:bookmarkStart w:id="123" w:name="_Toc404874237"/>
      <w:bookmarkStart w:id="124" w:name="_Toc404879638"/>
      <w:bookmarkStart w:id="125" w:name="_Toc405412122"/>
      <w:r w:rsidRPr="00270994">
        <w:t>惯性导航误差方程</w:t>
      </w:r>
      <w:bookmarkEnd w:id="121"/>
      <w:bookmarkEnd w:id="122"/>
      <w:bookmarkEnd w:id="123"/>
      <w:bookmarkEnd w:id="124"/>
      <w:bookmarkEnd w:id="125"/>
    </w:p>
    <w:p w:rsidR="008D156A" w:rsidRPr="00270994" w:rsidRDefault="003F69A1" w:rsidP="00B92362">
      <w:pPr>
        <w:ind w:firstLine="480"/>
        <w:rPr>
          <w:szCs w:val="24"/>
        </w:rPr>
      </w:pPr>
      <w:r w:rsidRPr="00270994">
        <w:rPr>
          <w:szCs w:val="21"/>
        </w:rPr>
        <w:t>世界</w:t>
      </w:r>
      <w:r w:rsidR="00026AE2" w:rsidRPr="00270994">
        <w:rPr>
          <w:szCs w:val="21"/>
        </w:rPr>
        <w:t>坐标系下的惯</w:t>
      </w:r>
      <w:r w:rsidR="00640646" w:rsidRPr="00270994">
        <w:rPr>
          <w:szCs w:val="21"/>
        </w:rPr>
        <w:t>性导航</w:t>
      </w:r>
      <w:r w:rsidR="00026AE2" w:rsidRPr="00270994">
        <w:rPr>
          <w:szCs w:val="21"/>
        </w:rPr>
        <w:t>误差方程可由公式</w:t>
      </w:r>
      <w:r w:rsidR="00914B05" w:rsidRPr="00270994">
        <w:rPr>
          <w:szCs w:val="21"/>
        </w:rPr>
        <w:fldChar w:fldCharType="begin"/>
      </w:r>
      <w:r w:rsidR="00914B05" w:rsidRPr="00270994">
        <w:rPr>
          <w:szCs w:val="21"/>
        </w:rPr>
        <w:instrText xml:space="preserve"> GOTOBUTTON ZEqnNum243862  \* MERGEFORMAT </w:instrText>
      </w:r>
      <w:r w:rsidR="00914B05" w:rsidRPr="00270994">
        <w:rPr>
          <w:szCs w:val="21"/>
        </w:rPr>
        <w:fldChar w:fldCharType="begin"/>
      </w:r>
      <w:r w:rsidR="00914B05" w:rsidRPr="00270994">
        <w:rPr>
          <w:szCs w:val="21"/>
        </w:rPr>
        <w:instrText xml:space="preserve"> REF ZEqnNum243862 \* Charformat \! \* MERGEFORMAT </w:instrText>
      </w:r>
      <w:r w:rsidR="00914B05" w:rsidRPr="00270994">
        <w:rPr>
          <w:szCs w:val="21"/>
        </w:rPr>
        <w:fldChar w:fldCharType="separate"/>
      </w:r>
      <w:r w:rsidR="008F6C4A" w:rsidRPr="008F6C4A">
        <w:rPr>
          <w:szCs w:val="21"/>
        </w:rPr>
        <w:instrText>(2.28)</w:instrText>
      </w:r>
      <w:r w:rsidR="00914B05" w:rsidRPr="00270994">
        <w:rPr>
          <w:szCs w:val="21"/>
        </w:rPr>
        <w:fldChar w:fldCharType="end"/>
      </w:r>
      <w:r w:rsidR="00914B05" w:rsidRPr="00270994">
        <w:rPr>
          <w:szCs w:val="21"/>
        </w:rPr>
        <w:fldChar w:fldCharType="end"/>
      </w:r>
      <w:r w:rsidR="00026AE2" w:rsidRPr="00270994">
        <w:rPr>
          <w:szCs w:val="21"/>
        </w:rPr>
        <w:t>推导得到</w:t>
      </w:r>
      <w:r w:rsidR="00B56561">
        <w:rPr>
          <w:szCs w:val="21"/>
        </w:rPr>
        <w:fldChar w:fldCharType="begin"/>
      </w:r>
      <w:r w:rsidR="00DB3984">
        <w:rPr>
          <w:rFonts w:hint="eastAsia"/>
          <w:szCs w:val="21"/>
        </w:rPr>
        <w:instrText xml:space="preserve"> ADDIN EN.CITE &lt;EndNote&gt;&lt;Cite&gt;&lt;Author&gt;</w:instrText>
      </w:r>
      <w:r w:rsidR="00DB3984">
        <w:rPr>
          <w:rFonts w:hint="eastAsia"/>
          <w:szCs w:val="21"/>
        </w:rPr>
        <w:instrText>高钟毓</w:instrText>
      </w:r>
      <w:r w:rsidR="00DB3984">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sidR="00DB3984">
        <w:rPr>
          <w:rFonts w:hint="eastAsia"/>
          <w:szCs w:val="21"/>
        </w:rPr>
        <w:instrText>高钟毓</w:instrText>
      </w:r>
      <w:r w:rsidR="00DB3984">
        <w:rPr>
          <w:rFonts w:hint="eastAsia"/>
          <w:szCs w:val="21"/>
        </w:rPr>
        <w:instrText>&lt;/style&gt;&lt;/author&gt;&lt;/authors&gt;&lt;/contributors&gt;&lt;titles&gt;&lt;title&gt;&lt;style face="normal" font="default" charset="134" size="100%"&gt;</w:instrText>
      </w:r>
      <w:r w:rsidR="00DB3984">
        <w:rPr>
          <w:rFonts w:hint="eastAsia"/>
          <w:szCs w:val="21"/>
        </w:rPr>
        <w:instrText>惯性导航系统技术</w:instrText>
      </w:r>
      <w:r w:rsidR="00DB3984">
        <w:rPr>
          <w:rFonts w:hint="eastAsia"/>
          <w:szCs w:val="21"/>
        </w:rPr>
        <w:instrText>&lt;/style&gt;&lt;/title&gt;&lt;/titles&gt;&lt;section&gt;244-245&lt;/section&gt;&lt;dates&gt;&lt;year&gt;2012&lt;/year&gt;&lt;/dates&gt;&lt;publisher&gt;&lt;style face="normal" font="default" charset="134" size="100%"&gt;</w:instrText>
      </w:r>
      <w:r w:rsidR="00DB3984">
        <w:rPr>
          <w:rFonts w:hint="eastAsia"/>
          <w:szCs w:val="21"/>
        </w:rPr>
        <w:instrText>清华大学出版社</w:instrText>
      </w:r>
      <w:r w:rsidR="00DB3984">
        <w:rPr>
          <w:rFonts w:hint="eastAsia"/>
          <w:szCs w:val="21"/>
        </w:rPr>
        <w:instrText>&lt;/style&gt;&lt;/publisher&gt;&lt;urls&gt;&lt;/urls&gt;&lt;/record&gt;&lt;/Cite&gt;&lt;/EndNote&gt;</w:instrText>
      </w:r>
      <w:r w:rsidR="00B56561">
        <w:rPr>
          <w:szCs w:val="21"/>
        </w:rPr>
        <w:fldChar w:fldCharType="separate"/>
      </w:r>
      <w:r w:rsidR="00DB3984" w:rsidRPr="00DB3984">
        <w:rPr>
          <w:szCs w:val="21"/>
          <w:vertAlign w:val="superscript"/>
        </w:rPr>
        <w:t>[</w:t>
      </w:r>
      <w:hyperlink w:anchor="_ENREF_67" w:tooltip="高钟毓, 2012 #159" w:history="1">
        <w:r w:rsidR="0076405A" w:rsidRPr="00DB3984">
          <w:rPr>
            <w:szCs w:val="21"/>
            <w:vertAlign w:val="superscript"/>
          </w:rPr>
          <w:t>67</w:t>
        </w:r>
      </w:hyperlink>
      <w:r w:rsidR="00DB3984" w:rsidRPr="00DB3984">
        <w:rPr>
          <w:szCs w:val="21"/>
          <w:vertAlign w:val="superscript"/>
        </w:rPr>
        <w:t>]</w:t>
      </w:r>
      <w:r w:rsidR="00B56561">
        <w:rPr>
          <w:szCs w:val="21"/>
        </w:rPr>
        <w:fldChar w:fldCharType="end"/>
      </w:r>
      <w:r w:rsidR="00026AE2" w:rsidRPr="00270994">
        <w:rPr>
          <w:szCs w:val="21"/>
        </w:rPr>
        <w:t>，</w:t>
      </w:r>
      <w:r w:rsidR="00026AE2" w:rsidRPr="00270994">
        <w:rPr>
          <w:szCs w:val="24"/>
        </w:rPr>
        <w:t>将陀螺误差和加速度计误差都作为随机常值来考虑。</w:t>
      </w:r>
    </w:p>
    <w:p w:rsidR="00652E26" w:rsidRPr="00270994" w:rsidRDefault="00015885" w:rsidP="00015885">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00652E26" w:rsidRPr="00270994">
        <w:rPr>
          <w:szCs w:val="24"/>
        </w:rPr>
        <w:t>失准角微分方程</w:t>
      </w:r>
    </w:p>
    <w:p w:rsidR="00036892" w:rsidRPr="00270994" w:rsidRDefault="00036892" w:rsidP="00036892">
      <w:pPr>
        <w:autoSpaceDE w:val="0"/>
        <w:autoSpaceDN w:val="0"/>
        <w:ind w:left="396" w:firstLineChars="0" w:firstLine="0"/>
        <w:rPr>
          <w:szCs w:val="24"/>
        </w:rPr>
      </w:pPr>
      <w:r w:rsidRPr="00270994">
        <w:rPr>
          <w:szCs w:val="24"/>
        </w:rPr>
        <w:t>平台失准角</w:t>
      </w:r>
      <w:r w:rsidRPr="00270994">
        <w:rPr>
          <w:position w:val="-10"/>
          <w:szCs w:val="24"/>
        </w:rPr>
        <w:object w:dxaOrig="200" w:dyaOrig="320">
          <v:shape id="_x0000_i1128" type="#_x0000_t75" style="width:10pt;height:16pt" o:ole="">
            <v:imagedata r:id="rId310" o:title=""/>
          </v:shape>
          <o:OLEObject Type="Embed" ProgID="Equation.DSMT4" ShapeID="_x0000_i1128" DrawAspect="Content" ObjectID="_1480347898" r:id="rId311"/>
        </w:object>
      </w:r>
      <w:r w:rsidRPr="00270994">
        <w:rPr>
          <w:szCs w:val="24"/>
        </w:rPr>
        <w:t>定义为：</w:t>
      </w:r>
    </w:p>
    <w:p w:rsidR="00036892" w:rsidRPr="00270994" w:rsidRDefault="00036892" w:rsidP="00036892">
      <w:pPr>
        <w:pStyle w:val="MTDisplayEquation"/>
      </w:pPr>
      <w:r w:rsidRPr="00270994">
        <w:tab/>
      </w:r>
      <w:r w:rsidRPr="00270994">
        <w:object w:dxaOrig="1920" w:dyaOrig="400">
          <v:shape id="_x0000_i1129" type="#_x0000_t75" style="width:96pt;height:20pt" o:ole="">
            <v:imagedata r:id="rId312" o:title=""/>
          </v:shape>
          <o:OLEObject Type="Embed" ProgID="Equation.DSMT4" ShapeID="_x0000_i1129" DrawAspect="Content" ObjectID="_1480347899" r:id="rId31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126" w:name="ZEqnNum858126"/>
      <w:r w:rsidRPr="00270994">
        <w:instrText>(</w:instrText>
      </w:r>
      <w:fldSimple w:instr=" SEQ MTChap \c \* Arabic \* MERGEFORMAT ">
        <w:r w:rsidR="008F6C4A">
          <w:instrText>2</w:instrText>
        </w:r>
      </w:fldSimple>
      <w:r w:rsidRPr="00270994">
        <w:instrText>.</w:instrText>
      </w:r>
      <w:fldSimple w:instr=" SEQ MTEqn \c \* Arabic \* MERGEFORMAT ">
        <w:r w:rsidR="008F6C4A">
          <w:instrText>29</w:instrText>
        </w:r>
      </w:fldSimple>
      <w:r w:rsidRPr="00270994">
        <w:instrText>)</w:instrText>
      </w:r>
      <w:bookmarkEnd w:id="126"/>
      <w:r w:rsidRPr="00270994">
        <w:fldChar w:fldCharType="end"/>
      </w:r>
    </w:p>
    <w:p w:rsidR="00036892" w:rsidRPr="00270994" w:rsidRDefault="00036892" w:rsidP="00036892">
      <w:pPr>
        <w:snapToGrid w:val="0"/>
        <w:ind w:firstLineChars="0" w:firstLine="0"/>
      </w:pPr>
      <w:r w:rsidRPr="00270994">
        <w:t>式中</w:t>
      </w:r>
      <w:r w:rsidRPr="00270994">
        <w:rPr>
          <w:position w:val="-12"/>
        </w:rPr>
        <w:object w:dxaOrig="520" w:dyaOrig="360">
          <v:shape id="_x0000_i1130" type="#_x0000_t75" style="width:26pt;height:18.65pt" o:ole="">
            <v:imagedata r:id="rId314" o:title=""/>
          </v:shape>
          <o:OLEObject Type="Embed" ProgID="Equation.DSMT4" ShapeID="_x0000_i1130" DrawAspect="Content" ObjectID="_1480347900" r:id="rId315"/>
        </w:object>
      </w:r>
      <w:r w:rsidRPr="00270994">
        <w:t>为</w:t>
      </w:r>
      <w:r w:rsidRPr="00270994">
        <w:rPr>
          <w:position w:val="-10"/>
        </w:rPr>
        <w:object w:dxaOrig="200" w:dyaOrig="320">
          <v:shape id="_x0000_i1131" type="#_x0000_t75" style="width:10.65pt;height:16.65pt" o:ole="">
            <v:imagedata r:id="rId316" o:title=""/>
          </v:shape>
          <o:OLEObject Type="Embed" ProgID="Equation.DSMT4" ShapeID="_x0000_i1131" DrawAspect="Content" ObjectID="_1480347901" r:id="rId317"/>
        </w:object>
      </w:r>
      <w:r w:rsidRPr="00270994">
        <w:t>的反对称矩阵，</w:t>
      </w:r>
      <w:r w:rsidRPr="00270994">
        <w:rPr>
          <w:position w:val="-12"/>
        </w:rPr>
        <w:object w:dxaOrig="340" w:dyaOrig="380">
          <v:shape id="_x0000_i1132" type="#_x0000_t75" style="width:16.65pt;height:19.35pt" o:ole="">
            <v:imagedata r:id="rId318" o:title=""/>
          </v:shape>
          <o:OLEObject Type="Embed" ProgID="Equation.DSMT4" ShapeID="_x0000_i1132" DrawAspect="Content" ObjectID="_1480347902" r:id="rId319"/>
        </w:object>
      </w:r>
      <w:r w:rsidRPr="00270994">
        <w:t>为</w:t>
      </w:r>
      <w:r w:rsidRPr="00270994">
        <w:rPr>
          <w:i/>
        </w:rPr>
        <w:t>b</w:t>
      </w:r>
      <w:r w:rsidRPr="00270994">
        <w:t>系相对</w:t>
      </w:r>
      <w:r w:rsidRPr="00270994">
        <w:rPr>
          <w:i/>
        </w:rPr>
        <w:t>w</w:t>
      </w:r>
      <w:r w:rsidRPr="00270994">
        <w:t>系的真实姿态矩阵，</w:t>
      </w:r>
      <w:r w:rsidRPr="00270994">
        <w:rPr>
          <w:position w:val="-14"/>
        </w:rPr>
        <w:object w:dxaOrig="580" w:dyaOrig="400">
          <v:shape id="_x0000_i1133" type="#_x0000_t75" style="width:28.65pt;height:20pt" o:ole="">
            <v:imagedata r:id="rId320" o:title=""/>
          </v:shape>
          <o:OLEObject Type="Embed" ProgID="Equation.DSMT4" ShapeID="_x0000_i1133" DrawAspect="Content" ObjectID="_1480347903" r:id="rId321"/>
        </w:object>
      </w:r>
      <w:r w:rsidRPr="00270994">
        <w:t>为惯性姿态矩阵。令</w:t>
      </w:r>
      <w:r w:rsidRPr="00270994">
        <w:rPr>
          <w:position w:val="-12"/>
        </w:rPr>
        <w:object w:dxaOrig="279" w:dyaOrig="380">
          <v:shape id="_x0000_i1134" type="#_x0000_t75" style="width:14pt;height:19.35pt" o:ole="">
            <v:imagedata r:id="rId322" o:title=""/>
          </v:shape>
          <o:OLEObject Type="Embed" ProgID="Equation.DSMT4" ShapeID="_x0000_i1134" DrawAspect="Content" ObjectID="_1480347904" r:id="rId323"/>
        </w:object>
      </w:r>
      <w:r w:rsidRPr="00270994">
        <w:t>表示真实姿态四元数，</w:t>
      </w:r>
      <w:r w:rsidRPr="00270994">
        <w:rPr>
          <w:position w:val="-14"/>
        </w:rPr>
        <w:object w:dxaOrig="540" w:dyaOrig="400">
          <v:shape id="_x0000_i1135" type="#_x0000_t75" style="width:27.35pt;height:20pt" o:ole="">
            <v:imagedata r:id="rId324" o:title=""/>
          </v:shape>
          <o:OLEObject Type="Embed" ProgID="Equation.DSMT4" ShapeID="_x0000_i1135" DrawAspect="Content" ObjectID="_1480347905" r:id="rId325"/>
        </w:object>
      </w:r>
      <w:r w:rsidRPr="00270994">
        <w:t>表示惯性姿态四元数，则将式</w:t>
      </w:r>
      <w:r w:rsidRPr="00270994">
        <w:fldChar w:fldCharType="begin"/>
      </w:r>
      <w:r w:rsidRPr="00270994">
        <w:instrText xml:space="preserve"> GOTOBUTTON ZEqnNum858126  \* MERGEFORMAT </w:instrText>
      </w:r>
      <w:r w:rsidRPr="00270994">
        <w:fldChar w:fldCharType="begin"/>
      </w:r>
      <w:r w:rsidRPr="00270994">
        <w:instrText xml:space="preserve"> REF ZEqnNum858126 \* Charformat \! \* MERGEFORMAT </w:instrText>
      </w:r>
      <w:r w:rsidRPr="00270994">
        <w:fldChar w:fldCharType="separate"/>
      </w:r>
      <w:r w:rsidR="008F6C4A" w:rsidRPr="00270994">
        <w:instrText>(</w:instrText>
      </w:r>
      <w:r w:rsidR="008F6C4A">
        <w:instrText>2</w:instrText>
      </w:r>
      <w:r w:rsidR="008F6C4A" w:rsidRPr="00270994">
        <w:instrText>.</w:instrText>
      </w:r>
      <w:r w:rsidR="008F6C4A">
        <w:instrText>29</w:instrText>
      </w:r>
      <w:r w:rsidR="008F6C4A" w:rsidRPr="00270994">
        <w:instrText>)</w:instrText>
      </w:r>
      <w:r w:rsidRPr="00270994">
        <w:fldChar w:fldCharType="end"/>
      </w:r>
      <w:r w:rsidRPr="00270994">
        <w:fldChar w:fldCharType="end"/>
      </w:r>
      <w:r w:rsidRPr="00270994">
        <w:t>转化为四元数形式可得四元数姿态误差</w:t>
      </w:r>
      <w:r w:rsidRPr="00270994">
        <w:rPr>
          <w:position w:val="-12"/>
        </w:rPr>
        <w:object w:dxaOrig="560" w:dyaOrig="360">
          <v:shape id="_x0000_i1136" type="#_x0000_t75" style="width:27.35pt;height:18.65pt" o:ole="">
            <v:imagedata r:id="rId326" o:title=""/>
          </v:shape>
          <o:OLEObject Type="Embed" ProgID="Equation.DSMT4" ShapeID="_x0000_i1136" DrawAspect="Content" ObjectID="_1480347906" r:id="rId327"/>
        </w:object>
      </w:r>
      <w:r w:rsidRPr="00270994">
        <w:t>为：</w:t>
      </w:r>
    </w:p>
    <w:p w:rsidR="00036892" w:rsidRPr="00270994" w:rsidRDefault="00036892" w:rsidP="00036892">
      <w:pPr>
        <w:pStyle w:val="12"/>
        <w:ind w:firstLineChars="0" w:firstLine="420"/>
      </w:pPr>
      <w:r w:rsidRPr="00270994">
        <w:tab/>
      </w:r>
      <w:r w:rsidRPr="00270994">
        <w:object w:dxaOrig="2480" w:dyaOrig="999">
          <v:shape id="_x0000_i1137" type="#_x0000_t75" style="width:124.65pt;height:48.65pt" o:ole="">
            <v:imagedata r:id="rId328" o:title=""/>
          </v:shape>
          <o:OLEObject Type="Embed" ProgID="Equation.DSMT4" ShapeID="_x0000_i1137" DrawAspect="Content" ObjectID="_1480347907" r:id="rId329"/>
        </w:object>
      </w:r>
      <w:r w:rsidRPr="00270994">
        <w:tab/>
      </w:r>
      <w:r w:rsidR="00060300" w:rsidRPr="00270994">
        <w:rPr>
          <w:szCs w:val="24"/>
        </w:rPr>
        <w:fldChar w:fldCharType="begin"/>
      </w:r>
      <w:r w:rsidR="00060300" w:rsidRPr="00270994">
        <w:rPr>
          <w:szCs w:val="24"/>
        </w:rPr>
        <w:instrText xml:space="preserve"> MACROBUTTON MTPlaceRef \* MERGEFORMAT </w:instrText>
      </w:r>
      <w:r w:rsidR="00060300" w:rsidRPr="00270994">
        <w:rPr>
          <w:szCs w:val="24"/>
        </w:rPr>
        <w:fldChar w:fldCharType="begin"/>
      </w:r>
      <w:r w:rsidR="00060300" w:rsidRPr="00270994">
        <w:rPr>
          <w:szCs w:val="24"/>
        </w:rPr>
        <w:instrText xml:space="preserve"> SEQ MTEqn \h \* MERGEFORMAT </w:instrText>
      </w:r>
      <w:r w:rsidR="00060300" w:rsidRPr="00270994">
        <w:rPr>
          <w:szCs w:val="24"/>
        </w:rPr>
        <w:fldChar w:fldCharType="end"/>
      </w:r>
      <w:bookmarkStart w:id="127" w:name="ZEqnNum515527"/>
      <w:r w:rsidR="00060300" w:rsidRPr="00270994">
        <w:rPr>
          <w:szCs w:val="24"/>
        </w:rPr>
        <w:instrText>(</w:instrText>
      </w:r>
      <w:r w:rsidR="00060300" w:rsidRPr="00270994">
        <w:rPr>
          <w:szCs w:val="24"/>
        </w:rPr>
        <w:fldChar w:fldCharType="begin"/>
      </w:r>
      <w:r w:rsidR="00060300" w:rsidRPr="00270994">
        <w:rPr>
          <w:szCs w:val="24"/>
        </w:rPr>
        <w:instrText xml:space="preserve"> SEQ MTChap \c \* Arabic \* MERGEFORMAT </w:instrText>
      </w:r>
      <w:r w:rsidR="00060300" w:rsidRPr="00270994">
        <w:rPr>
          <w:szCs w:val="24"/>
        </w:rPr>
        <w:fldChar w:fldCharType="separate"/>
      </w:r>
      <w:r w:rsidR="008F6C4A">
        <w:rPr>
          <w:szCs w:val="24"/>
        </w:rPr>
        <w:instrText>2</w:instrText>
      </w:r>
      <w:r w:rsidR="00060300" w:rsidRPr="00270994">
        <w:rPr>
          <w:szCs w:val="24"/>
        </w:rPr>
        <w:fldChar w:fldCharType="end"/>
      </w:r>
      <w:r w:rsidR="00060300" w:rsidRPr="00270994">
        <w:rPr>
          <w:szCs w:val="24"/>
        </w:rPr>
        <w:instrText>.</w:instrText>
      </w:r>
      <w:r w:rsidR="00060300" w:rsidRPr="00270994">
        <w:rPr>
          <w:szCs w:val="24"/>
        </w:rPr>
        <w:fldChar w:fldCharType="begin"/>
      </w:r>
      <w:r w:rsidR="00060300" w:rsidRPr="00270994">
        <w:rPr>
          <w:szCs w:val="24"/>
        </w:rPr>
        <w:instrText xml:space="preserve"> SEQ MTEqn \c \* Arabic \* MERGEFORMAT </w:instrText>
      </w:r>
      <w:r w:rsidR="00060300" w:rsidRPr="00270994">
        <w:rPr>
          <w:szCs w:val="24"/>
        </w:rPr>
        <w:fldChar w:fldCharType="separate"/>
      </w:r>
      <w:r w:rsidR="008F6C4A">
        <w:rPr>
          <w:szCs w:val="24"/>
        </w:rPr>
        <w:instrText>30</w:instrText>
      </w:r>
      <w:r w:rsidR="00060300" w:rsidRPr="00270994">
        <w:rPr>
          <w:szCs w:val="24"/>
        </w:rPr>
        <w:fldChar w:fldCharType="end"/>
      </w:r>
      <w:r w:rsidR="00060300" w:rsidRPr="00270994">
        <w:rPr>
          <w:szCs w:val="24"/>
        </w:rPr>
        <w:instrText>)</w:instrText>
      </w:r>
      <w:bookmarkEnd w:id="127"/>
      <w:r w:rsidR="00060300" w:rsidRPr="00270994">
        <w:rPr>
          <w:szCs w:val="24"/>
        </w:rPr>
        <w:fldChar w:fldCharType="end"/>
      </w:r>
    </w:p>
    <w:p w:rsidR="00036892" w:rsidRPr="00270994" w:rsidRDefault="00036892" w:rsidP="00036892">
      <w:pPr>
        <w:ind w:firstLine="480"/>
      </w:pPr>
      <w:r w:rsidRPr="00270994">
        <w:rPr>
          <w:position w:val="-10"/>
          <w:szCs w:val="24"/>
        </w:rPr>
        <w:object w:dxaOrig="200" w:dyaOrig="320">
          <v:shape id="_x0000_i1138" type="#_x0000_t75" style="width:10pt;height:16pt" o:ole="">
            <v:imagedata r:id="rId310" o:title=""/>
          </v:shape>
          <o:OLEObject Type="Embed" ProgID="Equation.DSMT4" ShapeID="_x0000_i1138" DrawAspect="Content" ObjectID="_1480347908" r:id="rId330"/>
        </w:object>
      </w:r>
      <w:r w:rsidRPr="00270994">
        <w:rPr>
          <w:szCs w:val="24"/>
        </w:rPr>
        <w:t>的计算方法为：</w:t>
      </w:r>
    </w:p>
    <w:p w:rsidR="00652E26" w:rsidRPr="00270994" w:rsidRDefault="00C454C2" w:rsidP="00652E26">
      <w:pPr>
        <w:wordWrap w:val="0"/>
        <w:autoSpaceDE w:val="0"/>
        <w:autoSpaceDN w:val="0"/>
        <w:ind w:firstLine="480"/>
        <w:jc w:val="right"/>
        <w:rPr>
          <w:szCs w:val="24"/>
        </w:rPr>
      </w:pPr>
      <w:r w:rsidRPr="00270994">
        <w:rPr>
          <w:position w:val="-14"/>
          <w:szCs w:val="24"/>
        </w:rPr>
        <w:object w:dxaOrig="2460" w:dyaOrig="420">
          <v:shape id="_x0000_i1139" type="#_x0000_t75" style="width:123.35pt;height:22pt" o:ole="">
            <v:imagedata r:id="rId331" o:title=""/>
          </v:shape>
          <o:OLEObject Type="Embed" ProgID="Equation.DSMT4" ShapeID="_x0000_i1139" DrawAspect="Content" ObjectID="_1480347909" r:id="rId332"/>
        </w:object>
      </w:r>
      <w:r w:rsidR="0039570E" w:rsidRPr="00270994">
        <w:rPr>
          <w:szCs w:val="24"/>
        </w:rPr>
        <w:t xml:space="preserve">    </w:t>
      </w:r>
      <w:r w:rsidR="00652E26" w:rsidRPr="00270994">
        <w:rPr>
          <w:szCs w:val="24"/>
        </w:rPr>
        <w:t xml:space="preserve">              </w:t>
      </w:r>
      <w:r w:rsidR="003406B7" w:rsidRPr="00270994">
        <w:rPr>
          <w:szCs w:val="24"/>
        </w:rPr>
        <w:t xml:space="preserve"> </w:t>
      </w:r>
      <w:r w:rsidR="00652E26"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28" w:name="ZEqnNum503589"/>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31</w:instrText>
      </w:r>
      <w:r w:rsidR="000B6866" w:rsidRPr="00270994">
        <w:rPr>
          <w:szCs w:val="24"/>
        </w:rPr>
        <w:fldChar w:fldCharType="end"/>
      </w:r>
      <w:r w:rsidR="000B6866" w:rsidRPr="00270994">
        <w:rPr>
          <w:szCs w:val="24"/>
        </w:rPr>
        <w:instrText>)</w:instrText>
      </w:r>
      <w:bookmarkEnd w:id="128"/>
      <w:r w:rsidR="000B6866" w:rsidRPr="00270994">
        <w:rPr>
          <w:szCs w:val="24"/>
        </w:rPr>
        <w:fldChar w:fldCharType="end"/>
      </w:r>
    </w:p>
    <w:p w:rsidR="00652E26" w:rsidRPr="00270994" w:rsidRDefault="00036892" w:rsidP="00652E26">
      <w:pPr>
        <w:autoSpaceDE w:val="0"/>
        <w:autoSpaceDN w:val="0"/>
        <w:ind w:firstLineChars="0" w:firstLine="0"/>
        <w:rPr>
          <w:szCs w:val="24"/>
        </w:rPr>
      </w:pPr>
      <w:r w:rsidRPr="00270994">
        <w:rPr>
          <w:szCs w:val="24"/>
        </w:rPr>
        <w:t>式中</w:t>
      </w:r>
      <w:r w:rsidR="00652E26" w:rsidRPr="00270994">
        <w:rPr>
          <w:szCs w:val="24"/>
        </w:rPr>
        <w:t>，</w:t>
      </w:r>
      <w:r w:rsidR="00C454C2" w:rsidRPr="00270994">
        <w:rPr>
          <w:position w:val="-14"/>
          <w:szCs w:val="24"/>
        </w:rPr>
        <w:object w:dxaOrig="1500" w:dyaOrig="400">
          <v:shape id="_x0000_i1140" type="#_x0000_t75" style="width:75.35pt;height:20pt" o:ole="">
            <v:imagedata r:id="rId333" o:title=""/>
          </v:shape>
          <o:OLEObject Type="Embed" ProgID="Equation.DSMT4" ShapeID="_x0000_i1140" DrawAspect="Content" ObjectID="_1480347910" r:id="rId334"/>
        </w:object>
      </w:r>
      <w:r w:rsidR="00652E26" w:rsidRPr="00270994">
        <w:rPr>
          <w:szCs w:val="24"/>
        </w:rPr>
        <w:t>为陀螺常值漂移，</w:t>
      </w:r>
      <w:r w:rsidR="00C454C2" w:rsidRPr="00270994">
        <w:rPr>
          <w:position w:val="-14"/>
          <w:szCs w:val="24"/>
        </w:rPr>
        <w:object w:dxaOrig="300" w:dyaOrig="380">
          <v:shape id="_x0000_i1141" type="#_x0000_t75" style="width:15.35pt;height:19.35pt" o:ole="">
            <v:imagedata r:id="rId335" o:title=""/>
          </v:shape>
          <o:OLEObject Type="Embed" ProgID="Equation.DSMT4" ShapeID="_x0000_i1141" DrawAspect="Content" ObjectID="_1480347911" r:id="rId336"/>
        </w:object>
      </w:r>
      <w:r w:rsidR="00640646" w:rsidRPr="00270994">
        <w:rPr>
          <w:szCs w:val="24"/>
        </w:rPr>
        <w:t>表示</w:t>
      </w:r>
      <w:r w:rsidR="0039570E" w:rsidRPr="00270994">
        <w:rPr>
          <w:szCs w:val="24"/>
        </w:rPr>
        <w:t>陀螺随机漂移，</w:t>
      </w:r>
      <w:r w:rsidR="00640646" w:rsidRPr="00270994">
        <w:rPr>
          <w:szCs w:val="24"/>
        </w:rPr>
        <w:t>为</w:t>
      </w:r>
      <w:r w:rsidR="00640646" w:rsidRPr="00270994">
        <w:t>3×1</w:t>
      </w:r>
      <w:r w:rsidR="00640646" w:rsidRPr="00270994">
        <w:t>维列向量，</w:t>
      </w:r>
      <w:r w:rsidR="00C454C2" w:rsidRPr="00270994">
        <w:rPr>
          <w:position w:val="-12"/>
        </w:rPr>
        <w:object w:dxaOrig="380" w:dyaOrig="380">
          <v:shape id="_x0000_i1142" type="#_x0000_t75" style="width:19.35pt;height:19.35pt" o:ole="">
            <v:imagedata r:id="rId337" o:title=""/>
          </v:shape>
          <o:OLEObject Type="Embed" ProgID="Equation.DSMT4" ShapeID="_x0000_i1142" DrawAspect="Content" ObjectID="_1480347912" r:id="rId338"/>
        </w:object>
      </w:r>
      <w:r w:rsidR="00652E26" w:rsidRPr="00270994">
        <w:rPr>
          <w:szCs w:val="24"/>
        </w:rPr>
        <w:t>为</w:t>
      </w:r>
      <w:r w:rsidR="00640646" w:rsidRPr="00270994">
        <w:rPr>
          <w:szCs w:val="24"/>
        </w:rPr>
        <w:t>由</w:t>
      </w:r>
      <w:r w:rsidR="00652E26" w:rsidRPr="00270994">
        <w:rPr>
          <w:szCs w:val="24"/>
        </w:rPr>
        <w:t>角速率</w:t>
      </w:r>
      <w:r w:rsidR="00C454C2" w:rsidRPr="00270994">
        <w:rPr>
          <w:position w:val="-12"/>
          <w:szCs w:val="24"/>
        </w:rPr>
        <w:object w:dxaOrig="380" w:dyaOrig="380">
          <v:shape id="_x0000_i1143" type="#_x0000_t75" style="width:19.35pt;height:19.35pt" o:ole="">
            <v:imagedata r:id="rId339" o:title=""/>
          </v:shape>
          <o:OLEObject Type="Embed" ProgID="Equation.DSMT4" ShapeID="_x0000_i1143" DrawAspect="Content" ObjectID="_1480347913" r:id="rId340"/>
        </w:object>
      </w:r>
      <w:r w:rsidR="00652E26" w:rsidRPr="00270994">
        <w:rPr>
          <w:szCs w:val="24"/>
        </w:rPr>
        <w:t>构成的反对称矩阵，可</w:t>
      </w:r>
      <w:r w:rsidR="00640646" w:rsidRPr="00270994">
        <w:rPr>
          <w:szCs w:val="24"/>
        </w:rPr>
        <w:t>以</w:t>
      </w:r>
      <w:r w:rsidR="00652E26" w:rsidRPr="00270994">
        <w:rPr>
          <w:szCs w:val="24"/>
        </w:rPr>
        <w:t>表示为</w:t>
      </w:r>
    </w:p>
    <w:p w:rsidR="00026AE2" w:rsidRPr="00270994" w:rsidRDefault="00C454C2" w:rsidP="00652E26">
      <w:pPr>
        <w:ind w:firstLineChars="0" w:firstLine="0"/>
        <w:jc w:val="center"/>
        <w:rPr>
          <w:szCs w:val="24"/>
        </w:rPr>
      </w:pPr>
      <w:r w:rsidRPr="00270994">
        <w:rPr>
          <w:position w:val="-52"/>
          <w:szCs w:val="24"/>
        </w:rPr>
        <w:object w:dxaOrig="2860" w:dyaOrig="1160">
          <v:shape id="_x0000_i1144" type="#_x0000_t75" style="width:143.35pt;height:58pt" o:ole="">
            <v:imagedata r:id="rId341" o:title=""/>
          </v:shape>
          <o:OLEObject Type="Embed" ProgID="Equation.DSMT4" ShapeID="_x0000_i1144" DrawAspect="Content" ObjectID="_1480347914" r:id="rId342"/>
        </w:object>
      </w:r>
    </w:p>
    <w:p w:rsidR="00652E26" w:rsidRPr="00015885" w:rsidRDefault="00015885" w:rsidP="00015885">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00652E26" w:rsidRPr="00015885">
        <w:rPr>
          <w:szCs w:val="24"/>
        </w:rPr>
        <w:t>速度误差方程</w:t>
      </w:r>
    </w:p>
    <w:p w:rsidR="006931A2" w:rsidRDefault="006931A2" w:rsidP="006931A2">
      <w:pPr>
        <w:pStyle w:val="ab"/>
        <w:autoSpaceDE w:val="0"/>
        <w:autoSpaceDN w:val="0"/>
        <w:ind w:left="396" w:firstLineChars="0" w:firstLine="0"/>
      </w:pPr>
      <w:r>
        <w:rPr>
          <w:rFonts w:hint="eastAsia"/>
          <w:szCs w:val="24"/>
        </w:rPr>
        <w:t>速度误差</w:t>
      </w:r>
      <w:r w:rsidRPr="006931A2">
        <w:rPr>
          <w:position w:val="-6"/>
          <w:szCs w:val="24"/>
        </w:rPr>
        <w:object w:dxaOrig="320" w:dyaOrig="279">
          <v:shape id="_x0000_i1145" type="#_x0000_t75" style="width:16pt;height:14pt" o:ole="">
            <v:imagedata r:id="rId343" o:title=""/>
          </v:shape>
          <o:OLEObject Type="Embed" ProgID="Equation.DSMT4" ShapeID="_x0000_i1145" DrawAspect="Content" ObjectID="_1480347915" r:id="rId344"/>
        </w:object>
      </w:r>
      <w:r>
        <w:rPr>
          <w:rFonts w:hint="eastAsia"/>
          <w:szCs w:val="24"/>
        </w:rPr>
        <w:t>定义为：</w:t>
      </w:r>
    </w:p>
    <w:p w:rsidR="006931A2" w:rsidRDefault="006931A2" w:rsidP="006931A2">
      <w:pPr>
        <w:pStyle w:val="MTDisplayEquation"/>
      </w:pPr>
      <w:r>
        <w:tab/>
      </w:r>
      <w:r>
        <w:object w:dxaOrig="1219" w:dyaOrig="360">
          <v:shape id="_x0000_i1146" type="#_x0000_t75" style="width:60pt;height:18.65pt" o:ole="">
            <v:imagedata r:id="rId345" o:title=""/>
          </v:shape>
          <o:OLEObject Type="Embed" ProgID="Equation.DSMT4" ShapeID="_x0000_i1146" DrawAspect="Content" ObjectID="_1480347916" r:id="rId3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2</w:instrText>
        </w:r>
      </w:fldSimple>
      <w:r>
        <w:instrText>.</w:instrText>
      </w:r>
      <w:fldSimple w:instr=" SEQ MTEqn \c \* Arabic \* MERGEFORMAT ">
        <w:r w:rsidR="008F6C4A">
          <w:instrText>32</w:instrText>
        </w:r>
      </w:fldSimple>
      <w:r>
        <w:instrText>)</w:instrText>
      </w:r>
      <w:r>
        <w:fldChar w:fldCharType="end"/>
      </w:r>
    </w:p>
    <w:p w:rsidR="006931A2" w:rsidRPr="006931A2" w:rsidRDefault="006931A2" w:rsidP="006931A2">
      <w:pPr>
        <w:autoSpaceDE w:val="0"/>
        <w:autoSpaceDN w:val="0"/>
        <w:ind w:firstLineChars="0" w:firstLine="0"/>
        <w:rPr>
          <w:szCs w:val="24"/>
        </w:rPr>
      </w:pPr>
      <w:r>
        <w:rPr>
          <w:rFonts w:hint="eastAsia"/>
          <w:szCs w:val="24"/>
        </w:rPr>
        <w:t>其中</w:t>
      </w:r>
      <w:r w:rsidRPr="006931A2">
        <w:rPr>
          <w:position w:val="-12"/>
          <w:szCs w:val="24"/>
        </w:rPr>
        <w:object w:dxaOrig="400" w:dyaOrig="360">
          <v:shape id="_x0000_i1147" type="#_x0000_t75" style="width:20pt;height:18.65pt" o:ole="">
            <v:imagedata r:id="rId347" o:title=""/>
          </v:shape>
          <o:OLEObject Type="Embed" ProgID="Equation.DSMT4" ShapeID="_x0000_i1147" DrawAspect="Content" ObjectID="_1480347917" r:id="rId348"/>
        </w:object>
      </w:r>
      <w:r>
        <w:rPr>
          <w:rFonts w:hint="eastAsia"/>
          <w:szCs w:val="24"/>
        </w:rPr>
        <w:t>为惯性解算的速度，</w:t>
      </w:r>
      <w:r w:rsidRPr="006931A2">
        <w:rPr>
          <w:position w:val="-6"/>
          <w:szCs w:val="24"/>
        </w:rPr>
        <w:object w:dxaOrig="180" w:dyaOrig="220">
          <v:shape id="_x0000_i1148" type="#_x0000_t75" style="width:9.35pt;height:12pt" o:ole="">
            <v:imagedata r:id="rId349" o:title=""/>
          </v:shape>
          <o:OLEObject Type="Embed" ProgID="Equation.DSMT4" ShapeID="_x0000_i1148" DrawAspect="Content" ObjectID="_1480347918" r:id="rId350"/>
        </w:object>
      </w:r>
      <w:r>
        <w:rPr>
          <w:rFonts w:hint="eastAsia"/>
          <w:szCs w:val="24"/>
        </w:rPr>
        <w:t>为真实的速度。根据惯性力学模型可得</w:t>
      </w:r>
      <w:r w:rsidRPr="006931A2">
        <w:rPr>
          <w:position w:val="-6"/>
          <w:szCs w:val="24"/>
        </w:rPr>
        <w:object w:dxaOrig="320" w:dyaOrig="279">
          <v:shape id="_x0000_i1149" type="#_x0000_t75" style="width:16pt;height:14pt" o:ole="">
            <v:imagedata r:id="rId343" o:title=""/>
          </v:shape>
          <o:OLEObject Type="Embed" ProgID="Equation.DSMT4" ShapeID="_x0000_i1149" DrawAspect="Content" ObjectID="_1480347919" r:id="rId351"/>
        </w:object>
      </w:r>
      <w:r>
        <w:rPr>
          <w:rFonts w:hint="eastAsia"/>
          <w:szCs w:val="24"/>
        </w:rPr>
        <w:t>微分方程为：</w:t>
      </w:r>
    </w:p>
    <w:p w:rsidR="00652E26" w:rsidRPr="00270994" w:rsidRDefault="00C454C2" w:rsidP="002278A4">
      <w:pPr>
        <w:autoSpaceDE w:val="0"/>
        <w:autoSpaceDN w:val="0"/>
        <w:ind w:firstLine="480"/>
        <w:jc w:val="right"/>
        <w:rPr>
          <w:szCs w:val="24"/>
        </w:rPr>
      </w:pPr>
      <w:r w:rsidRPr="00270994">
        <w:rPr>
          <w:position w:val="-12"/>
          <w:szCs w:val="24"/>
        </w:rPr>
        <w:object w:dxaOrig="3780" w:dyaOrig="380">
          <v:shape id="_x0000_i1150" type="#_x0000_t75" style="width:189.35pt;height:19.35pt" o:ole="">
            <v:imagedata r:id="rId352" o:title=""/>
          </v:shape>
          <o:OLEObject Type="Embed" ProgID="Equation.DSMT4" ShapeID="_x0000_i1150" DrawAspect="Content" ObjectID="_1480347920" r:id="rId353"/>
        </w:object>
      </w:r>
      <w:r w:rsidR="00652E26" w:rsidRPr="00270994">
        <w:rPr>
          <w:szCs w:val="24"/>
        </w:rPr>
        <w:t xml:space="preserve">    </w:t>
      </w:r>
      <w:r w:rsidR="0039570E" w:rsidRPr="00270994">
        <w:rPr>
          <w:szCs w:val="24"/>
        </w:rPr>
        <w:t xml:space="preserve"> </w:t>
      </w:r>
      <w:r w:rsidR="00652E26" w:rsidRPr="00270994">
        <w:rPr>
          <w:szCs w:val="24"/>
        </w:rPr>
        <w:t xml:space="preserve">        </w:t>
      </w:r>
      <w:r w:rsidR="003406B7" w:rsidRPr="00270994">
        <w:rPr>
          <w:szCs w:val="24"/>
        </w:rPr>
        <w:t xml:space="preserve"> </w:t>
      </w:r>
      <w:r w:rsidR="00652E26"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33</w:instrText>
      </w:r>
      <w:r w:rsidR="000B6866" w:rsidRPr="00270994">
        <w:rPr>
          <w:szCs w:val="24"/>
        </w:rPr>
        <w:fldChar w:fldCharType="end"/>
      </w:r>
      <w:r w:rsidR="000B6866" w:rsidRPr="00270994">
        <w:rPr>
          <w:szCs w:val="24"/>
        </w:rPr>
        <w:instrText>)</w:instrText>
      </w:r>
      <w:r w:rsidR="000B6866" w:rsidRPr="00270994">
        <w:rPr>
          <w:szCs w:val="24"/>
        </w:rPr>
        <w:fldChar w:fldCharType="end"/>
      </w:r>
    </w:p>
    <w:p w:rsidR="00652E26" w:rsidRPr="00270994" w:rsidRDefault="00652E26" w:rsidP="00B92362">
      <w:pPr>
        <w:ind w:firstLineChars="0" w:firstLine="0"/>
        <w:rPr>
          <w:szCs w:val="24"/>
        </w:rPr>
      </w:pPr>
      <w:r w:rsidRPr="00270994">
        <w:rPr>
          <w:szCs w:val="24"/>
        </w:rPr>
        <w:t>式中，</w:t>
      </w:r>
      <w:r w:rsidR="00C454C2" w:rsidRPr="00270994">
        <w:rPr>
          <w:position w:val="-14"/>
          <w:szCs w:val="24"/>
        </w:rPr>
        <w:object w:dxaOrig="2299" w:dyaOrig="400">
          <v:shape id="_x0000_i1151" type="#_x0000_t75" style="width:114.65pt;height:20pt" o:ole="">
            <v:imagedata r:id="rId354" o:title=""/>
          </v:shape>
          <o:OLEObject Type="Embed" ProgID="Equation.DSMT4" ShapeID="_x0000_i1151" DrawAspect="Content" ObjectID="_1480347921" r:id="rId355"/>
        </w:object>
      </w:r>
      <w:r w:rsidRPr="00270994">
        <w:rPr>
          <w:szCs w:val="24"/>
        </w:rPr>
        <w:t>为</w:t>
      </w:r>
      <w:r w:rsidR="003F69A1" w:rsidRPr="00270994">
        <w:rPr>
          <w:szCs w:val="24"/>
        </w:rPr>
        <w:t>世界</w:t>
      </w:r>
      <w:r w:rsidRPr="00270994">
        <w:rPr>
          <w:szCs w:val="24"/>
        </w:rPr>
        <w:t>坐标系中的速度误差，</w:t>
      </w:r>
      <w:r w:rsidR="00C454C2" w:rsidRPr="00270994">
        <w:rPr>
          <w:position w:val="-14"/>
          <w:szCs w:val="24"/>
        </w:rPr>
        <w:object w:dxaOrig="1719" w:dyaOrig="400">
          <v:shape id="_x0000_i1152" type="#_x0000_t75" style="width:86pt;height:20pt" o:ole="">
            <v:imagedata r:id="rId356" o:title=""/>
          </v:shape>
          <o:OLEObject Type="Embed" ProgID="Equation.DSMT4" ShapeID="_x0000_i1152" DrawAspect="Content" ObjectID="_1480347922" r:id="rId357"/>
        </w:object>
      </w:r>
      <w:r w:rsidRPr="00270994">
        <w:rPr>
          <w:szCs w:val="24"/>
        </w:rPr>
        <w:t>为加速度计常值零偏，</w:t>
      </w:r>
      <w:r w:rsidR="00C454C2" w:rsidRPr="00270994">
        <w:rPr>
          <w:position w:val="-12"/>
          <w:szCs w:val="24"/>
        </w:rPr>
        <w:object w:dxaOrig="300" w:dyaOrig="360">
          <v:shape id="_x0000_i1153" type="#_x0000_t75" style="width:15.35pt;height:18.65pt" o:ole="">
            <v:imagedata r:id="rId358" o:title=""/>
          </v:shape>
          <o:OLEObject Type="Embed" ProgID="Equation.DSMT4" ShapeID="_x0000_i1153" DrawAspect="Content" ObjectID="_1480347923" r:id="rId359"/>
        </w:object>
      </w:r>
      <w:r w:rsidR="00640646" w:rsidRPr="00270994">
        <w:rPr>
          <w:szCs w:val="24"/>
        </w:rPr>
        <w:t>表示</w:t>
      </w:r>
      <w:r w:rsidR="0039570E" w:rsidRPr="00270994">
        <w:rPr>
          <w:szCs w:val="24"/>
        </w:rPr>
        <w:t>加速度计随机偏置，</w:t>
      </w:r>
      <w:r w:rsidR="00640646" w:rsidRPr="00270994">
        <w:rPr>
          <w:szCs w:val="24"/>
        </w:rPr>
        <w:t>为</w:t>
      </w:r>
      <w:r w:rsidR="00640646" w:rsidRPr="00270994">
        <w:t>3×1</w:t>
      </w:r>
      <w:r w:rsidR="00640646" w:rsidRPr="00270994">
        <w:t>维列向量，</w:t>
      </w:r>
      <w:r w:rsidR="00C454C2" w:rsidRPr="00270994">
        <w:rPr>
          <w:position w:val="-4"/>
        </w:rPr>
        <w:object w:dxaOrig="380" w:dyaOrig="300">
          <v:shape id="_x0000_i1154" type="#_x0000_t75" style="width:19.35pt;height:15.35pt" o:ole="">
            <v:imagedata r:id="rId360" o:title=""/>
          </v:shape>
          <o:OLEObject Type="Embed" ProgID="Equation.DSMT4" ShapeID="_x0000_i1154" DrawAspect="Content" ObjectID="_1480347924" r:id="rId361"/>
        </w:object>
      </w:r>
      <w:r w:rsidRPr="00270994">
        <w:rPr>
          <w:szCs w:val="24"/>
        </w:rPr>
        <w:t>为</w:t>
      </w:r>
      <w:r w:rsidR="00640646" w:rsidRPr="00270994">
        <w:rPr>
          <w:szCs w:val="24"/>
        </w:rPr>
        <w:t>由</w:t>
      </w:r>
      <w:r w:rsidR="00C454C2" w:rsidRPr="00270994">
        <w:rPr>
          <w:position w:val="-10"/>
          <w:szCs w:val="24"/>
        </w:rPr>
        <w:object w:dxaOrig="360" w:dyaOrig="360">
          <v:shape id="_x0000_i1155" type="#_x0000_t75" style="width:18.65pt;height:18.65pt" o:ole="">
            <v:imagedata r:id="rId362" o:title=""/>
          </v:shape>
          <o:OLEObject Type="Embed" ProgID="Equation.DSMT4" ShapeID="_x0000_i1155" DrawAspect="Content" ObjectID="_1480347925" r:id="rId363"/>
        </w:object>
      </w:r>
      <w:r w:rsidR="00640646" w:rsidRPr="00270994">
        <w:rPr>
          <w:szCs w:val="24"/>
        </w:rPr>
        <w:t>构成</w:t>
      </w:r>
      <w:r w:rsidRPr="00270994">
        <w:rPr>
          <w:szCs w:val="24"/>
        </w:rPr>
        <w:t>的反对称矩阵，</w:t>
      </w:r>
      <w:r w:rsidR="00C454C2" w:rsidRPr="00270994">
        <w:rPr>
          <w:position w:val="-10"/>
          <w:szCs w:val="24"/>
        </w:rPr>
        <w:object w:dxaOrig="360" w:dyaOrig="360">
          <v:shape id="_x0000_i1156" type="#_x0000_t75" style="width:18.65pt;height:18.65pt" o:ole="">
            <v:imagedata r:id="rId364" o:title=""/>
          </v:shape>
          <o:OLEObject Type="Embed" ProgID="Equation.DSMT4" ShapeID="_x0000_i1156" DrawAspect="Content" ObjectID="_1480347926" r:id="rId365"/>
        </w:object>
      </w:r>
      <w:r w:rsidRPr="00270994">
        <w:rPr>
          <w:szCs w:val="24"/>
        </w:rPr>
        <w:t>为</w:t>
      </w:r>
      <w:r w:rsidR="003F69A1" w:rsidRPr="00270994">
        <w:rPr>
          <w:szCs w:val="24"/>
        </w:rPr>
        <w:t>世界</w:t>
      </w:r>
      <w:r w:rsidRPr="00270994">
        <w:rPr>
          <w:szCs w:val="24"/>
        </w:rPr>
        <w:t>坐标系下的比力矢量，可由加速度计直接测量得到的比力</w:t>
      </w:r>
      <w:r w:rsidR="00C454C2" w:rsidRPr="00270994">
        <w:rPr>
          <w:position w:val="-10"/>
          <w:szCs w:val="24"/>
        </w:rPr>
        <w:object w:dxaOrig="320" w:dyaOrig="360">
          <v:shape id="_x0000_i1157" type="#_x0000_t75" style="width:16pt;height:18.65pt" o:ole="">
            <v:imagedata r:id="rId366" o:title=""/>
          </v:shape>
          <o:OLEObject Type="Embed" ProgID="Equation.DSMT4" ShapeID="_x0000_i1157" DrawAspect="Content" ObjectID="_1480347927" r:id="rId367"/>
        </w:object>
      </w:r>
      <w:r w:rsidRPr="00270994">
        <w:rPr>
          <w:szCs w:val="24"/>
        </w:rPr>
        <w:t>进行坐标转换获得，其表达式为</w:t>
      </w:r>
      <w:r w:rsidR="00C454C2" w:rsidRPr="00270994">
        <w:rPr>
          <w:position w:val="-12"/>
          <w:szCs w:val="24"/>
        </w:rPr>
        <w:object w:dxaOrig="1180" w:dyaOrig="380">
          <v:shape id="_x0000_i1158" type="#_x0000_t75" style="width:59.35pt;height:19.35pt" o:ole="">
            <v:imagedata r:id="rId368" o:title=""/>
          </v:shape>
          <o:OLEObject Type="Embed" ProgID="Equation.DSMT4" ShapeID="_x0000_i1158" DrawAspect="Content" ObjectID="_1480347928" r:id="rId369"/>
        </w:object>
      </w:r>
      <w:r w:rsidRPr="00270994">
        <w:rPr>
          <w:szCs w:val="24"/>
        </w:rPr>
        <w:t>。</w:t>
      </w:r>
    </w:p>
    <w:p w:rsidR="009F4190" w:rsidRPr="00015885" w:rsidRDefault="00015885" w:rsidP="00015885">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009F4190" w:rsidRPr="00015885">
        <w:rPr>
          <w:szCs w:val="24"/>
        </w:rPr>
        <w:t>位置误差方程</w:t>
      </w:r>
    </w:p>
    <w:p w:rsidR="006931A2" w:rsidRDefault="006931A2" w:rsidP="006931A2">
      <w:pPr>
        <w:pStyle w:val="ab"/>
        <w:autoSpaceDE w:val="0"/>
        <w:autoSpaceDN w:val="0"/>
        <w:ind w:left="396" w:firstLineChars="0" w:firstLine="0"/>
      </w:pPr>
      <w:r>
        <w:rPr>
          <w:rFonts w:hint="eastAsia"/>
          <w:szCs w:val="24"/>
        </w:rPr>
        <w:t>位置误差</w:t>
      </w:r>
      <w:r w:rsidRPr="006931A2">
        <w:rPr>
          <w:position w:val="-6"/>
          <w:szCs w:val="24"/>
        </w:rPr>
        <w:object w:dxaOrig="320" w:dyaOrig="279">
          <v:shape id="_x0000_i1159" type="#_x0000_t75" style="width:16pt;height:14pt" o:ole="">
            <v:imagedata r:id="rId370" o:title=""/>
          </v:shape>
          <o:OLEObject Type="Embed" ProgID="Equation.DSMT4" ShapeID="_x0000_i1159" DrawAspect="Content" ObjectID="_1480347929" r:id="rId371"/>
        </w:object>
      </w:r>
      <w:r>
        <w:rPr>
          <w:rFonts w:hint="eastAsia"/>
          <w:szCs w:val="24"/>
        </w:rPr>
        <w:t>定义为：</w:t>
      </w:r>
    </w:p>
    <w:p w:rsidR="006931A2" w:rsidRDefault="006931A2" w:rsidP="006931A2">
      <w:pPr>
        <w:pStyle w:val="MTDisplayEquation"/>
      </w:pPr>
      <w:r>
        <w:tab/>
      </w:r>
      <w:r w:rsidR="00015885">
        <w:object w:dxaOrig="1219" w:dyaOrig="360">
          <v:shape id="_x0000_i1160" type="#_x0000_t75" style="width:61.35pt;height:18.65pt" o:ole="">
            <v:imagedata r:id="rId372" o:title=""/>
          </v:shape>
          <o:OLEObject Type="Embed" ProgID="Equation.DSMT4" ShapeID="_x0000_i1160" DrawAspect="Content" ObjectID="_1480347930" r:id="rId3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2</w:instrText>
        </w:r>
      </w:fldSimple>
      <w:r>
        <w:instrText>.</w:instrText>
      </w:r>
      <w:fldSimple w:instr=" SEQ MTEqn \c \* Arabic \* MERGEFORMAT ">
        <w:r w:rsidR="008F6C4A">
          <w:instrText>34</w:instrText>
        </w:r>
      </w:fldSimple>
      <w:r>
        <w:instrText>)</w:instrText>
      </w:r>
      <w:r>
        <w:fldChar w:fldCharType="end"/>
      </w:r>
    </w:p>
    <w:p w:rsidR="006931A2" w:rsidRPr="006931A2" w:rsidRDefault="006931A2" w:rsidP="006931A2">
      <w:pPr>
        <w:pStyle w:val="ab"/>
        <w:autoSpaceDE w:val="0"/>
        <w:autoSpaceDN w:val="0"/>
        <w:ind w:left="396" w:firstLineChars="0" w:firstLine="0"/>
        <w:rPr>
          <w:szCs w:val="24"/>
        </w:rPr>
      </w:pPr>
      <w:r>
        <w:rPr>
          <w:rFonts w:hint="eastAsia"/>
          <w:szCs w:val="24"/>
        </w:rPr>
        <w:t>位置误差微分方程为：</w:t>
      </w:r>
    </w:p>
    <w:p w:rsidR="009F4190" w:rsidRPr="00270994" w:rsidRDefault="00C454C2" w:rsidP="009F4190">
      <w:pPr>
        <w:autoSpaceDE w:val="0"/>
        <w:autoSpaceDN w:val="0"/>
        <w:ind w:firstLine="480"/>
        <w:jc w:val="right"/>
        <w:rPr>
          <w:szCs w:val="24"/>
        </w:rPr>
      </w:pPr>
      <w:r w:rsidRPr="00270994">
        <w:rPr>
          <w:position w:val="-6"/>
          <w:szCs w:val="24"/>
        </w:rPr>
        <w:object w:dxaOrig="1080" w:dyaOrig="320">
          <v:shape id="_x0000_i1161" type="#_x0000_t75" style="width:54.65pt;height:16pt" o:ole="">
            <v:imagedata r:id="rId374" o:title=""/>
          </v:shape>
          <o:OLEObject Type="Embed" ProgID="Equation.DSMT4" ShapeID="_x0000_i1161" DrawAspect="Content" ObjectID="_1480347931" r:id="rId375"/>
        </w:object>
      </w:r>
      <w:r w:rsidR="009F4190"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29" w:name="ZEqnNum332190"/>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35</w:instrText>
      </w:r>
      <w:r w:rsidR="000B6866" w:rsidRPr="00270994">
        <w:rPr>
          <w:szCs w:val="24"/>
        </w:rPr>
        <w:fldChar w:fldCharType="end"/>
      </w:r>
      <w:r w:rsidR="000B6866" w:rsidRPr="00270994">
        <w:rPr>
          <w:szCs w:val="24"/>
        </w:rPr>
        <w:instrText>)</w:instrText>
      </w:r>
      <w:bookmarkEnd w:id="129"/>
      <w:r w:rsidR="000B6866" w:rsidRPr="00270994">
        <w:rPr>
          <w:szCs w:val="24"/>
        </w:rPr>
        <w:fldChar w:fldCharType="end"/>
      </w:r>
    </w:p>
    <w:p w:rsidR="009F4190" w:rsidRPr="00270994" w:rsidRDefault="009F4190" w:rsidP="009F4190">
      <w:pPr>
        <w:autoSpaceDE w:val="0"/>
        <w:autoSpaceDN w:val="0"/>
        <w:ind w:firstLineChars="0" w:firstLine="0"/>
        <w:rPr>
          <w:szCs w:val="24"/>
        </w:rPr>
      </w:pPr>
      <w:r w:rsidRPr="00270994">
        <w:rPr>
          <w:szCs w:val="24"/>
        </w:rPr>
        <w:t>式中，</w:t>
      </w:r>
      <w:r w:rsidR="00C454C2" w:rsidRPr="00270994">
        <w:rPr>
          <w:position w:val="-14"/>
          <w:szCs w:val="24"/>
        </w:rPr>
        <w:object w:dxaOrig="2280" w:dyaOrig="400">
          <v:shape id="_x0000_i1162" type="#_x0000_t75" style="width:114pt;height:20pt" o:ole="">
            <v:imagedata r:id="rId376" o:title=""/>
          </v:shape>
          <o:OLEObject Type="Embed" ProgID="Equation.DSMT4" ShapeID="_x0000_i1162" DrawAspect="Content" ObjectID="_1480347932" r:id="rId377"/>
        </w:object>
      </w:r>
      <w:r w:rsidRPr="00270994">
        <w:rPr>
          <w:szCs w:val="24"/>
        </w:rPr>
        <w:t>为</w:t>
      </w:r>
      <w:r w:rsidR="003F69A1" w:rsidRPr="00270994">
        <w:rPr>
          <w:szCs w:val="24"/>
        </w:rPr>
        <w:t>世界</w:t>
      </w:r>
      <w:r w:rsidRPr="00270994">
        <w:rPr>
          <w:szCs w:val="24"/>
        </w:rPr>
        <w:t>坐标系下的位置误差。</w:t>
      </w:r>
    </w:p>
    <w:p w:rsidR="009F4190" w:rsidRPr="00270994" w:rsidRDefault="003406B7" w:rsidP="003406B7">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8F6C4A" w:rsidRPr="00270994">
        <w:rPr>
          <w:szCs w:val="24"/>
        </w:rPr>
        <w:instrText>(</w:instrText>
      </w:r>
      <w:r w:rsidR="008F6C4A">
        <w:rPr>
          <w:szCs w:val="24"/>
        </w:rPr>
        <w:instrText>2</w:instrText>
      </w:r>
      <w:r w:rsidR="008F6C4A" w:rsidRPr="00270994">
        <w:rPr>
          <w:szCs w:val="24"/>
        </w:rPr>
        <w:instrText>.</w:instrText>
      </w:r>
      <w:r w:rsidR="008F6C4A">
        <w:rPr>
          <w:szCs w:val="24"/>
        </w:rPr>
        <w:instrText>31</w:instrText>
      </w:r>
      <w:r w:rsidR="008F6C4A" w:rsidRPr="00270994">
        <w:rPr>
          <w:szCs w:val="24"/>
        </w:rPr>
        <w:instrText>)</w:instrText>
      </w:r>
      <w:r w:rsidRPr="00270994">
        <w:rPr>
          <w:szCs w:val="24"/>
        </w:rPr>
        <w:fldChar w:fldCharType="end"/>
      </w:r>
      <w:r w:rsidRPr="00270994">
        <w:rPr>
          <w:szCs w:val="24"/>
        </w:rPr>
        <w:fldChar w:fldCharType="end"/>
      </w:r>
      <w:r w:rsidRPr="00270994">
        <w:rPr>
          <w:szCs w:val="24"/>
        </w:rPr>
        <w:t>~</w:t>
      </w:r>
      <w:r w:rsidR="0051608D" w:rsidRPr="00270994">
        <w:rPr>
          <w:szCs w:val="24"/>
        </w:rPr>
        <w:fldChar w:fldCharType="begin"/>
      </w:r>
      <w:r w:rsidR="0051608D" w:rsidRPr="00270994">
        <w:rPr>
          <w:szCs w:val="24"/>
        </w:rPr>
        <w:instrText xml:space="preserve"> GOTOBUTTON ZEqnNum332190  \* MERGEFORMAT </w:instrText>
      </w:r>
      <w:r w:rsidR="0051608D" w:rsidRPr="00270994">
        <w:rPr>
          <w:szCs w:val="24"/>
        </w:rPr>
        <w:fldChar w:fldCharType="begin"/>
      </w:r>
      <w:r w:rsidR="0051608D" w:rsidRPr="00270994">
        <w:rPr>
          <w:szCs w:val="24"/>
        </w:rPr>
        <w:instrText xml:space="preserve"> REF ZEqnNum332190 \* Charformat \! \* MERGEFORMAT </w:instrText>
      </w:r>
      <w:r w:rsidR="0051608D" w:rsidRPr="00270994">
        <w:rPr>
          <w:szCs w:val="24"/>
        </w:rPr>
        <w:fldChar w:fldCharType="separate"/>
      </w:r>
      <w:r w:rsidR="008F6C4A" w:rsidRPr="00270994">
        <w:rPr>
          <w:szCs w:val="24"/>
        </w:rPr>
        <w:instrText>(</w:instrText>
      </w:r>
      <w:r w:rsidR="008F6C4A">
        <w:rPr>
          <w:szCs w:val="24"/>
        </w:rPr>
        <w:instrText>2</w:instrText>
      </w:r>
      <w:r w:rsidR="008F6C4A" w:rsidRPr="00270994">
        <w:rPr>
          <w:szCs w:val="24"/>
        </w:rPr>
        <w:instrText>.</w:instrText>
      </w:r>
      <w:r w:rsidR="008F6C4A">
        <w:rPr>
          <w:szCs w:val="24"/>
        </w:rPr>
        <w:instrText>35</w:instrText>
      </w:r>
      <w:r w:rsidR="008F6C4A" w:rsidRPr="00270994">
        <w:rPr>
          <w:szCs w:val="24"/>
        </w:rPr>
        <w:instrText>)</w:instrText>
      </w:r>
      <w:r w:rsidR="0051608D" w:rsidRPr="00270994">
        <w:rPr>
          <w:szCs w:val="24"/>
        </w:rPr>
        <w:fldChar w:fldCharType="end"/>
      </w:r>
      <w:r w:rsidR="0051608D" w:rsidRPr="00270994">
        <w:rPr>
          <w:szCs w:val="24"/>
        </w:rPr>
        <w:fldChar w:fldCharType="end"/>
      </w:r>
      <w:r w:rsidRPr="00270994">
        <w:rPr>
          <w:szCs w:val="24"/>
        </w:rPr>
        <w:t>可得，</w:t>
      </w:r>
      <w:r w:rsidR="003F69A1" w:rsidRPr="00270994">
        <w:rPr>
          <w:szCs w:val="24"/>
        </w:rPr>
        <w:t>世界</w:t>
      </w:r>
      <w:r w:rsidRPr="00270994">
        <w:rPr>
          <w:szCs w:val="24"/>
        </w:rPr>
        <w:t>坐标系下的惯导误差方程可以表示为</w:t>
      </w:r>
    </w:p>
    <w:p w:rsidR="003406B7" w:rsidRPr="00270994" w:rsidRDefault="0051608D" w:rsidP="00C12967">
      <w:pPr>
        <w:ind w:firstLineChars="0" w:firstLine="0"/>
        <w:jc w:val="right"/>
        <w:rPr>
          <w:szCs w:val="24"/>
        </w:rPr>
      </w:pPr>
      <w:r w:rsidRPr="00270994">
        <w:rPr>
          <w:position w:val="-56"/>
          <w:sz w:val="22"/>
        </w:rPr>
        <w:object w:dxaOrig="3700" w:dyaOrig="1240">
          <v:shape id="_x0000_i1163" type="#_x0000_t75" style="width:185.35pt;height:62pt" o:ole="">
            <v:imagedata r:id="rId378" o:title=""/>
          </v:shape>
          <o:OLEObject Type="Embed" ProgID="Equation.DSMT4" ShapeID="_x0000_i1163" DrawAspect="Content" ObjectID="_1480347933" r:id="rId379"/>
        </w:object>
      </w:r>
      <w:r w:rsidR="00542E3E" w:rsidRPr="00270994">
        <w:rPr>
          <w:sz w:val="22"/>
        </w:rPr>
        <w:t xml:space="preserve"> </w:t>
      </w:r>
      <w:r w:rsidR="00542E3E" w:rsidRPr="00270994">
        <w:rPr>
          <w:szCs w:val="24"/>
        </w:rPr>
        <w:t xml:space="preserve">         </w:t>
      </w:r>
      <w:r w:rsidR="00C12967"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30" w:name="ZEqnNum101576"/>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36</w:instrText>
      </w:r>
      <w:r w:rsidR="000B6866" w:rsidRPr="00270994">
        <w:rPr>
          <w:szCs w:val="24"/>
        </w:rPr>
        <w:fldChar w:fldCharType="end"/>
      </w:r>
      <w:r w:rsidR="000B6866" w:rsidRPr="00270994">
        <w:rPr>
          <w:szCs w:val="24"/>
        </w:rPr>
        <w:instrText>)</w:instrText>
      </w:r>
      <w:bookmarkEnd w:id="130"/>
      <w:r w:rsidR="000B6866" w:rsidRPr="00270994">
        <w:rPr>
          <w:szCs w:val="24"/>
        </w:rPr>
        <w:fldChar w:fldCharType="end"/>
      </w:r>
    </w:p>
    <w:p w:rsidR="00DD0094" w:rsidRPr="00270994" w:rsidRDefault="005E56CB" w:rsidP="00972C1A">
      <w:pPr>
        <w:pStyle w:val="20"/>
        <w:numPr>
          <w:ilvl w:val="0"/>
          <w:numId w:val="32"/>
        </w:numPr>
        <w:spacing w:before="163" w:after="163"/>
      </w:pPr>
      <w:bookmarkStart w:id="131" w:name="_Toc404697771"/>
      <w:bookmarkStart w:id="132" w:name="_Toc404697829"/>
      <w:bookmarkStart w:id="133" w:name="_Toc404874238"/>
      <w:bookmarkStart w:id="134" w:name="_Toc404879639"/>
      <w:bookmarkStart w:id="135" w:name="_Toc405412123"/>
      <w:r w:rsidRPr="00270994">
        <w:t>视觉导航</w:t>
      </w:r>
      <w:r w:rsidR="003C0018">
        <w:rPr>
          <w:rFonts w:hint="eastAsia"/>
        </w:rPr>
        <w:t>方法</w:t>
      </w:r>
      <w:bookmarkEnd w:id="131"/>
      <w:bookmarkEnd w:id="132"/>
      <w:bookmarkEnd w:id="133"/>
      <w:bookmarkEnd w:id="134"/>
      <w:bookmarkEnd w:id="135"/>
    </w:p>
    <w:p w:rsidR="00F46C7F" w:rsidRPr="00270994" w:rsidRDefault="00F46C7F" w:rsidP="003066E2">
      <w:pPr>
        <w:ind w:firstLine="480"/>
      </w:pPr>
      <w:r w:rsidRPr="00270994">
        <w:t>双目视觉导航是指利用</w:t>
      </w:r>
      <w:r w:rsidR="002950DC" w:rsidRPr="00270994">
        <w:t>双目视觉系统对周围环境进行连续拍摄获取立体图</w:t>
      </w:r>
      <w:r w:rsidRPr="00270994">
        <w:t>像</w:t>
      </w:r>
      <w:r w:rsidR="002950DC" w:rsidRPr="00270994">
        <w:t>序列</w:t>
      </w:r>
      <w:r w:rsidRPr="00270994">
        <w:t>，然后对获取的</w:t>
      </w:r>
      <w:r w:rsidR="002950DC" w:rsidRPr="00270994">
        <w:t>立体图对进行特征提取、立体匹配、特征跟踪、三维重建和运动估计等</w:t>
      </w:r>
      <w:r w:rsidRPr="00270994">
        <w:t>处</w:t>
      </w:r>
      <w:r w:rsidRPr="00270994">
        <w:lastRenderedPageBreak/>
        <w:t>理</w:t>
      </w:r>
      <w:r w:rsidR="002950DC" w:rsidRPr="00270994">
        <w:t>步骤</w:t>
      </w:r>
      <w:r w:rsidRPr="00270994">
        <w:t>进而确定巡视器的位置与姿态等运动参数的一种导航方法</w:t>
      </w:r>
      <w:r w:rsidR="0020654C">
        <w:fldChar w:fldCharType="begin">
          <w:fldData xml:space="preserve">PEVuZE5vdGU+PENpdGU+PEF1dGhvcj5CYWRpbm88L0F1dGhvcj48WWVhcj4yMDEzPC9ZZWFyPjxS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</w:fldData>
        </w:fldChar>
      </w:r>
      <w:r w:rsidR="00DB3984">
        <w:instrText xml:space="preserve"> ADDIN EN.CITE </w:instrText>
      </w:r>
      <w:r w:rsidR="00DB3984">
        <w:fldChar w:fldCharType="begin">
          <w:fldData xml:space="preserve">PEVuZE5vdGU+PENpdGU+PEF1dGhvcj5CYWRpbm88L0F1dGhvcj48WWVhcj4yMDEzPC9ZZWFyPjxS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</w:fldData>
        </w:fldChar>
      </w:r>
      <w:r w:rsidR="00DB3984">
        <w:instrText xml:space="preserve"> ADDIN EN.CITE.DATA </w:instrText>
      </w:r>
      <w:r w:rsidR="00DB3984">
        <w:fldChar w:fldCharType="end"/>
      </w:r>
      <w:r w:rsidR="0020654C">
        <w:fldChar w:fldCharType="separate"/>
      </w:r>
      <w:r w:rsidR="00DB3984" w:rsidRPr="00DB3984">
        <w:rPr>
          <w:vertAlign w:val="superscript"/>
        </w:rPr>
        <w:t>[</w:t>
      </w:r>
      <w:hyperlink w:anchor="_ENREF_68" w:tooltip="Badino, 2013 #46" w:history="1">
        <w:r w:rsidR="0076405A" w:rsidRPr="00DB3984">
          <w:rPr>
            <w:vertAlign w:val="superscript"/>
          </w:rPr>
          <w:t>68-70</w:t>
        </w:r>
      </w:hyperlink>
      <w:r w:rsidR="00DB3984" w:rsidRPr="00DB3984">
        <w:rPr>
          <w:vertAlign w:val="superscript"/>
        </w:rPr>
        <w:t>]</w:t>
      </w:r>
      <w:r w:rsidR="0020654C">
        <w:fldChar w:fldCharType="end"/>
      </w:r>
      <w:r w:rsidRPr="00270994">
        <w:t>。双目视觉导航算法的流程如</w:t>
      </w:r>
      <w:r w:rsidR="004A77A5" w:rsidRPr="00270994">
        <w:rPr>
          <w:szCs w:val="24"/>
        </w:rPr>
        <w:fldChar w:fldCharType="begin"/>
      </w:r>
      <w:r w:rsidR="004A77A5" w:rsidRPr="00270994">
        <w:rPr>
          <w:szCs w:val="24"/>
        </w:rPr>
        <w:instrText xml:space="preserve"> REF _Ref342232587 \h  \* MERGEFORMAT </w:instrText>
      </w:r>
      <w:r w:rsidR="004A77A5" w:rsidRPr="00270994">
        <w:rPr>
          <w:szCs w:val="24"/>
        </w:rPr>
      </w:r>
      <w:r w:rsidR="004A77A5" w:rsidRPr="00270994">
        <w:rPr>
          <w:szCs w:val="24"/>
        </w:rPr>
        <w:fldChar w:fldCharType="separate"/>
      </w:r>
      <w:r w:rsidR="008F6C4A" w:rsidRPr="008F6C4A">
        <w:rPr>
          <w:szCs w:val="24"/>
        </w:rPr>
        <w:t>图</w:t>
      </w:r>
      <w:r w:rsidR="008F6C4A" w:rsidRPr="008F6C4A">
        <w:rPr>
          <w:szCs w:val="24"/>
        </w:rPr>
        <w:t>7</w:t>
      </w:r>
      <w:r w:rsidR="004A77A5" w:rsidRPr="00270994">
        <w:rPr>
          <w:szCs w:val="24"/>
        </w:rPr>
        <w:fldChar w:fldCharType="end"/>
      </w:r>
      <w:r w:rsidRPr="00270994">
        <w:t>所示。</w:t>
      </w:r>
    </w:p>
    <w:p w:rsidR="005C51FE" w:rsidRPr="00270994" w:rsidRDefault="005C51FE" w:rsidP="005C51FE">
      <w:pPr>
        <w:ind w:firstLine="480"/>
        <w:rPr>
          <w:szCs w:val="21"/>
        </w:rPr>
      </w:pPr>
      <w:r w:rsidRPr="00270994">
        <w:rPr>
          <w:szCs w:val="21"/>
        </w:rPr>
        <w:t>第一步，图像获取。图像获取是指利用</w:t>
      </w:r>
      <w:r w:rsidRPr="00270994">
        <w:rPr>
          <w:rFonts w:eastAsia="黑体"/>
          <w:szCs w:val="21"/>
        </w:rPr>
        <w:t>CCD</w:t>
      </w:r>
      <w:r w:rsidR="001163D4">
        <w:rPr>
          <w:szCs w:val="21"/>
        </w:rPr>
        <w:t>摄像头、数字相机和视频采集卡等视频采集设备</w:t>
      </w:r>
      <w:r w:rsidR="001163D4" w:rsidRPr="00270994">
        <w:rPr>
          <w:szCs w:val="21"/>
        </w:rPr>
        <w:t>探测</w:t>
      </w:r>
      <w:r w:rsidR="001163D4">
        <w:rPr>
          <w:szCs w:val="21"/>
        </w:rPr>
        <w:t>周围环境进得到</w:t>
      </w:r>
      <w:r w:rsidR="001163D4">
        <w:rPr>
          <w:rFonts w:hint="eastAsia"/>
          <w:szCs w:val="21"/>
        </w:rPr>
        <w:t>各像素点灰度和颜色投影</w:t>
      </w:r>
      <w:r w:rsidRPr="00270994">
        <w:rPr>
          <w:szCs w:val="21"/>
        </w:rPr>
        <w:t>，是双目立体视觉的物质基础，另外，采集图像时要综合考虑光照</w:t>
      </w:r>
      <w:r w:rsidR="001163D4">
        <w:rPr>
          <w:rFonts w:hint="eastAsia"/>
          <w:szCs w:val="21"/>
        </w:rPr>
        <w:t>强度</w:t>
      </w:r>
      <w:r w:rsidR="001163D4">
        <w:rPr>
          <w:szCs w:val="21"/>
        </w:rPr>
        <w:t>、景物</w:t>
      </w:r>
      <w:r w:rsidR="001163D4">
        <w:rPr>
          <w:rFonts w:hint="eastAsia"/>
          <w:szCs w:val="21"/>
        </w:rPr>
        <w:t>特征</w:t>
      </w:r>
      <w:r w:rsidRPr="00270994">
        <w:rPr>
          <w:szCs w:val="21"/>
        </w:rPr>
        <w:t>、摄像机性能以及视点差异等因素的影响。为简化处理，本论文采用了平行双目立体视觉系统。</w:t>
      </w:r>
    </w:p>
    <w:p w:rsidR="00232321" w:rsidRPr="00270994" w:rsidRDefault="00015885" w:rsidP="000B6257">
      <w:pPr>
        <w:pStyle w:val="ae"/>
      </w:pPr>
      <w:r>
        <w:object w:dxaOrig="9797" w:dyaOrig="2270">
          <v:shape id="_x0000_i1164" type="#_x0000_t75" style="width:453.35pt;height:104.65pt" o:ole="">
            <v:imagedata r:id="rId380" o:title=""/>
          </v:shape>
          <o:OLEObject Type="Embed" ProgID="Visio.Drawing.11" ShapeID="_x0000_i1164" DrawAspect="Content" ObjectID="_1480347934" r:id="rId381"/>
        </w:object>
      </w:r>
    </w:p>
    <w:p w:rsidR="00232321" w:rsidRPr="00270994" w:rsidRDefault="00232321" w:rsidP="00057A04">
      <w:pPr>
        <w:pStyle w:val="aff"/>
        <w:spacing w:before="163" w:after="163"/>
      </w:pPr>
      <w:bookmarkStart w:id="136" w:name="_Ref342232587"/>
      <w:bookmarkStart w:id="137" w:name="_Toc405322769"/>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8F6C4A">
        <w:rPr>
          <w:noProof/>
        </w:rPr>
        <w:t>7</w:t>
      </w:r>
      <w:r w:rsidRPr="00270994">
        <w:fldChar w:fldCharType="end"/>
      </w:r>
      <w:bookmarkEnd w:id="136"/>
      <w:r w:rsidR="001250CF">
        <w:t xml:space="preserve"> </w:t>
      </w:r>
      <w:r w:rsidR="00A63821" w:rsidRPr="00270994">
        <w:t>双目视觉导航流程示意图</w:t>
      </w:r>
      <w:bookmarkEnd w:id="137"/>
    </w:p>
    <w:p w:rsidR="004A77A5" w:rsidRPr="00270994" w:rsidRDefault="004A77A5" w:rsidP="00B92362">
      <w:pPr>
        <w:ind w:firstLine="480"/>
        <w:rPr>
          <w:szCs w:val="21"/>
        </w:rPr>
      </w:pPr>
      <w:r w:rsidRPr="00270994">
        <w:rPr>
          <w:szCs w:val="21"/>
        </w:rPr>
        <w:t>第二步，特征提取。特征提取</w:t>
      </w:r>
      <w:r w:rsidR="00392802" w:rsidRPr="00270994">
        <w:rPr>
          <w:szCs w:val="21"/>
        </w:rPr>
        <w:t>是指提取图像中便于匹配识别的</w:t>
      </w:r>
      <w:r w:rsidRPr="00270994">
        <w:rPr>
          <w:szCs w:val="21"/>
        </w:rPr>
        <w:t>特征基元，</w:t>
      </w:r>
      <w:r w:rsidR="00392802" w:rsidRPr="00270994">
        <w:rPr>
          <w:szCs w:val="21"/>
        </w:rPr>
        <w:t>常见特征包括点、线</w:t>
      </w:r>
      <w:r w:rsidRPr="00270994">
        <w:rPr>
          <w:szCs w:val="21"/>
        </w:rPr>
        <w:t>或区域等。</w:t>
      </w:r>
      <w:r w:rsidR="006035E6" w:rsidRPr="00270994">
        <w:rPr>
          <w:szCs w:val="21"/>
        </w:rPr>
        <w:t>目前</w:t>
      </w:r>
      <w:r w:rsidR="00392802" w:rsidRPr="00270994">
        <w:rPr>
          <w:szCs w:val="21"/>
        </w:rPr>
        <w:t>，由于还没有</w:t>
      </w:r>
      <w:r w:rsidR="006035E6" w:rsidRPr="00270994">
        <w:rPr>
          <w:szCs w:val="21"/>
        </w:rPr>
        <w:t>一种用于特征提取</w:t>
      </w:r>
      <w:r w:rsidR="00392802" w:rsidRPr="00270994">
        <w:rPr>
          <w:szCs w:val="21"/>
        </w:rPr>
        <w:t>的普适理论</w:t>
      </w:r>
      <w:r w:rsidR="006035E6" w:rsidRPr="00270994">
        <w:rPr>
          <w:szCs w:val="21"/>
        </w:rPr>
        <w:t>，因此匹配特征具有多样性。</w:t>
      </w:r>
      <w:r w:rsidRPr="00270994">
        <w:rPr>
          <w:szCs w:val="21"/>
        </w:rPr>
        <w:t>为了保证</w:t>
      </w:r>
      <w:r w:rsidR="00392802" w:rsidRPr="00270994">
        <w:rPr>
          <w:szCs w:val="21"/>
        </w:rPr>
        <w:t>后续的匹配可靠性、稳定性以及</w:t>
      </w:r>
      <w:r w:rsidRPr="00270994">
        <w:rPr>
          <w:szCs w:val="21"/>
        </w:rPr>
        <w:t>匹配速度，选择合适的图像特征</w:t>
      </w:r>
      <w:r w:rsidR="006035E6" w:rsidRPr="00270994">
        <w:rPr>
          <w:szCs w:val="21"/>
        </w:rPr>
        <w:t>很</w:t>
      </w:r>
      <w:r w:rsidRPr="00270994">
        <w:rPr>
          <w:szCs w:val="21"/>
        </w:rPr>
        <w:t>重要。</w:t>
      </w:r>
    </w:p>
    <w:p w:rsidR="004A77A5" w:rsidRPr="00270994" w:rsidRDefault="004A77A5" w:rsidP="00B92362">
      <w:pPr>
        <w:ind w:firstLine="480"/>
        <w:rPr>
          <w:szCs w:val="21"/>
        </w:rPr>
      </w:pPr>
      <w:r w:rsidRPr="00270994">
        <w:rPr>
          <w:szCs w:val="21"/>
        </w:rPr>
        <w:t>第三步，立体匹配。立体匹配是指建立两幅图像</w:t>
      </w:r>
      <w:r w:rsidR="00392802" w:rsidRPr="00270994">
        <w:rPr>
          <w:szCs w:val="21"/>
        </w:rPr>
        <w:t>中提取的</w:t>
      </w:r>
      <w:r w:rsidRPr="00270994">
        <w:rPr>
          <w:szCs w:val="21"/>
        </w:rPr>
        <w:t>特征基元间的一一对应关系，将同一个</w:t>
      </w:r>
      <w:r w:rsidR="00392802" w:rsidRPr="00270994">
        <w:rPr>
          <w:szCs w:val="21"/>
        </w:rPr>
        <w:t>三维</w:t>
      </w:r>
      <w:r w:rsidRPr="00270994">
        <w:rPr>
          <w:szCs w:val="21"/>
        </w:rPr>
        <w:t>空间点在不同图像中的</w:t>
      </w:r>
      <w:r w:rsidR="00392802" w:rsidRPr="00270994">
        <w:rPr>
          <w:szCs w:val="21"/>
        </w:rPr>
        <w:t>投影</w:t>
      </w:r>
      <w:r w:rsidRPr="00270994">
        <w:rPr>
          <w:szCs w:val="21"/>
        </w:rPr>
        <w:t>点对应起来的</w:t>
      </w:r>
      <w:r w:rsidR="0095671E" w:rsidRPr="00270994">
        <w:rPr>
          <w:szCs w:val="21"/>
        </w:rPr>
        <w:t>处理</w:t>
      </w:r>
      <w:r w:rsidRPr="00270994">
        <w:rPr>
          <w:szCs w:val="21"/>
        </w:rPr>
        <w:t>过程。立体匹配是图像处理中最重要也最困难的问题</w:t>
      </w:r>
      <w:r w:rsidR="000A6A8D" w:rsidRPr="00270994">
        <w:rPr>
          <w:szCs w:val="21"/>
        </w:rPr>
        <w:t>，</w:t>
      </w:r>
      <w:r w:rsidRPr="00270994">
        <w:rPr>
          <w:szCs w:val="21"/>
        </w:rPr>
        <w:t>特别是在复杂</w:t>
      </w:r>
      <w:r w:rsidR="00392802" w:rsidRPr="00270994">
        <w:rPr>
          <w:szCs w:val="21"/>
        </w:rPr>
        <w:t>图像</w:t>
      </w:r>
      <w:r w:rsidRPr="00270994">
        <w:rPr>
          <w:szCs w:val="21"/>
        </w:rPr>
        <w:t>场景下，如何提高算法的</w:t>
      </w:r>
      <w:r w:rsidR="00392802" w:rsidRPr="00270994">
        <w:rPr>
          <w:szCs w:val="21"/>
        </w:rPr>
        <w:t>匹配精确度和</w:t>
      </w:r>
      <w:r w:rsidR="00DF5190" w:rsidRPr="00270994">
        <w:rPr>
          <w:szCs w:val="21"/>
        </w:rPr>
        <w:t>鲁棒性</w:t>
      </w:r>
      <w:r w:rsidR="00392802" w:rsidRPr="00270994">
        <w:rPr>
          <w:szCs w:val="21"/>
        </w:rPr>
        <w:t>，降低计算复杂</w:t>
      </w:r>
      <w:r w:rsidRPr="00270994">
        <w:rPr>
          <w:szCs w:val="21"/>
        </w:rPr>
        <w:t>度，都</w:t>
      </w:r>
      <w:r w:rsidR="006035E6" w:rsidRPr="00270994">
        <w:rPr>
          <w:szCs w:val="21"/>
        </w:rPr>
        <w:t>是亟待</w:t>
      </w:r>
      <w:r w:rsidRPr="00270994">
        <w:rPr>
          <w:szCs w:val="21"/>
        </w:rPr>
        <w:t>研究</w:t>
      </w:r>
      <w:r w:rsidR="006035E6" w:rsidRPr="00270994">
        <w:rPr>
          <w:szCs w:val="21"/>
        </w:rPr>
        <w:t>的问题</w:t>
      </w:r>
      <w:r w:rsidRPr="00270994">
        <w:rPr>
          <w:szCs w:val="21"/>
        </w:rPr>
        <w:t>。</w:t>
      </w:r>
    </w:p>
    <w:p w:rsidR="004A77A5" w:rsidRPr="00270994" w:rsidRDefault="004A77A5" w:rsidP="00B92362">
      <w:pPr>
        <w:ind w:firstLine="480"/>
        <w:rPr>
          <w:szCs w:val="21"/>
          <w:vertAlign w:val="superscript"/>
        </w:rPr>
      </w:pPr>
      <w:r w:rsidRPr="00270994">
        <w:rPr>
          <w:szCs w:val="21"/>
        </w:rPr>
        <w:t>第四步，三维重建。三维重建是</w:t>
      </w:r>
      <w:r w:rsidR="005C51FE" w:rsidRPr="00270994">
        <w:rPr>
          <w:szCs w:val="21"/>
        </w:rPr>
        <w:t>利用</w:t>
      </w:r>
      <w:r w:rsidRPr="00270994">
        <w:rPr>
          <w:szCs w:val="21"/>
        </w:rPr>
        <w:t>摄像机成像模型和立体图对特征点之间的匹配关系，根据</w:t>
      </w:r>
      <w:r w:rsidR="00DF5190" w:rsidRPr="00270994">
        <w:rPr>
          <w:szCs w:val="21"/>
        </w:rPr>
        <w:t>三角测量原理</w:t>
      </w:r>
      <w:r w:rsidR="005C51FE" w:rsidRPr="00270994">
        <w:rPr>
          <w:szCs w:val="21"/>
        </w:rPr>
        <w:t>恢复场景</w:t>
      </w:r>
      <w:r w:rsidRPr="00270994">
        <w:rPr>
          <w:szCs w:val="21"/>
        </w:rPr>
        <w:t>三维信息</w:t>
      </w:r>
      <w:r w:rsidR="005C51FE" w:rsidRPr="00270994">
        <w:rPr>
          <w:szCs w:val="21"/>
        </w:rPr>
        <w:t>的过程</w:t>
      </w:r>
      <w:r w:rsidRPr="00270994">
        <w:rPr>
          <w:szCs w:val="21"/>
        </w:rPr>
        <w:t>。影响重建精度的因素主要有摄像机</w:t>
      </w:r>
      <w:r w:rsidR="00DF5190" w:rsidRPr="00270994">
        <w:rPr>
          <w:szCs w:val="21"/>
        </w:rPr>
        <w:t>和双目视觉系统的</w:t>
      </w:r>
      <w:r w:rsidRPr="00270994">
        <w:rPr>
          <w:szCs w:val="21"/>
        </w:rPr>
        <w:t>标定误差、</w:t>
      </w:r>
      <w:bookmarkStart w:id="138" w:name="OLE_LINK11"/>
      <w:r w:rsidRPr="00270994">
        <w:rPr>
          <w:szCs w:val="21"/>
        </w:rPr>
        <w:t>特征提取</w:t>
      </w:r>
      <w:r w:rsidR="00DF5190" w:rsidRPr="00270994">
        <w:rPr>
          <w:szCs w:val="21"/>
        </w:rPr>
        <w:t>定位精度</w:t>
      </w:r>
      <w:r w:rsidRPr="00270994">
        <w:rPr>
          <w:szCs w:val="21"/>
        </w:rPr>
        <w:t>与匹配</w:t>
      </w:r>
      <w:r w:rsidR="00DF5190" w:rsidRPr="00270994">
        <w:rPr>
          <w:szCs w:val="21"/>
        </w:rPr>
        <w:t>精度以及数字量化效应</w:t>
      </w:r>
      <w:r w:rsidRPr="00270994">
        <w:rPr>
          <w:szCs w:val="21"/>
        </w:rPr>
        <w:t>等</w:t>
      </w:r>
      <w:bookmarkEnd w:id="138"/>
      <w:r w:rsidRPr="00270994">
        <w:rPr>
          <w:szCs w:val="21"/>
        </w:rPr>
        <w:t>。</w:t>
      </w:r>
    </w:p>
    <w:p w:rsidR="004A77A5" w:rsidRPr="00270994" w:rsidRDefault="004A77A5" w:rsidP="00B92362">
      <w:pPr>
        <w:ind w:firstLine="480"/>
      </w:pPr>
      <w:r w:rsidRPr="00270994">
        <w:rPr>
          <w:szCs w:val="21"/>
        </w:rPr>
        <w:t>第五步，特征跟踪与运动估计。特征跟踪是指在相邻两个时刻由同一摄像机拍摄的两幅图像之间寻找匹配特征点的过程，</w:t>
      </w:r>
      <w:r w:rsidR="000A6A8D" w:rsidRPr="00270994">
        <w:rPr>
          <w:szCs w:val="21"/>
        </w:rPr>
        <w:t>运动估计是指</w:t>
      </w:r>
      <w:r w:rsidRPr="00270994">
        <w:rPr>
          <w:szCs w:val="21"/>
        </w:rPr>
        <w:t>根据特征点在两个时刻</w:t>
      </w:r>
      <w:r w:rsidR="005C51FE" w:rsidRPr="00270994">
        <w:rPr>
          <w:szCs w:val="21"/>
        </w:rPr>
        <w:t>摄像机</w:t>
      </w:r>
      <w:r w:rsidRPr="00270994">
        <w:rPr>
          <w:szCs w:val="21"/>
        </w:rPr>
        <w:t>坐标系中的三维信息</w:t>
      </w:r>
      <w:r w:rsidR="004D1A28" w:rsidRPr="00270994">
        <w:rPr>
          <w:szCs w:val="21"/>
        </w:rPr>
        <w:t>，通过相应算法计算相对运动参数，进而确定巡视器位置</w:t>
      </w:r>
      <w:r w:rsidRPr="00270994">
        <w:rPr>
          <w:szCs w:val="21"/>
        </w:rPr>
        <w:t>和姿态</w:t>
      </w:r>
      <w:r w:rsidR="004D1A28" w:rsidRPr="00270994">
        <w:rPr>
          <w:szCs w:val="21"/>
        </w:rPr>
        <w:t>的过程</w:t>
      </w:r>
      <w:r w:rsidRPr="00270994">
        <w:rPr>
          <w:szCs w:val="21"/>
        </w:rPr>
        <w:t>。</w:t>
      </w:r>
    </w:p>
    <w:p w:rsidR="001F2707" w:rsidRPr="00270994" w:rsidRDefault="004D1A28" w:rsidP="00B92362">
      <w:pPr>
        <w:ind w:firstLine="480"/>
      </w:pPr>
      <w:r w:rsidRPr="00270994">
        <w:t>在上述双目视觉导航的处理流程中，可以相继获得</w:t>
      </w:r>
      <w:r w:rsidR="00232321" w:rsidRPr="00270994">
        <w:t>特征点归一化图像坐标</w:t>
      </w:r>
      <w:r w:rsidRPr="00270994">
        <w:t>、</w:t>
      </w:r>
      <w:r w:rsidR="00B2264C">
        <w:rPr>
          <w:rFonts w:hint="eastAsia"/>
        </w:rPr>
        <w:t>前后两帧的</w:t>
      </w:r>
      <w:r w:rsidR="00B2264C">
        <w:t>相对</w:t>
      </w:r>
      <w:r w:rsidR="00B2264C">
        <w:rPr>
          <w:rFonts w:hint="eastAsia"/>
        </w:rPr>
        <w:t>平移矢量和相对旋转矩阵</w:t>
      </w:r>
      <w:r w:rsidR="00232321" w:rsidRPr="00270994">
        <w:t>以及相对起始点的位置和姿态等间接测量信息</w:t>
      </w:r>
      <w:r w:rsidRPr="00270994">
        <w:t>，是惯性</w:t>
      </w:r>
      <w:r w:rsidRPr="00270994">
        <w:t>/</w:t>
      </w:r>
      <w:r w:rsidRPr="00270994">
        <w:t>视觉组合导航中的常用量测量</w:t>
      </w:r>
      <w:r w:rsidR="00232321" w:rsidRPr="00270994">
        <w:t>。</w:t>
      </w:r>
      <w:r w:rsidR="002950DC" w:rsidRPr="00270994">
        <w:t>直接以位置</w:t>
      </w:r>
      <w:r w:rsidRPr="00270994">
        <w:t>、</w:t>
      </w:r>
      <w:r w:rsidR="002950DC" w:rsidRPr="00270994">
        <w:t>姿态为量测量的浅组合方法不能充分利</w:t>
      </w:r>
      <w:r w:rsidR="002950DC" w:rsidRPr="00270994">
        <w:lastRenderedPageBreak/>
        <w:t>用视觉量测信息，组合导航得到的精度较低，而特征点图像坐标与相对旋转姿态角和平移矢量中</w:t>
      </w:r>
      <w:r w:rsidRPr="00270994">
        <w:t>同样</w:t>
      </w:r>
      <w:r w:rsidR="002950DC" w:rsidRPr="00270994">
        <w:t>包含了巡视器的位置和姿态信息，</w:t>
      </w:r>
      <w:r w:rsidRPr="00270994">
        <w:t>且</w:t>
      </w:r>
      <w:r w:rsidR="002950DC" w:rsidRPr="00270994">
        <w:t>作为</w:t>
      </w:r>
      <w:r w:rsidRPr="00270994">
        <w:t>深层的视觉量测信息，避免了量测误差的累积，具有更好的组合效果</w:t>
      </w:r>
      <w:r w:rsidR="006E78F1" w:rsidRPr="00270994">
        <w:t>。</w:t>
      </w:r>
      <w:r w:rsidR="002950DC" w:rsidRPr="00270994">
        <w:t>本</w:t>
      </w:r>
      <w:r w:rsidRPr="00270994">
        <w:t>论</w:t>
      </w:r>
      <w:r w:rsidR="002950DC" w:rsidRPr="00270994">
        <w:t>文</w:t>
      </w:r>
      <w:r w:rsidRPr="00270994">
        <w:t>后续</w:t>
      </w:r>
      <w:r w:rsidR="002950DC" w:rsidRPr="00270994">
        <w:t>提出的惯性</w:t>
      </w:r>
      <w:r w:rsidR="002950DC" w:rsidRPr="00270994">
        <w:t>/</w:t>
      </w:r>
      <w:r w:rsidR="002950DC" w:rsidRPr="00270994">
        <w:t>视觉组合导航方法中</w:t>
      </w:r>
      <w:r w:rsidRPr="00270994">
        <w:t>采用特征点归一化图像坐标和相对运动参数作为</w:t>
      </w:r>
      <w:r w:rsidR="002950DC" w:rsidRPr="00270994">
        <w:t>量测信息</w:t>
      </w:r>
      <w:r w:rsidR="006E78F1" w:rsidRPr="00270994">
        <w:t>，</w:t>
      </w:r>
      <w:r w:rsidR="002950DC" w:rsidRPr="00270994">
        <w:t>下面根据图像处理的流程依次介绍两种量测量的获取方法。</w:t>
      </w:r>
    </w:p>
    <w:p w:rsidR="002950DC" w:rsidRPr="00270994" w:rsidRDefault="002950DC" w:rsidP="00321818">
      <w:pPr>
        <w:pStyle w:val="30"/>
        <w:numPr>
          <w:ilvl w:val="0"/>
          <w:numId w:val="35"/>
        </w:numPr>
        <w:spacing w:before="163" w:after="163"/>
        <w:ind w:right="240"/>
      </w:pPr>
      <w:bookmarkStart w:id="139" w:name="_Toc404697772"/>
      <w:bookmarkStart w:id="140" w:name="_Toc404697830"/>
      <w:bookmarkStart w:id="141" w:name="_Toc404874239"/>
      <w:bookmarkStart w:id="142" w:name="_Toc404879640"/>
      <w:bookmarkStart w:id="143" w:name="_Toc405412124"/>
      <w:r w:rsidRPr="00270994">
        <w:t>特征点归一化图像坐标</w:t>
      </w:r>
      <w:r w:rsidR="005C51FE" w:rsidRPr="00270994">
        <w:t>的获取方法</w:t>
      </w:r>
      <w:bookmarkEnd w:id="139"/>
      <w:bookmarkEnd w:id="140"/>
      <w:bookmarkEnd w:id="141"/>
      <w:bookmarkEnd w:id="142"/>
      <w:bookmarkEnd w:id="143"/>
    </w:p>
    <w:p w:rsidR="002950DC" w:rsidRPr="00270994" w:rsidRDefault="002950DC" w:rsidP="002950DC">
      <w:pPr>
        <w:ind w:firstLine="480"/>
        <w:rPr>
          <w:szCs w:val="24"/>
        </w:rPr>
      </w:pPr>
      <w:r w:rsidRPr="00270994">
        <w:rPr>
          <w:szCs w:val="21"/>
        </w:rPr>
        <w:t>特征提取与匹配跟踪是图像处理中最关键的一步，由于月球和行星表面环境的特殊性，通常采用易于提取和匹配的点特征用于运动估计。</w:t>
      </w:r>
      <w:r w:rsidRPr="00270994">
        <w:rPr>
          <w:szCs w:val="24"/>
        </w:rPr>
        <w:t>特征点的提取精度和正确匹配率直接反映了量测信息的优劣，影响后续组合导航的性能。一般情况下，</w:t>
      </w:r>
      <w:r w:rsidR="00A37ADE" w:rsidRPr="00270994">
        <w:rPr>
          <w:szCs w:val="24"/>
        </w:rPr>
        <w:t>月球或</w:t>
      </w:r>
      <w:r w:rsidRPr="00270994">
        <w:rPr>
          <w:szCs w:val="24"/>
        </w:rPr>
        <w:t>行星表面纹理稀少、土壤疏松，在没有岩石或车辙等明显目标的情况下，则提取的特征点数量较少且稳定性差，例如</w:t>
      </w:r>
      <w:r w:rsidRPr="00270994">
        <w:rPr>
          <w:szCs w:val="24"/>
        </w:rPr>
        <w:t>“</w:t>
      </w:r>
      <w:r w:rsidRPr="00270994">
        <w:rPr>
          <w:szCs w:val="24"/>
        </w:rPr>
        <w:t>好奇</w:t>
      </w:r>
      <w:r w:rsidR="002320F8" w:rsidRPr="00270994">
        <w:rPr>
          <w:szCs w:val="24"/>
        </w:rPr>
        <w:t>号</w:t>
      </w:r>
      <w:r w:rsidRPr="00270994">
        <w:rPr>
          <w:szCs w:val="24"/>
        </w:rPr>
        <w:t>”</w:t>
      </w:r>
      <w:r w:rsidRPr="00270994">
        <w:rPr>
          <w:szCs w:val="24"/>
        </w:rPr>
        <w:t>火星车上的视觉处理系统就将车辙作为特征点进行识别</w:t>
      </w:r>
      <w:r w:rsidR="0020654C">
        <w:rPr>
          <w:szCs w:val="24"/>
        </w:rPr>
        <w:fldChar w:fldCharType="begin"/>
      </w:r>
      <w:r w:rsidR="0020654C">
        <w:rPr>
          <w:szCs w:val="24"/>
        </w:rPr>
        <w:instrText xml:space="preserve"> ADDIN EN.CITE &lt;EndNote&gt;&lt;Cite&gt;&lt;Author&gt;Grotzinger&lt;/Author&gt;&lt;Year&gt;2012&lt;/Year&gt;&lt;RecNum&gt;1&lt;/RecNum&gt;&lt;DisplayText&gt;&lt;style face="superscript"&gt;[7]&lt;/style&gt;&lt;/DisplayText&gt;&lt;record&gt;&lt;rec-number&gt;1&lt;/rec-number&gt;&lt;foreign-keys&gt;&lt;key app="EN" db-id="rfrv2wvv0wdeeteewsvprs9dts02rdsvrddp"&gt;1&lt;/key&gt;&lt;/foreign-keys&gt;&lt;ref-type name="Journal Article"&gt;17&lt;/ref-type&gt;&lt;contributors&gt;&lt;authors&gt;&lt;author&gt;Grotzinger, John P&lt;/author&gt;&lt;author&gt;Crisp, Joy&lt;/author&gt;&lt;author&gt;Vasavada, Ashwin R&lt;/author&gt;&lt;author&gt;Anderson, Robert C&lt;/author&gt;&lt;author&gt;Baker, Charles J&lt;/author&gt;&lt;author&gt;Barry, Robert&lt;/author&gt;&lt;author&gt;Blake, David F&lt;/author&gt;&lt;author&gt;Conrad, Pamela&lt;/author&gt;&lt;author&gt;Edgett, Kenneth S&lt;/author&gt;&lt;author&gt;Ferdowski, Bobak&lt;/author&gt;&lt;/authors&gt;&lt;/contributors&gt;&lt;titles&gt;&lt;title&gt;Mars Science Laboratory mission and science investigation&lt;/title&gt;&lt;secondary-title&gt;Space science reviews&lt;/secondary-title&gt;&lt;/titles&gt;&lt;periodical&gt;&lt;full-title&gt;Space science reviews&lt;/full-title&gt;&lt;/periodical&gt;&lt;pages&gt;5-56&lt;/pages&gt;&lt;volume&gt;170&lt;/volume&gt;&lt;number&gt;1-4&lt;/number&gt;&lt;dates&gt;&lt;year&gt;2012&lt;/year&gt;&lt;/dates&gt;&lt;isbn&gt;0038-6308&lt;/isbn&gt;&lt;urls&gt;&lt;/urls&gt;&lt;/record&gt;&lt;/Cite&gt;&lt;/EndNote&gt;</w:instrText>
      </w:r>
      <w:r w:rsidR="0020654C">
        <w:rPr>
          <w:szCs w:val="24"/>
        </w:rPr>
        <w:fldChar w:fldCharType="separate"/>
      </w:r>
      <w:r w:rsidR="0020654C" w:rsidRPr="0020654C">
        <w:rPr>
          <w:szCs w:val="24"/>
          <w:vertAlign w:val="superscript"/>
        </w:rPr>
        <w:t>[</w:t>
      </w:r>
      <w:hyperlink w:anchor="_ENREF_7" w:tooltip="Grotzinger, 2012 #1" w:history="1">
        <w:r w:rsidR="0076405A" w:rsidRPr="0020654C">
          <w:rPr>
            <w:szCs w:val="24"/>
            <w:vertAlign w:val="superscript"/>
          </w:rPr>
          <w:t>7</w:t>
        </w:r>
      </w:hyperlink>
      <w:r w:rsidR="0020654C" w:rsidRPr="0020654C">
        <w:rPr>
          <w:szCs w:val="24"/>
          <w:vertAlign w:val="superscript"/>
        </w:rPr>
        <w:t>]</w:t>
      </w:r>
      <w:r w:rsidR="0020654C">
        <w:rPr>
          <w:szCs w:val="24"/>
        </w:rPr>
        <w:fldChar w:fldCharType="end"/>
      </w:r>
      <w:r w:rsidRPr="00270994">
        <w:rPr>
          <w:szCs w:val="24"/>
        </w:rPr>
        <w:t>，因此，尽可能选择合适的特征提取与匹配算法来保证特征点的数量与质量，以提高运动估计的精度。</w:t>
      </w:r>
      <w:r w:rsidR="005C51FE" w:rsidRPr="00270994">
        <w:rPr>
          <w:szCs w:val="24"/>
        </w:rPr>
        <w:t>SIFT</w:t>
      </w:r>
      <w:r w:rsidR="005C51FE" w:rsidRPr="00270994">
        <w:rPr>
          <w:szCs w:val="24"/>
        </w:rPr>
        <w:t>（</w:t>
      </w:r>
      <w:r w:rsidR="005C51FE" w:rsidRPr="00270994">
        <w:rPr>
          <w:szCs w:val="24"/>
        </w:rPr>
        <w:t>Scale Invariant Feature Transform</w:t>
      </w:r>
      <w:r w:rsidR="005C51FE" w:rsidRPr="00270994">
        <w:rPr>
          <w:szCs w:val="24"/>
        </w:rPr>
        <w:t>）</w:t>
      </w:r>
      <w:r w:rsidRPr="00270994">
        <w:rPr>
          <w:szCs w:val="24"/>
        </w:rPr>
        <w:t>算法是一种尺度不变特征变换算法，对光照、平移、视角以及旋转均具有不变性，且能够提取大量分布均匀的特征点，因此，本文采用</w:t>
      </w:r>
      <w:r w:rsidRPr="00270994">
        <w:rPr>
          <w:szCs w:val="24"/>
        </w:rPr>
        <w:t>SIFT</w:t>
      </w:r>
      <w:r w:rsidRPr="00270994">
        <w:rPr>
          <w:szCs w:val="24"/>
        </w:rPr>
        <w:t>特征提取与匹配算法</w:t>
      </w:r>
      <w:r w:rsidR="0020654C">
        <w:rPr>
          <w:szCs w:val="24"/>
        </w:rPr>
        <w:fldChar w:fldCharType="begin"/>
      </w:r>
      <w:r w:rsidR="00DB3984">
        <w:rPr>
          <w:szCs w:val="24"/>
        </w:rPr>
        <w:instrText xml:space="preserve"> ADDIN EN.CITE &lt;EndNote&gt;&lt;Cite&gt;&lt;Author&gt;Lowe&lt;/Author&gt;&lt;Year&gt;2004&lt;/Year&gt;&lt;RecNum&gt;257&lt;/RecNum&gt;&lt;DisplayText&gt;&lt;style face="superscript"&gt;[71]&lt;/style&gt;&lt;/DisplayText&gt;&lt;record&gt;&lt;rec-number&gt;257&lt;/rec-number&gt;&lt;foreign-keys&gt;&lt;key app="EN" db-id="rfrv2wvv0wdeeteewsvprs9dts02rdsvrddp"&gt;257&lt;/key&gt;&lt;/foreign-keys&gt;&lt;ref-type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rsidR="0020654C">
        <w:rPr>
          <w:szCs w:val="24"/>
        </w:rPr>
        <w:fldChar w:fldCharType="separate"/>
      </w:r>
      <w:r w:rsidR="00DB3984" w:rsidRPr="00DB3984">
        <w:rPr>
          <w:szCs w:val="24"/>
          <w:vertAlign w:val="superscript"/>
        </w:rPr>
        <w:t>[</w:t>
      </w:r>
      <w:hyperlink w:anchor="_ENREF_71" w:tooltip="Lowe, 2004 #257" w:history="1">
        <w:r w:rsidR="0076405A" w:rsidRPr="00DB3984">
          <w:rPr>
            <w:szCs w:val="24"/>
            <w:vertAlign w:val="superscript"/>
          </w:rPr>
          <w:t>71</w:t>
        </w:r>
      </w:hyperlink>
      <w:r w:rsidR="00DB3984" w:rsidRPr="00DB3984">
        <w:rPr>
          <w:szCs w:val="24"/>
          <w:vertAlign w:val="superscript"/>
        </w:rPr>
        <w:t>]</w:t>
      </w:r>
      <w:r w:rsidR="0020654C">
        <w:rPr>
          <w:szCs w:val="24"/>
        </w:rPr>
        <w:fldChar w:fldCharType="end"/>
      </w:r>
      <w:r w:rsidRPr="00270994">
        <w:rPr>
          <w:szCs w:val="24"/>
        </w:rPr>
        <w:t>，在匹配时，加入唯一性约束（</w:t>
      </w:r>
      <w:r w:rsidRPr="00270994">
        <w:rPr>
          <w:szCs w:val="24"/>
        </w:rPr>
        <w:t>uniqueness constraint</w:t>
      </w:r>
      <w:r w:rsidRPr="00270994">
        <w:rPr>
          <w:szCs w:val="24"/>
        </w:rPr>
        <w:t>）、互对应约束（</w:t>
      </w:r>
      <w:r w:rsidRPr="00270994">
        <w:rPr>
          <w:szCs w:val="24"/>
        </w:rPr>
        <w:t>mutual correspondence constraint</w:t>
      </w:r>
      <w:r w:rsidRPr="00270994">
        <w:rPr>
          <w:szCs w:val="24"/>
        </w:rPr>
        <w:t>）以及视差范围约束（</w:t>
      </w:r>
      <w:r w:rsidRPr="00270994">
        <w:rPr>
          <w:szCs w:val="24"/>
        </w:rPr>
        <w:t>disparity limit constraint</w:t>
      </w:r>
      <w:r w:rsidRPr="00270994">
        <w:rPr>
          <w:szCs w:val="24"/>
        </w:rPr>
        <w:t>），以提高匹配正确率，获得大量分布均匀的特征点。</w:t>
      </w:r>
      <w:r w:rsidRPr="00270994">
        <w:rPr>
          <w:szCs w:val="21"/>
        </w:rPr>
        <w:t>特征跟踪是对前后帧同名图像中的特征点进行匹配的过程，用于获得同一空间点在前后帧图像中对应的投影点，其方法与立体匹配相似。</w:t>
      </w:r>
    </w:p>
    <w:p w:rsidR="002950DC" w:rsidRPr="00270994" w:rsidRDefault="00B2264C" w:rsidP="002950DC">
      <w:pPr>
        <w:snapToGrid w:val="0"/>
        <w:ind w:firstLine="480"/>
        <w:rPr>
          <w:szCs w:val="24"/>
        </w:rPr>
      </w:pPr>
      <w:r>
        <w:rPr>
          <w:szCs w:val="24"/>
        </w:rPr>
        <w:t>然后，根据标定得到的摄像机内参数，</w:t>
      </w:r>
      <w:r w:rsidR="002950DC" w:rsidRPr="00270994">
        <w:rPr>
          <w:szCs w:val="24"/>
        </w:rPr>
        <w:t>将匹配</w:t>
      </w:r>
      <w:r>
        <w:rPr>
          <w:rFonts w:hint="eastAsia"/>
          <w:szCs w:val="24"/>
        </w:rPr>
        <w:t>成功</w:t>
      </w:r>
      <w:r w:rsidR="002950DC" w:rsidRPr="00270994">
        <w:rPr>
          <w:szCs w:val="24"/>
        </w:rPr>
        <w:t>特征点的像素坐标变换</w:t>
      </w:r>
      <w:r>
        <w:rPr>
          <w:rFonts w:hint="eastAsia"/>
          <w:szCs w:val="24"/>
        </w:rPr>
        <w:t>为</w:t>
      </w:r>
      <w:r w:rsidR="002950DC" w:rsidRPr="00270994">
        <w:rPr>
          <w:szCs w:val="24"/>
        </w:rPr>
        <w:t>归一化图像坐标。设通过图像处理算法直接得到的特征点图像像素坐标为</w:t>
      </w:r>
      <w:r w:rsidR="00C454C2" w:rsidRPr="00270994">
        <w:rPr>
          <w:position w:val="-10"/>
          <w:szCs w:val="24"/>
        </w:rPr>
        <w:object w:dxaOrig="600" w:dyaOrig="320">
          <v:shape id="_x0000_i1165" type="#_x0000_t75" style="width:30pt;height:16pt" o:ole="">
            <v:imagedata r:id="rId382" o:title=""/>
          </v:shape>
          <o:OLEObject Type="Embed" ProgID="Equation.DSMT4" ShapeID="_x0000_i1165" DrawAspect="Content" ObjectID="_1480347935" r:id="rId383"/>
        </w:object>
      </w:r>
      <w:r w:rsidR="002950DC" w:rsidRPr="00270994">
        <w:rPr>
          <w:szCs w:val="24"/>
        </w:rPr>
        <w:t>，由于图像像素坐标系的原点在成像平面的左上角，归一化图像坐标的原点为图像中心，因此，首先利用摄像机内参数求出特征点的畸变归一化图像坐标。其公式为</w:t>
      </w:r>
    </w:p>
    <w:p w:rsidR="002950DC" w:rsidRPr="00270994" w:rsidRDefault="00EA1F04" w:rsidP="002950DC">
      <w:pPr>
        <w:widowControl/>
        <w:snapToGrid w:val="0"/>
        <w:ind w:firstLine="480"/>
        <w:jc w:val="right"/>
      </w:pPr>
      <w:r w:rsidRPr="00270994">
        <w:rPr>
          <w:position w:val="-32"/>
        </w:rPr>
        <w:object w:dxaOrig="3019" w:dyaOrig="760">
          <v:shape id="_x0000_i1166" type="#_x0000_t75" style="width:151.35pt;height:37.35pt" o:ole="">
            <v:imagedata r:id="rId384" o:title=""/>
          </v:shape>
          <o:OLEObject Type="Embed" ProgID="Equation.DSMT4" ShapeID="_x0000_i1166" DrawAspect="Content" ObjectID="_1480347936" r:id="rId385"/>
        </w:object>
      </w:r>
      <w:r w:rsidR="002950DC" w:rsidRPr="00270994">
        <w:t xml:space="preserve">                      </w:t>
      </w:r>
      <w:r w:rsidR="000B6866" w:rsidRPr="00270994">
        <w:fldChar w:fldCharType="begin"/>
      </w:r>
      <w:r w:rsidR="000B6866" w:rsidRPr="00270994">
        <w:instrText xml:space="preserve"> MACROBUTTON MTPlaceRef \* MERGEFORMAT </w:instrText>
      </w:r>
      <w:r w:rsidR="000B6866" w:rsidRPr="00270994">
        <w:fldChar w:fldCharType="begin"/>
      </w:r>
      <w:r w:rsidR="000B6866" w:rsidRPr="00270994">
        <w:instrText xml:space="preserve"> SEQ MTEqn \h \* MERGEFORMAT </w:instrText>
      </w:r>
      <w:r w:rsidR="000B6866" w:rsidRPr="00270994">
        <w:fldChar w:fldCharType="end"/>
      </w:r>
      <w:r w:rsidR="000B6866" w:rsidRPr="00270994">
        <w:instrText>(</w:instrText>
      </w:r>
      <w:fldSimple w:instr=" SEQ MTChap \c \* Arabic \* MERGEFORMAT ">
        <w:r w:rsidR="008F6C4A">
          <w:instrText>2</w:instrText>
        </w:r>
      </w:fldSimple>
      <w:r w:rsidR="000B6866" w:rsidRPr="00270994">
        <w:instrText>.</w:instrText>
      </w:r>
      <w:fldSimple w:instr=" SEQ MTEqn \c \* Arabic \* MERGEFORMAT ">
        <w:r w:rsidR="008F6C4A">
          <w:instrText>37</w:instrText>
        </w:r>
      </w:fldSimple>
      <w:r w:rsidR="000B6866" w:rsidRPr="00270994">
        <w:instrText>)</w:instrText>
      </w:r>
      <w:r w:rsidR="000B6866" w:rsidRPr="00270994">
        <w:fldChar w:fldCharType="end"/>
      </w:r>
    </w:p>
    <w:p w:rsidR="002950DC" w:rsidRPr="00270994" w:rsidRDefault="002950DC" w:rsidP="002950DC">
      <w:pPr>
        <w:widowControl/>
        <w:snapToGrid w:val="0"/>
        <w:ind w:firstLineChars="0" w:firstLine="0"/>
        <w:rPr>
          <w:szCs w:val="24"/>
        </w:rPr>
      </w:pPr>
      <w:r w:rsidRPr="00270994">
        <w:rPr>
          <w:szCs w:val="24"/>
        </w:rPr>
        <w:t>式中，</w:t>
      </w:r>
      <w:r w:rsidR="00C454C2" w:rsidRPr="00270994">
        <w:rPr>
          <w:position w:val="-12"/>
          <w:szCs w:val="24"/>
        </w:rPr>
        <w:object w:dxaOrig="560" w:dyaOrig="360">
          <v:shape id="_x0000_i1167" type="#_x0000_t75" style="width:27.35pt;height:18.65pt" o:ole="">
            <v:imagedata r:id="rId386" o:title=""/>
          </v:shape>
          <o:OLEObject Type="Embed" ProgID="Equation.DSMT4" ShapeID="_x0000_i1167" DrawAspect="Content" ObjectID="_1480347937" r:id="rId387"/>
        </w:object>
      </w:r>
      <w:r w:rsidRPr="00270994">
        <w:rPr>
          <w:szCs w:val="24"/>
        </w:rPr>
        <w:t>和</w:t>
      </w:r>
      <w:r w:rsidR="00C454C2" w:rsidRPr="00270994">
        <w:rPr>
          <w:position w:val="-12"/>
          <w:szCs w:val="24"/>
        </w:rPr>
        <w:object w:dxaOrig="600" w:dyaOrig="360">
          <v:shape id="_x0000_i1168" type="#_x0000_t75" style="width:30pt;height:18.65pt" o:ole="">
            <v:imagedata r:id="rId388" o:title=""/>
          </v:shape>
          <o:OLEObject Type="Embed" ProgID="Equation.DSMT4" ShapeID="_x0000_i1168" DrawAspect="Content" ObjectID="_1480347938" r:id="rId389"/>
        </w:object>
      </w:r>
      <w:r w:rsidRPr="00270994">
        <w:rPr>
          <w:szCs w:val="24"/>
        </w:rPr>
        <w:t>为畸变归一化图像坐标</w:t>
      </w:r>
      <w:r w:rsidR="00C454C2" w:rsidRPr="00270994">
        <w:rPr>
          <w:position w:val="-12"/>
          <w:szCs w:val="24"/>
        </w:rPr>
        <w:object w:dxaOrig="279" w:dyaOrig="360">
          <v:shape id="_x0000_i1169" type="#_x0000_t75" style="width:14pt;height:18.65pt" o:ole="">
            <v:imagedata r:id="rId390" o:title=""/>
          </v:shape>
          <o:OLEObject Type="Embed" ProgID="Equation.DSMT4" ShapeID="_x0000_i1169" DrawAspect="Content" ObjectID="_1480347939" r:id="rId391"/>
        </w:object>
      </w:r>
      <w:r w:rsidRPr="00270994">
        <w:rPr>
          <w:szCs w:val="24"/>
        </w:rPr>
        <w:t>的两个分量，</w:t>
      </w:r>
      <w:r w:rsidR="00C454C2" w:rsidRPr="00270994">
        <w:rPr>
          <w:position w:val="-12"/>
          <w:szCs w:val="24"/>
        </w:rPr>
        <w:object w:dxaOrig="1080" w:dyaOrig="360">
          <v:shape id="_x0000_i1170" type="#_x0000_t75" style="width:54.65pt;height:18.65pt" o:ole="">
            <v:imagedata r:id="rId392" o:title=""/>
          </v:shape>
          <o:OLEObject Type="Embed" ProgID="Equation.DSMT4" ShapeID="_x0000_i1170" DrawAspect="Content" ObjectID="_1480347940" r:id="rId393"/>
        </w:object>
      </w:r>
      <w:r w:rsidRPr="00270994">
        <w:rPr>
          <w:szCs w:val="24"/>
        </w:rPr>
        <w:t>、</w:t>
      </w:r>
      <w:r w:rsidR="00C454C2" w:rsidRPr="00270994">
        <w:rPr>
          <w:position w:val="-14"/>
          <w:szCs w:val="24"/>
        </w:rPr>
        <w:object w:dxaOrig="1080" w:dyaOrig="380">
          <v:shape id="_x0000_i1171" type="#_x0000_t75" style="width:54.65pt;height:19.35pt" o:ole="">
            <v:imagedata r:id="rId394" o:title=""/>
          </v:shape>
          <o:OLEObject Type="Embed" ProgID="Equation.DSMT4" ShapeID="_x0000_i1171" DrawAspect="Content" ObjectID="_1480347941" r:id="rId395"/>
        </w:object>
      </w:r>
      <w:r w:rsidRPr="00270994">
        <w:rPr>
          <w:szCs w:val="24"/>
        </w:rPr>
        <w:t>分别为</w:t>
      </w:r>
      <w:r w:rsidR="00C454C2" w:rsidRPr="00270994">
        <w:rPr>
          <w:position w:val="-6"/>
          <w:szCs w:val="24"/>
        </w:rPr>
        <w:object w:dxaOrig="200" w:dyaOrig="220">
          <v:shape id="_x0000_i1172" type="#_x0000_t75" style="width:10pt;height:12pt" o:ole="">
            <v:imagedata r:id="rId396" o:title=""/>
          </v:shape>
          <o:OLEObject Type="Embed" ProgID="Equation.DSMT4" ShapeID="_x0000_i1172" DrawAspect="Content" ObjectID="_1480347942" r:id="rId397"/>
        </w:object>
      </w:r>
      <w:r w:rsidRPr="00270994">
        <w:rPr>
          <w:szCs w:val="24"/>
        </w:rPr>
        <w:t>轴归一化焦距和</w:t>
      </w:r>
      <w:r w:rsidR="00C454C2" w:rsidRPr="00270994">
        <w:rPr>
          <w:position w:val="-6"/>
          <w:szCs w:val="24"/>
        </w:rPr>
        <w:object w:dxaOrig="200" w:dyaOrig="220">
          <v:shape id="_x0000_i1173" type="#_x0000_t75" style="width:10pt;height:12pt" o:ole="">
            <v:imagedata r:id="rId398" o:title=""/>
          </v:shape>
          <o:OLEObject Type="Embed" ProgID="Equation.DSMT4" ShapeID="_x0000_i1173" DrawAspect="Content" ObjectID="_1480347943" r:id="rId399"/>
        </w:object>
      </w:r>
      <w:r w:rsidRPr="00270994">
        <w:rPr>
          <w:szCs w:val="24"/>
        </w:rPr>
        <w:t>轴归一化焦距，</w:t>
      </w:r>
      <w:r w:rsidR="00C454C2" w:rsidRPr="00270994">
        <w:rPr>
          <w:position w:val="-8"/>
          <w:szCs w:val="24"/>
        </w:rPr>
        <w:object w:dxaOrig="760" w:dyaOrig="300">
          <v:shape id="_x0000_i1174" type="#_x0000_t75" style="width:37.35pt;height:15.35pt" o:ole="">
            <v:imagedata r:id="rId400" o:title=""/>
          </v:shape>
          <o:OLEObject Type="Embed" ProgID="Equation.DSMT4" ShapeID="_x0000_i1174" DrawAspect="Content" ObjectID="_1480347944" r:id="rId401"/>
        </w:object>
      </w:r>
      <w:r w:rsidRPr="00270994">
        <w:rPr>
          <w:szCs w:val="24"/>
        </w:rPr>
        <w:t>分别为</w:t>
      </w:r>
      <w:r w:rsidR="00C454C2" w:rsidRPr="00270994">
        <w:rPr>
          <w:position w:val="-4"/>
          <w:szCs w:val="24"/>
        </w:rPr>
        <w:object w:dxaOrig="260" w:dyaOrig="240">
          <v:shape id="_x0000_i1175" type="#_x0000_t75" style="width:13.35pt;height:12pt" o:ole="">
            <v:imagedata r:id="rId402" o:title=""/>
          </v:shape>
          <o:OLEObject Type="Embed" ProgID="Equation.DSMT4" ShapeID="_x0000_i1175" DrawAspect="Content" ObjectID="_1480347945" r:id="rId403"/>
        </w:object>
      </w:r>
      <w:r w:rsidR="00B2264C">
        <w:rPr>
          <w:szCs w:val="24"/>
        </w:rPr>
        <w:t>轴</w:t>
      </w:r>
      <w:r w:rsidR="00B2264C">
        <w:rPr>
          <w:rFonts w:hint="eastAsia"/>
          <w:szCs w:val="24"/>
        </w:rPr>
        <w:t>和</w:t>
      </w:r>
      <w:r w:rsidR="00C454C2" w:rsidRPr="00270994">
        <w:rPr>
          <w:position w:val="-4"/>
          <w:szCs w:val="24"/>
        </w:rPr>
        <w:object w:dxaOrig="260" w:dyaOrig="240">
          <v:shape id="_x0000_i1176" type="#_x0000_t75" style="width:13.35pt;height:12pt" o:ole="">
            <v:imagedata r:id="rId404" o:title=""/>
          </v:shape>
          <o:OLEObject Type="Embed" ProgID="Equation.DSMT4" ShapeID="_x0000_i1176" DrawAspect="Content" ObjectID="_1480347946" r:id="rId405"/>
        </w:object>
      </w:r>
      <w:r w:rsidRPr="00270994">
        <w:rPr>
          <w:szCs w:val="24"/>
        </w:rPr>
        <w:t>轴方向的</w:t>
      </w:r>
      <w:r w:rsidR="00B2264C">
        <w:rPr>
          <w:rFonts w:hint="eastAsia"/>
          <w:szCs w:val="24"/>
        </w:rPr>
        <w:t>像元</w:t>
      </w:r>
      <w:r w:rsidRPr="00270994">
        <w:rPr>
          <w:szCs w:val="24"/>
        </w:rPr>
        <w:t>物理尺寸，</w:t>
      </w:r>
      <w:r w:rsidR="00C454C2" w:rsidRPr="00270994">
        <w:rPr>
          <w:position w:val="-4"/>
          <w:szCs w:val="24"/>
        </w:rPr>
        <w:object w:dxaOrig="180" w:dyaOrig="260">
          <v:shape id="_x0000_i1177" type="#_x0000_t75" style="width:9.35pt;height:13.35pt" o:ole="">
            <v:imagedata r:id="rId406" o:title=""/>
          </v:shape>
          <o:OLEObject Type="Embed" ProgID="Equation.DSMT4" ShapeID="_x0000_i1177" DrawAspect="Content" ObjectID="_1480347947" r:id="rId407"/>
        </w:object>
      </w:r>
      <w:r w:rsidRPr="00270994">
        <w:rPr>
          <w:szCs w:val="24"/>
        </w:rPr>
        <w:t>为摄像机焦距，</w:t>
      </w:r>
      <w:r w:rsidR="00C454C2" w:rsidRPr="00270994">
        <w:rPr>
          <w:position w:val="-14"/>
          <w:szCs w:val="24"/>
        </w:rPr>
        <w:object w:dxaOrig="740" w:dyaOrig="380">
          <v:shape id="_x0000_i1178" type="#_x0000_t75" style="width:37.35pt;height:19.35pt" o:ole="">
            <v:imagedata r:id="rId408" o:title=""/>
          </v:shape>
          <o:OLEObject Type="Embed" ProgID="Equation.DSMT4" ShapeID="_x0000_i1178" DrawAspect="Content" ObjectID="_1480347948" r:id="rId409"/>
        </w:object>
      </w:r>
      <w:r w:rsidRPr="00270994">
        <w:rPr>
          <w:szCs w:val="24"/>
        </w:rPr>
        <w:t>为成像平面主点坐标，</w:t>
      </w:r>
      <w:r w:rsidR="00C454C2" w:rsidRPr="00270994">
        <w:rPr>
          <w:position w:val="-12"/>
          <w:szCs w:val="24"/>
        </w:rPr>
        <w:object w:dxaOrig="300" w:dyaOrig="360">
          <v:shape id="_x0000_i1179" type="#_x0000_t75" style="width:15.35pt;height:18.65pt" o:ole="">
            <v:imagedata r:id="rId410" o:title=""/>
          </v:shape>
          <o:OLEObject Type="Embed" ProgID="Equation.DSMT4" ShapeID="_x0000_i1179" DrawAspect="Content" ObjectID="_1480347949" r:id="rId411"/>
        </w:object>
      </w:r>
      <w:r w:rsidRPr="00270994">
        <w:rPr>
          <w:szCs w:val="24"/>
        </w:rPr>
        <w:t>为倾斜因子。</w:t>
      </w:r>
    </w:p>
    <w:p w:rsidR="002950DC" w:rsidRPr="00270994" w:rsidRDefault="002950DC" w:rsidP="002950DC">
      <w:pPr>
        <w:snapToGrid w:val="0"/>
        <w:ind w:firstLine="480"/>
        <w:rPr>
          <w:szCs w:val="24"/>
        </w:rPr>
      </w:pPr>
      <w:r w:rsidRPr="00270994">
        <w:rPr>
          <w:szCs w:val="24"/>
        </w:rPr>
        <w:lastRenderedPageBreak/>
        <w:t>由于图像特征点是光学成像产生非线性畸变后的投影点位置，因此，需要将畸变</w:t>
      </w:r>
      <w:r w:rsidR="00B2264C">
        <w:rPr>
          <w:rFonts w:hint="eastAsia"/>
          <w:szCs w:val="24"/>
        </w:rPr>
        <w:t>的</w:t>
      </w:r>
      <w:r w:rsidR="00B2264C">
        <w:rPr>
          <w:szCs w:val="24"/>
        </w:rPr>
        <w:t>归一化图像坐标</w:t>
      </w:r>
      <w:r w:rsidR="00B2264C">
        <w:rPr>
          <w:rFonts w:hint="eastAsia"/>
          <w:szCs w:val="24"/>
        </w:rPr>
        <w:t>根据双目标定的畸变参数通过</w:t>
      </w:r>
      <w:r w:rsidRPr="00270994">
        <w:rPr>
          <w:szCs w:val="24"/>
        </w:rPr>
        <w:t>空间变换</w:t>
      </w:r>
      <w:r w:rsidR="00B2264C">
        <w:rPr>
          <w:rFonts w:hint="eastAsia"/>
          <w:szCs w:val="24"/>
        </w:rPr>
        <w:t>补偿畸变</w:t>
      </w:r>
      <w:r w:rsidRPr="00270994">
        <w:rPr>
          <w:szCs w:val="24"/>
        </w:rPr>
        <w:t>，从而得到</w:t>
      </w:r>
      <w:r w:rsidR="00B2264C">
        <w:rPr>
          <w:rFonts w:hint="eastAsia"/>
          <w:szCs w:val="24"/>
        </w:rPr>
        <w:t>补偿畸变后的</w:t>
      </w:r>
      <w:r w:rsidRPr="00270994">
        <w:rPr>
          <w:szCs w:val="24"/>
        </w:rPr>
        <w:t>归一化图像坐标。一般情况下只考虑径向畸变和切向畸变，因为高阶的畸变参数相对来说影响很小，可以忽略不计，因此，仅考虑径向畸变参数</w:t>
      </w:r>
      <w:r w:rsidR="00C454C2" w:rsidRPr="00270994">
        <w:rPr>
          <w:position w:val="-12"/>
          <w:szCs w:val="24"/>
        </w:rPr>
        <w:object w:dxaOrig="880" w:dyaOrig="360">
          <v:shape id="_x0000_i1180" type="#_x0000_t75" style="width:44.65pt;height:18.65pt" o:ole="">
            <v:imagedata r:id="rId412" o:title=""/>
          </v:shape>
          <o:OLEObject Type="Embed" ProgID="Equation.DSMT4" ShapeID="_x0000_i1180" DrawAspect="Content" ObjectID="_1480347950" r:id="rId413"/>
        </w:object>
      </w:r>
      <w:r w:rsidRPr="00270994">
        <w:rPr>
          <w:szCs w:val="24"/>
        </w:rPr>
        <w:t>和一、二阶切向畸变参数</w:t>
      </w:r>
      <w:r w:rsidR="00C454C2" w:rsidRPr="00270994">
        <w:rPr>
          <w:position w:val="-12"/>
          <w:szCs w:val="24"/>
        </w:rPr>
        <w:object w:dxaOrig="560" w:dyaOrig="360">
          <v:shape id="_x0000_i1181" type="#_x0000_t75" style="width:27.35pt;height:18.65pt" o:ole="">
            <v:imagedata r:id="rId414" o:title=""/>
          </v:shape>
          <o:OLEObject Type="Embed" ProgID="Equation.DSMT4" ShapeID="_x0000_i1181" DrawAspect="Content" ObjectID="_1480347951" r:id="rId415"/>
        </w:object>
      </w:r>
      <w:r w:rsidRPr="00270994">
        <w:rPr>
          <w:szCs w:val="24"/>
        </w:rPr>
        <w:t>。采用的摄像机畸变模型如下</w:t>
      </w:r>
      <w:r w:rsidR="0020654C">
        <w:rPr>
          <w:szCs w:val="24"/>
        </w:rPr>
        <w:fldChar w:fldCharType="begin"/>
      </w:r>
      <w:r w:rsidR="00DB3984">
        <w:rPr>
          <w:szCs w:val="24"/>
        </w:rPr>
        <w:instrText xml:space="preserve"> ADDIN EN.CITE &lt;EndNote&gt;&lt;Cite&gt;&lt;Author&gt;Weng&lt;/Author&gt;&lt;Year&gt;1992&lt;/Year&gt;&lt;RecNum&gt;258&lt;/RecNum&gt;&lt;DisplayText&gt;&lt;style face="superscript"&gt;[72]&lt;/style&gt;&lt;/DisplayText&gt;&lt;record&gt;&lt;rec-number&gt;258&lt;/rec-number&gt;&lt;foreign-keys&gt;&lt;key app="EN" db-id="rfrv2wvv0wdeeteewsvprs9dts02rdsvrddp"&gt;258&lt;/key&gt;&lt;/foreign-keys&gt;&lt;ref-type name="Journal Article"&gt;17&lt;/ref-type&gt;&lt;contributors&gt;&lt;authors&gt;&lt;author&gt;Weng, Juyang&lt;/author&gt;&lt;author&gt;Cohen, Paul&lt;/author&gt;&lt;author&gt;Herniou, Marc&lt;/author&gt;&lt;/authors&gt;&lt;/contributors&gt;&lt;titles&gt;&lt;title&gt;Camera calibration with distortion models and accuracy evaluation&lt;/title&gt;&lt;secondary-title&gt;IEEE Transactions on pattern analysis and machine intelligence&lt;/secondary-title&gt;&lt;/titles&gt;&lt;periodical&gt;&lt;full-title&gt;IEEE Transactions on Pattern Analysis and Machine Intelligence&lt;/full-title&gt;&lt;/periodical&gt;&lt;pages&gt;965-980&lt;/pages&gt;&lt;volume&gt;14&lt;/volume&gt;&lt;number&gt;10&lt;/number&gt;&lt;dates&gt;&lt;year&gt;1992&lt;/year&gt;&lt;/dates&gt;&lt;isbn&gt;0162-8828&lt;/isbn&gt;&lt;urls&gt;&lt;/urls&gt;&lt;/record&gt;&lt;/Cite&gt;&lt;/EndNote&gt;</w:instrText>
      </w:r>
      <w:r w:rsidR="0020654C">
        <w:rPr>
          <w:szCs w:val="24"/>
        </w:rPr>
        <w:fldChar w:fldCharType="separate"/>
      </w:r>
      <w:r w:rsidR="00DB3984" w:rsidRPr="00DB3984">
        <w:rPr>
          <w:szCs w:val="24"/>
          <w:vertAlign w:val="superscript"/>
        </w:rPr>
        <w:t>[</w:t>
      </w:r>
      <w:hyperlink w:anchor="_ENREF_72" w:tooltip="Weng, 1992 #258" w:history="1">
        <w:r w:rsidR="0076405A" w:rsidRPr="00DB3984">
          <w:rPr>
            <w:szCs w:val="24"/>
            <w:vertAlign w:val="superscript"/>
          </w:rPr>
          <w:t>72</w:t>
        </w:r>
      </w:hyperlink>
      <w:r w:rsidR="00DB3984" w:rsidRPr="00DB3984">
        <w:rPr>
          <w:szCs w:val="24"/>
          <w:vertAlign w:val="superscript"/>
        </w:rPr>
        <w:t>]</w:t>
      </w:r>
      <w:r w:rsidR="0020654C">
        <w:rPr>
          <w:szCs w:val="24"/>
        </w:rPr>
        <w:fldChar w:fldCharType="end"/>
      </w:r>
    </w:p>
    <w:p w:rsidR="002950DC" w:rsidRPr="00270994" w:rsidRDefault="00EA1F04" w:rsidP="002950DC">
      <w:pPr>
        <w:snapToGrid w:val="0"/>
        <w:ind w:firstLine="480"/>
        <w:jc w:val="right"/>
      </w:pPr>
      <w:r w:rsidRPr="00270994">
        <w:rPr>
          <w:position w:val="-32"/>
        </w:rPr>
        <w:object w:dxaOrig="5460" w:dyaOrig="760">
          <v:shape id="_x0000_i1182" type="#_x0000_t75" style="width:273.35pt;height:37.35pt" o:ole="">
            <v:imagedata r:id="rId416" o:title=""/>
          </v:shape>
          <o:OLEObject Type="Embed" ProgID="Equation.DSMT4" ShapeID="_x0000_i1182" DrawAspect="Content" ObjectID="_1480347952" r:id="rId417"/>
        </w:object>
      </w:r>
      <w:r w:rsidR="002950DC" w:rsidRPr="00270994">
        <w:t xml:space="preserve">           </w:t>
      </w:r>
      <w:r w:rsidR="000B6866" w:rsidRPr="00270994">
        <w:fldChar w:fldCharType="begin"/>
      </w:r>
      <w:r w:rsidR="000B6866" w:rsidRPr="00270994">
        <w:instrText xml:space="preserve"> MACROBUTTON MTPlaceRef \* MERGEFORMAT </w:instrText>
      </w:r>
      <w:r w:rsidR="000B6866" w:rsidRPr="00270994">
        <w:fldChar w:fldCharType="begin"/>
      </w:r>
      <w:r w:rsidR="000B6866" w:rsidRPr="00270994">
        <w:instrText xml:space="preserve"> SEQ MTEqn \h \* MERGEFORMAT </w:instrText>
      </w:r>
      <w:r w:rsidR="000B6866" w:rsidRPr="00270994">
        <w:fldChar w:fldCharType="end"/>
      </w:r>
      <w:bookmarkStart w:id="144" w:name="ZEqnNum459891"/>
      <w:r w:rsidR="000B6866" w:rsidRPr="00270994">
        <w:instrText>(</w:instrText>
      </w:r>
      <w:fldSimple w:instr=" SEQ MTChap \c \* Arabic \* MERGEFORMAT ">
        <w:r w:rsidR="008F6C4A">
          <w:instrText>2</w:instrText>
        </w:r>
      </w:fldSimple>
      <w:r w:rsidR="000B6866" w:rsidRPr="00270994">
        <w:instrText>.</w:instrText>
      </w:r>
      <w:fldSimple w:instr=" SEQ MTEqn \c \* Arabic \* MERGEFORMAT ">
        <w:r w:rsidR="008F6C4A">
          <w:instrText>38</w:instrText>
        </w:r>
      </w:fldSimple>
      <w:r w:rsidR="000B6866" w:rsidRPr="00270994">
        <w:instrText>)</w:instrText>
      </w:r>
      <w:bookmarkEnd w:id="144"/>
      <w:r w:rsidR="000B6866" w:rsidRPr="00270994">
        <w:fldChar w:fldCharType="end"/>
      </w:r>
    </w:p>
    <w:p w:rsidR="002950DC" w:rsidRPr="00270994" w:rsidRDefault="002950DC" w:rsidP="002950DC">
      <w:pPr>
        <w:widowControl/>
        <w:snapToGrid w:val="0"/>
        <w:ind w:firstLineChars="0" w:firstLine="0"/>
        <w:rPr>
          <w:szCs w:val="24"/>
        </w:rPr>
      </w:pPr>
      <w:r w:rsidRPr="00270994">
        <w:rPr>
          <w:szCs w:val="24"/>
        </w:rPr>
        <w:t>式中，</w:t>
      </w:r>
      <w:r w:rsidR="00C454C2" w:rsidRPr="00270994">
        <w:rPr>
          <w:position w:val="-12"/>
          <w:szCs w:val="24"/>
        </w:rPr>
        <w:object w:dxaOrig="1080" w:dyaOrig="360">
          <v:shape id="_x0000_i1183" type="#_x0000_t75" style="width:54.65pt;height:18.65pt" o:ole="">
            <v:imagedata r:id="rId418" o:title=""/>
          </v:shape>
          <o:OLEObject Type="Embed" ProgID="Equation.DSMT4" ShapeID="_x0000_i1183" DrawAspect="Content" ObjectID="_1480347953" r:id="rId419"/>
        </w:object>
      </w:r>
      <w:r w:rsidRPr="00270994">
        <w:rPr>
          <w:szCs w:val="24"/>
        </w:rPr>
        <w:t>为归一化图像坐标，</w:t>
      </w:r>
      <w:r w:rsidR="00EA1F04" w:rsidRPr="00270994">
        <w:rPr>
          <w:position w:val="-12"/>
          <w:szCs w:val="24"/>
        </w:rPr>
        <w:object w:dxaOrig="1340" w:dyaOrig="440">
          <v:shape id="_x0000_i1184" type="#_x0000_t75" style="width:67.35pt;height:22pt" o:ole="">
            <v:imagedata r:id="rId420" o:title=""/>
          </v:shape>
          <o:OLEObject Type="Embed" ProgID="Equation.DSMT4" ShapeID="_x0000_i1184" DrawAspect="Content" ObjectID="_1480347954" r:id="rId421"/>
        </w:object>
      </w:r>
      <w:r w:rsidRPr="00270994">
        <w:rPr>
          <w:szCs w:val="24"/>
        </w:rPr>
        <w:t>是投影点到图像中心的径向距离，畸变参数</w:t>
      </w:r>
      <w:r w:rsidR="00C454C2" w:rsidRPr="00270994">
        <w:rPr>
          <w:position w:val="-12"/>
          <w:szCs w:val="24"/>
        </w:rPr>
        <w:object w:dxaOrig="1620" w:dyaOrig="360">
          <v:shape id="_x0000_i1185" type="#_x0000_t75" style="width:81.35pt;height:18.65pt" o:ole="">
            <v:imagedata r:id="rId422" o:title=""/>
          </v:shape>
          <o:OLEObject Type="Embed" ProgID="Equation.DSMT4" ShapeID="_x0000_i1185" DrawAspect="Content" ObjectID="_1480347955" r:id="rId423"/>
        </w:object>
      </w:r>
      <w:r w:rsidRPr="00270994">
        <w:rPr>
          <w:szCs w:val="24"/>
        </w:rPr>
        <w:t>可由标定获得，且通常情况下</w:t>
      </w:r>
      <w:r w:rsidR="00C454C2" w:rsidRPr="00270994">
        <w:rPr>
          <w:position w:val="-12"/>
          <w:szCs w:val="24"/>
        </w:rPr>
        <w:object w:dxaOrig="660" w:dyaOrig="360">
          <v:shape id="_x0000_i1186" type="#_x0000_t75" style="width:33.35pt;height:18.65pt" o:ole="">
            <v:imagedata r:id="rId424" o:title=""/>
          </v:shape>
          <o:OLEObject Type="Embed" ProgID="Equation.DSMT4" ShapeID="_x0000_i1186" DrawAspect="Content" ObjectID="_1480347956" r:id="rId425"/>
        </w:object>
      </w:r>
      <w:r w:rsidRPr="00270994">
        <w:rPr>
          <w:szCs w:val="24"/>
        </w:rPr>
        <w:t>。</w:t>
      </w:r>
    </w:p>
    <w:p w:rsidR="002950DC" w:rsidRPr="00270994" w:rsidRDefault="002950DC" w:rsidP="002950DC">
      <w:pPr>
        <w:ind w:firstLine="480"/>
      </w:pPr>
      <w:r w:rsidRPr="00270994">
        <w:rPr>
          <w:szCs w:val="24"/>
        </w:rPr>
        <w:t>根据</w:t>
      </w:r>
      <w:r w:rsidR="00C454C2" w:rsidRPr="00270994">
        <w:rPr>
          <w:position w:val="-12"/>
          <w:szCs w:val="24"/>
        </w:rPr>
        <w:object w:dxaOrig="279" w:dyaOrig="360">
          <v:shape id="_x0000_i1187" type="#_x0000_t75" style="width:14pt;height:18.65pt" o:ole="">
            <v:imagedata r:id="rId426" o:title=""/>
          </v:shape>
          <o:OLEObject Type="Embed" ProgID="Equation.DSMT4" ShapeID="_x0000_i1187" DrawAspect="Content" ObjectID="_1480347957" r:id="rId427"/>
        </w:object>
      </w:r>
      <w:r w:rsidRPr="00270994">
        <w:rPr>
          <w:szCs w:val="24"/>
        </w:rPr>
        <w:t>和标定所得的摄像机内参数利用公式</w:t>
      </w:r>
      <w:r w:rsidR="00A37ADE" w:rsidRPr="00270994">
        <w:rPr>
          <w:szCs w:val="24"/>
        </w:rPr>
        <w:fldChar w:fldCharType="begin"/>
      </w:r>
      <w:r w:rsidR="00A37ADE" w:rsidRPr="00270994">
        <w:rPr>
          <w:szCs w:val="24"/>
        </w:rPr>
        <w:instrText xml:space="preserve"> GOTOBUTTON ZEqnNum459891  \* MERGEFORMAT </w:instrText>
      </w:r>
      <w:r w:rsidR="00A37ADE" w:rsidRPr="00270994">
        <w:rPr>
          <w:szCs w:val="24"/>
        </w:rPr>
        <w:fldChar w:fldCharType="begin"/>
      </w:r>
      <w:r w:rsidR="00A37ADE" w:rsidRPr="00270994">
        <w:rPr>
          <w:szCs w:val="24"/>
        </w:rPr>
        <w:instrText xml:space="preserve"> REF ZEqnNum459891 \* Charformat \! \* MERGEFORMAT </w:instrText>
      </w:r>
      <w:r w:rsidR="00A37ADE" w:rsidRPr="00270994">
        <w:rPr>
          <w:szCs w:val="24"/>
        </w:rPr>
        <w:fldChar w:fldCharType="separate"/>
      </w:r>
      <w:r w:rsidR="008F6C4A" w:rsidRPr="008F6C4A">
        <w:rPr>
          <w:szCs w:val="24"/>
        </w:rPr>
        <w:instrText>(2.38)</w:instrText>
      </w:r>
      <w:r w:rsidR="00A37ADE" w:rsidRPr="00270994">
        <w:rPr>
          <w:szCs w:val="24"/>
        </w:rPr>
        <w:fldChar w:fldCharType="end"/>
      </w:r>
      <w:r w:rsidR="00A37ADE" w:rsidRPr="00270994">
        <w:rPr>
          <w:szCs w:val="24"/>
        </w:rPr>
        <w:fldChar w:fldCharType="end"/>
      </w:r>
      <w:r w:rsidRPr="00270994">
        <w:rPr>
          <w:szCs w:val="24"/>
        </w:rPr>
        <w:t>迭代即可求得特征点的归一化图像坐标</w:t>
      </w:r>
      <w:r w:rsidR="00C454C2" w:rsidRPr="00270994">
        <w:rPr>
          <w:position w:val="-12"/>
          <w:szCs w:val="24"/>
        </w:rPr>
        <w:object w:dxaOrig="300" w:dyaOrig="360">
          <v:shape id="_x0000_i1188" type="#_x0000_t75" style="width:15.35pt;height:18.65pt" o:ole="">
            <v:imagedata r:id="rId428" o:title=""/>
          </v:shape>
          <o:OLEObject Type="Embed" ProgID="Equation.DSMT4" ShapeID="_x0000_i1188" DrawAspect="Content" ObjectID="_1480347958" r:id="rId429"/>
        </w:object>
      </w:r>
      <w:r w:rsidRPr="00270994">
        <w:rPr>
          <w:szCs w:val="24"/>
        </w:rPr>
        <w:t>，作为视觉量测信息。</w:t>
      </w:r>
    </w:p>
    <w:p w:rsidR="002950DC" w:rsidRPr="00270994" w:rsidRDefault="003C0018" w:rsidP="00321818">
      <w:pPr>
        <w:pStyle w:val="30"/>
        <w:numPr>
          <w:ilvl w:val="0"/>
          <w:numId w:val="35"/>
        </w:numPr>
        <w:spacing w:before="163" w:after="163"/>
        <w:ind w:right="240"/>
      </w:pPr>
      <w:bookmarkStart w:id="145" w:name="_Toc404697773"/>
      <w:bookmarkStart w:id="146" w:name="_Toc404697831"/>
      <w:bookmarkStart w:id="147" w:name="_Toc404874240"/>
      <w:bookmarkStart w:id="148" w:name="_Toc404879641"/>
      <w:bookmarkStart w:id="149" w:name="_Toc405412125"/>
      <w:r>
        <w:rPr>
          <w:rFonts w:hint="eastAsia"/>
        </w:rPr>
        <w:t>三维重建方法</w:t>
      </w:r>
      <w:bookmarkEnd w:id="145"/>
      <w:bookmarkEnd w:id="146"/>
      <w:bookmarkEnd w:id="147"/>
      <w:bookmarkEnd w:id="148"/>
      <w:bookmarkEnd w:id="149"/>
    </w:p>
    <w:p w:rsidR="00953CF2" w:rsidRPr="00015885" w:rsidRDefault="00C622CB" w:rsidP="00015885">
      <w:pPr>
        <w:ind w:firstLine="480"/>
        <w:rPr>
          <w:szCs w:val="21"/>
        </w:rPr>
      </w:pPr>
      <w:r w:rsidRPr="00270994">
        <w:rPr>
          <w:szCs w:val="21"/>
        </w:rPr>
        <w:t>本文采用</w:t>
      </w:r>
      <w:r w:rsidR="002950DC" w:rsidRPr="00270994">
        <w:rPr>
          <w:szCs w:val="21"/>
        </w:rPr>
        <w:t>基于特征点三维坐标点集的运动估计算法，因此，在运动估计之前，首先要获得特征点的三维坐标。在双目视觉系统标定完成后，根据</w:t>
      </w:r>
      <w:r w:rsidR="002C3E22" w:rsidRPr="00270994">
        <w:t>2.3.</w:t>
      </w:r>
      <w:r w:rsidR="00237A21" w:rsidRPr="00270994">
        <w:t>1</w:t>
      </w:r>
      <w:r w:rsidR="002C3E22" w:rsidRPr="00270994">
        <w:t>节</w:t>
      </w:r>
      <w:r w:rsidR="002950DC" w:rsidRPr="00270994">
        <w:t>中</w:t>
      </w:r>
      <w:r w:rsidR="002950DC" w:rsidRPr="00270994">
        <w:rPr>
          <w:szCs w:val="21"/>
        </w:rPr>
        <w:t>获得的匹配特征点的</w:t>
      </w:r>
      <w:r w:rsidR="002950DC" w:rsidRPr="00270994">
        <w:rPr>
          <w:szCs w:val="24"/>
        </w:rPr>
        <w:t>归一化图像坐标，即可进行三维重建</w:t>
      </w:r>
      <w:r w:rsidR="002950DC" w:rsidRPr="00270994">
        <w:rPr>
          <w:szCs w:val="21"/>
        </w:rPr>
        <w:t>，最后，根据特征跟踪和三维重建得到图像特征点对应的空间点在两个时刻摄像机坐标系下的三维坐标集合</w:t>
      </w:r>
      <w:r w:rsidR="00237A21" w:rsidRPr="00270994">
        <w:rPr>
          <w:szCs w:val="21"/>
        </w:rPr>
        <w:t>进行</w:t>
      </w:r>
      <w:r w:rsidR="002950DC" w:rsidRPr="00270994">
        <w:rPr>
          <w:szCs w:val="21"/>
        </w:rPr>
        <w:t>运动估计。</w:t>
      </w:r>
    </w:p>
    <w:p w:rsidR="002950DC" w:rsidRPr="00270994" w:rsidRDefault="002950DC" w:rsidP="002950DC">
      <w:pPr>
        <w:snapToGrid w:val="0"/>
        <w:ind w:firstLine="480"/>
        <w:rPr>
          <w:szCs w:val="24"/>
        </w:rPr>
      </w:pPr>
      <w:r w:rsidRPr="00270994">
        <w:rPr>
          <w:szCs w:val="24"/>
        </w:rPr>
        <w:t>双目立体视觉的三角测量原理</w:t>
      </w:r>
      <w:r w:rsidRPr="00270994">
        <w:t>如</w:t>
      </w:r>
      <w:r w:rsidRPr="00270994">
        <w:rPr>
          <w:szCs w:val="24"/>
        </w:rPr>
        <w:fldChar w:fldCharType="begin"/>
      </w:r>
      <w:r w:rsidRPr="00270994">
        <w:rPr>
          <w:szCs w:val="24"/>
        </w:rPr>
        <w:instrText xml:space="preserve"> REF _Ref325654976 \h  \* MERGEFORMAT </w:instrText>
      </w:r>
      <w:r w:rsidRPr="00270994">
        <w:rPr>
          <w:szCs w:val="24"/>
        </w:rPr>
      </w:r>
      <w:r w:rsidRPr="00270994">
        <w:rPr>
          <w:szCs w:val="24"/>
        </w:rPr>
        <w:fldChar w:fldCharType="separate"/>
      </w:r>
      <w:r w:rsidR="008F6C4A" w:rsidRPr="008F6C4A">
        <w:rPr>
          <w:szCs w:val="24"/>
        </w:rPr>
        <w:t>图</w:t>
      </w:r>
      <w:r w:rsidR="008F6C4A" w:rsidRPr="008F6C4A">
        <w:rPr>
          <w:szCs w:val="24"/>
        </w:rPr>
        <w:t>8</w:t>
      </w:r>
      <w:r w:rsidRPr="00270994">
        <w:rPr>
          <w:szCs w:val="24"/>
        </w:rPr>
        <w:fldChar w:fldCharType="end"/>
      </w:r>
      <w:r w:rsidRPr="00270994">
        <w:t>所示</w:t>
      </w:r>
      <w:r w:rsidRPr="00270994">
        <w:rPr>
          <w:szCs w:val="24"/>
        </w:rPr>
        <w:t>。</w:t>
      </w:r>
    </w:p>
    <w:p w:rsidR="002950DC" w:rsidRPr="00270994" w:rsidRDefault="00091A5A" w:rsidP="002950DC">
      <w:pPr>
        <w:snapToGrid w:val="0"/>
        <w:ind w:firstLine="480"/>
        <w:jc w:val="center"/>
        <w:rPr>
          <w:szCs w:val="24"/>
        </w:rPr>
      </w:pPr>
      <w:r w:rsidRPr="00270994">
        <w:rPr>
          <w:szCs w:val="24"/>
        </w:rPr>
        <w:object w:dxaOrig="9413" w:dyaOrig="6717">
          <v:shape id="_x0000_i1189" type="#_x0000_t75" style="width:210.65pt;height:153.35pt" o:ole="">
            <v:imagedata r:id="rId430" o:title=""/>
          </v:shape>
          <o:OLEObject Type="Embed" ProgID="Visio.Drawing.11" ShapeID="_x0000_i1189" DrawAspect="Content" ObjectID="_1480347959" r:id="rId431"/>
        </w:object>
      </w:r>
      <w:bookmarkStart w:id="150" w:name="_Ref289935921"/>
    </w:p>
    <w:p w:rsidR="002950DC" w:rsidRPr="00270994" w:rsidRDefault="002950DC" w:rsidP="00B964CB">
      <w:pPr>
        <w:pStyle w:val="af9"/>
      </w:pPr>
      <w:bookmarkStart w:id="151" w:name="_Ref325654976"/>
      <w:bookmarkStart w:id="152" w:name="_Toc405322770"/>
      <w:bookmarkEnd w:id="150"/>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8F6C4A">
        <w:rPr>
          <w:noProof/>
        </w:rPr>
        <w:t>8</w:t>
      </w:r>
      <w:r w:rsidRPr="00270994">
        <w:fldChar w:fldCharType="end"/>
      </w:r>
      <w:bookmarkEnd w:id="151"/>
      <w:r w:rsidR="001250CF">
        <w:t xml:space="preserve"> </w:t>
      </w:r>
      <w:r w:rsidRPr="00270994">
        <w:t>三角测量原理示意图</w:t>
      </w:r>
      <w:bookmarkEnd w:id="152"/>
    </w:p>
    <w:p w:rsidR="002950DC" w:rsidRPr="00270994" w:rsidRDefault="00DF5190" w:rsidP="002950DC">
      <w:pPr>
        <w:snapToGrid w:val="0"/>
        <w:ind w:firstLine="480"/>
        <w:rPr>
          <w:szCs w:val="24"/>
        </w:rPr>
      </w:pPr>
      <w:r w:rsidRPr="00270994">
        <w:rPr>
          <w:i/>
          <w:szCs w:val="24"/>
        </w:rPr>
        <w:t>P</w:t>
      </w:r>
      <w:r w:rsidRPr="00270994">
        <w:rPr>
          <w:szCs w:val="24"/>
        </w:rPr>
        <w:t>表示空间点，</w:t>
      </w:r>
      <w:r w:rsidR="00C454C2" w:rsidRPr="00270994">
        <w:rPr>
          <w:position w:val="-12"/>
          <w:szCs w:val="24"/>
        </w:rPr>
        <w:object w:dxaOrig="660" w:dyaOrig="360">
          <v:shape id="_x0000_i1190" type="#_x0000_t75" style="width:33.35pt;height:18.65pt" o:ole="">
            <v:imagedata r:id="rId432" o:title=""/>
          </v:shape>
          <o:OLEObject Type="Embed" ProgID="Equation.DSMT4" ShapeID="_x0000_i1190" DrawAspect="Content" ObjectID="_1480347960" r:id="rId433"/>
        </w:object>
      </w:r>
      <w:r w:rsidR="002950DC" w:rsidRPr="00270994">
        <w:rPr>
          <w:szCs w:val="24"/>
        </w:rPr>
        <w:t>分别表示左、右摄像机光心，</w:t>
      </w:r>
      <w:r w:rsidR="002950DC" w:rsidRPr="00270994">
        <w:rPr>
          <w:i/>
          <w:szCs w:val="24"/>
        </w:rPr>
        <w:t>P</w:t>
      </w:r>
      <w:r w:rsidR="002950DC" w:rsidRPr="00270994">
        <w:rPr>
          <w:szCs w:val="24"/>
          <w:vertAlign w:val="subscript"/>
        </w:rPr>
        <w:t>1</w:t>
      </w:r>
      <w:r w:rsidR="002950DC" w:rsidRPr="00270994">
        <w:rPr>
          <w:szCs w:val="24"/>
        </w:rPr>
        <w:t>、</w:t>
      </w:r>
      <w:r w:rsidR="002950DC" w:rsidRPr="00270994">
        <w:rPr>
          <w:i/>
          <w:szCs w:val="24"/>
        </w:rPr>
        <w:t>P</w:t>
      </w:r>
      <w:r w:rsidR="002950DC" w:rsidRPr="00270994">
        <w:rPr>
          <w:szCs w:val="24"/>
          <w:vertAlign w:val="subscript"/>
        </w:rPr>
        <w:t>2</w:t>
      </w:r>
      <w:r w:rsidR="002950DC" w:rsidRPr="00270994">
        <w:rPr>
          <w:szCs w:val="24"/>
        </w:rPr>
        <w:t>分别为空间点</w:t>
      </w:r>
      <w:r w:rsidR="002950DC" w:rsidRPr="00270994">
        <w:rPr>
          <w:i/>
          <w:szCs w:val="24"/>
        </w:rPr>
        <w:t>P</w:t>
      </w:r>
      <w:r w:rsidR="002950DC" w:rsidRPr="00270994">
        <w:rPr>
          <w:szCs w:val="24"/>
        </w:rPr>
        <w:t>在左、右摄像机成像平面上的投影。</w:t>
      </w:r>
      <w:r w:rsidR="00C454C2" w:rsidRPr="00270994">
        <w:rPr>
          <w:position w:val="-4"/>
          <w:szCs w:val="24"/>
        </w:rPr>
        <w:object w:dxaOrig="220" w:dyaOrig="240">
          <v:shape id="_x0000_i1191" type="#_x0000_t75" style="width:12pt;height:12pt" o:ole="">
            <v:imagedata r:id="rId434" o:title=""/>
          </v:shape>
          <o:OLEObject Type="Embed" ProgID="Equation.DSMT4" ShapeID="_x0000_i1191" DrawAspect="Content" ObjectID="_1480347961" r:id="rId435"/>
        </w:object>
      </w:r>
      <w:r w:rsidR="002950DC" w:rsidRPr="00270994">
        <w:rPr>
          <w:szCs w:val="24"/>
        </w:rPr>
        <w:t>和</w:t>
      </w:r>
      <w:r w:rsidR="00C454C2" w:rsidRPr="00270994">
        <w:rPr>
          <w:position w:val="-4"/>
          <w:szCs w:val="24"/>
        </w:rPr>
        <w:object w:dxaOrig="260" w:dyaOrig="240">
          <v:shape id="_x0000_i1192" type="#_x0000_t75" style="width:13.35pt;height:12pt" o:ole="">
            <v:imagedata r:id="rId436" o:title=""/>
          </v:shape>
          <o:OLEObject Type="Embed" ProgID="Equation.DSMT4" ShapeID="_x0000_i1192" DrawAspect="Content" ObjectID="_1480347962" r:id="rId437"/>
        </w:object>
      </w:r>
      <w:r w:rsidR="002950DC" w:rsidRPr="00270994">
        <w:rPr>
          <w:szCs w:val="24"/>
        </w:rPr>
        <w:t>分别表示左、右像平面，</w:t>
      </w:r>
      <w:r w:rsidR="00C454C2" w:rsidRPr="00270994">
        <w:rPr>
          <w:position w:val="-12"/>
          <w:szCs w:val="24"/>
        </w:rPr>
        <w:object w:dxaOrig="740" w:dyaOrig="360">
          <v:shape id="_x0000_i1193" type="#_x0000_t75" style="width:37.35pt;height:18.65pt" o:ole="">
            <v:imagedata r:id="rId438" o:title=""/>
          </v:shape>
          <o:OLEObject Type="Embed" ProgID="Equation.DSMT4" ShapeID="_x0000_i1193" DrawAspect="Content" ObjectID="_1480347963" r:id="rId439"/>
        </w:object>
      </w:r>
      <w:r w:rsidRPr="00270994">
        <w:rPr>
          <w:szCs w:val="24"/>
        </w:rPr>
        <w:t>和</w:t>
      </w:r>
      <w:r w:rsidR="00C454C2" w:rsidRPr="00270994">
        <w:rPr>
          <w:position w:val="-12"/>
          <w:szCs w:val="24"/>
        </w:rPr>
        <w:object w:dxaOrig="780" w:dyaOrig="360">
          <v:shape id="_x0000_i1194" type="#_x0000_t75" style="width:39.35pt;height:18.65pt" o:ole="">
            <v:imagedata r:id="rId440" o:title=""/>
          </v:shape>
          <o:OLEObject Type="Embed" ProgID="Equation.DSMT4" ShapeID="_x0000_i1194" DrawAspect="Content" ObjectID="_1480347964" r:id="rId441"/>
        </w:object>
      </w:r>
      <w:r w:rsidRPr="00270994">
        <w:rPr>
          <w:szCs w:val="24"/>
        </w:rPr>
        <w:t>分别为</w:t>
      </w:r>
      <w:r w:rsidRPr="00270994">
        <w:rPr>
          <w:szCs w:val="24"/>
        </w:rPr>
        <w:lastRenderedPageBreak/>
        <w:t>左、右摄像机图像物理坐标系，</w:t>
      </w:r>
      <w:r w:rsidR="00C454C2" w:rsidRPr="00270994">
        <w:rPr>
          <w:position w:val="-12"/>
          <w:szCs w:val="24"/>
        </w:rPr>
        <w:object w:dxaOrig="620" w:dyaOrig="360">
          <v:shape id="_x0000_i1195" type="#_x0000_t75" style="width:31.35pt;height:18.65pt" o:ole="">
            <v:imagedata r:id="rId442" o:title=""/>
          </v:shape>
          <o:OLEObject Type="Embed" ProgID="Equation.DSMT4" ShapeID="_x0000_i1195" DrawAspect="Content" ObjectID="_1480347965" r:id="rId443"/>
        </w:object>
      </w:r>
      <w:r w:rsidR="002950DC" w:rsidRPr="00270994">
        <w:rPr>
          <w:szCs w:val="24"/>
        </w:rPr>
        <w:t>和</w:t>
      </w:r>
      <w:r w:rsidR="00C454C2" w:rsidRPr="00270994">
        <w:rPr>
          <w:position w:val="-12"/>
          <w:szCs w:val="24"/>
        </w:rPr>
        <w:object w:dxaOrig="660" w:dyaOrig="360">
          <v:shape id="_x0000_i1196" type="#_x0000_t75" style="width:33.35pt;height:18.65pt" o:ole="">
            <v:imagedata r:id="rId444" o:title=""/>
          </v:shape>
          <o:OLEObject Type="Embed" ProgID="Equation.DSMT4" ShapeID="_x0000_i1196" DrawAspect="Content" ObjectID="_1480347966" r:id="rId445"/>
        </w:object>
      </w:r>
      <w:r w:rsidR="002950DC" w:rsidRPr="00270994">
        <w:rPr>
          <w:szCs w:val="24"/>
        </w:rPr>
        <w:t>分别为左、右摄像机图像像素坐标系，根据特征点在左、右像平面上的归一化图像坐标</w:t>
      </w:r>
      <w:r w:rsidR="00C454C2" w:rsidRPr="00270994">
        <w:rPr>
          <w:position w:val="-12"/>
          <w:szCs w:val="24"/>
        </w:rPr>
        <w:object w:dxaOrig="1280" w:dyaOrig="380">
          <v:shape id="_x0000_i1197" type="#_x0000_t75" style="width:64pt;height:19.35pt" o:ole="">
            <v:imagedata r:id="rId446" o:title=""/>
          </v:shape>
          <o:OLEObject Type="Embed" ProgID="Equation.DSMT4" ShapeID="_x0000_i1197" DrawAspect="Content" ObjectID="_1480347967" r:id="rId447"/>
        </w:object>
      </w:r>
      <w:r w:rsidR="002950DC" w:rsidRPr="00270994">
        <w:rPr>
          <w:szCs w:val="24"/>
        </w:rPr>
        <w:t>和</w:t>
      </w:r>
      <w:r w:rsidR="00C454C2" w:rsidRPr="00270994">
        <w:rPr>
          <w:position w:val="-12"/>
          <w:szCs w:val="24"/>
        </w:rPr>
        <w:object w:dxaOrig="1300" w:dyaOrig="380">
          <v:shape id="_x0000_i1198" type="#_x0000_t75" style="width:65.35pt;height:19.35pt" o:ole="">
            <v:imagedata r:id="rId448" o:title=""/>
          </v:shape>
          <o:OLEObject Type="Embed" ProgID="Equation.DSMT4" ShapeID="_x0000_i1198" DrawAspect="Content" ObjectID="_1480347968" r:id="rId449"/>
        </w:object>
      </w:r>
      <w:r w:rsidR="002950DC" w:rsidRPr="00270994">
        <w:rPr>
          <w:szCs w:val="24"/>
        </w:rPr>
        <w:t>，可得</w:t>
      </w:r>
      <w:r w:rsidR="00C454C2" w:rsidRPr="00270994">
        <w:rPr>
          <w:position w:val="-12"/>
          <w:szCs w:val="24"/>
        </w:rPr>
        <w:object w:dxaOrig="440" w:dyaOrig="400">
          <v:shape id="_x0000_i1199" type="#_x0000_t75" style="width:22pt;height:20pt" o:ole="">
            <v:imagedata r:id="rId450" o:title=""/>
          </v:shape>
          <o:OLEObject Type="Embed" ProgID="Equation.DSMT4" ShapeID="_x0000_i1199" DrawAspect="Content" ObjectID="_1480347969" r:id="rId451"/>
        </w:object>
      </w:r>
      <w:r w:rsidR="002950DC" w:rsidRPr="00270994">
        <w:rPr>
          <w:szCs w:val="24"/>
        </w:rPr>
        <w:t>和</w:t>
      </w:r>
      <w:r w:rsidR="00C454C2" w:rsidRPr="00270994">
        <w:rPr>
          <w:position w:val="-12"/>
          <w:szCs w:val="24"/>
        </w:rPr>
        <w:object w:dxaOrig="480" w:dyaOrig="400">
          <v:shape id="_x0000_i1200" type="#_x0000_t75" style="width:24pt;height:20pt" o:ole="">
            <v:imagedata r:id="rId452" o:title=""/>
          </v:shape>
          <o:OLEObject Type="Embed" ProgID="Equation.DSMT4" ShapeID="_x0000_i1200" DrawAspect="Content" ObjectID="_1480347970" r:id="rId453"/>
        </w:object>
      </w:r>
      <w:r w:rsidR="002950DC" w:rsidRPr="00270994">
        <w:rPr>
          <w:szCs w:val="24"/>
        </w:rPr>
        <w:t>在相应摄像机坐标系下的矢量方向分别为</w:t>
      </w:r>
    </w:p>
    <w:p w:rsidR="002950DC" w:rsidRPr="00270994" w:rsidRDefault="00EA1F04" w:rsidP="002950DC">
      <w:pPr>
        <w:snapToGrid w:val="0"/>
        <w:ind w:firstLine="480"/>
        <w:jc w:val="center"/>
        <w:rPr>
          <w:szCs w:val="24"/>
        </w:rPr>
      </w:pPr>
      <w:r w:rsidRPr="00270994">
        <w:rPr>
          <w:position w:val="-32"/>
          <w:szCs w:val="24"/>
        </w:rPr>
        <w:object w:dxaOrig="1500" w:dyaOrig="760">
          <v:shape id="_x0000_i1201" type="#_x0000_t75" style="width:75.35pt;height:37.35pt" o:ole="">
            <v:imagedata r:id="rId454" o:title=""/>
          </v:shape>
          <o:OLEObject Type="Embed" ProgID="Equation.DSMT4" ShapeID="_x0000_i1201" DrawAspect="Content" ObjectID="_1480347971" r:id="rId455"/>
        </w:object>
      </w:r>
    </w:p>
    <w:p w:rsidR="002950DC" w:rsidRPr="00270994" w:rsidRDefault="00C36723" w:rsidP="002950DC">
      <w:pPr>
        <w:snapToGrid w:val="0"/>
        <w:ind w:firstLine="480"/>
        <w:rPr>
          <w:szCs w:val="24"/>
        </w:rPr>
      </w:pPr>
      <w:r w:rsidRPr="00270994">
        <w:rPr>
          <w:szCs w:val="24"/>
        </w:rPr>
        <w:t>在</w:t>
      </w:r>
      <w:r w:rsidR="00C454C2" w:rsidRPr="00270994">
        <w:rPr>
          <w:position w:val="-12"/>
          <w:szCs w:val="24"/>
        </w:rPr>
        <w:object w:dxaOrig="859" w:dyaOrig="360">
          <v:shape id="_x0000_i1202" type="#_x0000_t75" style="width:42.65pt;height:18.65pt" o:ole="">
            <v:imagedata r:id="rId456" o:title=""/>
          </v:shape>
          <o:OLEObject Type="Embed" ProgID="Equation.DSMT4" ShapeID="_x0000_i1202" DrawAspect="Content" ObjectID="_1480347972" r:id="rId457"/>
        </w:object>
      </w:r>
      <w:r w:rsidR="002950DC" w:rsidRPr="00270994">
        <w:rPr>
          <w:szCs w:val="24"/>
        </w:rPr>
        <w:t>中满足如下关系式：</w:t>
      </w:r>
    </w:p>
    <w:p w:rsidR="002950DC" w:rsidRPr="00270994" w:rsidRDefault="00C454C2" w:rsidP="002950DC">
      <w:pPr>
        <w:wordWrap w:val="0"/>
        <w:snapToGrid w:val="0"/>
        <w:ind w:firstLine="480"/>
        <w:jc w:val="right"/>
        <w:rPr>
          <w:szCs w:val="24"/>
        </w:rPr>
      </w:pPr>
      <w:r w:rsidRPr="00270994">
        <w:rPr>
          <w:position w:val="-30"/>
          <w:szCs w:val="24"/>
        </w:rPr>
        <w:object w:dxaOrig="4480" w:dyaOrig="720">
          <v:shape id="_x0000_i1203" type="#_x0000_t75" style="width:224.65pt;height:36pt" o:ole="">
            <v:imagedata r:id="rId458" o:title=""/>
          </v:shape>
          <o:OLEObject Type="Embed" ProgID="Equation.DSMT4" ShapeID="_x0000_i1203" DrawAspect="Content" ObjectID="_1480347973" r:id="rId459"/>
        </w:object>
      </w:r>
      <w:r w:rsidR="002950DC"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53" w:name="ZEqnNum323961"/>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39</w:instrText>
      </w:r>
      <w:r w:rsidR="000B6866" w:rsidRPr="00270994">
        <w:rPr>
          <w:szCs w:val="24"/>
        </w:rPr>
        <w:fldChar w:fldCharType="end"/>
      </w:r>
      <w:r w:rsidR="000B6866" w:rsidRPr="00270994">
        <w:rPr>
          <w:szCs w:val="24"/>
        </w:rPr>
        <w:instrText>)</w:instrText>
      </w:r>
      <w:bookmarkEnd w:id="153"/>
      <w:r w:rsidR="000B6866" w:rsidRPr="00270994">
        <w:rPr>
          <w:szCs w:val="24"/>
        </w:rPr>
        <w:fldChar w:fldCharType="end"/>
      </w:r>
    </w:p>
    <w:p w:rsidR="002950DC" w:rsidRPr="00270994" w:rsidRDefault="002950DC" w:rsidP="002950DC">
      <w:pPr>
        <w:snapToGrid w:val="0"/>
        <w:ind w:firstLine="480"/>
        <w:rPr>
          <w:szCs w:val="24"/>
        </w:rPr>
      </w:pPr>
      <w:r w:rsidRPr="00270994">
        <w:rPr>
          <w:szCs w:val="24"/>
        </w:rPr>
        <w:t>设从左摄像机坐标系到右摄像机坐标系的坐标变换矩阵为</w:t>
      </w:r>
      <w:r w:rsidR="00C454C2" w:rsidRPr="00270994">
        <w:rPr>
          <w:position w:val="-12"/>
          <w:szCs w:val="24"/>
        </w:rPr>
        <w:object w:dxaOrig="320" w:dyaOrig="380">
          <v:shape id="_x0000_i1204" type="#_x0000_t75" style="width:16pt;height:19.35pt" o:ole="">
            <v:imagedata r:id="rId460" o:title=""/>
          </v:shape>
          <o:OLEObject Type="Embed" ProgID="Equation.DSMT4" ShapeID="_x0000_i1204" DrawAspect="Content" ObjectID="_1480347974" r:id="rId461"/>
        </w:object>
      </w:r>
      <w:r w:rsidRPr="00270994">
        <w:rPr>
          <w:szCs w:val="24"/>
        </w:rPr>
        <w:t>，平移矢量为</w:t>
      </w:r>
      <w:r w:rsidR="00C454C2" w:rsidRPr="00270994">
        <w:rPr>
          <w:position w:val="-12"/>
          <w:szCs w:val="24"/>
        </w:rPr>
        <w:object w:dxaOrig="300" w:dyaOrig="380">
          <v:shape id="_x0000_i1205" type="#_x0000_t75" style="width:15.35pt;height:19.35pt" o:ole="">
            <v:imagedata r:id="rId462" o:title=""/>
          </v:shape>
          <o:OLEObject Type="Embed" ProgID="Equation.DSMT4" ShapeID="_x0000_i1205" DrawAspect="Content" ObjectID="_1480347975" r:id="rId463"/>
        </w:object>
      </w:r>
      <w:r w:rsidRPr="00270994">
        <w:rPr>
          <w:szCs w:val="24"/>
        </w:rPr>
        <w:t>，它们可由双目立体视觉系统标定获得，将</w:t>
      </w:r>
      <w:r w:rsidR="00C454C2" w:rsidRPr="00270994">
        <w:rPr>
          <w:position w:val="-12"/>
          <w:szCs w:val="24"/>
        </w:rPr>
        <w:object w:dxaOrig="300" w:dyaOrig="360">
          <v:shape id="_x0000_i1206" type="#_x0000_t75" style="width:15.35pt;height:18.65pt" o:ole="">
            <v:imagedata r:id="rId464" o:title=""/>
          </v:shape>
          <o:OLEObject Type="Embed" ProgID="Equation.DSMT4" ShapeID="_x0000_i1206" DrawAspect="Content" ObjectID="_1480347976" r:id="rId465"/>
        </w:object>
      </w:r>
      <w:r w:rsidRPr="00270994">
        <w:rPr>
          <w:szCs w:val="24"/>
        </w:rPr>
        <w:t>转化到右摄像机坐标系中，则有如下关系成立：</w:t>
      </w:r>
    </w:p>
    <w:p w:rsidR="002950DC" w:rsidRPr="00270994" w:rsidRDefault="00C454C2" w:rsidP="002C3E22">
      <w:pPr>
        <w:wordWrap w:val="0"/>
        <w:snapToGrid w:val="0"/>
        <w:ind w:right="-1" w:firstLineChars="0" w:firstLine="0"/>
        <w:jc w:val="right"/>
        <w:rPr>
          <w:szCs w:val="24"/>
        </w:rPr>
      </w:pPr>
      <w:r w:rsidRPr="00270994">
        <w:rPr>
          <w:position w:val="-56"/>
          <w:szCs w:val="24"/>
        </w:rPr>
        <w:object w:dxaOrig="7940" w:dyaOrig="1240">
          <v:shape id="_x0000_i1207" type="#_x0000_t75" style="width:398.65pt;height:62pt" o:ole="">
            <v:imagedata r:id="rId466" o:title=""/>
          </v:shape>
          <o:OLEObject Type="Embed" ProgID="Equation.DSMT4" ShapeID="_x0000_i1207" DrawAspect="Content" ObjectID="_1480347977" r:id="rId467"/>
        </w:object>
      </w:r>
      <w:r w:rsidR="002C3E22"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bookmarkStart w:id="154" w:name="ZEqnNum848713"/>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40</w:instrText>
      </w:r>
      <w:r w:rsidR="000B6866" w:rsidRPr="00270994">
        <w:rPr>
          <w:szCs w:val="24"/>
        </w:rPr>
        <w:fldChar w:fldCharType="end"/>
      </w:r>
      <w:r w:rsidR="000B6866" w:rsidRPr="00270994">
        <w:rPr>
          <w:szCs w:val="24"/>
        </w:rPr>
        <w:instrText>)</w:instrText>
      </w:r>
      <w:bookmarkEnd w:id="154"/>
      <w:r w:rsidR="000B6866" w:rsidRPr="00270994">
        <w:rPr>
          <w:szCs w:val="24"/>
        </w:rPr>
        <w:fldChar w:fldCharType="end"/>
      </w:r>
    </w:p>
    <w:p w:rsidR="002950DC" w:rsidRPr="00270994" w:rsidRDefault="002950DC" w:rsidP="002950DC">
      <w:pPr>
        <w:snapToGrid w:val="0"/>
        <w:ind w:firstLine="480"/>
        <w:rPr>
          <w:szCs w:val="24"/>
        </w:rPr>
      </w:pPr>
      <w:r w:rsidRPr="00270994">
        <w:rPr>
          <w:szCs w:val="24"/>
        </w:rPr>
        <w:t>由于同一个角的正余弦平方和为</w:t>
      </w:r>
      <w:r w:rsidRPr="00270994">
        <w:rPr>
          <w:szCs w:val="24"/>
        </w:rPr>
        <w:t>1</w:t>
      </w:r>
      <w:r w:rsidRPr="00270994">
        <w:rPr>
          <w:szCs w:val="24"/>
        </w:rPr>
        <w:t>，将公式</w:t>
      </w:r>
      <w:r w:rsidR="00FE5F33" w:rsidRPr="00270994">
        <w:rPr>
          <w:szCs w:val="24"/>
        </w:rPr>
        <w:fldChar w:fldCharType="begin"/>
      </w:r>
      <w:r w:rsidR="00FE5F33" w:rsidRPr="00270994">
        <w:rPr>
          <w:szCs w:val="24"/>
        </w:rPr>
        <w:instrText xml:space="preserve"> GOTOBUTTON ZEqnNum323961  \* MERGEFORMAT </w:instrText>
      </w:r>
      <w:r w:rsidR="00FE5F33" w:rsidRPr="00270994">
        <w:rPr>
          <w:szCs w:val="24"/>
        </w:rPr>
        <w:fldChar w:fldCharType="begin"/>
      </w:r>
      <w:r w:rsidR="00FE5F33" w:rsidRPr="00270994">
        <w:rPr>
          <w:szCs w:val="24"/>
        </w:rPr>
        <w:instrText xml:space="preserve"> REF ZEqnNum323961 \* Charformat \! \* MERGEFORMAT </w:instrText>
      </w:r>
      <w:r w:rsidR="00FE5F33" w:rsidRPr="00270994">
        <w:rPr>
          <w:szCs w:val="24"/>
        </w:rPr>
        <w:fldChar w:fldCharType="separate"/>
      </w:r>
      <w:r w:rsidR="008F6C4A" w:rsidRPr="00270994">
        <w:rPr>
          <w:szCs w:val="24"/>
        </w:rPr>
        <w:instrText>(</w:instrText>
      </w:r>
      <w:r w:rsidR="008F6C4A">
        <w:rPr>
          <w:szCs w:val="24"/>
        </w:rPr>
        <w:instrText>2</w:instrText>
      </w:r>
      <w:r w:rsidR="008F6C4A" w:rsidRPr="00270994">
        <w:rPr>
          <w:szCs w:val="24"/>
        </w:rPr>
        <w:instrText>.</w:instrText>
      </w:r>
      <w:r w:rsidR="008F6C4A">
        <w:rPr>
          <w:szCs w:val="24"/>
        </w:rPr>
        <w:instrText>39</w:instrText>
      </w:r>
      <w:r w:rsidR="008F6C4A" w:rsidRPr="00270994">
        <w:rPr>
          <w:szCs w:val="24"/>
        </w:rPr>
        <w:instrText>)</w:instrText>
      </w:r>
      <w:r w:rsidR="00FE5F33" w:rsidRPr="00270994">
        <w:rPr>
          <w:szCs w:val="24"/>
        </w:rPr>
        <w:fldChar w:fldCharType="end"/>
      </w:r>
      <w:r w:rsidR="00FE5F33" w:rsidRPr="00270994">
        <w:rPr>
          <w:szCs w:val="24"/>
        </w:rPr>
        <w:fldChar w:fldCharType="end"/>
      </w:r>
      <w:r w:rsidRPr="00270994">
        <w:rPr>
          <w:szCs w:val="24"/>
        </w:rPr>
        <w:t>和</w:t>
      </w:r>
      <w:r w:rsidR="00FE5F33" w:rsidRPr="00270994">
        <w:rPr>
          <w:szCs w:val="24"/>
        </w:rPr>
        <w:fldChar w:fldCharType="begin"/>
      </w:r>
      <w:r w:rsidR="00FE5F33" w:rsidRPr="00270994">
        <w:rPr>
          <w:szCs w:val="24"/>
        </w:rPr>
        <w:instrText xml:space="preserve"> GOTOBUTTON ZEqnNum848713  \* MERGEFORMAT </w:instrText>
      </w:r>
      <w:r w:rsidR="00FE5F33" w:rsidRPr="00270994">
        <w:rPr>
          <w:szCs w:val="24"/>
        </w:rPr>
        <w:fldChar w:fldCharType="begin"/>
      </w:r>
      <w:r w:rsidR="00FE5F33" w:rsidRPr="00270994">
        <w:rPr>
          <w:szCs w:val="24"/>
        </w:rPr>
        <w:instrText xml:space="preserve"> REF ZEqnNum848713 \* Charformat \! \* MERGEFORMAT </w:instrText>
      </w:r>
      <w:r w:rsidR="00FE5F33" w:rsidRPr="00270994">
        <w:rPr>
          <w:szCs w:val="24"/>
        </w:rPr>
        <w:fldChar w:fldCharType="separate"/>
      </w:r>
      <w:r w:rsidR="008F6C4A" w:rsidRPr="00270994">
        <w:rPr>
          <w:szCs w:val="24"/>
        </w:rPr>
        <w:instrText>(</w:instrText>
      </w:r>
      <w:r w:rsidR="008F6C4A">
        <w:rPr>
          <w:szCs w:val="24"/>
        </w:rPr>
        <w:instrText>2</w:instrText>
      </w:r>
      <w:r w:rsidR="008F6C4A" w:rsidRPr="00270994">
        <w:rPr>
          <w:szCs w:val="24"/>
        </w:rPr>
        <w:instrText>.</w:instrText>
      </w:r>
      <w:r w:rsidR="008F6C4A">
        <w:rPr>
          <w:szCs w:val="24"/>
        </w:rPr>
        <w:instrText>40</w:instrText>
      </w:r>
      <w:r w:rsidR="008F6C4A" w:rsidRPr="00270994">
        <w:rPr>
          <w:szCs w:val="24"/>
        </w:rPr>
        <w:instrText>)</w:instrText>
      </w:r>
      <w:r w:rsidR="00FE5F33" w:rsidRPr="00270994">
        <w:rPr>
          <w:szCs w:val="24"/>
        </w:rPr>
        <w:fldChar w:fldCharType="end"/>
      </w:r>
      <w:r w:rsidR="00FE5F33" w:rsidRPr="00270994">
        <w:rPr>
          <w:szCs w:val="24"/>
        </w:rPr>
        <w:fldChar w:fldCharType="end"/>
      </w:r>
      <w:r w:rsidRPr="00270994">
        <w:rPr>
          <w:szCs w:val="24"/>
        </w:rPr>
        <w:t>联立即可求出</w:t>
      </w:r>
      <w:r w:rsidR="00C454C2" w:rsidRPr="00270994">
        <w:rPr>
          <w:position w:val="-14"/>
          <w:szCs w:val="24"/>
        </w:rPr>
        <w:object w:dxaOrig="540" w:dyaOrig="400">
          <v:shape id="_x0000_i1208" type="#_x0000_t75" style="width:27.35pt;height:20pt" o:ole="">
            <v:imagedata r:id="rId468" o:title=""/>
          </v:shape>
          <o:OLEObject Type="Embed" ProgID="Equation.DSMT4" ShapeID="_x0000_i1208" DrawAspect="Content" ObjectID="_1480347978" r:id="rId469"/>
        </w:object>
      </w:r>
      <w:r w:rsidRPr="00270994">
        <w:rPr>
          <w:szCs w:val="24"/>
        </w:rPr>
        <w:t>和</w:t>
      </w:r>
      <w:r w:rsidR="00C454C2" w:rsidRPr="00270994">
        <w:rPr>
          <w:position w:val="-14"/>
          <w:szCs w:val="24"/>
        </w:rPr>
        <w:object w:dxaOrig="560" w:dyaOrig="400">
          <v:shape id="_x0000_i1209" type="#_x0000_t75" style="width:27.35pt;height:20pt" o:ole="">
            <v:imagedata r:id="rId470" o:title=""/>
          </v:shape>
          <o:OLEObject Type="Embed" ProgID="Equation.DSMT4" ShapeID="_x0000_i1209" DrawAspect="Content" ObjectID="_1480347979" r:id="rId471"/>
        </w:object>
      </w:r>
      <w:r w:rsidRPr="00270994">
        <w:rPr>
          <w:szCs w:val="24"/>
        </w:rPr>
        <w:t>的值。则空间点</w:t>
      </w:r>
      <w:r w:rsidRPr="00270994">
        <w:rPr>
          <w:i/>
          <w:szCs w:val="24"/>
        </w:rPr>
        <w:t>P</w:t>
      </w:r>
      <w:r w:rsidRPr="00270994">
        <w:rPr>
          <w:szCs w:val="24"/>
        </w:rPr>
        <w:t>在左摄像机坐标系的三维坐标可表示为</w:t>
      </w:r>
    </w:p>
    <w:p w:rsidR="002950DC" w:rsidRPr="00270994" w:rsidRDefault="00C454C2" w:rsidP="002950DC">
      <w:pPr>
        <w:snapToGrid w:val="0"/>
        <w:ind w:firstLine="480"/>
        <w:jc w:val="center"/>
        <w:rPr>
          <w:szCs w:val="24"/>
        </w:rPr>
      </w:pPr>
      <w:r w:rsidRPr="00270994">
        <w:rPr>
          <w:position w:val="-14"/>
          <w:szCs w:val="24"/>
        </w:rPr>
        <w:object w:dxaOrig="1440" w:dyaOrig="400">
          <v:shape id="_x0000_i1210" type="#_x0000_t75" style="width:1in;height:20pt" o:ole="">
            <v:imagedata r:id="rId472" o:title=""/>
          </v:shape>
          <o:OLEObject Type="Embed" ProgID="Equation.DSMT4" ShapeID="_x0000_i1210" DrawAspect="Content" ObjectID="_1480347980" r:id="rId473"/>
        </w:object>
      </w:r>
      <w:r w:rsidR="002950DC" w:rsidRPr="00270994">
        <w:rPr>
          <w:szCs w:val="24"/>
        </w:rPr>
        <w:t>或</w:t>
      </w:r>
      <w:r w:rsidRPr="00270994">
        <w:rPr>
          <w:position w:val="-14"/>
          <w:szCs w:val="24"/>
        </w:rPr>
        <w:object w:dxaOrig="2600" w:dyaOrig="400">
          <v:shape id="_x0000_i1211" type="#_x0000_t75" style="width:130pt;height:20pt" o:ole="">
            <v:imagedata r:id="rId474" o:title=""/>
          </v:shape>
          <o:OLEObject Type="Embed" ProgID="Equation.DSMT4" ShapeID="_x0000_i1211" DrawAspect="Content" ObjectID="_1480347981" r:id="rId475"/>
        </w:object>
      </w:r>
    </w:p>
    <w:p w:rsidR="002950DC" w:rsidRPr="00270994" w:rsidRDefault="002950DC" w:rsidP="002950DC">
      <w:pPr>
        <w:widowControl/>
        <w:snapToGrid w:val="0"/>
        <w:ind w:firstLine="480"/>
        <w:rPr>
          <w:szCs w:val="24"/>
        </w:rPr>
      </w:pPr>
      <w:r w:rsidRPr="00270994">
        <w:rPr>
          <w:szCs w:val="24"/>
        </w:rPr>
        <w:t>考虑实际中存在的误差，对上述两式求平均得</w:t>
      </w:r>
    </w:p>
    <w:p w:rsidR="002950DC" w:rsidRPr="00270994" w:rsidRDefault="00C454C2" w:rsidP="006F71CE">
      <w:pPr>
        <w:widowControl/>
        <w:snapToGrid w:val="0"/>
        <w:ind w:firstLine="480"/>
        <w:jc w:val="right"/>
        <w:rPr>
          <w:szCs w:val="24"/>
        </w:rPr>
      </w:pPr>
      <w:r w:rsidRPr="00270994">
        <w:rPr>
          <w:position w:val="-14"/>
          <w:szCs w:val="24"/>
        </w:rPr>
        <w:object w:dxaOrig="4180" w:dyaOrig="400">
          <v:shape id="_x0000_i1212" type="#_x0000_t75" style="width:209.35pt;height:20pt" o:ole="">
            <v:imagedata r:id="rId476" o:title=""/>
          </v:shape>
          <o:OLEObject Type="Embed" ProgID="Equation.DSMT4" ShapeID="_x0000_i1212" DrawAspect="Content" ObjectID="_1480347982" r:id="rId477"/>
        </w:object>
      </w:r>
      <w:r w:rsidR="002950DC" w:rsidRPr="00270994">
        <w:rPr>
          <w:szCs w:val="24"/>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41</w:instrText>
      </w:r>
      <w:r w:rsidR="000B6866" w:rsidRPr="00270994">
        <w:rPr>
          <w:szCs w:val="24"/>
        </w:rPr>
        <w:fldChar w:fldCharType="end"/>
      </w:r>
      <w:r w:rsidR="000B6866" w:rsidRPr="00270994">
        <w:rPr>
          <w:szCs w:val="24"/>
        </w:rPr>
        <w:instrText>)</w:instrText>
      </w:r>
      <w:r w:rsidR="000B6866" w:rsidRPr="00270994">
        <w:rPr>
          <w:szCs w:val="24"/>
        </w:rPr>
        <w:fldChar w:fldCharType="end"/>
      </w:r>
    </w:p>
    <w:p w:rsidR="002950DC" w:rsidRPr="00270994" w:rsidRDefault="002950DC" w:rsidP="006F71CE">
      <w:pPr>
        <w:ind w:firstLine="480"/>
        <w:rPr>
          <w:szCs w:val="24"/>
        </w:rPr>
      </w:pPr>
      <w:r w:rsidRPr="00270994">
        <w:rPr>
          <w:szCs w:val="24"/>
        </w:rPr>
        <w:t>根据公式</w:t>
      </w:r>
      <w:r w:rsidR="00C454C2" w:rsidRPr="00270994">
        <w:rPr>
          <w:position w:val="-12"/>
          <w:szCs w:val="24"/>
        </w:rPr>
        <w:object w:dxaOrig="1640" w:dyaOrig="380">
          <v:shape id="_x0000_i1213" type="#_x0000_t75" style="width:82pt;height:19.35pt" o:ole="">
            <v:imagedata r:id="rId478" o:title=""/>
          </v:shape>
          <o:OLEObject Type="Embed" ProgID="Equation.DSMT4" ShapeID="_x0000_i1213" DrawAspect="Content" ObjectID="_1480347983" r:id="rId479"/>
        </w:object>
      </w:r>
      <w:r w:rsidRPr="00270994">
        <w:rPr>
          <w:szCs w:val="24"/>
        </w:rPr>
        <w:t>即可求得空间点</w:t>
      </w:r>
      <w:r w:rsidRPr="00270994">
        <w:rPr>
          <w:i/>
          <w:szCs w:val="24"/>
        </w:rPr>
        <w:t>P</w:t>
      </w:r>
      <w:r w:rsidRPr="00270994">
        <w:rPr>
          <w:szCs w:val="24"/>
        </w:rPr>
        <w:t>在右摄像机坐标系中的三维坐标</w:t>
      </w:r>
      <w:r w:rsidR="00C454C2" w:rsidRPr="00270994">
        <w:rPr>
          <w:position w:val="-4"/>
          <w:szCs w:val="24"/>
        </w:rPr>
        <w:object w:dxaOrig="380" w:dyaOrig="300">
          <v:shape id="_x0000_i1214" type="#_x0000_t75" style="width:19.35pt;height:15.35pt" o:ole="">
            <v:imagedata r:id="rId480" o:title=""/>
          </v:shape>
          <o:OLEObject Type="Embed" ProgID="Equation.DSMT4" ShapeID="_x0000_i1214" DrawAspect="Content" ObjectID="_1480347984" r:id="rId481"/>
        </w:object>
      </w:r>
      <w:r w:rsidRPr="00270994">
        <w:rPr>
          <w:szCs w:val="24"/>
        </w:rPr>
        <w:t>。</w:t>
      </w:r>
    </w:p>
    <w:p w:rsidR="003C0018" w:rsidRDefault="003C0018" w:rsidP="00321818">
      <w:pPr>
        <w:pStyle w:val="30"/>
        <w:numPr>
          <w:ilvl w:val="0"/>
          <w:numId w:val="35"/>
        </w:numPr>
        <w:spacing w:before="163" w:after="163"/>
        <w:ind w:right="240"/>
      </w:pPr>
      <w:bookmarkStart w:id="155" w:name="_Toc404697774"/>
      <w:bookmarkStart w:id="156" w:name="_Toc404697832"/>
      <w:bookmarkStart w:id="157" w:name="_Toc404874241"/>
      <w:bookmarkStart w:id="158" w:name="_Toc404879642"/>
      <w:bookmarkStart w:id="159" w:name="_Toc405412126"/>
      <w:r>
        <w:rPr>
          <w:rFonts w:hint="eastAsia"/>
        </w:rPr>
        <w:t>运动估计方法</w:t>
      </w:r>
      <w:bookmarkEnd w:id="155"/>
      <w:bookmarkEnd w:id="156"/>
      <w:bookmarkEnd w:id="157"/>
      <w:bookmarkEnd w:id="158"/>
      <w:bookmarkEnd w:id="159"/>
    </w:p>
    <w:p w:rsidR="0038634D" w:rsidRPr="0038634D" w:rsidRDefault="00015885" w:rsidP="00015885">
      <w:pPr>
        <w:ind w:firstLineChars="0" w:firstLine="0"/>
      </w:pPr>
      <w:r>
        <w:rPr>
          <w:rFonts w:hint="eastAsia"/>
        </w:rPr>
        <w:t>（</w:t>
      </w:r>
      <w:r>
        <w:rPr>
          <w:rFonts w:hint="eastAsia"/>
        </w:rPr>
        <w:t>1</w:t>
      </w:r>
      <w:r>
        <w:rPr>
          <w:rFonts w:hint="eastAsia"/>
        </w:rPr>
        <w:t>）</w:t>
      </w:r>
      <w:r w:rsidR="0038634D" w:rsidRPr="0038634D">
        <w:rPr>
          <w:rFonts w:hint="eastAsia"/>
        </w:rPr>
        <w:t>运动估计基本原理</w:t>
      </w:r>
    </w:p>
    <w:p w:rsidR="003C0018" w:rsidRDefault="003C0018" w:rsidP="006F71CE">
      <w:pPr>
        <w:ind w:firstLineChars="201" w:firstLine="482"/>
        <w:rPr>
          <w:szCs w:val="21"/>
        </w:rPr>
      </w:pPr>
      <w:r w:rsidRPr="002320F8">
        <w:rPr>
          <w:rFonts w:hint="eastAsia"/>
          <w:szCs w:val="21"/>
        </w:rPr>
        <w:t>根据三维重建得到的图像特征点对应的空间点在两个时刻摄像机坐标系下的三维坐标集合即可进行运动估计，下面重点介绍本文采用的基于特征点</w:t>
      </w:r>
      <w:r w:rsidR="00047BAD">
        <w:rPr>
          <w:rFonts w:hint="eastAsia"/>
          <w:szCs w:val="21"/>
        </w:rPr>
        <w:t>相机坐标系</w:t>
      </w:r>
      <w:r w:rsidRPr="002320F8">
        <w:rPr>
          <w:rFonts w:hint="eastAsia"/>
          <w:szCs w:val="21"/>
        </w:rPr>
        <w:t>三维坐标点集的</w:t>
      </w:r>
      <w:r w:rsidR="00047BAD">
        <w:rPr>
          <w:rFonts w:hint="eastAsia"/>
          <w:szCs w:val="21"/>
        </w:rPr>
        <w:t>相对</w:t>
      </w:r>
      <w:r w:rsidRPr="002320F8">
        <w:rPr>
          <w:rFonts w:hint="eastAsia"/>
          <w:szCs w:val="21"/>
        </w:rPr>
        <w:t>运动</w:t>
      </w:r>
      <w:r w:rsidR="00047BAD">
        <w:rPr>
          <w:rFonts w:hint="eastAsia"/>
          <w:szCs w:val="21"/>
        </w:rPr>
        <w:t>参数</w:t>
      </w:r>
      <w:r w:rsidRPr="002320F8">
        <w:rPr>
          <w:rFonts w:hint="eastAsia"/>
          <w:szCs w:val="21"/>
        </w:rPr>
        <w:t>估计</w:t>
      </w:r>
      <w:r w:rsidR="00047BAD">
        <w:rPr>
          <w:rFonts w:hint="eastAsia"/>
          <w:szCs w:val="21"/>
        </w:rPr>
        <w:t>和运动积分</w:t>
      </w:r>
      <w:r w:rsidRPr="002320F8">
        <w:rPr>
          <w:rFonts w:hint="eastAsia"/>
          <w:szCs w:val="21"/>
        </w:rPr>
        <w:t>算法。</w:t>
      </w:r>
    </w:p>
    <w:p w:rsidR="003C0018" w:rsidRDefault="003C0018" w:rsidP="006F71CE">
      <w:pPr>
        <w:ind w:firstLineChars="201" w:firstLine="482"/>
        <w:rPr>
          <w:szCs w:val="21"/>
        </w:rPr>
      </w:pPr>
      <w:r>
        <w:rPr>
          <w:rFonts w:hint="eastAsia"/>
          <w:szCs w:val="21"/>
        </w:rPr>
        <w:t>由</w:t>
      </w:r>
      <w:r>
        <w:rPr>
          <w:rFonts w:hint="eastAsia"/>
          <w:szCs w:val="21"/>
        </w:rPr>
        <w:t>k-1</w:t>
      </w:r>
      <w:r>
        <w:rPr>
          <w:rFonts w:hint="eastAsia"/>
          <w:szCs w:val="21"/>
        </w:rPr>
        <w:t>时刻和跟踪得到</w:t>
      </w:r>
      <w:r>
        <w:rPr>
          <w:rFonts w:hint="eastAsia"/>
          <w:szCs w:val="21"/>
        </w:rPr>
        <w:t>k</w:t>
      </w:r>
      <w:r>
        <w:rPr>
          <w:rFonts w:hint="eastAsia"/>
          <w:szCs w:val="21"/>
        </w:rPr>
        <w:t>时刻特征点的世界坐标系坐标不变，其摄像机坐标系坐标的变化</w:t>
      </w:r>
      <w:r w:rsidR="00047BAD">
        <w:rPr>
          <w:rFonts w:hint="eastAsia"/>
          <w:szCs w:val="21"/>
        </w:rPr>
        <w:t>是</w:t>
      </w:r>
      <w:r>
        <w:rPr>
          <w:rFonts w:hint="eastAsia"/>
          <w:szCs w:val="21"/>
        </w:rPr>
        <w:t>由摄像机</w:t>
      </w:r>
      <w:r w:rsidR="00047BAD">
        <w:rPr>
          <w:rFonts w:hint="eastAsia"/>
          <w:szCs w:val="21"/>
        </w:rPr>
        <w:t>相对环境</w:t>
      </w:r>
      <w:r>
        <w:rPr>
          <w:rFonts w:hint="eastAsia"/>
          <w:szCs w:val="21"/>
        </w:rPr>
        <w:t>运动导致</w:t>
      </w:r>
      <w:r w:rsidR="00047BAD">
        <w:rPr>
          <w:rFonts w:hint="eastAsia"/>
          <w:szCs w:val="21"/>
        </w:rPr>
        <w:t>的</w:t>
      </w:r>
      <w:r>
        <w:rPr>
          <w:rFonts w:hint="eastAsia"/>
          <w:szCs w:val="21"/>
        </w:rPr>
        <w:t>，因此可推得到</w:t>
      </w:r>
      <w:r>
        <w:rPr>
          <w:rFonts w:hint="eastAsia"/>
          <w:szCs w:val="21"/>
        </w:rPr>
        <w:t>k-1</w:t>
      </w:r>
      <w:r>
        <w:rPr>
          <w:rFonts w:hint="eastAsia"/>
          <w:szCs w:val="21"/>
        </w:rPr>
        <w:t>时刻到</w:t>
      </w:r>
      <w:r>
        <w:rPr>
          <w:rFonts w:hint="eastAsia"/>
          <w:szCs w:val="21"/>
        </w:rPr>
        <w:t>k</w:t>
      </w:r>
      <w:r>
        <w:rPr>
          <w:rFonts w:hint="eastAsia"/>
          <w:szCs w:val="21"/>
        </w:rPr>
        <w:t>时刻摄像机相对世界坐标的运动信息</w:t>
      </w:r>
      <w:r w:rsidRPr="00AC34BD">
        <w:rPr>
          <w:position w:val="-16"/>
          <w:szCs w:val="21"/>
        </w:rPr>
        <w:object w:dxaOrig="480" w:dyaOrig="440">
          <v:shape id="_x0000_i1215" type="#_x0000_t75" style="width:24pt;height:22pt" o:ole="">
            <v:imagedata r:id="rId482" o:title=""/>
          </v:shape>
          <o:OLEObject Type="Embed" ProgID="Equation.DSMT4" ShapeID="_x0000_i1215" DrawAspect="Content" ObjectID="_1480347985" r:id="rId483"/>
        </w:object>
      </w:r>
      <w:r>
        <w:rPr>
          <w:rFonts w:hint="eastAsia"/>
          <w:szCs w:val="21"/>
        </w:rPr>
        <w:t>和</w:t>
      </w:r>
      <w:r w:rsidR="00EA1F04">
        <w:rPr>
          <w:position w:val="-16"/>
          <w:szCs w:val="21"/>
        </w:rPr>
        <w:object w:dxaOrig="580" w:dyaOrig="440">
          <v:shape id="_x0000_i1216" type="#_x0000_t75" style="width:29.35pt;height:22pt" o:ole="">
            <v:imagedata r:id="rId484" o:title=""/>
          </v:shape>
          <o:OLEObject Type="Embed" ProgID="Equation.DSMT4" ShapeID="_x0000_i1216" DrawAspect="Content" ObjectID="_1480347986" r:id="rId485"/>
        </w:object>
      </w:r>
      <w:r>
        <w:rPr>
          <w:rFonts w:hint="eastAsia"/>
          <w:szCs w:val="21"/>
        </w:rPr>
        <w:t>。设摄像机</w:t>
      </w:r>
      <w:r>
        <w:rPr>
          <w:rFonts w:hint="eastAsia"/>
          <w:szCs w:val="21"/>
        </w:rPr>
        <w:t>k</w:t>
      </w:r>
      <w:r>
        <w:rPr>
          <w:rFonts w:hint="eastAsia"/>
          <w:szCs w:val="21"/>
        </w:rPr>
        <w:t>时刻在世界坐标系的姿态矩阵为</w:t>
      </w:r>
      <w:r w:rsidR="00EA1F04">
        <w:rPr>
          <w:position w:val="-12"/>
          <w:szCs w:val="21"/>
        </w:rPr>
        <w:object w:dxaOrig="400" w:dyaOrig="400">
          <v:shape id="_x0000_i1217" type="#_x0000_t75" style="width:20pt;height:20pt" o:ole="">
            <v:imagedata r:id="rId486" o:title=""/>
          </v:shape>
          <o:OLEObject Type="Embed" ProgID="Equation.DSMT4" ShapeID="_x0000_i1217" DrawAspect="Content" ObjectID="_1480347987" r:id="rId487"/>
        </w:object>
      </w:r>
      <w:r>
        <w:rPr>
          <w:rFonts w:hint="eastAsia"/>
          <w:szCs w:val="21"/>
        </w:rPr>
        <w:t>，位置</w:t>
      </w:r>
      <w:r>
        <w:rPr>
          <w:rFonts w:hint="eastAsia"/>
          <w:szCs w:val="21"/>
        </w:rPr>
        <w:lastRenderedPageBreak/>
        <w:t>为</w:t>
      </w:r>
      <w:r w:rsidR="00EA1F04">
        <w:rPr>
          <w:position w:val="-16"/>
          <w:szCs w:val="21"/>
        </w:rPr>
        <w:object w:dxaOrig="400" w:dyaOrig="400">
          <v:shape id="_x0000_i1218" type="#_x0000_t75" style="width:20pt;height:20pt" o:ole="">
            <v:imagedata r:id="rId488" o:title=""/>
          </v:shape>
          <o:OLEObject Type="Embed" ProgID="Equation.DSMT4" ShapeID="_x0000_i1218" DrawAspect="Content" ObjectID="_1480347988" r:id="rId489"/>
        </w:object>
      </w:r>
      <w:r>
        <w:rPr>
          <w:rFonts w:hint="eastAsia"/>
          <w:szCs w:val="21"/>
        </w:rPr>
        <w:t>，则</w:t>
      </w:r>
      <w:r>
        <w:rPr>
          <w:position w:val="-16"/>
          <w:szCs w:val="21"/>
          <w:lang w:val="en-US"/>
        </w:rPr>
        <w:drawing>
          <wp:inline distT="0" distB="0" distL="0" distR="0" wp14:anchorId="6A996A08" wp14:editId="1A85A3BA">
            <wp:extent cx="304800" cy="2794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hint="eastAsia"/>
          <w:szCs w:val="21"/>
        </w:rPr>
        <w:t>和</w:t>
      </w:r>
      <w:r w:rsidR="00EA1F04">
        <w:rPr>
          <w:position w:val="-16"/>
          <w:szCs w:val="21"/>
          <w:lang w:val="en-US"/>
        </w:rPr>
        <w:object w:dxaOrig="580" w:dyaOrig="440">
          <v:shape id="_x0000_i1219" type="#_x0000_t75" style="width:29.35pt;height:22pt" o:ole="">
            <v:imagedata r:id="rId491" o:title=""/>
          </v:shape>
          <o:OLEObject Type="Embed" ProgID="Equation.DSMT4" ShapeID="_x0000_i1219" DrawAspect="Content" ObjectID="_1480347989" r:id="rId492"/>
        </w:object>
      </w:r>
      <w:r>
        <w:rPr>
          <w:rFonts w:hint="eastAsia"/>
          <w:szCs w:val="21"/>
        </w:rPr>
        <w:t>和定义如下：</w:t>
      </w:r>
    </w:p>
    <w:p w:rsidR="003C0018" w:rsidRPr="002320F8" w:rsidRDefault="003C0018" w:rsidP="006F71CE">
      <w:pPr>
        <w:pStyle w:val="MTDisplayEquation"/>
        <w:textAlignment w:val="auto"/>
      </w:pPr>
      <w:r>
        <w:tab/>
      </w:r>
      <w:r w:rsidR="00EA1F04" w:rsidRPr="002C2DED">
        <w:rPr>
          <w:position w:val="-40"/>
        </w:rPr>
        <w:object w:dxaOrig="2560" w:dyaOrig="920">
          <v:shape id="_x0000_i1220" type="#_x0000_t75" style="width:128pt;height:46pt" o:ole="">
            <v:imagedata r:id="rId493" o:title=""/>
          </v:shape>
          <o:OLEObject Type="Embed" ProgID="Equation.DSMT4" ShapeID="_x0000_i1220" DrawAspect="Content" ObjectID="_1480347990" r:id="rId494"/>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bookmarkStart w:id="160" w:name="ZEqnNum809103"/>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42</w:instrText>
      </w:r>
      <w:r w:rsidR="006F71CE" w:rsidRPr="00270994">
        <w:rPr>
          <w:szCs w:val="24"/>
        </w:rPr>
        <w:fldChar w:fldCharType="end"/>
      </w:r>
      <w:r w:rsidR="006F71CE" w:rsidRPr="00270994">
        <w:rPr>
          <w:szCs w:val="24"/>
        </w:rPr>
        <w:instrText>)</w:instrText>
      </w:r>
      <w:bookmarkEnd w:id="160"/>
      <w:r w:rsidR="006F71CE" w:rsidRPr="00270994">
        <w:rPr>
          <w:szCs w:val="24"/>
        </w:rPr>
        <w:fldChar w:fldCharType="end"/>
      </w:r>
    </w:p>
    <w:p w:rsidR="003C0018" w:rsidRPr="002320F8" w:rsidRDefault="003C0018" w:rsidP="006F71CE">
      <w:pPr>
        <w:widowControl/>
        <w:snapToGrid w:val="0"/>
        <w:ind w:firstLine="480"/>
        <w:rPr>
          <w:szCs w:val="21"/>
        </w:rPr>
      </w:pPr>
      <w:r w:rsidRPr="002320F8">
        <w:rPr>
          <w:rFonts w:ascii="宋体" w:hAnsi="宋体" w:hint="eastAsia"/>
          <w:szCs w:val="21"/>
        </w:rPr>
        <w:t>假设相邻两个时刻之间巡视器的位姿变化为刚体运动，跟踪到的匹配特征点个数为</w:t>
      </w:r>
      <w:r w:rsidRPr="002320F8">
        <w:rPr>
          <w:rFonts w:ascii="宋体" w:hAnsi="宋体"/>
          <w:position w:val="-6"/>
          <w:szCs w:val="21"/>
        </w:rPr>
        <w:object w:dxaOrig="200" w:dyaOrig="220">
          <v:shape id="_x0000_i1221" type="#_x0000_t75" style="width:10pt;height:12pt" o:ole="">
            <v:imagedata r:id="rId495" o:title=""/>
          </v:shape>
          <o:OLEObject Type="Embed" ProgID="Equation.DSMT4" ShapeID="_x0000_i1221" DrawAspect="Content" ObjectID="_1480347991" r:id="rId496"/>
        </w:object>
      </w:r>
      <w:r>
        <w:rPr>
          <w:rFonts w:ascii="宋体" w:hAnsi="宋体" w:hint="eastAsia"/>
          <w:szCs w:val="21"/>
        </w:rPr>
        <w:t>，k-1时刻和k时</w:t>
      </w:r>
      <w:r w:rsidRPr="002320F8">
        <w:rPr>
          <w:rFonts w:ascii="宋体" w:hAnsi="宋体" w:hint="eastAsia"/>
          <w:szCs w:val="21"/>
        </w:rPr>
        <w:t>刻摄像机坐标系下的三维坐标分别为</w:t>
      </w:r>
      <w:r w:rsidRPr="00270994">
        <w:rPr>
          <w:position w:val="-16"/>
          <w:szCs w:val="21"/>
        </w:rPr>
        <w:object w:dxaOrig="1520" w:dyaOrig="440">
          <v:shape id="_x0000_i1222" type="#_x0000_t75" style="width:76pt;height:22pt" o:ole="">
            <v:imagedata r:id="rId497" o:title=""/>
          </v:shape>
          <o:OLEObject Type="Embed" ProgID="Equation.DSMT4" ShapeID="_x0000_i1222" DrawAspect="Content" ObjectID="_1480347992" r:id="rId498"/>
        </w:object>
      </w:r>
      <w:r w:rsidRPr="002320F8">
        <w:rPr>
          <w:rFonts w:ascii="宋体" w:hAnsi="宋体" w:hint="eastAsia"/>
          <w:szCs w:val="21"/>
        </w:rPr>
        <w:t>和</w:t>
      </w:r>
      <w:r w:rsidRPr="00270994">
        <w:rPr>
          <w:position w:val="-14"/>
          <w:szCs w:val="21"/>
        </w:rPr>
        <w:object w:dxaOrig="1540" w:dyaOrig="400">
          <v:shape id="_x0000_i1223" type="#_x0000_t75" style="width:77.35pt;height:20pt" o:ole="">
            <v:imagedata r:id="rId499" o:title=""/>
          </v:shape>
          <o:OLEObject Type="Embed" ProgID="Equation.DSMT4" ShapeID="_x0000_i1223" DrawAspect="Content" ObjectID="_1480347993" r:id="rId500"/>
        </w:object>
      </w:r>
      <w:r w:rsidRPr="002320F8">
        <w:rPr>
          <w:rFonts w:ascii="宋体" w:hAnsi="宋体" w:hint="eastAsia"/>
          <w:szCs w:val="21"/>
        </w:rPr>
        <w:t>。考虑到特征提取的定位误差，</w:t>
      </w:r>
      <w:r w:rsidRPr="002320F8">
        <w:rPr>
          <w:rFonts w:hint="eastAsia"/>
          <w:szCs w:val="21"/>
        </w:rPr>
        <w:t>运动估计模型可以表示为</w:t>
      </w:r>
    </w:p>
    <w:p w:rsidR="003C0018" w:rsidRPr="002320F8" w:rsidRDefault="003C0018" w:rsidP="006F71CE">
      <w:pPr>
        <w:pStyle w:val="MTDisplayEquation"/>
        <w:textAlignment w:val="auto"/>
      </w:pPr>
      <w:r>
        <w:tab/>
      </w:r>
      <w:r w:rsidR="00176563" w:rsidRPr="00270994">
        <w:rPr>
          <w:position w:val="-14"/>
        </w:rPr>
        <w:object w:dxaOrig="4440" w:dyaOrig="400">
          <v:shape id="_x0000_i1224" type="#_x0000_t75" style="width:222.65pt;height:20pt" o:ole="">
            <v:imagedata r:id="rId501" o:title=""/>
          </v:shape>
          <o:OLEObject Type="Embed" ProgID="Equation.DSMT4" ShapeID="_x0000_i1224" DrawAspect="Content" ObjectID="_1480347994" r:id="rId502"/>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bookmarkStart w:id="161" w:name="ZEqnNum225982"/>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43</w:instrText>
      </w:r>
      <w:r w:rsidR="006F71CE" w:rsidRPr="00270994">
        <w:rPr>
          <w:szCs w:val="24"/>
        </w:rPr>
        <w:fldChar w:fldCharType="end"/>
      </w:r>
      <w:r w:rsidR="006F71CE" w:rsidRPr="00270994">
        <w:rPr>
          <w:szCs w:val="24"/>
        </w:rPr>
        <w:instrText>)</w:instrText>
      </w:r>
      <w:bookmarkEnd w:id="161"/>
      <w:r w:rsidR="006F71CE" w:rsidRPr="00270994">
        <w:rPr>
          <w:szCs w:val="24"/>
        </w:rPr>
        <w:fldChar w:fldCharType="end"/>
      </w:r>
    </w:p>
    <w:p w:rsidR="003C0018" w:rsidRDefault="003C0018" w:rsidP="006F71CE">
      <w:pPr>
        <w:ind w:firstLineChars="0" w:firstLine="0"/>
        <w:jc w:val="left"/>
        <w:rPr>
          <w:szCs w:val="21"/>
        </w:rPr>
      </w:pPr>
      <w:r>
        <w:rPr>
          <w:rFonts w:ascii="宋体" w:hAnsi="宋体" w:hint="eastAsia"/>
          <w:szCs w:val="21"/>
        </w:rPr>
        <w:t>式中，</w:t>
      </w:r>
      <w:r w:rsidRPr="002320F8">
        <w:rPr>
          <w:rFonts w:ascii="宋体" w:hAnsi="宋体"/>
          <w:position w:val="-6"/>
          <w:szCs w:val="21"/>
        </w:rPr>
        <w:object w:dxaOrig="180" w:dyaOrig="220">
          <v:shape id="_x0000_i1225" type="#_x0000_t75" style="width:9.35pt;height:12pt" o:ole="">
            <v:imagedata r:id="rId503" o:title=""/>
          </v:shape>
          <o:OLEObject Type="Embed" ProgID="Equation.DSMT4" ShapeID="_x0000_i1225" DrawAspect="Content" ObjectID="_1480347995" r:id="rId504"/>
        </w:object>
      </w:r>
      <w:r w:rsidRPr="002320F8">
        <w:rPr>
          <w:szCs w:val="21"/>
        </w:rPr>
        <w:t>为</w:t>
      </w:r>
      <w:r w:rsidRPr="002320F8">
        <w:rPr>
          <w:rFonts w:hint="eastAsia"/>
          <w:szCs w:val="21"/>
        </w:rPr>
        <w:t>测量</w:t>
      </w:r>
      <w:r w:rsidRPr="002320F8">
        <w:rPr>
          <w:szCs w:val="21"/>
        </w:rPr>
        <w:t>误差。</w:t>
      </w:r>
      <w:r>
        <w:rPr>
          <w:rFonts w:hint="eastAsia"/>
          <w:szCs w:val="21"/>
        </w:rPr>
        <w:t>解方程</w:t>
      </w:r>
      <w:r w:rsidR="006F71CE">
        <w:rPr>
          <w:szCs w:val="21"/>
        </w:rPr>
        <w:fldChar w:fldCharType="begin"/>
      </w:r>
      <w:r w:rsidR="006F71CE">
        <w:rPr>
          <w:szCs w:val="21"/>
        </w:rPr>
        <w:instrText xml:space="preserve"> GOTOBUTTON ZEqnNum225982  \* MERGEFORMAT </w:instrText>
      </w:r>
      <w:r w:rsidR="006F71CE">
        <w:rPr>
          <w:szCs w:val="21"/>
        </w:rPr>
        <w:fldChar w:fldCharType="begin"/>
      </w:r>
      <w:r w:rsidR="006F71CE">
        <w:rPr>
          <w:szCs w:val="21"/>
        </w:rPr>
        <w:instrText xml:space="preserve"> REF ZEqnNum225982 \* Charformat \! \* MERGEFORMAT </w:instrText>
      </w:r>
      <w:r w:rsidR="006F71CE">
        <w:rPr>
          <w:szCs w:val="21"/>
        </w:rPr>
        <w:fldChar w:fldCharType="separate"/>
      </w:r>
      <w:r w:rsidR="008F6C4A" w:rsidRPr="008F6C4A">
        <w:rPr>
          <w:szCs w:val="21"/>
        </w:rPr>
        <w:instrText>(2.43)</w:instrText>
      </w:r>
      <w:r w:rsidR="006F71CE">
        <w:rPr>
          <w:szCs w:val="21"/>
        </w:rPr>
        <w:fldChar w:fldCharType="end"/>
      </w:r>
      <w:r w:rsidR="006F71CE">
        <w:rPr>
          <w:szCs w:val="21"/>
        </w:rPr>
        <w:fldChar w:fldCharType="end"/>
      </w:r>
      <w:r>
        <w:rPr>
          <w:rFonts w:hint="eastAsia"/>
          <w:szCs w:val="21"/>
        </w:rPr>
        <w:t>可得到</w:t>
      </w:r>
      <w:r w:rsidR="00176563" w:rsidRPr="00176563">
        <w:rPr>
          <w:position w:val="-14"/>
          <w:szCs w:val="21"/>
          <w:lang w:val="en-US"/>
        </w:rPr>
        <w:object w:dxaOrig="460" w:dyaOrig="400">
          <v:shape id="_x0000_i1226" type="#_x0000_t75" style="width:23.35pt;height:20pt" o:ole="">
            <v:imagedata r:id="rId505" o:title=""/>
          </v:shape>
          <o:OLEObject Type="Embed" ProgID="Equation.DSMT4" ShapeID="_x0000_i1226" DrawAspect="Content" ObjectID="_1480347996" r:id="rId506"/>
        </w:object>
      </w:r>
      <w:r>
        <w:rPr>
          <w:rFonts w:hint="eastAsia"/>
          <w:szCs w:val="21"/>
        </w:rPr>
        <w:t>和</w:t>
      </w:r>
      <w:r w:rsidR="00176563" w:rsidRPr="00176563">
        <w:rPr>
          <w:position w:val="-14"/>
          <w:szCs w:val="21"/>
          <w:lang w:val="en-US"/>
        </w:rPr>
        <w:object w:dxaOrig="540" w:dyaOrig="400">
          <v:shape id="_x0000_i1227" type="#_x0000_t75" style="width:27.35pt;height:20pt" o:ole="">
            <v:imagedata r:id="rId507" o:title=""/>
          </v:shape>
          <o:OLEObject Type="Embed" ProgID="Equation.DSMT4" ShapeID="_x0000_i1227" DrawAspect="Content" ObjectID="_1480347997" r:id="rId508"/>
        </w:object>
      </w:r>
      <w:r>
        <w:rPr>
          <w:rFonts w:hint="eastAsia"/>
          <w:szCs w:val="21"/>
        </w:rPr>
        <w:t>。</w:t>
      </w:r>
    </w:p>
    <w:p w:rsidR="003C0018" w:rsidRDefault="003C0018" w:rsidP="006F71CE">
      <w:pPr>
        <w:ind w:firstLine="480"/>
      </w:pPr>
      <w:r>
        <w:rPr>
          <w:rFonts w:hint="eastAsia"/>
        </w:rPr>
        <w:t>定义</w:t>
      </w:r>
      <w:r>
        <w:rPr>
          <w:rFonts w:hint="eastAsia"/>
        </w:rPr>
        <w:t>k-1</w:t>
      </w:r>
      <w:r>
        <w:rPr>
          <w:rFonts w:hint="eastAsia"/>
        </w:rPr>
        <w:t>时刻到</w:t>
      </w:r>
      <w:r>
        <w:rPr>
          <w:rFonts w:hint="eastAsia"/>
        </w:rPr>
        <w:t>k</w:t>
      </w:r>
      <w:r>
        <w:rPr>
          <w:rFonts w:hint="eastAsia"/>
        </w:rPr>
        <w:t>时刻本体系相对世界坐标系的运动为：</w:t>
      </w:r>
    </w:p>
    <w:p w:rsidR="003C0018" w:rsidRDefault="003C0018" w:rsidP="006F71CE">
      <w:pPr>
        <w:pStyle w:val="MTDisplayEquation"/>
        <w:textAlignment w:val="auto"/>
      </w:pPr>
      <w:r>
        <w:tab/>
      </w:r>
      <w:r w:rsidR="00EA1F04" w:rsidRPr="002C2DED">
        <w:rPr>
          <w:position w:val="-40"/>
        </w:rPr>
        <w:object w:dxaOrig="2460" w:dyaOrig="920">
          <v:shape id="_x0000_i1228" type="#_x0000_t75" style="width:123.35pt;height:46pt" o:ole="">
            <v:imagedata r:id="rId509" o:title=""/>
          </v:shape>
          <o:OLEObject Type="Embed" ProgID="Equation.DSMT4" ShapeID="_x0000_i1228" DrawAspect="Content" ObjectID="_1480347998" r:id="rId510"/>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bookmarkStart w:id="162" w:name="ZEqnNum367592"/>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44</w:instrText>
      </w:r>
      <w:r w:rsidR="006F71CE" w:rsidRPr="00270994">
        <w:rPr>
          <w:szCs w:val="24"/>
        </w:rPr>
        <w:fldChar w:fldCharType="end"/>
      </w:r>
      <w:r w:rsidR="006F71CE" w:rsidRPr="00270994">
        <w:rPr>
          <w:szCs w:val="24"/>
        </w:rPr>
        <w:instrText>)</w:instrText>
      </w:r>
      <w:bookmarkEnd w:id="162"/>
      <w:r w:rsidR="006F71CE" w:rsidRPr="00270994">
        <w:rPr>
          <w:szCs w:val="24"/>
        </w:rPr>
        <w:fldChar w:fldCharType="end"/>
      </w:r>
    </w:p>
    <w:p w:rsidR="003C0018" w:rsidRDefault="003C0018" w:rsidP="006F71CE">
      <w:pPr>
        <w:ind w:firstLineChars="0" w:firstLine="0"/>
      </w:pPr>
      <w:r>
        <w:rPr>
          <w:rFonts w:hint="eastAsia"/>
        </w:rPr>
        <w:t>其中，</w:t>
      </w:r>
      <w:r w:rsidR="00EA1F04">
        <w:rPr>
          <w:position w:val="-12"/>
        </w:rPr>
        <w:object w:dxaOrig="400" w:dyaOrig="400">
          <v:shape id="_x0000_i1229" type="#_x0000_t75" style="width:20pt;height:20pt" o:ole="">
            <v:imagedata r:id="rId511" o:title=""/>
          </v:shape>
          <o:OLEObject Type="Embed" ProgID="Equation.DSMT4" ShapeID="_x0000_i1229" DrawAspect="Content" ObjectID="_1480347999" r:id="rId512"/>
        </w:object>
      </w:r>
      <w:r>
        <w:rPr>
          <w:rFonts w:hint="eastAsia"/>
        </w:rPr>
        <w:t>和</w:t>
      </w:r>
      <w:r w:rsidR="00EA1F04">
        <w:rPr>
          <w:position w:val="-16"/>
        </w:rPr>
        <w:object w:dxaOrig="400" w:dyaOrig="440">
          <v:shape id="_x0000_i1230" type="#_x0000_t75" style="width:20pt;height:22pt" o:ole="">
            <v:imagedata r:id="rId513" o:title=""/>
          </v:shape>
          <o:OLEObject Type="Embed" ProgID="Equation.DSMT4" ShapeID="_x0000_i1230" DrawAspect="Content" ObjectID="_1480348000" r:id="rId514"/>
        </w:object>
      </w:r>
      <w:r>
        <w:rPr>
          <w:rFonts w:hint="eastAsia"/>
        </w:rPr>
        <w:t>分别为</w:t>
      </w:r>
      <w:r>
        <w:rPr>
          <w:rFonts w:hint="eastAsia"/>
        </w:rPr>
        <w:t>k</w:t>
      </w:r>
      <w:r>
        <w:rPr>
          <w:rFonts w:hint="eastAsia"/>
        </w:rPr>
        <w:t>时刻本体系相对世界坐标系的姿态和位置。</w:t>
      </w:r>
    </w:p>
    <w:p w:rsidR="003C0018" w:rsidRDefault="003C0018" w:rsidP="006F71CE">
      <w:pPr>
        <w:ind w:firstLine="480"/>
      </w:pPr>
      <w:r>
        <w:rPr>
          <w:rFonts w:hint="eastAsia"/>
        </w:rPr>
        <w:t>结合</w:t>
      </w:r>
      <w:r w:rsidR="006F71CE">
        <w:fldChar w:fldCharType="begin"/>
      </w:r>
      <w:r w:rsidR="006F71CE">
        <w:instrText xml:space="preserve"> GOTOBUTTON ZEqnNum809103  \* MERGEFORMAT </w:instrText>
      </w:r>
      <w:r w:rsidR="006F71CE">
        <w:fldChar w:fldCharType="begin"/>
      </w:r>
      <w:r w:rsidR="006F71CE">
        <w:instrText xml:space="preserve"> REF ZEqnNum809103 \* Charformat \! \* MERGEFORMAT </w:instrText>
      </w:r>
      <w:r w:rsidR="006F71CE">
        <w:fldChar w:fldCharType="separate"/>
      </w:r>
      <w:r w:rsidR="008F6C4A" w:rsidRPr="008F6C4A">
        <w:instrText>(2.42)</w:instrText>
      </w:r>
      <w:r w:rsidR="006F71CE">
        <w:fldChar w:fldCharType="end"/>
      </w:r>
      <w:r w:rsidR="006F71CE">
        <w:fldChar w:fldCharType="end"/>
      </w:r>
      <w:r>
        <w:rPr>
          <w:rFonts w:hint="eastAsia"/>
        </w:rPr>
        <w:t>、</w:t>
      </w:r>
      <w:r w:rsidR="006F71CE">
        <w:fldChar w:fldCharType="begin"/>
      </w:r>
      <w:r w:rsidR="006F71CE">
        <w:instrText xml:space="preserve"> GOTOBUTTON ZEqnNum225982  \* MERGEFORMAT </w:instrText>
      </w:r>
      <w:r w:rsidR="006F71CE">
        <w:fldChar w:fldCharType="begin"/>
      </w:r>
      <w:r w:rsidR="006F71CE">
        <w:instrText xml:space="preserve"> REF ZEqnNum225982 \* Charformat \! \* MERGEFORMAT </w:instrText>
      </w:r>
      <w:r w:rsidR="006F71CE">
        <w:fldChar w:fldCharType="separate"/>
      </w:r>
      <w:r w:rsidR="008F6C4A" w:rsidRPr="008F6C4A">
        <w:instrText>(2.43)</w:instrText>
      </w:r>
      <w:r w:rsidR="006F71CE">
        <w:fldChar w:fldCharType="end"/>
      </w:r>
      <w:r w:rsidR="006F71CE">
        <w:fldChar w:fldCharType="end"/>
      </w:r>
      <w:r>
        <w:rPr>
          <w:rFonts w:hint="eastAsia"/>
        </w:rPr>
        <w:t>和</w:t>
      </w:r>
      <w:r w:rsidR="006F71CE">
        <w:fldChar w:fldCharType="begin"/>
      </w:r>
      <w:r w:rsidR="006F71CE">
        <w:instrText xml:space="preserve"> GOTOBUTTON ZEqnNum367592  \* MERGEFORMAT </w:instrText>
      </w:r>
      <w:r w:rsidR="006F71CE">
        <w:fldChar w:fldCharType="begin"/>
      </w:r>
      <w:r w:rsidR="006F71CE">
        <w:instrText xml:space="preserve"> REF ZEqnNum367592 \* Charformat \! \* MERGEFORMAT </w:instrText>
      </w:r>
      <w:r w:rsidR="006F71CE">
        <w:fldChar w:fldCharType="separate"/>
      </w:r>
      <w:r w:rsidR="008F6C4A" w:rsidRPr="008F6C4A">
        <w:instrText>(2.44)</w:instrText>
      </w:r>
      <w:r w:rsidR="006F71CE">
        <w:fldChar w:fldCharType="end"/>
      </w:r>
      <w:r w:rsidR="006F71CE">
        <w:fldChar w:fldCharType="end"/>
      </w:r>
      <w:r>
        <w:rPr>
          <w:rFonts w:hint="eastAsia"/>
        </w:rPr>
        <w:t>可得：</w:t>
      </w:r>
    </w:p>
    <w:p w:rsidR="003C0018" w:rsidRPr="00302236" w:rsidRDefault="003C0018" w:rsidP="006F71CE">
      <w:pPr>
        <w:pStyle w:val="MTDisplayEquation"/>
        <w:textAlignment w:val="auto"/>
      </w:pPr>
      <w:r>
        <w:tab/>
      </w:r>
      <w:r w:rsidR="0038634D" w:rsidRPr="002C4908">
        <w:rPr>
          <w:position w:val="-40"/>
        </w:rPr>
        <w:object w:dxaOrig="3240" w:dyaOrig="920">
          <v:shape id="_x0000_i1231" type="#_x0000_t75" style="width:162pt;height:46pt" o:ole="">
            <v:imagedata r:id="rId515" o:title=""/>
          </v:shape>
          <o:OLEObject Type="Embed" ProgID="Equation.DSMT4" ShapeID="_x0000_i1231" DrawAspect="Content" ObjectID="_1480348001" r:id="rId516"/>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45</w:instrText>
      </w:r>
      <w:r w:rsidR="006F71CE" w:rsidRPr="00270994">
        <w:rPr>
          <w:szCs w:val="24"/>
        </w:rPr>
        <w:fldChar w:fldCharType="end"/>
      </w:r>
      <w:r w:rsidR="006F71CE" w:rsidRPr="00270994">
        <w:rPr>
          <w:szCs w:val="24"/>
        </w:rPr>
        <w:instrText>)</w:instrText>
      </w:r>
      <w:r w:rsidR="006F71CE" w:rsidRPr="00270994">
        <w:rPr>
          <w:szCs w:val="24"/>
        </w:rPr>
        <w:fldChar w:fldCharType="end"/>
      </w:r>
    </w:p>
    <w:p w:rsidR="003C0018" w:rsidRDefault="003C0018" w:rsidP="006F71CE">
      <w:pPr>
        <w:ind w:firstLine="480"/>
      </w:pPr>
      <w:r>
        <w:rPr>
          <w:rFonts w:hint="eastAsia"/>
        </w:rPr>
        <w:t>由上式可见，</w:t>
      </w:r>
      <w:r w:rsidR="00EA1F04">
        <w:rPr>
          <w:position w:val="-16"/>
        </w:rPr>
        <w:object w:dxaOrig="499" w:dyaOrig="440">
          <v:shape id="_x0000_i1232" type="#_x0000_t75" style="width:24.65pt;height:22pt" o:ole="">
            <v:imagedata r:id="rId517" o:title=""/>
          </v:shape>
          <o:OLEObject Type="Embed" ProgID="Equation.DSMT4" ShapeID="_x0000_i1232" DrawAspect="Content" ObjectID="_1480348002" r:id="rId518"/>
        </w:object>
      </w:r>
      <w:r>
        <w:rPr>
          <w:rFonts w:hint="eastAsia"/>
        </w:rPr>
        <w:t>和</w:t>
      </w:r>
      <w:r w:rsidR="00EA1F04">
        <w:rPr>
          <w:position w:val="-16"/>
        </w:rPr>
        <w:object w:dxaOrig="580" w:dyaOrig="440">
          <v:shape id="_x0000_i1233" type="#_x0000_t75" style="width:29.35pt;height:22pt" o:ole="">
            <v:imagedata r:id="rId519" o:title=""/>
          </v:shape>
          <o:OLEObject Type="Embed" ProgID="Equation.DSMT4" ShapeID="_x0000_i1233" DrawAspect="Content" ObjectID="_1480348003" r:id="rId520"/>
        </w:object>
      </w:r>
      <w:r>
        <w:rPr>
          <w:rFonts w:hint="eastAsia"/>
        </w:rPr>
        <w:t>与摄像机的安装</w:t>
      </w:r>
      <w:r w:rsidR="0038634D">
        <w:rPr>
          <w:rFonts w:hint="eastAsia"/>
        </w:rPr>
        <w:t>位置</w:t>
      </w:r>
      <w:r w:rsidR="0038634D" w:rsidRPr="0038634D">
        <w:rPr>
          <w:position w:val="-12"/>
        </w:rPr>
        <w:object w:dxaOrig="340" w:dyaOrig="400">
          <v:shape id="_x0000_i1234" type="#_x0000_t75" style="width:17.35pt;height:20pt" o:ole="">
            <v:imagedata r:id="rId521" o:title=""/>
          </v:shape>
          <o:OLEObject Type="Embed" ProgID="Equation.DSMT4" ShapeID="_x0000_i1234" DrawAspect="Content" ObjectID="_1480348004" r:id="rId522"/>
        </w:object>
      </w:r>
      <w:r w:rsidR="0038634D">
        <w:rPr>
          <w:rFonts w:hint="eastAsia"/>
        </w:rPr>
        <w:t>和角度</w:t>
      </w:r>
      <w:r w:rsidR="0038634D" w:rsidRPr="0038634D">
        <w:rPr>
          <w:position w:val="-12"/>
        </w:rPr>
        <w:object w:dxaOrig="340" w:dyaOrig="400">
          <v:shape id="_x0000_i1235" type="#_x0000_t75" style="width:17.35pt;height:20pt" o:ole="">
            <v:imagedata r:id="rId523" o:title=""/>
          </v:shape>
          <o:OLEObject Type="Embed" ProgID="Equation.DSMT4" ShapeID="_x0000_i1235" DrawAspect="Content" ObjectID="_1480348005" r:id="rId524"/>
        </w:object>
      </w:r>
      <w:r w:rsidR="0038634D">
        <w:rPr>
          <w:rFonts w:hint="eastAsia"/>
        </w:rPr>
        <w:t>相关</w:t>
      </w:r>
      <w:r>
        <w:rPr>
          <w:rFonts w:hint="eastAsia"/>
        </w:rPr>
        <w:t>。通过对</w:t>
      </w:r>
      <w:r w:rsidR="00EA1F04">
        <w:rPr>
          <w:position w:val="-16"/>
          <w:lang w:val="en-US"/>
        </w:rPr>
        <w:object w:dxaOrig="499" w:dyaOrig="440">
          <v:shape id="_x0000_i1236" type="#_x0000_t75" style="width:24.65pt;height:22pt" o:ole="">
            <v:imagedata r:id="rId525" o:title=""/>
          </v:shape>
          <o:OLEObject Type="Embed" ProgID="Equation.DSMT4" ShapeID="_x0000_i1236" DrawAspect="Content" ObjectID="_1480348006" r:id="rId526"/>
        </w:object>
      </w:r>
      <w:r>
        <w:rPr>
          <w:rFonts w:hint="eastAsia"/>
        </w:rPr>
        <w:t>和</w:t>
      </w:r>
      <w:r w:rsidR="00EA1F04">
        <w:rPr>
          <w:position w:val="-16"/>
          <w:lang w:val="en-US"/>
        </w:rPr>
        <w:object w:dxaOrig="580" w:dyaOrig="440">
          <v:shape id="_x0000_i1237" type="#_x0000_t75" style="width:29.35pt;height:22pt" o:ole="">
            <v:imagedata r:id="rId527" o:title=""/>
          </v:shape>
          <o:OLEObject Type="Embed" ProgID="Equation.DSMT4" ShapeID="_x0000_i1237" DrawAspect="Content" ObjectID="_1480348007" r:id="rId528"/>
        </w:object>
      </w:r>
      <w:r>
        <w:rPr>
          <w:rFonts w:hint="eastAsia"/>
        </w:rPr>
        <w:t>积分即得到视觉导航的位置和姿态结果：</w:t>
      </w:r>
    </w:p>
    <w:p w:rsidR="003C0018" w:rsidRDefault="003C0018" w:rsidP="006F71CE">
      <w:pPr>
        <w:pStyle w:val="MTDisplayEquation"/>
        <w:textAlignment w:val="auto"/>
      </w:pPr>
      <w:r>
        <w:tab/>
      </w:r>
      <w:r w:rsidR="00EA1F04" w:rsidRPr="00673513">
        <w:rPr>
          <w:position w:val="-40"/>
        </w:rPr>
        <w:object w:dxaOrig="2340" w:dyaOrig="920">
          <v:shape id="_x0000_i1238" type="#_x0000_t75" style="width:118pt;height:46pt" o:ole="">
            <v:imagedata r:id="rId529" o:title=""/>
          </v:shape>
          <o:OLEObject Type="Embed" ProgID="Equation.DSMT4" ShapeID="_x0000_i1238" DrawAspect="Content" ObjectID="_1480348008" r:id="rId530"/>
        </w:object>
      </w:r>
      <w:r>
        <w:tab/>
      </w:r>
      <w:r w:rsidR="006F71CE" w:rsidRPr="00270994">
        <w:rPr>
          <w:szCs w:val="24"/>
        </w:rPr>
        <w:fldChar w:fldCharType="begin"/>
      </w:r>
      <w:r w:rsidR="006F71CE" w:rsidRPr="00270994">
        <w:rPr>
          <w:szCs w:val="24"/>
        </w:rPr>
        <w:instrText xml:space="preserve"> MACROBUTTON MTPlaceRef \* MERGEFORMAT </w:instrText>
      </w:r>
      <w:r w:rsidR="006F71CE" w:rsidRPr="00270994">
        <w:rPr>
          <w:szCs w:val="24"/>
        </w:rPr>
        <w:fldChar w:fldCharType="begin"/>
      </w:r>
      <w:r w:rsidR="006F71CE" w:rsidRPr="00270994">
        <w:rPr>
          <w:szCs w:val="24"/>
        </w:rPr>
        <w:instrText xml:space="preserve"> SEQ MTEqn \h \* MERGEFORMAT </w:instrText>
      </w:r>
      <w:r w:rsidR="006F71CE" w:rsidRPr="00270994">
        <w:rPr>
          <w:szCs w:val="24"/>
        </w:rPr>
        <w:fldChar w:fldCharType="end"/>
      </w:r>
      <w:bookmarkStart w:id="163" w:name="ZEqnNum336875"/>
      <w:r w:rsidR="006F71CE" w:rsidRPr="00270994">
        <w:rPr>
          <w:szCs w:val="24"/>
        </w:rPr>
        <w:instrText>(</w:instrText>
      </w:r>
      <w:r w:rsidR="006F71CE" w:rsidRPr="00270994">
        <w:rPr>
          <w:szCs w:val="24"/>
        </w:rPr>
        <w:fldChar w:fldCharType="begin"/>
      </w:r>
      <w:r w:rsidR="006F71CE" w:rsidRPr="00270994">
        <w:rPr>
          <w:szCs w:val="24"/>
        </w:rPr>
        <w:instrText xml:space="preserve"> SEQ MTChap \c \* Arabic \* MERGEFORMAT </w:instrText>
      </w:r>
      <w:r w:rsidR="006F71CE" w:rsidRPr="00270994">
        <w:rPr>
          <w:szCs w:val="24"/>
        </w:rPr>
        <w:fldChar w:fldCharType="separate"/>
      </w:r>
      <w:r w:rsidR="008F6C4A">
        <w:rPr>
          <w:szCs w:val="24"/>
        </w:rPr>
        <w:instrText>2</w:instrText>
      </w:r>
      <w:r w:rsidR="006F71CE" w:rsidRPr="00270994">
        <w:rPr>
          <w:szCs w:val="24"/>
        </w:rPr>
        <w:fldChar w:fldCharType="end"/>
      </w:r>
      <w:r w:rsidR="006F71CE" w:rsidRPr="00270994">
        <w:rPr>
          <w:szCs w:val="24"/>
        </w:rPr>
        <w:instrText>.</w:instrText>
      </w:r>
      <w:r w:rsidR="006F71CE" w:rsidRPr="00270994">
        <w:rPr>
          <w:szCs w:val="24"/>
        </w:rPr>
        <w:fldChar w:fldCharType="begin"/>
      </w:r>
      <w:r w:rsidR="006F71CE" w:rsidRPr="00270994">
        <w:rPr>
          <w:szCs w:val="24"/>
        </w:rPr>
        <w:instrText xml:space="preserve"> SEQ MTEqn \c \* Arabic \* MERGEFORMAT </w:instrText>
      </w:r>
      <w:r w:rsidR="006F71CE" w:rsidRPr="00270994">
        <w:rPr>
          <w:szCs w:val="24"/>
        </w:rPr>
        <w:fldChar w:fldCharType="separate"/>
      </w:r>
      <w:r w:rsidR="008F6C4A">
        <w:rPr>
          <w:szCs w:val="24"/>
        </w:rPr>
        <w:instrText>46</w:instrText>
      </w:r>
      <w:r w:rsidR="006F71CE" w:rsidRPr="00270994">
        <w:rPr>
          <w:szCs w:val="24"/>
        </w:rPr>
        <w:fldChar w:fldCharType="end"/>
      </w:r>
      <w:r w:rsidR="006F71CE" w:rsidRPr="00270994">
        <w:rPr>
          <w:szCs w:val="24"/>
        </w:rPr>
        <w:instrText>)</w:instrText>
      </w:r>
      <w:bookmarkEnd w:id="163"/>
      <w:r w:rsidR="006F71CE" w:rsidRPr="00270994">
        <w:rPr>
          <w:szCs w:val="24"/>
        </w:rPr>
        <w:fldChar w:fldCharType="end"/>
      </w:r>
    </w:p>
    <w:p w:rsidR="0038634D" w:rsidRDefault="00EA1F04" w:rsidP="006F71CE">
      <w:pPr>
        <w:ind w:firstLine="480"/>
      </w:pPr>
      <w:r>
        <w:rPr>
          <w:position w:val="-16"/>
          <w:lang w:val="en-US"/>
        </w:rPr>
        <w:object w:dxaOrig="499" w:dyaOrig="440">
          <v:shape id="_x0000_i1239" type="#_x0000_t75" style="width:24.65pt;height:22pt" o:ole="">
            <v:imagedata r:id="rId531" o:title=""/>
          </v:shape>
          <o:OLEObject Type="Embed" ProgID="Equation.DSMT4" ShapeID="_x0000_i1239" DrawAspect="Content" ObjectID="_1480348009" r:id="rId532"/>
        </w:object>
      </w:r>
      <w:r w:rsidR="003C0018">
        <w:rPr>
          <w:rFonts w:hint="eastAsia"/>
        </w:rPr>
        <w:t>和</w:t>
      </w:r>
      <w:r>
        <w:rPr>
          <w:position w:val="-16"/>
          <w:lang w:val="en-US"/>
        </w:rPr>
        <w:object w:dxaOrig="580" w:dyaOrig="440">
          <v:shape id="_x0000_i1240" type="#_x0000_t75" style="width:29.35pt;height:22pt" o:ole="">
            <v:imagedata r:id="rId533" o:title=""/>
          </v:shape>
          <o:OLEObject Type="Embed" ProgID="Equation.DSMT4" ShapeID="_x0000_i1240" DrawAspect="Content" ObjectID="_1480348010" r:id="rId534"/>
        </w:object>
      </w:r>
      <w:r w:rsidR="003C0018">
        <w:rPr>
          <w:rFonts w:hint="eastAsia"/>
        </w:rPr>
        <w:t>也常直接作为组合导航中的运动信息</w:t>
      </w:r>
      <w:r>
        <w:rPr>
          <w:rFonts w:hint="eastAsia"/>
        </w:rPr>
        <w:t>。</w:t>
      </w:r>
    </w:p>
    <w:p w:rsidR="003C0018" w:rsidRPr="0038634D" w:rsidRDefault="00015885" w:rsidP="00015885">
      <w:pPr>
        <w:ind w:firstLineChars="0" w:firstLine="0"/>
      </w:pPr>
      <w:r>
        <w:rPr>
          <w:rFonts w:hint="eastAsia"/>
        </w:rPr>
        <w:t>（</w:t>
      </w:r>
      <w:r>
        <w:rPr>
          <w:rFonts w:hint="eastAsia"/>
        </w:rPr>
        <w:t>2</w:t>
      </w:r>
      <w:r>
        <w:rPr>
          <w:rFonts w:hint="eastAsia"/>
        </w:rPr>
        <w:t>）</w:t>
      </w:r>
      <w:r w:rsidR="003C0018" w:rsidRPr="0038634D">
        <w:rPr>
          <w:rFonts w:hint="eastAsia"/>
        </w:rPr>
        <w:t>运动估计优化方法</w:t>
      </w:r>
    </w:p>
    <w:p w:rsidR="002950DC" w:rsidRPr="00270994" w:rsidRDefault="002950DC" w:rsidP="002950DC">
      <w:pPr>
        <w:ind w:firstLine="480"/>
        <w:rPr>
          <w:szCs w:val="21"/>
        </w:rPr>
      </w:pPr>
      <w:r w:rsidRPr="00270994">
        <w:rPr>
          <w:szCs w:val="21"/>
        </w:rPr>
        <w:t>由于实际中存在特征点的误匹配和跟踪错误以及特征提取算法本身存在定位误差，因此，本文采用能有效去除误匹配点影响的鲁棒</w:t>
      </w:r>
      <w:r w:rsidR="000122A6" w:rsidRPr="00270994">
        <w:rPr>
          <w:szCs w:val="21"/>
        </w:rPr>
        <w:t>算法</w:t>
      </w:r>
      <w:r w:rsidRPr="00270994">
        <w:rPr>
          <w:szCs w:val="21"/>
        </w:rPr>
        <w:t>和非线性优化算法相结合的运动估计方法。本文采用的巡视器运动估计方法包括两个过程：首先，采用最小平方中值定理方法</w:t>
      </w:r>
      <w:r w:rsidRPr="00270994">
        <w:rPr>
          <w:szCs w:val="21"/>
        </w:rPr>
        <w:t>(LMedS)</w:t>
      </w:r>
      <w:r w:rsidRPr="00270994">
        <w:rPr>
          <w:szCs w:val="21"/>
        </w:rPr>
        <w:t>结合奇异值分解</w:t>
      </w:r>
      <w:r w:rsidR="003D2D84">
        <w:rPr>
          <w:szCs w:val="21"/>
        </w:rPr>
        <w:fldChar w:fldCharType="begin"/>
      </w:r>
      <w:r w:rsidR="003D2D84">
        <w:rPr>
          <w:szCs w:val="21"/>
        </w:rPr>
        <w:instrText xml:space="preserve"> ADDIN EN.CITE &lt;EndNote&gt;&lt;Cite&gt;&lt;Author&gt;Umeyama&lt;/Author&gt;&lt;Year&gt;1991&lt;/Year&gt;&lt;RecNum&gt;197&lt;/RecNum&gt;&lt;DisplayText&gt;&lt;style face="superscript"&gt;[28]&lt;/style&gt;&lt;/DisplayText&gt;&lt;record&gt;&lt;rec-number&gt;197&lt;/rec-number&gt;&lt;foreign-keys&gt;&lt;key app="EN" db-id="rfrv2wvv0wdeeteewsvprs9dts02rdsvrddp"&gt;197&lt;/key&gt;&lt;/foreign-keys&gt;&lt;ref-type name="Journal Article"&gt;17&lt;/ref-type&gt;&lt;contributors&gt;&lt;authors&gt;&lt;author&gt;Umeyama, Shinji&lt;/author&gt;&lt;/authors&gt;&lt;/contributors&gt;&lt;titles&gt;&lt;title&gt;Least-Squares Estimation of Transformation Parameters Between Two Point Patterns&lt;/title&gt;&lt;secondary-title&gt;IEEE Transactions on Pattern Analysis and Machine Intelligence&lt;/secondary-title&gt;&lt;/titles&gt;&lt;periodical&gt;&lt;full-title&gt;IEEE Transactions on Pattern Analysis and Machine Intelligence&lt;/full-title&gt;&lt;/periodical&gt;&lt;pages&gt;376-380&lt;/pages&gt;&lt;volume&gt;13&lt;/volume&gt;&lt;number&gt;4&lt;/number&gt;&lt;dates&gt;&lt;year&gt;1991&lt;/year&gt;&lt;/dates&gt;&lt;urls&gt;&lt;/urls&gt;&lt;/record&gt;&lt;/Cite&gt;&lt;/EndNote&gt;</w:instrText>
      </w:r>
      <w:r w:rsidR="003D2D84">
        <w:rPr>
          <w:szCs w:val="21"/>
        </w:rPr>
        <w:fldChar w:fldCharType="separate"/>
      </w:r>
      <w:r w:rsidR="003D2D84" w:rsidRPr="003D2D84">
        <w:rPr>
          <w:szCs w:val="21"/>
          <w:vertAlign w:val="superscript"/>
        </w:rPr>
        <w:t>[</w:t>
      </w:r>
      <w:hyperlink w:anchor="_ENREF_28" w:tooltip="Umeyama, 1991 #197" w:history="1">
        <w:r w:rsidR="0076405A" w:rsidRPr="003D2D84">
          <w:rPr>
            <w:szCs w:val="21"/>
            <w:vertAlign w:val="superscript"/>
          </w:rPr>
          <w:t>28</w:t>
        </w:r>
      </w:hyperlink>
      <w:r w:rsidR="003D2D84" w:rsidRPr="003D2D84">
        <w:rPr>
          <w:szCs w:val="21"/>
          <w:vertAlign w:val="superscript"/>
        </w:rPr>
        <w:t>]</w:t>
      </w:r>
      <w:r w:rsidR="003D2D84">
        <w:rPr>
          <w:szCs w:val="21"/>
        </w:rPr>
        <w:fldChar w:fldCharType="end"/>
      </w:r>
      <w:r w:rsidRPr="00270994">
        <w:rPr>
          <w:szCs w:val="21"/>
        </w:rPr>
        <w:t>求解相对运动参数的预估值，作为非线性优化算法的迭代初值，从而有效地剔除误匹配对和筛选出用于非线性迭代优化的内点数据。然后，</w:t>
      </w:r>
      <w:r w:rsidR="00C73906" w:rsidRPr="00270994">
        <w:rPr>
          <w:szCs w:val="21"/>
        </w:rPr>
        <w:t>根</w:t>
      </w:r>
      <w:r w:rsidR="00C73906" w:rsidRPr="00270994">
        <w:rPr>
          <w:szCs w:val="21"/>
        </w:rPr>
        <w:lastRenderedPageBreak/>
        <w:t>据筛选的</w:t>
      </w:r>
      <w:r w:rsidRPr="00270994">
        <w:rPr>
          <w:szCs w:val="21"/>
        </w:rPr>
        <w:t>内点数据</w:t>
      </w:r>
      <w:r w:rsidR="00C73906" w:rsidRPr="00270994">
        <w:rPr>
          <w:szCs w:val="21"/>
        </w:rPr>
        <w:t>，</w:t>
      </w:r>
      <w:r w:rsidRPr="00270994">
        <w:rPr>
          <w:szCs w:val="21"/>
        </w:rPr>
        <w:t>采用</w:t>
      </w:r>
      <w:r w:rsidRPr="00270994">
        <w:rPr>
          <w:szCs w:val="21"/>
        </w:rPr>
        <w:t>Levenberg-Maquardt</w:t>
      </w:r>
      <w:r w:rsidRPr="00270994">
        <w:rPr>
          <w:szCs w:val="21"/>
        </w:rPr>
        <w:t>算法进行非线性</w:t>
      </w:r>
      <w:r w:rsidR="000122A6" w:rsidRPr="00270994">
        <w:rPr>
          <w:szCs w:val="21"/>
        </w:rPr>
        <w:t>迭代优化</w:t>
      </w:r>
      <w:r w:rsidR="00C73906" w:rsidRPr="00270994">
        <w:rPr>
          <w:szCs w:val="21"/>
        </w:rPr>
        <w:t>，从而</w:t>
      </w:r>
      <w:r w:rsidRPr="00270994">
        <w:rPr>
          <w:szCs w:val="21"/>
        </w:rPr>
        <w:t>得到巡视器的精确运动参数。</w:t>
      </w:r>
    </w:p>
    <w:p w:rsidR="002950DC" w:rsidRPr="00270994" w:rsidRDefault="002950DC" w:rsidP="002950DC">
      <w:pPr>
        <w:ind w:firstLine="480"/>
      </w:pPr>
      <w:r w:rsidRPr="00270994">
        <w:t>Setp 1</w:t>
      </w:r>
      <w:r w:rsidRPr="00270994">
        <w:t>：最小平方中值定理</w:t>
      </w:r>
    </w:p>
    <w:p w:rsidR="002950DC" w:rsidRPr="00270994" w:rsidRDefault="002950DC" w:rsidP="002950DC">
      <w:pPr>
        <w:widowControl/>
        <w:snapToGrid w:val="0"/>
        <w:ind w:firstLine="480"/>
        <w:rPr>
          <w:szCs w:val="21"/>
        </w:rPr>
      </w:pPr>
      <w:r w:rsidRPr="00270994">
        <w:rPr>
          <w:szCs w:val="21"/>
        </w:rPr>
        <w:t>最小平方中值定理算法（</w:t>
      </w:r>
      <w:r w:rsidRPr="00270994">
        <w:rPr>
          <w:szCs w:val="21"/>
        </w:rPr>
        <w:t>LMedS</w:t>
      </w:r>
      <w:r w:rsidRPr="00270994">
        <w:rPr>
          <w:szCs w:val="21"/>
        </w:rPr>
        <w:t>）</w:t>
      </w:r>
      <w:r w:rsidR="000122A6" w:rsidRPr="00270994">
        <w:rPr>
          <w:szCs w:val="21"/>
        </w:rPr>
        <w:t>首先</w:t>
      </w:r>
      <w:r w:rsidRPr="00270994">
        <w:rPr>
          <w:szCs w:val="21"/>
        </w:rPr>
        <w:t>由</w:t>
      </w:r>
      <w:r w:rsidRPr="00270994">
        <w:rPr>
          <w:szCs w:val="21"/>
        </w:rPr>
        <w:t>Rousseeuw</w:t>
      </w:r>
      <w:r w:rsidRPr="00270994">
        <w:rPr>
          <w:szCs w:val="21"/>
        </w:rPr>
        <w:t>和</w:t>
      </w:r>
      <w:r w:rsidRPr="00270994">
        <w:rPr>
          <w:szCs w:val="21"/>
        </w:rPr>
        <w:t>Leory</w:t>
      </w:r>
      <w:r w:rsidRPr="00270994">
        <w:rPr>
          <w:szCs w:val="21"/>
        </w:rPr>
        <w:t>提出</w:t>
      </w:r>
      <w:r w:rsidR="003D2D84">
        <w:rPr>
          <w:szCs w:val="21"/>
        </w:rPr>
        <w:fldChar w:fldCharType="begin"/>
      </w:r>
      <w:r w:rsidR="00DB3984">
        <w:rPr>
          <w:szCs w:val="21"/>
        </w:rPr>
        <w:instrText xml:space="preserve"> ADDIN EN.CITE &lt;EndNote&gt;&lt;Cite&gt;&lt;Author&gt;Rousseeuw&lt;/Author&gt;&lt;Year&gt;1987&lt;/Year&gt;&lt;RecNum&gt;75&lt;/RecNum&gt;&lt;DisplayText&gt;&lt;style face="superscript"&gt;[73]&lt;/style&gt;&lt;/DisplayText&gt;&lt;record&gt;&lt;rec-number&gt;75&lt;/rec-number&gt;&lt;foreign-keys&gt;&lt;key app="EN" db-id="rfrv2wvv0wdeeteewsvprs9dts02rdsvrddp"&gt;75&lt;/key&gt;&lt;/foreign-keys&gt;&lt;ref-type name="Book"&gt;6&lt;/ref-type&gt;&lt;contributors&gt;&lt;authors&gt;&lt;author&gt;Rousseeuw, Peter J.&lt;/author&gt;&lt;author&gt;Leroy, Annick M.&lt;/author&gt;&lt;/authors&gt;&lt;/contributors&gt;&lt;titles&gt;&lt;title&gt;Robust regression and outlier detection&lt;/title&gt;&lt;/titles&gt;&lt;pages&gt;xvi+329&lt;/pages&gt;&lt;dates&gt;&lt;year&gt;1987&lt;/year&gt;&lt;/dates&gt;&lt;pub-location&gt;New York&lt;/pub-location&gt;&lt;publisher&gt;John Wiley &amp;amp; Sons Inc.&lt;/publisher&gt;&lt;isbn&gt;0-471-85233-3&lt;/isbn&gt;&lt;call-num&gt;MR914792 (89e:62043)&lt;/call-num&gt;&lt;urls&gt;&lt;related-urls&gt;&lt;url&gt;http://dx.doi.org/10.1002/0471725382&lt;/url&gt;&lt;/related-urls&gt;&lt;/urls&gt;&lt;electronic-resource-num&gt;doi:10.1002/0471725382&lt;/electronic-resource-num&gt;&lt;/record&gt;&lt;/Cite&gt;&lt;/EndNote&gt;</w:instrText>
      </w:r>
      <w:r w:rsidR="003D2D84">
        <w:rPr>
          <w:szCs w:val="21"/>
        </w:rPr>
        <w:fldChar w:fldCharType="separate"/>
      </w:r>
      <w:r w:rsidR="00DB3984" w:rsidRPr="00DB3984">
        <w:rPr>
          <w:szCs w:val="21"/>
          <w:vertAlign w:val="superscript"/>
        </w:rPr>
        <w:t>[</w:t>
      </w:r>
      <w:hyperlink w:anchor="_ENREF_73" w:tooltip="Rousseeuw, 1987 #75" w:history="1">
        <w:r w:rsidR="0076405A" w:rsidRPr="00DB3984">
          <w:rPr>
            <w:szCs w:val="21"/>
            <w:vertAlign w:val="superscript"/>
          </w:rPr>
          <w:t>73</w:t>
        </w:r>
      </w:hyperlink>
      <w:r w:rsidR="00DB3984" w:rsidRPr="00DB3984">
        <w:rPr>
          <w:szCs w:val="21"/>
          <w:vertAlign w:val="superscript"/>
        </w:rPr>
        <w:t>]</w:t>
      </w:r>
      <w:r w:rsidR="003D2D84">
        <w:rPr>
          <w:szCs w:val="21"/>
        </w:rPr>
        <w:fldChar w:fldCharType="end"/>
      </w:r>
      <w:r w:rsidRPr="00270994">
        <w:rPr>
          <w:szCs w:val="21"/>
        </w:rPr>
        <w:t>，</w:t>
      </w:r>
      <w:r w:rsidR="000122A6" w:rsidRPr="00270994">
        <w:rPr>
          <w:szCs w:val="21"/>
        </w:rPr>
        <w:t>从</w:t>
      </w:r>
      <w:r w:rsidRPr="00270994">
        <w:rPr>
          <w:szCs w:val="21"/>
        </w:rPr>
        <w:t>理论上</w:t>
      </w:r>
      <w:r w:rsidR="000122A6" w:rsidRPr="00270994">
        <w:rPr>
          <w:szCs w:val="21"/>
        </w:rPr>
        <w:t>说，该方法在</w:t>
      </w:r>
      <w:r w:rsidRPr="00270994">
        <w:rPr>
          <w:szCs w:val="21"/>
        </w:rPr>
        <w:t>离群点</w:t>
      </w:r>
      <w:r w:rsidR="000122A6" w:rsidRPr="00270994">
        <w:rPr>
          <w:szCs w:val="21"/>
        </w:rPr>
        <w:t>数目接近</w:t>
      </w:r>
      <w:r w:rsidR="000122A6" w:rsidRPr="00270994">
        <w:rPr>
          <w:szCs w:val="21"/>
        </w:rPr>
        <w:t>50</w:t>
      </w:r>
      <w:r w:rsidR="000122A6" w:rsidRPr="00270994">
        <w:rPr>
          <w:szCs w:val="21"/>
        </w:rPr>
        <w:t>％的情况下</w:t>
      </w:r>
      <w:r w:rsidRPr="00270994">
        <w:rPr>
          <w:szCs w:val="21"/>
        </w:rPr>
        <w:t>，也</w:t>
      </w:r>
      <w:r w:rsidR="000122A6" w:rsidRPr="00270994">
        <w:rPr>
          <w:szCs w:val="21"/>
        </w:rPr>
        <w:t>能够</w:t>
      </w:r>
      <w:r w:rsidR="00AF6567" w:rsidRPr="00270994">
        <w:rPr>
          <w:szCs w:val="21"/>
        </w:rPr>
        <w:t>估计出</w:t>
      </w:r>
      <w:r w:rsidRPr="00270994">
        <w:rPr>
          <w:szCs w:val="21"/>
        </w:rPr>
        <w:t>正确的参数</w:t>
      </w:r>
      <w:r w:rsidR="00AF6567" w:rsidRPr="00270994">
        <w:rPr>
          <w:szCs w:val="21"/>
        </w:rPr>
        <w:t>值</w:t>
      </w:r>
      <w:r w:rsidRPr="00270994">
        <w:rPr>
          <w:szCs w:val="21"/>
        </w:rPr>
        <w:t>，鲁棒性</w:t>
      </w:r>
      <w:r w:rsidR="000122A6" w:rsidRPr="00270994">
        <w:rPr>
          <w:szCs w:val="21"/>
        </w:rPr>
        <w:t>极强</w:t>
      </w:r>
      <w:r w:rsidRPr="00270994">
        <w:rPr>
          <w:szCs w:val="21"/>
        </w:rPr>
        <w:t>。最小平方中值法通过</w:t>
      </w:r>
      <w:r w:rsidR="00AF6567" w:rsidRPr="00270994">
        <w:rPr>
          <w:szCs w:val="21"/>
        </w:rPr>
        <w:t>求</w:t>
      </w:r>
      <w:r w:rsidRPr="00270994">
        <w:rPr>
          <w:szCs w:val="21"/>
        </w:rPr>
        <w:t>解下列非线性最小化问题来估计</w:t>
      </w:r>
      <w:r w:rsidR="00C73906" w:rsidRPr="00270994">
        <w:rPr>
          <w:szCs w:val="21"/>
        </w:rPr>
        <w:t>待求</w:t>
      </w:r>
      <w:r w:rsidRPr="00270994">
        <w:rPr>
          <w:szCs w:val="21"/>
        </w:rPr>
        <w:t>参数。</w:t>
      </w:r>
    </w:p>
    <w:p w:rsidR="002950DC" w:rsidRPr="00270994" w:rsidRDefault="00091C00" w:rsidP="002950DC">
      <w:pPr>
        <w:widowControl/>
        <w:wordWrap w:val="0"/>
        <w:snapToGrid w:val="0"/>
        <w:ind w:firstLineChars="202" w:firstLine="404"/>
        <w:jc w:val="right"/>
        <w:rPr>
          <w:szCs w:val="21"/>
        </w:rPr>
      </w:pPr>
      <w:r w:rsidRPr="00270994">
        <w:rPr>
          <w:position w:val="-14"/>
          <w:sz w:val="20"/>
          <w:szCs w:val="20"/>
        </w:rPr>
        <w:object w:dxaOrig="2420" w:dyaOrig="400">
          <v:shape id="_x0000_i1241" type="#_x0000_t75" style="width:121.35pt;height:20pt" o:ole="">
            <v:imagedata r:id="rId535" o:title=""/>
          </v:shape>
          <o:OLEObject Type="Embed" ProgID="Equation.DSMT4" ShapeID="_x0000_i1241" DrawAspect="Content" ObjectID="_1480348011" r:id="rId536"/>
        </w:object>
      </w:r>
      <w:r w:rsidR="002950DC" w:rsidRPr="00270994">
        <w:rPr>
          <w:sz w:val="20"/>
          <w:szCs w:val="20"/>
        </w:rPr>
        <w:t xml:space="preserve">                            </w:t>
      </w:r>
      <w:r w:rsidR="000B6866" w:rsidRPr="00270994">
        <w:rPr>
          <w:szCs w:val="24"/>
        </w:rPr>
        <w:fldChar w:fldCharType="begin"/>
      </w:r>
      <w:r w:rsidR="000B6866" w:rsidRPr="00270994">
        <w:rPr>
          <w:szCs w:val="24"/>
        </w:rPr>
        <w:instrText xml:space="preserve"> MACROBUTTON MTPlaceRef \* MERGEFORMAT </w:instrText>
      </w:r>
      <w:r w:rsidR="000B6866" w:rsidRPr="00270994">
        <w:rPr>
          <w:szCs w:val="24"/>
        </w:rPr>
        <w:fldChar w:fldCharType="begin"/>
      </w:r>
      <w:r w:rsidR="000B6866" w:rsidRPr="00270994">
        <w:rPr>
          <w:szCs w:val="24"/>
        </w:rPr>
        <w:instrText xml:space="preserve"> SEQ MTEqn \h \* MERGEFORMAT </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MTChap \c \* Arabic \* MERGEFORMAT </w:instrText>
      </w:r>
      <w:r w:rsidR="000B6866" w:rsidRPr="00270994">
        <w:rPr>
          <w:szCs w:val="24"/>
        </w:rPr>
        <w:fldChar w:fldCharType="separate"/>
      </w:r>
      <w:r w:rsidR="008F6C4A">
        <w:rPr>
          <w:szCs w:val="24"/>
        </w:rPr>
        <w:instrText>2</w:instrText>
      </w:r>
      <w:r w:rsidR="000B6866" w:rsidRPr="00270994">
        <w:rPr>
          <w:szCs w:val="24"/>
        </w:rPr>
        <w:fldChar w:fldCharType="end"/>
      </w:r>
      <w:r w:rsidR="000B6866" w:rsidRPr="00270994">
        <w:rPr>
          <w:szCs w:val="24"/>
        </w:rPr>
        <w:instrText>.</w:instrText>
      </w:r>
      <w:r w:rsidR="000B6866" w:rsidRPr="00270994">
        <w:rPr>
          <w:szCs w:val="24"/>
        </w:rPr>
        <w:fldChar w:fldCharType="begin"/>
      </w:r>
      <w:r w:rsidR="000B6866" w:rsidRPr="00270994">
        <w:rPr>
          <w:szCs w:val="24"/>
        </w:rPr>
        <w:instrText xml:space="preserve"> SEQ MTEqn \c \* Arabic \* MERGEFORMAT </w:instrText>
      </w:r>
      <w:r w:rsidR="000B6866" w:rsidRPr="00270994">
        <w:rPr>
          <w:szCs w:val="24"/>
        </w:rPr>
        <w:fldChar w:fldCharType="separate"/>
      </w:r>
      <w:r w:rsidR="008F6C4A">
        <w:rPr>
          <w:szCs w:val="24"/>
        </w:rPr>
        <w:instrText>47</w:instrText>
      </w:r>
      <w:r w:rsidR="000B6866" w:rsidRPr="00270994">
        <w:rPr>
          <w:szCs w:val="24"/>
        </w:rPr>
        <w:fldChar w:fldCharType="end"/>
      </w:r>
      <w:r w:rsidR="000B6866" w:rsidRPr="00270994">
        <w:rPr>
          <w:szCs w:val="24"/>
        </w:rPr>
        <w:instrText>)</w:instrText>
      </w:r>
      <w:r w:rsidR="000B6866" w:rsidRPr="00270994">
        <w:rPr>
          <w:szCs w:val="24"/>
        </w:rPr>
        <w:fldChar w:fldCharType="end"/>
      </w:r>
    </w:p>
    <w:p w:rsidR="002950DC" w:rsidRPr="00270994" w:rsidRDefault="002950DC" w:rsidP="002950DC">
      <w:pPr>
        <w:widowControl/>
        <w:snapToGrid w:val="0"/>
        <w:ind w:firstLineChars="0" w:firstLine="0"/>
        <w:rPr>
          <w:szCs w:val="21"/>
        </w:rPr>
      </w:pPr>
      <w:r w:rsidRPr="00270994">
        <w:rPr>
          <w:szCs w:val="21"/>
        </w:rPr>
        <w:t>式中，</w:t>
      </w:r>
      <w:r w:rsidR="00C454C2" w:rsidRPr="00270994">
        <w:rPr>
          <w:position w:val="-8"/>
          <w:szCs w:val="21"/>
        </w:rPr>
        <w:object w:dxaOrig="999" w:dyaOrig="300">
          <v:shape id="_x0000_i1242" type="#_x0000_t75" style="width:50pt;height:15.35pt" o:ole="">
            <v:imagedata r:id="rId537" o:title=""/>
          </v:shape>
          <o:OLEObject Type="Embed" ProgID="Equation.DSMT4" ShapeID="_x0000_i1242" DrawAspect="Content" ObjectID="_1480348012" r:id="rId538"/>
        </w:object>
      </w:r>
      <w:r w:rsidRPr="00270994">
        <w:rPr>
          <w:szCs w:val="21"/>
        </w:rPr>
        <w:t>，</w:t>
      </w:r>
      <w:r w:rsidR="00C454C2" w:rsidRPr="00270994">
        <w:rPr>
          <w:position w:val="-14"/>
          <w:szCs w:val="21"/>
        </w:rPr>
        <w:object w:dxaOrig="2439" w:dyaOrig="400">
          <v:shape id="_x0000_i1243" type="#_x0000_t75" style="width:122pt;height:20pt" o:ole="">
            <v:imagedata r:id="rId539" o:title=""/>
          </v:shape>
          <o:OLEObject Type="Embed" ProgID="Equation.DSMT4" ShapeID="_x0000_i1243" DrawAspect="Content" ObjectID="_1480348013" r:id="rId540"/>
        </w:object>
      </w:r>
      <w:r w:rsidRPr="00270994">
        <w:rPr>
          <w:szCs w:val="21"/>
        </w:rPr>
        <w:t>为第</w:t>
      </w:r>
      <w:r w:rsidR="00C454C2" w:rsidRPr="00270994">
        <w:rPr>
          <w:position w:val="-4"/>
          <w:szCs w:val="21"/>
        </w:rPr>
        <w:object w:dxaOrig="139" w:dyaOrig="260">
          <v:shape id="_x0000_i1244" type="#_x0000_t75" style="width:6.65pt;height:13.35pt" o:ole="">
            <v:imagedata r:id="rId541" o:title=""/>
          </v:shape>
          <o:OLEObject Type="Embed" ProgID="Equation.DSMT4" ShapeID="_x0000_i1244" DrawAspect="Content" ObjectID="_1480348014" r:id="rId542"/>
        </w:object>
      </w:r>
      <w:r w:rsidRPr="00270994">
        <w:rPr>
          <w:szCs w:val="21"/>
        </w:rPr>
        <w:t>个特征点的残差，</w:t>
      </w:r>
      <w:r w:rsidR="00091C00" w:rsidRPr="00270994">
        <w:rPr>
          <w:position w:val="-14"/>
          <w:szCs w:val="21"/>
        </w:rPr>
        <w:object w:dxaOrig="460" w:dyaOrig="400">
          <v:shape id="_x0000_i1245" type="#_x0000_t75" style="width:22.65pt;height:20pt" o:ole="">
            <v:imagedata r:id="rId543" o:title=""/>
          </v:shape>
          <o:OLEObject Type="Embed" ProgID="Equation.DSMT4" ShapeID="_x0000_i1245" DrawAspect="Content" ObjectID="_1480348015" r:id="rId544"/>
        </w:object>
      </w:r>
      <w:r w:rsidRPr="00270994">
        <w:rPr>
          <w:szCs w:val="21"/>
        </w:rPr>
        <w:t>和</w:t>
      </w:r>
      <w:r w:rsidR="00091C00" w:rsidRPr="00270994">
        <w:rPr>
          <w:position w:val="-14"/>
          <w:szCs w:val="21"/>
        </w:rPr>
        <w:object w:dxaOrig="420" w:dyaOrig="400">
          <v:shape id="_x0000_i1246" type="#_x0000_t75" style="width:22pt;height:20pt" o:ole="">
            <v:imagedata r:id="rId545" o:title=""/>
          </v:shape>
          <o:OLEObject Type="Embed" ProgID="Equation.DSMT4" ShapeID="_x0000_i1246" DrawAspect="Content" ObjectID="_1480348016" r:id="rId546"/>
        </w:object>
      </w:r>
      <w:r w:rsidRPr="00270994">
        <w:rPr>
          <w:szCs w:val="21"/>
        </w:rPr>
        <w:t>为由最小平方中值定理方法得到的</w:t>
      </w:r>
      <w:r w:rsidR="00C454C2" w:rsidRPr="00270994">
        <w:rPr>
          <w:position w:val="-4"/>
          <w:szCs w:val="21"/>
        </w:rPr>
        <w:object w:dxaOrig="499" w:dyaOrig="260">
          <v:shape id="_x0000_i1247" type="#_x0000_t75" style="width:24pt;height:13.35pt" o:ole="">
            <v:imagedata r:id="rId547" o:title=""/>
          </v:shape>
          <o:OLEObject Type="Embed" ProgID="Equation.DSMT4" ShapeID="_x0000_i1247" DrawAspect="Content" ObjectID="_1480348017" r:id="rId548"/>
        </w:object>
      </w:r>
      <w:r w:rsidRPr="00270994">
        <w:rPr>
          <w:szCs w:val="21"/>
        </w:rPr>
        <w:t>时刻到</w:t>
      </w:r>
      <w:r w:rsidR="00C454C2" w:rsidRPr="00270994">
        <w:rPr>
          <w:position w:val="-4"/>
          <w:szCs w:val="21"/>
        </w:rPr>
        <w:object w:dxaOrig="200" w:dyaOrig="260">
          <v:shape id="_x0000_i1248" type="#_x0000_t75" style="width:10pt;height:13.35pt" o:ole="">
            <v:imagedata r:id="rId549" o:title=""/>
          </v:shape>
          <o:OLEObject Type="Embed" ProgID="Equation.DSMT4" ShapeID="_x0000_i1248" DrawAspect="Content" ObjectID="_1480348018" r:id="rId550"/>
        </w:object>
      </w:r>
      <w:r w:rsidRPr="00270994">
        <w:rPr>
          <w:szCs w:val="21"/>
        </w:rPr>
        <w:t>时刻摄像机坐标系之间的旋转矩阵和平移矢量。</w:t>
      </w:r>
    </w:p>
    <w:p w:rsidR="00135B6A" w:rsidRPr="00270994" w:rsidRDefault="00135B6A" w:rsidP="00135B6A">
      <w:pPr>
        <w:widowControl/>
        <w:snapToGrid w:val="0"/>
        <w:ind w:firstLineChars="0" w:firstLine="480"/>
        <w:rPr>
          <w:szCs w:val="21"/>
        </w:rPr>
      </w:pPr>
      <w:r w:rsidRPr="00270994">
        <w:rPr>
          <w:szCs w:val="21"/>
        </w:rPr>
        <w:t>具体步骤如下：</w:t>
      </w:r>
    </w:p>
    <w:p w:rsidR="00135B6A" w:rsidRPr="00270994" w:rsidRDefault="00135B6A" w:rsidP="00135B6A">
      <w:pPr>
        <w:widowControl/>
        <w:snapToGrid w:val="0"/>
        <w:ind w:firstLineChars="202" w:firstLine="485"/>
        <w:jc w:val="left"/>
        <w:rPr>
          <w:szCs w:val="21"/>
        </w:rPr>
      </w:pPr>
      <w:r w:rsidRPr="00270994">
        <w:rPr>
          <w:szCs w:val="21"/>
        </w:rPr>
        <w:t xml:space="preserve">1) </w:t>
      </w:r>
      <w:r w:rsidRPr="00270994">
        <w:rPr>
          <w:szCs w:val="21"/>
        </w:rPr>
        <w:t>随机从</w:t>
      </w:r>
      <w:r w:rsidR="00AF6567" w:rsidRPr="00270994">
        <w:rPr>
          <w:szCs w:val="21"/>
        </w:rPr>
        <w:t>包含</w:t>
      </w:r>
      <w:r w:rsidRPr="00270994">
        <w:rPr>
          <w:i/>
          <w:szCs w:val="21"/>
        </w:rPr>
        <w:t>n</w:t>
      </w:r>
      <w:r w:rsidRPr="00270994">
        <w:rPr>
          <w:szCs w:val="21"/>
        </w:rPr>
        <w:t>个匹配</w:t>
      </w:r>
      <w:r w:rsidR="00AF6567" w:rsidRPr="00270994">
        <w:rPr>
          <w:szCs w:val="21"/>
        </w:rPr>
        <w:t>点</w:t>
      </w:r>
      <w:r w:rsidRPr="00270994">
        <w:rPr>
          <w:szCs w:val="21"/>
        </w:rPr>
        <w:t>对</w:t>
      </w:r>
      <w:r w:rsidR="00AF6567" w:rsidRPr="00270994">
        <w:rPr>
          <w:szCs w:val="21"/>
        </w:rPr>
        <w:t>的集合</w:t>
      </w:r>
      <w:r w:rsidRPr="00270994">
        <w:rPr>
          <w:szCs w:val="21"/>
        </w:rPr>
        <w:t>中</w:t>
      </w:r>
      <w:r w:rsidR="00AF6567" w:rsidRPr="00270994">
        <w:rPr>
          <w:szCs w:val="21"/>
        </w:rPr>
        <w:t>随机</w:t>
      </w:r>
      <w:r w:rsidRPr="00270994">
        <w:rPr>
          <w:szCs w:val="21"/>
        </w:rPr>
        <w:t>抽取</w:t>
      </w:r>
      <w:r w:rsidRPr="00270994">
        <w:rPr>
          <w:i/>
          <w:szCs w:val="21"/>
        </w:rPr>
        <w:t>m</w:t>
      </w:r>
      <w:r w:rsidRPr="00270994">
        <w:rPr>
          <w:szCs w:val="21"/>
        </w:rPr>
        <w:t>个</w:t>
      </w:r>
      <w:r w:rsidR="00AF6567" w:rsidRPr="00270994">
        <w:rPr>
          <w:szCs w:val="21"/>
        </w:rPr>
        <w:t>数据</w:t>
      </w:r>
      <w:r w:rsidRPr="00270994">
        <w:rPr>
          <w:szCs w:val="21"/>
        </w:rPr>
        <w:t>样本，每个</w:t>
      </w:r>
      <w:r w:rsidR="00AF6567" w:rsidRPr="00270994">
        <w:rPr>
          <w:szCs w:val="21"/>
        </w:rPr>
        <w:t>数据</w:t>
      </w:r>
      <w:r w:rsidRPr="00270994">
        <w:rPr>
          <w:szCs w:val="21"/>
        </w:rPr>
        <w:t>样本</w:t>
      </w:r>
      <w:r w:rsidR="00AF6567" w:rsidRPr="00270994">
        <w:rPr>
          <w:szCs w:val="21"/>
        </w:rPr>
        <w:t>均</w:t>
      </w:r>
      <w:r w:rsidRPr="00270994">
        <w:rPr>
          <w:szCs w:val="21"/>
        </w:rPr>
        <w:t>由</w:t>
      </w:r>
      <w:r w:rsidRPr="00270994">
        <w:rPr>
          <w:i/>
          <w:szCs w:val="21"/>
        </w:rPr>
        <w:t>q</w:t>
      </w:r>
      <w:r w:rsidRPr="00270994">
        <w:rPr>
          <w:szCs w:val="21"/>
        </w:rPr>
        <w:t>个匹配点</w:t>
      </w:r>
      <w:r w:rsidR="00AF6567" w:rsidRPr="00270994">
        <w:rPr>
          <w:szCs w:val="21"/>
        </w:rPr>
        <w:t>对</w:t>
      </w:r>
      <w:r w:rsidRPr="00270994">
        <w:rPr>
          <w:szCs w:val="21"/>
        </w:rPr>
        <w:t>组成，这里取</w:t>
      </w:r>
      <w:r w:rsidRPr="00270994">
        <w:rPr>
          <w:i/>
          <w:szCs w:val="21"/>
        </w:rPr>
        <w:t>q</w:t>
      </w:r>
      <w:r w:rsidRPr="00270994">
        <w:rPr>
          <w:szCs w:val="21"/>
        </w:rPr>
        <w:t>=3</w:t>
      </w:r>
      <w:r w:rsidRPr="00270994">
        <w:rPr>
          <w:szCs w:val="21"/>
        </w:rPr>
        <w:t>，如果三点共线则重新选取。</w:t>
      </w:r>
    </w:p>
    <w:p w:rsidR="00135B6A" w:rsidRPr="00270994" w:rsidRDefault="00135B6A" w:rsidP="00135B6A">
      <w:pPr>
        <w:widowControl/>
        <w:snapToGrid w:val="0"/>
        <w:ind w:firstLineChars="202" w:firstLine="485"/>
        <w:jc w:val="left"/>
        <w:rPr>
          <w:szCs w:val="21"/>
        </w:rPr>
      </w:pPr>
      <w:r w:rsidRPr="00270994">
        <w:rPr>
          <w:szCs w:val="21"/>
        </w:rPr>
        <w:t xml:space="preserve">2) </w:t>
      </w:r>
      <w:r w:rsidRPr="00270994">
        <w:rPr>
          <w:szCs w:val="21"/>
        </w:rPr>
        <w:t>选择其中的一个样本，利用奇异值分解法计算出相对运动参数</w:t>
      </w:r>
      <w:r w:rsidR="00C454C2" w:rsidRPr="00270994">
        <w:rPr>
          <w:position w:val="-14"/>
          <w:szCs w:val="21"/>
        </w:rPr>
        <w:object w:dxaOrig="740" w:dyaOrig="380">
          <v:shape id="_x0000_i1249" type="#_x0000_t75" style="width:37.35pt;height:19.35pt" o:ole="">
            <v:imagedata r:id="rId551" o:title=""/>
          </v:shape>
          <o:OLEObject Type="Embed" ProgID="Equation.DSMT4" ShapeID="_x0000_i1249" DrawAspect="Content" ObjectID="_1480348019" r:id="rId552"/>
        </w:object>
      </w:r>
      <w:r w:rsidRPr="00270994">
        <w:rPr>
          <w:szCs w:val="21"/>
        </w:rPr>
        <w:t>，下标</w:t>
      </w:r>
      <w:r w:rsidRPr="00270994">
        <w:rPr>
          <w:i/>
          <w:szCs w:val="21"/>
        </w:rPr>
        <w:t>j</w:t>
      </w:r>
      <w:r w:rsidRPr="00270994">
        <w:rPr>
          <w:szCs w:val="21"/>
        </w:rPr>
        <w:t>代表样本的序号，</w:t>
      </w:r>
      <w:r w:rsidRPr="00270994">
        <w:rPr>
          <w:i/>
          <w:szCs w:val="21"/>
        </w:rPr>
        <w:t>j</w:t>
      </w:r>
      <w:r w:rsidRPr="00270994">
        <w:rPr>
          <w:szCs w:val="21"/>
        </w:rPr>
        <w:t>=1,…,</w:t>
      </w:r>
      <w:r w:rsidRPr="00270994">
        <w:rPr>
          <w:i/>
          <w:szCs w:val="21"/>
        </w:rPr>
        <w:t>m</w:t>
      </w:r>
      <w:r w:rsidRPr="00270994">
        <w:rPr>
          <w:szCs w:val="21"/>
        </w:rPr>
        <w:t>。</w:t>
      </w:r>
    </w:p>
    <w:p w:rsidR="00135B6A" w:rsidRPr="00270994" w:rsidRDefault="00135B6A" w:rsidP="00135B6A">
      <w:pPr>
        <w:widowControl/>
        <w:snapToGrid w:val="0"/>
        <w:ind w:firstLineChars="202" w:firstLine="485"/>
        <w:jc w:val="left"/>
        <w:rPr>
          <w:szCs w:val="21"/>
        </w:rPr>
      </w:pPr>
      <w:r w:rsidRPr="00270994">
        <w:rPr>
          <w:szCs w:val="21"/>
        </w:rPr>
        <w:t xml:space="preserve">3) </w:t>
      </w:r>
      <w:r w:rsidRPr="00270994">
        <w:rPr>
          <w:szCs w:val="21"/>
        </w:rPr>
        <w:t>分别计算相对运动参数</w:t>
      </w:r>
      <w:r w:rsidR="00C454C2" w:rsidRPr="00270994">
        <w:rPr>
          <w:position w:val="-14"/>
          <w:szCs w:val="21"/>
        </w:rPr>
        <w:object w:dxaOrig="740" w:dyaOrig="380">
          <v:shape id="_x0000_i1250" type="#_x0000_t75" style="width:37.35pt;height:19.35pt" o:ole="">
            <v:imagedata r:id="rId553" o:title=""/>
          </v:shape>
          <o:OLEObject Type="Embed" ProgID="Equation.DSMT4" ShapeID="_x0000_i1250" DrawAspect="Content" ObjectID="_1480348020" r:id="rId554"/>
        </w:object>
      </w:r>
      <w:r w:rsidRPr="00270994">
        <w:rPr>
          <w:szCs w:val="21"/>
        </w:rPr>
        <w:t>对应的</w:t>
      </w:r>
      <w:r w:rsidRPr="00270994">
        <w:rPr>
          <w:i/>
          <w:szCs w:val="21"/>
        </w:rPr>
        <w:t>n</w:t>
      </w:r>
      <w:r w:rsidRPr="00270994">
        <w:rPr>
          <w:szCs w:val="21"/>
        </w:rPr>
        <w:t>个匹配点的残差的平方，从中找到所有残差的平方的中值，</w:t>
      </w:r>
      <w:r w:rsidR="00C454C2" w:rsidRPr="00270994">
        <w:rPr>
          <w:position w:val="-14"/>
          <w:szCs w:val="21"/>
        </w:rPr>
        <w:object w:dxaOrig="2340" w:dyaOrig="400">
          <v:shape id="_x0000_i1251" type="#_x0000_t75" style="width:117.35pt;height:20pt" o:ole="">
            <v:imagedata r:id="rId555" o:title=""/>
          </v:shape>
          <o:OLEObject Type="Embed" ProgID="Equation.DSMT4" ShapeID="_x0000_i1251" DrawAspect="Content" ObjectID="_1480348021" r:id="rId556"/>
        </w:object>
      </w:r>
      <w:r w:rsidRPr="00270994">
        <w:rPr>
          <w:szCs w:val="21"/>
        </w:rPr>
        <w:t>。</w:t>
      </w:r>
    </w:p>
    <w:p w:rsidR="00135B6A" w:rsidRPr="00270994" w:rsidRDefault="00015885" w:rsidP="00135B6A">
      <w:pPr>
        <w:widowControl/>
        <w:snapToGrid w:val="0"/>
        <w:ind w:firstLineChars="202" w:firstLine="485"/>
        <w:jc w:val="left"/>
        <w:rPr>
          <w:szCs w:val="21"/>
        </w:rPr>
      </w:pPr>
      <w:r>
        <w:rPr>
          <w:rFonts w:hint="eastAsia"/>
          <w:szCs w:val="21"/>
        </w:rPr>
        <w:t>（</w:t>
      </w:r>
      <w:r>
        <w:rPr>
          <w:rFonts w:hint="eastAsia"/>
          <w:szCs w:val="21"/>
        </w:rPr>
        <w:t>4</w:t>
      </w:r>
      <w:r>
        <w:rPr>
          <w:rFonts w:hint="eastAsia"/>
          <w:szCs w:val="21"/>
        </w:rPr>
        <w:t>）</w:t>
      </w:r>
      <w:r w:rsidR="00135B6A" w:rsidRPr="00270994">
        <w:rPr>
          <w:szCs w:val="21"/>
        </w:rPr>
        <w:t>重复</w:t>
      </w:r>
      <w:r w:rsidR="00AF6567" w:rsidRPr="00270994">
        <w:rPr>
          <w:szCs w:val="21"/>
        </w:rPr>
        <w:t>执行</w:t>
      </w:r>
      <w:r w:rsidR="00135B6A" w:rsidRPr="00270994">
        <w:rPr>
          <w:szCs w:val="21"/>
        </w:rPr>
        <w:t>步骤</w:t>
      </w:r>
      <w:r w:rsidR="00135B6A" w:rsidRPr="00270994">
        <w:rPr>
          <w:szCs w:val="21"/>
        </w:rPr>
        <w:t>(2)</w:t>
      </w:r>
      <w:r w:rsidR="00135B6A" w:rsidRPr="00270994">
        <w:rPr>
          <w:szCs w:val="21"/>
        </w:rPr>
        <w:t>和</w:t>
      </w:r>
      <w:r w:rsidR="00135B6A" w:rsidRPr="00270994">
        <w:rPr>
          <w:szCs w:val="21"/>
        </w:rPr>
        <w:t>(3)</w:t>
      </w:r>
      <w:r w:rsidR="00135B6A" w:rsidRPr="00270994">
        <w:rPr>
          <w:i/>
          <w:szCs w:val="21"/>
        </w:rPr>
        <w:t>m</w:t>
      </w:r>
      <w:r w:rsidR="00135B6A" w:rsidRPr="00270994">
        <w:rPr>
          <w:szCs w:val="21"/>
        </w:rPr>
        <w:t>次，</w:t>
      </w:r>
      <w:r w:rsidR="00AF6567" w:rsidRPr="00270994">
        <w:rPr>
          <w:szCs w:val="21"/>
        </w:rPr>
        <w:t>可以</w:t>
      </w:r>
      <w:r w:rsidR="00135B6A" w:rsidRPr="00270994">
        <w:rPr>
          <w:szCs w:val="21"/>
        </w:rPr>
        <w:t>获得</w:t>
      </w:r>
      <w:r w:rsidR="00135B6A" w:rsidRPr="00270994">
        <w:rPr>
          <w:i/>
          <w:szCs w:val="21"/>
        </w:rPr>
        <w:t>m</w:t>
      </w:r>
      <w:r w:rsidR="00135B6A" w:rsidRPr="00270994">
        <w:rPr>
          <w:szCs w:val="21"/>
        </w:rPr>
        <w:t>个中值，从中</w:t>
      </w:r>
      <w:r w:rsidR="00AF6567" w:rsidRPr="00270994">
        <w:rPr>
          <w:szCs w:val="21"/>
        </w:rPr>
        <w:t>找出</w:t>
      </w:r>
      <w:r w:rsidR="00135B6A" w:rsidRPr="00270994">
        <w:rPr>
          <w:szCs w:val="21"/>
        </w:rPr>
        <w:t>最小的中值</w:t>
      </w:r>
      <w:r w:rsidR="00AF6567" w:rsidRPr="00270994">
        <w:rPr>
          <w:szCs w:val="21"/>
        </w:rPr>
        <w:t>记为</w:t>
      </w:r>
      <w:r w:rsidR="00C454C2" w:rsidRPr="00270994">
        <w:rPr>
          <w:position w:val="-12"/>
          <w:szCs w:val="21"/>
        </w:rPr>
        <w:object w:dxaOrig="540" w:dyaOrig="360">
          <v:shape id="_x0000_i1252" type="#_x0000_t75" style="width:27.35pt;height:18.65pt" o:ole="">
            <v:imagedata r:id="rId557" o:title=""/>
          </v:shape>
          <o:OLEObject Type="Embed" ProgID="Equation.DSMT4" ShapeID="_x0000_i1252" DrawAspect="Content" ObjectID="_1480348022" r:id="rId558"/>
        </w:object>
      </w:r>
      <w:r w:rsidR="00135B6A" w:rsidRPr="00270994">
        <w:rPr>
          <w:szCs w:val="21"/>
        </w:rPr>
        <w:t>。</w:t>
      </w:r>
    </w:p>
    <w:p w:rsidR="00135B6A" w:rsidRPr="00270994" w:rsidRDefault="00135B6A" w:rsidP="00135B6A">
      <w:pPr>
        <w:widowControl/>
        <w:snapToGrid w:val="0"/>
        <w:ind w:firstLine="480"/>
        <w:jc w:val="left"/>
        <w:rPr>
          <w:szCs w:val="21"/>
        </w:rPr>
      </w:pPr>
      <w:r w:rsidRPr="00270994">
        <w:rPr>
          <w:szCs w:val="21"/>
        </w:rPr>
        <w:t>计算鲁棒标准方差：</w:t>
      </w:r>
    </w:p>
    <w:p w:rsidR="00135B6A" w:rsidRPr="00270994" w:rsidRDefault="00015885" w:rsidP="00135B6A">
      <w:pPr>
        <w:widowControl/>
        <w:wordWrap w:val="0"/>
        <w:snapToGrid w:val="0"/>
        <w:ind w:firstLineChars="0" w:firstLine="0"/>
        <w:jc w:val="right"/>
        <w:rPr>
          <w:szCs w:val="21"/>
        </w:rPr>
      </w:pPr>
      <w:r w:rsidRPr="00270994">
        <w:rPr>
          <w:position w:val="-14"/>
          <w:szCs w:val="21"/>
        </w:rPr>
        <w:object w:dxaOrig="3159" w:dyaOrig="420">
          <v:shape id="_x0000_i1253" type="#_x0000_t75" style="width:158pt;height:22pt" o:ole="">
            <v:imagedata r:id="rId559" o:title=""/>
          </v:shape>
          <o:OLEObject Type="Embed" ProgID="Equation.DSMT4" ShapeID="_x0000_i1253" DrawAspect="Content" ObjectID="_1480348023" r:id="rId560"/>
        </w:object>
      </w:r>
      <w:r w:rsidR="00091A5A" w:rsidRPr="00270994">
        <w:rPr>
          <w:szCs w:val="21"/>
        </w:rPr>
        <w:t xml:space="preserve">      </w:t>
      </w:r>
      <w:r w:rsidR="00135B6A" w:rsidRPr="00270994">
        <w:rPr>
          <w:szCs w:val="21"/>
        </w:rPr>
        <w:t xml:space="preserve"> </w:t>
      </w:r>
      <w:r w:rsidR="00091A5A" w:rsidRPr="00270994">
        <w:rPr>
          <w:szCs w:val="21"/>
        </w:rPr>
        <w:t xml:space="preserve">  </w:t>
      </w:r>
      <w:r w:rsidR="00135B6A" w:rsidRPr="00270994">
        <w:rPr>
          <w:szCs w:val="21"/>
        </w:rPr>
        <w:t xml:space="preserve">           </w:t>
      </w:r>
      <w:r w:rsidR="00135B6A" w:rsidRPr="00270994">
        <w:rPr>
          <w:szCs w:val="21"/>
        </w:rPr>
        <w:fldChar w:fldCharType="begin"/>
      </w:r>
      <w:r w:rsidR="00135B6A" w:rsidRPr="00270994">
        <w:rPr>
          <w:szCs w:val="21"/>
        </w:rPr>
        <w:instrText xml:space="preserve"> MACROBUTTON MTPlaceRef \* MERGEFORMAT </w:instrText>
      </w:r>
      <w:r w:rsidR="00135B6A" w:rsidRPr="00270994">
        <w:rPr>
          <w:szCs w:val="21"/>
        </w:rPr>
        <w:fldChar w:fldCharType="begin"/>
      </w:r>
      <w:r w:rsidR="00135B6A" w:rsidRPr="00270994">
        <w:rPr>
          <w:szCs w:val="21"/>
        </w:rPr>
        <w:instrText xml:space="preserve"> SEQ MTEqn \h \* MERGEFORMAT </w:instrText>
      </w:r>
      <w:r w:rsidR="00135B6A" w:rsidRPr="00270994">
        <w:rPr>
          <w:szCs w:val="21"/>
        </w:rPr>
        <w:fldChar w:fldCharType="end"/>
      </w:r>
      <w:r w:rsidR="00135B6A" w:rsidRPr="00270994">
        <w:rPr>
          <w:szCs w:val="21"/>
        </w:rPr>
        <w:instrText>(</w:instrText>
      </w:r>
      <w:r w:rsidR="00135B6A" w:rsidRPr="00270994">
        <w:rPr>
          <w:szCs w:val="21"/>
        </w:rPr>
        <w:fldChar w:fldCharType="begin"/>
      </w:r>
      <w:r w:rsidR="00135B6A" w:rsidRPr="00270994">
        <w:rPr>
          <w:szCs w:val="21"/>
        </w:rPr>
        <w:instrText xml:space="preserve"> SEQ MTChap \c \* Arabic \* MERGEFORMAT </w:instrText>
      </w:r>
      <w:r w:rsidR="00135B6A" w:rsidRPr="00270994">
        <w:rPr>
          <w:szCs w:val="21"/>
        </w:rPr>
        <w:fldChar w:fldCharType="separate"/>
      </w:r>
      <w:r w:rsidR="008F6C4A">
        <w:rPr>
          <w:szCs w:val="21"/>
        </w:rPr>
        <w:instrText>2</w:instrText>
      </w:r>
      <w:r w:rsidR="00135B6A" w:rsidRPr="00270994">
        <w:rPr>
          <w:szCs w:val="21"/>
        </w:rPr>
        <w:fldChar w:fldCharType="end"/>
      </w:r>
      <w:r w:rsidR="00135B6A" w:rsidRPr="00270994">
        <w:rPr>
          <w:szCs w:val="21"/>
        </w:rPr>
        <w:instrText>.</w:instrText>
      </w:r>
      <w:r w:rsidR="00135B6A" w:rsidRPr="00270994">
        <w:rPr>
          <w:szCs w:val="21"/>
        </w:rPr>
        <w:fldChar w:fldCharType="begin"/>
      </w:r>
      <w:r w:rsidR="00135B6A" w:rsidRPr="00270994">
        <w:rPr>
          <w:szCs w:val="21"/>
        </w:rPr>
        <w:instrText xml:space="preserve"> SEQ MTEqn \c \* Arabic \* MERGEFORMAT </w:instrText>
      </w:r>
      <w:r w:rsidR="00135B6A" w:rsidRPr="00270994">
        <w:rPr>
          <w:szCs w:val="21"/>
        </w:rPr>
        <w:fldChar w:fldCharType="separate"/>
      </w:r>
      <w:r w:rsidR="008F6C4A">
        <w:rPr>
          <w:szCs w:val="21"/>
        </w:rPr>
        <w:instrText>48</w:instrText>
      </w:r>
      <w:r w:rsidR="00135B6A" w:rsidRPr="00270994">
        <w:rPr>
          <w:szCs w:val="21"/>
        </w:rPr>
        <w:fldChar w:fldCharType="end"/>
      </w:r>
      <w:r w:rsidR="00135B6A" w:rsidRPr="00270994">
        <w:rPr>
          <w:szCs w:val="21"/>
        </w:rPr>
        <w:instrText>)</w:instrText>
      </w:r>
      <w:r w:rsidR="00135B6A" w:rsidRPr="00270994">
        <w:rPr>
          <w:szCs w:val="21"/>
        </w:rPr>
        <w:fldChar w:fldCharType="end"/>
      </w:r>
    </w:p>
    <w:p w:rsidR="008554B6" w:rsidRPr="00270994" w:rsidRDefault="008554B6" w:rsidP="008554B6">
      <w:pPr>
        <w:widowControl/>
        <w:snapToGrid w:val="0"/>
        <w:ind w:firstLineChars="202" w:firstLine="485"/>
        <w:rPr>
          <w:szCs w:val="21"/>
        </w:rPr>
      </w:pPr>
      <w:r w:rsidRPr="00270994">
        <w:rPr>
          <w:szCs w:val="21"/>
        </w:rPr>
        <w:t>对于</w:t>
      </w:r>
      <w:r w:rsidR="000122A6" w:rsidRPr="00270994">
        <w:rPr>
          <w:szCs w:val="21"/>
        </w:rPr>
        <w:t>满足</w:t>
      </w:r>
      <w:r w:rsidR="00C454C2" w:rsidRPr="00270994">
        <w:rPr>
          <w:position w:val="-12"/>
          <w:szCs w:val="21"/>
        </w:rPr>
        <w:object w:dxaOrig="1219" w:dyaOrig="380">
          <v:shape id="_x0000_i1254" type="#_x0000_t75" style="width:60pt;height:19.35pt" o:ole="">
            <v:imagedata r:id="rId561" o:title=""/>
          </v:shape>
          <o:OLEObject Type="Embed" ProgID="Equation.DSMT4" ShapeID="_x0000_i1254" DrawAspect="Content" ObjectID="_1480348024" r:id="rId562"/>
        </w:object>
      </w:r>
      <w:r w:rsidRPr="00270994">
        <w:rPr>
          <w:szCs w:val="21"/>
        </w:rPr>
        <w:t>的匹配对，</w:t>
      </w:r>
      <w:r w:rsidR="000122A6" w:rsidRPr="00270994">
        <w:rPr>
          <w:szCs w:val="21"/>
        </w:rPr>
        <w:t>则</w:t>
      </w:r>
      <w:r w:rsidRPr="00270994">
        <w:rPr>
          <w:szCs w:val="21"/>
        </w:rPr>
        <w:t>认为</w:t>
      </w:r>
      <w:r w:rsidR="000122A6" w:rsidRPr="00270994">
        <w:rPr>
          <w:szCs w:val="21"/>
        </w:rPr>
        <w:t>匹配正确</w:t>
      </w:r>
      <w:r w:rsidRPr="00270994">
        <w:rPr>
          <w:szCs w:val="21"/>
        </w:rPr>
        <w:t>，由此可</w:t>
      </w:r>
      <w:r w:rsidR="00AF6567" w:rsidRPr="00270994">
        <w:rPr>
          <w:szCs w:val="21"/>
        </w:rPr>
        <w:t>将</w:t>
      </w:r>
      <w:r w:rsidRPr="00270994">
        <w:rPr>
          <w:szCs w:val="21"/>
        </w:rPr>
        <w:t>大部分的误匹配</w:t>
      </w:r>
      <w:r w:rsidR="00AF6567" w:rsidRPr="00270994">
        <w:rPr>
          <w:szCs w:val="21"/>
        </w:rPr>
        <w:t>特征点对去除掉</w:t>
      </w:r>
      <w:r w:rsidRPr="00270994">
        <w:rPr>
          <w:szCs w:val="21"/>
        </w:rPr>
        <w:t>。然后，对筛选过后的匹配对集合求解最小二乘</w:t>
      </w:r>
      <w:r w:rsidR="00C454C2" w:rsidRPr="00270994">
        <w:rPr>
          <w:position w:val="-28"/>
          <w:szCs w:val="21"/>
        </w:rPr>
        <w:object w:dxaOrig="960" w:dyaOrig="680">
          <v:shape id="_x0000_i1255" type="#_x0000_t75" style="width:48pt;height:34.65pt" o:ole="">
            <v:imagedata r:id="rId563" o:title=""/>
          </v:shape>
          <o:OLEObject Type="Embed" ProgID="Equation.DSMT4" ShapeID="_x0000_i1255" DrawAspect="Content" ObjectID="_1480348025" r:id="rId564"/>
        </w:object>
      </w:r>
      <w:r w:rsidR="00881F27" w:rsidRPr="00270994">
        <w:rPr>
          <w:szCs w:val="21"/>
        </w:rPr>
        <w:t>，得到</w:t>
      </w:r>
      <w:r w:rsidRPr="00270994">
        <w:rPr>
          <w:szCs w:val="21"/>
        </w:rPr>
        <w:t>初始估计值</w:t>
      </w:r>
      <w:r w:rsidR="00C454C2" w:rsidRPr="00270994">
        <w:rPr>
          <w:position w:val="-14"/>
          <w:szCs w:val="21"/>
        </w:rPr>
        <w:object w:dxaOrig="920" w:dyaOrig="400">
          <v:shape id="_x0000_i1256" type="#_x0000_t75" style="width:46pt;height:20pt" o:ole="">
            <v:imagedata r:id="rId565" o:title=""/>
          </v:shape>
          <o:OLEObject Type="Embed" ProgID="Equation.DSMT4" ShapeID="_x0000_i1256" DrawAspect="Content" ObjectID="_1480348026" r:id="rId566"/>
        </w:object>
      </w:r>
      <w:r w:rsidRPr="00270994">
        <w:rPr>
          <w:szCs w:val="21"/>
        </w:rPr>
        <w:t>。</w:t>
      </w:r>
    </w:p>
    <w:p w:rsidR="00C2248C" w:rsidRPr="00270994" w:rsidRDefault="008554B6" w:rsidP="002950DC">
      <w:pPr>
        <w:widowControl/>
        <w:snapToGrid w:val="0"/>
        <w:ind w:firstLineChars="202" w:firstLine="485"/>
        <w:rPr>
          <w:szCs w:val="21"/>
        </w:rPr>
      </w:pPr>
      <w:r w:rsidRPr="00270994">
        <w:rPr>
          <w:szCs w:val="21"/>
        </w:rPr>
        <w:t>假设摄像机坐标系与巡视器本体坐标系的原点重合，</w:t>
      </w:r>
      <w:r w:rsidR="002950DC" w:rsidRPr="00270994">
        <w:rPr>
          <w:szCs w:val="21"/>
        </w:rPr>
        <w:t>则</w:t>
      </w:r>
      <w:r w:rsidR="00C454C2" w:rsidRPr="00270994">
        <w:rPr>
          <w:position w:val="-4"/>
          <w:szCs w:val="21"/>
        </w:rPr>
        <w:object w:dxaOrig="499" w:dyaOrig="260">
          <v:shape id="_x0000_i1257" type="#_x0000_t75" style="width:24pt;height:13.35pt" o:ole="">
            <v:imagedata r:id="rId567" o:title=""/>
          </v:shape>
          <o:OLEObject Type="Embed" ProgID="Equation.DSMT4" ShapeID="_x0000_i1257" DrawAspect="Content" ObjectID="_1480348027" r:id="rId568"/>
        </w:object>
      </w:r>
      <w:r w:rsidR="002950DC" w:rsidRPr="00270994">
        <w:rPr>
          <w:szCs w:val="21"/>
        </w:rPr>
        <w:t>时刻到</w:t>
      </w:r>
      <w:r w:rsidR="00C454C2" w:rsidRPr="00270994">
        <w:rPr>
          <w:position w:val="-4"/>
          <w:szCs w:val="21"/>
        </w:rPr>
        <w:object w:dxaOrig="200" w:dyaOrig="260">
          <v:shape id="_x0000_i1258" type="#_x0000_t75" style="width:10pt;height:13.35pt" o:ole="">
            <v:imagedata r:id="rId569" o:title=""/>
          </v:shape>
          <o:OLEObject Type="Embed" ProgID="Equation.DSMT4" ShapeID="_x0000_i1258" DrawAspect="Content" ObjectID="_1480348028" r:id="rId570"/>
        </w:object>
      </w:r>
      <w:r w:rsidR="002950DC" w:rsidRPr="00270994">
        <w:rPr>
          <w:szCs w:val="21"/>
        </w:rPr>
        <w:t>时刻巡视器本体坐标系之间的旋转矩阵</w:t>
      </w:r>
      <w:r w:rsidR="00C454C2" w:rsidRPr="00270994">
        <w:rPr>
          <w:position w:val="-14"/>
          <w:szCs w:val="21"/>
        </w:rPr>
        <w:object w:dxaOrig="480" w:dyaOrig="400">
          <v:shape id="_x0000_i1259" type="#_x0000_t75" style="width:24pt;height:20pt" o:ole="">
            <v:imagedata r:id="rId571" o:title=""/>
          </v:shape>
          <o:OLEObject Type="Embed" ProgID="Equation.DSMT4" ShapeID="_x0000_i1259" DrawAspect="Content" ObjectID="_1480348029" r:id="rId572"/>
        </w:object>
      </w:r>
      <w:r w:rsidR="002950DC" w:rsidRPr="00270994">
        <w:rPr>
          <w:szCs w:val="21"/>
        </w:rPr>
        <w:t>和平移矢量</w:t>
      </w:r>
      <w:r w:rsidR="00C454C2" w:rsidRPr="00270994">
        <w:rPr>
          <w:position w:val="-14"/>
          <w:szCs w:val="21"/>
        </w:rPr>
        <w:object w:dxaOrig="440" w:dyaOrig="400">
          <v:shape id="_x0000_i1260" type="#_x0000_t75" style="width:22pt;height:20pt" o:ole="">
            <v:imagedata r:id="rId573" o:title=""/>
          </v:shape>
          <o:OLEObject Type="Embed" ProgID="Equation.DSMT4" ShapeID="_x0000_i1260" DrawAspect="Content" ObjectID="_1480348030" r:id="rId574"/>
        </w:object>
      </w:r>
      <w:r w:rsidR="002950DC" w:rsidRPr="00270994">
        <w:rPr>
          <w:szCs w:val="21"/>
        </w:rPr>
        <w:t>分别为</w:t>
      </w:r>
    </w:p>
    <w:p w:rsidR="002950DC" w:rsidRPr="00270994" w:rsidRDefault="002F7750" w:rsidP="002950DC">
      <w:pPr>
        <w:widowControl/>
        <w:wordWrap w:val="0"/>
        <w:snapToGrid w:val="0"/>
        <w:ind w:firstLine="480"/>
        <w:jc w:val="right"/>
        <w:rPr>
          <w:szCs w:val="21"/>
        </w:rPr>
      </w:pPr>
      <w:r w:rsidRPr="00270994">
        <w:rPr>
          <w:position w:val="-36"/>
          <w:szCs w:val="21"/>
        </w:rPr>
        <w:object w:dxaOrig="2980" w:dyaOrig="840">
          <v:shape id="_x0000_i1261" type="#_x0000_t75" style="width:150pt;height:42pt" o:ole="">
            <v:imagedata r:id="rId575" o:title=""/>
          </v:shape>
          <o:OLEObject Type="Embed" ProgID="Equation.DSMT4" ShapeID="_x0000_i1261" DrawAspect="Content" ObjectID="_1480348031" r:id="rId576"/>
        </w:object>
      </w:r>
      <w:r w:rsidR="00091A5A" w:rsidRPr="00270994">
        <w:rPr>
          <w:szCs w:val="21"/>
        </w:rPr>
        <w:t xml:space="preserve">           </w:t>
      </w:r>
      <w:r w:rsidR="002950DC" w:rsidRPr="00270994">
        <w:rPr>
          <w:szCs w:val="21"/>
        </w:rPr>
        <w:t xml:space="preserve">               </w:t>
      </w:r>
      <w:r w:rsidR="000B6866" w:rsidRPr="00270994">
        <w:rPr>
          <w:szCs w:val="21"/>
        </w:rPr>
        <w:fldChar w:fldCharType="begin"/>
      </w:r>
      <w:r w:rsidR="000B6866" w:rsidRPr="00270994">
        <w:rPr>
          <w:szCs w:val="21"/>
        </w:rPr>
        <w:instrText xml:space="preserve"> MACROBUTTON MTPlaceRef \* MERGEFORMAT </w:instrText>
      </w:r>
      <w:r w:rsidR="000B6866" w:rsidRPr="00270994">
        <w:rPr>
          <w:szCs w:val="21"/>
        </w:rPr>
        <w:fldChar w:fldCharType="begin"/>
      </w:r>
      <w:r w:rsidR="000B6866" w:rsidRPr="00270994">
        <w:rPr>
          <w:szCs w:val="21"/>
        </w:rPr>
        <w:instrText xml:space="preserve"> SEQ MTEqn \h \* MERGEFORMAT </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MTChap \c \* Arabic \* MERGEFORMAT </w:instrText>
      </w:r>
      <w:r w:rsidR="000B6866" w:rsidRPr="00270994">
        <w:rPr>
          <w:szCs w:val="21"/>
        </w:rPr>
        <w:fldChar w:fldCharType="separate"/>
      </w:r>
      <w:r w:rsidR="008F6C4A">
        <w:rPr>
          <w:szCs w:val="21"/>
        </w:rPr>
        <w:instrText>2</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MTEqn \c \* Arabic \* MERGEFORMAT </w:instrText>
      </w:r>
      <w:r w:rsidR="000B6866" w:rsidRPr="00270994">
        <w:rPr>
          <w:szCs w:val="21"/>
        </w:rPr>
        <w:fldChar w:fldCharType="separate"/>
      </w:r>
      <w:r w:rsidR="008F6C4A">
        <w:rPr>
          <w:szCs w:val="21"/>
        </w:rPr>
        <w:instrText>49</w:instrText>
      </w:r>
      <w:r w:rsidR="000B6866" w:rsidRPr="00270994">
        <w:rPr>
          <w:szCs w:val="21"/>
        </w:rPr>
        <w:fldChar w:fldCharType="end"/>
      </w:r>
      <w:r w:rsidR="000B6866" w:rsidRPr="00270994">
        <w:rPr>
          <w:szCs w:val="21"/>
        </w:rPr>
        <w:instrText>)</w:instrText>
      </w:r>
      <w:r w:rsidR="000B6866" w:rsidRPr="00270994">
        <w:rPr>
          <w:szCs w:val="21"/>
        </w:rPr>
        <w:fldChar w:fldCharType="end"/>
      </w:r>
    </w:p>
    <w:p w:rsidR="002950DC" w:rsidRPr="00270994" w:rsidRDefault="002950DC" w:rsidP="002950DC">
      <w:pPr>
        <w:widowControl/>
        <w:snapToGrid w:val="0"/>
        <w:ind w:firstLineChars="0" w:firstLine="0"/>
        <w:jc w:val="left"/>
        <w:rPr>
          <w:szCs w:val="21"/>
        </w:rPr>
      </w:pPr>
      <w:r w:rsidRPr="00270994">
        <w:rPr>
          <w:szCs w:val="21"/>
        </w:rPr>
        <w:t>式中，</w:t>
      </w:r>
      <w:r w:rsidR="00C454C2" w:rsidRPr="00270994">
        <w:rPr>
          <w:position w:val="-12"/>
          <w:szCs w:val="21"/>
        </w:rPr>
        <w:object w:dxaOrig="320" w:dyaOrig="380">
          <v:shape id="_x0000_i1262" type="#_x0000_t75" style="width:16pt;height:19.35pt" o:ole="">
            <v:imagedata r:id="rId577" o:title=""/>
          </v:shape>
          <o:OLEObject Type="Embed" ProgID="Equation.DSMT4" ShapeID="_x0000_i1262" DrawAspect="Content" ObjectID="_1480348032" r:id="rId578"/>
        </w:object>
      </w:r>
      <w:r w:rsidR="0038634D">
        <w:rPr>
          <w:rFonts w:hint="eastAsia"/>
          <w:szCs w:val="21"/>
        </w:rPr>
        <w:t>和</w:t>
      </w:r>
      <w:r w:rsidR="0038634D" w:rsidRPr="0038634D">
        <w:rPr>
          <w:position w:val="-12"/>
          <w:szCs w:val="21"/>
        </w:rPr>
        <w:object w:dxaOrig="320" w:dyaOrig="380">
          <v:shape id="_x0000_i1263" type="#_x0000_t75" style="width:16pt;height:19.35pt" o:ole="">
            <v:imagedata r:id="rId579" o:title=""/>
          </v:shape>
          <o:OLEObject Type="Embed" ProgID="Equation.DSMT4" ShapeID="_x0000_i1263" DrawAspect="Content" ObjectID="_1480348033" r:id="rId580"/>
        </w:object>
      </w:r>
      <w:r w:rsidR="0038634D">
        <w:rPr>
          <w:rFonts w:hint="eastAsia"/>
          <w:szCs w:val="21"/>
        </w:rPr>
        <w:t>分别为</w:t>
      </w:r>
      <w:r w:rsidR="0038634D">
        <w:rPr>
          <w:szCs w:val="21"/>
        </w:rPr>
        <w:t>摄像机相对巡视器本体坐标系的安装</w:t>
      </w:r>
      <w:r w:rsidR="0038634D">
        <w:rPr>
          <w:rFonts w:hint="eastAsia"/>
          <w:szCs w:val="21"/>
        </w:rPr>
        <w:t>旋转矩阵和平移矢量</w:t>
      </w:r>
      <w:r w:rsidRPr="00270994">
        <w:rPr>
          <w:szCs w:val="21"/>
        </w:rPr>
        <w:t>。</w:t>
      </w:r>
    </w:p>
    <w:p w:rsidR="002950DC" w:rsidRPr="00270994" w:rsidRDefault="002950DC" w:rsidP="002950DC">
      <w:pPr>
        <w:ind w:firstLine="480"/>
        <w:rPr>
          <w:szCs w:val="21"/>
        </w:rPr>
      </w:pPr>
      <w:r w:rsidRPr="00270994">
        <w:rPr>
          <w:szCs w:val="21"/>
        </w:rPr>
        <w:lastRenderedPageBreak/>
        <w:t>将获得的巡视器本体相对运动参数</w:t>
      </w:r>
      <w:r w:rsidR="002F7750" w:rsidRPr="00270994">
        <w:rPr>
          <w:position w:val="-14"/>
          <w:szCs w:val="21"/>
        </w:rPr>
        <w:object w:dxaOrig="480" w:dyaOrig="400">
          <v:shape id="_x0000_i1264" type="#_x0000_t75" style="width:24pt;height:20pt" o:ole="">
            <v:imagedata r:id="rId581" o:title=""/>
          </v:shape>
          <o:OLEObject Type="Embed" ProgID="Equation.DSMT4" ShapeID="_x0000_i1264" DrawAspect="Content" ObjectID="_1480348034" r:id="rId582"/>
        </w:object>
      </w:r>
      <w:r w:rsidRPr="00270994">
        <w:rPr>
          <w:szCs w:val="21"/>
        </w:rPr>
        <w:t>和</w:t>
      </w:r>
      <w:r w:rsidR="002F7750" w:rsidRPr="00270994">
        <w:rPr>
          <w:position w:val="-14"/>
          <w:szCs w:val="21"/>
        </w:rPr>
        <w:object w:dxaOrig="440" w:dyaOrig="400">
          <v:shape id="_x0000_i1265" type="#_x0000_t75" style="width:22pt;height:20pt" o:ole="">
            <v:imagedata r:id="rId583" o:title=""/>
          </v:shape>
          <o:OLEObject Type="Embed" ProgID="Equation.DSMT4" ShapeID="_x0000_i1265" DrawAspect="Content" ObjectID="_1480348035" r:id="rId584"/>
        </w:object>
      </w:r>
      <w:r w:rsidRPr="00270994">
        <w:rPr>
          <w:szCs w:val="21"/>
        </w:rPr>
        <w:t>作为后续非线性优化迭代的初值。</w:t>
      </w:r>
    </w:p>
    <w:p w:rsidR="002950DC" w:rsidRPr="00270994" w:rsidRDefault="002950DC" w:rsidP="002950DC">
      <w:pPr>
        <w:ind w:firstLine="480"/>
        <w:rPr>
          <w:szCs w:val="21"/>
        </w:rPr>
      </w:pPr>
      <w:r w:rsidRPr="00270994">
        <w:t>Setp 2</w:t>
      </w:r>
      <w:r w:rsidRPr="00270994">
        <w:t>：</w:t>
      </w:r>
      <w:r w:rsidR="00091A5A" w:rsidRPr="00270994">
        <w:rPr>
          <w:szCs w:val="21"/>
        </w:rPr>
        <w:t>Levenberg-Maquardt</w:t>
      </w:r>
      <w:r w:rsidRPr="00270994">
        <w:t>优化算法</w:t>
      </w:r>
    </w:p>
    <w:p w:rsidR="002950DC" w:rsidRPr="00270994" w:rsidRDefault="002950DC" w:rsidP="002950DC">
      <w:pPr>
        <w:ind w:firstLineChars="202" w:firstLine="485"/>
        <w:rPr>
          <w:szCs w:val="21"/>
        </w:rPr>
      </w:pPr>
      <w:r w:rsidRPr="00270994">
        <w:rPr>
          <w:szCs w:val="21"/>
        </w:rPr>
        <w:t>由于特征提取本身存在的定位误差，由上述鲁棒运动估计算法不能获得最优的相对运动参数，因此，在上述方法求出的相对运动参数初值的基础上，利用</w:t>
      </w:r>
      <w:r w:rsidR="00091A5A" w:rsidRPr="00270994">
        <w:rPr>
          <w:szCs w:val="21"/>
        </w:rPr>
        <w:t>Levenberg- Maquardt</w:t>
      </w:r>
      <w:r w:rsidRPr="00270994">
        <w:rPr>
          <w:szCs w:val="21"/>
        </w:rPr>
        <w:t>非线性迭代优化算法求出最终的相对运动参数。</w:t>
      </w:r>
    </w:p>
    <w:p w:rsidR="002950DC" w:rsidRPr="00270994" w:rsidRDefault="002950DC" w:rsidP="002950DC">
      <w:pPr>
        <w:widowControl/>
        <w:snapToGrid w:val="0"/>
        <w:ind w:firstLineChars="202" w:firstLine="485"/>
        <w:rPr>
          <w:szCs w:val="21"/>
        </w:rPr>
      </w:pPr>
      <w:r w:rsidRPr="00270994">
        <w:rPr>
          <w:szCs w:val="21"/>
        </w:rPr>
        <w:t>旋转矩阵</w:t>
      </w:r>
      <w:r w:rsidR="00C454C2" w:rsidRPr="00270994">
        <w:rPr>
          <w:position w:val="-14"/>
          <w:szCs w:val="21"/>
        </w:rPr>
        <w:object w:dxaOrig="480" w:dyaOrig="400">
          <v:shape id="_x0000_i1266" type="#_x0000_t75" style="width:24pt;height:20pt" o:ole="">
            <v:imagedata r:id="rId585" o:title=""/>
          </v:shape>
          <o:OLEObject Type="Embed" ProgID="Equation.DSMT4" ShapeID="_x0000_i1266" DrawAspect="Content" ObjectID="_1480348036" r:id="rId586"/>
        </w:object>
      </w:r>
      <w:r w:rsidR="00AF6567" w:rsidRPr="00270994">
        <w:rPr>
          <w:szCs w:val="21"/>
        </w:rPr>
        <w:t>对应的姿态四元数</w:t>
      </w:r>
      <w:r w:rsidRPr="00270994">
        <w:rPr>
          <w:szCs w:val="21"/>
        </w:rPr>
        <w:t>和平移矢量</w:t>
      </w:r>
      <w:r w:rsidR="00C454C2" w:rsidRPr="00270994">
        <w:rPr>
          <w:position w:val="-14"/>
          <w:szCs w:val="21"/>
        </w:rPr>
        <w:object w:dxaOrig="440" w:dyaOrig="400">
          <v:shape id="_x0000_i1267" type="#_x0000_t75" style="width:22pt;height:20pt" o:ole="">
            <v:imagedata r:id="rId587" o:title=""/>
          </v:shape>
          <o:OLEObject Type="Embed" ProgID="Equation.DSMT4" ShapeID="_x0000_i1267" DrawAspect="Content" ObjectID="_1480348037" r:id="rId588"/>
        </w:object>
      </w:r>
      <w:r w:rsidR="00AF6567" w:rsidRPr="00270994">
        <w:rPr>
          <w:szCs w:val="21"/>
        </w:rPr>
        <w:t>共包含</w:t>
      </w:r>
      <w:r w:rsidR="00AF6567" w:rsidRPr="00270994">
        <w:rPr>
          <w:szCs w:val="21"/>
        </w:rPr>
        <w:t>7</w:t>
      </w:r>
      <w:r w:rsidR="00AF6567" w:rsidRPr="00270994">
        <w:rPr>
          <w:szCs w:val="21"/>
        </w:rPr>
        <w:t>个未知参数，将其</w:t>
      </w:r>
      <w:r w:rsidRPr="00270994">
        <w:rPr>
          <w:szCs w:val="21"/>
        </w:rPr>
        <w:t>构成</w:t>
      </w:r>
      <w:r w:rsidRPr="00270994">
        <w:rPr>
          <w:szCs w:val="21"/>
        </w:rPr>
        <w:t>7</w:t>
      </w:r>
      <w:r w:rsidRPr="00270994">
        <w:rPr>
          <w:szCs w:val="21"/>
        </w:rPr>
        <w:t>维未知向量</w:t>
      </w:r>
      <w:r w:rsidR="00C454C2" w:rsidRPr="00270994">
        <w:rPr>
          <w:position w:val="-14"/>
          <w:szCs w:val="21"/>
        </w:rPr>
        <w:object w:dxaOrig="3360" w:dyaOrig="400">
          <v:shape id="_x0000_i1268" type="#_x0000_t75" style="width:168.65pt;height:20pt" o:ole="">
            <v:imagedata r:id="rId589" o:title=""/>
          </v:shape>
          <o:OLEObject Type="Embed" ProgID="Equation.DSMT4" ShapeID="_x0000_i1268" DrawAspect="Content" ObjectID="_1480348038" r:id="rId590"/>
        </w:object>
      </w:r>
      <w:r w:rsidRPr="00270994">
        <w:rPr>
          <w:szCs w:val="21"/>
        </w:rPr>
        <w:t>，则</w:t>
      </w:r>
      <w:r w:rsidRPr="00270994">
        <w:rPr>
          <w:szCs w:val="21"/>
        </w:rPr>
        <w:t>Levenberg-Maquardt</w:t>
      </w:r>
      <w:r w:rsidRPr="00270994">
        <w:rPr>
          <w:szCs w:val="21"/>
        </w:rPr>
        <w:t>非线性优化算法通过最小化目标函数</w:t>
      </w:r>
      <w:r w:rsidR="00C454C2" w:rsidRPr="00270994">
        <w:rPr>
          <w:position w:val="-10"/>
          <w:szCs w:val="21"/>
        </w:rPr>
        <w:object w:dxaOrig="780" w:dyaOrig="320">
          <v:shape id="_x0000_i1269" type="#_x0000_t75" style="width:39.35pt;height:16pt" o:ole="">
            <v:imagedata r:id="rId591" o:title=""/>
          </v:shape>
          <o:OLEObject Type="Embed" ProgID="Equation.DSMT4" ShapeID="_x0000_i1269" DrawAspect="Content" ObjectID="_1480348039" r:id="rId592"/>
        </w:object>
      </w:r>
      <w:r w:rsidRPr="00270994">
        <w:rPr>
          <w:szCs w:val="21"/>
        </w:rPr>
        <w:t>来实现。</w:t>
      </w:r>
    </w:p>
    <w:p w:rsidR="002950DC" w:rsidRPr="00270994" w:rsidRDefault="00C454C2" w:rsidP="002950DC">
      <w:pPr>
        <w:widowControl/>
        <w:wordWrap w:val="0"/>
        <w:snapToGrid w:val="0"/>
        <w:ind w:firstLine="480"/>
        <w:jc w:val="right"/>
        <w:rPr>
          <w:szCs w:val="21"/>
        </w:rPr>
      </w:pPr>
      <w:r w:rsidRPr="00270994">
        <w:rPr>
          <w:position w:val="-28"/>
          <w:szCs w:val="21"/>
        </w:rPr>
        <w:object w:dxaOrig="4320" w:dyaOrig="680">
          <v:shape id="_x0000_i1270" type="#_x0000_t75" style="width:3in;height:34.65pt" o:ole="">
            <v:imagedata r:id="rId593" o:title=""/>
          </v:shape>
          <o:OLEObject Type="Embed" ProgID="Equation.DSMT4" ShapeID="_x0000_i1270" DrawAspect="Content" ObjectID="_1480348040" r:id="rId594"/>
        </w:object>
      </w:r>
      <w:r w:rsidR="002950DC" w:rsidRPr="00270994">
        <w:rPr>
          <w:szCs w:val="21"/>
        </w:rPr>
        <w:t xml:space="preserve">                 </w:t>
      </w:r>
      <w:r w:rsidR="000B6866" w:rsidRPr="00270994">
        <w:rPr>
          <w:szCs w:val="21"/>
        </w:rPr>
        <w:fldChar w:fldCharType="begin"/>
      </w:r>
      <w:r w:rsidR="000B6866" w:rsidRPr="00270994">
        <w:rPr>
          <w:szCs w:val="21"/>
        </w:rPr>
        <w:instrText xml:space="preserve"> MACROBUTTON MTPlaceRef \* MERGEFORMAT </w:instrText>
      </w:r>
      <w:r w:rsidR="000B6866" w:rsidRPr="00270994">
        <w:rPr>
          <w:szCs w:val="21"/>
        </w:rPr>
        <w:fldChar w:fldCharType="begin"/>
      </w:r>
      <w:r w:rsidR="000B6866" w:rsidRPr="00270994">
        <w:rPr>
          <w:szCs w:val="21"/>
        </w:rPr>
        <w:instrText xml:space="preserve"> SEQ MTEqn \h \* MERGEFORMAT </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MTChap \c \* Arabic \* MERGEFORMAT </w:instrText>
      </w:r>
      <w:r w:rsidR="000B6866" w:rsidRPr="00270994">
        <w:rPr>
          <w:szCs w:val="21"/>
        </w:rPr>
        <w:fldChar w:fldCharType="separate"/>
      </w:r>
      <w:r w:rsidR="008F6C4A">
        <w:rPr>
          <w:szCs w:val="21"/>
        </w:rPr>
        <w:instrText>2</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MTEqn \c \* Arabic \* MERGEFORMAT </w:instrText>
      </w:r>
      <w:r w:rsidR="000B6866" w:rsidRPr="00270994">
        <w:rPr>
          <w:szCs w:val="21"/>
        </w:rPr>
        <w:fldChar w:fldCharType="separate"/>
      </w:r>
      <w:r w:rsidR="008F6C4A">
        <w:rPr>
          <w:szCs w:val="21"/>
        </w:rPr>
        <w:instrText>50</w:instrText>
      </w:r>
      <w:r w:rsidR="000B6866" w:rsidRPr="00270994">
        <w:rPr>
          <w:szCs w:val="21"/>
        </w:rPr>
        <w:fldChar w:fldCharType="end"/>
      </w:r>
      <w:r w:rsidR="000B6866" w:rsidRPr="00270994">
        <w:rPr>
          <w:szCs w:val="21"/>
        </w:rPr>
        <w:instrText>)</w:instrText>
      </w:r>
      <w:r w:rsidR="000B6866" w:rsidRPr="00270994">
        <w:rPr>
          <w:szCs w:val="21"/>
        </w:rPr>
        <w:fldChar w:fldCharType="end"/>
      </w:r>
    </w:p>
    <w:p w:rsidR="003F739B" w:rsidRPr="00270994" w:rsidRDefault="003F739B" w:rsidP="003F739B">
      <w:pPr>
        <w:widowControl/>
        <w:snapToGrid w:val="0"/>
        <w:ind w:firstLineChars="202" w:firstLine="485"/>
        <w:rPr>
          <w:szCs w:val="24"/>
        </w:rPr>
      </w:pPr>
      <w:r w:rsidRPr="00270994">
        <w:rPr>
          <w:szCs w:val="21"/>
        </w:rPr>
        <w:t>令</w:t>
      </w:r>
      <w:r w:rsidR="00C454C2" w:rsidRPr="00270994">
        <w:rPr>
          <w:position w:val="-14"/>
          <w:szCs w:val="21"/>
        </w:rPr>
        <w:object w:dxaOrig="3600" w:dyaOrig="400">
          <v:shape id="_x0000_i1271" type="#_x0000_t75" style="width:180pt;height:20pt" o:ole="">
            <v:imagedata r:id="rId595" o:title=""/>
          </v:shape>
          <o:OLEObject Type="Embed" ProgID="Equation.DSMT4" ShapeID="_x0000_i1271" DrawAspect="Content" ObjectID="_1480348041" r:id="rId596"/>
        </w:object>
      </w:r>
      <w:r w:rsidRPr="00270994">
        <w:rPr>
          <w:szCs w:val="21"/>
        </w:rPr>
        <w:t>，则</w:t>
      </w:r>
      <w:r w:rsidRPr="00270994">
        <w:rPr>
          <w:szCs w:val="24"/>
        </w:rPr>
        <w:t>Levenberg-Maquardt</w:t>
      </w:r>
      <w:r w:rsidRPr="00270994">
        <w:rPr>
          <w:szCs w:val="24"/>
        </w:rPr>
        <w:t>算法的计算步骤如下：</w:t>
      </w:r>
    </w:p>
    <w:p w:rsidR="003F739B" w:rsidRPr="00270994" w:rsidRDefault="003F739B" w:rsidP="003F739B">
      <w:pPr>
        <w:ind w:firstLine="480"/>
        <w:jc w:val="left"/>
        <w:rPr>
          <w:szCs w:val="24"/>
        </w:rPr>
      </w:pPr>
      <w:r w:rsidRPr="00270994">
        <w:rPr>
          <w:szCs w:val="24"/>
        </w:rPr>
        <w:t>(1)</w:t>
      </w:r>
      <w:r w:rsidRPr="00270994">
        <w:rPr>
          <w:szCs w:val="24"/>
        </w:rPr>
        <w:t>给定初值</w:t>
      </w:r>
      <w:r w:rsidR="00C454C2" w:rsidRPr="00270994">
        <w:rPr>
          <w:position w:val="-12"/>
          <w:szCs w:val="24"/>
        </w:rPr>
        <w:object w:dxaOrig="279" w:dyaOrig="360">
          <v:shape id="_x0000_i1272" type="#_x0000_t75" style="width:14pt;height:18.65pt" o:ole="">
            <v:imagedata r:id="rId597" o:title=""/>
          </v:shape>
          <o:OLEObject Type="Embed" ProgID="Equation.DSMT4" ShapeID="_x0000_i1272" DrawAspect="Content" ObjectID="_1480348042" r:id="rId598"/>
        </w:object>
      </w:r>
      <w:r w:rsidRPr="00270994">
        <w:rPr>
          <w:szCs w:val="24"/>
        </w:rPr>
        <w:t>，初始参数</w:t>
      </w:r>
      <w:r w:rsidR="00C454C2" w:rsidRPr="00270994">
        <w:rPr>
          <w:position w:val="-12"/>
          <w:szCs w:val="24"/>
        </w:rPr>
        <w:object w:dxaOrig="660" w:dyaOrig="360">
          <v:shape id="_x0000_i1273" type="#_x0000_t75" style="width:33.35pt;height:18.65pt" o:ole="">
            <v:imagedata r:id="rId599" o:title=""/>
          </v:shape>
          <o:OLEObject Type="Embed" ProgID="Equation.DSMT4" ShapeID="_x0000_i1273" DrawAspect="Content" ObjectID="_1480348043" r:id="rId600"/>
        </w:object>
      </w:r>
      <w:r w:rsidRPr="00270994">
        <w:rPr>
          <w:szCs w:val="24"/>
        </w:rPr>
        <w:t>，增长因子</w:t>
      </w:r>
      <w:r w:rsidR="00C454C2" w:rsidRPr="00270994">
        <w:rPr>
          <w:position w:val="-10"/>
          <w:szCs w:val="24"/>
        </w:rPr>
        <w:object w:dxaOrig="560" w:dyaOrig="320">
          <v:shape id="_x0000_i1274" type="#_x0000_t75" style="width:27.35pt;height:16pt" o:ole="">
            <v:imagedata r:id="rId601" o:title=""/>
          </v:shape>
          <o:OLEObject Type="Embed" ProgID="Equation.DSMT4" ShapeID="_x0000_i1274" DrawAspect="Content" ObjectID="_1480348044" r:id="rId602"/>
        </w:object>
      </w:r>
      <w:r w:rsidRPr="00270994">
        <w:rPr>
          <w:szCs w:val="24"/>
        </w:rPr>
        <w:t>，允许误差</w:t>
      </w:r>
      <w:r w:rsidR="00C454C2" w:rsidRPr="00270994">
        <w:rPr>
          <w:position w:val="-6"/>
          <w:szCs w:val="24"/>
        </w:rPr>
        <w:object w:dxaOrig="560" w:dyaOrig="279">
          <v:shape id="_x0000_i1275" type="#_x0000_t75" style="width:27.35pt;height:14pt" o:ole="">
            <v:imagedata r:id="rId603" o:title=""/>
          </v:shape>
          <o:OLEObject Type="Embed" ProgID="Equation.DSMT4" ShapeID="_x0000_i1275" DrawAspect="Content" ObjectID="_1480348045" r:id="rId604"/>
        </w:object>
      </w:r>
      <w:r w:rsidRPr="00270994">
        <w:rPr>
          <w:szCs w:val="24"/>
        </w:rPr>
        <w:t>，计算</w:t>
      </w:r>
      <w:r w:rsidR="00C454C2" w:rsidRPr="00270994">
        <w:rPr>
          <w:position w:val="-10"/>
          <w:szCs w:val="24"/>
        </w:rPr>
        <w:object w:dxaOrig="960" w:dyaOrig="360">
          <v:shape id="_x0000_i1276" type="#_x0000_t75" style="width:48pt;height:18.65pt" o:ole="">
            <v:imagedata r:id="rId605" o:title=""/>
          </v:shape>
          <o:OLEObject Type="Embed" ProgID="Equation.DSMT4" ShapeID="_x0000_i1276" DrawAspect="Content" ObjectID="_1480348046" r:id="rId606"/>
        </w:object>
      </w:r>
      <w:r w:rsidRPr="00270994">
        <w:rPr>
          <w:szCs w:val="24"/>
        </w:rPr>
        <w:t>，置</w:t>
      </w:r>
      <w:r w:rsidR="00C454C2" w:rsidRPr="00270994">
        <w:rPr>
          <w:position w:val="-12"/>
          <w:szCs w:val="24"/>
        </w:rPr>
        <w:object w:dxaOrig="1240" w:dyaOrig="360">
          <v:shape id="_x0000_i1277" type="#_x0000_t75" style="width:62pt;height:18.65pt" o:ole="">
            <v:imagedata r:id="rId607" o:title=""/>
          </v:shape>
          <o:OLEObject Type="Embed" ProgID="Equation.DSMT4" ShapeID="_x0000_i1277" DrawAspect="Content" ObjectID="_1480348047" r:id="rId608"/>
        </w:object>
      </w:r>
      <w:r w:rsidRPr="00270994">
        <w:rPr>
          <w:szCs w:val="24"/>
        </w:rPr>
        <w:t>。其中，</w:t>
      </w:r>
      <w:r w:rsidR="00C454C2" w:rsidRPr="00270994">
        <w:rPr>
          <w:position w:val="-4"/>
          <w:szCs w:val="24"/>
        </w:rPr>
        <w:object w:dxaOrig="200" w:dyaOrig="260">
          <v:shape id="_x0000_i1278" type="#_x0000_t75" style="width:10pt;height:13.35pt" o:ole="">
            <v:imagedata r:id="rId609" o:title=""/>
          </v:shape>
          <o:OLEObject Type="Embed" ProgID="Equation.DSMT4" ShapeID="_x0000_i1278" DrawAspect="Content" ObjectID="_1480348048" r:id="rId610"/>
        </w:object>
      </w:r>
      <w:r w:rsidRPr="00270994">
        <w:rPr>
          <w:szCs w:val="24"/>
        </w:rPr>
        <w:t>表示迭代运算的次数。</w:t>
      </w:r>
    </w:p>
    <w:p w:rsidR="003F739B" w:rsidRPr="00270994" w:rsidRDefault="003F739B" w:rsidP="003F739B">
      <w:pPr>
        <w:ind w:firstLine="480"/>
        <w:jc w:val="left"/>
        <w:rPr>
          <w:szCs w:val="24"/>
        </w:rPr>
      </w:pPr>
      <w:r w:rsidRPr="00270994">
        <w:rPr>
          <w:szCs w:val="24"/>
        </w:rPr>
        <w:t>(2)</w:t>
      </w:r>
      <w:r w:rsidRPr="00270994">
        <w:rPr>
          <w:szCs w:val="24"/>
        </w:rPr>
        <w:t>计算</w:t>
      </w:r>
    </w:p>
    <w:p w:rsidR="003F739B" w:rsidRPr="00270994" w:rsidRDefault="00C454C2" w:rsidP="007A4E30">
      <w:pPr>
        <w:ind w:firstLineChars="0" w:firstLine="0"/>
        <w:jc w:val="center"/>
        <w:rPr>
          <w:szCs w:val="24"/>
        </w:rPr>
      </w:pPr>
      <w:r w:rsidRPr="00270994">
        <w:rPr>
          <w:position w:val="-148"/>
          <w:szCs w:val="24"/>
        </w:rPr>
        <w:object w:dxaOrig="8520" w:dyaOrig="3060">
          <v:shape id="_x0000_i1279" type="#_x0000_t75" style="width:426pt;height:153.35pt" o:ole="">
            <v:imagedata r:id="rId611" o:title=""/>
          </v:shape>
          <o:OLEObject Type="Embed" ProgID="Equation.DSMT4" ShapeID="_x0000_i1279" DrawAspect="Content" ObjectID="_1480348049" r:id="rId612"/>
        </w:object>
      </w:r>
      <w:r w:rsidRPr="00270994">
        <w:rPr>
          <w:position w:val="-12"/>
          <w:szCs w:val="24"/>
        </w:rPr>
        <w:object w:dxaOrig="3700" w:dyaOrig="380">
          <v:shape id="_x0000_i1280" type="#_x0000_t75" style="width:185.35pt;height:19.35pt" o:ole="">
            <v:imagedata r:id="rId613" o:title=""/>
          </v:shape>
          <o:OLEObject Type="Embed" ProgID="Equation.DSMT4" ShapeID="_x0000_i1280" DrawAspect="Content" ObjectID="_1480348050" r:id="rId614"/>
        </w:object>
      </w:r>
    </w:p>
    <w:p w:rsidR="003F739B" w:rsidRPr="00270994" w:rsidRDefault="00015885" w:rsidP="00015885">
      <w:pPr>
        <w:ind w:firstLineChars="0" w:firstLine="0"/>
        <w:jc w:val="left"/>
        <w:rPr>
          <w:szCs w:val="24"/>
        </w:rPr>
      </w:pPr>
      <w:r>
        <w:rPr>
          <w:rFonts w:hint="eastAsia"/>
          <w:szCs w:val="24"/>
        </w:rPr>
        <w:t>（</w:t>
      </w:r>
      <w:r>
        <w:rPr>
          <w:rFonts w:hint="eastAsia"/>
          <w:szCs w:val="24"/>
        </w:rPr>
        <w:t>3</w:t>
      </w:r>
      <w:r>
        <w:rPr>
          <w:rFonts w:hint="eastAsia"/>
          <w:szCs w:val="24"/>
        </w:rPr>
        <w:t>）</w:t>
      </w:r>
      <w:r w:rsidR="003F739B" w:rsidRPr="00270994">
        <w:rPr>
          <w:szCs w:val="24"/>
        </w:rPr>
        <w:t>解方程（列主元素高斯法）</w:t>
      </w:r>
    </w:p>
    <w:p w:rsidR="003F739B" w:rsidRPr="00270994" w:rsidRDefault="00C454C2" w:rsidP="003F739B">
      <w:pPr>
        <w:ind w:firstLine="480"/>
        <w:jc w:val="center"/>
        <w:rPr>
          <w:szCs w:val="24"/>
        </w:rPr>
      </w:pPr>
      <w:r w:rsidRPr="00270994">
        <w:rPr>
          <w:position w:val="-12"/>
          <w:szCs w:val="24"/>
        </w:rPr>
        <w:object w:dxaOrig="2760" w:dyaOrig="380">
          <v:shape id="_x0000_i1281" type="#_x0000_t75" style="width:138pt;height:19.35pt" o:ole="">
            <v:imagedata r:id="rId615" o:title=""/>
          </v:shape>
          <o:OLEObject Type="Embed" ProgID="Equation.DSMT4" ShapeID="_x0000_i1281" DrawAspect="Content" ObjectID="_1480348051" r:id="rId616"/>
        </w:object>
      </w:r>
    </w:p>
    <w:p w:rsidR="003F739B" w:rsidRPr="00270994" w:rsidRDefault="003F739B" w:rsidP="003F739B">
      <w:pPr>
        <w:ind w:firstLine="480"/>
        <w:jc w:val="left"/>
        <w:rPr>
          <w:szCs w:val="24"/>
        </w:rPr>
      </w:pPr>
      <w:r w:rsidRPr="00270994">
        <w:rPr>
          <w:szCs w:val="24"/>
        </w:rPr>
        <w:t>求得</w:t>
      </w:r>
      <w:r w:rsidR="00C454C2" w:rsidRPr="00270994">
        <w:rPr>
          <w:position w:val="-12"/>
          <w:szCs w:val="24"/>
        </w:rPr>
        <w:object w:dxaOrig="279" w:dyaOrig="360">
          <v:shape id="_x0000_i1282" type="#_x0000_t75" style="width:14pt;height:18.65pt" o:ole="">
            <v:imagedata r:id="rId617" o:title=""/>
          </v:shape>
          <o:OLEObject Type="Embed" ProgID="Equation.DSMT4" ShapeID="_x0000_i1282" DrawAspect="Content" ObjectID="_1480348052" r:id="rId618"/>
        </w:object>
      </w:r>
      <w:r w:rsidRPr="00270994">
        <w:rPr>
          <w:szCs w:val="24"/>
        </w:rPr>
        <w:t>，</w:t>
      </w:r>
      <w:r w:rsidR="00C454C2" w:rsidRPr="00270994">
        <w:rPr>
          <w:position w:val="-12"/>
          <w:szCs w:val="24"/>
        </w:rPr>
        <w:object w:dxaOrig="1620" w:dyaOrig="380">
          <v:shape id="_x0000_i1283" type="#_x0000_t75" style="width:81.35pt;height:19.35pt" o:ole="">
            <v:imagedata r:id="rId619" o:title=""/>
          </v:shape>
          <o:OLEObject Type="Embed" ProgID="Equation.DSMT4" ShapeID="_x0000_i1283" DrawAspect="Content" ObjectID="_1480348053" r:id="rId620"/>
        </w:object>
      </w:r>
      <w:r w:rsidRPr="00270994">
        <w:rPr>
          <w:szCs w:val="24"/>
        </w:rPr>
        <w:t>，并对更新后的四元数进行归一化处理。</w:t>
      </w:r>
    </w:p>
    <w:p w:rsidR="00C36723" w:rsidRPr="00270994" w:rsidRDefault="00015885" w:rsidP="00015885">
      <w:pPr>
        <w:ind w:firstLineChars="0" w:firstLine="0"/>
        <w:rPr>
          <w:szCs w:val="24"/>
        </w:rPr>
      </w:pPr>
      <w:r>
        <w:rPr>
          <w:rFonts w:hint="eastAsia"/>
          <w:szCs w:val="24"/>
        </w:rPr>
        <w:t>（</w:t>
      </w:r>
      <w:r>
        <w:rPr>
          <w:rFonts w:hint="eastAsia"/>
          <w:szCs w:val="24"/>
        </w:rPr>
        <w:t>4</w:t>
      </w:r>
      <w:r>
        <w:rPr>
          <w:rFonts w:hint="eastAsia"/>
          <w:szCs w:val="24"/>
        </w:rPr>
        <w:t>）</w:t>
      </w:r>
      <w:r w:rsidR="003F739B" w:rsidRPr="00270994">
        <w:rPr>
          <w:szCs w:val="24"/>
        </w:rPr>
        <w:t>计算</w:t>
      </w:r>
      <w:r w:rsidR="00C454C2" w:rsidRPr="00270994">
        <w:rPr>
          <w:position w:val="-10"/>
          <w:szCs w:val="24"/>
        </w:rPr>
        <w:object w:dxaOrig="780" w:dyaOrig="360">
          <v:shape id="_x0000_i1284" type="#_x0000_t75" style="width:39.35pt;height:18.65pt" o:ole="">
            <v:imagedata r:id="rId621" o:title=""/>
          </v:shape>
          <o:OLEObject Type="Embed" ProgID="Equation.DSMT4" ShapeID="_x0000_i1284" DrawAspect="Content" ObjectID="_1480348054" r:id="rId622"/>
        </w:object>
      </w:r>
      <w:r w:rsidR="003F739B" w:rsidRPr="00270994">
        <w:rPr>
          <w:szCs w:val="24"/>
        </w:rPr>
        <w:t>和</w:t>
      </w:r>
      <w:r w:rsidR="00C454C2" w:rsidRPr="00270994">
        <w:rPr>
          <w:position w:val="-10"/>
          <w:szCs w:val="24"/>
        </w:rPr>
        <w:object w:dxaOrig="920" w:dyaOrig="360">
          <v:shape id="_x0000_i1285" type="#_x0000_t75" style="width:46pt;height:18.65pt" o:ole="">
            <v:imagedata r:id="rId623" o:title=""/>
          </v:shape>
          <o:OLEObject Type="Embed" ProgID="Equation.DSMT4" ShapeID="_x0000_i1285" DrawAspect="Content" ObjectID="_1480348055" r:id="rId624"/>
        </w:object>
      </w:r>
      <w:r w:rsidR="003F739B" w:rsidRPr="00270994">
        <w:rPr>
          <w:szCs w:val="24"/>
        </w:rPr>
        <w:t>。如果</w:t>
      </w:r>
      <w:r w:rsidR="00C454C2" w:rsidRPr="00270994">
        <w:rPr>
          <w:position w:val="-10"/>
          <w:szCs w:val="24"/>
        </w:rPr>
        <w:object w:dxaOrig="1880" w:dyaOrig="360">
          <v:shape id="_x0000_i1286" type="#_x0000_t75" style="width:94pt;height:18.65pt" o:ole="">
            <v:imagedata r:id="rId625" o:title=""/>
          </v:shape>
          <o:OLEObject Type="Embed" ProgID="Equation.DSMT4" ShapeID="_x0000_i1286" DrawAspect="Content" ObjectID="_1480348056" r:id="rId626"/>
        </w:object>
      </w:r>
      <w:r w:rsidR="00C36723" w:rsidRPr="00270994">
        <w:rPr>
          <w:szCs w:val="24"/>
        </w:rPr>
        <w:t>，执行如下步骤</w:t>
      </w:r>
      <w:r w:rsidR="00C36723" w:rsidRPr="00270994">
        <w:rPr>
          <w:szCs w:val="24"/>
        </w:rPr>
        <w:fldChar w:fldCharType="begin"/>
      </w:r>
      <w:r w:rsidR="00C36723" w:rsidRPr="00270994">
        <w:rPr>
          <w:szCs w:val="24"/>
        </w:rPr>
        <w:instrText xml:space="preserve"> = 1 \* GB3 </w:instrText>
      </w:r>
      <w:r w:rsidR="00C36723" w:rsidRPr="00270994">
        <w:rPr>
          <w:szCs w:val="24"/>
        </w:rPr>
        <w:fldChar w:fldCharType="separate"/>
      </w:r>
      <w:r w:rsidR="002802B6" w:rsidRPr="00270994">
        <w:rPr>
          <w:rFonts w:hint="eastAsia"/>
          <w:szCs w:val="24"/>
        </w:rPr>
        <w:t>①</w:t>
      </w:r>
      <w:r w:rsidR="00C36723" w:rsidRPr="00270994">
        <w:rPr>
          <w:szCs w:val="24"/>
        </w:rPr>
        <w:fldChar w:fldCharType="end"/>
      </w:r>
      <w:r w:rsidR="00C36723" w:rsidRPr="00270994">
        <w:rPr>
          <w:szCs w:val="24"/>
        </w:rPr>
        <w:t>，否则，执行</w:t>
      </w:r>
      <w:r w:rsidR="00C36723" w:rsidRPr="00270994">
        <w:rPr>
          <w:szCs w:val="24"/>
        </w:rPr>
        <w:lastRenderedPageBreak/>
        <w:t>如下步骤</w:t>
      </w:r>
      <w:r w:rsidR="00C36723" w:rsidRPr="00270994">
        <w:rPr>
          <w:szCs w:val="24"/>
        </w:rPr>
        <w:fldChar w:fldCharType="begin"/>
      </w:r>
      <w:r w:rsidR="00C36723" w:rsidRPr="00270994">
        <w:rPr>
          <w:szCs w:val="24"/>
        </w:rPr>
        <w:instrText xml:space="preserve"> = 2 \* GB3 </w:instrText>
      </w:r>
      <w:r w:rsidR="00C36723" w:rsidRPr="00270994">
        <w:rPr>
          <w:szCs w:val="24"/>
        </w:rPr>
        <w:fldChar w:fldCharType="separate"/>
      </w:r>
      <w:r w:rsidR="002802B6" w:rsidRPr="00270994">
        <w:rPr>
          <w:rFonts w:hint="eastAsia"/>
          <w:szCs w:val="24"/>
        </w:rPr>
        <w:t>②</w:t>
      </w:r>
      <w:r w:rsidR="00C36723" w:rsidRPr="00270994">
        <w:rPr>
          <w:szCs w:val="24"/>
        </w:rPr>
        <w:fldChar w:fldCharType="end"/>
      </w:r>
      <w:r w:rsidR="00C36723" w:rsidRPr="00270994">
        <w:rPr>
          <w:szCs w:val="24"/>
        </w:rPr>
        <w:t>。</w:t>
      </w:r>
    </w:p>
    <w:p w:rsidR="003F739B" w:rsidRPr="00270994" w:rsidRDefault="00C36723" w:rsidP="00C36723">
      <w:pPr>
        <w:ind w:firstLine="480"/>
        <w:rPr>
          <w:szCs w:val="24"/>
        </w:rPr>
      </w:pPr>
      <w:r w:rsidRPr="00270994">
        <w:rPr>
          <w:szCs w:val="24"/>
        </w:rPr>
        <w:fldChar w:fldCharType="begin"/>
      </w:r>
      <w:r w:rsidRPr="00270994">
        <w:rPr>
          <w:szCs w:val="24"/>
        </w:rPr>
        <w:instrText xml:space="preserve"> = 1 \* GB3 </w:instrText>
      </w:r>
      <w:r w:rsidRPr="00270994">
        <w:rPr>
          <w:szCs w:val="24"/>
        </w:rPr>
        <w:fldChar w:fldCharType="separate"/>
      </w:r>
      <w:r w:rsidR="002802B6" w:rsidRPr="00270994">
        <w:rPr>
          <w:rFonts w:hint="eastAsia"/>
          <w:szCs w:val="24"/>
        </w:rPr>
        <w:t>①</w:t>
      </w:r>
      <w:r w:rsidRPr="00270994">
        <w:rPr>
          <w:szCs w:val="24"/>
        </w:rPr>
        <w:fldChar w:fldCharType="end"/>
      </w:r>
      <w:r w:rsidRPr="00270994">
        <w:rPr>
          <w:szCs w:val="24"/>
        </w:rPr>
        <w:t xml:space="preserve"> </w:t>
      </w:r>
      <w:r w:rsidR="003F739B" w:rsidRPr="00270994">
        <w:rPr>
          <w:szCs w:val="24"/>
        </w:rPr>
        <w:t>判断若</w:t>
      </w:r>
      <w:r w:rsidR="00C454C2" w:rsidRPr="00270994">
        <w:rPr>
          <w:position w:val="-32"/>
          <w:szCs w:val="24"/>
        </w:rPr>
        <w:object w:dxaOrig="2420" w:dyaOrig="760">
          <v:shape id="_x0000_i1287" type="#_x0000_t75" style="width:121.35pt;height:37.35pt" o:ole="">
            <v:imagedata r:id="rId627" o:title=""/>
          </v:shape>
          <o:OLEObject Type="Embed" ProgID="Equation.DSMT4" ShapeID="_x0000_i1287" DrawAspect="Content" ObjectID="_1480348057" r:id="rId628"/>
        </w:object>
      </w:r>
      <w:r w:rsidR="003F739B" w:rsidRPr="00270994">
        <w:rPr>
          <w:szCs w:val="24"/>
        </w:rPr>
        <w:t>，则</w:t>
      </w:r>
      <w:r w:rsidR="00C454C2" w:rsidRPr="00270994">
        <w:rPr>
          <w:position w:val="-6"/>
          <w:szCs w:val="24"/>
        </w:rPr>
        <w:object w:dxaOrig="820" w:dyaOrig="320">
          <v:shape id="_x0000_i1288" type="#_x0000_t75" style="width:41.35pt;height:16pt" o:ole="">
            <v:imagedata r:id="rId629" o:title=""/>
          </v:shape>
          <o:OLEObject Type="Embed" ProgID="Equation.DSMT4" ShapeID="_x0000_i1288" DrawAspect="Content" ObjectID="_1480348058" r:id="rId630"/>
        </w:object>
      </w:r>
      <w:r w:rsidRPr="00270994">
        <w:rPr>
          <w:szCs w:val="24"/>
        </w:rPr>
        <w:t>；</w:t>
      </w:r>
      <w:r w:rsidR="003F739B" w:rsidRPr="00270994">
        <w:rPr>
          <w:szCs w:val="24"/>
        </w:rPr>
        <w:t>否则，置</w:t>
      </w:r>
      <w:r w:rsidR="00C454C2" w:rsidRPr="00270994">
        <w:rPr>
          <w:position w:val="-10"/>
          <w:szCs w:val="24"/>
        </w:rPr>
        <w:object w:dxaOrig="980" w:dyaOrig="320">
          <v:shape id="_x0000_i1289" type="#_x0000_t75" style="width:49.35pt;height:16pt" o:ole="">
            <v:imagedata r:id="rId631" o:title=""/>
          </v:shape>
          <o:OLEObject Type="Embed" ProgID="Equation.DSMT4" ShapeID="_x0000_i1289" DrawAspect="Content" ObjectID="_1480348059" r:id="rId632"/>
        </w:object>
      </w:r>
      <w:r w:rsidR="003F739B" w:rsidRPr="00270994">
        <w:rPr>
          <w:szCs w:val="24"/>
        </w:rPr>
        <w:t>，转至步骤</w:t>
      </w:r>
      <w:r w:rsidR="003F739B" w:rsidRPr="00270994">
        <w:rPr>
          <w:szCs w:val="24"/>
        </w:rPr>
        <w:t>(2).</w:t>
      </w:r>
    </w:p>
    <w:p w:rsidR="003F739B" w:rsidRPr="00270994" w:rsidRDefault="00C36723" w:rsidP="00C36723">
      <w:pPr>
        <w:ind w:firstLine="480"/>
        <w:rPr>
          <w:szCs w:val="24"/>
        </w:rPr>
      </w:pPr>
      <w:r w:rsidRPr="00270994">
        <w:rPr>
          <w:szCs w:val="24"/>
        </w:rPr>
        <w:fldChar w:fldCharType="begin"/>
      </w:r>
      <w:r w:rsidRPr="00270994">
        <w:rPr>
          <w:szCs w:val="24"/>
        </w:rPr>
        <w:instrText xml:space="preserve"> = 2 \* GB3 </w:instrText>
      </w:r>
      <w:r w:rsidRPr="00270994">
        <w:rPr>
          <w:szCs w:val="24"/>
        </w:rPr>
        <w:fldChar w:fldCharType="separate"/>
      </w:r>
      <w:r w:rsidR="002802B6" w:rsidRPr="00270994">
        <w:rPr>
          <w:rFonts w:hint="eastAsia"/>
          <w:szCs w:val="24"/>
        </w:rPr>
        <w:t>②</w:t>
      </w:r>
      <w:r w:rsidRPr="00270994">
        <w:rPr>
          <w:szCs w:val="24"/>
        </w:rPr>
        <w:fldChar w:fldCharType="end"/>
      </w:r>
      <w:r w:rsidRPr="00270994">
        <w:rPr>
          <w:szCs w:val="24"/>
        </w:rPr>
        <w:t xml:space="preserve"> </w:t>
      </w:r>
      <w:r w:rsidR="003F739B" w:rsidRPr="00270994">
        <w:rPr>
          <w:szCs w:val="24"/>
        </w:rPr>
        <w:t>判断若</w:t>
      </w:r>
      <w:r w:rsidR="00C454C2" w:rsidRPr="00270994">
        <w:rPr>
          <w:position w:val="-32"/>
          <w:szCs w:val="24"/>
        </w:rPr>
        <w:object w:dxaOrig="2420" w:dyaOrig="760">
          <v:shape id="_x0000_i1290" type="#_x0000_t75" style="width:121.35pt;height:37.35pt" o:ole="">
            <v:imagedata r:id="rId633" o:title=""/>
          </v:shape>
          <o:OLEObject Type="Embed" ProgID="Equation.DSMT4" ShapeID="_x0000_i1290" DrawAspect="Content" ObjectID="_1480348060" r:id="rId634"/>
        </w:object>
      </w:r>
      <w:r w:rsidR="003F739B" w:rsidRPr="00270994">
        <w:rPr>
          <w:szCs w:val="24"/>
        </w:rPr>
        <w:t>，则</w:t>
      </w:r>
      <w:r w:rsidR="00C454C2" w:rsidRPr="00270994">
        <w:rPr>
          <w:position w:val="-6"/>
          <w:szCs w:val="24"/>
        </w:rPr>
        <w:object w:dxaOrig="820" w:dyaOrig="320">
          <v:shape id="_x0000_i1291" type="#_x0000_t75" style="width:41.35pt;height:16pt" o:ole="">
            <v:imagedata r:id="rId635" o:title=""/>
          </v:shape>
          <o:OLEObject Type="Embed" ProgID="Equation.DSMT4" ShapeID="_x0000_i1291" DrawAspect="Content" ObjectID="_1480348061" r:id="rId636"/>
        </w:object>
      </w:r>
      <w:r w:rsidRPr="00270994">
        <w:rPr>
          <w:szCs w:val="24"/>
        </w:rPr>
        <w:t>；</w:t>
      </w:r>
      <w:r w:rsidR="003F739B" w:rsidRPr="00270994">
        <w:rPr>
          <w:szCs w:val="24"/>
        </w:rPr>
        <w:t>否则，置</w:t>
      </w:r>
      <w:r w:rsidR="00C454C2" w:rsidRPr="00270994">
        <w:rPr>
          <w:position w:val="-10"/>
          <w:szCs w:val="24"/>
        </w:rPr>
        <w:object w:dxaOrig="780" w:dyaOrig="320">
          <v:shape id="_x0000_i1292" type="#_x0000_t75" style="width:39.35pt;height:16pt" o:ole="">
            <v:imagedata r:id="rId637" o:title=""/>
          </v:shape>
          <o:OLEObject Type="Embed" ProgID="Equation.DSMT4" ShapeID="_x0000_i1292" DrawAspect="Content" ObjectID="_1480348062" r:id="rId638"/>
        </w:object>
      </w:r>
      <w:r w:rsidR="003F739B" w:rsidRPr="00270994">
        <w:rPr>
          <w:szCs w:val="24"/>
        </w:rPr>
        <w:t>，转至步骤</w:t>
      </w:r>
      <w:r w:rsidR="003F739B" w:rsidRPr="00270994">
        <w:rPr>
          <w:szCs w:val="24"/>
        </w:rPr>
        <w:t>(2).</w:t>
      </w:r>
    </w:p>
    <w:p w:rsidR="002950DC" w:rsidRPr="00270994" w:rsidRDefault="002950DC" w:rsidP="007A05C1">
      <w:pPr>
        <w:ind w:firstLine="480"/>
        <w:rPr>
          <w:szCs w:val="21"/>
        </w:rPr>
      </w:pPr>
      <w:r w:rsidRPr="00270994">
        <w:rPr>
          <w:szCs w:val="21"/>
        </w:rPr>
        <w:t>由于相对运动参数的误差特性每时每刻都会发生变化，因此，在每一拍摄时刻求解相对运动参数的同时，相应地求出该组参数对应的误差协方差矩阵。</w:t>
      </w:r>
    </w:p>
    <w:p w:rsidR="002950DC" w:rsidRPr="00270994" w:rsidRDefault="002950DC" w:rsidP="007A05C1">
      <w:pPr>
        <w:ind w:firstLine="480"/>
        <w:rPr>
          <w:szCs w:val="21"/>
        </w:rPr>
      </w:pPr>
      <w:r w:rsidRPr="00270994">
        <w:rPr>
          <w:szCs w:val="21"/>
        </w:rPr>
        <w:t>根据</w:t>
      </w:r>
      <w:r w:rsidRPr="00270994">
        <w:rPr>
          <w:szCs w:val="21"/>
        </w:rPr>
        <w:t>Fisher</w:t>
      </w:r>
      <w:r w:rsidRPr="00270994">
        <w:rPr>
          <w:szCs w:val="21"/>
        </w:rPr>
        <w:t>信息矩阵的定义，相对运动参数的误差协方差矩阵为：</w:t>
      </w:r>
    </w:p>
    <w:p w:rsidR="002950DC" w:rsidRPr="00270994" w:rsidRDefault="00C454C2" w:rsidP="002950DC">
      <w:pPr>
        <w:widowControl/>
        <w:wordWrap w:val="0"/>
        <w:snapToGrid w:val="0"/>
        <w:ind w:firstLine="480"/>
        <w:jc w:val="right"/>
        <w:rPr>
          <w:szCs w:val="21"/>
        </w:rPr>
      </w:pPr>
      <w:r w:rsidRPr="00270994">
        <w:rPr>
          <w:position w:val="-10"/>
          <w:szCs w:val="21"/>
        </w:rPr>
        <w:object w:dxaOrig="1500" w:dyaOrig="360">
          <v:shape id="_x0000_i1293" type="#_x0000_t75" style="width:75.35pt;height:18.65pt" o:ole="">
            <v:imagedata r:id="rId639" o:title=""/>
          </v:shape>
          <o:OLEObject Type="Embed" ProgID="Equation.DSMT4" ShapeID="_x0000_i1293" DrawAspect="Content" ObjectID="_1480348063" r:id="rId640"/>
        </w:object>
      </w:r>
      <w:r w:rsidR="002950DC" w:rsidRPr="00270994">
        <w:rPr>
          <w:szCs w:val="21"/>
        </w:rPr>
        <w:t xml:space="preserve">                            </w:t>
      </w:r>
      <w:r w:rsidR="000B6866" w:rsidRPr="00270994">
        <w:rPr>
          <w:szCs w:val="21"/>
        </w:rPr>
        <w:fldChar w:fldCharType="begin"/>
      </w:r>
      <w:r w:rsidR="000B6866" w:rsidRPr="00270994">
        <w:rPr>
          <w:szCs w:val="21"/>
        </w:rPr>
        <w:instrText xml:space="preserve"> MACROBUTTON MTPlaceRef \* MERGEFORMAT </w:instrText>
      </w:r>
      <w:r w:rsidR="000B6866" w:rsidRPr="00270994">
        <w:rPr>
          <w:szCs w:val="21"/>
        </w:rPr>
        <w:fldChar w:fldCharType="begin"/>
      </w:r>
      <w:r w:rsidR="000B6866" w:rsidRPr="00270994">
        <w:rPr>
          <w:szCs w:val="21"/>
        </w:rPr>
        <w:instrText xml:space="preserve"> SEQ MTEqn \h \* MERGEFORMAT </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MTChap \c \* Arabic \* MERGEFORMAT </w:instrText>
      </w:r>
      <w:r w:rsidR="000B6866" w:rsidRPr="00270994">
        <w:rPr>
          <w:szCs w:val="21"/>
        </w:rPr>
        <w:fldChar w:fldCharType="separate"/>
      </w:r>
      <w:r w:rsidR="008F6C4A">
        <w:rPr>
          <w:szCs w:val="21"/>
        </w:rPr>
        <w:instrText>2</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MTEqn \c \* Arabic \* MERGEFORMAT </w:instrText>
      </w:r>
      <w:r w:rsidR="000B6866" w:rsidRPr="00270994">
        <w:rPr>
          <w:szCs w:val="21"/>
        </w:rPr>
        <w:fldChar w:fldCharType="separate"/>
      </w:r>
      <w:r w:rsidR="008F6C4A">
        <w:rPr>
          <w:szCs w:val="21"/>
        </w:rPr>
        <w:instrText>51</w:instrText>
      </w:r>
      <w:r w:rsidR="000B6866" w:rsidRPr="00270994">
        <w:rPr>
          <w:szCs w:val="21"/>
        </w:rPr>
        <w:fldChar w:fldCharType="end"/>
      </w:r>
      <w:r w:rsidR="000B6866" w:rsidRPr="00270994">
        <w:rPr>
          <w:szCs w:val="21"/>
        </w:rPr>
        <w:instrText>)</w:instrText>
      </w:r>
      <w:r w:rsidR="000B6866" w:rsidRPr="00270994">
        <w:rPr>
          <w:szCs w:val="21"/>
        </w:rPr>
        <w:fldChar w:fldCharType="end"/>
      </w:r>
    </w:p>
    <w:p w:rsidR="002950DC" w:rsidRPr="00270994" w:rsidRDefault="002950DC" w:rsidP="002950DC">
      <w:pPr>
        <w:widowControl/>
        <w:snapToGrid w:val="0"/>
        <w:ind w:firstLineChars="0" w:firstLine="0"/>
        <w:rPr>
          <w:szCs w:val="24"/>
        </w:rPr>
      </w:pPr>
      <w:r w:rsidRPr="00270994">
        <w:rPr>
          <w:szCs w:val="21"/>
        </w:rPr>
        <w:t>式中，</w:t>
      </w:r>
      <w:r w:rsidR="00C454C2" w:rsidRPr="00270994">
        <w:rPr>
          <w:position w:val="-6"/>
          <w:szCs w:val="21"/>
        </w:rPr>
        <w:object w:dxaOrig="240" w:dyaOrig="260">
          <v:shape id="_x0000_i1294" type="#_x0000_t75" style="width:12pt;height:13.35pt" o:ole="">
            <v:imagedata r:id="rId641" o:title=""/>
          </v:shape>
          <o:OLEObject Type="Embed" ProgID="Equation.DSMT4" ShapeID="_x0000_i1294" DrawAspect="Content" ObjectID="_1480348064" r:id="rId642"/>
        </w:object>
      </w:r>
      <w:r w:rsidRPr="00270994">
        <w:rPr>
          <w:szCs w:val="21"/>
        </w:rPr>
        <w:t>为目标函数</w:t>
      </w:r>
      <w:r w:rsidR="00C454C2" w:rsidRPr="00270994">
        <w:rPr>
          <w:position w:val="-6"/>
          <w:szCs w:val="21"/>
        </w:rPr>
        <w:object w:dxaOrig="260" w:dyaOrig="279">
          <v:shape id="_x0000_i1295" type="#_x0000_t75" style="width:13.35pt;height:14pt" o:ole="">
            <v:imagedata r:id="rId643" o:title=""/>
          </v:shape>
          <o:OLEObject Type="Embed" ProgID="Equation.DSMT4" ShapeID="_x0000_i1295" DrawAspect="Content" ObjectID="_1480348065" r:id="rId644"/>
        </w:object>
      </w:r>
      <w:r w:rsidRPr="00270994">
        <w:rPr>
          <w:szCs w:val="21"/>
        </w:rPr>
        <w:t>在相对运动参数估计值处的雅克比矩阵，</w:t>
      </w:r>
      <w:r w:rsidR="00C454C2" w:rsidRPr="00270994">
        <w:rPr>
          <w:position w:val="-6"/>
          <w:szCs w:val="21"/>
        </w:rPr>
        <w:object w:dxaOrig="240" w:dyaOrig="220">
          <v:shape id="_x0000_i1296" type="#_x0000_t75" style="width:12pt;height:12pt" o:ole="">
            <v:imagedata r:id="rId645" o:title=""/>
          </v:shape>
          <o:OLEObject Type="Embed" ProgID="Equation.DSMT4" ShapeID="_x0000_i1296" DrawAspect="Content" ObjectID="_1480348066" r:id="rId646"/>
        </w:object>
      </w:r>
      <w:r w:rsidRPr="00270994">
        <w:rPr>
          <w:szCs w:val="21"/>
        </w:rPr>
        <w:t>为当前时刻特征点重投影误差的标准差，令</w:t>
      </w:r>
      <w:r w:rsidR="00C454C2" w:rsidRPr="00270994">
        <w:rPr>
          <w:position w:val="-14"/>
          <w:szCs w:val="21"/>
        </w:rPr>
        <w:object w:dxaOrig="3600" w:dyaOrig="400">
          <v:shape id="_x0000_i1297" type="#_x0000_t75" style="width:180pt;height:20pt" o:ole="">
            <v:imagedata r:id="rId647" o:title=""/>
          </v:shape>
          <o:OLEObject Type="Embed" ProgID="Equation.DSMT4" ShapeID="_x0000_i1297" DrawAspect="Content" ObjectID="_1480348067" r:id="rId648"/>
        </w:object>
      </w:r>
      <w:r w:rsidRPr="00270994">
        <w:rPr>
          <w:szCs w:val="21"/>
        </w:rPr>
        <w:t>，则</w:t>
      </w:r>
    </w:p>
    <w:p w:rsidR="002950DC" w:rsidRPr="00270994" w:rsidRDefault="00C454C2" w:rsidP="007A05C1">
      <w:pPr>
        <w:wordWrap w:val="0"/>
        <w:ind w:firstLine="480"/>
        <w:jc w:val="right"/>
        <w:rPr>
          <w:szCs w:val="21"/>
        </w:rPr>
      </w:pPr>
      <w:r w:rsidRPr="00270994">
        <w:rPr>
          <w:position w:val="-28"/>
          <w:szCs w:val="21"/>
        </w:rPr>
        <w:object w:dxaOrig="2740" w:dyaOrig="680">
          <v:shape id="_x0000_i1298" type="#_x0000_t75" style="width:137.35pt;height:34.65pt" o:ole="">
            <v:imagedata r:id="rId649" o:title=""/>
          </v:shape>
          <o:OLEObject Type="Embed" ProgID="Equation.DSMT4" ShapeID="_x0000_i1298" DrawAspect="Content" ObjectID="_1480348068" r:id="rId650"/>
        </w:object>
      </w:r>
      <w:r w:rsidR="002950DC" w:rsidRPr="00270994">
        <w:rPr>
          <w:szCs w:val="21"/>
        </w:rPr>
        <w:t xml:space="preserve">            </w:t>
      </w:r>
      <w:r w:rsidR="007A05C1" w:rsidRPr="00270994">
        <w:rPr>
          <w:szCs w:val="21"/>
        </w:rPr>
        <w:t xml:space="preserve">  </w:t>
      </w:r>
      <w:r w:rsidR="002950DC" w:rsidRPr="00270994">
        <w:rPr>
          <w:szCs w:val="21"/>
        </w:rPr>
        <w:t xml:space="preserve">        </w:t>
      </w:r>
      <w:r w:rsidR="000B6866" w:rsidRPr="00270994">
        <w:rPr>
          <w:szCs w:val="21"/>
        </w:rPr>
        <w:fldChar w:fldCharType="begin"/>
      </w:r>
      <w:r w:rsidR="000B6866" w:rsidRPr="00270994">
        <w:rPr>
          <w:szCs w:val="21"/>
        </w:rPr>
        <w:instrText xml:space="preserve"> MACROBUTTON MTPlaceRef \* MERGEFORMAT </w:instrText>
      </w:r>
      <w:r w:rsidR="000B6866" w:rsidRPr="00270994">
        <w:rPr>
          <w:szCs w:val="21"/>
        </w:rPr>
        <w:fldChar w:fldCharType="begin"/>
      </w:r>
      <w:r w:rsidR="000B6866" w:rsidRPr="00270994">
        <w:rPr>
          <w:szCs w:val="21"/>
        </w:rPr>
        <w:instrText xml:space="preserve"> SEQ MTEqn \h \* MERGEFORMAT </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MTChap \c \* Arabic \* MERGEFORMAT </w:instrText>
      </w:r>
      <w:r w:rsidR="000B6866" w:rsidRPr="00270994">
        <w:rPr>
          <w:szCs w:val="21"/>
        </w:rPr>
        <w:fldChar w:fldCharType="separate"/>
      </w:r>
      <w:r w:rsidR="008F6C4A">
        <w:rPr>
          <w:szCs w:val="21"/>
        </w:rPr>
        <w:instrText>2</w:instrText>
      </w:r>
      <w:r w:rsidR="000B6866" w:rsidRPr="00270994">
        <w:rPr>
          <w:szCs w:val="21"/>
        </w:rPr>
        <w:fldChar w:fldCharType="end"/>
      </w:r>
      <w:r w:rsidR="000B6866" w:rsidRPr="00270994">
        <w:rPr>
          <w:szCs w:val="21"/>
        </w:rPr>
        <w:instrText>.</w:instrText>
      </w:r>
      <w:r w:rsidR="000B6866" w:rsidRPr="00270994">
        <w:rPr>
          <w:szCs w:val="21"/>
        </w:rPr>
        <w:fldChar w:fldCharType="begin"/>
      </w:r>
      <w:r w:rsidR="000B6866" w:rsidRPr="00270994">
        <w:rPr>
          <w:szCs w:val="21"/>
        </w:rPr>
        <w:instrText xml:space="preserve"> SEQ MTEqn \c \* Arabic \* MERGEFORMAT </w:instrText>
      </w:r>
      <w:r w:rsidR="000B6866" w:rsidRPr="00270994">
        <w:rPr>
          <w:szCs w:val="21"/>
        </w:rPr>
        <w:fldChar w:fldCharType="separate"/>
      </w:r>
      <w:r w:rsidR="008F6C4A">
        <w:rPr>
          <w:szCs w:val="21"/>
        </w:rPr>
        <w:instrText>52</w:instrText>
      </w:r>
      <w:r w:rsidR="000B6866" w:rsidRPr="00270994">
        <w:rPr>
          <w:szCs w:val="21"/>
        </w:rPr>
        <w:fldChar w:fldCharType="end"/>
      </w:r>
      <w:r w:rsidR="000B6866" w:rsidRPr="00270994">
        <w:rPr>
          <w:szCs w:val="21"/>
        </w:rPr>
        <w:instrText>)</w:instrText>
      </w:r>
      <w:r w:rsidR="000B6866" w:rsidRPr="00270994">
        <w:rPr>
          <w:szCs w:val="21"/>
        </w:rPr>
        <w:fldChar w:fldCharType="end"/>
      </w:r>
    </w:p>
    <w:p w:rsidR="00AE4D90" w:rsidRDefault="002950DC" w:rsidP="00AE4D90">
      <w:pPr>
        <w:ind w:firstLine="480"/>
        <w:rPr>
          <w:szCs w:val="21"/>
        </w:rPr>
      </w:pPr>
      <w:r w:rsidRPr="00270994">
        <w:rPr>
          <w:szCs w:val="21"/>
        </w:rPr>
        <w:t>由上述方法求出的旋转矩阵</w:t>
      </w:r>
      <w:r w:rsidR="00C454C2" w:rsidRPr="00270994">
        <w:rPr>
          <w:position w:val="-14"/>
          <w:szCs w:val="21"/>
        </w:rPr>
        <w:object w:dxaOrig="480" w:dyaOrig="400">
          <v:shape id="_x0000_i1299" type="#_x0000_t75" style="width:24pt;height:20pt" o:ole="">
            <v:imagedata r:id="rId651" o:title=""/>
          </v:shape>
          <o:OLEObject Type="Embed" ProgID="Equation.DSMT4" ShapeID="_x0000_i1299" DrawAspect="Content" ObjectID="_1480348069" r:id="rId652"/>
        </w:object>
      </w:r>
      <w:r w:rsidRPr="00270994">
        <w:rPr>
          <w:szCs w:val="21"/>
        </w:rPr>
        <w:t>对应的姿态四元数和平移矢量</w:t>
      </w:r>
      <w:r w:rsidR="00C454C2" w:rsidRPr="00270994">
        <w:rPr>
          <w:position w:val="-14"/>
          <w:szCs w:val="21"/>
        </w:rPr>
        <w:object w:dxaOrig="440" w:dyaOrig="400">
          <v:shape id="_x0000_i1300" type="#_x0000_t75" style="width:22pt;height:20pt" o:ole="">
            <v:imagedata r:id="rId653" o:title=""/>
          </v:shape>
          <o:OLEObject Type="Embed" ProgID="Equation.DSMT4" ShapeID="_x0000_i1300" DrawAspect="Content" ObjectID="_1480348070" r:id="rId654"/>
        </w:object>
      </w:r>
      <w:r w:rsidRPr="00270994">
        <w:rPr>
          <w:szCs w:val="21"/>
        </w:rPr>
        <w:t>作为视觉量测信息，</w:t>
      </w:r>
      <w:r w:rsidR="00C454C2" w:rsidRPr="00270994">
        <w:rPr>
          <w:position w:val="-6"/>
          <w:szCs w:val="21"/>
        </w:rPr>
        <w:object w:dxaOrig="240" w:dyaOrig="260">
          <v:shape id="_x0000_i1301" type="#_x0000_t75" style="width:12pt;height:13.35pt" o:ole="">
            <v:imagedata r:id="rId655" o:title=""/>
          </v:shape>
          <o:OLEObject Type="Embed" ProgID="Equation.DSMT4" ShapeID="_x0000_i1301" DrawAspect="Content" ObjectID="_1480348071" r:id="rId656"/>
        </w:object>
      </w:r>
      <w:r w:rsidRPr="00270994">
        <w:rPr>
          <w:szCs w:val="21"/>
        </w:rPr>
        <w:t>为其误差协方差矩阵。</w:t>
      </w:r>
      <w:bookmarkStart w:id="164" w:name="_Toc342320711"/>
      <w:bookmarkStart w:id="165" w:name="_Toc342509102"/>
      <w:bookmarkStart w:id="166" w:name="_Toc342509204"/>
      <w:bookmarkStart w:id="167" w:name="_Toc342848668"/>
    </w:p>
    <w:p w:rsidR="003F7970" w:rsidRDefault="003F7970" w:rsidP="00321818">
      <w:pPr>
        <w:pStyle w:val="30"/>
        <w:numPr>
          <w:ilvl w:val="0"/>
          <w:numId w:val="35"/>
        </w:numPr>
        <w:spacing w:before="163" w:after="163"/>
        <w:ind w:right="240"/>
      </w:pPr>
      <w:bookmarkStart w:id="168" w:name="_Toc390953011"/>
      <w:bookmarkStart w:id="169" w:name="_Toc404697775"/>
      <w:bookmarkStart w:id="170" w:name="_Toc404697833"/>
      <w:bookmarkStart w:id="171" w:name="_Toc404874242"/>
      <w:bookmarkStart w:id="172" w:name="_Toc404879643"/>
      <w:bookmarkStart w:id="173" w:name="_Toc405412127"/>
      <w:r>
        <w:rPr>
          <w:rFonts w:hint="eastAsia"/>
        </w:rPr>
        <w:t>视觉导航的误差累积特性</w:t>
      </w:r>
      <w:bookmarkEnd w:id="168"/>
      <w:bookmarkEnd w:id="169"/>
      <w:bookmarkEnd w:id="170"/>
      <w:bookmarkEnd w:id="171"/>
      <w:bookmarkEnd w:id="172"/>
      <w:bookmarkEnd w:id="173"/>
    </w:p>
    <w:p w:rsidR="003F7970" w:rsidRDefault="003F7970" w:rsidP="003F7970">
      <w:pPr>
        <w:ind w:firstLine="480"/>
      </w:pPr>
      <w:r>
        <w:rPr>
          <w:rFonts w:hint="eastAsia"/>
        </w:rPr>
        <w:t>视觉导航具有导航误差随路程累积的特性，且位置误差随航向角发散会发生非线性增长。本小节将通过理论和实验分析并验证相关结论。</w:t>
      </w:r>
    </w:p>
    <w:p w:rsidR="003F7970" w:rsidRDefault="003F7970" w:rsidP="003F7970">
      <w:pPr>
        <w:ind w:firstLine="480"/>
      </w:pPr>
      <w:r>
        <w:rPr>
          <w:rFonts w:hint="eastAsia"/>
        </w:rPr>
        <w:t>设本体系相对世界系的真实位置矢量维</w:t>
      </w:r>
      <w:r w:rsidRPr="00612B67">
        <w:rPr>
          <w:position w:val="-16"/>
        </w:rPr>
        <w:object w:dxaOrig="400" w:dyaOrig="400">
          <v:shape id="_x0000_i1302" type="#_x0000_t75" style="width:20pt;height:20pt" o:ole="">
            <v:imagedata r:id="rId657" o:title=""/>
          </v:shape>
          <o:OLEObject Type="Embed" ProgID="Equation.DSMT4" ShapeID="_x0000_i1302" DrawAspect="Content" ObjectID="_1480348072" r:id="rId658"/>
        </w:object>
      </w:r>
      <w:r>
        <w:rPr>
          <w:rFonts w:hint="eastAsia"/>
        </w:rPr>
        <w:t>和姿态矩阵为</w:t>
      </w:r>
      <w:r w:rsidRPr="00612B67">
        <w:rPr>
          <w:position w:val="-12"/>
        </w:rPr>
        <w:object w:dxaOrig="400" w:dyaOrig="400">
          <v:shape id="_x0000_i1303" type="#_x0000_t75" style="width:20pt;height:20pt" o:ole="">
            <v:imagedata r:id="rId659" o:title=""/>
          </v:shape>
          <o:OLEObject Type="Embed" ProgID="Equation.DSMT4" ShapeID="_x0000_i1303" DrawAspect="Content" ObjectID="_1480348073" r:id="rId660"/>
        </w:object>
      </w:r>
      <w:r>
        <w:rPr>
          <w:rFonts w:hint="eastAsia"/>
        </w:rPr>
        <w:t>，相应视觉导航估值分别为</w:t>
      </w:r>
      <w:r w:rsidRPr="00612B67">
        <w:rPr>
          <w:position w:val="-16"/>
        </w:rPr>
        <w:object w:dxaOrig="400" w:dyaOrig="400">
          <v:shape id="_x0000_i1304" type="#_x0000_t75" style="width:20pt;height:20pt" o:ole="">
            <v:imagedata r:id="rId661" o:title=""/>
          </v:shape>
          <o:OLEObject Type="Embed" ProgID="Equation.DSMT4" ShapeID="_x0000_i1304" DrawAspect="Content" ObjectID="_1480348074" r:id="rId662"/>
        </w:object>
      </w:r>
      <w:r>
        <w:rPr>
          <w:rFonts w:hint="eastAsia"/>
        </w:rPr>
        <w:t>和</w:t>
      </w:r>
      <w:r w:rsidRPr="00612B67">
        <w:rPr>
          <w:position w:val="-12"/>
        </w:rPr>
        <w:object w:dxaOrig="400" w:dyaOrig="420">
          <v:shape id="_x0000_i1305" type="#_x0000_t75" style="width:20pt;height:22pt" o:ole="">
            <v:imagedata r:id="rId663" o:title=""/>
          </v:shape>
          <o:OLEObject Type="Embed" ProgID="Equation.DSMT4" ShapeID="_x0000_i1305" DrawAspect="Content" ObjectID="_1480348075" r:id="rId664"/>
        </w:object>
      </w:r>
      <w:r>
        <w:rPr>
          <w:rFonts w:hint="eastAsia"/>
        </w:rPr>
        <w:t>，估计误差为</w:t>
      </w:r>
      <w:r w:rsidRPr="00612B67">
        <w:rPr>
          <w:position w:val="-16"/>
        </w:rPr>
        <w:object w:dxaOrig="560" w:dyaOrig="400">
          <v:shape id="_x0000_i1306" type="#_x0000_t75" style="width:27.35pt;height:20pt" o:ole="">
            <v:imagedata r:id="rId665" o:title=""/>
          </v:shape>
          <o:OLEObject Type="Embed" ProgID="Equation.DSMT4" ShapeID="_x0000_i1306" DrawAspect="Content" ObjectID="_1480348076" r:id="rId666"/>
        </w:object>
      </w:r>
      <w:r>
        <w:rPr>
          <w:rFonts w:hint="eastAsia"/>
        </w:rPr>
        <w:t>和</w:t>
      </w:r>
      <w:r w:rsidRPr="00612B67">
        <w:rPr>
          <w:position w:val="-12"/>
        </w:rPr>
        <w:object w:dxaOrig="540" w:dyaOrig="400">
          <v:shape id="_x0000_i1307" type="#_x0000_t75" style="width:27.35pt;height:20pt" o:ole="">
            <v:imagedata r:id="rId667" o:title=""/>
          </v:shape>
          <o:OLEObject Type="Embed" ProgID="Equation.DSMT4" ShapeID="_x0000_i1307" DrawAspect="Content" ObjectID="_1480348077" r:id="rId668"/>
        </w:object>
      </w:r>
      <w:r>
        <w:rPr>
          <w:rFonts w:hint="eastAsia"/>
        </w:rPr>
        <w:t>。从</w:t>
      </w:r>
      <w:r>
        <w:rPr>
          <w:rFonts w:hint="eastAsia"/>
        </w:rPr>
        <w:t>k-1</w:t>
      </w:r>
      <w:r>
        <w:rPr>
          <w:rFonts w:hint="eastAsia"/>
        </w:rPr>
        <w:t>时刻到</w:t>
      </w:r>
      <w:r>
        <w:rPr>
          <w:rFonts w:hint="eastAsia"/>
        </w:rPr>
        <w:t>k</w:t>
      </w:r>
      <w:r>
        <w:rPr>
          <w:rFonts w:hint="eastAsia"/>
        </w:rPr>
        <w:t>时刻，本体系相对世界坐标系真实的相对运动参数为</w:t>
      </w:r>
      <w:r w:rsidR="00EA1F04" w:rsidRPr="001A3D36">
        <w:rPr>
          <w:position w:val="-16"/>
        </w:rPr>
        <w:object w:dxaOrig="499" w:dyaOrig="440">
          <v:shape id="_x0000_i1308" type="#_x0000_t75" style="width:24.65pt;height:22pt" o:ole="">
            <v:imagedata r:id="rId669" o:title=""/>
          </v:shape>
          <o:OLEObject Type="Embed" ProgID="Equation.DSMT4" ShapeID="_x0000_i1308" DrawAspect="Content" ObjectID="_1480348078" r:id="rId670"/>
        </w:object>
      </w:r>
      <w:r>
        <w:rPr>
          <w:rFonts w:hint="eastAsia"/>
        </w:rPr>
        <w:t>和</w:t>
      </w:r>
      <w:r w:rsidR="00EA1F04" w:rsidRPr="001A3D36">
        <w:rPr>
          <w:position w:val="-16"/>
        </w:rPr>
        <w:object w:dxaOrig="580" w:dyaOrig="440">
          <v:shape id="_x0000_i1309" type="#_x0000_t75" style="width:29.35pt;height:22pt" o:ole="">
            <v:imagedata r:id="rId671" o:title=""/>
          </v:shape>
          <o:OLEObject Type="Embed" ProgID="Equation.DSMT4" ShapeID="_x0000_i1309" DrawAspect="Content" ObjectID="_1480348079" r:id="rId672"/>
        </w:object>
      </w:r>
      <w:r>
        <w:rPr>
          <w:rFonts w:hint="eastAsia"/>
        </w:rPr>
        <w:t>，相应的视觉导航估值为</w:t>
      </w:r>
      <w:r w:rsidRPr="001A3D36">
        <w:rPr>
          <w:position w:val="-16"/>
        </w:rPr>
        <w:object w:dxaOrig="480" w:dyaOrig="460">
          <v:shape id="_x0000_i1310" type="#_x0000_t75" style="width:24pt;height:23.35pt" o:ole="">
            <v:imagedata r:id="rId673" o:title=""/>
          </v:shape>
          <o:OLEObject Type="Embed" ProgID="Equation.DSMT4" ShapeID="_x0000_i1310" DrawAspect="Content" ObjectID="_1480348080" r:id="rId674"/>
        </w:object>
      </w:r>
      <w:r>
        <w:rPr>
          <w:rFonts w:hint="eastAsia"/>
        </w:rPr>
        <w:t>和</w:t>
      </w:r>
      <w:r w:rsidR="00EA1F04" w:rsidRPr="001A3D36">
        <w:rPr>
          <w:position w:val="-16"/>
        </w:rPr>
        <w:object w:dxaOrig="580" w:dyaOrig="460">
          <v:shape id="_x0000_i1311" type="#_x0000_t75" style="width:29.35pt;height:23.35pt" o:ole="">
            <v:imagedata r:id="rId675" o:title=""/>
          </v:shape>
          <o:OLEObject Type="Embed" ProgID="Equation.DSMT4" ShapeID="_x0000_i1311" DrawAspect="Content" ObjectID="_1480348081" r:id="rId676"/>
        </w:object>
      </w:r>
      <w:r>
        <w:rPr>
          <w:rFonts w:hint="eastAsia"/>
        </w:rPr>
        <w:t>，估计误差为</w:t>
      </w:r>
      <w:r w:rsidR="00EA1F04" w:rsidRPr="001A3D36">
        <w:rPr>
          <w:position w:val="-16"/>
        </w:rPr>
        <w:object w:dxaOrig="639" w:dyaOrig="440">
          <v:shape id="_x0000_i1312" type="#_x0000_t75" style="width:32pt;height:22pt" o:ole="">
            <v:imagedata r:id="rId677" o:title=""/>
          </v:shape>
          <o:OLEObject Type="Embed" ProgID="Equation.DSMT4" ShapeID="_x0000_i1312" DrawAspect="Content" ObjectID="_1480348082" r:id="rId678"/>
        </w:object>
      </w:r>
      <w:r>
        <w:rPr>
          <w:rFonts w:hint="eastAsia"/>
        </w:rPr>
        <w:t>和</w:t>
      </w:r>
      <w:r w:rsidR="00EA1F04" w:rsidRPr="001A3D36">
        <w:rPr>
          <w:position w:val="-16"/>
        </w:rPr>
        <w:object w:dxaOrig="760" w:dyaOrig="440">
          <v:shape id="_x0000_i1313" type="#_x0000_t75" style="width:38.65pt;height:22pt" o:ole="">
            <v:imagedata r:id="rId679" o:title=""/>
          </v:shape>
          <o:OLEObject Type="Embed" ProgID="Equation.DSMT4" ShapeID="_x0000_i1313" DrawAspect="Content" ObjectID="_1480348083" r:id="rId680"/>
        </w:object>
      </w:r>
      <w:r>
        <w:rPr>
          <w:rFonts w:hint="eastAsia"/>
        </w:rPr>
        <w:t>。导航位置、姿态和相对运动信息估计误差具体定义如下：</w:t>
      </w:r>
      <w:r>
        <w:rPr>
          <w:rFonts w:hint="eastAsia"/>
        </w:rPr>
        <w:t xml:space="preserve"> </w:t>
      </w:r>
    </w:p>
    <w:p w:rsidR="003F7970" w:rsidRDefault="003F7970" w:rsidP="00682A53">
      <w:pPr>
        <w:pStyle w:val="MTDisplayEquation"/>
        <w:textAlignment w:val="auto"/>
      </w:pPr>
      <w:r>
        <w:tab/>
      </w:r>
      <w:r w:rsidR="00EA1F04" w:rsidRPr="001E0CB2">
        <w:rPr>
          <w:position w:val="-36"/>
        </w:rPr>
        <w:object w:dxaOrig="1760" w:dyaOrig="840">
          <v:shape id="_x0000_i1314" type="#_x0000_t75" style="width:88.65pt;height:42pt" o:ole="">
            <v:imagedata r:id="rId681" o:title=""/>
          </v:shape>
          <o:OLEObject Type="Embed" ProgID="Equation.DSMT4" ShapeID="_x0000_i1314" DrawAspect="Content" ObjectID="_1480348084" r:id="rId682"/>
        </w:object>
      </w:r>
      <w:r>
        <w:tab/>
        <w:t xml:space="preserve"> </w:t>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53</w:instrText>
        </w:r>
      </w:fldSimple>
      <w:r w:rsidR="00682A53" w:rsidRPr="00270994">
        <w:instrText>)</w:instrText>
      </w:r>
      <w:r w:rsidR="00682A53" w:rsidRPr="00270994">
        <w:fldChar w:fldCharType="end"/>
      </w:r>
    </w:p>
    <w:p w:rsidR="003F7970" w:rsidRDefault="003F7970" w:rsidP="00682A53">
      <w:pPr>
        <w:pStyle w:val="MTDisplayEquation"/>
        <w:textAlignment w:val="auto"/>
      </w:pPr>
      <w:r>
        <w:tab/>
      </w:r>
      <w:r w:rsidR="00EA1F04" w:rsidRPr="00B40A56">
        <w:rPr>
          <w:position w:val="-40"/>
        </w:rPr>
        <w:object w:dxaOrig="2320" w:dyaOrig="940">
          <v:shape id="_x0000_i1315" type="#_x0000_t75" style="width:115.35pt;height:48pt" o:ole="">
            <v:imagedata r:id="rId683" o:title=""/>
          </v:shape>
          <o:OLEObject Type="Embed" ProgID="Equation.DSMT4" ShapeID="_x0000_i1315" DrawAspect="Content" ObjectID="_1480348085" r:id="rId684"/>
        </w:object>
      </w:r>
      <w:r>
        <w:tab/>
        <w:t xml:space="preserve"> </w:t>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54</w:instrText>
        </w:r>
      </w:fldSimple>
      <w:r w:rsidR="00682A53" w:rsidRPr="00270994">
        <w:instrText>)</w:instrText>
      </w:r>
      <w:r w:rsidR="00682A53" w:rsidRPr="00270994">
        <w:fldChar w:fldCharType="end"/>
      </w:r>
    </w:p>
    <w:p w:rsidR="003F7970" w:rsidRDefault="003F7970" w:rsidP="00682A53">
      <w:pPr>
        <w:ind w:firstLine="480"/>
      </w:pPr>
      <w:r>
        <w:rPr>
          <w:rFonts w:hint="eastAsia"/>
        </w:rPr>
        <w:lastRenderedPageBreak/>
        <w:t>因此</w:t>
      </w:r>
    </w:p>
    <w:p w:rsidR="003F7970" w:rsidRDefault="003F7970" w:rsidP="00682A53">
      <w:pPr>
        <w:pStyle w:val="MTDisplayEquation"/>
        <w:textAlignment w:val="auto"/>
      </w:pPr>
      <w:r>
        <w:tab/>
      </w:r>
      <w:r w:rsidR="00EA1F04" w:rsidRPr="001E0CB2">
        <w:rPr>
          <w:position w:val="-36"/>
        </w:rPr>
        <w:object w:dxaOrig="1760" w:dyaOrig="840">
          <v:shape id="_x0000_i1316" type="#_x0000_t75" style="width:88pt;height:42pt" o:ole="">
            <v:imagedata r:id="rId685" o:title=""/>
          </v:shape>
          <o:OLEObject Type="Embed" ProgID="Equation.DSMT4" ShapeID="_x0000_i1316" DrawAspect="Content" ObjectID="_1480348086" r:id="rId686"/>
        </w:object>
      </w:r>
      <w:r>
        <w:tab/>
        <w:t xml:space="preserve"> </w:t>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55</w:instrText>
        </w:r>
      </w:fldSimple>
      <w:r w:rsidR="00682A53" w:rsidRPr="00270994">
        <w:instrText>)</w:instrText>
      </w:r>
      <w:r w:rsidR="00682A53" w:rsidRPr="00270994">
        <w:fldChar w:fldCharType="end"/>
      </w:r>
    </w:p>
    <w:p w:rsidR="003F7970" w:rsidRPr="007A660A" w:rsidRDefault="003F7970" w:rsidP="00682A53">
      <w:pPr>
        <w:pStyle w:val="MTDisplayEquation"/>
        <w:textAlignment w:val="auto"/>
      </w:pPr>
      <w:r>
        <w:tab/>
      </w:r>
      <w:r w:rsidR="00EA1F04" w:rsidRPr="00B40A56">
        <w:rPr>
          <w:position w:val="-40"/>
        </w:rPr>
        <w:object w:dxaOrig="2320" w:dyaOrig="940">
          <v:shape id="_x0000_i1317" type="#_x0000_t75" style="width:115.35pt;height:48pt" o:ole="">
            <v:imagedata r:id="rId687" o:title=""/>
          </v:shape>
          <o:OLEObject Type="Embed" ProgID="Equation.DSMT4" ShapeID="_x0000_i1317" DrawAspect="Content" ObjectID="_1480348087" r:id="rId688"/>
        </w:object>
      </w:r>
      <w:r>
        <w:tab/>
        <w:t xml:space="preserve"> </w:t>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56</w:instrText>
        </w:r>
      </w:fldSimple>
      <w:r w:rsidR="00682A53" w:rsidRPr="00270994">
        <w:instrText>)</w:instrText>
      </w:r>
      <w:r w:rsidR="00682A53" w:rsidRPr="00270994">
        <w:fldChar w:fldCharType="end"/>
      </w:r>
    </w:p>
    <w:p w:rsidR="003F7970" w:rsidRDefault="003F7970" w:rsidP="009B73A1">
      <w:pPr>
        <w:ind w:firstLine="480"/>
      </w:pPr>
      <w:r>
        <w:rPr>
          <w:rFonts w:hint="eastAsia"/>
        </w:rPr>
        <w:t>则视觉导航运动积分公式</w:t>
      </w:r>
      <w:r w:rsidR="009B73A1">
        <w:fldChar w:fldCharType="begin"/>
      </w:r>
      <w:r w:rsidR="009B73A1">
        <w:instrText xml:space="preserve"> GOTOBUTTON ZEqnNum336875  \* MERGEFORMAT </w:instrText>
      </w:r>
      <w:r w:rsidR="009B73A1">
        <w:fldChar w:fldCharType="begin"/>
      </w:r>
      <w:r w:rsidR="009B73A1">
        <w:instrText xml:space="preserve"> REF ZEqnNum336875 \* Charformat \! \* MERGEFORMAT </w:instrText>
      </w:r>
      <w:r w:rsidR="009B73A1">
        <w:fldChar w:fldCharType="separate"/>
      </w:r>
      <w:r w:rsidR="008F6C4A" w:rsidRPr="008F6C4A">
        <w:instrText>(2.46)</w:instrText>
      </w:r>
      <w:r w:rsidR="009B73A1">
        <w:fldChar w:fldCharType="end"/>
      </w:r>
      <w:r w:rsidR="009B73A1">
        <w:fldChar w:fldCharType="end"/>
      </w:r>
      <w:r>
        <w:rPr>
          <w:rFonts w:hint="eastAsia"/>
        </w:rPr>
        <w:t>可写为：</w:t>
      </w:r>
    </w:p>
    <w:p w:rsidR="003F7970" w:rsidRDefault="003F7970" w:rsidP="00682A53">
      <w:pPr>
        <w:pStyle w:val="MTDisplayEquation"/>
        <w:textAlignment w:val="auto"/>
      </w:pPr>
      <w:r>
        <w:tab/>
      </w:r>
      <w:r w:rsidR="00EA1F04" w:rsidRPr="00673513">
        <w:rPr>
          <w:position w:val="-40"/>
        </w:rPr>
        <w:object w:dxaOrig="5740" w:dyaOrig="940">
          <v:shape id="_x0000_i1318" type="#_x0000_t75" style="width:287.35pt;height:48pt" o:ole="">
            <v:imagedata r:id="rId689" o:title=""/>
          </v:shape>
          <o:OLEObject Type="Embed" ProgID="Equation.DSMT4" ShapeID="_x0000_i1318" DrawAspect="Content" ObjectID="_1480348088" r:id="rId690"/>
        </w:object>
      </w:r>
      <w:r>
        <w:tab/>
      </w:r>
      <w:r w:rsidR="00682A53" w:rsidRPr="00270994">
        <w:fldChar w:fldCharType="begin"/>
      </w:r>
      <w:r w:rsidR="00682A53" w:rsidRPr="00270994">
        <w:instrText xml:space="preserve"> MACROBUTTON MTPlaceRef \* MERGEFORMAT </w:instrText>
      </w:r>
      <w:r w:rsidR="00682A53" w:rsidRPr="00270994">
        <w:fldChar w:fldCharType="begin"/>
      </w:r>
      <w:r w:rsidR="00682A53" w:rsidRPr="00270994">
        <w:instrText xml:space="preserve"> SEQ MTEqn \h \* MERGEFORMAT </w:instrText>
      </w:r>
      <w:r w:rsidR="00682A53" w:rsidRPr="00270994">
        <w:fldChar w:fldCharType="end"/>
      </w:r>
      <w:r w:rsidR="00682A53" w:rsidRPr="00270994">
        <w:instrText>(</w:instrText>
      </w:r>
      <w:fldSimple w:instr=" SEQ MTChap \c \* Arabic \* MERGEFORMAT ">
        <w:r w:rsidR="008F6C4A">
          <w:instrText>2</w:instrText>
        </w:r>
      </w:fldSimple>
      <w:r w:rsidR="00682A53" w:rsidRPr="00270994">
        <w:instrText>.</w:instrText>
      </w:r>
      <w:fldSimple w:instr=" SEQ MTEqn \c \* Arabic \* MERGEFORMAT ">
        <w:r w:rsidR="008F6C4A">
          <w:instrText>57</w:instrText>
        </w:r>
      </w:fldSimple>
      <w:r w:rsidR="00682A53" w:rsidRPr="00270994">
        <w:instrText>)</w:instrText>
      </w:r>
      <w:r w:rsidR="00682A53" w:rsidRPr="00270994">
        <w:fldChar w:fldCharType="end"/>
      </w:r>
    </w:p>
    <w:p w:rsidR="003F7970" w:rsidRDefault="003F7970" w:rsidP="003F7970">
      <w:pPr>
        <w:ind w:firstLine="480"/>
      </w:pPr>
      <w:r>
        <w:rPr>
          <w:rFonts w:hint="eastAsia"/>
        </w:rPr>
        <w:t>得到第</w:t>
      </w:r>
      <w:r>
        <w:rPr>
          <w:rFonts w:hint="eastAsia"/>
        </w:rPr>
        <w:t>k</w:t>
      </w:r>
      <w:r>
        <w:rPr>
          <w:rFonts w:hint="eastAsia"/>
        </w:rPr>
        <w:t>时刻位置和姿态误差的基本组成为：</w:t>
      </w:r>
    </w:p>
    <w:p w:rsidR="003F7970" w:rsidRDefault="003F7970" w:rsidP="00A374DC">
      <w:pPr>
        <w:pStyle w:val="MTDisplayEquation"/>
        <w:textAlignment w:val="auto"/>
      </w:pPr>
      <w:r>
        <w:tab/>
      </w:r>
      <w:r w:rsidR="00EA1F04" w:rsidRPr="001812AE">
        <w:rPr>
          <w:position w:val="-40"/>
        </w:rPr>
        <w:object w:dxaOrig="5080" w:dyaOrig="940">
          <v:shape id="_x0000_i1319" type="#_x0000_t75" style="width:254pt;height:48pt" o:ole="">
            <v:imagedata r:id="rId691" o:title=""/>
          </v:shape>
          <o:OLEObject Type="Embed" ProgID="Equation.DSMT4" ShapeID="_x0000_i1319" DrawAspect="Content" ObjectID="_1480348089" r:id="rId692"/>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bookmarkStart w:id="174" w:name="ZEqnNum517065"/>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58</w:instrText>
        </w:r>
      </w:fldSimple>
      <w:r w:rsidR="002802B6" w:rsidRPr="00270994">
        <w:instrText>)</w:instrText>
      </w:r>
      <w:bookmarkEnd w:id="174"/>
      <w:r w:rsidR="002802B6" w:rsidRPr="00270994">
        <w:fldChar w:fldCharType="end"/>
      </w:r>
    </w:p>
    <w:p w:rsidR="003F7970" w:rsidRDefault="003F7970" w:rsidP="003F7970">
      <w:pPr>
        <w:ind w:firstLine="480"/>
      </w:pPr>
      <w:r>
        <w:rPr>
          <w:rFonts w:hint="eastAsia"/>
        </w:rPr>
        <w:t>为了研究视觉导航的发散问题，定义单步位置误差</w:t>
      </w:r>
      <w:r w:rsidRPr="00612B67">
        <w:rPr>
          <w:position w:val="-16"/>
        </w:rPr>
        <w:object w:dxaOrig="700" w:dyaOrig="400">
          <v:shape id="_x0000_i1320" type="#_x0000_t75" style="width:35.35pt;height:20pt" o:ole="">
            <v:imagedata r:id="rId693" o:title=""/>
          </v:shape>
          <o:OLEObject Type="Embed" ProgID="Equation.DSMT4" ShapeID="_x0000_i1320" DrawAspect="Content" ObjectID="_1480348090" r:id="rId694"/>
        </w:object>
      </w:r>
      <w:r>
        <w:rPr>
          <w:rFonts w:hint="eastAsia"/>
        </w:rPr>
        <w:t>和单步姿态误差</w:t>
      </w:r>
      <w:r w:rsidRPr="00612B67">
        <w:rPr>
          <w:position w:val="-12"/>
        </w:rPr>
        <w:object w:dxaOrig="700" w:dyaOrig="400">
          <v:shape id="_x0000_i1321" type="#_x0000_t75" style="width:35.35pt;height:20pt" o:ole="">
            <v:imagedata r:id="rId695" o:title=""/>
          </v:shape>
          <o:OLEObject Type="Embed" ProgID="Equation.DSMT4" ShapeID="_x0000_i1321" DrawAspect="Content" ObjectID="_1480348091" r:id="rId696"/>
        </w:object>
      </w:r>
      <w:r>
        <w:rPr>
          <w:rFonts w:hint="eastAsia"/>
        </w:rPr>
        <w:t>为：</w:t>
      </w:r>
    </w:p>
    <w:p w:rsidR="003F7970" w:rsidRDefault="003F7970" w:rsidP="00A374DC">
      <w:pPr>
        <w:pStyle w:val="MTDisplayEquation"/>
        <w:textAlignment w:val="auto"/>
      </w:pPr>
      <w:r>
        <w:tab/>
      </w:r>
      <w:r w:rsidR="00EA1F04" w:rsidRPr="007C3665">
        <w:rPr>
          <w:position w:val="-36"/>
        </w:rPr>
        <w:object w:dxaOrig="2340" w:dyaOrig="840">
          <v:shape id="_x0000_i1322" type="#_x0000_t75" style="width:124.65pt;height:44.65pt" o:ole="">
            <v:imagedata r:id="rId697" o:title=""/>
          </v:shape>
          <o:OLEObject Type="Embed" ProgID="Equation.DSMT4" ShapeID="_x0000_i1322" DrawAspect="Content" ObjectID="_1480348092" r:id="rId698"/>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bookmarkStart w:id="175" w:name="ZEqnNum117955"/>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59</w:instrText>
        </w:r>
      </w:fldSimple>
      <w:r w:rsidR="002802B6" w:rsidRPr="00270994">
        <w:instrText>)</w:instrText>
      </w:r>
      <w:bookmarkEnd w:id="175"/>
      <w:r w:rsidR="002802B6" w:rsidRPr="00270994">
        <w:fldChar w:fldCharType="end"/>
      </w:r>
    </w:p>
    <w:p w:rsidR="003F7970" w:rsidRDefault="003F7970" w:rsidP="003F7970">
      <w:pPr>
        <w:ind w:firstLine="480"/>
      </w:pPr>
      <w:r>
        <w:rPr>
          <w:rFonts w:hint="eastAsia"/>
        </w:rPr>
        <w:t>单步位置误差的意义是在</w:t>
      </w:r>
      <w:r>
        <w:rPr>
          <w:rFonts w:hint="eastAsia"/>
        </w:rPr>
        <w:t>k-1</w:t>
      </w:r>
      <w:r>
        <w:rPr>
          <w:rFonts w:hint="eastAsia"/>
        </w:rPr>
        <w:t>时刻到</w:t>
      </w:r>
      <w:r>
        <w:rPr>
          <w:rFonts w:hint="eastAsia"/>
        </w:rPr>
        <w:t>k</w:t>
      </w:r>
      <w:r>
        <w:rPr>
          <w:rFonts w:hint="eastAsia"/>
        </w:rPr>
        <w:t>时刻的视觉运动估计中，</w:t>
      </w:r>
      <w:r w:rsidRPr="001A3D36">
        <w:rPr>
          <w:position w:val="-16"/>
        </w:rPr>
        <w:object w:dxaOrig="480" w:dyaOrig="460">
          <v:shape id="_x0000_i1323" type="#_x0000_t75" style="width:24pt;height:23.35pt" o:ole="">
            <v:imagedata r:id="rId673" o:title=""/>
          </v:shape>
          <o:OLEObject Type="Embed" ProgID="Equation.DSMT4" ShapeID="_x0000_i1323" DrawAspect="Content" ObjectID="_1480348093" r:id="rId699"/>
        </w:object>
      </w:r>
      <w:r>
        <w:rPr>
          <w:rFonts w:hint="eastAsia"/>
        </w:rPr>
        <w:t>和</w:t>
      </w:r>
      <w:r w:rsidRPr="001A3D36">
        <w:rPr>
          <w:position w:val="-16"/>
        </w:rPr>
        <w:object w:dxaOrig="580" w:dyaOrig="460">
          <v:shape id="_x0000_i1324" type="#_x0000_t75" style="width:29.35pt;height:23.35pt" o:ole="">
            <v:imagedata r:id="rId700" o:title=""/>
          </v:shape>
          <o:OLEObject Type="Embed" ProgID="Equation.DSMT4" ShapeID="_x0000_i1324" DrawAspect="Content" ObjectID="_1480348094" r:id="rId701"/>
        </w:object>
      </w:r>
      <w:r>
        <w:rPr>
          <w:rFonts w:hint="eastAsia"/>
        </w:rPr>
        <w:t>的误差所导致的</w:t>
      </w:r>
      <w:r>
        <w:rPr>
          <w:rFonts w:hint="eastAsia"/>
        </w:rPr>
        <w:t>k</w:t>
      </w:r>
      <w:r>
        <w:rPr>
          <w:rFonts w:hint="eastAsia"/>
        </w:rPr>
        <w:t>时刻位置和姿态误差分量。将</w:t>
      </w:r>
      <w:r w:rsidR="002802B6">
        <w:fldChar w:fldCharType="begin"/>
      </w:r>
      <w:r w:rsidR="002802B6">
        <w:instrText xml:space="preserve"> GOTOBUTTON ZEqnNum517065  \* MERGEFORMAT </w:instrText>
      </w:r>
      <w:r w:rsidR="002802B6">
        <w:fldChar w:fldCharType="begin"/>
      </w:r>
      <w:r w:rsidR="002802B6">
        <w:instrText xml:space="preserve"> REF ZEqnNum517065 \* Charformat \! \* MERGEFORMAT </w:instrText>
      </w:r>
      <w:r w:rsidR="002802B6">
        <w:fldChar w:fldCharType="separate"/>
      </w:r>
      <w:r w:rsidR="008F6C4A" w:rsidRPr="00270994">
        <w:instrText>(</w:instrText>
      </w:r>
      <w:r w:rsidR="008F6C4A">
        <w:instrText>2</w:instrText>
      </w:r>
      <w:r w:rsidR="008F6C4A" w:rsidRPr="00270994">
        <w:instrText>.</w:instrText>
      </w:r>
      <w:r w:rsidR="008F6C4A">
        <w:instrText>58</w:instrText>
      </w:r>
      <w:r w:rsidR="008F6C4A" w:rsidRPr="00270994">
        <w:instrText>)</w:instrText>
      </w:r>
      <w:r w:rsidR="002802B6">
        <w:fldChar w:fldCharType="end"/>
      </w:r>
      <w:r w:rsidR="002802B6">
        <w:fldChar w:fldCharType="end"/>
      </w:r>
      <w:r>
        <w:rPr>
          <w:rFonts w:hint="eastAsia"/>
        </w:rPr>
        <w:t>代入</w:t>
      </w:r>
      <w:r w:rsidR="002802B6">
        <w:fldChar w:fldCharType="begin"/>
      </w:r>
      <w:r w:rsidR="002802B6">
        <w:instrText xml:space="preserve"> GOTOBUTTON ZEqnNum117955  \* MERGEFORMAT </w:instrText>
      </w:r>
      <w:r w:rsidR="002802B6">
        <w:fldChar w:fldCharType="begin"/>
      </w:r>
      <w:r w:rsidR="002802B6">
        <w:instrText xml:space="preserve"> REF ZEqnNum117955 \* Charformat \! \* MERGEFORMAT </w:instrText>
      </w:r>
      <w:r w:rsidR="002802B6">
        <w:fldChar w:fldCharType="separate"/>
      </w:r>
      <w:r w:rsidR="008F6C4A" w:rsidRPr="00270994">
        <w:instrText>(</w:instrText>
      </w:r>
      <w:r w:rsidR="008F6C4A">
        <w:instrText>2</w:instrText>
      </w:r>
      <w:r w:rsidR="008F6C4A" w:rsidRPr="00270994">
        <w:instrText>.</w:instrText>
      </w:r>
      <w:r w:rsidR="008F6C4A">
        <w:instrText>59</w:instrText>
      </w:r>
      <w:r w:rsidR="008F6C4A" w:rsidRPr="00270994">
        <w:instrText>)</w:instrText>
      </w:r>
      <w:r w:rsidR="002802B6">
        <w:fldChar w:fldCharType="end"/>
      </w:r>
      <w:r w:rsidR="002802B6">
        <w:fldChar w:fldCharType="end"/>
      </w:r>
      <w:r>
        <w:rPr>
          <w:rFonts w:hint="eastAsia"/>
        </w:rPr>
        <w:t>得：</w:t>
      </w:r>
    </w:p>
    <w:p w:rsidR="003F7970" w:rsidRDefault="003F7970" w:rsidP="00A374DC">
      <w:pPr>
        <w:pStyle w:val="MTDisplayEquation"/>
        <w:textAlignment w:val="auto"/>
      </w:pPr>
      <w:r>
        <w:tab/>
      </w:r>
      <w:r w:rsidR="00EA1F04" w:rsidRPr="00123E1B">
        <w:rPr>
          <w:position w:val="-40"/>
        </w:rPr>
        <w:object w:dxaOrig="3159" w:dyaOrig="920">
          <v:shape id="_x0000_i1325" type="#_x0000_t75" style="width:168.65pt;height:48.65pt" o:ole="">
            <v:imagedata r:id="rId702" o:title=""/>
          </v:shape>
          <o:OLEObject Type="Embed" ProgID="Equation.DSMT4" ShapeID="_x0000_i1325" DrawAspect="Content" ObjectID="_1480348095" r:id="rId703"/>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60</w:instrText>
        </w:r>
      </w:fldSimple>
      <w:r w:rsidR="002802B6" w:rsidRPr="00270994">
        <w:instrText>)</w:instrText>
      </w:r>
      <w:r w:rsidR="002802B6" w:rsidRPr="00270994">
        <w:fldChar w:fldCharType="end"/>
      </w:r>
    </w:p>
    <w:p w:rsidR="003F7970" w:rsidRDefault="003F7970" w:rsidP="00A374DC">
      <w:pPr>
        <w:pStyle w:val="MTDisplayEquation"/>
        <w:textAlignment w:val="auto"/>
      </w:pPr>
      <w:r>
        <w:tab/>
      </w:r>
      <w:r w:rsidR="00EA1F04" w:rsidRPr="00123E1B">
        <w:rPr>
          <w:position w:val="-16"/>
        </w:rPr>
        <w:object w:dxaOrig="5720" w:dyaOrig="440">
          <v:shape id="_x0000_i1326" type="#_x0000_t75" style="width:305.35pt;height:23.35pt" o:ole="">
            <v:imagedata r:id="rId704" o:title=""/>
          </v:shape>
          <o:OLEObject Type="Embed" ProgID="Equation.DSMT4" ShapeID="_x0000_i1326" DrawAspect="Content" ObjectID="_1480348096" r:id="rId705"/>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61</w:instrText>
        </w:r>
      </w:fldSimple>
      <w:r w:rsidR="002802B6" w:rsidRPr="00270994">
        <w:instrText>)</w:instrText>
      </w:r>
      <w:r w:rsidR="002802B6" w:rsidRPr="00270994">
        <w:fldChar w:fldCharType="end"/>
      </w:r>
    </w:p>
    <w:p w:rsidR="003F7970" w:rsidRDefault="003F7970" w:rsidP="003F7970">
      <w:pPr>
        <w:ind w:firstLine="480"/>
      </w:pPr>
      <w:r>
        <w:rPr>
          <w:rFonts w:hint="eastAsia"/>
        </w:rPr>
        <w:t>上式描述了单步位置误差和单步姿态误差在导航解算过程中的变化，这种变化的意义是视觉导航的位置和姿态误差发散特性。</w:t>
      </w:r>
      <w:r w:rsidRPr="004513F7">
        <w:rPr>
          <w:position w:val="-12"/>
        </w:rPr>
        <w:object w:dxaOrig="700" w:dyaOrig="400">
          <v:shape id="_x0000_i1327" type="#_x0000_t75" style="width:35.35pt;height:20pt" o:ole="">
            <v:imagedata r:id="rId706" o:title=""/>
          </v:shape>
          <o:OLEObject Type="Embed" ProgID="Equation.DSMT4" ShapeID="_x0000_i1327" DrawAspect="Content" ObjectID="_1480348097" r:id="rId707"/>
        </w:object>
      </w:r>
      <w:r>
        <w:rPr>
          <w:rFonts w:hint="eastAsia"/>
        </w:rPr>
        <w:t>与</w:t>
      </w:r>
      <w:r w:rsidRPr="004513F7">
        <w:rPr>
          <w:position w:val="-16"/>
        </w:rPr>
        <w:object w:dxaOrig="740" w:dyaOrig="440">
          <v:shape id="_x0000_i1328" type="#_x0000_t75" style="width:37.35pt;height:22pt" o:ole="">
            <v:imagedata r:id="rId708" o:title=""/>
          </v:shape>
          <o:OLEObject Type="Embed" ProgID="Equation.DSMT4" ShapeID="_x0000_i1328" DrawAspect="Content" ObjectID="_1480348098" r:id="rId709"/>
        </w:object>
      </w:r>
      <w:r>
        <w:rPr>
          <w:rFonts w:hint="eastAsia"/>
        </w:rPr>
        <w:t>无关，说明姿态导航误差不受位置误差影响。且</w:t>
      </w:r>
      <w:r w:rsidRPr="004513F7">
        <w:rPr>
          <w:position w:val="-16"/>
        </w:rPr>
        <w:object w:dxaOrig="560" w:dyaOrig="400">
          <v:shape id="_x0000_i1329" type="#_x0000_t75" style="width:27.35pt;height:20pt" o:ole="">
            <v:imagedata r:id="rId710" o:title=""/>
          </v:shape>
          <o:OLEObject Type="Embed" ProgID="Equation.DSMT4" ShapeID="_x0000_i1329" DrawAspect="Content" ObjectID="_1480348099" r:id="rId711"/>
        </w:object>
      </w:r>
      <w:r>
        <w:rPr>
          <w:rFonts w:hint="eastAsia"/>
        </w:rPr>
        <w:t>和</w:t>
      </w:r>
      <w:r w:rsidRPr="004513F7">
        <w:rPr>
          <w:position w:val="-12"/>
        </w:rPr>
        <w:object w:dxaOrig="540" w:dyaOrig="400">
          <v:shape id="_x0000_i1330" type="#_x0000_t75" style="width:27.35pt;height:20pt" o:ole="">
            <v:imagedata r:id="rId712" o:title=""/>
          </v:shape>
          <o:OLEObject Type="Embed" ProgID="Equation.DSMT4" ShapeID="_x0000_i1330" DrawAspect="Content" ObjectID="_1480348100" r:id="rId713"/>
        </w:object>
      </w:r>
      <w:r>
        <w:rPr>
          <w:rFonts w:hint="eastAsia"/>
        </w:rPr>
        <w:t>对</w:t>
      </w:r>
      <w:r w:rsidRPr="004513F7">
        <w:rPr>
          <w:position w:val="-12"/>
        </w:rPr>
        <w:object w:dxaOrig="700" w:dyaOrig="400">
          <v:shape id="_x0000_i1331" type="#_x0000_t75" style="width:35.35pt;height:20pt" o:ole="">
            <v:imagedata r:id="rId706" o:title=""/>
          </v:shape>
          <o:OLEObject Type="Embed" ProgID="Equation.DSMT4" ShapeID="_x0000_i1331" DrawAspect="Content" ObjectID="_1480348101" r:id="rId714"/>
        </w:object>
      </w:r>
      <w:r>
        <w:rPr>
          <w:rFonts w:hint="eastAsia"/>
        </w:rPr>
        <w:t>均无影响，因此视觉导航的姿态误差是线性累积的。</w:t>
      </w:r>
      <w:r w:rsidRPr="004513F7">
        <w:rPr>
          <w:position w:val="-16"/>
        </w:rPr>
        <w:object w:dxaOrig="700" w:dyaOrig="400">
          <v:shape id="_x0000_i1332" type="#_x0000_t75" style="width:35.35pt;height:20pt" o:ole="">
            <v:imagedata r:id="rId715" o:title=""/>
          </v:shape>
          <o:OLEObject Type="Embed" ProgID="Equation.DSMT4" ShapeID="_x0000_i1332" DrawAspect="Content" ObjectID="_1480348102" r:id="rId716"/>
        </w:object>
      </w:r>
      <w:r>
        <w:rPr>
          <w:rFonts w:hint="eastAsia"/>
        </w:rPr>
        <w:t>与</w:t>
      </w:r>
      <w:r w:rsidRPr="004513F7">
        <w:rPr>
          <w:position w:val="-16"/>
        </w:rPr>
        <w:object w:dxaOrig="560" w:dyaOrig="400">
          <v:shape id="_x0000_i1333" type="#_x0000_t75" style="width:27.35pt;height:20pt" o:ole="">
            <v:imagedata r:id="rId710" o:title=""/>
          </v:shape>
          <o:OLEObject Type="Embed" ProgID="Equation.DSMT4" ShapeID="_x0000_i1333" DrawAspect="Content" ObjectID="_1480348103" r:id="rId717"/>
        </w:object>
      </w:r>
      <w:r>
        <w:rPr>
          <w:rFonts w:hint="eastAsia"/>
        </w:rPr>
        <w:t>无关，但会受</w:t>
      </w:r>
      <w:r w:rsidRPr="004513F7">
        <w:rPr>
          <w:position w:val="-12"/>
        </w:rPr>
        <w:object w:dxaOrig="660" w:dyaOrig="400">
          <v:shape id="_x0000_i1334" type="#_x0000_t75" style="width:33.35pt;height:20pt" o:ole="">
            <v:imagedata r:id="rId718" o:title=""/>
          </v:shape>
          <o:OLEObject Type="Embed" ProgID="Equation.DSMT4" ShapeID="_x0000_i1334" DrawAspect="Content" ObjectID="_1480348104" r:id="rId719"/>
        </w:object>
      </w:r>
      <w:r>
        <w:rPr>
          <w:rFonts w:hint="eastAsia"/>
        </w:rPr>
        <w:t>影响，说明随姿态误差的增大</w:t>
      </w:r>
      <w:r w:rsidRPr="004513F7">
        <w:rPr>
          <w:position w:val="-16"/>
        </w:rPr>
        <w:object w:dxaOrig="700" w:dyaOrig="400">
          <v:shape id="_x0000_i1335" type="#_x0000_t75" style="width:35.35pt;height:20pt" o:ole="">
            <v:imagedata r:id="rId715" o:title=""/>
          </v:shape>
          <o:OLEObject Type="Embed" ProgID="Equation.DSMT4" ShapeID="_x0000_i1335" DrawAspect="Content" ObjectID="_1480348105" r:id="rId720"/>
        </w:object>
      </w:r>
      <w:r>
        <w:rPr>
          <w:rFonts w:hint="eastAsia"/>
        </w:rPr>
        <w:t>的发散特性会发生改变，这一点最终导致了视觉导航的误差累积特性。且</w:t>
      </w:r>
      <w:r w:rsidRPr="004513F7">
        <w:rPr>
          <w:position w:val="-16"/>
        </w:rPr>
        <w:object w:dxaOrig="700" w:dyaOrig="400">
          <v:shape id="_x0000_i1336" type="#_x0000_t75" style="width:35.35pt;height:20pt" o:ole="">
            <v:imagedata r:id="rId715" o:title=""/>
          </v:shape>
          <o:OLEObject Type="Embed" ProgID="Equation.DSMT4" ShapeID="_x0000_i1336" DrawAspect="Content" ObjectID="_1480348106" r:id="rId721"/>
        </w:object>
      </w:r>
      <w:r>
        <w:rPr>
          <w:rFonts w:hint="eastAsia"/>
        </w:rPr>
        <w:t>同时受</w:t>
      </w:r>
      <w:r w:rsidRPr="004513F7">
        <w:rPr>
          <w:position w:val="-16"/>
        </w:rPr>
        <w:object w:dxaOrig="740" w:dyaOrig="440">
          <v:shape id="_x0000_i1337" type="#_x0000_t75" style="width:37.35pt;height:22pt" o:ole="">
            <v:imagedata r:id="rId708" o:title=""/>
          </v:shape>
          <o:OLEObject Type="Embed" ProgID="Equation.DSMT4" ShapeID="_x0000_i1337" DrawAspect="Content" ObjectID="_1480348107" r:id="rId722"/>
        </w:object>
      </w:r>
      <w:r>
        <w:rPr>
          <w:rFonts w:hint="eastAsia"/>
        </w:rPr>
        <w:t>和</w:t>
      </w:r>
      <w:r w:rsidRPr="004513F7">
        <w:rPr>
          <w:position w:val="-16"/>
        </w:rPr>
        <w:object w:dxaOrig="639" w:dyaOrig="440">
          <v:shape id="_x0000_i1338" type="#_x0000_t75" style="width:32pt;height:22pt" o:ole="">
            <v:imagedata r:id="rId723" o:title=""/>
          </v:shape>
          <o:OLEObject Type="Embed" ProgID="Equation.DSMT4" ShapeID="_x0000_i1338" DrawAspect="Content" ObjectID="_1480348108" r:id="rId724"/>
        </w:object>
      </w:r>
      <w:r>
        <w:rPr>
          <w:rFonts w:hint="eastAsia"/>
        </w:rPr>
        <w:t>的作用，进一步导致了位置精度对姿态误差的敏感性。</w:t>
      </w:r>
    </w:p>
    <w:p w:rsidR="003F7970" w:rsidRDefault="003F7970" w:rsidP="003F7970">
      <w:pPr>
        <w:ind w:firstLine="480"/>
      </w:pPr>
      <w:r>
        <w:rPr>
          <w:rFonts w:hint="eastAsia"/>
        </w:rPr>
        <w:lastRenderedPageBreak/>
        <w:t>为了分析</w:t>
      </w:r>
      <w:r w:rsidRPr="004513F7">
        <w:rPr>
          <w:position w:val="-16"/>
        </w:rPr>
        <w:object w:dxaOrig="740" w:dyaOrig="440">
          <v:shape id="_x0000_i1339" type="#_x0000_t75" style="width:37.35pt;height:22pt" o:ole="">
            <v:imagedata r:id="rId708" o:title=""/>
          </v:shape>
          <o:OLEObject Type="Embed" ProgID="Equation.DSMT4" ShapeID="_x0000_i1339" DrawAspect="Content" ObjectID="_1480348109" r:id="rId725"/>
        </w:object>
      </w:r>
      <w:r>
        <w:rPr>
          <w:rFonts w:hint="eastAsia"/>
        </w:rPr>
        <w:t>和姿态误差（</w:t>
      </w:r>
      <w:r w:rsidRPr="004513F7">
        <w:rPr>
          <w:position w:val="-12"/>
        </w:rPr>
        <w:object w:dxaOrig="660" w:dyaOrig="400">
          <v:shape id="_x0000_i1340" type="#_x0000_t75" style="width:33.35pt;height:20pt" o:ole="">
            <v:imagedata r:id="rId718" o:title=""/>
          </v:shape>
          <o:OLEObject Type="Embed" ProgID="Equation.DSMT4" ShapeID="_x0000_i1340" DrawAspect="Content" ObjectID="_1480348110" r:id="rId726"/>
        </w:object>
      </w:r>
      <w:r>
        <w:rPr>
          <w:rFonts w:hint="eastAsia"/>
        </w:rPr>
        <w:t>及</w:t>
      </w:r>
      <w:r w:rsidRPr="004513F7">
        <w:rPr>
          <w:position w:val="-16"/>
        </w:rPr>
        <w:object w:dxaOrig="639" w:dyaOrig="440">
          <v:shape id="_x0000_i1341" type="#_x0000_t75" style="width:32pt;height:22pt" o:ole="">
            <v:imagedata r:id="rId723" o:title=""/>
          </v:shape>
          <o:OLEObject Type="Embed" ProgID="Equation.DSMT4" ShapeID="_x0000_i1341" DrawAspect="Content" ObjectID="_1480348111" r:id="rId727"/>
        </w:object>
      </w:r>
      <w:r>
        <w:rPr>
          <w:rFonts w:hint="eastAsia"/>
        </w:rPr>
        <w:t>）分别对</w:t>
      </w:r>
      <w:r w:rsidRPr="004513F7">
        <w:rPr>
          <w:position w:val="-16"/>
        </w:rPr>
        <w:object w:dxaOrig="700" w:dyaOrig="400">
          <v:shape id="_x0000_i1342" type="#_x0000_t75" style="width:35.35pt;height:20pt" o:ole="">
            <v:imagedata r:id="rId715" o:title=""/>
          </v:shape>
          <o:OLEObject Type="Embed" ProgID="Equation.DSMT4" ShapeID="_x0000_i1342" DrawAspect="Content" ObjectID="_1480348112" r:id="rId728"/>
        </w:object>
      </w:r>
      <w:r>
        <w:rPr>
          <w:rFonts w:hint="eastAsia"/>
        </w:rPr>
        <w:t>的影响，及其耦合作用，对</w:t>
      </w:r>
      <w:r w:rsidRPr="004513F7">
        <w:rPr>
          <w:position w:val="-16"/>
        </w:rPr>
        <w:object w:dxaOrig="700" w:dyaOrig="400">
          <v:shape id="_x0000_i1343" type="#_x0000_t75" style="width:35.35pt;height:20pt" o:ole="">
            <v:imagedata r:id="rId715" o:title=""/>
          </v:shape>
          <o:OLEObject Type="Embed" ProgID="Equation.DSMT4" ShapeID="_x0000_i1343" DrawAspect="Content" ObjectID="_1480348113" r:id="rId729"/>
        </w:object>
      </w:r>
      <w:r>
        <w:rPr>
          <w:rFonts w:hint="eastAsia"/>
        </w:rPr>
        <w:t>进行如下分解：</w:t>
      </w:r>
    </w:p>
    <w:p w:rsidR="003F7970" w:rsidRDefault="003F7970" w:rsidP="00A374DC">
      <w:pPr>
        <w:pStyle w:val="MTDisplayEquation"/>
        <w:textAlignment w:val="auto"/>
      </w:pPr>
      <w:r>
        <w:tab/>
      </w:r>
      <w:r w:rsidR="00EA1F04" w:rsidRPr="007A7EA9">
        <w:rPr>
          <w:position w:val="-62"/>
        </w:rPr>
        <w:object w:dxaOrig="4580" w:dyaOrig="1400">
          <v:shape id="_x0000_i1344" type="#_x0000_t75" style="width:243.35pt;height:74.65pt" o:ole="">
            <v:imagedata r:id="rId730" o:title=""/>
          </v:shape>
          <o:OLEObject Type="Embed" ProgID="Equation.DSMT4" ShapeID="_x0000_i1344" DrawAspect="Content" ObjectID="_1480348114" r:id="rId731"/>
        </w:object>
      </w:r>
      <w:r>
        <w:tab/>
        <w:t xml:space="preserve"> </w:t>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62</w:instrText>
        </w:r>
      </w:fldSimple>
      <w:r w:rsidR="002802B6" w:rsidRPr="00270994">
        <w:instrText>)</w:instrText>
      </w:r>
      <w:r w:rsidR="002802B6" w:rsidRPr="00270994">
        <w:fldChar w:fldCharType="end"/>
      </w:r>
    </w:p>
    <w:p w:rsidR="003F7970" w:rsidRDefault="003F7970" w:rsidP="003F7970">
      <w:pPr>
        <w:ind w:firstLine="480"/>
      </w:pPr>
      <w:r>
        <w:rPr>
          <w:rFonts w:hint="eastAsia"/>
        </w:rPr>
        <w:t>定义：</w:t>
      </w:r>
    </w:p>
    <w:p w:rsidR="003F7970" w:rsidRDefault="003F7970" w:rsidP="00A374DC">
      <w:pPr>
        <w:pStyle w:val="MTDisplayEquation"/>
        <w:textAlignment w:val="auto"/>
      </w:pPr>
      <w:r>
        <w:tab/>
      </w:r>
      <w:r w:rsidR="00EA1F04" w:rsidRPr="003420B3">
        <w:rPr>
          <w:position w:val="-40"/>
        </w:rPr>
        <w:object w:dxaOrig="3240" w:dyaOrig="920">
          <v:shape id="_x0000_i1345" type="#_x0000_t75" style="width:162pt;height:46pt" o:ole="">
            <v:imagedata r:id="rId732" o:title=""/>
          </v:shape>
          <o:OLEObject Type="Embed" ProgID="Equation.DSMT4" ShapeID="_x0000_i1345" DrawAspect="Content" ObjectID="_1480348115" r:id="rId733"/>
        </w:object>
      </w:r>
      <w:r>
        <w:tab/>
      </w:r>
      <w:r w:rsidR="002802B6" w:rsidRPr="00270994">
        <w:fldChar w:fldCharType="begin"/>
      </w:r>
      <w:r w:rsidR="002802B6" w:rsidRPr="00270994">
        <w:instrText xml:space="preserve"> MACROBUTTON MTPlaceRef \* MERGEFORMAT </w:instrText>
      </w:r>
      <w:r w:rsidR="002802B6" w:rsidRPr="00270994">
        <w:fldChar w:fldCharType="begin"/>
      </w:r>
      <w:r w:rsidR="002802B6" w:rsidRPr="00270994">
        <w:instrText xml:space="preserve"> SEQ MTEqn \h \* MERGEFORMAT </w:instrText>
      </w:r>
      <w:r w:rsidR="002802B6" w:rsidRPr="00270994">
        <w:fldChar w:fldCharType="end"/>
      </w:r>
      <w:r w:rsidR="002802B6" w:rsidRPr="00270994">
        <w:instrText>(</w:instrText>
      </w:r>
      <w:fldSimple w:instr=" SEQ MTChap \c \* Arabic \* MERGEFORMAT ">
        <w:r w:rsidR="008F6C4A">
          <w:instrText>2</w:instrText>
        </w:r>
      </w:fldSimple>
      <w:r w:rsidR="002802B6" w:rsidRPr="00270994">
        <w:instrText>.</w:instrText>
      </w:r>
      <w:fldSimple w:instr=" SEQ MTEqn \c \* Arabic \* MERGEFORMAT ">
        <w:r w:rsidR="008F6C4A">
          <w:instrText>63</w:instrText>
        </w:r>
      </w:fldSimple>
      <w:r w:rsidR="002802B6" w:rsidRPr="00270994">
        <w:instrText>)</w:instrText>
      </w:r>
      <w:r w:rsidR="002802B6" w:rsidRPr="00270994">
        <w:fldChar w:fldCharType="end"/>
      </w:r>
    </w:p>
    <w:p w:rsidR="003F7970" w:rsidRPr="00270994" w:rsidRDefault="003F7970" w:rsidP="003F7970">
      <w:pPr>
        <w:ind w:firstLine="480"/>
      </w:pPr>
      <w:r>
        <w:rPr>
          <w:rFonts w:hint="eastAsia"/>
        </w:rPr>
        <w:t>将</w:t>
      </w:r>
      <w:r w:rsidRPr="004513F7">
        <w:rPr>
          <w:position w:val="-16"/>
        </w:rPr>
        <w:object w:dxaOrig="700" w:dyaOrig="400">
          <v:shape id="_x0000_i1346" type="#_x0000_t75" style="width:35.35pt;height:20pt" o:ole="">
            <v:imagedata r:id="rId715" o:title=""/>
          </v:shape>
          <o:OLEObject Type="Embed" ProgID="Equation.DSMT4" ShapeID="_x0000_i1346" DrawAspect="Content" ObjectID="_1480348116" r:id="rId734"/>
        </w:object>
      </w:r>
      <w:r>
        <w:rPr>
          <w:rFonts w:hint="eastAsia"/>
        </w:rPr>
        <w:t>分解为</w:t>
      </w:r>
      <w:r w:rsidRPr="003420B3">
        <w:rPr>
          <w:position w:val="-16"/>
        </w:rPr>
        <w:object w:dxaOrig="800" w:dyaOrig="400">
          <v:shape id="_x0000_i1347" type="#_x0000_t75" style="width:40pt;height:20pt" o:ole="">
            <v:imagedata r:id="rId735" o:title=""/>
          </v:shape>
          <o:OLEObject Type="Embed" ProgID="Equation.DSMT4" ShapeID="_x0000_i1347" DrawAspect="Content" ObjectID="_1480348117" r:id="rId736"/>
        </w:object>
      </w:r>
      <w:r>
        <w:rPr>
          <w:rFonts w:hint="eastAsia"/>
        </w:rPr>
        <w:t>和</w:t>
      </w:r>
      <w:r w:rsidRPr="003420B3">
        <w:rPr>
          <w:position w:val="-16"/>
        </w:rPr>
        <w:object w:dxaOrig="820" w:dyaOrig="400">
          <v:shape id="_x0000_i1348" type="#_x0000_t75" style="width:41.35pt;height:20pt" o:ole="">
            <v:imagedata r:id="rId737" o:title=""/>
          </v:shape>
          <o:OLEObject Type="Embed" ProgID="Equation.DSMT4" ShapeID="_x0000_i1348" DrawAspect="Content" ObjectID="_1480348118" r:id="rId738"/>
        </w:object>
      </w:r>
      <w:r>
        <w:rPr>
          <w:rFonts w:hint="eastAsia"/>
        </w:rPr>
        <w:t>两项的和有助于观察</w:t>
      </w:r>
      <w:r w:rsidRPr="004513F7">
        <w:rPr>
          <w:position w:val="-16"/>
        </w:rPr>
        <w:object w:dxaOrig="700" w:dyaOrig="400">
          <v:shape id="_x0000_i1349" type="#_x0000_t75" style="width:35.35pt;height:20pt" o:ole="">
            <v:imagedata r:id="rId715" o:title=""/>
          </v:shape>
          <o:OLEObject Type="Embed" ProgID="Equation.DSMT4" ShapeID="_x0000_i1349" DrawAspect="Content" ObjectID="_1480348119" r:id="rId739"/>
        </w:object>
      </w:r>
      <w:r>
        <w:rPr>
          <w:rFonts w:hint="eastAsia"/>
        </w:rPr>
        <w:t>的发散过程。通过实验可以发现，</w:t>
      </w:r>
      <w:r w:rsidRPr="003420B3">
        <w:rPr>
          <w:position w:val="-16"/>
        </w:rPr>
        <w:object w:dxaOrig="740" w:dyaOrig="440">
          <v:shape id="_x0000_i1350" type="#_x0000_t75" style="width:37.35pt;height:22pt" o:ole="">
            <v:imagedata r:id="rId740" o:title=""/>
          </v:shape>
          <o:OLEObject Type="Embed" ProgID="Equation.DSMT4" ShapeID="_x0000_i1350" DrawAspect="Content" ObjectID="_1480348120" r:id="rId741"/>
        </w:object>
      </w:r>
      <w:r>
        <w:rPr>
          <w:rFonts w:hint="eastAsia"/>
        </w:rPr>
        <w:t>是一个均值接近</w:t>
      </w:r>
      <w:r>
        <w:rPr>
          <w:rFonts w:hint="eastAsia"/>
        </w:rPr>
        <w:t>0</w:t>
      </w:r>
      <w:r>
        <w:rPr>
          <w:rFonts w:hint="eastAsia"/>
        </w:rPr>
        <w:t>，近似高斯分部的随机数。因此，</w:t>
      </w:r>
      <w:r w:rsidRPr="003420B3">
        <w:rPr>
          <w:position w:val="-16"/>
        </w:rPr>
        <w:object w:dxaOrig="800" w:dyaOrig="400">
          <v:shape id="_x0000_i1351" type="#_x0000_t75" style="width:40pt;height:20pt" o:ole="">
            <v:imagedata r:id="rId735" o:title=""/>
          </v:shape>
          <o:OLEObject Type="Embed" ProgID="Equation.DSMT4" ShapeID="_x0000_i1351" DrawAspect="Content" ObjectID="_1480348121" r:id="rId742"/>
        </w:object>
      </w:r>
      <w:r>
        <w:rPr>
          <w:rFonts w:hint="eastAsia"/>
        </w:rPr>
        <w:t>的均值也接近</w:t>
      </w:r>
      <w:r>
        <w:rPr>
          <w:rFonts w:hint="eastAsia"/>
        </w:rPr>
        <w:t>0</w:t>
      </w:r>
      <w:r>
        <w:rPr>
          <w:rFonts w:hint="eastAsia"/>
        </w:rPr>
        <w:t>，其累积导致的位置误差不会产生发散。而</w:t>
      </w:r>
      <w:r w:rsidRPr="003420B3">
        <w:rPr>
          <w:position w:val="-16"/>
        </w:rPr>
        <w:object w:dxaOrig="820" w:dyaOrig="400">
          <v:shape id="_x0000_i1352" type="#_x0000_t75" style="width:41.35pt;height:20pt" o:ole="">
            <v:imagedata r:id="rId737" o:title=""/>
          </v:shape>
          <o:OLEObject Type="Embed" ProgID="Equation.DSMT4" ShapeID="_x0000_i1352" DrawAspect="Content" ObjectID="_1480348122" r:id="rId743"/>
        </w:object>
      </w:r>
      <w:r>
        <w:rPr>
          <w:rFonts w:hint="eastAsia"/>
        </w:rPr>
        <w:t>则是导致</w:t>
      </w:r>
      <w:r w:rsidRPr="004513F7">
        <w:rPr>
          <w:position w:val="-16"/>
        </w:rPr>
        <w:object w:dxaOrig="700" w:dyaOrig="400">
          <v:shape id="_x0000_i1353" type="#_x0000_t75" style="width:35.35pt;height:20pt" o:ole="">
            <v:imagedata r:id="rId715" o:title=""/>
          </v:shape>
          <o:OLEObject Type="Embed" ProgID="Equation.DSMT4" ShapeID="_x0000_i1353" DrawAspect="Content" ObjectID="_1480348123" r:id="rId744"/>
        </w:object>
      </w:r>
      <w:r>
        <w:rPr>
          <w:rFonts w:hint="eastAsia"/>
        </w:rPr>
        <w:t>发散的根源。</w:t>
      </w:r>
    </w:p>
    <w:p w:rsidR="000976B0" w:rsidRPr="00270994" w:rsidRDefault="000976B0" w:rsidP="00972C1A">
      <w:pPr>
        <w:pStyle w:val="20"/>
        <w:numPr>
          <w:ilvl w:val="0"/>
          <w:numId w:val="32"/>
        </w:numPr>
        <w:spacing w:before="163" w:after="163"/>
      </w:pPr>
      <w:bookmarkStart w:id="176" w:name="_Toc404697776"/>
      <w:bookmarkStart w:id="177" w:name="_Toc404697834"/>
      <w:bookmarkStart w:id="178" w:name="_Toc404874243"/>
      <w:bookmarkStart w:id="179" w:name="_Toc404879644"/>
      <w:bookmarkStart w:id="180" w:name="_Toc405412128"/>
      <w:r w:rsidRPr="00270994">
        <w:t>本章小</w:t>
      </w:r>
      <w:r w:rsidR="007C41F5" w:rsidRPr="00270994">
        <w:t>结</w:t>
      </w:r>
      <w:bookmarkEnd w:id="164"/>
      <w:bookmarkEnd w:id="165"/>
      <w:bookmarkEnd w:id="166"/>
      <w:bookmarkEnd w:id="167"/>
      <w:bookmarkEnd w:id="176"/>
      <w:bookmarkEnd w:id="177"/>
      <w:bookmarkEnd w:id="178"/>
      <w:bookmarkEnd w:id="179"/>
      <w:bookmarkEnd w:id="180"/>
    </w:p>
    <w:p w:rsidR="00A0576B" w:rsidRDefault="009D6ECD" w:rsidP="00A0576B">
      <w:pPr>
        <w:ind w:firstLine="480"/>
      </w:pPr>
      <w:r w:rsidRPr="00270994">
        <w:t>本章重点</w:t>
      </w:r>
      <w:r w:rsidR="0028324F" w:rsidRPr="00270994">
        <w:t>介绍了惯性导航和视觉导航的基本原理</w:t>
      </w:r>
      <w:r w:rsidRPr="00270994">
        <w:t>，首先介绍了</w:t>
      </w:r>
      <w:r w:rsidR="0028324F" w:rsidRPr="00270994">
        <w:t>惯性导航和视觉导航中常用的坐标系</w:t>
      </w:r>
      <w:r w:rsidRPr="00270994">
        <w:t>；其次</w:t>
      </w:r>
      <w:r w:rsidR="0028324F" w:rsidRPr="00270994">
        <w:t>以</w:t>
      </w:r>
      <w:r w:rsidR="003F69A1" w:rsidRPr="00270994">
        <w:t>世界</w:t>
      </w:r>
      <w:r w:rsidR="0028324F" w:rsidRPr="00270994">
        <w:t>坐标系为导航坐标系，推导了捷联惯性导航</w:t>
      </w:r>
      <w:r w:rsidR="00091A5A" w:rsidRPr="00270994">
        <w:t>系统</w:t>
      </w:r>
      <w:r w:rsidR="002B3594">
        <w:t>的力学编排方程</w:t>
      </w:r>
      <w:r w:rsidR="002B3594">
        <w:rPr>
          <w:rFonts w:hint="eastAsia"/>
        </w:rPr>
        <w:t>并建立了惯导</w:t>
      </w:r>
      <w:r w:rsidR="0028324F" w:rsidRPr="00270994">
        <w:t>误差方程</w:t>
      </w:r>
      <w:r w:rsidRPr="00270994">
        <w:t>；最后</w:t>
      </w:r>
      <w:r w:rsidR="0028324F" w:rsidRPr="00270994">
        <w:t>介绍了视觉导航的算法流程，并针对惯性</w:t>
      </w:r>
      <w:r w:rsidR="0028324F" w:rsidRPr="00270994">
        <w:t>/</w:t>
      </w:r>
      <w:r w:rsidR="0028324F" w:rsidRPr="00270994">
        <w:t>视觉组合导航常用的量测量详细介绍了特征点归一化图像坐标和相对运动参数的获取方法</w:t>
      </w:r>
      <w:r w:rsidR="002B3594">
        <w:rPr>
          <w:rFonts w:hint="eastAsia"/>
        </w:rPr>
        <w:t>，同时从理论上分析了视觉导航的单步误差累积特性</w:t>
      </w:r>
      <w:r w:rsidR="00A0576B" w:rsidRPr="00270994">
        <w:t>。</w:t>
      </w:r>
    </w:p>
    <w:p w:rsidR="001F091F" w:rsidRDefault="001F091F">
      <w:pPr>
        <w:widowControl/>
        <w:spacing w:line="240" w:lineRule="auto"/>
        <w:ind w:firstLineChars="0" w:firstLine="0"/>
        <w:jc w:val="left"/>
        <w:rPr>
          <w:rFonts w:eastAsia="黑体"/>
          <w:bCs/>
          <w:kern w:val="44"/>
          <w:sz w:val="32"/>
          <w:szCs w:val="44"/>
        </w:rPr>
      </w:pPr>
      <w:bookmarkStart w:id="181" w:name="_Toc404697783"/>
      <w:bookmarkStart w:id="182" w:name="_Toc404697841"/>
      <w:r>
        <w:br w:type="page"/>
      </w:r>
    </w:p>
    <w:p w:rsidR="00972C1A" w:rsidRDefault="00972C1A" w:rsidP="00A0576B">
      <w:pPr>
        <w:pStyle w:val="10"/>
        <w:spacing w:before="163" w:after="163"/>
        <w:sectPr w:rsidR="00972C1A" w:rsidSect="006E54BA">
          <w:headerReference w:type="even" r:id="rId745"/>
          <w:endnotePr>
            <w:numFmt w:val="decimal"/>
          </w:endnotePr>
          <w:pgSz w:w="11906" w:h="16838" w:code="9"/>
          <w:pgMar w:top="1418" w:right="1134" w:bottom="1418" w:left="1701" w:header="851" w:footer="851" w:gutter="0"/>
          <w:cols w:space="425"/>
          <w:docGrid w:type="lines" w:linePitch="326"/>
        </w:sectPr>
      </w:pPr>
      <w:bookmarkStart w:id="183" w:name="_Toc404874244"/>
    </w:p>
    <w:p w:rsidR="00A0576B" w:rsidRPr="00270994" w:rsidRDefault="00A0576B" w:rsidP="00A0576B">
      <w:pPr>
        <w:pStyle w:val="10"/>
        <w:spacing w:before="163" w:after="163"/>
      </w:pPr>
      <w:bookmarkStart w:id="184" w:name="_Toc404879645"/>
      <w:bookmarkStart w:id="185" w:name="_Toc405412129"/>
      <w:r w:rsidRPr="00270994">
        <w:lastRenderedPageBreak/>
        <w:t>第</w:t>
      </w:r>
      <w:r w:rsidR="00E01F14">
        <w:rPr>
          <w:rFonts w:hint="eastAsia"/>
        </w:rPr>
        <w:t>三章</w:t>
      </w:r>
      <w:r w:rsidRPr="00270994">
        <w:t xml:space="preserve"> </w:t>
      </w:r>
      <w:r w:rsidRPr="00270994">
        <w:t>惯性</w:t>
      </w:r>
      <w:r w:rsidRPr="00270994">
        <w:t>/</w:t>
      </w:r>
      <w:r w:rsidRPr="00270994">
        <w:t>视觉组合导航方法</w:t>
      </w:r>
      <w:bookmarkEnd w:id="181"/>
      <w:bookmarkEnd w:id="182"/>
      <w:bookmarkEnd w:id="183"/>
      <w:bookmarkEnd w:id="184"/>
      <w:bookmarkEnd w:id="185"/>
    </w:p>
    <w:p w:rsidR="00463B59" w:rsidRPr="00270994" w:rsidRDefault="00463B59" w:rsidP="000B6257">
      <w:pPr>
        <w:ind w:firstLine="480"/>
      </w:pPr>
      <w:r w:rsidRPr="00270994">
        <w:t>惯性导航和视觉导航</w:t>
      </w:r>
      <w:r w:rsidR="00624A69" w:rsidRPr="00270994">
        <w:t>均可独立</w:t>
      </w:r>
      <w:r w:rsidRPr="00270994">
        <w:t>输出完整的</w:t>
      </w:r>
      <w:r w:rsidR="00624A69" w:rsidRPr="00270994">
        <w:t>姿态和</w:t>
      </w:r>
      <w:r w:rsidRPr="00270994">
        <w:t>位置共六维运动信息</w:t>
      </w:r>
      <w:r w:rsidR="00624A69" w:rsidRPr="00270994">
        <w:t>，但惯性导航和视觉导航分别具有不同的导航</w:t>
      </w:r>
      <w:r w:rsidR="00F836E3" w:rsidRPr="00270994">
        <w:t>原理和</w:t>
      </w:r>
      <w:r w:rsidR="00624A69" w:rsidRPr="00270994">
        <w:t>特性。惯性导航是通过加速度和角速度积分的形式得到姿态和位置，具有姿态解算独立且误差线性累积，位置解算依赖于姿态解算且误差非线性累积</w:t>
      </w:r>
      <w:r w:rsidR="00BD46E7" w:rsidRPr="00270994">
        <w:t>，数据输出频率快，一般可达</w:t>
      </w:r>
      <w:r w:rsidR="00BD46E7" w:rsidRPr="00270994">
        <w:t>100HZ</w:t>
      </w:r>
      <w:r w:rsidR="00BD46E7" w:rsidRPr="00270994">
        <w:t>以上，</w:t>
      </w:r>
      <w:r w:rsidR="00F836E3" w:rsidRPr="00270994">
        <w:t>位置精度很低但</w:t>
      </w:r>
      <w:r w:rsidR="00BD46E7" w:rsidRPr="00270994">
        <w:t>姿态精度相对较高等特点。视觉导航是通过识别前后两个时刻双目图像的共同点反推出相对旋转和</w:t>
      </w:r>
      <w:r w:rsidR="00F836E3" w:rsidRPr="00270994">
        <w:t>相对</w:t>
      </w:r>
      <w:r w:rsidR="00BD46E7" w:rsidRPr="00270994">
        <w:t>平移，再对相对旋转和</w:t>
      </w:r>
      <w:r w:rsidR="00F836E3" w:rsidRPr="00270994">
        <w:t>相对</w:t>
      </w:r>
      <w:r w:rsidR="00BD46E7" w:rsidRPr="00270994">
        <w:t>平移进行积分得到载体相对初始时刻的姿态和位置。视觉导航具有计算量大，解算频率一般低于</w:t>
      </w:r>
      <w:r w:rsidR="00BD46E7" w:rsidRPr="00270994">
        <w:t>10HZ</w:t>
      </w:r>
      <w:r w:rsidR="00BD46E7" w:rsidRPr="00270994">
        <w:t>，姿态与位置解算从同一数据得到，姿态误差线性累积并影响位置误差且航向角影响最为显著，</w:t>
      </w:r>
      <w:r w:rsidR="00F836E3" w:rsidRPr="00270994">
        <w:t>单步位置误差累积小。视觉导航的位置精度通常显著高于惯性导航，但姿态精度较低。可见，惯性导航与视觉导航在数据频率、姿态精度、位置精度上都有较好的互补特性。</w:t>
      </w:r>
      <w:r w:rsidR="00177F44">
        <w:fldChar w:fldCharType="begin"/>
      </w:r>
      <w:r w:rsidR="00177F44">
        <w:instrText xml:space="preserve"> MACROBUTTON MTEditEquationSection2 </w:instrText>
      </w:r>
      <w:r w:rsidR="00177F44" w:rsidRPr="00177F44">
        <w:rPr>
          <w:rStyle w:val="MTEquationSection"/>
        </w:rPr>
        <w:instrText>Equation Chapter (Next) Section 1</w:instrText>
      </w:r>
      <w:r w:rsidR="00177F44">
        <w:fldChar w:fldCharType="begin"/>
      </w:r>
      <w:r w:rsidR="00177F44">
        <w:instrText xml:space="preserve"> SEQ MTEqn \r \h \* MERGEFORMAT </w:instrText>
      </w:r>
      <w:r w:rsidR="00177F44">
        <w:fldChar w:fldCharType="end"/>
      </w:r>
      <w:r w:rsidR="00177F44">
        <w:fldChar w:fldCharType="begin"/>
      </w:r>
      <w:r w:rsidR="00177F44">
        <w:instrText xml:space="preserve"> SEQ MTSec \r 1 \h \* MERGEFORMAT </w:instrText>
      </w:r>
      <w:r w:rsidR="00177F44">
        <w:fldChar w:fldCharType="end"/>
      </w:r>
      <w:r w:rsidR="00177F44">
        <w:fldChar w:fldCharType="begin"/>
      </w:r>
      <w:r w:rsidR="00177F44">
        <w:instrText xml:space="preserve"> SEQ MTChap \h \* MERGEFORMAT </w:instrText>
      </w:r>
      <w:r w:rsidR="00177F44">
        <w:fldChar w:fldCharType="end"/>
      </w:r>
      <w:r w:rsidR="00177F44">
        <w:fldChar w:fldCharType="end"/>
      </w:r>
    </w:p>
    <w:p w:rsidR="00AA29C5" w:rsidRPr="00270994" w:rsidRDefault="00F836E3" w:rsidP="003923E4">
      <w:pPr>
        <w:ind w:firstLine="480"/>
      </w:pPr>
      <w:r w:rsidRPr="00270994">
        <w:t>进行</w:t>
      </w:r>
      <w:r w:rsidR="00463B59" w:rsidRPr="00270994">
        <w:t>惯性</w:t>
      </w:r>
      <w:r w:rsidR="00463B59" w:rsidRPr="00270994">
        <w:t>/</w:t>
      </w:r>
      <w:r w:rsidR="00463B59" w:rsidRPr="00270994">
        <w:t>视觉组合导航（</w:t>
      </w:r>
      <w:r w:rsidR="00463B59" w:rsidRPr="00270994">
        <w:t>INS/VNS</w:t>
      </w:r>
      <w:r w:rsidR="00463B59" w:rsidRPr="00270994">
        <w:t>）的</w:t>
      </w:r>
      <w:r w:rsidRPr="00270994">
        <w:t>目的是充分利用</w:t>
      </w:r>
      <w:r w:rsidRPr="00270994">
        <w:t>IMU</w:t>
      </w:r>
      <w:r w:rsidRPr="00270994">
        <w:t>和双目</w:t>
      </w:r>
      <w:r w:rsidR="00B8153C" w:rsidRPr="00270994">
        <w:t>相机得到数据中丰富而冗余的信息，实现惯性导航与视觉导航的优势互补，得到高于惯性导航与视觉导航的姿态和位置精度。基本原理是寻找惯性力学模型与视觉</w:t>
      </w:r>
      <w:r w:rsidR="00F94B3A" w:rsidRPr="00270994">
        <w:t>光学及力学模型中的相同中间信息，以该</w:t>
      </w:r>
      <w:r w:rsidR="00A653FB" w:rsidRPr="00270994">
        <w:t>共同</w:t>
      </w:r>
      <w:r w:rsidR="00F94B3A" w:rsidRPr="00270994">
        <w:t>信息作为量测量</w:t>
      </w:r>
      <w:r w:rsidR="00A653FB" w:rsidRPr="00270994">
        <w:t>并建立相关量测模型。</w:t>
      </w:r>
      <w:r w:rsidR="0069552B" w:rsidRPr="00270994">
        <w:t>由于惯性导航数据更新频率高且</w:t>
      </w:r>
      <w:r w:rsidR="00026D00" w:rsidRPr="00270994">
        <w:t>包含</w:t>
      </w:r>
      <w:r w:rsidR="0069552B" w:rsidRPr="00270994">
        <w:t>加速度</w:t>
      </w:r>
      <w:r w:rsidR="00026D00" w:rsidRPr="00270994">
        <w:t>、速度、位置、</w:t>
      </w:r>
      <w:r w:rsidR="0069552B" w:rsidRPr="00270994">
        <w:t>角速度</w:t>
      </w:r>
      <w:r w:rsidR="00026D00" w:rsidRPr="00270994">
        <w:t>和姿态完整的各阶次运动参数</w:t>
      </w:r>
      <w:r w:rsidR="0069552B" w:rsidRPr="00270994">
        <w:t>，因此状态模型通常基于惯性导航</w:t>
      </w:r>
      <w:r w:rsidR="00026D00" w:rsidRPr="00270994">
        <w:t>为主导航系统建立。采用直接法的</w:t>
      </w:r>
      <w:r w:rsidR="00026D00" w:rsidRPr="00270994">
        <w:t>INS/VNS</w:t>
      </w:r>
      <w:r w:rsidR="00026D00" w:rsidRPr="00270994">
        <w:t>基于惯性力学方程建立状态模型，采用间接法的</w:t>
      </w:r>
      <w:r w:rsidR="00026D00" w:rsidRPr="00270994">
        <w:t>INS/VNS</w:t>
      </w:r>
      <w:r w:rsidR="00026D00" w:rsidRPr="00270994">
        <w:t>基于惯性力学误差方程建立状态方程。</w:t>
      </w:r>
    </w:p>
    <w:p w:rsidR="00026D00" w:rsidRPr="00270994" w:rsidRDefault="00026D00" w:rsidP="000B6257">
      <w:pPr>
        <w:ind w:firstLine="480"/>
      </w:pPr>
      <w:r w:rsidRPr="00270994">
        <w:t>根据量测量选取的不同，传统</w:t>
      </w:r>
      <w:r w:rsidRPr="00270994">
        <w:t>INS/VNS</w:t>
      </w:r>
      <w:r w:rsidRPr="00270994">
        <w:t>方法主要可分为三类：（</w:t>
      </w:r>
      <w:r w:rsidRPr="00270994">
        <w:t>1</w:t>
      </w:r>
      <w:r w:rsidRPr="00270994">
        <w:t>）以视觉相对运动参数为量测量</w:t>
      </w:r>
      <w:r w:rsidR="0096077E" w:rsidRPr="00270994">
        <w:t>，（</w:t>
      </w:r>
      <w:r w:rsidR="0096077E" w:rsidRPr="00270994">
        <w:t>2</w:t>
      </w:r>
      <w:r w:rsidR="0096077E" w:rsidRPr="00270994">
        <w:t>）以惯性和视觉相对运动参数差为量测量，（</w:t>
      </w:r>
      <w:r w:rsidR="0096077E" w:rsidRPr="00270994">
        <w:t>3</w:t>
      </w:r>
      <w:r w:rsidR="0096077E" w:rsidRPr="00270994">
        <w:t>）以视觉特征点坐标为量测量。</w:t>
      </w:r>
      <w:r w:rsidR="00C651D3" w:rsidRPr="00270994">
        <w:t>本章首先介绍这三种方法的传统模型，然后针对第</w:t>
      </w:r>
      <w:r w:rsidR="00C651D3" w:rsidRPr="00270994">
        <w:t>2</w:t>
      </w:r>
      <w:r w:rsidR="00C651D3" w:rsidRPr="00270994">
        <w:t>种方法提出</w:t>
      </w:r>
      <w:r w:rsidR="00C651D3" w:rsidRPr="00270994">
        <w:t>2</w:t>
      </w:r>
      <w:r w:rsidR="00C651D3" w:rsidRPr="00270994">
        <w:t>中改进模型，并通过误差分析和计算机仿真与实验验证所提出方法的有效性。</w:t>
      </w:r>
    </w:p>
    <w:p w:rsidR="00864095" w:rsidRDefault="0096077E" w:rsidP="000B6257">
      <w:pPr>
        <w:pStyle w:val="20"/>
        <w:numPr>
          <w:ilvl w:val="0"/>
          <w:numId w:val="10"/>
        </w:numPr>
        <w:spacing w:before="163" w:after="163"/>
      </w:pPr>
      <w:bookmarkStart w:id="186" w:name="_Toc404697789"/>
      <w:bookmarkStart w:id="187" w:name="_Toc404697847"/>
      <w:bookmarkStart w:id="188" w:name="_Toc404874245"/>
      <w:bookmarkStart w:id="189" w:name="_Toc404879646"/>
      <w:bookmarkStart w:id="190" w:name="_Toc405412130"/>
      <w:r w:rsidRPr="00270994">
        <w:t>以</w:t>
      </w:r>
      <w:r w:rsidR="00F82A3C" w:rsidRPr="00270994">
        <w:t>相对运动参数差为量测量的</w:t>
      </w:r>
      <w:r w:rsidR="00FA7726" w:rsidRPr="00270994">
        <w:t>INS/VNS</w:t>
      </w:r>
      <w:r w:rsidR="00FA7726" w:rsidRPr="00270994">
        <w:t>方法</w:t>
      </w:r>
      <w:bookmarkEnd w:id="186"/>
      <w:bookmarkEnd w:id="187"/>
      <w:bookmarkEnd w:id="188"/>
      <w:bookmarkEnd w:id="189"/>
      <w:bookmarkEnd w:id="190"/>
    </w:p>
    <w:p w:rsidR="00F963A4" w:rsidRDefault="00C957EE" w:rsidP="00F963A4">
      <w:pPr>
        <w:ind w:firstLine="480"/>
      </w:pPr>
      <w:r>
        <w:rPr>
          <w:rFonts w:hint="eastAsia"/>
        </w:rPr>
        <w:t>视觉导航通过运动估计得到</w:t>
      </w:r>
      <w:r>
        <w:rPr>
          <w:rFonts w:hint="eastAsia"/>
        </w:rPr>
        <w:t>k-1</w:t>
      </w:r>
      <w:r>
        <w:rPr>
          <w:rFonts w:hint="eastAsia"/>
        </w:rPr>
        <w:t>时刻和</w:t>
      </w:r>
      <w:r>
        <w:rPr>
          <w:rFonts w:hint="eastAsia"/>
        </w:rPr>
        <w:t>k</w:t>
      </w:r>
      <w:r>
        <w:rPr>
          <w:rFonts w:hint="eastAsia"/>
        </w:rPr>
        <w:t>时刻的相对平移矢量为</w:t>
      </w:r>
      <w:r>
        <w:rPr>
          <w:position w:val="-14"/>
        </w:rPr>
        <w:object w:dxaOrig="859" w:dyaOrig="400">
          <v:shape id="_x0000_i1354" type="#_x0000_t75" style="width:42.65pt;height:20pt" o:ole="">
            <v:imagedata r:id="rId746" o:title=""/>
          </v:shape>
          <o:OLEObject Type="Embed" ProgID="Equation.DSMT4" ShapeID="_x0000_i1354" DrawAspect="Content" ObjectID="_1480348124" r:id="rId747"/>
        </w:object>
      </w:r>
      <w:r>
        <w:rPr>
          <w:rFonts w:hint="eastAsia"/>
        </w:rPr>
        <w:t>和</w:t>
      </w:r>
      <w:r w:rsidRPr="00C957EE">
        <w:rPr>
          <w:rFonts w:hint="eastAsia"/>
        </w:rPr>
        <w:t>相对旋转四元数</w:t>
      </w:r>
      <w:r w:rsidRPr="00270994">
        <w:rPr>
          <w:position w:val="-14"/>
        </w:rPr>
        <w:object w:dxaOrig="740" w:dyaOrig="400">
          <v:shape id="_x0000_i1355" type="#_x0000_t75" style="width:37.35pt;height:19.35pt" o:ole="">
            <v:imagedata r:id="rId748" o:title=""/>
          </v:shape>
          <o:OLEObject Type="Embed" ProgID="Equation.DSMT4" ShapeID="_x0000_i1355" DrawAspect="Content" ObjectID="_1480348125" r:id="rId749"/>
        </w:object>
      </w:r>
      <w:r>
        <w:rPr>
          <w:rFonts w:hint="eastAsia"/>
        </w:rPr>
        <w:t>。</w:t>
      </w:r>
      <w:r w:rsidR="009C1F2D">
        <w:rPr>
          <w:rFonts w:hint="eastAsia"/>
        </w:rPr>
        <w:t>通过惯性导航解算得到的位置和姿态也可得到与惯性频率相同的相对平移矢量</w:t>
      </w:r>
      <w:r w:rsidR="009C1F2D" w:rsidRPr="00270994">
        <w:rPr>
          <w:position w:val="-14"/>
        </w:rPr>
        <w:object w:dxaOrig="800" w:dyaOrig="400">
          <v:shape id="_x0000_i1356" type="#_x0000_t75" style="width:41.35pt;height:19.35pt" o:ole="">
            <v:imagedata r:id="rId750" o:title=""/>
          </v:shape>
          <o:OLEObject Type="Embed" ProgID="Equation.DSMT4" ShapeID="_x0000_i1356" DrawAspect="Content" ObjectID="_1480348126" r:id="rId751"/>
        </w:object>
      </w:r>
      <w:r w:rsidR="009C1F2D">
        <w:rPr>
          <w:rFonts w:hint="eastAsia"/>
        </w:rPr>
        <w:t>和相对旋转四元数</w:t>
      </w:r>
      <w:r w:rsidR="009C1F2D" w:rsidRPr="00270994">
        <w:rPr>
          <w:position w:val="-14"/>
        </w:rPr>
        <w:object w:dxaOrig="680" w:dyaOrig="400">
          <v:shape id="_x0000_i1357" type="#_x0000_t75" style="width:34.65pt;height:19.35pt" o:ole="">
            <v:imagedata r:id="rId752" o:title=""/>
          </v:shape>
          <o:OLEObject Type="Embed" ProgID="Equation.DSMT4" ShapeID="_x0000_i1357" DrawAspect="Content" ObjectID="_1480348127" r:id="rId753"/>
        </w:object>
      </w:r>
      <w:r w:rsidR="009C1F2D">
        <w:rPr>
          <w:rFonts w:hint="eastAsia"/>
        </w:rPr>
        <w:t>。通过对惯性和视觉相对运动参数进行误差</w:t>
      </w:r>
      <w:r w:rsidR="009C1F2D">
        <w:rPr>
          <w:rFonts w:hint="eastAsia"/>
        </w:rPr>
        <w:lastRenderedPageBreak/>
        <w:t>分析，可得到惯性与视觉相对运动参数差与惯性系统平台误差角和位置误差的关系，从而建立以惯导误差方程为状态模型，以惯性和视觉相对运动参数差为量测的量测模型。由于状态量和量测量均为运动参数误差形式，该状态模型与量测模型均具有比较好的线性特性。</w:t>
      </w:r>
      <w:r w:rsidR="002A4D77">
        <w:rPr>
          <w:rFonts w:hint="eastAsia"/>
        </w:rPr>
        <w:t>该惯性</w:t>
      </w:r>
      <w:r w:rsidR="002A4D77">
        <w:rPr>
          <w:rFonts w:hint="eastAsia"/>
        </w:rPr>
        <w:t>/</w:t>
      </w:r>
      <w:r w:rsidR="002A4D77">
        <w:rPr>
          <w:rFonts w:hint="eastAsia"/>
        </w:rPr>
        <w:t>视觉组合导航方法的流程如</w:t>
      </w:r>
      <w:r w:rsidR="002A4D77">
        <w:fldChar w:fldCharType="begin"/>
      </w:r>
      <w:r w:rsidR="002A4D77">
        <w:instrText xml:space="preserve"> </w:instrText>
      </w:r>
      <w:r w:rsidR="002A4D77">
        <w:rPr>
          <w:rFonts w:hint="eastAsia"/>
        </w:rPr>
        <w:instrText>REF _Ref405306746 \h</w:instrText>
      </w:r>
      <w:r w:rsidR="002A4D77">
        <w:instrText xml:space="preserve"> </w:instrText>
      </w:r>
      <w:r w:rsidR="002A4D77">
        <w:fldChar w:fldCharType="separate"/>
      </w:r>
      <w:r w:rsidR="008F6C4A">
        <w:rPr>
          <w:rFonts w:hint="eastAsia"/>
        </w:rPr>
        <w:t>图</w:t>
      </w:r>
      <w:r w:rsidR="008F6C4A">
        <w:t>9</w:t>
      </w:r>
      <w:r w:rsidR="002A4D77">
        <w:fldChar w:fldCharType="end"/>
      </w:r>
      <w:r w:rsidR="002A4D77">
        <w:rPr>
          <w:rFonts w:hint="eastAsia"/>
        </w:rPr>
        <w:t>所示。</w:t>
      </w:r>
    </w:p>
    <w:p w:rsidR="00F963A4" w:rsidRDefault="00522C00" w:rsidP="00522C00">
      <w:pPr>
        <w:pStyle w:val="ae"/>
      </w:pPr>
      <w:r w:rsidRPr="00522C00">
        <w:object w:dxaOrig="10865" w:dyaOrig="4758">
          <v:shape id="_x0000_i1358" type="#_x0000_t75" style="width:453.35pt;height:198.65pt" o:ole="">
            <v:imagedata r:id="rId754" o:title=""/>
          </v:shape>
          <o:OLEObject Type="Embed" ProgID="Visio.Drawing.11" ShapeID="_x0000_i1358" DrawAspect="Content" ObjectID="_1480348128" r:id="rId755"/>
        </w:object>
      </w:r>
    </w:p>
    <w:p w:rsidR="00F963A4" w:rsidRPr="00F963A4" w:rsidRDefault="00F963A4" w:rsidP="00F963A4">
      <w:pPr>
        <w:pStyle w:val="a8"/>
      </w:pPr>
      <w:bookmarkStart w:id="191" w:name="_Ref405306746"/>
      <w:bookmarkStart w:id="192" w:name="_Toc40532277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t>9</w:t>
      </w:r>
      <w:r>
        <w:fldChar w:fldCharType="end"/>
      </w:r>
      <w:bookmarkEnd w:id="191"/>
      <w:r>
        <w:rPr>
          <w:rFonts w:hint="eastAsia"/>
        </w:rPr>
        <w:t xml:space="preserve"> </w:t>
      </w:r>
      <w:r>
        <w:rPr>
          <w:rFonts w:hint="eastAsia"/>
        </w:rPr>
        <w:t>以相对运动参数差为量测的</w:t>
      </w:r>
      <w:r>
        <w:rPr>
          <w:rFonts w:hint="eastAsia"/>
        </w:rPr>
        <w:t>INS/VNS</w:t>
      </w:r>
      <w:r>
        <w:rPr>
          <w:rFonts w:hint="eastAsia"/>
        </w:rPr>
        <w:t>流程</w:t>
      </w:r>
      <w:bookmarkEnd w:id="192"/>
    </w:p>
    <w:p w:rsidR="005674F6" w:rsidRPr="00270994" w:rsidRDefault="000D35BA" w:rsidP="000B6257">
      <w:pPr>
        <w:pStyle w:val="30"/>
        <w:numPr>
          <w:ilvl w:val="0"/>
          <w:numId w:val="12"/>
        </w:numPr>
        <w:spacing w:before="163" w:after="163"/>
        <w:ind w:left="660" w:right="240"/>
      </w:pPr>
      <w:bookmarkStart w:id="193" w:name="_Toc404697790"/>
      <w:bookmarkStart w:id="194" w:name="_Toc404697848"/>
      <w:bookmarkStart w:id="195" w:name="_Toc404874246"/>
      <w:bookmarkStart w:id="196" w:name="_Toc404879647"/>
      <w:bookmarkStart w:id="197" w:name="_Toc405412131"/>
      <w:r w:rsidRPr="00270994">
        <w:t>状态模型</w:t>
      </w:r>
      <w:bookmarkEnd w:id="193"/>
      <w:bookmarkEnd w:id="194"/>
      <w:bookmarkEnd w:id="195"/>
      <w:bookmarkEnd w:id="196"/>
      <w:bookmarkEnd w:id="197"/>
    </w:p>
    <w:p w:rsidR="005674F6" w:rsidRPr="00270994" w:rsidRDefault="005674F6" w:rsidP="000B6257">
      <w:pPr>
        <w:tabs>
          <w:tab w:val="center" w:pos="2037"/>
          <w:tab w:val="center" w:pos="2100"/>
          <w:tab w:val="center" w:pos="2268"/>
        </w:tabs>
        <w:ind w:firstLine="480"/>
      </w:pPr>
      <w:r w:rsidRPr="00270994">
        <w:t>以运动参数误差和</w:t>
      </w:r>
      <w:r w:rsidRPr="00270994">
        <w:t>IMU</w:t>
      </w:r>
      <w:r w:rsidRPr="00270994">
        <w:t>漂移为状态量，以世界坐标系下的惯导误差方程作为状态模型：</w:t>
      </w:r>
    </w:p>
    <w:p w:rsidR="005674F6" w:rsidRPr="00270994" w:rsidRDefault="005674F6" w:rsidP="004C64FB">
      <w:pPr>
        <w:pStyle w:val="12"/>
        <w:snapToGrid/>
        <w:ind w:firstLine="480"/>
      </w:pPr>
      <w:r w:rsidRPr="00270994">
        <w:tab/>
      </w:r>
      <w:r w:rsidRPr="00270994">
        <w:object w:dxaOrig="3280" w:dyaOrig="499">
          <v:shape id="_x0000_i1359" type="#_x0000_t75" style="width:163.35pt;height:24pt" o:ole="">
            <v:imagedata r:id="rId756" o:title=""/>
          </v:shape>
          <o:OLEObject Type="Embed" ProgID="Equation.DSMT4" ShapeID="_x0000_i1359" DrawAspect="Content" ObjectID="_1480348129" r:id="rId757"/>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198" w:name="ZEqnNum905732"/>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w:instrText>
        </w:r>
      </w:fldSimple>
      <w:r w:rsidR="00067CC9" w:rsidRPr="00270994">
        <w:instrText>)</w:instrText>
      </w:r>
      <w:bookmarkEnd w:id="198"/>
      <w:r w:rsidR="00067CC9" w:rsidRPr="00270994">
        <w:fldChar w:fldCharType="end"/>
      </w:r>
    </w:p>
    <w:p w:rsidR="00067CC9" w:rsidRPr="00270994" w:rsidRDefault="00067CC9" w:rsidP="004C64FB">
      <w:pPr>
        <w:pStyle w:val="12"/>
        <w:snapToGrid/>
        <w:ind w:firstLineChars="0" w:firstLine="0"/>
      </w:pPr>
      <w:r w:rsidRPr="00270994">
        <w:t>其中</w:t>
      </w:r>
      <w:r w:rsidRPr="00270994">
        <w:object w:dxaOrig="200" w:dyaOrig="320">
          <v:shape id="_x0000_i1360" type="#_x0000_t75" style="width:10pt;height:16pt" o:ole="">
            <v:imagedata r:id="rId758" o:title=""/>
          </v:shape>
          <o:OLEObject Type="Embed" ProgID="Equation.DSMT4" ShapeID="_x0000_i1360" DrawAspect="Content" ObjectID="_1480348130" r:id="rId759"/>
        </w:object>
      </w:r>
      <w:r w:rsidRPr="00270994">
        <w:t>、</w:t>
      </w:r>
      <w:r w:rsidRPr="00270994">
        <w:object w:dxaOrig="320" w:dyaOrig="279">
          <v:shape id="_x0000_i1361" type="#_x0000_t75" style="width:16pt;height:14pt" o:ole="">
            <v:imagedata r:id="rId760" o:title=""/>
          </v:shape>
          <o:OLEObject Type="Embed" ProgID="Equation.DSMT4" ShapeID="_x0000_i1361" DrawAspect="Content" ObjectID="_1480348131" r:id="rId761"/>
        </w:object>
      </w:r>
      <w:r w:rsidRPr="00270994">
        <w:t>和</w:t>
      </w:r>
      <w:r w:rsidRPr="00270994">
        <w:object w:dxaOrig="320" w:dyaOrig="279">
          <v:shape id="_x0000_i1362" type="#_x0000_t75" style="width:16pt;height:14pt" o:ole="">
            <v:imagedata r:id="rId762" o:title=""/>
          </v:shape>
          <o:OLEObject Type="Embed" ProgID="Equation.DSMT4" ShapeID="_x0000_i1362" DrawAspect="Content" ObjectID="_1480348132" r:id="rId763"/>
        </w:object>
      </w:r>
      <w:r w:rsidRPr="00270994">
        <w:t>的定义见</w:t>
      </w:r>
      <w:r w:rsidRPr="00270994">
        <w:t>2.2.2</w:t>
      </w:r>
      <w:r w:rsidRPr="00270994">
        <w:t>节，</w:t>
      </w:r>
      <w:r w:rsidRPr="00270994">
        <w:object w:dxaOrig="200" w:dyaOrig="220">
          <v:shape id="_x0000_i1363" type="#_x0000_t75" style="width:10pt;height:12pt" o:ole="">
            <v:imagedata r:id="rId764" o:title=""/>
          </v:shape>
          <o:OLEObject Type="Embed" ProgID="Equation.DSMT4" ShapeID="_x0000_i1363" DrawAspect="Content" ObjectID="_1480348133" r:id="rId765"/>
        </w:object>
      </w:r>
      <w:r w:rsidRPr="00270994">
        <w:t>和</w:t>
      </w:r>
      <w:r w:rsidRPr="00270994">
        <w:object w:dxaOrig="240" w:dyaOrig="279">
          <v:shape id="_x0000_i1364" type="#_x0000_t75" style="width:12pt;height:14pt" o:ole="">
            <v:imagedata r:id="rId766" o:title=""/>
          </v:shape>
          <o:OLEObject Type="Embed" ProgID="Equation.DSMT4" ShapeID="_x0000_i1364" DrawAspect="Content" ObjectID="_1480348134" r:id="rId767"/>
        </w:object>
      </w:r>
      <w:r w:rsidRPr="00270994">
        <w:t>分别为陀螺仪和加速度计的常值漂移。根据惯导误差方程</w:t>
      </w:r>
      <w:r w:rsidRPr="00270994">
        <w:fldChar w:fldCharType="begin"/>
      </w:r>
      <w:r w:rsidRPr="00270994">
        <w:instrText xml:space="preserve"> GOTOBUTTON ZEqnNum101576  \* MERGEFORMAT </w:instrText>
      </w:r>
      <w:r w:rsidRPr="00270994">
        <w:fldChar w:fldCharType="begin"/>
      </w:r>
      <w:r w:rsidRPr="00270994">
        <w:instrText xml:space="preserve"> REF ZEqnNum101576 \* Charformat \! \* MERGEFORMAT </w:instrText>
      </w:r>
      <w:r w:rsidRPr="00270994">
        <w:fldChar w:fldCharType="separate"/>
      </w:r>
      <w:r w:rsidR="008F6C4A" w:rsidRPr="008F6C4A">
        <w:instrText>(2.36)</w:instrText>
      </w:r>
      <w:r w:rsidRPr="00270994">
        <w:fldChar w:fldCharType="end"/>
      </w:r>
      <w:r w:rsidRPr="00270994">
        <w:fldChar w:fldCharType="end"/>
      </w:r>
      <w:r w:rsidRPr="00270994">
        <w:t>可得状态误差方程为：</w:t>
      </w:r>
    </w:p>
    <w:p w:rsidR="005674F6" w:rsidRPr="00270994" w:rsidRDefault="005674F6" w:rsidP="004C64FB">
      <w:pPr>
        <w:pStyle w:val="12"/>
        <w:snapToGrid/>
        <w:ind w:firstLine="480"/>
      </w:pPr>
      <w:r w:rsidRPr="00270994">
        <w:tab/>
      </w:r>
      <w:r w:rsidRPr="00270994">
        <w:object w:dxaOrig="3700" w:dyaOrig="1880">
          <v:shape id="_x0000_i1365" type="#_x0000_t75" style="width:180pt;height:91.35pt" o:ole="">
            <v:imagedata r:id="rId768" o:title=""/>
          </v:shape>
          <o:OLEObject Type="Embed" ProgID="Equation.DSMT4" ShapeID="_x0000_i1365" DrawAspect="Content" ObjectID="_1480348135" r:id="rId76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199" w:name="ZEqnNum760224"/>
      <w:r w:rsidRPr="00270994">
        <w:instrText>(</w:instrText>
      </w:r>
      <w:fldSimple w:instr=" SEQ MTChap \c \* Arabic \* MERGEFORMAT ">
        <w:r w:rsidR="008F6C4A">
          <w:instrText>3</w:instrText>
        </w:r>
      </w:fldSimple>
      <w:r w:rsidRPr="00270994">
        <w:instrText>.</w:instrText>
      </w:r>
      <w:fldSimple w:instr=" SEQ MTEqn \c \* Arabic \* MERGEFORMAT ">
        <w:r w:rsidR="008F6C4A">
          <w:instrText>2</w:instrText>
        </w:r>
      </w:fldSimple>
      <w:r w:rsidRPr="00270994">
        <w:instrText>)</w:instrText>
      </w:r>
      <w:bookmarkEnd w:id="199"/>
      <w:r w:rsidRPr="00270994">
        <w:fldChar w:fldCharType="end"/>
      </w:r>
    </w:p>
    <w:p w:rsidR="005674F6" w:rsidRPr="00270994" w:rsidRDefault="005674F6" w:rsidP="000B6257">
      <w:pPr>
        <w:pStyle w:val="30"/>
        <w:numPr>
          <w:ilvl w:val="0"/>
          <w:numId w:val="12"/>
        </w:numPr>
        <w:spacing w:before="163" w:after="163"/>
        <w:ind w:left="660" w:right="240"/>
      </w:pPr>
      <w:bookmarkStart w:id="200" w:name="_Toc404697791"/>
      <w:bookmarkStart w:id="201" w:name="_Toc404697849"/>
      <w:bookmarkStart w:id="202" w:name="_Toc404874247"/>
      <w:bookmarkStart w:id="203" w:name="_Toc404879648"/>
      <w:bookmarkStart w:id="204" w:name="_Toc405412132"/>
      <w:r w:rsidRPr="00270994">
        <w:t>基于相对运动参数差的</w:t>
      </w:r>
      <w:r w:rsidR="00B473CC" w:rsidRPr="00270994">
        <w:t>量测量</w:t>
      </w:r>
      <w:bookmarkEnd w:id="200"/>
      <w:bookmarkEnd w:id="201"/>
      <w:bookmarkEnd w:id="202"/>
      <w:bookmarkEnd w:id="203"/>
      <w:bookmarkEnd w:id="204"/>
    </w:p>
    <w:p w:rsidR="005674F6" w:rsidRPr="00270994" w:rsidRDefault="005674F6" w:rsidP="000B6257">
      <w:pPr>
        <w:ind w:firstLine="480"/>
      </w:pPr>
      <w:r w:rsidRPr="00270994">
        <w:t>首先给出了</w:t>
      </w:r>
      <w:r w:rsidR="00B473CC" w:rsidRPr="00270994">
        <w:t>量测量</w:t>
      </w:r>
      <w:r w:rsidRPr="00270994">
        <w:t>计算方法和传统</w:t>
      </w:r>
      <w:r w:rsidR="00AE4D90" w:rsidRPr="00270994">
        <w:t>量测模型</w:t>
      </w:r>
      <w:r w:rsidRPr="00270994">
        <w:t>，然后提出了改进的相对旋转差</w:t>
      </w:r>
      <w:r w:rsidR="00AE4D90" w:rsidRPr="00270994">
        <w:t>量测模型</w:t>
      </w:r>
      <w:r w:rsidRPr="00270994">
        <w:t>。由于视觉系统的采样频率低于惯性系统，组合导航系统以视觉采样周期进行信息融合，本文中所指</w:t>
      </w:r>
      <w:r w:rsidRPr="00270994">
        <w:t>k</w:t>
      </w:r>
      <w:r w:rsidRPr="00270994">
        <w:t>时刻均以视觉采样周期为基准。</w:t>
      </w:r>
    </w:p>
    <w:p w:rsidR="005674F6" w:rsidRPr="00270994" w:rsidRDefault="005674F6" w:rsidP="000B6257">
      <w:pPr>
        <w:tabs>
          <w:tab w:val="center" w:pos="2037"/>
        </w:tabs>
        <w:ind w:firstLine="480"/>
      </w:pPr>
      <w:r w:rsidRPr="00270994">
        <w:lastRenderedPageBreak/>
        <w:t>定义</w:t>
      </w:r>
      <w:r w:rsidRPr="00270994">
        <w:t>k</w:t>
      </w:r>
      <w:r w:rsidRPr="00270994">
        <w:t>时刻本体坐标系</w:t>
      </w:r>
      <w:r w:rsidRPr="00270994">
        <w:rPr>
          <w:position w:val="-12"/>
        </w:rPr>
        <w:object w:dxaOrig="260" w:dyaOrig="360">
          <v:shape id="_x0000_i1366" type="#_x0000_t75" style="width:13.35pt;height:18.65pt" o:ole="">
            <v:imagedata r:id="rId770" o:title=""/>
          </v:shape>
          <o:OLEObject Type="Embed" ProgID="Equation.DSMT4" ShapeID="_x0000_i1366" DrawAspect="Content" ObjectID="_1480348136" r:id="rId771"/>
        </w:object>
      </w:r>
      <w:r w:rsidRPr="00270994">
        <w:t>相对</w:t>
      </w:r>
      <w:r w:rsidRPr="00270994">
        <w:t>k-1</w:t>
      </w:r>
      <w:r w:rsidRPr="00270994">
        <w:t>时刻本体坐标系</w:t>
      </w:r>
      <w:r w:rsidRPr="00270994">
        <w:rPr>
          <w:position w:val="-12"/>
        </w:rPr>
        <w:object w:dxaOrig="380" w:dyaOrig="360">
          <v:shape id="_x0000_i1367" type="#_x0000_t75" style="width:19.35pt;height:18.65pt" o:ole="">
            <v:imagedata r:id="rId772" o:title=""/>
          </v:shape>
          <o:OLEObject Type="Embed" ProgID="Equation.DSMT4" ShapeID="_x0000_i1367" DrawAspect="Content" ObjectID="_1480348137" r:id="rId773"/>
        </w:object>
      </w:r>
      <w:r w:rsidRPr="00270994">
        <w:t>的相对旋转四元数</w:t>
      </w:r>
      <w:r w:rsidRPr="00270994">
        <w:rPr>
          <w:position w:val="-14"/>
        </w:rPr>
        <w:object w:dxaOrig="420" w:dyaOrig="400">
          <v:shape id="_x0000_i1368" type="#_x0000_t75" style="width:22pt;height:19.35pt" o:ole="">
            <v:imagedata r:id="rId774" o:title=""/>
          </v:shape>
          <o:OLEObject Type="Embed" ProgID="Equation.DSMT4" ShapeID="_x0000_i1368" DrawAspect="Content" ObjectID="_1480348138" r:id="rId775"/>
        </w:object>
      </w:r>
      <w:r w:rsidRPr="00270994">
        <w:t>和平移矢量</w:t>
      </w:r>
      <w:r w:rsidRPr="00270994">
        <w:rPr>
          <w:position w:val="-14"/>
        </w:rPr>
        <w:object w:dxaOrig="540" w:dyaOrig="400">
          <v:shape id="_x0000_i1369" type="#_x0000_t75" style="width:27.35pt;height:19.35pt" o:ole="">
            <v:imagedata r:id="rId776" o:title=""/>
          </v:shape>
          <o:OLEObject Type="Embed" ProgID="Equation.DSMT4" ShapeID="_x0000_i1369" DrawAspect="Content" ObjectID="_1480348139" r:id="rId777"/>
        </w:object>
      </w:r>
      <w:r w:rsidRPr="00270994">
        <w:t>为相对运动参数。以下先分别介绍视觉相对运动参数</w:t>
      </w:r>
      <w:r w:rsidRPr="00270994">
        <w:rPr>
          <w:position w:val="-14"/>
        </w:rPr>
        <w:object w:dxaOrig="740" w:dyaOrig="400">
          <v:shape id="_x0000_i1370" type="#_x0000_t75" style="width:37.35pt;height:19.35pt" o:ole="">
            <v:imagedata r:id="rId748" o:title=""/>
          </v:shape>
          <o:OLEObject Type="Embed" ProgID="Equation.DSMT4" ShapeID="_x0000_i1370" DrawAspect="Content" ObjectID="_1480348140" r:id="rId778"/>
        </w:object>
      </w:r>
      <w:r w:rsidRPr="00270994">
        <w:t>、</w:t>
      </w:r>
      <w:r w:rsidRPr="00270994">
        <w:rPr>
          <w:position w:val="-14"/>
        </w:rPr>
        <w:object w:dxaOrig="859" w:dyaOrig="400">
          <v:shape id="_x0000_i1371" type="#_x0000_t75" style="width:42.65pt;height:19.35pt" o:ole="">
            <v:imagedata r:id="rId779" o:title=""/>
          </v:shape>
          <o:OLEObject Type="Embed" ProgID="Equation.DSMT4" ShapeID="_x0000_i1371" DrawAspect="Content" ObjectID="_1480348141" r:id="rId780"/>
        </w:object>
      </w:r>
      <w:r w:rsidRPr="00270994">
        <w:t>和惯性相对运动参数</w:t>
      </w:r>
      <w:r w:rsidRPr="00270994">
        <w:rPr>
          <w:position w:val="-14"/>
        </w:rPr>
        <w:object w:dxaOrig="680" w:dyaOrig="400">
          <v:shape id="_x0000_i1372" type="#_x0000_t75" style="width:34.65pt;height:19.35pt" o:ole="">
            <v:imagedata r:id="rId752" o:title=""/>
          </v:shape>
          <o:OLEObject Type="Embed" ProgID="Equation.DSMT4" ShapeID="_x0000_i1372" DrawAspect="Content" ObjectID="_1480348142" r:id="rId781"/>
        </w:object>
      </w:r>
      <w:r w:rsidRPr="00270994">
        <w:t>、</w:t>
      </w:r>
      <w:r w:rsidRPr="00270994">
        <w:rPr>
          <w:position w:val="-14"/>
        </w:rPr>
        <w:object w:dxaOrig="800" w:dyaOrig="400">
          <v:shape id="_x0000_i1373" type="#_x0000_t75" style="width:41.35pt;height:19.35pt" o:ole="">
            <v:imagedata r:id="rId750" o:title=""/>
          </v:shape>
          <o:OLEObject Type="Embed" ProgID="Equation.DSMT4" ShapeID="_x0000_i1373" DrawAspect="Content" ObjectID="_1480348143" r:id="rId782"/>
        </w:object>
      </w:r>
      <w:r w:rsidRPr="00270994">
        <w:t>，然后给出基于视觉与惯性相对运动参数差的</w:t>
      </w:r>
      <w:r w:rsidR="00B473CC" w:rsidRPr="00270994">
        <w:t>量测量</w:t>
      </w:r>
      <w:r w:rsidRPr="00270994">
        <w:t>计算方法。</w:t>
      </w:r>
    </w:p>
    <w:p w:rsidR="005674F6" w:rsidRPr="00270994" w:rsidRDefault="005674F6" w:rsidP="000B6257">
      <w:pPr>
        <w:ind w:firstLineChars="0" w:firstLine="0"/>
      </w:pPr>
      <w:r w:rsidRPr="00270994">
        <w:t>（</w:t>
      </w:r>
      <w:r w:rsidRPr="00270994">
        <w:t>1</w:t>
      </w:r>
      <w:r w:rsidRPr="00270994">
        <w:t>）视觉相对运动参数</w:t>
      </w:r>
    </w:p>
    <w:p w:rsidR="005674F6" w:rsidRPr="00270994" w:rsidRDefault="005674F6" w:rsidP="000B6257">
      <w:pPr>
        <w:ind w:firstLine="480"/>
      </w:pPr>
      <w:r w:rsidRPr="00270994">
        <w:t>设</w:t>
      </w:r>
      <w:r w:rsidRPr="00270994">
        <w:t>k</w:t>
      </w:r>
      <w:r w:rsidRPr="00270994">
        <w:t>时刻匹配与跟踪成功的</w:t>
      </w:r>
      <w:r w:rsidRPr="00270994">
        <w:t>N</w:t>
      </w:r>
      <w:r w:rsidRPr="00270994">
        <w:t>个特征点的相机系坐标为</w:t>
      </w:r>
      <w:r w:rsidRPr="00270994">
        <w:rPr>
          <w:position w:val="-14"/>
        </w:rPr>
        <w:object w:dxaOrig="1860" w:dyaOrig="380">
          <v:shape id="_x0000_i1374" type="#_x0000_t75" style="width:94pt;height:19.35pt" o:ole="">
            <v:imagedata r:id="rId783" o:title=""/>
          </v:shape>
          <o:OLEObject Type="Embed" ProgID="Equation.DSMT4" ShapeID="_x0000_i1374" DrawAspect="Content" ObjectID="_1480348144" r:id="rId784"/>
        </w:object>
      </w:r>
      <w:r w:rsidRPr="00270994">
        <w:t>，则通过解如下线性方程组可得到相机坐标系的相对运动参数</w:t>
      </w:r>
      <w:r w:rsidRPr="00270994">
        <w:rPr>
          <w:position w:val="-14"/>
        </w:rPr>
        <w:object w:dxaOrig="859" w:dyaOrig="400">
          <v:shape id="_x0000_i1375" type="#_x0000_t75" style="width:42.65pt;height:19.35pt" o:ole="">
            <v:imagedata r:id="rId785" o:title=""/>
          </v:shape>
          <o:OLEObject Type="Embed" ProgID="Equation.DSMT4" ShapeID="_x0000_i1375" DrawAspect="Content" ObjectID="_1480348145" r:id="rId786"/>
        </w:object>
      </w:r>
      <w:r w:rsidRPr="00270994">
        <w:t>和</w:t>
      </w:r>
      <w:r w:rsidRPr="00270994">
        <w:rPr>
          <w:position w:val="-14"/>
        </w:rPr>
        <w:object w:dxaOrig="780" w:dyaOrig="400">
          <v:shape id="_x0000_i1376" type="#_x0000_t75" style="width:40pt;height:19.35pt" o:ole="">
            <v:imagedata r:id="rId787" o:title=""/>
          </v:shape>
          <o:OLEObject Type="Embed" ProgID="Equation.DSMT4" ShapeID="_x0000_i1376" DrawAspect="Content" ObjectID="_1480348146" r:id="rId788"/>
        </w:object>
      </w:r>
      <w:r w:rsidRPr="00270994">
        <w:t>：</w:t>
      </w:r>
    </w:p>
    <w:p w:rsidR="005674F6" w:rsidRPr="00270994" w:rsidRDefault="005674F6" w:rsidP="004C64FB">
      <w:pPr>
        <w:pStyle w:val="12"/>
        <w:snapToGrid/>
        <w:ind w:firstLine="480"/>
      </w:pPr>
      <w:r w:rsidRPr="00270994">
        <w:tab/>
      </w:r>
      <w:r w:rsidRPr="00270994">
        <w:object w:dxaOrig="4680" w:dyaOrig="400">
          <v:shape id="_x0000_i1377" type="#_x0000_t75" style="width:234.65pt;height:19.35pt" o:ole="">
            <v:imagedata r:id="rId789" o:title=""/>
          </v:shape>
          <o:OLEObject Type="Embed" ProgID="Equation.DSMT4" ShapeID="_x0000_i1377" DrawAspect="Content" ObjectID="_1480348147" r:id="rId790"/>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3</w:instrText>
        </w:r>
      </w:fldSimple>
      <w:r w:rsidR="00067CC9" w:rsidRPr="00270994">
        <w:instrText>)</w:instrText>
      </w:r>
      <w:r w:rsidR="00067CC9" w:rsidRPr="00270994">
        <w:fldChar w:fldCharType="end"/>
      </w:r>
    </w:p>
    <w:p w:rsidR="005674F6" w:rsidRPr="00270994" w:rsidRDefault="005674F6" w:rsidP="000B6257">
      <w:pPr>
        <w:tabs>
          <w:tab w:val="center" w:pos="2100"/>
        </w:tabs>
        <w:ind w:firstLine="480"/>
      </w:pPr>
      <w:r w:rsidRPr="00270994">
        <w:t>将</w:t>
      </w:r>
      <w:r w:rsidRPr="00270994">
        <w:rPr>
          <w:position w:val="-14"/>
        </w:rPr>
        <w:object w:dxaOrig="859" w:dyaOrig="400">
          <v:shape id="_x0000_i1378" type="#_x0000_t75" style="width:42.65pt;height:19.35pt" o:ole="">
            <v:imagedata r:id="rId785" o:title=""/>
          </v:shape>
          <o:OLEObject Type="Embed" ProgID="Equation.DSMT4" ShapeID="_x0000_i1378" DrawAspect="Content" ObjectID="_1480348148" r:id="rId791"/>
        </w:object>
      </w:r>
      <w:r w:rsidRPr="00270994">
        <w:t>和</w:t>
      </w:r>
      <w:r w:rsidRPr="00270994">
        <w:rPr>
          <w:position w:val="-14"/>
        </w:rPr>
        <w:object w:dxaOrig="780" w:dyaOrig="400">
          <v:shape id="_x0000_i1379" type="#_x0000_t75" style="width:40pt;height:19.35pt" o:ole="">
            <v:imagedata r:id="rId792" o:title=""/>
          </v:shape>
          <o:OLEObject Type="Embed" ProgID="Equation.DSMT4" ShapeID="_x0000_i1379" DrawAspect="Content" ObjectID="_1480348149" r:id="rId793"/>
        </w:object>
      </w:r>
      <w:r w:rsidRPr="00270994">
        <w:t>转换到本体系可得</w:t>
      </w:r>
      <w:r w:rsidRPr="00270994">
        <w:rPr>
          <w:position w:val="-14"/>
        </w:rPr>
        <w:object w:dxaOrig="859" w:dyaOrig="400">
          <v:shape id="_x0000_i1380" type="#_x0000_t75" style="width:42.65pt;height:19.35pt" o:ole="">
            <v:imagedata r:id="rId779" o:title=""/>
          </v:shape>
          <o:OLEObject Type="Embed" ProgID="Equation.DSMT4" ShapeID="_x0000_i1380" DrawAspect="Content" ObjectID="_1480348150" r:id="rId794"/>
        </w:object>
      </w:r>
      <w:r w:rsidRPr="00270994">
        <w:t>和</w:t>
      </w:r>
      <w:r w:rsidRPr="00270994">
        <w:rPr>
          <w:position w:val="-14"/>
        </w:rPr>
        <w:object w:dxaOrig="780" w:dyaOrig="400">
          <v:shape id="_x0000_i1381" type="#_x0000_t75" style="width:40pt;height:19.35pt" o:ole="">
            <v:imagedata r:id="rId795" o:title=""/>
          </v:shape>
          <o:OLEObject Type="Embed" ProgID="Equation.DSMT4" ShapeID="_x0000_i1381" DrawAspect="Content" ObjectID="_1480348151" r:id="rId796"/>
        </w:object>
      </w:r>
      <w:r w:rsidRPr="00270994">
        <w:t>：</w:t>
      </w:r>
    </w:p>
    <w:p w:rsidR="005674F6" w:rsidRPr="00270994" w:rsidRDefault="005674F6" w:rsidP="004C64FB">
      <w:pPr>
        <w:pStyle w:val="12"/>
        <w:snapToGrid/>
        <w:ind w:firstLine="480"/>
      </w:pPr>
      <w:r w:rsidRPr="00270994">
        <w:tab/>
      </w:r>
      <w:r w:rsidR="00067CC9" w:rsidRPr="00270994">
        <w:object w:dxaOrig="1960" w:dyaOrig="400">
          <v:shape id="_x0000_i1382" type="#_x0000_t75" style="width:98pt;height:20pt" o:ole="">
            <v:imagedata r:id="rId797" o:title=""/>
          </v:shape>
          <o:OLEObject Type="Embed" ProgID="Equation.DSMT4" ShapeID="_x0000_i1382" DrawAspect="Content" ObjectID="_1480348152" r:id="rId798"/>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4</w:instrText>
        </w:r>
      </w:fldSimple>
      <w:r w:rsidR="00067CC9" w:rsidRPr="00270994">
        <w:instrText>)</w:instrText>
      </w:r>
      <w:r w:rsidR="00067CC9" w:rsidRPr="00270994">
        <w:fldChar w:fldCharType="end"/>
      </w:r>
    </w:p>
    <w:p w:rsidR="00067CC9" w:rsidRPr="00270994" w:rsidRDefault="00067CC9" w:rsidP="004C64FB">
      <w:pPr>
        <w:pStyle w:val="12"/>
        <w:snapToGrid/>
        <w:ind w:firstLine="480"/>
      </w:pPr>
      <w:r w:rsidRPr="00270994">
        <w:tab/>
      </w:r>
      <w:r w:rsidRPr="00270994">
        <w:object w:dxaOrig="3620" w:dyaOrig="400">
          <v:shape id="_x0000_i1383" type="#_x0000_t75" style="width:182pt;height:20pt" o:ole="">
            <v:imagedata r:id="rId799" o:title=""/>
          </v:shape>
          <o:OLEObject Type="Embed" ProgID="Equation.DSMT4" ShapeID="_x0000_i1383" DrawAspect="Content" ObjectID="_1480348153" r:id="rId80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5</w:instrText>
        </w:r>
      </w:fldSimple>
      <w:r w:rsidRPr="00270994">
        <w:instrText>)</w:instrText>
      </w:r>
      <w:r w:rsidRPr="00270994">
        <w:fldChar w:fldCharType="end"/>
      </w:r>
    </w:p>
    <w:p w:rsidR="005674F6" w:rsidRPr="00270994" w:rsidRDefault="005674F6" w:rsidP="004C64FB">
      <w:pPr>
        <w:tabs>
          <w:tab w:val="center" w:pos="2100"/>
        </w:tabs>
        <w:ind w:firstLineChars="0" w:firstLine="0"/>
      </w:pPr>
      <w:r w:rsidRPr="00270994">
        <w:t>其中，</w:t>
      </w:r>
      <w:r w:rsidRPr="00270994">
        <w:rPr>
          <w:position w:val="-12"/>
        </w:rPr>
        <w:object w:dxaOrig="320" w:dyaOrig="380">
          <v:shape id="_x0000_i1384" type="#_x0000_t75" style="width:16.65pt;height:19.35pt" o:ole="">
            <v:imagedata r:id="rId801" o:title=""/>
          </v:shape>
          <o:OLEObject Type="Embed" ProgID="Equation.DSMT4" ShapeID="_x0000_i1384" DrawAspect="Content" ObjectID="_1480348154" r:id="rId802"/>
        </w:object>
      </w:r>
      <w:r w:rsidRPr="00270994">
        <w:t>为相机系相对本体系的平移矢量。令</w:t>
      </w:r>
      <w:r w:rsidRPr="00270994">
        <w:rPr>
          <w:position w:val="-14"/>
        </w:rPr>
        <w:object w:dxaOrig="2100" w:dyaOrig="400">
          <v:shape id="_x0000_i1385" type="#_x0000_t75" style="width:105.35pt;height:19.35pt" o:ole="">
            <v:imagedata r:id="rId803" o:title=""/>
          </v:shape>
          <o:OLEObject Type="Embed" ProgID="Equation.DSMT4" ShapeID="_x0000_i1385" DrawAspect="Content" ObjectID="_1480348155" r:id="rId804"/>
        </w:object>
      </w:r>
      <w:r w:rsidRPr="00270994">
        <w:t>，函数</w:t>
      </w:r>
      <w:r w:rsidRPr="00270994">
        <w:rPr>
          <w:position w:val="-10"/>
        </w:rPr>
        <w:object w:dxaOrig="600" w:dyaOrig="320">
          <v:shape id="_x0000_i1386" type="#_x0000_t75" style="width:30pt;height:16.65pt" o:ole="">
            <v:imagedata r:id="rId805" o:title=""/>
          </v:shape>
          <o:OLEObject Type="Embed" ProgID="Equation.DSMT4" ShapeID="_x0000_i1386" DrawAspect="Content" ObjectID="_1480348156" r:id="rId806"/>
        </w:object>
      </w:r>
      <w:r w:rsidRPr="00270994">
        <w:t>将姿态矩阵</w:t>
      </w:r>
      <w:r w:rsidRPr="00270994">
        <w:rPr>
          <w:position w:val="-4"/>
        </w:rPr>
        <w:object w:dxaOrig="240" w:dyaOrig="240">
          <v:shape id="_x0000_i1387" type="#_x0000_t75" style="width:12pt;height:12pt" o:ole="">
            <v:imagedata r:id="rId807" o:title=""/>
          </v:shape>
          <o:OLEObject Type="Embed" ProgID="Equation.DSMT4" ShapeID="_x0000_i1387" DrawAspect="Content" ObjectID="_1480348157" r:id="rId808"/>
        </w:object>
      </w:r>
      <w:r w:rsidRPr="00270994">
        <w:t>转换为四元数形式。</w:t>
      </w:r>
    </w:p>
    <w:p w:rsidR="005674F6" w:rsidRPr="00270994" w:rsidRDefault="005674F6" w:rsidP="000B6257">
      <w:pPr>
        <w:ind w:firstLineChars="0" w:firstLine="0"/>
      </w:pPr>
      <w:r w:rsidRPr="00270994">
        <w:t>（</w:t>
      </w:r>
      <w:r w:rsidRPr="00270994">
        <w:t>2</w:t>
      </w:r>
      <w:r w:rsidRPr="00270994">
        <w:t>）惯性相对运动参数</w:t>
      </w:r>
    </w:p>
    <w:p w:rsidR="005674F6" w:rsidRPr="00270994" w:rsidRDefault="005674F6" w:rsidP="005674F6">
      <w:pPr>
        <w:tabs>
          <w:tab w:val="center" w:pos="2100"/>
        </w:tabs>
        <w:ind w:firstLine="480"/>
      </w:pPr>
      <w:r w:rsidRPr="00270994">
        <w:t>惯性相对运动参数计算方法为：</w:t>
      </w:r>
    </w:p>
    <w:p w:rsidR="005674F6" w:rsidRPr="00270994" w:rsidRDefault="005674F6" w:rsidP="004C64FB">
      <w:pPr>
        <w:pStyle w:val="12"/>
        <w:ind w:firstLine="480"/>
      </w:pPr>
      <w:r w:rsidRPr="00270994">
        <w:tab/>
      </w:r>
      <w:r w:rsidRPr="00270994">
        <w:object w:dxaOrig="1960" w:dyaOrig="400">
          <v:shape id="_x0000_i1388" type="#_x0000_t75" style="width:97.35pt;height:19.35pt" o:ole="">
            <v:imagedata r:id="rId809" o:title=""/>
          </v:shape>
          <o:OLEObject Type="Embed" ProgID="Equation.DSMT4" ShapeID="_x0000_i1388" DrawAspect="Content" ObjectID="_1480348158" r:id="rId810"/>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05" w:name="ZEqnNum586429"/>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6</w:instrText>
        </w:r>
      </w:fldSimple>
      <w:r w:rsidR="00067CC9" w:rsidRPr="00270994">
        <w:instrText>)</w:instrText>
      </w:r>
      <w:bookmarkEnd w:id="205"/>
      <w:r w:rsidR="00067CC9" w:rsidRPr="00270994">
        <w:fldChar w:fldCharType="end"/>
      </w:r>
    </w:p>
    <w:p w:rsidR="005674F6" w:rsidRPr="00270994" w:rsidRDefault="005674F6" w:rsidP="004C64FB">
      <w:pPr>
        <w:pStyle w:val="12"/>
        <w:ind w:firstLine="480"/>
      </w:pPr>
      <w:r w:rsidRPr="00270994">
        <w:tab/>
      </w:r>
      <w:r w:rsidRPr="00270994">
        <w:object w:dxaOrig="2620" w:dyaOrig="420">
          <v:shape id="_x0000_i1389" type="#_x0000_t75" style="width:130.65pt;height:22pt" o:ole="">
            <v:imagedata r:id="rId811" o:title=""/>
          </v:shape>
          <o:OLEObject Type="Embed" ProgID="Equation.DSMT4" ShapeID="_x0000_i1389" DrawAspect="Content" ObjectID="_1480348159" r:id="rId812"/>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06" w:name="ZEqnNum254529"/>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7</w:instrText>
        </w:r>
      </w:fldSimple>
      <w:r w:rsidR="00067CC9" w:rsidRPr="00270994">
        <w:instrText>)</w:instrText>
      </w:r>
      <w:bookmarkEnd w:id="206"/>
      <w:r w:rsidR="00067CC9" w:rsidRPr="00270994">
        <w:fldChar w:fldCharType="end"/>
      </w:r>
    </w:p>
    <w:p w:rsidR="005674F6" w:rsidRPr="00270994" w:rsidRDefault="005674F6" w:rsidP="004C64FB">
      <w:pPr>
        <w:snapToGrid w:val="0"/>
        <w:ind w:firstLineChars="0" w:firstLine="0"/>
      </w:pPr>
      <w:r w:rsidRPr="00270994">
        <w:t>其中，</w:t>
      </w:r>
      <w:r w:rsidRPr="00270994">
        <w:rPr>
          <w:position w:val="-12"/>
        </w:rPr>
        <w:object w:dxaOrig="360" w:dyaOrig="360">
          <v:shape id="_x0000_i1390" type="#_x0000_t75" style="width:18.65pt;height:18.65pt" o:ole="">
            <v:imagedata r:id="rId813" o:title=""/>
          </v:shape>
          <o:OLEObject Type="Embed" ProgID="Equation.DSMT4" ShapeID="_x0000_i1390" DrawAspect="Content" ObjectID="_1480348160" r:id="rId814"/>
        </w:object>
      </w:r>
      <w:r w:rsidRPr="00270994">
        <w:t>和</w:t>
      </w:r>
      <w:r w:rsidRPr="00270994">
        <w:rPr>
          <w:position w:val="-12"/>
        </w:rPr>
        <w:object w:dxaOrig="440" w:dyaOrig="380">
          <v:shape id="_x0000_i1391" type="#_x0000_t75" style="width:22.65pt;height:19.35pt" o:ole="">
            <v:imagedata r:id="rId815" o:title=""/>
          </v:shape>
          <o:OLEObject Type="Embed" ProgID="Equation.DSMT4" ShapeID="_x0000_i1391" DrawAspect="Content" ObjectID="_1480348161" r:id="rId816"/>
        </w:object>
      </w:r>
      <w:r w:rsidRPr="00270994">
        <w:t>分别为</w:t>
      </w:r>
      <w:r w:rsidRPr="00270994">
        <w:t>k-1</w:t>
      </w:r>
      <w:r w:rsidRPr="00270994">
        <w:t>时刻组合导航系统的位置和姿态估计值，</w:t>
      </w:r>
      <w:r w:rsidRPr="00270994">
        <w:rPr>
          <w:position w:val="-14"/>
        </w:rPr>
        <w:object w:dxaOrig="480" w:dyaOrig="380">
          <v:shape id="_x0000_i1392" type="#_x0000_t75" style="width:24pt;height:19.35pt" o:ole="">
            <v:imagedata r:id="rId817" o:title=""/>
          </v:shape>
          <o:OLEObject Type="Embed" ProgID="Equation.DSMT4" ShapeID="_x0000_i1392" DrawAspect="Content" ObjectID="_1480348162" r:id="rId818"/>
        </w:object>
      </w:r>
      <w:r w:rsidRPr="00270994">
        <w:t>和</w:t>
      </w:r>
      <w:r w:rsidRPr="00270994">
        <w:rPr>
          <w:position w:val="-14"/>
        </w:rPr>
        <w:object w:dxaOrig="560" w:dyaOrig="400">
          <v:shape id="_x0000_i1393" type="#_x0000_t75" style="width:28.65pt;height:19.35pt" o:ole="">
            <v:imagedata r:id="rId819" o:title=""/>
          </v:shape>
          <o:OLEObject Type="Embed" ProgID="Equation.DSMT4" ShapeID="_x0000_i1393" DrawAspect="Content" ObjectID="_1480348163" r:id="rId820"/>
        </w:object>
      </w:r>
      <w:r w:rsidRPr="00270994">
        <w:t>为</w:t>
      </w:r>
      <w:r w:rsidRPr="00270994">
        <w:t>k</w:t>
      </w:r>
      <w:r w:rsidRPr="00270994">
        <w:t>时刻惯性导航估计的位置和姿态。</w:t>
      </w:r>
    </w:p>
    <w:p w:rsidR="005674F6" w:rsidRPr="00270994" w:rsidRDefault="005674F6" w:rsidP="00A374DC">
      <w:pPr>
        <w:ind w:firstLineChars="0" w:firstLine="0"/>
      </w:pPr>
      <w:r w:rsidRPr="00270994">
        <w:t>（</w:t>
      </w:r>
      <w:r w:rsidRPr="00270994">
        <w:t>3</w:t>
      </w:r>
      <w:r w:rsidRPr="00270994">
        <w:t>）惯性与视觉相对运动参数差</w:t>
      </w:r>
    </w:p>
    <w:p w:rsidR="005674F6" w:rsidRPr="00270994" w:rsidRDefault="005674F6" w:rsidP="005674F6">
      <w:pPr>
        <w:tabs>
          <w:tab w:val="center" w:pos="1995"/>
          <w:tab w:val="center" w:pos="2100"/>
        </w:tabs>
        <w:snapToGrid w:val="0"/>
        <w:ind w:firstLine="480"/>
      </w:pPr>
      <w:r w:rsidRPr="00270994">
        <w:tab/>
      </w:r>
      <w:r w:rsidRPr="00270994">
        <w:t>以惯性和视觉相对旋转四元数之差</w:t>
      </w:r>
      <w:r w:rsidRPr="00270994">
        <w:rPr>
          <w:position w:val="-14"/>
        </w:rPr>
        <w:object w:dxaOrig="260" w:dyaOrig="380">
          <v:shape id="_x0000_i1394" type="#_x0000_t75" style="width:13.35pt;height:19.35pt" o:ole="">
            <v:imagedata r:id="rId821" o:title=""/>
          </v:shape>
          <o:OLEObject Type="Embed" ProgID="Equation.DSMT4" ShapeID="_x0000_i1394" DrawAspect="Content" ObjectID="_1480348164" r:id="rId822"/>
        </w:object>
      </w:r>
      <w:r w:rsidRPr="00270994">
        <w:t>和相对平移矢量之差</w:t>
      </w:r>
      <w:r w:rsidRPr="00270994">
        <w:rPr>
          <w:position w:val="-12"/>
        </w:rPr>
        <w:object w:dxaOrig="240" w:dyaOrig="360">
          <v:shape id="_x0000_i1395" type="#_x0000_t75" style="width:12pt;height:18.65pt" o:ole="">
            <v:imagedata r:id="rId823" o:title=""/>
          </v:shape>
          <o:OLEObject Type="Embed" ProgID="Equation.DSMT4" ShapeID="_x0000_i1395" DrawAspect="Content" ObjectID="_1480348165" r:id="rId824"/>
        </w:object>
      </w:r>
      <w:r w:rsidRPr="00270994">
        <w:t>作为</w:t>
      </w:r>
      <w:r w:rsidR="00B473CC" w:rsidRPr="00270994">
        <w:t>量测量</w:t>
      </w:r>
      <w:r w:rsidRPr="00270994">
        <w:t>：</w:t>
      </w:r>
    </w:p>
    <w:p w:rsidR="005674F6" w:rsidRPr="00270994" w:rsidRDefault="005674F6" w:rsidP="004C64FB">
      <w:pPr>
        <w:pStyle w:val="12"/>
        <w:ind w:firstLine="480"/>
      </w:pPr>
      <w:r w:rsidRPr="00270994">
        <w:tab/>
      </w:r>
      <w:r w:rsidRPr="00270994">
        <w:object w:dxaOrig="3340" w:dyaOrig="840">
          <v:shape id="_x0000_i1396" type="#_x0000_t75" style="width:167.35pt;height:42pt" o:ole="">
            <v:imagedata r:id="rId825" o:title=""/>
          </v:shape>
          <o:OLEObject Type="Embed" ProgID="Equation.DSMT4" ShapeID="_x0000_i1396" DrawAspect="Content" ObjectID="_1480348166" r:id="rId826"/>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07" w:name="ZEqnNum858104"/>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8</w:instrText>
        </w:r>
      </w:fldSimple>
      <w:r w:rsidR="00067CC9" w:rsidRPr="00270994">
        <w:instrText>)</w:instrText>
      </w:r>
      <w:bookmarkEnd w:id="207"/>
      <w:r w:rsidR="00067CC9" w:rsidRPr="00270994">
        <w:fldChar w:fldCharType="end"/>
      </w:r>
    </w:p>
    <w:p w:rsidR="005674F6" w:rsidRPr="00270994" w:rsidRDefault="005674F6" w:rsidP="004C64FB">
      <w:pPr>
        <w:tabs>
          <w:tab w:val="center" w:pos="1995"/>
          <w:tab w:val="center" w:pos="2100"/>
        </w:tabs>
        <w:snapToGrid w:val="0"/>
        <w:ind w:firstLineChars="0" w:firstLine="0"/>
      </w:pPr>
      <w:r w:rsidRPr="00270994">
        <w:t>其中函数</w:t>
      </w:r>
      <w:r w:rsidRPr="00270994">
        <w:rPr>
          <w:position w:val="-14"/>
        </w:rPr>
        <w:object w:dxaOrig="600" w:dyaOrig="380">
          <v:shape id="_x0000_i1397" type="#_x0000_t75" style="width:30pt;height:19.35pt" o:ole="">
            <v:imagedata r:id="rId827" o:title=""/>
          </v:shape>
          <o:OLEObject Type="Embed" ProgID="Equation.DSMT4" ShapeID="_x0000_i1397" DrawAspect="Content" ObjectID="_1480348167" r:id="rId828"/>
        </w:object>
      </w:r>
      <w:r w:rsidRPr="00270994">
        <w:t>为：</w:t>
      </w:r>
    </w:p>
    <w:p w:rsidR="005674F6" w:rsidRPr="00270994" w:rsidRDefault="005674F6" w:rsidP="004C64FB">
      <w:pPr>
        <w:pStyle w:val="12"/>
        <w:ind w:firstLine="480"/>
      </w:pPr>
      <w:r w:rsidRPr="00270994">
        <w:tab/>
      </w:r>
      <w:r w:rsidRPr="00270994">
        <w:object w:dxaOrig="2380" w:dyaOrig="440">
          <v:shape id="_x0000_i1398" type="#_x0000_t75" style="width:118.65pt;height:22.65pt" o:ole="">
            <v:imagedata r:id="rId829" o:title=""/>
          </v:shape>
          <o:OLEObject Type="Embed" ProgID="Equation.DSMT4" ShapeID="_x0000_i1398" DrawAspect="Content" ObjectID="_1480348168" r:id="rId830"/>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9</w:instrText>
        </w:r>
      </w:fldSimple>
      <w:r w:rsidR="00067CC9" w:rsidRPr="00270994">
        <w:instrText>)</w:instrText>
      </w:r>
      <w:r w:rsidR="00067CC9" w:rsidRPr="00270994">
        <w:fldChar w:fldCharType="end"/>
      </w:r>
    </w:p>
    <w:p w:rsidR="0084015C" w:rsidRPr="00270994" w:rsidRDefault="005674F6" w:rsidP="0084015C">
      <w:pPr>
        <w:ind w:firstLine="480"/>
      </w:pPr>
      <w:r w:rsidRPr="00270994">
        <w:lastRenderedPageBreak/>
        <w:t>由于</w:t>
      </w:r>
      <w:r w:rsidRPr="00270994">
        <w:rPr>
          <w:position w:val="-14"/>
        </w:rPr>
        <w:object w:dxaOrig="2060" w:dyaOrig="400">
          <v:shape id="_x0000_i1399" type="#_x0000_t75" style="width:103.35pt;height:19.35pt" o:ole="">
            <v:imagedata r:id="rId831" o:title=""/>
          </v:shape>
          <o:OLEObject Type="Embed" ProgID="Equation.DSMT4" ShapeID="_x0000_i1399" DrawAspect="Content" ObjectID="_1480348169" r:id="rId832"/>
        </w:object>
      </w:r>
      <w:r w:rsidRPr="00270994">
        <w:t>对应旋转为小角度，其</w:t>
      </w:r>
      <w:r w:rsidRPr="00270994">
        <w:rPr>
          <w:position w:val="-12"/>
        </w:rPr>
        <w:object w:dxaOrig="260" w:dyaOrig="360">
          <v:shape id="_x0000_i1400" type="#_x0000_t75" style="width:13.35pt;height:18.65pt" o:ole="">
            <v:imagedata r:id="rId833" o:title=""/>
          </v:shape>
          <o:OLEObject Type="Embed" ProgID="Equation.DSMT4" ShapeID="_x0000_i1400" DrawAspect="Content" ObjectID="_1480348170" r:id="rId834"/>
        </w:object>
      </w:r>
      <w:r w:rsidRPr="00270994">
        <w:t>近似为</w:t>
      </w:r>
      <w:r w:rsidRPr="00270994">
        <w:t>1</w:t>
      </w:r>
      <w:r w:rsidRPr="00270994">
        <w:t>，</w:t>
      </w:r>
      <w:r w:rsidRPr="00270994">
        <w:rPr>
          <w:position w:val="-14"/>
        </w:rPr>
        <w:object w:dxaOrig="600" w:dyaOrig="380">
          <v:shape id="_x0000_i1401" type="#_x0000_t75" style="width:30pt;height:19.35pt" o:ole="">
            <v:imagedata r:id="rId827" o:title=""/>
          </v:shape>
          <o:OLEObject Type="Embed" ProgID="Equation.DSMT4" ShapeID="_x0000_i1401" DrawAspect="Content" ObjectID="_1480348171" r:id="rId835"/>
        </w:object>
      </w:r>
      <w:r w:rsidRPr="00270994">
        <w:t>可有效描述该旋转信息。</w:t>
      </w:r>
    </w:p>
    <w:p w:rsidR="005674F6" w:rsidRPr="00270994" w:rsidRDefault="005674F6" w:rsidP="0007076C">
      <w:pPr>
        <w:pStyle w:val="30"/>
        <w:numPr>
          <w:ilvl w:val="0"/>
          <w:numId w:val="12"/>
        </w:numPr>
        <w:spacing w:before="163" w:after="163"/>
        <w:ind w:left="660" w:right="240"/>
      </w:pPr>
      <w:bookmarkStart w:id="208" w:name="_Toc404697792"/>
      <w:bookmarkStart w:id="209" w:name="_Toc404697850"/>
      <w:bookmarkStart w:id="210" w:name="_Toc404874248"/>
      <w:bookmarkStart w:id="211" w:name="_Toc404879649"/>
      <w:bookmarkStart w:id="212" w:name="_Toc405412133"/>
      <w:r w:rsidRPr="00270994">
        <w:t>基于相对运动参数差的传统</w:t>
      </w:r>
      <w:r w:rsidR="00AE4D90" w:rsidRPr="00270994">
        <w:t>量测模型</w:t>
      </w:r>
      <w:bookmarkEnd w:id="208"/>
      <w:bookmarkEnd w:id="209"/>
      <w:bookmarkEnd w:id="210"/>
      <w:bookmarkEnd w:id="211"/>
      <w:bookmarkEnd w:id="212"/>
    </w:p>
    <w:p w:rsidR="005674F6" w:rsidRPr="00270994" w:rsidRDefault="005674F6" w:rsidP="000B6257">
      <w:pPr>
        <w:tabs>
          <w:tab w:val="center" w:pos="1995"/>
          <w:tab w:val="center" w:pos="2100"/>
        </w:tabs>
        <w:ind w:firstLine="480"/>
      </w:pPr>
      <w:r w:rsidRPr="00270994">
        <w:t>为了使</w:t>
      </w:r>
      <w:r w:rsidR="00AE4D90" w:rsidRPr="00270994">
        <w:t>量测模型</w:t>
      </w:r>
      <w:r w:rsidRPr="00270994">
        <w:t>简单，传统</w:t>
      </w:r>
      <w:r w:rsidRPr="00270994">
        <w:t>INS/VNS</w:t>
      </w:r>
      <w:r w:rsidRPr="00270994">
        <w:t>组合导航中通常使用以下</w:t>
      </w:r>
      <w:r w:rsidR="00AE4D90" w:rsidRPr="00270994">
        <w:t>量测模型</w:t>
      </w:r>
      <w:r w:rsidRPr="00270994">
        <w:t>。</w:t>
      </w:r>
    </w:p>
    <w:p w:rsidR="005674F6" w:rsidRPr="00270994" w:rsidRDefault="005674F6" w:rsidP="000B6257">
      <w:pPr>
        <w:ind w:firstLineChars="0" w:firstLine="0"/>
      </w:pPr>
      <w:r w:rsidRPr="00270994">
        <w:t>（</w:t>
      </w:r>
      <w:r w:rsidRPr="00270994">
        <w:t>1</w:t>
      </w:r>
      <w:r w:rsidRPr="00270994">
        <w:t>）相对旋转差</w:t>
      </w:r>
      <w:r w:rsidR="006E3EBE" w:rsidRPr="00270994">
        <w:rPr>
          <w:position w:val="-14"/>
        </w:rPr>
        <w:object w:dxaOrig="260" w:dyaOrig="380">
          <v:shape id="_x0000_i1402" type="#_x0000_t75" style="width:13.35pt;height:19.35pt" o:ole="">
            <v:imagedata r:id="rId836" o:title=""/>
          </v:shape>
          <o:OLEObject Type="Embed" ProgID="Equation.DSMT4" ShapeID="_x0000_i1402" DrawAspect="Content" ObjectID="_1480348172" r:id="rId837"/>
        </w:object>
      </w:r>
      <w:r w:rsidRPr="00270994">
        <w:t>的</w:t>
      </w:r>
      <w:r w:rsidR="00BD047A">
        <w:t>量测方程</w:t>
      </w:r>
    </w:p>
    <w:p w:rsidR="005674F6" w:rsidRPr="00270994" w:rsidRDefault="005674F6" w:rsidP="000B6257">
      <w:pPr>
        <w:tabs>
          <w:tab w:val="center" w:pos="2100"/>
        </w:tabs>
        <w:ind w:firstLine="480"/>
        <w:textAlignment w:val="center"/>
      </w:pPr>
      <w:r w:rsidRPr="00270994">
        <w:t>定义惯性观测姿态四元数</w:t>
      </w:r>
      <w:r w:rsidRPr="00270994">
        <w:object w:dxaOrig="540" w:dyaOrig="400">
          <v:shape id="_x0000_i1403" type="#_x0000_t75" style="width:27.35pt;height:19.35pt" o:ole="">
            <v:imagedata r:id="rId838" o:title=""/>
          </v:shape>
          <o:OLEObject Type="Embed" ProgID="Equation.DSMT4" ShapeID="_x0000_i1403" DrawAspect="Content" ObjectID="_1480348173" r:id="rId839"/>
        </w:object>
      </w:r>
      <w:r w:rsidRPr="00270994">
        <w:t>的误差</w:t>
      </w:r>
      <w:r w:rsidRPr="00270994">
        <w:object w:dxaOrig="560" w:dyaOrig="360">
          <v:shape id="_x0000_i1404" type="#_x0000_t75" style="width:28.65pt;height:18.65pt" o:ole="">
            <v:imagedata r:id="rId840" o:title=""/>
          </v:shape>
          <o:OLEObject Type="Embed" ProgID="Equation.DSMT4" ShapeID="_x0000_i1404" DrawAspect="Content" ObjectID="_1480348174" r:id="rId841"/>
        </w:object>
      </w:r>
      <w:r w:rsidRPr="00270994">
        <w:t>为：</w:t>
      </w:r>
    </w:p>
    <w:p w:rsidR="005674F6" w:rsidRPr="00270994" w:rsidRDefault="005674F6" w:rsidP="004C64FB">
      <w:pPr>
        <w:pStyle w:val="12"/>
        <w:snapToGrid/>
        <w:ind w:firstLine="480"/>
      </w:pPr>
      <w:r w:rsidRPr="00270994">
        <w:tab/>
      </w:r>
      <w:r w:rsidRPr="00270994">
        <w:object w:dxaOrig="1700" w:dyaOrig="400">
          <v:shape id="_x0000_i1405" type="#_x0000_t75" style="width:85.35pt;height:19.35pt" o:ole="">
            <v:imagedata r:id="rId842" o:title=""/>
          </v:shape>
          <o:OLEObject Type="Embed" ProgID="Equation.DSMT4" ShapeID="_x0000_i1405" DrawAspect="Content" ObjectID="_1480348175" r:id="rId843"/>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3" w:name="ZEqnNum572698"/>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10</w:instrText>
        </w:r>
      </w:fldSimple>
      <w:r w:rsidR="00067CC9" w:rsidRPr="00270994">
        <w:instrText>)</w:instrText>
      </w:r>
      <w:bookmarkEnd w:id="213"/>
      <w:r w:rsidR="00067CC9" w:rsidRPr="00270994">
        <w:fldChar w:fldCharType="end"/>
      </w:r>
    </w:p>
    <w:p w:rsidR="005674F6" w:rsidRPr="00270994" w:rsidRDefault="005674F6" w:rsidP="004C64FB">
      <w:pPr>
        <w:tabs>
          <w:tab w:val="center" w:pos="2100"/>
        </w:tabs>
        <w:ind w:firstLineChars="0" w:firstLine="0"/>
        <w:textAlignment w:val="center"/>
      </w:pPr>
      <w:r w:rsidRPr="00270994">
        <w:t>其中，</w:t>
      </w:r>
      <w:r w:rsidRPr="00270994">
        <w:object w:dxaOrig="279" w:dyaOrig="380">
          <v:shape id="_x0000_i1406" type="#_x0000_t75" style="width:13.35pt;height:19.35pt" o:ole="">
            <v:imagedata r:id="rId844" o:title=""/>
          </v:shape>
          <o:OLEObject Type="Embed" ProgID="Equation.DSMT4" ShapeID="_x0000_i1406" DrawAspect="Content" ObjectID="_1480348176" r:id="rId845"/>
        </w:object>
      </w:r>
      <w:r w:rsidRPr="00270994">
        <w:t>为真实姿态四元数。</w:t>
      </w:r>
    </w:p>
    <w:p w:rsidR="005674F6" w:rsidRPr="00270994" w:rsidRDefault="005674F6" w:rsidP="000B6257">
      <w:pPr>
        <w:ind w:firstLine="480"/>
      </w:pPr>
      <w:r w:rsidRPr="00270994">
        <w:t>状态方程</w:t>
      </w:r>
      <w:r w:rsidR="00067CC9" w:rsidRPr="00270994">
        <w:fldChar w:fldCharType="begin"/>
      </w:r>
      <w:r w:rsidR="00067CC9" w:rsidRPr="00270994">
        <w:instrText xml:space="preserve"> GOTOBUTTON ZEqnNum760224  \* MERGEFORMAT </w:instrText>
      </w:r>
      <w:r w:rsidR="00067CC9" w:rsidRPr="00270994">
        <w:fldChar w:fldCharType="begin"/>
      </w:r>
      <w:r w:rsidR="00067CC9" w:rsidRPr="00270994">
        <w:instrText xml:space="preserve"> REF ZEqnNum760224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rsidR="00067CC9" w:rsidRPr="00270994">
        <w:fldChar w:fldCharType="end"/>
      </w:r>
      <w:r w:rsidR="00067CC9" w:rsidRPr="00270994">
        <w:fldChar w:fldCharType="end"/>
      </w:r>
      <w:r w:rsidRPr="00270994">
        <w:t>中平台失准角</w:t>
      </w:r>
      <w:r w:rsidRPr="00270994">
        <w:rPr>
          <w:position w:val="-10"/>
        </w:rPr>
        <w:object w:dxaOrig="200" w:dyaOrig="320">
          <v:shape id="_x0000_i1407" type="#_x0000_t75" style="width:10.65pt;height:16.65pt" o:ole="">
            <v:imagedata r:id="rId846" o:title=""/>
          </v:shape>
          <o:OLEObject Type="Embed" ProgID="Equation.DSMT4" ShapeID="_x0000_i1407" DrawAspect="Content" ObjectID="_1480348177" r:id="rId847"/>
        </w:object>
      </w:r>
      <w:r w:rsidRPr="00270994">
        <w:t>的定义为：</w:t>
      </w:r>
    </w:p>
    <w:p w:rsidR="005674F6" w:rsidRPr="00270994" w:rsidRDefault="005674F6" w:rsidP="000B6257">
      <w:pPr>
        <w:pStyle w:val="MTDisplayEquation"/>
      </w:pPr>
      <w:r w:rsidRPr="00270994">
        <w:tab/>
      </w:r>
      <w:r w:rsidRPr="00270994">
        <w:rPr>
          <w:position w:val="-14"/>
        </w:rPr>
        <w:object w:dxaOrig="1920" w:dyaOrig="400">
          <v:shape id="_x0000_i1408" type="#_x0000_t75" style="width:96pt;height:19.35pt" o:ole="">
            <v:imagedata r:id="rId848" o:title=""/>
          </v:shape>
          <o:OLEObject Type="Embed" ProgID="Equation.DSMT4" ShapeID="_x0000_i1408" DrawAspect="Content" ObjectID="_1480348178" r:id="rId849"/>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4" w:name="ZEqnNum134076"/>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11</w:instrText>
        </w:r>
      </w:fldSimple>
      <w:r w:rsidR="00067CC9" w:rsidRPr="00270994">
        <w:instrText>)</w:instrText>
      </w:r>
      <w:bookmarkEnd w:id="214"/>
      <w:r w:rsidR="00067CC9" w:rsidRPr="00270994">
        <w:fldChar w:fldCharType="end"/>
      </w:r>
    </w:p>
    <w:p w:rsidR="005674F6" w:rsidRPr="00270994" w:rsidRDefault="005674F6" w:rsidP="004C64FB">
      <w:pPr>
        <w:ind w:firstLineChars="0" w:firstLine="0"/>
      </w:pPr>
      <w:r w:rsidRPr="00270994">
        <w:t>其中</w:t>
      </w:r>
      <w:r w:rsidRPr="00270994">
        <w:rPr>
          <w:position w:val="-12"/>
        </w:rPr>
        <w:object w:dxaOrig="340" w:dyaOrig="380">
          <v:shape id="_x0000_i1409" type="#_x0000_t75" style="width:16.65pt;height:19.35pt" o:ole="">
            <v:imagedata r:id="rId850" o:title=""/>
          </v:shape>
          <o:OLEObject Type="Embed" ProgID="Equation.DSMT4" ShapeID="_x0000_i1409" DrawAspect="Content" ObjectID="_1480348179" r:id="rId851"/>
        </w:object>
      </w:r>
      <w:r w:rsidRPr="00270994">
        <w:t>和</w:t>
      </w:r>
      <w:r w:rsidRPr="00270994">
        <w:rPr>
          <w:position w:val="-14"/>
        </w:rPr>
        <w:object w:dxaOrig="580" w:dyaOrig="400">
          <v:shape id="_x0000_i1410" type="#_x0000_t75" style="width:28.65pt;height:19.35pt" o:ole="">
            <v:imagedata r:id="rId852" o:title=""/>
          </v:shape>
          <o:OLEObject Type="Embed" ProgID="Equation.DSMT4" ShapeID="_x0000_i1410" DrawAspect="Content" ObjectID="_1480348180" r:id="rId853"/>
        </w:object>
      </w:r>
      <w:r w:rsidRPr="00270994">
        <w:t>分别为真实和惯导估计的姿态矩阵。将</w:t>
      </w:r>
      <w:r w:rsidR="00067CC9" w:rsidRPr="00270994">
        <w:fldChar w:fldCharType="begin"/>
      </w:r>
      <w:r w:rsidR="00067CC9" w:rsidRPr="00270994">
        <w:instrText xml:space="preserve"> GOTOBUTTON ZEqnNum134076  \* MERGEFORMAT </w:instrText>
      </w:r>
      <w:r w:rsidR="00067CC9" w:rsidRPr="00270994">
        <w:fldChar w:fldCharType="begin"/>
      </w:r>
      <w:r w:rsidR="00067CC9" w:rsidRPr="00270994">
        <w:instrText xml:space="preserve"> REF ZEqnNum134076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11</w:instrText>
      </w:r>
      <w:r w:rsidR="008F6C4A" w:rsidRPr="00270994">
        <w:instrText>)</w:instrText>
      </w:r>
      <w:r w:rsidR="00067CC9" w:rsidRPr="00270994">
        <w:fldChar w:fldCharType="end"/>
      </w:r>
      <w:r w:rsidR="00067CC9" w:rsidRPr="00270994">
        <w:fldChar w:fldCharType="end"/>
      </w:r>
      <w:r w:rsidRPr="00270994">
        <w:t>转化为四元数形式：</w:t>
      </w:r>
    </w:p>
    <w:p w:rsidR="005674F6" w:rsidRPr="00270994" w:rsidRDefault="005674F6" w:rsidP="000B6257">
      <w:pPr>
        <w:pStyle w:val="MTDisplayEquation"/>
        <w:textAlignment w:val="auto"/>
      </w:pPr>
      <w:r w:rsidRPr="00270994">
        <w:tab/>
      </w:r>
      <w:r w:rsidRPr="00270994">
        <w:rPr>
          <w:position w:val="-44"/>
        </w:rPr>
        <w:object w:dxaOrig="1740" w:dyaOrig="999">
          <v:shape id="_x0000_i1411" type="#_x0000_t75" style="width:87.35pt;height:49.35pt" o:ole="">
            <v:imagedata r:id="rId854" o:title=""/>
          </v:shape>
          <o:OLEObject Type="Embed" ProgID="Equation.DSMT4" ShapeID="_x0000_i1411" DrawAspect="Content" ObjectID="_1480348181" r:id="rId855"/>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12</w:instrText>
        </w:r>
      </w:fldSimple>
      <w:r w:rsidR="00067CC9" w:rsidRPr="00270994">
        <w:instrText>)</w:instrText>
      </w:r>
      <w:r w:rsidR="00067CC9" w:rsidRPr="00270994">
        <w:fldChar w:fldCharType="end"/>
      </w:r>
    </w:p>
    <w:p w:rsidR="005674F6" w:rsidRPr="00270994" w:rsidRDefault="005674F6" w:rsidP="000B6257">
      <w:pPr>
        <w:tabs>
          <w:tab w:val="center" w:pos="2100"/>
        </w:tabs>
        <w:ind w:firstLine="480"/>
        <w:textAlignment w:val="center"/>
      </w:pPr>
      <w:r w:rsidRPr="00270994">
        <w:object w:dxaOrig="560" w:dyaOrig="360">
          <v:shape id="_x0000_i1412" type="#_x0000_t75" style="width:28.65pt;height:18.65pt" o:ole="">
            <v:imagedata r:id="rId840" o:title=""/>
          </v:shape>
          <o:OLEObject Type="Embed" ProgID="Equation.DSMT4" ShapeID="_x0000_i1412" DrawAspect="Content" ObjectID="_1480348182" r:id="rId856"/>
        </w:object>
      </w:r>
      <w:r w:rsidRPr="00270994">
        <w:t>与</w:t>
      </w:r>
      <w:r w:rsidRPr="00270994">
        <w:object w:dxaOrig="200" w:dyaOrig="320">
          <v:shape id="_x0000_i1413" type="#_x0000_t75" style="width:10.65pt;height:16.65pt" o:ole="">
            <v:imagedata r:id="rId857" o:title=""/>
          </v:shape>
          <o:OLEObject Type="Embed" ProgID="Equation.DSMT4" ShapeID="_x0000_i1413" DrawAspect="Content" ObjectID="_1480348183" r:id="rId858"/>
        </w:object>
      </w:r>
      <w:r w:rsidRPr="00270994">
        <w:t>具有近似关系：</w:t>
      </w:r>
    </w:p>
    <w:p w:rsidR="005674F6" w:rsidRPr="00270994" w:rsidRDefault="005674F6" w:rsidP="004C64FB">
      <w:pPr>
        <w:pStyle w:val="12"/>
        <w:snapToGrid/>
        <w:ind w:firstLine="480"/>
      </w:pPr>
      <w:r w:rsidRPr="00270994">
        <w:tab/>
      </w:r>
      <w:r w:rsidRPr="00270994">
        <w:object w:dxaOrig="1340" w:dyaOrig="999">
          <v:shape id="_x0000_i1414" type="#_x0000_t75" style="width:67.35pt;height:49.35pt" o:ole="">
            <v:imagedata r:id="rId859" o:title=""/>
          </v:shape>
          <o:OLEObject Type="Embed" ProgID="Equation.DSMT4" ShapeID="_x0000_i1414" DrawAspect="Content" ObjectID="_1480348184" r:id="rId860"/>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13</w:instrText>
        </w:r>
      </w:fldSimple>
      <w:r w:rsidR="00067CC9" w:rsidRPr="00270994">
        <w:instrText>)</w:instrText>
      </w:r>
      <w:r w:rsidR="00067CC9" w:rsidRPr="00270994">
        <w:fldChar w:fldCharType="end"/>
      </w:r>
    </w:p>
    <w:p w:rsidR="005674F6" w:rsidRPr="00270994" w:rsidRDefault="005674F6" w:rsidP="000B6257">
      <w:pPr>
        <w:tabs>
          <w:tab w:val="center" w:pos="2100"/>
        </w:tabs>
        <w:ind w:firstLine="480"/>
      </w:pPr>
      <w:r w:rsidRPr="00270994">
        <w:t>根据式</w:t>
      </w:r>
      <w:r w:rsidR="00067CC9" w:rsidRPr="00270994">
        <w:fldChar w:fldCharType="begin"/>
      </w:r>
      <w:r w:rsidR="00067CC9" w:rsidRPr="00270994">
        <w:instrText xml:space="preserve"> GOTOBUTTON ZEqnNum586429  \* MERGEFORMAT </w:instrText>
      </w:r>
      <w:r w:rsidR="00067CC9" w:rsidRPr="00270994">
        <w:fldChar w:fldCharType="begin"/>
      </w:r>
      <w:r w:rsidR="00067CC9" w:rsidRPr="00270994">
        <w:instrText xml:space="preserve"> REF ZEqnNum586429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6</w:instrText>
      </w:r>
      <w:r w:rsidR="008F6C4A" w:rsidRPr="00270994">
        <w:instrText>)</w:instrText>
      </w:r>
      <w:r w:rsidR="00067CC9" w:rsidRPr="00270994">
        <w:fldChar w:fldCharType="end"/>
      </w:r>
      <w:r w:rsidR="00067CC9" w:rsidRPr="00270994">
        <w:fldChar w:fldCharType="end"/>
      </w:r>
      <w:r w:rsidRPr="00270994">
        <w:t>可得到</w:t>
      </w:r>
      <w:r w:rsidRPr="00270994">
        <w:rPr>
          <w:position w:val="-14"/>
        </w:rPr>
        <w:object w:dxaOrig="680" w:dyaOrig="400">
          <v:shape id="_x0000_i1415" type="#_x0000_t75" style="width:34.65pt;height:19.35pt" o:ole="">
            <v:imagedata r:id="rId861" o:title=""/>
          </v:shape>
          <o:OLEObject Type="Embed" ProgID="Equation.DSMT4" ShapeID="_x0000_i1415" DrawAspect="Content" ObjectID="_1480348185" r:id="rId862"/>
        </w:object>
      </w:r>
      <w:r w:rsidRPr="00270994">
        <w:t>的表达式为：</w:t>
      </w:r>
    </w:p>
    <w:p w:rsidR="005674F6" w:rsidRPr="00270994" w:rsidRDefault="005674F6" w:rsidP="004C64FB">
      <w:pPr>
        <w:pStyle w:val="12"/>
        <w:snapToGrid/>
        <w:ind w:firstLine="480"/>
      </w:pPr>
      <w:r w:rsidRPr="00270994">
        <w:tab/>
      </w:r>
      <w:r w:rsidRPr="00270994">
        <w:object w:dxaOrig="6480" w:dyaOrig="400">
          <v:shape id="_x0000_i1416" type="#_x0000_t75" style="width:324pt;height:19.35pt" o:ole="">
            <v:imagedata r:id="rId863" o:title=""/>
          </v:shape>
          <o:OLEObject Type="Embed" ProgID="Equation.DSMT4" ShapeID="_x0000_i1416" DrawAspect="Content" ObjectID="_1480348186" r:id="rId864"/>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5" w:name="ZEqnNum321148"/>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14</w:instrText>
        </w:r>
      </w:fldSimple>
      <w:r w:rsidR="00067CC9" w:rsidRPr="00270994">
        <w:instrText>)</w:instrText>
      </w:r>
      <w:bookmarkEnd w:id="215"/>
      <w:r w:rsidR="00067CC9" w:rsidRPr="00270994">
        <w:fldChar w:fldCharType="end"/>
      </w:r>
    </w:p>
    <w:p w:rsidR="005674F6" w:rsidRPr="00270994" w:rsidRDefault="005674F6" w:rsidP="000B6257">
      <w:pPr>
        <w:tabs>
          <w:tab w:val="center" w:pos="2100"/>
        </w:tabs>
        <w:ind w:firstLine="480"/>
      </w:pPr>
      <w:r w:rsidRPr="00270994">
        <w:t>设视觉相对旋转四元数</w:t>
      </w:r>
      <w:r w:rsidRPr="00270994">
        <w:rPr>
          <w:position w:val="-14"/>
        </w:rPr>
        <w:object w:dxaOrig="740" w:dyaOrig="400">
          <v:shape id="_x0000_i1417" type="#_x0000_t75" style="width:37.35pt;height:19.35pt" o:ole="">
            <v:imagedata r:id="rId865" o:title=""/>
          </v:shape>
          <o:OLEObject Type="Embed" ProgID="Equation.DSMT4" ShapeID="_x0000_i1417" DrawAspect="Content" ObjectID="_1480348187" r:id="rId866"/>
        </w:object>
      </w:r>
      <w:r w:rsidRPr="00270994">
        <w:t>的误差表达式为：</w:t>
      </w:r>
    </w:p>
    <w:p w:rsidR="005674F6" w:rsidRPr="00270994" w:rsidRDefault="005674F6" w:rsidP="004C64FB">
      <w:pPr>
        <w:pStyle w:val="12"/>
        <w:snapToGrid/>
        <w:ind w:firstLine="480"/>
      </w:pPr>
      <w:r w:rsidRPr="00270994">
        <w:tab/>
      </w:r>
      <w:r w:rsidR="00A8773B" w:rsidRPr="00270994">
        <w:object w:dxaOrig="3920" w:dyaOrig="999">
          <v:shape id="_x0000_i1418" type="#_x0000_t75" style="width:195.35pt;height:49.35pt" o:ole="">
            <v:imagedata r:id="rId867" o:title=""/>
          </v:shape>
          <o:OLEObject Type="Embed" ProgID="Equation.DSMT4" ShapeID="_x0000_i1418" DrawAspect="Content" ObjectID="_1480348188" r:id="rId868"/>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6" w:name="ZEqnNum337016"/>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15</w:instrText>
        </w:r>
      </w:fldSimple>
      <w:r w:rsidR="00067CC9" w:rsidRPr="00270994">
        <w:instrText>)</w:instrText>
      </w:r>
      <w:bookmarkEnd w:id="216"/>
      <w:r w:rsidR="00067CC9" w:rsidRPr="00270994">
        <w:fldChar w:fldCharType="end"/>
      </w:r>
    </w:p>
    <w:p w:rsidR="005674F6" w:rsidRPr="00270994" w:rsidRDefault="005674F6" w:rsidP="004C64FB">
      <w:pPr>
        <w:tabs>
          <w:tab w:val="center" w:pos="2100"/>
        </w:tabs>
        <w:ind w:firstLineChars="0" w:firstLine="0"/>
      </w:pPr>
      <w:r w:rsidRPr="00270994">
        <w:t>其中</w:t>
      </w:r>
      <w:r w:rsidRPr="00270994">
        <w:rPr>
          <w:position w:val="-14"/>
        </w:rPr>
        <w:object w:dxaOrig="720" w:dyaOrig="380">
          <v:shape id="_x0000_i1419" type="#_x0000_t75" style="width:36pt;height:19.35pt" o:ole="">
            <v:imagedata r:id="rId869" o:title=""/>
          </v:shape>
          <o:OLEObject Type="Embed" ProgID="Equation.DSMT4" ShapeID="_x0000_i1419" DrawAspect="Content" ObjectID="_1480348189" r:id="rId870"/>
        </w:object>
      </w:r>
      <w:r w:rsidRPr="00270994">
        <w:t>和</w:t>
      </w:r>
      <w:r w:rsidR="00A8773B" w:rsidRPr="00270994">
        <w:rPr>
          <w:position w:val="-14"/>
        </w:rPr>
        <w:object w:dxaOrig="600" w:dyaOrig="380">
          <v:shape id="_x0000_i1420" type="#_x0000_t75" style="width:30.65pt;height:19.35pt" o:ole="">
            <v:imagedata r:id="rId871" o:title=""/>
          </v:shape>
          <o:OLEObject Type="Embed" ProgID="Equation.DSMT4" ShapeID="_x0000_i1420" DrawAspect="Content" ObjectID="_1480348190" r:id="rId872"/>
        </w:object>
      </w:r>
      <w:r w:rsidRPr="00270994">
        <w:t>分别为</w:t>
      </w:r>
      <w:r w:rsidRPr="00270994">
        <w:rPr>
          <w:position w:val="-14"/>
        </w:rPr>
        <w:object w:dxaOrig="740" w:dyaOrig="400">
          <v:shape id="_x0000_i1421" type="#_x0000_t75" style="width:37.35pt;height:19.35pt" o:ole="">
            <v:imagedata r:id="rId873" o:title=""/>
          </v:shape>
          <o:OLEObject Type="Embed" ProgID="Equation.DSMT4" ShapeID="_x0000_i1421" DrawAspect="Content" ObjectID="_1480348191" r:id="rId874"/>
        </w:object>
      </w:r>
      <w:r w:rsidRPr="00270994">
        <w:t>的四元数和欧拉角形式误差。</w:t>
      </w:r>
    </w:p>
    <w:p w:rsidR="005674F6" w:rsidRPr="00270994" w:rsidRDefault="005674F6" w:rsidP="000B6257">
      <w:pPr>
        <w:tabs>
          <w:tab w:val="center" w:pos="2100"/>
        </w:tabs>
        <w:ind w:firstLine="480"/>
        <w:rPr>
          <w:szCs w:val="21"/>
        </w:rPr>
      </w:pPr>
      <w:r w:rsidRPr="00270994">
        <w:rPr>
          <w:szCs w:val="21"/>
        </w:rPr>
        <w:lastRenderedPageBreak/>
        <w:t>由</w:t>
      </w:r>
      <w:r w:rsidR="00067CC9" w:rsidRPr="00270994">
        <w:rPr>
          <w:szCs w:val="21"/>
        </w:rPr>
        <w:fldChar w:fldCharType="begin"/>
      </w:r>
      <w:r w:rsidR="00067CC9" w:rsidRPr="00270994">
        <w:rPr>
          <w:szCs w:val="21"/>
        </w:rPr>
        <w:instrText xml:space="preserve"> GOTOBUTTON ZEqnNum321148  \* MERGEFORMAT </w:instrText>
      </w:r>
      <w:r w:rsidR="00067CC9" w:rsidRPr="00270994">
        <w:rPr>
          <w:szCs w:val="21"/>
        </w:rPr>
        <w:fldChar w:fldCharType="begin"/>
      </w:r>
      <w:r w:rsidR="00067CC9" w:rsidRPr="00270994">
        <w:rPr>
          <w:szCs w:val="21"/>
        </w:rPr>
        <w:instrText xml:space="preserve"> REF ZEqnNum321148 \* Charformat \! \* MERGEFORMAT </w:instrText>
      </w:r>
      <w:r w:rsidR="00067CC9" w:rsidRPr="00270994">
        <w:rPr>
          <w:szCs w:val="21"/>
        </w:rPr>
        <w:fldChar w:fldCharType="separate"/>
      </w:r>
      <w:r w:rsidR="008F6C4A" w:rsidRPr="008F6C4A">
        <w:rPr>
          <w:szCs w:val="21"/>
        </w:rPr>
        <w:instrText>(3.14)</w:instrText>
      </w:r>
      <w:r w:rsidR="00067CC9" w:rsidRPr="00270994">
        <w:rPr>
          <w:szCs w:val="21"/>
        </w:rPr>
        <w:fldChar w:fldCharType="end"/>
      </w:r>
      <w:r w:rsidR="00067CC9" w:rsidRPr="00270994">
        <w:rPr>
          <w:szCs w:val="21"/>
        </w:rPr>
        <w:fldChar w:fldCharType="end"/>
      </w:r>
      <w:r w:rsidRPr="00270994">
        <w:rPr>
          <w:szCs w:val="21"/>
        </w:rPr>
        <w:t>和</w:t>
      </w:r>
      <w:r w:rsidR="00067CC9" w:rsidRPr="00270994">
        <w:rPr>
          <w:szCs w:val="21"/>
        </w:rPr>
        <w:fldChar w:fldCharType="begin"/>
      </w:r>
      <w:r w:rsidR="00067CC9" w:rsidRPr="00270994">
        <w:rPr>
          <w:szCs w:val="21"/>
        </w:rPr>
        <w:instrText xml:space="preserve"> GOTOBUTTON ZEqnNum337016  \* MERGEFORMAT </w:instrText>
      </w:r>
      <w:r w:rsidR="00067CC9" w:rsidRPr="00270994">
        <w:rPr>
          <w:szCs w:val="21"/>
        </w:rPr>
        <w:fldChar w:fldCharType="begin"/>
      </w:r>
      <w:r w:rsidR="00067CC9" w:rsidRPr="00270994">
        <w:rPr>
          <w:szCs w:val="21"/>
        </w:rPr>
        <w:instrText xml:space="preserve"> REF ZEqnNum337016 \* Charformat \! \* MERGEFORMAT </w:instrText>
      </w:r>
      <w:r w:rsidR="00067CC9" w:rsidRPr="00270994">
        <w:rPr>
          <w:szCs w:val="21"/>
        </w:rPr>
        <w:fldChar w:fldCharType="separate"/>
      </w:r>
      <w:r w:rsidR="008F6C4A" w:rsidRPr="008F6C4A">
        <w:rPr>
          <w:szCs w:val="21"/>
        </w:rPr>
        <w:instrText>(3.15)</w:instrText>
      </w:r>
      <w:r w:rsidR="00067CC9" w:rsidRPr="00270994">
        <w:rPr>
          <w:szCs w:val="21"/>
        </w:rPr>
        <w:fldChar w:fldCharType="end"/>
      </w:r>
      <w:r w:rsidR="00067CC9" w:rsidRPr="00270994">
        <w:rPr>
          <w:szCs w:val="21"/>
        </w:rPr>
        <w:fldChar w:fldCharType="end"/>
      </w:r>
      <w:r w:rsidRPr="00270994">
        <w:rPr>
          <w:szCs w:val="21"/>
        </w:rPr>
        <w:t>可得惯性与视觉的旋转四元数之差的误差模型为：</w:t>
      </w:r>
    </w:p>
    <w:p w:rsidR="005674F6" w:rsidRPr="00270994" w:rsidRDefault="005674F6" w:rsidP="004C64FB">
      <w:pPr>
        <w:pStyle w:val="12"/>
        <w:snapToGrid/>
        <w:ind w:firstLine="480"/>
      </w:pPr>
      <w:r w:rsidRPr="00270994">
        <w:tab/>
      </w:r>
      <w:r w:rsidR="00A8773B" w:rsidRPr="00270994">
        <w:object w:dxaOrig="7080" w:dyaOrig="1719">
          <v:shape id="_x0000_i1422" type="#_x0000_t75" style="width:354pt;height:85.35pt" o:ole="">
            <v:imagedata r:id="rId875" o:title=""/>
          </v:shape>
          <o:OLEObject Type="Embed" ProgID="Equation.DSMT4" ShapeID="_x0000_i1422" DrawAspect="Content" ObjectID="_1480348192" r:id="rId876"/>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7" w:name="ZEqnNum425235"/>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16</w:instrText>
        </w:r>
      </w:fldSimple>
      <w:r w:rsidR="00067CC9" w:rsidRPr="00270994">
        <w:instrText>)</w:instrText>
      </w:r>
      <w:bookmarkEnd w:id="217"/>
      <w:r w:rsidR="00067CC9" w:rsidRPr="00270994">
        <w:fldChar w:fldCharType="end"/>
      </w:r>
    </w:p>
    <w:p w:rsidR="005674F6" w:rsidRPr="00270994" w:rsidRDefault="005674F6" w:rsidP="000B6257">
      <w:pPr>
        <w:ind w:firstLine="480"/>
      </w:pPr>
      <w:r w:rsidRPr="00270994">
        <w:t>取上式的矢量部分得到</w:t>
      </w:r>
      <w:r w:rsidR="00B473CC" w:rsidRPr="00270994">
        <w:t>量测量</w:t>
      </w:r>
      <w:r w:rsidRPr="00270994">
        <w:rPr>
          <w:position w:val="-14"/>
        </w:rPr>
        <w:object w:dxaOrig="260" w:dyaOrig="380">
          <v:shape id="_x0000_i1423" type="#_x0000_t75" style="width:13.35pt;height:19.35pt" o:ole="">
            <v:imagedata r:id="rId821" o:title=""/>
          </v:shape>
          <o:OLEObject Type="Embed" ProgID="Equation.DSMT4" ShapeID="_x0000_i1423" DrawAspect="Content" ObjectID="_1480348193" r:id="rId877"/>
        </w:object>
      </w:r>
      <w:r w:rsidRPr="00270994">
        <w:t>：</w:t>
      </w:r>
    </w:p>
    <w:p w:rsidR="005674F6" w:rsidRPr="00270994" w:rsidRDefault="005674F6" w:rsidP="004C64FB">
      <w:pPr>
        <w:pStyle w:val="12"/>
        <w:snapToGrid/>
        <w:ind w:firstLine="480"/>
      </w:pPr>
      <w:r w:rsidRPr="00270994">
        <w:tab/>
      </w:r>
      <w:r w:rsidR="00A8773B" w:rsidRPr="00270994">
        <w:object w:dxaOrig="7040" w:dyaOrig="620">
          <v:shape id="_x0000_i1424" type="#_x0000_t75" style="width:352.65pt;height:31.35pt" o:ole="">
            <v:imagedata r:id="rId878" o:title=""/>
          </v:shape>
          <o:OLEObject Type="Embed" ProgID="Equation.DSMT4" ShapeID="_x0000_i1424" DrawAspect="Content" ObjectID="_1480348194" r:id="rId879"/>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8" w:name="ZEqnNum104011"/>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17</w:instrText>
        </w:r>
      </w:fldSimple>
      <w:r w:rsidR="00067CC9" w:rsidRPr="00270994">
        <w:instrText>)</w:instrText>
      </w:r>
      <w:bookmarkEnd w:id="218"/>
      <w:r w:rsidR="00067CC9" w:rsidRPr="00270994">
        <w:fldChar w:fldCharType="end"/>
      </w:r>
    </w:p>
    <w:p w:rsidR="005674F6" w:rsidRPr="00270994" w:rsidRDefault="005674F6" w:rsidP="000B6257">
      <w:pPr>
        <w:ind w:firstLine="480"/>
      </w:pPr>
      <w:r w:rsidRPr="00270994">
        <w:t>（</w:t>
      </w:r>
      <w:r w:rsidRPr="00270994">
        <w:t>2</w:t>
      </w:r>
      <w:r w:rsidRPr="00270994">
        <w:t>）相对平移差</w:t>
      </w:r>
      <w:r w:rsidR="00C300E6" w:rsidRPr="00270994">
        <w:rPr>
          <w:position w:val="-12"/>
        </w:rPr>
        <w:object w:dxaOrig="240" w:dyaOrig="360">
          <v:shape id="_x0000_i1425" type="#_x0000_t75" style="width:12pt;height:18.65pt" o:ole="">
            <v:imagedata r:id="rId880" o:title=""/>
          </v:shape>
          <o:OLEObject Type="Embed" ProgID="Equation.DSMT4" ShapeID="_x0000_i1425" DrawAspect="Content" ObjectID="_1480348195" r:id="rId881"/>
        </w:object>
      </w:r>
      <w:r w:rsidRPr="00270994">
        <w:t>的</w:t>
      </w:r>
      <w:r w:rsidR="00BD047A">
        <w:t>量测方程</w:t>
      </w:r>
    </w:p>
    <w:p w:rsidR="005674F6" w:rsidRPr="00270994" w:rsidRDefault="005674F6" w:rsidP="000B6257">
      <w:pPr>
        <w:ind w:firstLine="480"/>
      </w:pPr>
      <w:r w:rsidRPr="00270994">
        <w:t>将</w:t>
      </w:r>
      <w:r w:rsidRPr="00270994">
        <w:rPr>
          <w:position w:val="-12"/>
        </w:rPr>
        <w:object w:dxaOrig="1219" w:dyaOrig="360">
          <v:shape id="_x0000_i1426" type="#_x0000_t75" style="width:61.35pt;height:18.65pt" o:ole="">
            <v:imagedata r:id="rId882" o:title=""/>
          </v:shape>
          <o:OLEObject Type="Embed" ProgID="Equation.DSMT4" ShapeID="_x0000_i1426" DrawAspect="Content" ObjectID="_1480348196" r:id="rId883"/>
        </w:object>
      </w:r>
      <w:r w:rsidRPr="00270994">
        <w:t>代入</w:t>
      </w:r>
      <w:r w:rsidRPr="00270994">
        <w:rPr>
          <w:position w:val="-14"/>
        </w:rPr>
        <w:object w:dxaOrig="800" w:dyaOrig="400">
          <v:shape id="_x0000_i1427" type="#_x0000_t75" style="width:41.35pt;height:19.35pt" o:ole="">
            <v:imagedata r:id="rId884" o:title=""/>
          </v:shape>
          <o:OLEObject Type="Embed" ProgID="Equation.DSMT4" ShapeID="_x0000_i1427" DrawAspect="Content" ObjectID="_1480348197" r:id="rId885"/>
        </w:object>
      </w:r>
      <w:r w:rsidRPr="00270994">
        <w:t>定义</w:t>
      </w:r>
      <w:r w:rsidR="00067CC9" w:rsidRPr="00270994">
        <w:fldChar w:fldCharType="begin"/>
      </w:r>
      <w:r w:rsidR="00067CC9" w:rsidRPr="00270994">
        <w:instrText xml:space="preserve"> GOTOBUTTON ZEqnNum254529  \* MERGEFORMAT </w:instrText>
      </w:r>
      <w:r w:rsidR="00067CC9" w:rsidRPr="00270994">
        <w:fldChar w:fldCharType="begin"/>
      </w:r>
      <w:r w:rsidR="00067CC9" w:rsidRPr="00270994">
        <w:instrText xml:space="preserve"> REF ZEqnNum254529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7</w:instrText>
      </w:r>
      <w:r w:rsidR="008F6C4A" w:rsidRPr="00270994">
        <w:instrText>)</w:instrText>
      </w:r>
      <w:r w:rsidR="00067CC9" w:rsidRPr="00270994">
        <w:fldChar w:fldCharType="end"/>
      </w:r>
      <w:r w:rsidR="00067CC9" w:rsidRPr="00270994">
        <w:fldChar w:fldCharType="end"/>
      </w:r>
      <w:r w:rsidRPr="00270994">
        <w:t>可得：</w:t>
      </w:r>
    </w:p>
    <w:p w:rsidR="005674F6" w:rsidRPr="00270994" w:rsidRDefault="005674F6" w:rsidP="004C64FB">
      <w:pPr>
        <w:pStyle w:val="12"/>
        <w:snapToGrid/>
        <w:ind w:firstLine="480"/>
      </w:pPr>
      <w:r w:rsidRPr="00270994">
        <w:tab/>
      </w:r>
      <w:r w:rsidRPr="00270994">
        <w:object w:dxaOrig="7040" w:dyaOrig="420">
          <v:shape id="_x0000_i1428" type="#_x0000_t75" style="width:352.65pt;height:22pt" o:ole="">
            <v:imagedata r:id="rId886" o:title=""/>
          </v:shape>
          <o:OLEObject Type="Embed" ProgID="Equation.DSMT4" ShapeID="_x0000_i1428" DrawAspect="Content" ObjectID="_1480348198" r:id="rId887"/>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19" w:name="ZEqnNum584782"/>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18</w:instrText>
        </w:r>
      </w:fldSimple>
      <w:r w:rsidR="00067CC9" w:rsidRPr="00270994">
        <w:instrText>)</w:instrText>
      </w:r>
      <w:bookmarkEnd w:id="219"/>
      <w:r w:rsidR="00067CC9" w:rsidRPr="00270994">
        <w:fldChar w:fldCharType="end"/>
      </w:r>
    </w:p>
    <w:p w:rsidR="005674F6" w:rsidRPr="00270994" w:rsidRDefault="005674F6" w:rsidP="000B6257">
      <w:pPr>
        <w:tabs>
          <w:tab w:val="left" w:pos="2100"/>
          <w:tab w:val="center" w:pos="2205"/>
        </w:tabs>
        <w:ind w:firstLine="480"/>
      </w:pPr>
      <w:r w:rsidRPr="00270994">
        <w:t>设视觉相对平移矢量</w:t>
      </w:r>
      <w:r w:rsidRPr="00270994">
        <w:rPr>
          <w:position w:val="-14"/>
        </w:rPr>
        <w:object w:dxaOrig="859" w:dyaOrig="400">
          <v:shape id="_x0000_i1429" type="#_x0000_t75" style="width:42.65pt;height:19.35pt" o:ole="">
            <v:imagedata r:id="rId779" o:title=""/>
          </v:shape>
          <o:OLEObject Type="Embed" ProgID="Equation.DSMT4" ShapeID="_x0000_i1429" DrawAspect="Content" ObjectID="_1480348199" r:id="rId888"/>
        </w:object>
      </w:r>
      <w:r w:rsidRPr="00270994">
        <w:t>的误差表达式为：</w:t>
      </w:r>
    </w:p>
    <w:p w:rsidR="005674F6" w:rsidRPr="00270994" w:rsidRDefault="005674F6" w:rsidP="004C64FB">
      <w:pPr>
        <w:pStyle w:val="12"/>
        <w:snapToGrid/>
        <w:ind w:firstLine="480"/>
      </w:pPr>
      <w:r w:rsidRPr="00270994">
        <w:tab/>
      </w:r>
      <w:r w:rsidRPr="00270994">
        <w:object w:dxaOrig="2500" w:dyaOrig="400">
          <v:shape id="_x0000_i1430" type="#_x0000_t75" style="width:125.35pt;height:19.35pt" o:ole="">
            <v:imagedata r:id="rId889" o:title=""/>
          </v:shape>
          <o:OLEObject Type="Embed" ProgID="Equation.DSMT4" ShapeID="_x0000_i1430" DrawAspect="Content" ObjectID="_1480348200" r:id="rId890"/>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0" w:name="ZEqnNum390456"/>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19</w:instrText>
        </w:r>
      </w:fldSimple>
      <w:r w:rsidR="00067CC9" w:rsidRPr="00270994">
        <w:instrText>)</w:instrText>
      </w:r>
      <w:bookmarkEnd w:id="220"/>
      <w:r w:rsidR="00067CC9" w:rsidRPr="00270994">
        <w:fldChar w:fldCharType="end"/>
      </w:r>
    </w:p>
    <w:p w:rsidR="005674F6" w:rsidRPr="00270994" w:rsidRDefault="005674F6" w:rsidP="000B6257">
      <w:pPr>
        <w:tabs>
          <w:tab w:val="left" w:pos="2100"/>
          <w:tab w:val="center" w:pos="2205"/>
        </w:tabs>
        <w:ind w:firstLine="480"/>
      </w:pPr>
      <w:r w:rsidRPr="00270994">
        <w:t>结合</w:t>
      </w:r>
      <w:r w:rsidR="00067CC9" w:rsidRPr="00270994">
        <w:fldChar w:fldCharType="begin"/>
      </w:r>
      <w:r w:rsidR="00067CC9" w:rsidRPr="00270994">
        <w:instrText xml:space="preserve"> GOTOBUTTON ZEqnNum584782  \* MERGEFORMAT </w:instrText>
      </w:r>
      <w:r w:rsidR="00067CC9" w:rsidRPr="00270994">
        <w:fldChar w:fldCharType="begin"/>
      </w:r>
      <w:r w:rsidR="00067CC9" w:rsidRPr="00270994">
        <w:instrText xml:space="preserve"> REF ZEqnNum584782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18</w:instrText>
      </w:r>
      <w:r w:rsidR="008F6C4A" w:rsidRPr="00270994">
        <w:instrText>)</w:instrText>
      </w:r>
      <w:r w:rsidR="00067CC9" w:rsidRPr="00270994">
        <w:fldChar w:fldCharType="end"/>
      </w:r>
      <w:r w:rsidR="00067CC9" w:rsidRPr="00270994">
        <w:fldChar w:fldCharType="end"/>
      </w:r>
      <w:r w:rsidRPr="00270994">
        <w:t>和</w:t>
      </w:r>
      <w:r w:rsidR="00067CC9" w:rsidRPr="00270994">
        <w:fldChar w:fldCharType="begin"/>
      </w:r>
      <w:r w:rsidR="00067CC9" w:rsidRPr="00270994">
        <w:instrText xml:space="preserve"> GOTOBUTTON ZEqnNum390456  \* MERGEFORMAT </w:instrText>
      </w:r>
      <w:r w:rsidR="00067CC9" w:rsidRPr="00270994">
        <w:fldChar w:fldCharType="begin"/>
      </w:r>
      <w:r w:rsidR="00067CC9" w:rsidRPr="00270994">
        <w:instrText xml:space="preserve"> REF ZEqnNum390456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19</w:instrText>
      </w:r>
      <w:r w:rsidR="008F6C4A" w:rsidRPr="00270994">
        <w:instrText>)</w:instrText>
      </w:r>
      <w:r w:rsidR="00067CC9" w:rsidRPr="00270994">
        <w:fldChar w:fldCharType="end"/>
      </w:r>
      <w:r w:rsidR="00067CC9" w:rsidRPr="00270994">
        <w:fldChar w:fldCharType="end"/>
      </w:r>
      <w:r w:rsidRPr="00270994">
        <w:t>可得视觉与惯性相对平移矢量差</w:t>
      </w:r>
      <w:r w:rsidRPr="00270994">
        <w:rPr>
          <w:position w:val="-12"/>
        </w:rPr>
        <w:object w:dxaOrig="240" w:dyaOrig="360">
          <v:shape id="_x0000_i1431" type="#_x0000_t75" style="width:12pt;height:18.65pt" o:ole="">
            <v:imagedata r:id="rId891" o:title=""/>
          </v:shape>
          <o:OLEObject Type="Embed" ProgID="Equation.DSMT4" ShapeID="_x0000_i1431" DrawAspect="Content" ObjectID="_1480348201" r:id="rId892"/>
        </w:object>
      </w:r>
      <w:r w:rsidRPr="00270994">
        <w:t>的误差表达式：</w:t>
      </w:r>
    </w:p>
    <w:p w:rsidR="005674F6" w:rsidRPr="00270994" w:rsidRDefault="005674F6" w:rsidP="004C64FB">
      <w:pPr>
        <w:pStyle w:val="12"/>
        <w:snapToGrid/>
        <w:ind w:firstLine="480"/>
      </w:pPr>
      <w:r w:rsidRPr="00270994">
        <w:tab/>
      </w:r>
      <w:r w:rsidRPr="00270994">
        <w:object w:dxaOrig="4140" w:dyaOrig="420">
          <v:shape id="_x0000_i1432" type="#_x0000_t75" style="width:207.35pt;height:22pt" o:ole="">
            <v:imagedata r:id="rId893" o:title=""/>
          </v:shape>
          <o:OLEObject Type="Embed" ProgID="Equation.DSMT4" ShapeID="_x0000_i1432" DrawAspect="Content" ObjectID="_1480348202" r:id="rId894"/>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1" w:name="ZEqnNum337570"/>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20</w:instrText>
        </w:r>
      </w:fldSimple>
      <w:r w:rsidR="00067CC9" w:rsidRPr="00270994">
        <w:instrText>)</w:instrText>
      </w:r>
      <w:bookmarkEnd w:id="221"/>
      <w:r w:rsidR="00067CC9" w:rsidRPr="00270994">
        <w:fldChar w:fldCharType="end"/>
      </w:r>
    </w:p>
    <w:p w:rsidR="005674F6" w:rsidRPr="00270994" w:rsidRDefault="005674F6" w:rsidP="000B6257">
      <w:pPr>
        <w:ind w:firstLine="480"/>
      </w:pPr>
      <w:r w:rsidRPr="00270994">
        <w:t>（</w:t>
      </w:r>
      <w:r w:rsidRPr="00270994">
        <w:t>3</w:t>
      </w:r>
      <w:r w:rsidRPr="00270994">
        <w:t>）传统</w:t>
      </w:r>
      <w:r w:rsidR="00BD047A">
        <w:t>量测方程</w:t>
      </w:r>
    </w:p>
    <w:p w:rsidR="005674F6" w:rsidRPr="00270994" w:rsidRDefault="005674F6" w:rsidP="000B6257">
      <w:pPr>
        <w:ind w:firstLine="480"/>
      </w:pPr>
      <w:r w:rsidRPr="00270994">
        <w:t>综合</w:t>
      </w:r>
      <w:r w:rsidR="00067CC9" w:rsidRPr="00270994">
        <w:fldChar w:fldCharType="begin"/>
      </w:r>
      <w:r w:rsidR="00067CC9" w:rsidRPr="00270994">
        <w:instrText xml:space="preserve"> GOTOBUTTON ZEqnNum104011  \* MERGEFORMAT </w:instrText>
      </w:r>
      <w:r w:rsidR="00067CC9" w:rsidRPr="00270994">
        <w:fldChar w:fldCharType="begin"/>
      </w:r>
      <w:r w:rsidR="00067CC9" w:rsidRPr="00270994">
        <w:instrText xml:space="preserve"> REF ZEqnNum104011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17</w:instrText>
      </w:r>
      <w:r w:rsidR="008F6C4A" w:rsidRPr="00270994">
        <w:instrText>)</w:instrText>
      </w:r>
      <w:r w:rsidR="00067CC9" w:rsidRPr="00270994">
        <w:fldChar w:fldCharType="end"/>
      </w:r>
      <w:r w:rsidR="00067CC9" w:rsidRPr="00270994">
        <w:fldChar w:fldCharType="end"/>
      </w:r>
      <w:r w:rsidRPr="00270994">
        <w:t>和</w:t>
      </w:r>
      <w:r w:rsidR="00067CC9" w:rsidRPr="00270994">
        <w:fldChar w:fldCharType="begin"/>
      </w:r>
      <w:r w:rsidR="00067CC9" w:rsidRPr="00270994">
        <w:instrText xml:space="preserve"> GOTOBUTTON ZEqnNum337570  \* MERGEFORMAT </w:instrText>
      </w:r>
      <w:r w:rsidR="00067CC9" w:rsidRPr="00270994">
        <w:fldChar w:fldCharType="begin"/>
      </w:r>
      <w:r w:rsidR="00067CC9" w:rsidRPr="00270994">
        <w:instrText xml:space="preserve"> REF ZEqnNum337570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20</w:instrText>
      </w:r>
      <w:r w:rsidR="008F6C4A" w:rsidRPr="00270994">
        <w:instrText>)</w:instrText>
      </w:r>
      <w:r w:rsidR="00067CC9" w:rsidRPr="00270994">
        <w:fldChar w:fldCharType="end"/>
      </w:r>
      <w:r w:rsidR="00067CC9" w:rsidRPr="00270994">
        <w:fldChar w:fldCharType="end"/>
      </w:r>
      <w:r w:rsidRPr="00270994">
        <w:t>可得传统惯性</w:t>
      </w:r>
      <w:r w:rsidRPr="00270994">
        <w:t>/</w:t>
      </w:r>
      <w:r w:rsidRPr="00270994">
        <w:t>视觉组合导航方法的</w:t>
      </w:r>
      <w:r w:rsidR="00BD047A">
        <w:t>量测方程</w:t>
      </w:r>
      <w:r w:rsidRPr="00270994">
        <w:t>为：</w:t>
      </w:r>
    </w:p>
    <w:p w:rsidR="005674F6" w:rsidRPr="00270994" w:rsidRDefault="005674F6" w:rsidP="004C64FB">
      <w:pPr>
        <w:pStyle w:val="12"/>
        <w:snapToGrid/>
        <w:ind w:firstLine="480"/>
      </w:pPr>
      <w:r w:rsidRPr="00270994">
        <w:tab/>
      </w:r>
      <w:r w:rsidRPr="00270994">
        <w:object w:dxaOrig="1920" w:dyaOrig="360">
          <v:shape id="_x0000_i1433" type="#_x0000_t75" style="width:96pt;height:18.65pt" o:ole="">
            <v:imagedata r:id="rId895" o:title=""/>
          </v:shape>
          <o:OLEObject Type="Embed" ProgID="Equation.DSMT4" ShapeID="_x0000_i1433" DrawAspect="Content" ObjectID="_1480348203" r:id="rId896"/>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2" w:name="ZEqnNum824652"/>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21</w:instrText>
        </w:r>
      </w:fldSimple>
      <w:r w:rsidR="00067CC9" w:rsidRPr="00270994">
        <w:instrText>)</w:instrText>
      </w:r>
      <w:bookmarkEnd w:id="222"/>
      <w:r w:rsidR="00067CC9" w:rsidRPr="00270994">
        <w:fldChar w:fldCharType="end"/>
      </w:r>
    </w:p>
    <w:p w:rsidR="005674F6" w:rsidRPr="00270994" w:rsidRDefault="005674F6" w:rsidP="004C64FB">
      <w:pPr>
        <w:pStyle w:val="12"/>
        <w:snapToGrid/>
        <w:ind w:firstLineChars="0" w:firstLine="0"/>
      </w:pPr>
      <w:r w:rsidRPr="00270994">
        <w:t>其中，</w:t>
      </w:r>
      <w:r w:rsidRPr="00270994">
        <w:object w:dxaOrig="340" w:dyaOrig="360">
          <v:shape id="_x0000_i1434" type="#_x0000_t75" style="width:16.65pt;height:18.65pt" o:ole="">
            <v:imagedata r:id="rId897" o:title=""/>
          </v:shape>
          <o:OLEObject Type="Embed" ProgID="Equation.DSMT4" ShapeID="_x0000_i1434" DrawAspect="Content" ObjectID="_1480348204" r:id="rId898"/>
        </w:object>
      </w:r>
      <w:r w:rsidRPr="00270994">
        <w:t>为</w:t>
      </w:r>
      <w:r w:rsidR="00EA0083">
        <w:t>量测矩阵</w:t>
      </w:r>
      <w:r w:rsidRPr="00270994">
        <w:t>：</w:t>
      </w:r>
    </w:p>
    <w:p w:rsidR="005674F6" w:rsidRPr="00270994" w:rsidRDefault="005674F6" w:rsidP="000B6257">
      <w:pPr>
        <w:pStyle w:val="MTDisplayEquation"/>
        <w:textAlignment w:val="auto"/>
      </w:pPr>
      <w:r w:rsidRPr="00270994">
        <w:tab/>
      </w:r>
      <w:r w:rsidRPr="00270994">
        <w:rPr>
          <w:position w:val="-48"/>
        </w:rPr>
        <w:object w:dxaOrig="3940" w:dyaOrig="1080">
          <v:shape id="_x0000_i1435" type="#_x0000_t75" style="width:196.65pt;height:54.65pt" o:ole="">
            <v:imagedata r:id="rId899" o:title=""/>
          </v:shape>
          <o:OLEObject Type="Embed" ProgID="Equation.DSMT4" ShapeID="_x0000_i1435" DrawAspect="Content" ObjectID="_1480348205" r:id="rId900"/>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bookmarkStart w:id="223" w:name="ZEqnNum170745"/>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22</w:instrText>
        </w:r>
      </w:fldSimple>
      <w:r w:rsidR="00067CC9" w:rsidRPr="00270994">
        <w:instrText>)</w:instrText>
      </w:r>
      <w:bookmarkEnd w:id="223"/>
      <w:r w:rsidR="00067CC9" w:rsidRPr="00270994">
        <w:fldChar w:fldCharType="end"/>
      </w:r>
    </w:p>
    <w:p w:rsidR="005674F6" w:rsidRPr="00270994" w:rsidRDefault="005674F6" w:rsidP="000B6257">
      <w:pPr>
        <w:ind w:firstLine="480"/>
        <w:textAlignment w:val="center"/>
      </w:pPr>
      <w:r w:rsidRPr="00270994">
        <w:object w:dxaOrig="260" w:dyaOrig="360">
          <v:shape id="_x0000_i1436" type="#_x0000_t75" style="width:13.35pt;height:18.65pt" o:ole="">
            <v:imagedata r:id="rId901" o:title=""/>
          </v:shape>
          <o:OLEObject Type="Embed" ProgID="Equation.DSMT4" ShapeID="_x0000_i1436" DrawAspect="Content" ObjectID="_1480348206" r:id="rId902"/>
        </w:object>
      </w:r>
      <w:r w:rsidRPr="00270994">
        <w:t>为观测噪声：</w:t>
      </w:r>
    </w:p>
    <w:p w:rsidR="005674F6" w:rsidRPr="00270994" w:rsidRDefault="005674F6" w:rsidP="000B6257">
      <w:pPr>
        <w:pStyle w:val="MTDisplayEquation"/>
        <w:textAlignment w:val="auto"/>
      </w:pPr>
      <w:r w:rsidRPr="00270994">
        <w:tab/>
      </w:r>
      <w:r w:rsidR="00A8773B" w:rsidRPr="00270994">
        <w:rPr>
          <w:position w:val="-46"/>
        </w:rPr>
        <w:object w:dxaOrig="1620" w:dyaOrig="1040">
          <v:shape id="_x0000_i1437" type="#_x0000_t75" style="width:81.35pt;height:52.65pt" o:ole="">
            <v:imagedata r:id="rId903" o:title=""/>
          </v:shape>
          <o:OLEObject Type="Embed" ProgID="Equation.DSMT4" ShapeID="_x0000_i1437" DrawAspect="Content" ObjectID="_1480348207" r:id="rId904"/>
        </w:object>
      </w:r>
      <w:r w:rsidRPr="00270994">
        <w:tab/>
      </w:r>
      <w:r w:rsidR="00067CC9" w:rsidRPr="00270994">
        <w:fldChar w:fldCharType="begin"/>
      </w:r>
      <w:r w:rsidR="00067CC9" w:rsidRPr="00270994">
        <w:instrText xml:space="preserve"> MACROBUTTON MTPlaceRef \* MERGEFORMAT </w:instrText>
      </w:r>
      <w:r w:rsidR="00067CC9" w:rsidRPr="00270994">
        <w:fldChar w:fldCharType="begin"/>
      </w:r>
      <w:r w:rsidR="00067CC9" w:rsidRPr="00270994">
        <w:instrText xml:space="preserve"> SEQ MTEqn \h \* MERGEFORMAT </w:instrText>
      </w:r>
      <w:r w:rsidR="00067CC9" w:rsidRPr="00270994">
        <w:fldChar w:fldCharType="end"/>
      </w:r>
      <w:r w:rsidR="00067CC9" w:rsidRPr="00270994">
        <w:instrText>(</w:instrText>
      </w:r>
      <w:fldSimple w:instr=" SEQ MTChap \c \* Arabic \* MERGEFORMAT ">
        <w:r w:rsidR="008F6C4A">
          <w:instrText>3</w:instrText>
        </w:r>
      </w:fldSimple>
      <w:r w:rsidR="00067CC9" w:rsidRPr="00270994">
        <w:instrText>.</w:instrText>
      </w:r>
      <w:fldSimple w:instr=" SEQ MTEqn \c \* Arabic \* MERGEFORMAT ">
        <w:r w:rsidR="008F6C4A">
          <w:instrText>23</w:instrText>
        </w:r>
      </w:fldSimple>
      <w:r w:rsidR="00067CC9" w:rsidRPr="00270994">
        <w:instrText>)</w:instrText>
      </w:r>
      <w:r w:rsidR="00067CC9" w:rsidRPr="00270994">
        <w:fldChar w:fldCharType="end"/>
      </w:r>
    </w:p>
    <w:p w:rsidR="005674F6" w:rsidRPr="00270994" w:rsidRDefault="005674F6" w:rsidP="000B6257">
      <w:pPr>
        <w:ind w:firstLineChars="193" w:firstLine="463"/>
      </w:pPr>
      <w:r w:rsidRPr="00270994">
        <w:lastRenderedPageBreak/>
        <w:t>从</w:t>
      </w:r>
      <w:r w:rsidR="00067CC9" w:rsidRPr="00270994">
        <w:t>式</w:t>
      </w:r>
      <w:r w:rsidR="00067CC9" w:rsidRPr="00270994">
        <w:fldChar w:fldCharType="begin"/>
      </w:r>
      <w:r w:rsidR="00067CC9" w:rsidRPr="00270994">
        <w:instrText xml:space="preserve"> GOTOBUTTON ZEqnNum170745  \* MERGEFORMAT </w:instrText>
      </w:r>
      <w:r w:rsidR="00067CC9" w:rsidRPr="00270994">
        <w:fldChar w:fldCharType="begin"/>
      </w:r>
      <w:r w:rsidR="00067CC9" w:rsidRPr="00270994">
        <w:instrText xml:space="preserve"> REF ZEqnNum170745 \* Charformat \! \* MERGEFORMAT </w:instrText>
      </w:r>
      <w:r w:rsidR="00067CC9" w:rsidRPr="00270994">
        <w:fldChar w:fldCharType="separate"/>
      </w:r>
      <w:r w:rsidR="008F6C4A" w:rsidRPr="00270994">
        <w:instrText>(</w:instrText>
      </w:r>
      <w:r w:rsidR="008F6C4A">
        <w:instrText>3</w:instrText>
      </w:r>
      <w:r w:rsidR="008F6C4A" w:rsidRPr="00270994">
        <w:instrText>.</w:instrText>
      </w:r>
      <w:r w:rsidR="008F6C4A">
        <w:instrText>22</w:instrText>
      </w:r>
      <w:r w:rsidR="008F6C4A" w:rsidRPr="00270994">
        <w:instrText>)</w:instrText>
      </w:r>
      <w:r w:rsidR="00067CC9" w:rsidRPr="00270994">
        <w:fldChar w:fldCharType="end"/>
      </w:r>
      <w:r w:rsidR="00067CC9" w:rsidRPr="00270994">
        <w:fldChar w:fldCharType="end"/>
      </w:r>
      <w:r w:rsidRPr="00270994">
        <w:t>可见传统方法的</w:t>
      </w:r>
      <w:r w:rsidR="00EA0083">
        <w:t>量测矩阵</w:t>
      </w:r>
      <w:r w:rsidRPr="00270994">
        <w:rPr>
          <w:position w:val="-14"/>
        </w:rPr>
        <w:object w:dxaOrig="420" w:dyaOrig="380">
          <v:shape id="_x0000_i1438" type="#_x0000_t75" style="width:22pt;height:19.35pt" o:ole="">
            <v:imagedata r:id="rId905" o:title=""/>
          </v:shape>
          <o:OLEObject Type="Embed" ProgID="Equation.DSMT4" ShapeID="_x0000_i1438" DrawAspect="Content" ObjectID="_1480348208" r:id="rId906"/>
        </w:object>
      </w:r>
      <w:r w:rsidRPr="00270994">
        <w:t>非常简单。</w:t>
      </w:r>
    </w:p>
    <w:p w:rsidR="0084015C" w:rsidRPr="00270994" w:rsidRDefault="00067CC9" w:rsidP="000B6257">
      <w:pPr>
        <w:ind w:firstLine="480"/>
      </w:pPr>
      <w:r w:rsidRPr="00270994">
        <w:t>状态模型</w:t>
      </w:r>
      <w:r w:rsidRPr="00270994">
        <w:fldChar w:fldCharType="begin"/>
      </w:r>
      <w:r w:rsidRPr="00270994">
        <w:instrText xml:space="preserve"> GOTOBUTTON ZEqnNum760224  \* MERGEFORMAT </w:instrText>
      </w:r>
      <w:r w:rsidRPr="00270994">
        <w:fldChar w:fldCharType="begin"/>
      </w:r>
      <w:r w:rsidRPr="00270994">
        <w:instrText xml:space="preserve"> REF ZEqnNum760224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rsidRPr="00270994">
        <w:fldChar w:fldCharType="end"/>
      </w:r>
      <w:r w:rsidRPr="00270994">
        <w:fldChar w:fldCharType="end"/>
      </w:r>
      <w:r w:rsidRPr="00270994">
        <w:t>和量测模型</w:t>
      </w:r>
      <w:r w:rsidRPr="00270994">
        <w:fldChar w:fldCharType="begin"/>
      </w:r>
      <w:r w:rsidRPr="00270994">
        <w:instrText xml:space="preserve"> GOTOBUTTON ZEqnNum824652  \* MERGEFORMAT </w:instrText>
      </w:r>
      <w:r w:rsidRPr="00270994">
        <w:fldChar w:fldCharType="begin"/>
      </w:r>
      <w:r w:rsidRPr="00270994">
        <w:instrText xml:space="preserve"> REF ZEqnNum824652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21</w:instrText>
      </w:r>
      <w:r w:rsidR="008F6C4A" w:rsidRPr="00270994">
        <w:instrText>)</w:instrText>
      </w:r>
      <w:r w:rsidRPr="00270994">
        <w:fldChar w:fldCharType="end"/>
      </w:r>
      <w:r w:rsidRPr="00270994">
        <w:fldChar w:fldCharType="end"/>
      </w:r>
      <w:r w:rsidRPr="00270994">
        <w:t>均为线性方程，采用基本</w:t>
      </w:r>
      <w:r w:rsidRPr="00270994">
        <w:t>Kalman</w:t>
      </w:r>
      <w:r w:rsidR="003F7970">
        <w:t>滤波</w:t>
      </w:r>
      <w:r w:rsidR="003F7970">
        <w:rPr>
          <w:rFonts w:hint="eastAsia"/>
        </w:rPr>
        <w:t>算法</w:t>
      </w:r>
      <w:r w:rsidR="00D606D0">
        <w:fldChar w:fldCharType="begin"/>
      </w:r>
      <w:r w:rsidR="00DB3984">
        <w:rPr>
          <w:rFonts w:hint="eastAsia"/>
        </w:rPr>
        <w:instrText xml:space="preserve"> ADDIN EN.CITE &lt;EndNote&gt;&lt;Cite&gt;&lt;Author&gt;</w:instrText>
      </w:r>
      <w:r w:rsidR="00DB3984">
        <w:rPr>
          <w:rFonts w:hint="eastAsia"/>
        </w:rPr>
        <w:instrText>秦永元</w:instrText>
      </w:r>
      <w:r w:rsidR="00DB3984">
        <w:rPr>
          <w:rFonts w:hint="eastAsia"/>
        </w:rPr>
        <w:instrText>&lt;/Author&gt;&lt;Year&gt;2012&lt;/Year&gt;&lt;RecNum&gt;158&lt;/RecNum&gt;&lt;DisplayText&gt;&lt;style face="superscript"&gt;[74]&lt;/style&gt;&lt;/DisplayText&gt;&lt;record&gt;&lt;rec-number&gt;158&lt;/rec-number&gt;&lt;foreign-keys&gt;&lt;key app="EN" db-id="rfrv2wvv0wdeeteewsvprs9dts02rdsvrddp"&gt;158&lt;/key&gt;&lt;/foreign-keys&gt;&lt;ref-type name="Book"&gt;6&lt;/ref-type&gt;&lt;contributors&gt;&lt;authors&gt;&lt;author&gt;&lt;style face="normal" font="default" charset="134" size="100%"&gt;</w:instrText>
      </w:r>
      <w:r w:rsidR="00DB3984">
        <w:rPr>
          <w:rFonts w:hint="eastAsia"/>
        </w:rPr>
        <w:instrText>秦永元</w:instrText>
      </w:r>
      <w:r w:rsidR="00DB3984">
        <w:rPr>
          <w:rFonts w:hint="eastAsia"/>
        </w:rPr>
        <w:instrText>&lt;/style&gt;&lt;/author&gt;&lt;author&gt;&lt;style face="normal" font="default" charset="134" size="100%"&gt;</w:instrText>
      </w:r>
      <w:r w:rsidR="00DB3984">
        <w:rPr>
          <w:rFonts w:hint="eastAsia"/>
        </w:rPr>
        <w:instrText>张洪钺</w:instrText>
      </w:r>
      <w:r w:rsidR="00DB3984">
        <w:rPr>
          <w:rFonts w:hint="eastAsia"/>
        </w:rPr>
        <w:instrText>&lt;/style&gt;&lt;/author&gt;&lt;author&gt;&lt;style face="normal" font="default" charset="134" size="100%"&gt;</w:instrText>
      </w:r>
      <w:r w:rsidR="00DB3984">
        <w:rPr>
          <w:rFonts w:hint="eastAsia"/>
        </w:rPr>
        <w:instrText>汪叔华</w:instrText>
      </w:r>
      <w:r w:rsidR="00DB3984">
        <w:rPr>
          <w:rFonts w:hint="eastAsia"/>
        </w:rPr>
        <w:instrText>&lt;/style&gt;&lt;/author&gt;&lt;/authors&gt;&lt;/contributors&gt;&lt;titles&gt;&lt;title&gt;&lt;style face="normal" font="default" charset="134" size="100%"&gt;</w:instrText>
      </w:r>
      <w:r w:rsidR="00DB3984">
        <w:rPr>
          <w:rFonts w:hint="eastAsia"/>
        </w:rPr>
        <w:instrText>卡尔曼滤波与组合导航原理（第</w:instrText>
      </w:r>
      <w:r w:rsidR="00DB3984">
        <w:rPr>
          <w:rFonts w:hint="eastAsia"/>
        </w:rPr>
        <w:instrText>2</w:instrText>
      </w:r>
      <w:r w:rsidR="00DB3984">
        <w:rPr>
          <w:rFonts w:hint="eastAsia"/>
        </w:rPr>
        <w:instrText>版）</w:instrText>
      </w:r>
      <w:r w:rsidR="00DB3984">
        <w:rPr>
          <w:rFonts w:hint="eastAsia"/>
        </w:rPr>
        <w:instrText>&lt;/style&gt;&lt;/title&gt;&lt;/titles&gt;&lt;section&gt;33-35&lt;/section&gt;&lt;dates&gt;&lt;year&gt;2012&lt;/year&gt;&lt;/dates&gt;&lt;publisher&gt;&lt;style face="normal" font="default" charset="134" size="100%"&gt;</w:instrText>
      </w:r>
      <w:r w:rsidR="00DB3984">
        <w:rPr>
          <w:rFonts w:hint="eastAsia"/>
        </w:rPr>
        <w:instrText>西北工业大学出版社</w:instrText>
      </w:r>
      <w:r w:rsidR="00DB3984">
        <w:rPr>
          <w:rFonts w:hint="eastAsia"/>
        </w:rPr>
        <w:instrText>&lt;/style&gt;&lt;/publisher&gt;&lt;urls&gt;&lt;/urls&gt;&lt;/record&gt;&lt;/Cite&gt;&lt;/EndNote&gt;</w:instrText>
      </w:r>
      <w:r w:rsidR="00D606D0">
        <w:fldChar w:fldCharType="separate"/>
      </w:r>
      <w:r w:rsidR="00DB3984" w:rsidRPr="00DB3984">
        <w:rPr>
          <w:vertAlign w:val="superscript"/>
        </w:rPr>
        <w:t>[</w:t>
      </w:r>
      <w:hyperlink w:anchor="_ENREF_74" w:tooltip="秦永元, 2012 #158" w:history="1">
        <w:r w:rsidR="0076405A" w:rsidRPr="00DB3984">
          <w:rPr>
            <w:vertAlign w:val="superscript"/>
          </w:rPr>
          <w:t>74</w:t>
        </w:r>
      </w:hyperlink>
      <w:r w:rsidR="00DB3984" w:rsidRPr="00DB3984">
        <w:rPr>
          <w:vertAlign w:val="superscript"/>
        </w:rPr>
        <w:t>]</w:t>
      </w:r>
      <w:r w:rsidR="00D606D0">
        <w:fldChar w:fldCharType="end"/>
      </w:r>
      <w:r w:rsidR="003F7970">
        <w:rPr>
          <w:rFonts w:hint="eastAsia"/>
        </w:rPr>
        <w:t>进行信息融合</w:t>
      </w:r>
      <w:r w:rsidRPr="00270994">
        <w:t>。</w:t>
      </w:r>
    </w:p>
    <w:p w:rsidR="00864095" w:rsidRPr="00270994" w:rsidRDefault="00F82A3C" w:rsidP="000B6257">
      <w:pPr>
        <w:pStyle w:val="30"/>
        <w:numPr>
          <w:ilvl w:val="0"/>
          <w:numId w:val="12"/>
        </w:numPr>
        <w:spacing w:before="163" w:after="163"/>
        <w:ind w:left="660" w:right="240"/>
      </w:pPr>
      <w:bookmarkStart w:id="224" w:name="_Toc404697793"/>
      <w:bookmarkStart w:id="225" w:name="_Toc404697851"/>
      <w:bookmarkStart w:id="226" w:name="_Toc404874249"/>
      <w:bookmarkStart w:id="227" w:name="_Toc404879650"/>
      <w:bookmarkStart w:id="228" w:name="_Toc405412134"/>
      <w:r w:rsidRPr="00270994">
        <w:t>量测模型</w:t>
      </w:r>
      <w:r w:rsidR="00EA063F" w:rsidRPr="00270994">
        <w:t>误差分析</w:t>
      </w:r>
      <w:bookmarkEnd w:id="224"/>
      <w:bookmarkEnd w:id="225"/>
      <w:bookmarkEnd w:id="226"/>
      <w:bookmarkEnd w:id="227"/>
      <w:bookmarkEnd w:id="228"/>
    </w:p>
    <w:p w:rsidR="00AE26B6" w:rsidRPr="00270994" w:rsidRDefault="00AE26B6" w:rsidP="000B6257">
      <w:pPr>
        <w:ind w:firstLine="480"/>
      </w:pPr>
      <w:r w:rsidRPr="00270994">
        <w:t>式</w:t>
      </w:r>
      <w:r w:rsidR="00270994" w:rsidRPr="00270994">
        <w:fldChar w:fldCharType="begin"/>
      </w:r>
      <w:r w:rsidR="00270994" w:rsidRPr="00270994">
        <w:instrText xml:space="preserve"> GOTOBUTTON ZEqnNum321148  \* MERGEFORMAT </w:instrText>
      </w:r>
      <w:r w:rsidR="00270994" w:rsidRPr="00270994">
        <w:fldChar w:fldCharType="begin"/>
      </w:r>
      <w:r w:rsidR="00270994" w:rsidRPr="00270994">
        <w:instrText xml:space="preserve"> REF ZEqnNum321148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14</w:instrText>
      </w:r>
      <w:r w:rsidR="008F6C4A" w:rsidRPr="00270994">
        <w:instrText>)</w:instrText>
      </w:r>
      <w:r w:rsidR="00270994" w:rsidRPr="00270994">
        <w:fldChar w:fldCharType="end"/>
      </w:r>
      <w:r w:rsidR="00270994" w:rsidRPr="00270994">
        <w:fldChar w:fldCharType="end"/>
      </w:r>
      <w:r w:rsidRPr="00270994">
        <w:t>所采用的惯性姿态误差</w:t>
      </w:r>
      <w:r w:rsidR="004C64FB" w:rsidRPr="004C64FB">
        <w:rPr>
          <w:position w:val="-14"/>
        </w:rPr>
        <w:object w:dxaOrig="680" w:dyaOrig="380">
          <v:shape id="_x0000_i1439" type="#_x0000_t75" style="width:34pt;height:19.35pt" o:ole="">
            <v:imagedata r:id="rId907" o:title=""/>
          </v:shape>
          <o:OLEObject Type="Embed" ProgID="Equation.DSMT4" ShapeID="_x0000_i1439" DrawAspect="Content" ObjectID="_1480348209" r:id="rId908"/>
        </w:object>
      </w:r>
      <w:r w:rsidRPr="00270994">
        <w:t>定义为</w:t>
      </w:r>
    </w:p>
    <w:p w:rsidR="00AE26B6" w:rsidRPr="00270994" w:rsidRDefault="00AE26B6" w:rsidP="004C64FB">
      <w:pPr>
        <w:pStyle w:val="12"/>
        <w:snapToGrid/>
        <w:ind w:firstLine="480"/>
      </w:pPr>
      <w:r w:rsidRPr="00270994">
        <w:tab/>
      </w:r>
      <w:r w:rsidR="004C64FB">
        <w:object w:dxaOrig="3500" w:dyaOrig="400">
          <v:shape id="_x0000_i1440" type="#_x0000_t75" style="width:175.35pt;height:20pt" o:ole="">
            <v:imagedata r:id="rId909" o:title=""/>
          </v:shape>
          <o:OLEObject Type="Embed" ProgID="Equation.DSMT4" ShapeID="_x0000_i1440" DrawAspect="Content" ObjectID="_1480348210" r:id="rId910"/>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bookmarkStart w:id="229" w:name="ZEqnNum828695"/>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24</w:instrText>
        </w:r>
      </w:fldSimple>
      <w:r w:rsidR="00270994" w:rsidRPr="00270994">
        <w:instrText>)</w:instrText>
      </w:r>
      <w:bookmarkEnd w:id="229"/>
      <w:r w:rsidR="00270994" w:rsidRPr="00270994">
        <w:fldChar w:fldCharType="end"/>
      </w:r>
    </w:p>
    <w:p w:rsidR="00AE26B6" w:rsidRPr="00270994" w:rsidRDefault="00AE26B6" w:rsidP="004C64FB">
      <w:pPr>
        <w:ind w:firstLineChars="0" w:firstLine="0"/>
      </w:pPr>
      <w:r w:rsidRPr="00270994">
        <w:t>其中，</w:t>
      </w:r>
      <w:r w:rsidR="004C64FB" w:rsidRPr="004C64FB">
        <w:rPr>
          <w:position w:val="-12"/>
        </w:rPr>
        <w:object w:dxaOrig="279" w:dyaOrig="380">
          <v:shape id="_x0000_i1441" type="#_x0000_t75" style="width:14pt;height:19.35pt" o:ole="">
            <v:imagedata r:id="rId911" o:title=""/>
          </v:shape>
          <o:OLEObject Type="Embed" ProgID="Equation.DSMT4" ShapeID="_x0000_i1441" DrawAspect="Content" ObjectID="_1480348211" r:id="rId912"/>
        </w:object>
      </w:r>
      <w:r w:rsidRPr="00270994">
        <w:t>为真实姿态四元数，</w:t>
      </w:r>
      <w:r w:rsidR="004C64FB" w:rsidRPr="004C64FB">
        <w:rPr>
          <w:position w:val="-14"/>
        </w:rPr>
        <w:object w:dxaOrig="540" w:dyaOrig="400">
          <v:shape id="_x0000_i1442" type="#_x0000_t75" style="width:27.35pt;height:20pt" o:ole="">
            <v:imagedata r:id="rId913" o:title=""/>
          </v:shape>
          <o:OLEObject Type="Embed" ProgID="Equation.DSMT4" ShapeID="_x0000_i1442" DrawAspect="Content" ObjectID="_1480348212" r:id="rId914"/>
        </w:object>
      </w:r>
      <w:r w:rsidRPr="00270994">
        <w:t>为惯性姿态四元数。比较式</w:t>
      </w:r>
      <w:r w:rsidR="00270994" w:rsidRPr="00270994">
        <w:fldChar w:fldCharType="begin"/>
      </w:r>
      <w:r w:rsidR="00270994" w:rsidRPr="00270994">
        <w:instrText xml:space="preserve"> GOTOBUTTON ZEqnNum572698  \* MERGEFORMAT </w:instrText>
      </w:r>
      <w:r w:rsidR="00270994" w:rsidRPr="00270994">
        <w:fldChar w:fldCharType="begin"/>
      </w:r>
      <w:r w:rsidR="00270994" w:rsidRPr="00270994">
        <w:instrText xml:space="preserve"> REF ZEqnNum572698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10</w:instrText>
      </w:r>
      <w:r w:rsidR="008F6C4A" w:rsidRPr="00270994">
        <w:instrText>)</w:instrText>
      </w:r>
      <w:r w:rsidR="00270994" w:rsidRPr="00270994">
        <w:fldChar w:fldCharType="end"/>
      </w:r>
      <w:r w:rsidR="00270994" w:rsidRPr="00270994">
        <w:fldChar w:fldCharType="end"/>
      </w:r>
      <w:r w:rsidRPr="00270994">
        <w:t>与式</w:t>
      </w:r>
      <w:r w:rsidR="00270994" w:rsidRPr="00270994">
        <w:fldChar w:fldCharType="begin"/>
      </w:r>
      <w:r w:rsidR="00270994" w:rsidRPr="00270994">
        <w:instrText xml:space="preserve"> GOTOBUTTON ZEqnNum828695  \* MERGEFORMAT </w:instrText>
      </w:r>
      <w:r w:rsidR="00270994" w:rsidRPr="00270994">
        <w:fldChar w:fldCharType="begin"/>
      </w:r>
      <w:r w:rsidR="00270994" w:rsidRPr="00270994">
        <w:instrText xml:space="preserve"> REF ZEqnNum828695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24</w:instrText>
      </w:r>
      <w:r w:rsidR="008F6C4A" w:rsidRPr="00270994">
        <w:instrText>)</w:instrText>
      </w:r>
      <w:r w:rsidR="00270994" w:rsidRPr="00270994">
        <w:fldChar w:fldCharType="end"/>
      </w:r>
      <w:r w:rsidR="00270994" w:rsidRPr="00270994">
        <w:fldChar w:fldCharType="end"/>
      </w:r>
      <w:r w:rsidRPr="00270994">
        <w:t>可见</w:t>
      </w:r>
      <w:r w:rsidR="004C64FB" w:rsidRPr="004C64FB">
        <w:rPr>
          <w:position w:val="-14"/>
        </w:rPr>
        <w:object w:dxaOrig="680" w:dyaOrig="380">
          <v:shape id="_x0000_i1443" type="#_x0000_t75" style="width:34pt;height:19.35pt" o:ole="">
            <v:imagedata r:id="rId915" o:title=""/>
          </v:shape>
          <o:OLEObject Type="Embed" ProgID="Equation.DSMT4" ShapeID="_x0000_i1443" DrawAspect="Content" ObjectID="_1480348213" r:id="rId916"/>
        </w:object>
      </w:r>
      <w:r w:rsidRPr="00270994">
        <w:t>与</w:t>
      </w:r>
      <w:r w:rsidR="004C64FB" w:rsidRPr="004C64FB">
        <w:rPr>
          <w:position w:val="-14"/>
        </w:rPr>
        <w:object w:dxaOrig="680" w:dyaOrig="380">
          <v:shape id="_x0000_i1444" type="#_x0000_t75" style="width:34pt;height:19.35pt" o:ole="">
            <v:imagedata r:id="rId917" o:title=""/>
          </v:shape>
          <o:OLEObject Type="Embed" ProgID="Equation.DSMT4" ShapeID="_x0000_i1444" DrawAspect="Content" ObjectID="_1480348214" r:id="rId918"/>
        </w:object>
      </w:r>
      <w:r w:rsidRPr="00270994">
        <w:t>具有不同的物理意义。</w:t>
      </w:r>
    </w:p>
    <w:p w:rsidR="00AE26B6" w:rsidRPr="00270994" w:rsidRDefault="00AE26B6" w:rsidP="000B6257">
      <w:pPr>
        <w:ind w:firstLine="480"/>
      </w:pPr>
      <w:r w:rsidRPr="00270994">
        <w:t>传统观测模型中，为了使式</w:t>
      </w:r>
      <w:r w:rsidR="00270994" w:rsidRPr="00270994">
        <w:fldChar w:fldCharType="begin"/>
      </w:r>
      <w:r w:rsidR="00270994" w:rsidRPr="00270994">
        <w:instrText xml:space="preserve"> GOTOBUTTON ZEqnNum425235  \* MERGEFORMAT </w:instrText>
      </w:r>
      <w:r w:rsidR="00270994" w:rsidRPr="00270994">
        <w:fldChar w:fldCharType="begin"/>
      </w:r>
      <w:r w:rsidR="00270994" w:rsidRPr="00270994">
        <w:instrText xml:space="preserve"> REF ZEqnNum425235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16</w:instrText>
      </w:r>
      <w:r w:rsidR="008F6C4A" w:rsidRPr="00270994">
        <w:instrText>)</w:instrText>
      </w:r>
      <w:r w:rsidR="00270994" w:rsidRPr="00270994">
        <w:fldChar w:fldCharType="end"/>
      </w:r>
      <w:r w:rsidR="00270994" w:rsidRPr="00270994">
        <w:fldChar w:fldCharType="end"/>
      </w:r>
      <w:r w:rsidRPr="00270994">
        <w:t>简化，在式</w:t>
      </w:r>
      <w:r w:rsidR="00270994" w:rsidRPr="00270994">
        <w:fldChar w:fldCharType="begin"/>
      </w:r>
      <w:r w:rsidR="00270994" w:rsidRPr="00270994">
        <w:instrText xml:space="preserve"> GOTOBUTTON ZEqnNum321148  \* MERGEFORMAT </w:instrText>
      </w:r>
      <w:r w:rsidR="00270994" w:rsidRPr="00270994">
        <w:fldChar w:fldCharType="begin"/>
      </w:r>
      <w:r w:rsidR="00270994" w:rsidRPr="00270994">
        <w:instrText xml:space="preserve"> REF ZEqnNum321148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14</w:instrText>
      </w:r>
      <w:r w:rsidR="008F6C4A" w:rsidRPr="00270994">
        <w:instrText>)</w:instrText>
      </w:r>
      <w:r w:rsidR="00270994" w:rsidRPr="00270994">
        <w:fldChar w:fldCharType="end"/>
      </w:r>
      <w:r w:rsidR="00270994" w:rsidRPr="00270994">
        <w:fldChar w:fldCharType="end"/>
      </w:r>
      <w:r w:rsidRPr="00270994">
        <w:t>中用</w:t>
      </w:r>
      <w:r w:rsidR="004C64FB" w:rsidRPr="004C64FB">
        <w:rPr>
          <w:position w:val="-14"/>
        </w:rPr>
        <w:object w:dxaOrig="680" w:dyaOrig="380">
          <v:shape id="_x0000_i1445" type="#_x0000_t75" style="width:34pt;height:19.35pt" o:ole="">
            <v:imagedata r:id="rId919" o:title=""/>
          </v:shape>
          <o:OLEObject Type="Embed" ProgID="Equation.DSMT4" ShapeID="_x0000_i1445" DrawAspect="Content" ObjectID="_1480348215" r:id="rId920"/>
        </w:object>
      </w:r>
      <w:r w:rsidRPr="00270994">
        <w:t>代替了</w:t>
      </w:r>
      <w:r w:rsidR="004C64FB" w:rsidRPr="004C64FB">
        <w:rPr>
          <w:position w:val="-14"/>
        </w:rPr>
        <w:object w:dxaOrig="680" w:dyaOrig="380">
          <v:shape id="_x0000_i1446" type="#_x0000_t75" style="width:34pt;height:19.35pt" o:ole="">
            <v:imagedata r:id="rId921" o:title=""/>
          </v:shape>
          <o:OLEObject Type="Embed" ProgID="Equation.DSMT4" ShapeID="_x0000_i1446" DrawAspect="Content" ObjectID="_1480348216" r:id="rId922"/>
        </w:object>
      </w:r>
      <w:r w:rsidRPr="00270994">
        <w:t>。该代替为近似处理，近似误差可描述为</w:t>
      </w:r>
      <w:r w:rsidR="004C64FB" w:rsidRPr="004C64FB">
        <w:rPr>
          <w:position w:val="-10"/>
        </w:rPr>
        <w:object w:dxaOrig="340" w:dyaOrig="320">
          <v:shape id="_x0000_i1447" type="#_x0000_t75" style="width:17.35pt;height:16pt" o:ole="">
            <v:imagedata r:id="rId923" o:title=""/>
          </v:shape>
          <o:OLEObject Type="Embed" ProgID="Equation.DSMT4" ShapeID="_x0000_i1447" DrawAspect="Content" ObjectID="_1480348217" r:id="rId924"/>
        </w:object>
      </w:r>
      <w:r w:rsidRPr="00270994">
        <w:t>：</w:t>
      </w:r>
      <w:r w:rsidRPr="00270994">
        <w:t xml:space="preserve"> </w:t>
      </w:r>
    </w:p>
    <w:p w:rsidR="00AE26B6" w:rsidRPr="00270994" w:rsidRDefault="00AE26B6" w:rsidP="004C64FB">
      <w:pPr>
        <w:pStyle w:val="12"/>
        <w:snapToGrid/>
        <w:ind w:firstLine="480"/>
      </w:pPr>
      <w:r w:rsidRPr="00270994">
        <w:tab/>
      </w:r>
      <w:r w:rsidR="004C64FB">
        <w:object w:dxaOrig="4420" w:dyaOrig="999">
          <v:shape id="_x0000_i1448" type="#_x0000_t75" style="width:221.35pt;height:50pt" o:ole="">
            <v:imagedata r:id="rId925" o:title=""/>
          </v:shape>
          <o:OLEObject Type="Embed" ProgID="Equation.DSMT4" ShapeID="_x0000_i1448" DrawAspect="Content" ObjectID="_1480348218" r:id="rId926"/>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bookmarkStart w:id="230" w:name="ZEqnNum297783"/>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25</w:instrText>
        </w:r>
      </w:fldSimple>
      <w:r w:rsidR="00270994" w:rsidRPr="00270994">
        <w:instrText>)</w:instrText>
      </w:r>
      <w:bookmarkEnd w:id="230"/>
      <w:r w:rsidR="00270994" w:rsidRPr="00270994">
        <w:fldChar w:fldCharType="end"/>
      </w:r>
    </w:p>
    <w:p w:rsidR="00AE26B6" w:rsidRPr="00270994" w:rsidRDefault="00AE26B6" w:rsidP="004C64FB">
      <w:pPr>
        <w:ind w:firstLine="480"/>
      </w:pPr>
      <w:r w:rsidRPr="00270994">
        <w:t>设</w:t>
      </w:r>
      <w:r w:rsidR="004C64FB" w:rsidRPr="004C64FB">
        <w:rPr>
          <w:position w:val="-12"/>
        </w:rPr>
        <w:object w:dxaOrig="279" w:dyaOrig="380">
          <v:shape id="_x0000_i1449" type="#_x0000_t75" style="width:14pt;height:19.35pt" o:ole="">
            <v:imagedata r:id="rId927" o:title=""/>
          </v:shape>
          <o:OLEObject Type="Embed" ProgID="Equation.DSMT4" ShapeID="_x0000_i1449" DrawAspect="Content" ObjectID="_1480348219" r:id="rId928"/>
        </w:object>
      </w:r>
      <w:r w:rsidRPr="00270994">
        <w:t>对应的姿态角为</w:t>
      </w:r>
      <w:r w:rsidR="004C64FB" w:rsidRPr="004C64FB">
        <w:rPr>
          <w:position w:val="-6"/>
        </w:rPr>
        <w:object w:dxaOrig="220" w:dyaOrig="279">
          <v:shape id="_x0000_i1450" type="#_x0000_t75" style="width:11.35pt;height:14pt" o:ole="">
            <v:imagedata r:id="rId929" o:title=""/>
          </v:shape>
          <o:OLEObject Type="Embed" ProgID="Equation.DSMT4" ShapeID="_x0000_i1450" DrawAspect="Content" ObjectID="_1480348220" r:id="rId930"/>
        </w:object>
      </w:r>
      <w:r w:rsidRPr="00270994">
        <w:t>，</w:t>
      </w:r>
      <w:r w:rsidR="004C64FB" w:rsidRPr="004C64FB">
        <w:rPr>
          <w:position w:val="-10"/>
        </w:rPr>
        <w:object w:dxaOrig="340" w:dyaOrig="320">
          <v:shape id="_x0000_i1451" type="#_x0000_t75" style="width:17.35pt;height:16pt" o:ole="">
            <v:imagedata r:id="rId931" o:title=""/>
          </v:shape>
          <o:OLEObject Type="Embed" ProgID="Equation.DSMT4" ShapeID="_x0000_i1451" DrawAspect="Content" ObjectID="_1480348221" r:id="rId932"/>
        </w:object>
      </w:r>
      <w:r w:rsidRPr="00270994">
        <w:t>对应的误差角为</w:t>
      </w:r>
      <w:r w:rsidR="004C64FB" w:rsidRPr="004C64FB">
        <w:rPr>
          <w:position w:val="-10"/>
        </w:rPr>
        <w:object w:dxaOrig="380" w:dyaOrig="320">
          <v:shape id="_x0000_i1452" type="#_x0000_t75" style="width:19.35pt;height:16pt" o:ole="">
            <v:imagedata r:id="rId933" o:title=""/>
          </v:shape>
          <o:OLEObject Type="Embed" ProgID="Equation.DSMT4" ShapeID="_x0000_i1452" DrawAspect="Content" ObjectID="_1480348222" r:id="rId934"/>
        </w:object>
      </w:r>
      <w:r w:rsidRPr="00270994">
        <w:t>：</w:t>
      </w:r>
    </w:p>
    <w:p w:rsidR="00AE26B6" w:rsidRPr="00270994" w:rsidRDefault="00AE26B6" w:rsidP="004C64FB">
      <w:pPr>
        <w:pStyle w:val="12"/>
        <w:snapToGrid/>
        <w:ind w:firstLine="480"/>
      </w:pPr>
      <w:r w:rsidRPr="00270994">
        <w:tab/>
      </w:r>
      <w:r w:rsidR="004C64FB">
        <w:object w:dxaOrig="940" w:dyaOrig="380">
          <v:shape id="_x0000_i1453" type="#_x0000_t75" style="width:47.35pt;height:19.35pt" o:ole="">
            <v:imagedata r:id="rId935" o:title=""/>
          </v:shape>
          <o:OLEObject Type="Embed" ProgID="Equation.DSMT4" ShapeID="_x0000_i1453" DrawAspect="Content" ObjectID="_1480348223" r:id="rId936"/>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26</w:instrText>
        </w:r>
      </w:fldSimple>
      <w:r w:rsidR="00270994" w:rsidRPr="00270994">
        <w:instrText>)</w:instrText>
      </w:r>
      <w:r w:rsidR="00270994" w:rsidRPr="00270994">
        <w:fldChar w:fldCharType="end"/>
      </w:r>
    </w:p>
    <w:p w:rsidR="00AE26B6" w:rsidRPr="00270994" w:rsidRDefault="00AE26B6" w:rsidP="004C64FB">
      <w:pPr>
        <w:pStyle w:val="12"/>
        <w:snapToGrid/>
        <w:ind w:firstLine="480"/>
      </w:pPr>
      <w:r w:rsidRPr="00270994">
        <w:tab/>
      </w:r>
      <w:r w:rsidR="004C64FB">
        <w:object w:dxaOrig="3240" w:dyaOrig="480">
          <v:shape id="_x0000_i1454" type="#_x0000_t75" style="width:162pt;height:24pt" o:ole="">
            <v:imagedata r:id="rId937" o:title=""/>
          </v:shape>
          <o:OLEObject Type="Embed" ProgID="Equation.DSMT4" ShapeID="_x0000_i1454" DrawAspect="Content" ObjectID="_1480348224" r:id="rId938"/>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27</w:instrText>
        </w:r>
      </w:fldSimple>
      <w:r w:rsidR="00270994" w:rsidRPr="00270994">
        <w:instrText>)</w:instrText>
      </w:r>
      <w:r w:rsidR="00270994" w:rsidRPr="00270994">
        <w:fldChar w:fldCharType="end"/>
      </w:r>
    </w:p>
    <w:p w:rsidR="00AE26B6" w:rsidRPr="00270994" w:rsidRDefault="00AE26B6" w:rsidP="004C64FB">
      <w:pPr>
        <w:ind w:firstLineChars="0" w:firstLine="0"/>
      </w:pPr>
      <w:r w:rsidRPr="00270994">
        <w:t>其中，函数</w:t>
      </w:r>
      <w:r w:rsidR="004C64FB" w:rsidRPr="004C64FB">
        <w:rPr>
          <w:position w:val="-12"/>
        </w:rPr>
        <w:object w:dxaOrig="460" w:dyaOrig="360">
          <v:shape id="_x0000_i1455" type="#_x0000_t75" style="width:23.35pt;height:18pt" o:ole="">
            <v:imagedata r:id="rId939" o:title=""/>
          </v:shape>
          <o:OLEObject Type="Embed" ProgID="Equation.DSMT4" ShapeID="_x0000_i1455" DrawAspect="Content" ObjectID="_1480348225" r:id="rId940"/>
        </w:object>
      </w:r>
      <w:r w:rsidRPr="00270994">
        <w:t>将四元数转换为欧拉角。</w:t>
      </w:r>
    </w:p>
    <w:p w:rsidR="00AE26B6" w:rsidRPr="00270994" w:rsidRDefault="00AE26B6" w:rsidP="000B6257">
      <w:pPr>
        <w:ind w:firstLine="480"/>
      </w:pPr>
      <w:r w:rsidRPr="00270994">
        <w:t>定义</w:t>
      </w:r>
      <w:r w:rsidR="004C64FB" w:rsidRPr="004C64FB">
        <w:rPr>
          <w:position w:val="-4"/>
        </w:rPr>
        <w:object w:dxaOrig="380" w:dyaOrig="260">
          <v:shape id="_x0000_i1456" type="#_x0000_t75" style="width:19.35pt;height:13.35pt" o:ole="">
            <v:imagedata r:id="rId941" o:title=""/>
          </v:shape>
          <o:OLEObject Type="Embed" ProgID="Equation.DSMT4" ShapeID="_x0000_i1456" DrawAspect="Content" ObjectID="_1480348226" r:id="rId942"/>
        </w:object>
      </w:r>
      <w:r w:rsidRPr="00270994">
        <w:t>从整体上反映该近似处理的程度：</w:t>
      </w:r>
    </w:p>
    <w:p w:rsidR="00AE26B6" w:rsidRPr="00270994" w:rsidRDefault="00AE26B6" w:rsidP="004C64FB">
      <w:pPr>
        <w:pStyle w:val="12"/>
        <w:snapToGrid/>
        <w:ind w:firstLine="480"/>
      </w:pPr>
      <w:r w:rsidRPr="00270994">
        <w:tab/>
      </w:r>
      <w:r w:rsidR="004C64FB">
        <w:object w:dxaOrig="1760" w:dyaOrig="740">
          <v:shape id="_x0000_i1457" type="#_x0000_t75" style="width:88pt;height:37.35pt" o:ole="">
            <v:imagedata r:id="rId943" o:title=""/>
          </v:shape>
          <o:OLEObject Type="Embed" ProgID="Equation.DSMT4" ShapeID="_x0000_i1457" DrawAspect="Content" ObjectID="_1480348227" r:id="rId944"/>
        </w:object>
      </w:r>
      <w:r w:rsidRPr="00270994">
        <w:tab/>
      </w:r>
      <w:r w:rsidR="00270994" w:rsidRPr="00270994">
        <w:fldChar w:fldCharType="begin"/>
      </w:r>
      <w:r w:rsidR="00270994" w:rsidRPr="00270994">
        <w:instrText xml:space="preserve"> MACROBUTTON MTPlaceRef \* MERGEFORMAT </w:instrText>
      </w:r>
      <w:r w:rsidR="00270994" w:rsidRPr="00270994">
        <w:fldChar w:fldCharType="begin"/>
      </w:r>
      <w:r w:rsidR="00270994" w:rsidRPr="00270994">
        <w:instrText xml:space="preserve"> SEQ MTEqn \h \* MERGEFORMAT </w:instrText>
      </w:r>
      <w:r w:rsidR="00270994" w:rsidRPr="00270994">
        <w:fldChar w:fldCharType="end"/>
      </w:r>
      <w:r w:rsidR="00270994" w:rsidRPr="00270994">
        <w:instrText>(</w:instrText>
      </w:r>
      <w:fldSimple w:instr=" SEQ MTChap \c \* Arabic \* MERGEFORMAT ">
        <w:r w:rsidR="008F6C4A">
          <w:instrText>3</w:instrText>
        </w:r>
      </w:fldSimple>
      <w:r w:rsidR="00270994" w:rsidRPr="00270994">
        <w:instrText>.</w:instrText>
      </w:r>
      <w:fldSimple w:instr=" SEQ MTEqn \c \* Arabic \* MERGEFORMAT ">
        <w:r w:rsidR="008F6C4A">
          <w:instrText>28</w:instrText>
        </w:r>
      </w:fldSimple>
      <w:r w:rsidR="00270994" w:rsidRPr="00270994">
        <w:instrText>)</w:instrText>
      </w:r>
      <w:r w:rsidR="00270994" w:rsidRPr="00270994">
        <w:fldChar w:fldCharType="end"/>
      </w:r>
    </w:p>
    <w:p w:rsidR="00270994" w:rsidRPr="00270994" w:rsidRDefault="00AE26B6" w:rsidP="000B6257">
      <w:pPr>
        <w:ind w:firstLine="480"/>
      </w:pPr>
      <w:r w:rsidRPr="00270994">
        <w:t>从式</w:t>
      </w:r>
      <w:r w:rsidR="00270994" w:rsidRPr="00270994">
        <w:fldChar w:fldCharType="begin"/>
      </w:r>
      <w:r w:rsidR="00270994" w:rsidRPr="00270994">
        <w:instrText xml:space="preserve"> GOTOBUTTON ZEqnNum297783  \* MERGEFORMAT </w:instrText>
      </w:r>
      <w:r w:rsidR="00270994" w:rsidRPr="00270994">
        <w:fldChar w:fldCharType="begin"/>
      </w:r>
      <w:r w:rsidR="00270994" w:rsidRPr="00270994">
        <w:instrText xml:space="preserve"> REF ZEqnNum297783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25</w:instrText>
      </w:r>
      <w:r w:rsidR="008F6C4A" w:rsidRPr="00270994">
        <w:instrText>)</w:instrText>
      </w:r>
      <w:r w:rsidR="00270994" w:rsidRPr="00270994">
        <w:fldChar w:fldCharType="end"/>
      </w:r>
      <w:r w:rsidR="00270994" w:rsidRPr="00270994">
        <w:fldChar w:fldCharType="end"/>
      </w:r>
      <w:r w:rsidRPr="00270994">
        <w:t>可见</w:t>
      </w:r>
      <w:r w:rsidRPr="00270994">
        <w:rPr>
          <w:position w:val="-10"/>
        </w:rPr>
        <w:object w:dxaOrig="380" w:dyaOrig="320">
          <v:shape id="_x0000_i1458" type="#_x0000_t75" style="width:19.35pt;height:16.65pt" o:ole="">
            <v:imagedata r:id="rId945" o:title=""/>
          </v:shape>
          <o:OLEObject Type="Embed" ProgID="Equation.DSMT4" ShapeID="_x0000_i1458" DrawAspect="Content" ObjectID="_1480348228" r:id="rId946"/>
        </w:object>
      </w:r>
      <w:r w:rsidRPr="00270994">
        <w:t>和</w:t>
      </w:r>
      <w:r w:rsidRPr="00270994">
        <w:rPr>
          <w:position w:val="-4"/>
        </w:rPr>
        <w:object w:dxaOrig="380" w:dyaOrig="260">
          <v:shape id="_x0000_i1459" type="#_x0000_t75" style="width:19.35pt;height:13.35pt" o:ole="">
            <v:imagedata r:id="rId20" o:title=""/>
          </v:shape>
          <o:OLEObject Type="Embed" ProgID="Equation.DSMT4" ShapeID="_x0000_i1459" DrawAspect="Content" ObjectID="_1480348229" r:id="rId947"/>
        </w:object>
      </w:r>
      <w:r w:rsidRPr="00270994">
        <w:t>受姿态</w:t>
      </w:r>
      <w:r w:rsidRPr="00270994">
        <w:rPr>
          <w:position w:val="-6"/>
        </w:rPr>
        <w:object w:dxaOrig="220" w:dyaOrig="279">
          <v:shape id="_x0000_i1460" type="#_x0000_t75" style="width:12pt;height:13.35pt" o:ole="">
            <v:imagedata r:id="rId948" o:title=""/>
          </v:shape>
          <o:OLEObject Type="Embed" ProgID="Equation.DSMT4" ShapeID="_x0000_i1460" DrawAspect="Content" ObjectID="_1480348230" r:id="rId949"/>
        </w:object>
      </w:r>
      <w:r w:rsidRPr="00270994">
        <w:t>和</w:t>
      </w:r>
      <w:r w:rsidRPr="00270994">
        <w:rPr>
          <w:position w:val="-10"/>
        </w:rPr>
        <w:object w:dxaOrig="200" w:dyaOrig="320">
          <v:shape id="_x0000_i1461" type="#_x0000_t75" style="width:10.65pt;height:16.65pt" o:ole="">
            <v:imagedata r:id="rId950" o:title=""/>
          </v:shape>
          <o:OLEObject Type="Embed" ProgID="Equation.DSMT4" ShapeID="_x0000_i1461" DrawAspect="Content" ObjectID="_1480348231" r:id="rId951"/>
        </w:object>
      </w:r>
      <w:r w:rsidRPr="00270994">
        <w:t>中共六个参数影响，</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基于一些典型情况分析了</w:t>
      </w:r>
      <w:r w:rsidRPr="00270994">
        <w:rPr>
          <w:position w:val="-10"/>
        </w:rPr>
        <w:object w:dxaOrig="380" w:dyaOrig="320">
          <v:shape id="_x0000_i1462" type="#_x0000_t75" style="width:19.35pt;height:16.65pt" o:ole="">
            <v:imagedata r:id="rId945" o:title=""/>
          </v:shape>
          <o:OLEObject Type="Embed" ProgID="Equation.DSMT4" ShapeID="_x0000_i1462" DrawAspect="Content" ObjectID="_1480348232" r:id="rId952"/>
        </w:object>
      </w:r>
      <w:r w:rsidRPr="00270994">
        <w:t>和</w:t>
      </w:r>
      <w:r w:rsidRPr="00270994">
        <w:rPr>
          <w:position w:val="-4"/>
        </w:rPr>
        <w:object w:dxaOrig="380" w:dyaOrig="260">
          <v:shape id="_x0000_i1463" type="#_x0000_t75" style="width:19.35pt;height:13.35pt" o:ole="">
            <v:imagedata r:id="rId20" o:title=""/>
          </v:shape>
          <o:OLEObject Type="Embed" ProgID="Equation.DSMT4" ShapeID="_x0000_i1463" DrawAspect="Content" ObjectID="_1480348233" r:id="rId953"/>
        </w:object>
      </w:r>
      <w:r w:rsidRPr="00270994">
        <w:t>的大小，表</w:t>
      </w:r>
      <w:r w:rsidRPr="00270994">
        <w:t>1</w:t>
      </w:r>
      <w:r w:rsidRPr="00270994">
        <w:t>描述了</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中各子图所采用的</w:t>
      </w:r>
      <w:r w:rsidRPr="00270994">
        <w:rPr>
          <w:position w:val="-6"/>
        </w:rPr>
        <w:object w:dxaOrig="220" w:dyaOrig="279">
          <v:shape id="_x0000_i1464" type="#_x0000_t75" style="width:12pt;height:13.35pt" o:ole="">
            <v:imagedata r:id="rId948" o:title=""/>
          </v:shape>
          <o:OLEObject Type="Embed" ProgID="Equation.DSMT4" ShapeID="_x0000_i1464" DrawAspect="Content" ObjectID="_1480348234" r:id="rId954"/>
        </w:object>
      </w:r>
      <w:r w:rsidRPr="00270994">
        <w:t>和</w:t>
      </w:r>
      <w:r w:rsidRPr="00270994">
        <w:rPr>
          <w:position w:val="-10"/>
        </w:rPr>
        <w:object w:dxaOrig="200" w:dyaOrig="320">
          <v:shape id="_x0000_i1465" type="#_x0000_t75" style="width:10.65pt;height:16.65pt" o:ole="">
            <v:imagedata r:id="rId950" o:title=""/>
          </v:shape>
          <o:OLEObject Type="Embed" ProgID="Equation.DSMT4" ShapeID="_x0000_i1465" DrawAspect="Content" ObjectID="_1480348235" r:id="rId955"/>
        </w:object>
      </w:r>
      <w:r w:rsidRPr="00270994">
        <w:t>参数设置。</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的每个子图中仅变化一维姿态角从而独立分析俯仰、横滚和航向的影响，</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(a)</w:t>
      </w:r>
      <w:r w:rsidRPr="00270994">
        <w:t>、</w:t>
      </w:r>
      <w:r w:rsidRPr="00270994">
        <w:t>(b)</w:t>
      </w:r>
      <w:r w:rsidRPr="00270994">
        <w:t>和</w:t>
      </w:r>
      <w:r w:rsidRPr="00270994">
        <w:t>(c)</w:t>
      </w:r>
      <w:r w:rsidRPr="00270994">
        <w:t>中均考虑了</w:t>
      </w:r>
      <w:r w:rsidRPr="00270994">
        <w:t>7</w:t>
      </w:r>
      <w:r w:rsidRPr="00270994">
        <w:t>种</w:t>
      </w:r>
      <w:r w:rsidRPr="00270994">
        <w:rPr>
          <w:position w:val="-10"/>
        </w:rPr>
        <w:object w:dxaOrig="200" w:dyaOrig="320">
          <v:shape id="_x0000_i1466" type="#_x0000_t75" style="width:10.65pt;height:16.65pt" o:ole="">
            <v:imagedata r:id="rId950" o:title=""/>
          </v:shape>
          <o:OLEObject Type="Embed" ProgID="Equation.DSMT4" ShapeID="_x0000_i1466" DrawAspect="Content" ObjectID="_1480348236" r:id="rId956"/>
        </w:object>
      </w:r>
      <w:r w:rsidRPr="00270994">
        <w:t>的情况，</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(d)</w:t>
      </w:r>
      <w:r w:rsidRPr="00270994">
        <w:t>比较了</w:t>
      </w:r>
      <w:r w:rsidRPr="00270994">
        <w:t>(c)</w:t>
      </w:r>
      <w:r w:rsidRPr="00270994">
        <w:t>中</w:t>
      </w:r>
      <w:r w:rsidRPr="00270994">
        <w:rPr>
          <w:position w:val="-10"/>
        </w:rPr>
        <w:object w:dxaOrig="200" w:dyaOrig="320">
          <v:shape id="_x0000_i1467" type="#_x0000_t75" style="width:10.65pt;height:16.65pt" o:ole="">
            <v:imagedata r:id="rId950" o:title=""/>
          </v:shape>
          <o:OLEObject Type="Embed" ProgID="Equation.DSMT4" ShapeID="_x0000_i1467" DrawAspect="Content" ObjectID="_1480348237" r:id="rId957"/>
        </w:object>
      </w:r>
      <w:r w:rsidRPr="00270994">
        <w:t>为第</w:t>
      </w:r>
      <w:r w:rsidRPr="00270994">
        <w:t>1</w:t>
      </w:r>
      <w:r w:rsidRPr="00270994">
        <w:t>情况时的</w:t>
      </w:r>
      <w:r w:rsidRPr="00270994">
        <w:rPr>
          <w:position w:val="-10"/>
        </w:rPr>
        <w:object w:dxaOrig="380" w:dyaOrig="320">
          <v:shape id="_x0000_i1468" type="#_x0000_t75" style="width:19.35pt;height:16.65pt" o:ole="">
            <v:imagedata r:id="rId945" o:title=""/>
          </v:shape>
          <o:OLEObject Type="Embed" ProgID="Equation.DSMT4" ShapeID="_x0000_i1468" DrawAspect="Content" ObjectID="_1480348238" r:id="rId958"/>
        </w:object>
      </w:r>
      <w:r w:rsidRPr="00270994">
        <w:t>各维大小。</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(a)</w:t>
      </w:r>
      <w:r w:rsidRPr="00270994">
        <w:lastRenderedPageBreak/>
        <w:t>和</w:t>
      </w:r>
      <w:r w:rsidRPr="00270994">
        <w:t>(b)</w:t>
      </w:r>
      <w:r w:rsidRPr="00270994">
        <w:t>分别反映了</w:t>
      </w:r>
      <w:r w:rsidRPr="00270994">
        <w:t>-10°~10°</w:t>
      </w:r>
      <w:r w:rsidRPr="00270994">
        <w:t>的俯仰角和横滚角变化对</w:t>
      </w:r>
      <w:bookmarkStart w:id="231" w:name="_GoBack"/>
      <w:bookmarkEnd w:id="231"/>
      <w:r w:rsidRPr="00270994">
        <w:rPr>
          <w:position w:val="-4"/>
        </w:rPr>
        <w:object w:dxaOrig="380" w:dyaOrig="260">
          <v:shape id="_x0000_i1469" type="#_x0000_t75" style="width:19.35pt;height:13.35pt" o:ole="">
            <v:imagedata r:id="rId20" o:title=""/>
          </v:shape>
          <o:OLEObject Type="Embed" ProgID="Equation.DSMT4" ShapeID="_x0000_i1469" DrawAspect="Content" ObjectID="_1480348239" r:id="rId959"/>
        </w:object>
      </w:r>
      <w:r w:rsidRPr="00270994">
        <w:t>影响比较小，且当</w:t>
      </w:r>
      <w:r w:rsidRPr="00270994">
        <w:rPr>
          <w:position w:val="-10"/>
        </w:rPr>
        <w:object w:dxaOrig="200" w:dyaOrig="320">
          <v:shape id="_x0000_i1470" type="#_x0000_t75" style="width:10.65pt;height:16.65pt" o:ole="">
            <v:imagedata r:id="rId950" o:title=""/>
          </v:shape>
          <o:OLEObject Type="Embed" ProgID="Equation.DSMT4" ShapeID="_x0000_i1470" DrawAspect="Content" ObjectID="_1480348240" r:id="rId960"/>
        </w:object>
      </w:r>
      <w:r w:rsidRPr="00270994">
        <w:t>只有航向分量时</w:t>
      </w:r>
      <w:r w:rsidRPr="00270994">
        <w:rPr>
          <w:position w:val="-4"/>
        </w:rPr>
        <w:object w:dxaOrig="380" w:dyaOrig="260">
          <v:shape id="_x0000_i1471" type="#_x0000_t75" style="width:19.35pt;height:13.35pt" o:ole="">
            <v:imagedata r:id="rId20" o:title=""/>
          </v:shape>
          <o:OLEObject Type="Embed" ProgID="Equation.DSMT4" ShapeID="_x0000_i1471" DrawAspect="Content" ObjectID="_1480348241" r:id="rId961"/>
        </w:object>
      </w:r>
      <w:r w:rsidRPr="00270994">
        <w:t>较小。</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(c)</w:t>
      </w:r>
      <w:r w:rsidRPr="00270994">
        <w:t>表明在</w:t>
      </w:r>
      <w:r w:rsidRPr="00270994">
        <w:rPr>
          <w:position w:val="-10"/>
        </w:rPr>
        <w:object w:dxaOrig="200" w:dyaOrig="320">
          <v:shape id="_x0000_i1472" type="#_x0000_t75" style="width:10.65pt;height:16.65pt" o:ole="">
            <v:imagedata r:id="rId950" o:title=""/>
          </v:shape>
          <o:OLEObject Type="Embed" ProgID="Equation.DSMT4" ShapeID="_x0000_i1472" DrawAspect="Content" ObjectID="_1480348242" r:id="rId962"/>
        </w:object>
      </w:r>
      <w:r w:rsidRPr="00270994">
        <w:t>为</w:t>
      </w:r>
      <w:r w:rsidRPr="00270994">
        <w:t>1~6</w:t>
      </w:r>
      <w:r w:rsidRPr="00270994">
        <w:t>条件下，当航向角大于</w:t>
      </w:r>
      <w:r w:rsidRPr="00270994">
        <w:t>130°</w:t>
      </w:r>
      <w:r w:rsidRPr="00270994">
        <w:t>时，</w:t>
      </w:r>
      <w:r w:rsidRPr="00270994">
        <w:rPr>
          <w:position w:val="-4"/>
        </w:rPr>
        <w:object w:dxaOrig="380" w:dyaOrig="260">
          <v:shape id="_x0000_i1473" type="#_x0000_t75" style="width:19.35pt;height:13.35pt" o:ole="">
            <v:imagedata r:id="rId20" o:title=""/>
          </v:shape>
          <o:OLEObject Type="Embed" ProgID="Equation.DSMT4" ShapeID="_x0000_i1473" DrawAspect="Content" ObjectID="_1480348243" r:id="rId963"/>
        </w:object>
      </w:r>
      <w:r w:rsidRPr="00270994">
        <w:t>均超过</w:t>
      </w:r>
      <w:r w:rsidRPr="00270994">
        <w:t>100%</w:t>
      </w:r>
      <w:r w:rsidRPr="00270994">
        <w:t>。</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(d)</w:t>
      </w:r>
      <w:r w:rsidRPr="00270994">
        <w:t>反映了近似误差</w:t>
      </w:r>
      <w:r w:rsidRPr="00270994">
        <w:rPr>
          <w:position w:val="-10"/>
        </w:rPr>
        <w:object w:dxaOrig="380" w:dyaOrig="320">
          <v:shape id="_x0000_i1474" type="#_x0000_t75" style="width:19.35pt;height:16.65pt" o:ole="">
            <v:imagedata r:id="rId945" o:title=""/>
          </v:shape>
          <o:OLEObject Type="Embed" ProgID="Equation.DSMT4" ShapeID="_x0000_i1474" DrawAspect="Content" ObjectID="_1480348244" r:id="rId964"/>
        </w:object>
      </w:r>
      <w:r w:rsidRPr="00270994">
        <w:t>主要体现在俯仰与横滚分量中，航向分量较小，这是由于姿态</w:t>
      </w:r>
      <w:r w:rsidRPr="00270994">
        <w:rPr>
          <w:position w:val="-6"/>
        </w:rPr>
        <w:object w:dxaOrig="220" w:dyaOrig="279">
          <v:shape id="_x0000_i1475" type="#_x0000_t75" style="width:12pt;height:13.35pt" o:ole="">
            <v:imagedata r:id="rId948" o:title=""/>
          </v:shape>
          <o:OLEObject Type="Embed" ProgID="Equation.DSMT4" ShapeID="_x0000_i1475" DrawAspect="Content" ObjectID="_1480348245" r:id="rId965"/>
        </w:object>
      </w:r>
      <w:r w:rsidRPr="00270994">
        <w:t>中的俯仰角与横滚角较小的缘故。综上，由</w:t>
      </w:r>
      <w:r w:rsidRPr="00270994">
        <w:fldChar w:fldCharType="begin"/>
      </w:r>
      <w:r w:rsidRPr="00270994">
        <w:instrText xml:space="preserve"> REF _Ref399160157 \h  \* MERGEFORMAT </w:instrText>
      </w:r>
      <w:r w:rsidRPr="00270994">
        <w:fldChar w:fldCharType="separate"/>
      </w:r>
      <w:r w:rsidR="008F6C4A" w:rsidRPr="003E01C2">
        <w:t>图</w:t>
      </w:r>
      <w:r w:rsidR="008F6C4A">
        <w:t>10</w:t>
      </w:r>
      <w:r w:rsidRPr="00270994">
        <w:fldChar w:fldCharType="end"/>
      </w:r>
      <w:r w:rsidRPr="00270994">
        <w:t>可得出结论传统方法中式</w:t>
      </w:r>
      <w:r w:rsidR="00270994" w:rsidRPr="00270994">
        <w:fldChar w:fldCharType="begin"/>
      </w:r>
      <w:r w:rsidR="00270994" w:rsidRPr="00270994">
        <w:instrText xml:space="preserve"> GOTOBUTTON ZEqnNum425235  \* MERGEFORMAT </w:instrText>
      </w:r>
      <w:r w:rsidR="00270994" w:rsidRPr="00270994">
        <w:fldChar w:fldCharType="begin"/>
      </w:r>
      <w:r w:rsidR="00270994" w:rsidRPr="00270994">
        <w:instrText xml:space="preserve"> REF ZEqnNum425235 \* Charformat \! \* MERGEFORMAT </w:instrText>
      </w:r>
      <w:r w:rsidR="00270994" w:rsidRPr="00270994">
        <w:fldChar w:fldCharType="separate"/>
      </w:r>
      <w:r w:rsidR="008F6C4A" w:rsidRPr="00270994">
        <w:instrText>(</w:instrText>
      </w:r>
      <w:r w:rsidR="008F6C4A">
        <w:instrText>3</w:instrText>
      </w:r>
      <w:r w:rsidR="008F6C4A" w:rsidRPr="00270994">
        <w:instrText>.</w:instrText>
      </w:r>
      <w:r w:rsidR="008F6C4A">
        <w:instrText>16</w:instrText>
      </w:r>
      <w:r w:rsidR="008F6C4A" w:rsidRPr="00270994">
        <w:instrText>)</w:instrText>
      </w:r>
      <w:r w:rsidR="00270994" w:rsidRPr="00270994">
        <w:fldChar w:fldCharType="end"/>
      </w:r>
      <w:r w:rsidR="00270994" w:rsidRPr="00270994">
        <w:fldChar w:fldCharType="end"/>
      </w:r>
      <w:r w:rsidRPr="00270994">
        <w:t>的近似处理误差较大，不可忽略。同时因为</w:t>
      </w:r>
      <w:r w:rsidRPr="00270994">
        <w:rPr>
          <w:position w:val="-10"/>
        </w:rPr>
        <w:object w:dxaOrig="380" w:dyaOrig="320">
          <v:shape id="_x0000_i1476" type="#_x0000_t75" style="width:19.35pt;height:16.65pt" o:ole="">
            <v:imagedata r:id="rId945" o:title=""/>
          </v:shape>
          <o:OLEObject Type="Embed" ProgID="Equation.DSMT4" ShapeID="_x0000_i1476" DrawAspect="Content" ObjectID="_1480348246" r:id="rId966"/>
        </w:object>
      </w:r>
      <w:r w:rsidRPr="00270994">
        <w:t>主要体现在俯仰与横滚分量中，虽然该近似处理整体误差较大，但在俯仰与横滚不大的情况下影响较小。然而由于不同时刻俯仰、横滚角与航向角之间存在耦合关系，该近似处理仍将通过积分解算过程进一步影响航向角精度。</w:t>
      </w:r>
    </w:p>
    <w:p w:rsidR="00AE26B6" w:rsidRPr="003E01C2" w:rsidRDefault="00AE26B6" w:rsidP="00B964CB">
      <w:pPr>
        <w:pStyle w:val="af9"/>
      </w:pPr>
      <w:bookmarkStart w:id="232" w:name="_Toc405322672"/>
      <w:r w:rsidRPr="003E01C2">
        <w:t>表</w:t>
      </w:r>
      <w:r w:rsidRPr="003E01C2">
        <w:fldChar w:fldCharType="begin"/>
      </w:r>
      <w:r w:rsidRPr="003E01C2">
        <w:instrText xml:space="preserve"> SEQ </w:instrText>
      </w:r>
      <w:r w:rsidRPr="003E01C2">
        <w:instrText>表</w:instrText>
      </w:r>
      <w:r w:rsidRPr="003E01C2">
        <w:instrText xml:space="preserve"> \* ARABIC </w:instrText>
      </w:r>
      <w:r w:rsidRPr="003E01C2">
        <w:fldChar w:fldCharType="separate"/>
      </w:r>
      <w:r w:rsidR="008F6C4A">
        <w:rPr>
          <w:noProof/>
        </w:rPr>
        <w:t>3</w:t>
      </w:r>
      <w:r w:rsidRPr="003E01C2">
        <w:fldChar w:fldCharType="end"/>
      </w:r>
      <w:r w:rsidRPr="003E01C2">
        <w:t xml:space="preserve"> </w:t>
      </w:r>
      <w:r w:rsidR="00C97FD8" w:rsidRPr="003E01C2">
        <w:object w:dxaOrig="360" w:dyaOrig="240">
          <v:shape id="_x0000_i1477" type="#_x0000_t75" style="width:18pt;height:12pt" o:ole="">
            <v:imagedata r:id="rId967" o:title=""/>
          </v:shape>
          <o:OLEObject Type="Embed" ProgID="Equation.DSMT4" ShapeID="_x0000_i1477" DrawAspect="Content" ObjectID="_1480348247" r:id="rId968"/>
        </w:object>
      </w:r>
      <w:r w:rsidRPr="003E01C2">
        <w:t>和</w:t>
      </w:r>
      <w:r w:rsidR="00C97FD8">
        <w:object w:dxaOrig="340" w:dyaOrig="300">
          <v:shape id="_x0000_i1478" type="#_x0000_t75" style="width:17.35pt;height:15.35pt" o:ole="">
            <v:imagedata r:id="rId969" o:title=""/>
          </v:shape>
          <o:OLEObject Type="Embed" ProgID="Equation.DSMT4" ShapeID="_x0000_i1478" DrawAspect="Content" ObjectID="_1480348248" r:id="rId970"/>
        </w:object>
      </w:r>
      <w:r w:rsidRPr="003E01C2">
        <w:t>分析参数设置</w:t>
      </w:r>
      <w:bookmarkEnd w:id="232"/>
    </w:p>
    <w:tbl>
      <w:tblPr>
        <w:tblW w:w="0" w:type="auto"/>
        <w:jc w:val="center"/>
        <w:tblBorders>
          <w:top w:val="single" w:sz="4" w:space="0" w:color="auto"/>
        </w:tblBorders>
        <w:tblLook w:val="04A0" w:firstRow="1" w:lastRow="0" w:firstColumn="1" w:lastColumn="0" w:noHBand="0" w:noVBand="1"/>
      </w:tblPr>
      <w:tblGrid>
        <w:gridCol w:w="1085"/>
        <w:gridCol w:w="1108"/>
        <w:gridCol w:w="1108"/>
        <w:gridCol w:w="1109"/>
        <w:gridCol w:w="3879"/>
      </w:tblGrid>
      <w:tr w:rsidR="00AE26B6" w:rsidRPr="00270994" w:rsidTr="00AE26B6">
        <w:trPr>
          <w:cantSplit/>
          <w:trHeight w:val="305"/>
          <w:jc w:val="center"/>
        </w:trPr>
        <w:tc>
          <w:tcPr>
            <w:tcW w:w="1085" w:type="dxa"/>
            <w:vMerge w:val="restart"/>
            <w:tcBorders>
              <w:top w:val="single" w:sz="12" w:space="0" w:color="auto"/>
            </w:tcBorders>
            <w:shd w:val="clear" w:color="auto" w:fill="auto"/>
            <w:vAlign w:val="center"/>
          </w:tcPr>
          <w:p w:rsidR="00AE26B6" w:rsidRPr="00270994" w:rsidRDefault="00AE26B6" w:rsidP="000B6257">
            <w:pPr>
              <w:keepNext/>
              <w:keepLines/>
              <w:widowControl/>
              <w:spacing w:line="300" w:lineRule="auto"/>
              <w:ind w:firstLine="360"/>
              <w:jc w:val="center"/>
              <w:rPr>
                <w:position w:val="-6"/>
                <w:sz w:val="18"/>
                <w:szCs w:val="18"/>
              </w:rPr>
            </w:pPr>
            <w:r w:rsidRPr="00270994">
              <w:rPr>
                <w:position w:val="-6"/>
                <w:sz w:val="18"/>
                <w:szCs w:val="18"/>
              </w:rPr>
              <w:t>子图</w:t>
            </w:r>
          </w:p>
        </w:tc>
        <w:tc>
          <w:tcPr>
            <w:tcW w:w="3325" w:type="dxa"/>
            <w:gridSpan w:val="3"/>
            <w:tcBorders>
              <w:top w:val="single" w:sz="12" w:space="0" w:color="auto"/>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姿态</w:t>
            </w:r>
            <w:r w:rsidRPr="00270994">
              <w:rPr>
                <w:position w:val="-6"/>
                <w:sz w:val="18"/>
                <w:szCs w:val="18"/>
              </w:rPr>
              <w:object w:dxaOrig="220" w:dyaOrig="279">
                <v:shape id="_x0000_i1479" type="#_x0000_t75" style="width:12pt;height:13.35pt" o:ole="">
                  <v:imagedata r:id="rId948" o:title=""/>
                </v:shape>
                <o:OLEObject Type="Embed" ProgID="Equation.DSMT4" ShapeID="_x0000_i1479" DrawAspect="Content" ObjectID="_1480348249" r:id="rId971"/>
              </w:object>
            </w:r>
            <w:r w:rsidRPr="00270994">
              <w:rPr>
                <w:sz w:val="18"/>
                <w:szCs w:val="18"/>
              </w:rPr>
              <w:t>(</w:t>
            </w:r>
            <w:r w:rsidRPr="00270994">
              <w:rPr>
                <w:kern w:val="0"/>
                <w:sz w:val="18"/>
                <w:szCs w:val="18"/>
              </w:rPr>
              <w:t>°</w:t>
            </w:r>
            <w:r w:rsidRPr="00270994">
              <w:rPr>
                <w:sz w:val="18"/>
                <w:szCs w:val="18"/>
              </w:rPr>
              <w:t>)</w:t>
            </w:r>
          </w:p>
        </w:tc>
        <w:tc>
          <w:tcPr>
            <w:tcW w:w="3879" w:type="dxa"/>
            <w:vMerge w:val="restart"/>
            <w:tcBorders>
              <w:top w:val="single" w:sz="12"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平台失准角</w:t>
            </w:r>
            <w:r w:rsidRPr="00270994">
              <w:rPr>
                <w:position w:val="-10"/>
                <w:sz w:val="18"/>
                <w:szCs w:val="18"/>
              </w:rPr>
              <w:object w:dxaOrig="200" w:dyaOrig="320">
                <v:shape id="_x0000_i1480" type="#_x0000_t75" style="width:10.65pt;height:16.65pt" o:ole="">
                  <v:imagedata r:id="rId950" o:title=""/>
                </v:shape>
                <o:OLEObject Type="Embed" ProgID="Equation.DSMT4" ShapeID="_x0000_i1480" DrawAspect="Content" ObjectID="_1480348250" r:id="rId972"/>
              </w:object>
            </w:r>
            <w:r w:rsidRPr="00270994">
              <w:rPr>
                <w:sz w:val="18"/>
                <w:szCs w:val="18"/>
              </w:rPr>
              <w:t>(</w:t>
            </w:r>
            <w:r w:rsidRPr="00270994">
              <w:rPr>
                <w:kern w:val="0"/>
                <w:sz w:val="18"/>
                <w:szCs w:val="18"/>
              </w:rPr>
              <w:t>°</w:t>
            </w:r>
            <w:r w:rsidRPr="00270994">
              <w:rPr>
                <w:sz w:val="18"/>
                <w:szCs w:val="18"/>
              </w:rPr>
              <w:t>)</w:t>
            </w:r>
          </w:p>
        </w:tc>
      </w:tr>
      <w:tr w:rsidR="00AE26B6" w:rsidRPr="00270994" w:rsidTr="00AE26B6">
        <w:trPr>
          <w:cantSplit/>
          <w:trHeight w:val="305"/>
          <w:jc w:val="center"/>
        </w:trPr>
        <w:tc>
          <w:tcPr>
            <w:tcW w:w="1085" w:type="dxa"/>
            <w:vMerge/>
            <w:tcBorders>
              <w:bottom w:val="single" w:sz="4" w:space="0" w:color="auto"/>
            </w:tcBorders>
            <w:shd w:val="clear" w:color="auto" w:fill="auto"/>
            <w:vAlign w:val="center"/>
          </w:tcPr>
          <w:p w:rsidR="00AE26B6" w:rsidRPr="00270994" w:rsidRDefault="00AE26B6" w:rsidP="000B6257">
            <w:pPr>
              <w:keepNext/>
              <w:keepLines/>
              <w:widowControl/>
              <w:spacing w:line="300" w:lineRule="auto"/>
              <w:ind w:firstLine="360"/>
              <w:jc w:val="center"/>
              <w:rPr>
                <w:position w:val="-6"/>
                <w:sz w:val="18"/>
                <w:szCs w:val="18"/>
              </w:rPr>
            </w:pPr>
          </w:p>
        </w:tc>
        <w:tc>
          <w:tcPr>
            <w:tcW w:w="1108" w:type="dxa"/>
            <w:tcBorders>
              <w:top w:val="single" w:sz="4" w:space="0" w:color="auto"/>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俯仰</w:t>
            </w:r>
          </w:p>
        </w:tc>
        <w:tc>
          <w:tcPr>
            <w:tcW w:w="1108" w:type="dxa"/>
            <w:tcBorders>
              <w:top w:val="single" w:sz="4" w:space="0" w:color="auto"/>
              <w:bottom w:val="single" w:sz="4" w:space="0" w:color="auto"/>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横滚</w:t>
            </w:r>
          </w:p>
        </w:tc>
        <w:tc>
          <w:tcPr>
            <w:tcW w:w="1109" w:type="dxa"/>
            <w:tcBorders>
              <w:top w:val="single" w:sz="4" w:space="0" w:color="auto"/>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航向</w:t>
            </w:r>
          </w:p>
        </w:tc>
        <w:tc>
          <w:tcPr>
            <w:tcW w:w="3879" w:type="dxa"/>
            <w:vMerge/>
            <w:tcBorders>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p>
        </w:tc>
      </w:tr>
      <w:tr w:rsidR="00AE26B6" w:rsidRPr="00270994" w:rsidTr="00AE26B6">
        <w:trPr>
          <w:cantSplit/>
          <w:trHeight w:val="259"/>
          <w:jc w:val="center"/>
        </w:trPr>
        <w:tc>
          <w:tcPr>
            <w:tcW w:w="1085" w:type="dxa"/>
            <w:tcBorders>
              <w:top w:val="single" w:sz="4" w:space="0" w:color="auto"/>
              <w:bottom w:val="nil"/>
            </w:tcBorders>
            <w:shd w:val="clear" w:color="auto" w:fill="auto"/>
            <w:vAlign w:val="center"/>
          </w:tcPr>
          <w:p w:rsidR="00AE26B6" w:rsidRPr="00270994" w:rsidRDefault="00AE26B6" w:rsidP="000B6257">
            <w:pPr>
              <w:keepNext/>
              <w:keepLines/>
              <w:widowControl/>
              <w:ind w:firstLine="360"/>
              <w:jc w:val="center"/>
              <w:rPr>
                <w:sz w:val="18"/>
                <w:szCs w:val="18"/>
              </w:rPr>
            </w:pPr>
            <w:r w:rsidRPr="00270994">
              <w:rPr>
                <w:sz w:val="18"/>
                <w:szCs w:val="18"/>
              </w:rPr>
              <w:t>(a)</w:t>
            </w:r>
          </w:p>
        </w:tc>
        <w:tc>
          <w:tcPr>
            <w:tcW w:w="1108" w:type="dxa"/>
            <w:tcBorders>
              <w:top w:val="single" w:sz="4" w:space="0" w:color="auto"/>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-10~10</w:t>
            </w:r>
          </w:p>
        </w:tc>
        <w:tc>
          <w:tcPr>
            <w:tcW w:w="1108" w:type="dxa"/>
            <w:tcBorders>
              <w:top w:val="single" w:sz="4" w:space="0" w:color="auto"/>
              <w:bottom w:val="nil"/>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9" w:type="dxa"/>
            <w:tcBorders>
              <w:top w:val="single" w:sz="4" w:space="0" w:color="auto"/>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100</w:t>
            </w:r>
          </w:p>
        </w:tc>
        <w:tc>
          <w:tcPr>
            <w:tcW w:w="3879" w:type="dxa"/>
            <w:vMerge w:val="restart"/>
            <w:tcBorders>
              <w:top w:val="single" w:sz="4" w:space="0" w:color="auto"/>
            </w:tcBorders>
            <w:vAlign w:val="center"/>
          </w:tcPr>
          <w:p w:rsidR="00AE26B6" w:rsidRPr="00270994" w:rsidRDefault="00AE26B6" w:rsidP="000B6257">
            <w:pPr>
              <w:keepNext/>
              <w:keepLines/>
              <w:widowControl/>
              <w:ind w:firstLine="360"/>
              <w:jc w:val="center"/>
              <w:rPr>
                <w:sz w:val="18"/>
                <w:szCs w:val="18"/>
              </w:rPr>
            </w:pPr>
            <w:r w:rsidRPr="00270994">
              <w:rPr>
                <w:sz w:val="18"/>
                <w:szCs w:val="18"/>
              </w:rPr>
              <w:t>1</w:t>
            </w:r>
            <w:r w:rsidRPr="00270994">
              <w:rPr>
                <w:sz w:val="18"/>
                <w:szCs w:val="18"/>
              </w:rPr>
              <w:t>：</w:t>
            </w:r>
            <w:r w:rsidRPr="00270994">
              <w:rPr>
                <w:sz w:val="18"/>
                <w:szCs w:val="18"/>
              </w:rPr>
              <w:t>[1 1 1]*A</w:t>
            </w:r>
            <w:r w:rsidRPr="00270994">
              <w:rPr>
                <w:sz w:val="18"/>
                <w:szCs w:val="18"/>
              </w:rPr>
              <w:t>，</w:t>
            </w:r>
            <w:r w:rsidRPr="00270994">
              <w:rPr>
                <w:sz w:val="18"/>
                <w:szCs w:val="18"/>
              </w:rPr>
              <w:t>2</w:t>
            </w:r>
            <w:r w:rsidRPr="00270994">
              <w:rPr>
                <w:sz w:val="18"/>
                <w:szCs w:val="18"/>
              </w:rPr>
              <w:t>：</w:t>
            </w:r>
            <w:r w:rsidRPr="00270994">
              <w:rPr>
                <w:sz w:val="18"/>
                <w:szCs w:val="18"/>
              </w:rPr>
              <w:t>[0 1 1]*A</w:t>
            </w:r>
            <w:r w:rsidRPr="00270994">
              <w:rPr>
                <w:sz w:val="18"/>
                <w:szCs w:val="18"/>
              </w:rPr>
              <w:t>，</w:t>
            </w:r>
            <w:r w:rsidRPr="00270994">
              <w:rPr>
                <w:sz w:val="18"/>
                <w:szCs w:val="18"/>
              </w:rPr>
              <w:t>3</w:t>
            </w:r>
            <w:r w:rsidRPr="00270994">
              <w:rPr>
                <w:sz w:val="18"/>
                <w:szCs w:val="18"/>
              </w:rPr>
              <w:t>：</w:t>
            </w:r>
            <w:r w:rsidRPr="00270994">
              <w:rPr>
                <w:sz w:val="18"/>
                <w:szCs w:val="18"/>
              </w:rPr>
              <w:t>[1 0 1]*A</w:t>
            </w:r>
          </w:p>
          <w:p w:rsidR="00AE26B6" w:rsidRPr="00270994" w:rsidRDefault="00AE26B6" w:rsidP="000B6257">
            <w:pPr>
              <w:keepNext/>
              <w:keepLines/>
              <w:widowControl/>
              <w:ind w:firstLine="360"/>
              <w:jc w:val="center"/>
              <w:rPr>
                <w:sz w:val="18"/>
                <w:szCs w:val="18"/>
              </w:rPr>
            </w:pPr>
            <w:r w:rsidRPr="00270994">
              <w:rPr>
                <w:sz w:val="18"/>
                <w:szCs w:val="18"/>
              </w:rPr>
              <w:t>4</w:t>
            </w:r>
            <w:r w:rsidRPr="00270994">
              <w:rPr>
                <w:sz w:val="18"/>
                <w:szCs w:val="18"/>
              </w:rPr>
              <w:t>：</w:t>
            </w:r>
            <w:r w:rsidRPr="00270994">
              <w:rPr>
                <w:sz w:val="18"/>
                <w:szCs w:val="18"/>
              </w:rPr>
              <w:t>[1 1 0]*A</w:t>
            </w:r>
            <w:r w:rsidRPr="00270994">
              <w:rPr>
                <w:sz w:val="18"/>
                <w:szCs w:val="18"/>
              </w:rPr>
              <w:t>，</w:t>
            </w:r>
            <w:r w:rsidRPr="00270994">
              <w:rPr>
                <w:sz w:val="18"/>
                <w:szCs w:val="18"/>
              </w:rPr>
              <w:t>5</w:t>
            </w:r>
            <w:r w:rsidRPr="00270994">
              <w:rPr>
                <w:sz w:val="18"/>
                <w:szCs w:val="18"/>
              </w:rPr>
              <w:t>：</w:t>
            </w:r>
            <w:r w:rsidRPr="00270994">
              <w:rPr>
                <w:sz w:val="18"/>
                <w:szCs w:val="18"/>
              </w:rPr>
              <w:t>[1 0 0]*A</w:t>
            </w:r>
            <w:r w:rsidRPr="00270994">
              <w:rPr>
                <w:sz w:val="18"/>
                <w:szCs w:val="18"/>
              </w:rPr>
              <w:t>，</w:t>
            </w:r>
            <w:r w:rsidRPr="00270994">
              <w:rPr>
                <w:sz w:val="18"/>
                <w:szCs w:val="18"/>
              </w:rPr>
              <w:t>6</w:t>
            </w:r>
            <w:r w:rsidRPr="00270994">
              <w:rPr>
                <w:sz w:val="18"/>
                <w:szCs w:val="18"/>
              </w:rPr>
              <w:t>：</w:t>
            </w:r>
            <w:r w:rsidRPr="00270994">
              <w:rPr>
                <w:sz w:val="18"/>
                <w:szCs w:val="18"/>
              </w:rPr>
              <w:t>[0 1 0]*A</w:t>
            </w:r>
          </w:p>
          <w:p w:rsidR="00AE26B6" w:rsidRPr="00270994" w:rsidRDefault="00AE26B6" w:rsidP="000B6257">
            <w:pPr>
              <w:keepNext/>
              <w:keepLines/>
              <w:widowControl/>
              <w:ind w:firstLine="360"/>
              <w:jc w:val="center"/>
              <w:rPr>
                <w:sz w:val="18"/>
                <w:szCs w:val="18"/>
              </w:rPr>
            </w:pPr>
            <w:r w:rsidRPr="00270994">
              <w:rPr>
                <w:sz w:val="18"/>
                <w:szCs w:val="18"/>
              </w:rPr>
              <w:t>7</w:t>
            </w:r>
            <w:r w:rsidRPr="00270994">
              <w:rPr>
                <w:sz w:val="18"/>
                <w:szCs w:val="18"/>
              </w:rPr>
              <w:t>：</w:t>
            </w:r>
            <w:r w:rsidRPr="00270994">
              <w:rPr>
                <w:sz w:val="18"/>
                <w:szCs w:val="18"/>
              </w:rPr>
              <w:t>[0 0 1]*A</w:t>
            </w:r>
            <w:r w:rsidRPr="00270994">
              <w:rPr>
                <w:sz w:val="18"/>
                <w:szCs w:val="18"/>
              </w:rPr>
              <w:t>，</w:t>
            </w:r>
            <w:r w:rsidRPr="00270994">
              <w:rPr>
                <w:sz w:val="18"/>
                <w:szCs w:val="18"/>
              </w:rPr>
              <w:t>A=0.02°</w:t>
            </w:r>
          </w:p>
        </w:tc>
      </w:tr>
      <w:tr w:rsidR="00AE26B6" w:rsidRPr="00270994" w:rsidTr="00AE26B6">
        <w:trPr>
          <w:cantSplit/>
          <w:trHeight w:val="259"/>
          <w:jc w:val="center"/>
        </w:trPr>
        <w:tc>
          <w:tcPr>
            <w:tcW w:w="1085" w:type="dxa"/>
            <w:tcBorders>
              <w:top w:val="nil"/>
              <w:bottom w:val="nil"/>
            </w:tcBorders>
            <w:shd w:val="clear" w:color="auto" w:fill="auto"/>
            <w:vAlign w:val="center"/>
          </w:tcPr>
          <w:p w:rsidR="00AE26B6" w:rsidRPr="00270994" w:rsidRDefault="00AE26B6" w:rsidP="000B6257">
            <w:pPr>
              <w:keepNext/>
              <w:keepLines/>
              <w:widowControl/>
              <w:ind w:firstLine="360"/>
              <w:jc w:val="center"/>
              <w:rPr>
                <w:sz w:val="18"/>
                <w:szCs w:val="18"/>
              </w:rPr>
            </w:pPr>
            <w:r w:rsidRPr="00270994">
              <w:rPr>
                <w:sz w:val="18"/>
                <w:szCs w:val="18"/>
              </w:rPr>
              <w:t>(b)</w:t>
            </w:r>
          </w:p>
        </w:tc>
        <w:tc>
          <w:tcPr>
            <w:tcW w:w="1108" w:type="dxa"/>
            <w:tcBorders>
              <w:top w:val="nil"/>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8" w:type="dxa"/>
            <w:tcBorders>
              <w:top w:val="nil"/>
              <w:bottom w:val="nil"/>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-10~10</w:t>
            </w:r>
          </w:p>
        </w:tc>
        <w:tc>
          <w:tcPr>
            <w:tcW w:w="1109" w:type="dxa"/>
            <w:tcBorders>
              <w:top w:val="nil"/>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100</w:t>
            </w:r>
          </w:p>
        </w:tc>
        <w:tc>
          <w:tcPr>
            <w:tcW w:w="3879" w:type="dxa"/>
            <w:vMerge/>
            <w:tcBorders>
              <w:top w:val="nil"/>
            </w:tcBorders>
            <w:vAlign w:val="center"/>
          </w:tcPr>
          <w:p w:rsidR="00AE26B6" w:rsidRPr="00270994" w:rsidRDefault="00AE26B6" w:rsidP="000B6257">
            <w:pPr>
              <w:keepNext/>
              <w:keepLines/>
              <w:widowControl/>
              <w:spacing w:line="240" w:lineRule="exact"/>
              <w:ind w:firstLine="360"/>
              <w:jc w:val="center"/>
              <w:rPr>
                <w:sz w:val="18"/>
                <w:szCs w:val="18"/>
              </w:rPr>
            </w:pPr>
          </w:p>
        </w:tc>
      </w:tr>
      <w:tr w:rsidR="00AE26B6" w:rsidRPr="00270994" w:rsidTr="00AE26B6">
        <w:trPr>
          <w:cantSplit/>
          <w:trHeight w:val="479"/>
          <w:jc w:val="center"/>
        </w:trPr>
        <w:tc>
          <w:tcPr>
            <w:tcW w:w="1085" w:type="dxa"/>
            <w:tcBorders>
              <w:top w:val="nil"/>
              <w:bottom w:val="nil"/>
            </w:tcBorders>
            <w:shd w:val="clear" w:color="auto" w:fill="auto"/>
            <w:vAlign w:val="center"/>
          </w:tcPr>
          <w:p w:rsidR="00AE26B6" w:rsidRPr="00270994" w:rsidRDefault="00AE26B6" w:rsidP="000B6257">
            <w:pPr>
              <w:keepNext/>
              <w:keepLines/>
              <w:widowControl/>
              <w:ind w:firstLine="360"/>
              <w:jc w:val="center"/>
              <w:rPr>
                <w:sz w:val="18"/>
                <w:szCs w:val="18"/>
              </w:rPr>
            </w:pPr>
            <w:r w:rsidRPr="00270994">
              <w:rPr>
                <w:sz w:val="18"/>
                <w:szCs w:val="18"/>
              </w:rPr>
              <w:t>(c)</w:t>
            </w:r>
          </w:p>
        </w:tc>
        <w:tc>
          <w:tcPr>
            <w:tcW w:w="1108" w:type="dxa"/>
            <w:tcBorders>
              <w:top w:val="nil"/>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8" w:type="dxa"/>
            <w:tcBorders>
              <w:top w:val="nil"/>
              <w:bottom w:val="nil"/>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9" w:type="dxa"/>
            <w:tcBorders>
              <w:top w:val="nil"/>
              <w:bottom w:val="nil"/>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0~360</w:t>
            </w:r>
          </w:p>
        </w:tc>
        <w:tc>
          <w:tcPr>
            <w:tcW w:w="3879" w:type="dxa"/>
            <w:vMerge/>
            <w:tcBorders>
              <w:top w:val="nil"/>
              <w:bottom w:val="single" w:sz="4" w:space="0" w:color="auto"/>
            </w:tcBorders>
            <w:vAlign w:val="center"/>
          </w:tcPr>
          <w:p w:rsidR="00AE26B6" w:rsidRPr="00270994" w:rsidRDefault="00AE26B6" w:rsidP="000B6257">
            <w:pPr>
              <w:keepNext/>
              <w:keepLines/>
              <w:widowControl/>
              <w:spacing w:line="240" w:lineRule="exact"/>
              <w:ind w:firstLine="360"/>
              <w:jc w:val="center"/>
              <w:rPr>
                <w:sz w:val="18"/>
                <w:szCs w:val="18"/>
              </w:rPr>
            </w:pPr>
          </w:p>
        </w:tc>
      </w:tr>
      <w:tr w:rsidR="00AE26B6" w:rsidRPr="00270994" w:rsidTr="00AE26B6">
        <w:trPr>
          <w:cantSplit/>
          <w:trHeight w:val="272"/>
          <w:jc w:val="center"/>
        </w:trPr>
        <w:tc>
          <w:tcPr>
            <w:tcW w:w="1085" w:type="dxa"/>
            <w:tcBorders>
              <w:top w:val="nil"/>
              <w:bottom w:val="single" w:sz="12" w:space="0" w:color="auto"/>
            </w:tcBorders>
            <w:shd w:val="clear" w:color="auto" w:fill="auto"/>
            <w:vAlign w:val="center"/>
          </w:tcPr>
          <w:p w:rsidR="00AE26B6" w:rsidRPr="00270994" w:rsidRDefault="00AE26B6" w:rsidP="000B6257">
            <w:pPr>
              <w:keepNext/>
              <w:keepLines/>
              <w:widowControl/>
              <w:ind w:firstLine="360"/>
              <w:jc w:val="center"/>
              <w:rPr>
                <w:sz w:val="18"/>
                <w:szCs w:val="18"/>
              </w:rPr>
            </w:pPr>
            <w:r w:rsidRPr="00270994">
              <w:rPr>
                <w:sz w:val="18"/>
                <w:szCs w:val="18"/>
              </w:rPr>
              <w:t>(d)</w:t>
            </w:r>
          </w:p>
        </w:tc>
        <w:tc>
          <w:tcPr>
            <w:tcW w:w="1108" w:type="dxa"/>
            <w:tcBorders>
              <w:top w:val="nil"/>
              <w:bottom w:val="single" w:sz="12"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8" w:type="dxa"/>
            <w:tcBorders>
              <w:top w:val="nil"/>
              <w:bottom w:val="single" w:sz="12" w:space="0" w:color="auto"/>
            </w:tcBorders>
            <w:shd w:val="clear" w:color="auto" w:fill="auto"/>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3</w:t>
            </w:r>
          </w:p>
        </w:tc>
        <w:tc>
          <w:tcPr>
            <w:tcW w:w="1109" w:type="dxa"/>
            <w:tcBorders>
              <w:top w:val="nil"/>
              <w:bottom w:val="single" w:sz="12"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0~360</w:t>
            </w:r>
          </w:p>
        </w:tc>
        <w:tc>
          <w:tcPr>
            <w:tcW w:w="3879" w:type="dxa"/>
            <w:tcBorders>
              <w:top w:val="single" w:sz="4" w:space="0" w:color="auto"/>
              <w:bottom w:val="single" w:sz="12" w:space="0" w:color="auto"/>
            </w:tcBorders>
            <w:vAlign w:val="center"/>
          </w:tcPr>
          <w:p w:rsidR="00AE26B6" w:rsidRPr="00270994" w:rsidRDefault="00AE26B6" w:rsidP="000B6257">
            <w:pPr>
              <w:keepNext/>
              <w:keepLines/>
              <w:widowControl/>
              <w:spacing w:line="240" w:lineRule="exact"/>
              <w:ind w:firstLine="360"/>
              <w:jc w:val="center"/>
              <w:rPr>
                <w:sz w:val="18"/>
                <w:szCs w:val="18"/>
              </w:rPr>
            </w:pPr>
            <w:r w:rsidRPr="00270994">
              <w:rPr>
                <w:sz w:val="18"/>
                <w:szCs w:val="18"/>
              </w:rPr>
              <w:t>[1 1 1]*0.02°</w:t>
            </w:r>
          </w:p>
        </w:tc>
      </w:tr>
    </w:tbl>
    <w:p w:rsidR="00AE26B6" w:rsidRPr="00270994" w:rsidRDefault="00060300" w:rsidP="00A374DC">
      <w:pPr>
        <w:pStyle w:val="ae"/>
      </w:pPr>
      <w:r>
        <w:rPr>
          <w:noProof/>
        </w:rPr>
        <w:drawing>
          <wp:inline distT="0" distB="0" distL="0" distR="0" wp14:anchorId="4DC8991C" wp14:editId="23A6AD60">
            <wp:extent cx="2159000" cy="1981200"/>
            <wp:effectExtent l="0" t="0" r="0" b="0"/>
            <wp:docPr id="441" name="图片 15" descr="说明: E:\惯性视觉导航\我的文档\论文\新误差模型\paper中曲线\黑白\新惯导观测姿态误差定义分析曲线\误差比例-俯仰.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说明: E:\惯性视觉导航\我的文档\论文\新误差模型\paper中曲线\黑白\新惯导观测姿态误差定义分析曲线\误差比例-俯仰.emf"/>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2159000" cy="1981200"/>
                    </a:xfrm>
                    <a:prstGeom prst="rect">
                      <a:avLst/>
                    </a:prstGeom>
                    <a:noFill/>
                    <a:ln>
                      <a:noFill/>
                    </a:ln>
                  </pic:spPr>
                </pic:pic>
              </a:graphicData>
            </a:graphic>
          </wp:inline>
        </w:drawing>
      </w:r>
      <w:r>
        <w:rPr>
          <w:noProof/>
        </w:rPr>
        <w:drawing>
          <wp:inline distT="0" distB="0" distL="0" distR="0" wp14:anchorId="4C560C6C" wp14:editId="1C276F31">
            <wp:extent cx="2159000" cy="1981200"/>
            <wp:effectExtent l="0" t="0" r="0" b="0"/>
            <wp:docPr id="442" name="图片 9" descr="说明: E:\惯性视觉导航\我的文档\论文\新误差模型\paper中曲线\黑白\新惯导观测姿态误差定义分析曲线\误差比例-横滚.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说明: E:\惯性视觉导航\我的文档\论文\新误差模型\paper中曲线\黑白\新惯导观测姿态误差定义分析曲线\误差比例-横滚.emf"/>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2159000" cy="1981200"/>
                    </a:xfrm>
                    <a:prstGeom prst="rect">
                      <a:avLst/>
                    </a:prstGeom>
                    <a:noFill/>
                    <a:ln>
                      <a:noFill/>
                    </a:ln>
                  </pic:spPr>
                </pic:pic>
              </a:graphicData>
            </a:graphic>
          </wp:inline>
        </w:drawing>
      </w:r>
    </w:p>
    <w:p w:rsidR="00AE26B6" w:rsidRPr="00270994" w:rsidRDefault="00AE26B6" w:rsidP="00C97FD8">
      <w:pPr>
        <w:ind w:firstLineChars="600" w:firstLine="1440"/>
      </w:pPr>
      <w:r w:rsidRPr="00270994">
        <w:t>(a)</w:t>
      </w:r>
      <w:r w:rsidR="00C97FD8" w:rsidRPr="00C97FD8">
        <w:rPr>
          <w:position w:val="-4"/>
        </w:rPr>
        <w:object w:dxaOrig="380" w:dyaOrig="260">
          <v:shape id="_x0000_i1481" type="#_x0000_t75" style="width:19.35pt;height:13.35pt" o:ole="">
            <v:imagedata r:id="rId975" o:title=""/>
          </v:shape>
          <o:OLEObject Type="Embed" ProgID="Equation.DSMT4" ShapeID="_x0000_i1481" DrawAspect="Content" ObjectID="_1480348251" r:id="rId976"/>
        </w:object>
      </w:r>
      <w:r w:rsidRPr="00270994">
        <w:t>与俯仰角和</w:t>
      </w:r>
      <w:r w:rsidR="00C97FD8" w:rsidRPr="00270994">
        <w:rPr>
          <w:position w:val="-10"/>
        </w:rPr>
        <w:object w:dxaOrig="200" w:dyaOrig="320">
          <v:shape id="_x0000_i1482" type="#_x0000_t75" style="width:10.65pt;height:16.65pt" o:ole="">
            <v:imagedata r:id="rId977" o:title=""/>
          </v:shape>
          <o:OLEObject Type="Embed" ProgID="Equation.DSMT4" ShapeID="_x0000_i1482" DrawAspect="Content" ObjectID="_1480348252" r:id="rId978"/>
        </w:object>
      </w:r>
      <w:r w:rsidRPr="00270994">
        <w:t>的关系</w:t>
      </w:r>
      <w:r w:rsidR="00C97FD8">
        <w:t xml:space="preserve">  </w:t>
      </w:r>
      <w:r w:rsidRPr="00270994">
        <w:t xml:space="preserve">    (b)</w:t>
      </w:r>
      <w:r w:rsidR="00C97FD8" w:rsidRPr="00C97FD8">
        <w:rPr>
          <w:position w:val="-4"/>
        </w:rPr>
        <w:object w:dxaOrig="380" w:dyaOrig="260">
          <v:shape id="_x0000_i1483" type="#_x0000_t75" style="width:19.35pt;height:13.35pt" o:ole="">
            <v:imagedata r:id="rId979" o:title=""/>
          </v:shape>
          <o:OLEObject Type="Embed" ProgID="Equation.DSMT4" ShapeID="_x0000_i1483" DrawAspect="Content" ObjectID="_1480348253" r:id="rId980"/>
        </w:object>
      </w:r>
      <w:r w:rsidRPr="00270994">
        <w:t>与横滚角和</w:t>
      </w:r>
      <w:r w:rsidR="00C97FD8" w:rsidRPr="00270994">
        <w:rPr>
          <w:position w:val="-10"/>
        </w:rPr>
        <w:object w:dxaOrig="200" w:dyaOrig="320">
          <v:shape id="_x0000_i1484" type="#_x0000_t75" style="width:10.65pt;height:16.65pt" o:ole="">
            <v:imagedata r:id="rId981" o:title=""/>
          </v:shape>
          <o:OLEObject Type="Embed" ProgID="Equation.DSMT4" ShapeID="_x0000_i1484" DrawAspect="Content" ObjectID="_1480348254" r:id="rId982"/>
        </w:object>
      </w:r>
      <w:r w:rsidRPr="00270994">
        <w:t>的关系</w:t>
      </w:r>
    </w:p>
    <w:p w:rsidR="00AE26B6" w:rsidRPr="00270994" w:rsidRDefault="00060300" w:rsidP="003E01C2">
      <w:pPr>
        <w:pStyle w:val="ae"/>
      </w:pPr>
      <w:r>
        <w:rPr>
          <w:noProof/>
        </w:rPr>
        <w:lastRenderedPageBreak/>
        <w:drawing>
          <wp:inline distT="0" distB="0" distL="0" distR="0" wp14:anchorId="2FE16A1E" wp14:editId="75B0C707">
            <wp:extent cx="2159000" cy="1981200"/>
            <wp:effectExtent l="0" t="0" r="0" b="0"/>
            <wp:docPr id="447" name="图片 17" descr="说明: E:\惯性视觉导航\我的文档\论文\新误差模型\paper中曲线\黑白\新惯导观测姿态误差定义分析曲线\误差比例.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说明: E:\惯性视觉导航\我的文档\论文\新误差模型\paper中曲线\黑白\新惯导观测姿态误差定义分析曲线\误差比例.emf"/>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2159000" cy="1981200"/>
                    </a:xfrm>
                    <a:prstGeom prst="rect">
                      <a:avLst/>
                    </a:prstGeom>
                    <a:noFill/>
                    <a:ln>
                      <a:noFill/>
                    </a:ln>
                  </pic:spPr>
                </pic:pic>
              </a:graphicData>
            </a:graphic>
          </wp:inline>
        </w:drawing>
      </w:r>
      <w:r>
        <w:rPr>
          <w:noProof/>
        </w:rPr>
        <w:drawing>
          <wp:inline distT="0" distB="0" distL="0" distR="0" wp14:anchorId="19D05859" wp14:editId="68DA0B19">
            <wp:extent cx="2159000" cy="1981200"/>
            <wp:effectExtent l="0" t="0" r="0" b="0"/>
            <wp:docPr id="448" name="图片 19" descr="说明: 各维误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说明: 各维误差"/>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2159000" cy="1981200"/>
                    </a:xfrm>
                    <a:prstGeom prst="rect">
                      <a:avLst/>
                    </a:prstGeom>
                    <a:noFill/>
                    <a:ln>
                      <a:noFill/>
                    </a:ln>
                  </pic:spPr>
                </pic:pic>
              </a:graphicData>
            </a:graphic>
          </wp:inline>
        </w:drawing>
      </w:r>
    </w:p>
    <w:p w:rsidR="00AE26B6" w:rsidRPr="00270994" w:rsidRDefault="00AE26B6" w:rsidP="00C97FD8">
      <w:pPr>
        <w:ind w:firstLineChars="600" w:firstLine="1440"/>
      </w:pPr>
      <w:r w:rsidRPr="00270994">
        <w:t>(c)</w:t>
      </w:r>
      <w:r w:rsidRPr="00270994">
        <w:rPr>
          <w:position w:val="-4"/>
        </w:rPr>
        <w:object w:dxaOrig="380" w:dyaOrig="260">
          <v:shape id="_x0000_i1485" type="#_x0000_t75" style="width:19.35pt;height:13.35pt" o:ole="">
            <v:imagedata r:id="rId20" o:title=""/>
          </v:shape>
          <o:OLEObject Type="Embed" ProgID="Equation.DSMT4" ShapeID="_x0000_i1485" DrawAspect="Content" ObjectID="_1480348255" r:id="rId985"/>
        </w:object>
      </w:r>
      <w:r w:rsidRPr="00270994">
        <w:t>与航向角和</w:t>
      </w:r>
      <w:r w:rsidR="00C97FD8" w:rsidRPr="00C97FD8">
        <w:rPr>
          <w:position w:val="-10"/>
        </w:rPr>
        <w:object w:dxaOrig="200" w:dyaOrig="320">
          <v:shape id="_x0000_i1486" type="#_x0000_t75" style="width:10.65pt;height:16.65pt" o:ole="">
            <v:imagedata r:id="rId986" o:title=""/>
          </v:shape>
          <o:OLEObject Type="Embed" ProgID="Equation.DSMT4" ShapeID="_x0000_i1486" DrawAspect="Content" ObjectID="_1480348256" r:id="rId987"/>
        </w:object>
      </w:r>
      <w:r w:rsidRPr="00270994">
        <w:t>的关系</w:t>
      </w:r>
      <w:bookmarkStart w:id="233" w:name="_Ref398795978"/>
      <w:r w:rsidR="00C97FD8">
        <w:t xml:space="preserve">  </w:t>
      </w:r>
      <w:r w:rsidRPr="00270994">
        <w:t xml:space="preserve">   </w:t>
      </w:r>
      <w:r w:rsidR="00A1320C">
        <w:rPr>
          <w:rFonts w:hint="eastAsia"/>
        </w:rPr>
        <w:t xml:space="preserve"> </w:t>
      </w:r>
      <w:r w:rsidRPr="00270994">
        <w:t xml:space="preserve">  </w:t>
      </w:r>
      <w:bookmarkEnd w:id="233"/>
      <w:r w:rsidRPr="00270994">
        <w:t>(d)</w:t>
      </w:r>
      <w:r w:rsidR="00C97FD8" w:rsidRPr="00C97FD8">
        <w:t xml:space="preserve"> </w:t>
      </w:r>
      <w:r w:rsidR="00C97FD8" w:rsidRPr="00C97FD8">
        <w:rPr>
          <w:position w:val="-10"/>
        </w:rPr>
        <w:object w:dxaOrig="380" w:dyaOrig="320">
          <v:shape id="_x0000_i1487" type="#_x0000_t75" style="width:19.35pt;height:16pt" o:ole="">
            <v:imagedata r:id="rId988" o:title=""/>
          </v:shape>
          <o:OLEObject Type="Embed" ProgID="Equation.DSMT4" ShapeID="_x0000_i1487" DrawAspect="Content" ObjectID="_1480348257" r:id="rId989"/>
        </w:object>
      </w:r>
      <w:r w:rsidRPr="00270994">
        <w:t>与航向角的关系</w:t>
      </w:r>
    </w:p>
    <w:p w:rsidR="00AE26B6" w:rsidRPr="003E01C2" w:rsidRDefault="00AE26B6" w:rsidP="00057A04">
      <w:pPr>
        <w:pStyle w:val="aff"/>
        <w:spacing w:before="163" w:after="163"/>
      </w:pPr>
      <w:bookmarkStart w:id="234" w:name="_Ref399160157"/>
      <w:bookmarkStart w:id="235" w:name="_Toc405322772"/>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10</w:t>
      </w:r>
      <w:r w:rsidRPr="003E01C2">
        <w:fldChar w:fldCharType="end"/>
      </w:r>
      <w:bookmarkEnd w:id="234"/>
      <w:r w:rsidRPr="003E01C2">
        <w:t xml:space="preserve"> </w:t>
      </w:r>
      <w:r w:rsidRPr="003E01C2">
        <w:object w:dxaOrig="380" w:dyaOrig="260">
          <v:shape id="_x0000_i1488" type="#_x0000_t75" style="width:19.35pt;height:13.35pt" o:ole="">
            <v:imagedata r:id="rId20" o:title=""/>
          </v:shape>
          <o:OLEObject Type="Embed" ProgID="Equation.DSMT4" ShapeID="_x0000_i1488" DrawAspect="Content" ObjectID="_1480348258" r:id="rId990"/>
        </w:object>
      </w:r>
      <w:r w:rsidRPr="003E01C2">
        <w:t>与</w:t>
      </w:r>
      <w:r w:rsidRPr="003E01C2">
        <w:object w:dxaOrig="380" w:dyaOrig="320">
          <v:shape id="_x0000_i1489" type="#_x0000_t75" style="width:19.35pt;height:16.65pt" o:ole="">
            <v:imagedata r:id="rId945" o:title=""/>
          </v:shape>
          <o:OLEObject Type="Embed" ProgID="Equation.DSMT4" ShapeID="_x0000_i1489" DrawAspect="Content" ObjectID="_1480348259" r:id="rId991"/>
        </w:object>
      </w:r>
      <w:r w:rsidRPr="003E01C2">
        <w:t>分析曲线</w:t>
      </w:r>
      <w:bookmarkEnd w:id="235"/>
    </w:p>
    <w:p w:rsidR="00C75E53" w:rsidRPr="00270994" w:rsidRDefault="00C75E53" w:rsidP="0007076C">
      <w:pPr>
        <w:pStyle w:val="30"/>
        <w:numPr>
          <w:ilvl w:val="0"/>
          <w:numId w:val="12"/>
        </w:numPr>
        <w:spacing w:before="163" w:after="163"/>
        <w:ind w:left="660" w:right="240"/>
      </w:pPr>
      <w:bookmarkStart w:id="236" w:name="_Toc404697794"/>
      <w:bookmarkStart w:id="237" w:name="_Toc404697852"/>
      <w:bookmarkStart w:id="238" w:name="_Toc404874250"/>
      <w:bookmarkStart w:id="239" w:name="_Toc404879651"/>
      <w:bookmarkStart w:id="240" w:name="_Toc405412135"/>
      <w:r>
        <w:rPr>
          <w:rFonts w:hint="eastAsia"/>
        </w:rPr>
        <w:t>月面仿真与地面实验</w:t>
      </w:r>
      <w:bookmarkEnd w:id="236"/>
      <w:bookmarkEnd w:id="237"/>
      <w:bookmarkEnd w:id="238"/>
      <w:bookmarkEnd w:id="239"/>
      <w:bookmarkEnd w:id="240"/>
    </w:p>
    <w:p w:rsidR="00C75E53" w:rsidRDefault="00C75E53" w:rsidP="00C75E53">
      <w:pPr>
        <w:pStyle w:val="41"/>
      </w:pPr>
      <w:r>
        <w:rPr>
          <w:rFonts w:hint="eastAsia"/>
        </w:rPr>
        <w:t>（</w:t>
      </w:r>
      <w:r>
        <w:rPr>
          <w:rFonts w:hint="eastAsia"/>
        </w:rPr>
        <w:t>1</w:t>
      </w:r>
      <w:r>
        <w:rPr>
          <w:rFonts w:hint="eastAsia"/>
        </w:rPr>
        <w:t>）月面仿真</w:t>
      </w:r>
    </w:p>
    <w:p w:rsidR="00C75E53" w:rsidRDefault="00C75E53" w:rsidP="00A374DC">
      <w:pPr>
        <w:ind w:firstLine="480"/>
      </w:pPr>
      <w:bookmarkStart w:id="241" w:name="OLE_LINK5"/>
      <w:bookmarkStart w:id="242" w:name="OLE_LINK6"/>
      <w:r>
        <w:rPr>
          <w:rFonts w:hint="eastAsia"/>
        </w:rPr>
        <w:t>1</w:t>
      </w:r>
      <w:r>
        <w:rPr>
          <w:rFonts w:hint="eastAsia"/>
        </w:rPr>
        <w:t>）仿真条件</w:t>
      </w:r>
    </w:p>
    <w:p w:rsidR="00D7521A" w:rsidRDefault="00D7521A" w:rsidP="00D7521A">
      <w:pPr>
        <w:ind w:firstLine="480"/>
      </w:pPr>
      <w:r w:rsidRPr="00936C09">
        <w:t>仿真系统中加计</w:t>
      </w:r>
      <w:r>
        <w:rPr>
          <w:rFonts w:hint="eastAsia"/>
        </w:rPr>
        <w:t>常值和随机</w:t>
      </w:r>
      <w:r w:rsidRPr="00936C09">
        <w:t>漂移为</w:t>
      </w:r>
      <w:r w:rsidRPr="00936C09">
        <w:t>100</w:t>
      </w:r>
      <w:bookmarkStart w:id="243" w:name="OLE_LINK3"/>
      <w:bookmarkStart w:id="244" w:name="OLE_LINK4"/>
      <w:bookmarkStart w:id="245" w:name="OLE_LINK21"/>
      <w:bookmarkStart w:id="246" w:name="OLE_LINK22"/>
      <w:r>
        <w:t>µ</w:t>
      </w:r>
      <w:bookmarkEnd w:id="243"/>
      <w:bookmarkEnd w:id="244"/>
      <w:r w:rsidRPr="00936C09">
        <w:t>g</w:t>
      </w:r>
      <w:bookmarkEnd w:id="245"/>
      <w:bookmarkEnd w:id="246"/>
      <w:r>
        <w:rPr>
          <w:rFonts w:hint="eastAsia"/>
        </w:rPr>
        <w:t>和</w:t>
      </w:r>
      <w:r>
        <w:rPr>
          <w:rFonts w:hint="eastAsia"/>
        </w:rPr>
        <w:t>50</w:t>
      </w:r>
      <w:r>
        <w:t>µ</w:t>
      </w:r>
      <w:r>
        <w:rPr>
          <w:rFonts w:hint="eastAsia"/>
        </w:rPr>
        <w:t>g</w:t>
      </w:r>
      <w:r w:rsidRPr="00936C09">
        <w:t>，陀螺</w:t>
      </w:r>
      <w:r>
        <w:rPr>
          <w:rFonts w:hint="eastAsia"/>
        </w:rPr>
        <w:t>常值和</w:t>
      </w:r>
      <w:r w:rsidRPr="00936C09">
        <w:t>漂移</w:t>
      </w:r>
      <w:r>
        <w:rPr>
          <w:rFonts w:hint="eastAsia"/>
        </w:rPr>
        <w:t>分别</w:t>
      </w:r>
      <w:r w:rsidRPr="00936C09">
        <w:t>为</w:t>
      </w:r>
      <w:r w:rsidRPr="00936C09">
        <w:t>1°/h</w:t>
      </w:r>
      <w:r>
        <w:rPr>
          <w:rFonts w:hint="eastAsia"/>
        </w:rPr>
        <w:t>和</w:t>
      </w:r>
      <w:r>
        <w:rPr>
          <w:rFonts w:hint="eastAsia"/>
        </w:rPr>
        <w:t>0.5</w:t>
      </w:r>
      <w:r w:rsidRPr="00936C09">
        <w:t>°/h</w:t>
      </w:r>
      <w:r w:rsidRPr="00936C09">
        <w:t>，</w:t>
      </w:r>
      <w:r w:rsidRPr="00936C09">
        <w:t>IMU</w:t>
      </w:r>
      <w:r w:rsidRPr="00936C09">
        <w:t>采样频率</w:t>
      </w:r>
      <w:r w:rsidRPr="00936C09">
        <w:t>100HZ</w:t>
      </w:r>
      <w:r w:rsidRPr="00936C09">
        <w:t>。双目相机的分辨率</w:t>
      </w:r>
      <w:r>
        <w:rPr>
          <w:rFonts w:hint="eastAsia"/>
        </w:rPr>
        <w:t>均</w:t>
      </w:r>
      <w:r w:rsidRPr="00936C09">
        <w:t>为</w:t>
      </w:r>
      <w:r w:rsidRPr="00936C09">
        <w:t>1024</w:t>
      </w:r>
      <w:r w:rsidRPr="00936C09">
        <w:rPr>
          <w:position w:val="-4"/>
        </w:rPr>
        <w:object w:dxaOrig="200" w:dyaOrig="200">
          <v:shape id="_x0000_i1490" type="#_x0000_t75" style="width:10.65pt;height:10.65pt" o:ole="">
            <v:imagedata r:id="rId992" o:title=""/>
          </v:shape>
          <o:OLEObject Type="Embed" ProgID="Equation.DSMT4" ShapeID="_x0000_i1490" DrawAspect="Content" ObjectID="_1480348260" r:id="rId993"/>
        </w:object>
      </w:r>
      <w:r w:rsidRPr="00936C09">
        <w:t>1024</w:t>
      </w:r>
      <w:r w:rsidRPr="00936C09">
        <w:t>，视场角为</w:t>
      </w:r>
      <w:r w:rsidRPr="00936C09">
        <w:t>45°</w:t>
      </w:r>
      <w:r w:rsidRPr="00936C09">
        <w:rPr>
          <w:position w:val="-4"/>
        </w:rPr>
        <w:object w:dxaOrig="200" w:dyaOrig="200">
          <v:shape id="_x0000_i1491" type="#_x0000_t75" style="width:10.65pt;height:10.65pt" o:ole="">
            <v:imagedata r:id="rId992" o:title=""/>
          </v:shape>
          <o:OLEObject Type="Embed" ProgID="Equation.DSMT4" ShapeID="_x0000_i1491" DrawAspect="Content" ObjectID="_1480348261" r:id="rId994"/>
        </w:object>
      </w:r>
      <w:r w:rsidRPr="00936C09">
        <w:t>45°</w:t>
      </w:r>
      <w:r w:rsidRPr="00936C09">
        <w:t>，</w:t>
      </w:r>
      <w:r>
        <w:rPr>
          <w:rFonts w:hint="eastAsia"/>
        </w:rPr>
        <w:t>双目平行安装，</w:t>
      </w:r>
      <w:r w:rsidRPr="00936C09">
        <w:t>基线距离为</w:t>
      </w:r>
      <w:r w:rsidRPr="00936C09">
        <w:t>20cm</w:t>
      </w:r>
      <w:r w:rsidRPr="00936C09">
        <w:t>，相机高度</w:t>
      </w:r>
      <w:r>
        <w:rPr>
          <w:rFonts w:hint="eastAsia"/>
        </w:rPr>
        <w:t>均</w:t>
      </w:r>
      <w:r w:rsidRPr="00936C09">
        <w:t>为</w:t>
      </w:r>
      <w:r w:rsidRPr="00936C09">
        <w:t>1.65m</w:t>
      </w:r>
      <w:r w:rsidRPr="00936C09">
        <w:t>，视觉系统的采样频率为</w:t>
      </w:r>
      <w:r w:rsidRPr="00936C09">
        <w:t>0.02HZ</w:t>
      </w:r>
      <w:r w:rsidRPr="00936C09">
        <w:t>。仿真实验时间长</w:t>
      </w:r>
      <w:r w:rsidRPr="00936C09">
        <w:t>93min</w:t>
      </w:r>
      <w:r w:rsidRPr="00936C09">
        <w:t>，运动路程为</w:t>
      </w:r>
      <w:r w:rsidRPr="00936C09">
        <w:t>204.24m</w:t>
      </w:r>
      <w:r w:rsidRPr="00936C09">
        <w:t>。</w:t>
      </w:r>
    </w:p>
    <w:p w:rsidR="007B69A6" w:rsidRDefault="00C75E53" w:rsidP="007B69A6">
      <w:pPr>
        <w:ind w:firstLine="480"/>
      </w:pPr>
      <w:r>
        <w:rPr>
          <w:rFonts w:hint="eastAsia"/>
        </w:rPr>
        <w:t>2</w:t>
      </w:r>
      <w:r>
        <w:rPr>
          <w:rFonts w:hint="eastAsia"/>
        </w:rPr>
        <w:t>）仿真结果</w:t>
      </w:r>
    </w:p>
    <w:bookmarkEnd w:id="241"/>
    <w:bookmarkEnd w:id="242"/>
    <w:p w:rsidR="00FA5558" w:rsidRDefault="005872EA" w:rsidP="000D2785">
      <w:pPr>
        <w:ind w:firstLine="480"/>
      </w:pPr>
      <w:r w:rsidRPr="005872EA">
        <w:rPr>
          <w:rFonts w:hint="eastAsia"/>
          <w:snapToGrid w:val="0"/>
          <w:w w:val="0"/>
          <w:u w:color="000000"/>
          <w:bdr w:val="none" w:sz="0" w:space="0" w:color="000000"/>
        </w:rPr>
        <w:t>本节所述</w:t>
      </w:r>
      <w:r>
        <w:rPr>
          <w:rFonts w:hint="eastAsia"/>
          <w:snapToGrid w:val="0"/>
          <w:w w:val="0"/>
          <w:u w:color="000000"/>
          <w:bdr w:val="none" w:sz="0" w:space="0" w:color="000000"/>
        </w:rPr>
        <w:t>以惯性和视觉相对运动参数差为量测量的</w:t>
      </w:r>
      <w:r>
        <w:rPr>
          <w:rFonts w:hint="eastAsia"/>
          <w:snapToGrid w:val="0"/>
          <w:w w:val="0"/>
          <w:u w:color="000000"/>
          <w:bdr w:val="none" w:sz="0" w:space="0" w:color="000000"/>
        </w:rPr>
        <w:t>INS/VNS</w:t>
      </w:r>
      <w:r>
        <w:rPr>
          <w:rFonts w:hint="eastAsia"/>
          <w:snapToGrid w:val="0"/>
          <w:w w:val="0"/>
          <w:u w:color="000000"/>
          <w:bdr w:val="none" w:sz="0" w:space="0" w:color="000000"/>
        </w:rPr>
        <w:t>组合导航方法称为</w:t>
      </w:r>
      <w:r>
        <w:rPr>
          <w:rFonts w:hint="eastAsia"/>
          <w:snapToGrid w:val="0"/>
          <w:w w:val="0"/>
          <w:u w:color="000000"/>
          <w:bdr w:val="none" w:sz="0" w:space="0" w:color="000000"/>
        </w:rPr>
        <w:t>dQT1-INS/VNS</w:t>
      </w:r>
      <w:r w:rsidR="00003316">
        <w:rPr>
          <w:rFonts w:hint="eastAsia"/>
          <w:snapToGrid w:val="0"/>
          <w:w w:val="0"/>
          <w:u w:color="000000"/>
          <w:bdr w:val="none" w:sz="0" w:space="0" w:color="000000"/>
        </w:rPr>
        <w:t>方</w:t>
      </w:r>
      <w:r>
        <w:rPr>
          <w:rFonts w:hint="eastAsia"/>
          <w:snapToGrid w:val="0"/>
          <w:w w:val="0"/>
          <w:u w:color="000000"/>
          <w:bdr w:val="none" w:sz="0" w:space="0" w:color="000000"/>
        </w:rPr>
        <w:t>法。</w:t>
      </w:r>
      <w:r w:rsidR="00686059">
        <w:rPr>
          <w:snapToGrid w:val="0"/>
          <w:w w:val="0"/>
          <w:u w:color="000000"/>
          <w:bdr w:val="none" w:sz="0" w:space="0" w:color="000000"/>
        </w:rPr>
        <w:fldChar w:fldCharType="begin"/>
      </w:r>
      <w:r w:rsidR="00686059">
        <w:rPr>
          <w:snapToGrid w:val="0"/>
          <w:w w:val="0"/>
          <w:u w:color="000000"/>
          <w:bdr w:val="none" w:sz="0" w:space="0" w:color="000000"/>
        </w:rPr>
        <w:instrText xml:space="preserve"> </w:instrText>
      </w:r>
      <w:r w:rsidR="00686059">
        <w:rPr>
          <w:rFonts w:hint="eastAsia"/>
          <w:snapToGrid w:val="0"/>
          <w:w w:val="0"/>
          <w:u w:color="000000"/>
          <w:bdr w:val="none" w:sz="0" w:space="0" w:color="000000"/>
        </w:rPr>
        <w:instrText>REF _Ref404623433 \h</w:instrText>
      </w:r>
      <w:r w:rsidR="00686059">
        <w:rPr>
          <w:snapToGrid w:val="0"/>
          <w:w w:val="0"/>
          <w:u w:color="000000"/>
          <w:bdr w:val="none" w:sz="0" w:space="0" w:color="000000"/>
        </w:rPr>
        <w:instrText xml:space="preserve"> </w:instrText>
      </w:r>
      <w:r w:rsidR="00686059">
        <w:rPr>
          <w:snapToGrid w:val="0"/>
          <w:w w:val="0"/>
          <w:u w:color="000000"/>
          <w:bdr w:val="none" w:sz="0" w:space="0" w:color="000000"/>
        </w:rPr>
      </w:r>
      <w:r w:rsidR="00686059">
        <w:rPr>
          <w:snapToGrid w:val="0"/>
          <w:w w:val="0"/>
          <w:u w:color="000000"/>
          <w:bdr w:val="none" w:sz="0" w:space="0" w:color="000000"/>
        </w:rPr>
        <w:fldChar w:fldCharType="separate"/>
      </w:r>
      <w:r w:rsidR="008F6C4A" w:rsidRPr="003E01C2">
        <w:t>图</w:t>
      </w:r>
      <w:r w:rsidR="008F6C4A">
        <w:t>11</w:t>
      </w:r>
      <w:r w:rsidR="00686059">
        <w:rPr>
          <w:snapToGrid w:val="0"/>
          <w:w w:val="0"/>
          <w:u w:color="000000"/>
          <w:bdr w:val="none" w:sz="0" w:space="0" w:color="000000"/>
        </w:rPr>
        <w:fldChar w:fldCharType="end"/>
      </w:r>
      <w:r w:rsidR="00686059">
        <w:rPr>
          <w:rFonts w:hint="eastAsia"/>
          <w:snapToGrid w:val="0"/>
          <w:w w:val="0"/>
          <w:u w:color="000000"/>
          <w:bdr w:val="none" w:sz="0" w:space="0" w:color="000000"/>
        </w:rPr>
        <w:t>展示了</w:t>
      </w:r>
      <w:r w:rsidR="00003316">
        <w:rPr>
          <w:rFonts w:hint="eastAsia"/>
          <w:snapToGrid w:val="0"/>
          <w:w w:val="0"/>
          <w:u w:color="000000"/>
          <w:bdr w:val="none" w:sz="0" w:space="0" w:color="000000"/>
        </w:rPr>
        <w:t>本次仿真实验中惯性导航、视觉导航和</w:t>
      </w:r>
      <w:r w:rsidR="00003316">
        <w:rPr>
          <w:rFonts w:hint="eastAsia"/>
          <w:snapToGrid w:val="0"/>
          <w:w w:val="0"/>
          <w:u w:color="000000"/>
          <w:bdr w:val="none" w:sz="0" w:space="0" w:color="000000"/>
        </w:rPr>
        <w:t>dQT1-INS/VNS</w:t>
      </w:r>
      <w:r w:rsidR="00003316">
        <w:rPr>
          <w:rFonts w:hint="eastAsia"/>
          <w:snapToGrid w:val="0"/>
          <w:w w:val="0"/>
          <w:u w:color="000000"/>
          <w:bdr w:val="none" w:sz="0" w:space="0" w:color="000000"/>
        </w:rPr>
        <w:t>方法</w:t>
      </w:r>
      <w:r w:rsidR="00686059">
        <w:rPr>
          <w:rFonts w:hint="eastAsia"/>
          <w:snapToGrid w:val="0"/>
          <w:w w:val="0"/>
          <w:u w:color="000000"/>
          <w:bdr w:val="none" w:sz="0" w:space="0" w:color="000000"/>
        </w:rPr>
        <w:t>的导航结果。</w:t>
      </w:r>
      <w:r w:rsidR="00BE73CE">
        <w:rPr>
          <w:snapToGrid w:val="0"/>
          <w:w w:val="0"/>
          <w:u w:color="000000"/>
          <w:bdr w:val="none" w:sz="0" w:space="0" w:color="000000"/>
        </w:rPr>
        <w:fldChar w:fldCharType="begin"/>
      </w:r>
      <w:r w:rsidR="00BE73CE">
        <w:rPr>
          <w:snapToGrid w:val="0"/>
          <w:w w:val="0"/>
          <w:u w:color="000000"/>
          <w:bdr w:val="none" w:sz="0" w:space="0" w:color="000000"/>
        </w:rPr>
        <w:instrText xml:space="preserve"> </w:instrText>
      </w:r>
      <w:r w:rsidR="00BE73CE">
        <w:rPr>
          <w:rFonts w:hint="eastAsia"/>
          <w:snapToGrid w:val="0"/>
          <w:w w:val="0"/>
          <w:u w:color="000000"/>
          <w:bdr w:val="none" w:sz="0" w:space="0" w:color="000000"/>
        </w:rPr>
        <w:instrText>REF _Ref404623433 \h</w:instrText>
      </w:r>
      <w:r w:rsidR="00BE73CE">
        <w:rPr>
          <w:snapToGrid w:val="0"/>
          <w:w w:val="0"/>
          <w:u w:color="000000"/>
          <w:bdr w:val="none" w:sz="0" w:space="0" w:color="000000"/>
        </w:rPr>
        <w:instrText xml:space="preserve"> </w:instrText>
      </w:r>
      <w:r w:rsidR="00BE73CE">
        <w:rPr>
          <w:snapToGrid w:val="0"/>
          <w:w w:val="0"/>
          <w:u w:color="000000"/>
          <w:bdr w:val="none" w:sz="0" w:space="0" w:color="000000"/>
        </w:rPr>
      </w:r>
      <w:r w:rsidR="00BE73CE">
        <w:rPr>
          <w:snapToGrid w:val="0"/>
          <w:w w:val="0"/>
          <w:u w:color="000000"/>
          <w:bdr w:val="none" w:sz="0" w:space="0" w:color="000000"/>
        </w:rPr>
        <w:fldChar w:fldCharType="separate"/>
      </w:r>
      <w:r w:rsidR="008F6C4A" w:rsidRPr="003E01C2">
        <w:t>图</w:t>
      </w:r>
      <w:r w:rsidR="008F6C4A">
        <w:t>11</w:t>
      </w:r>
      <w:r w:rsidR="00BE73CE">
        <w:rPr>
          <w:snapToGrid w:val="0"/>
          <w:w w:val="0"/>
          <w:u w:color="000000"/>
          <w:bdr w:val="none" w:sz="0" w:space="0" w:color="000000"/>
        </w:rPr>
        <w:fldChar w:fldCharType="end"/>
      </w:r>
      <w:r w:rsidR="00003316">
        <w:rPr>
          <w:rFonts w:hint="eastAsia"/>
          <w:snapToGrid w:val="0"/>
          <w:w w:val="0"/>
          <w:u w:color="000000"/>
          <w:bdr w:val="none" w:sz="0" w:space="0" w:color="000000"/>
        </w:rPr>
        <w:t>比较了</w:t>
      </w:r>
      <w:r w:rsidR="00003316">
        <w:rPr>
          <w:rFonts w:hint="eastAsia"/>
          <w:snapToGrid w:val="0"/>
          <w:w w:val="0"/>
          <w:u w:color="000000"/>
          <w:bdr w:val="none" w:sz="0" w:space="0" w:color="000000"/>
        </w:rPr>
        <w:t>dQT1-INS/VNS</w:t>
      </w:r>
      <w:r w:rsidR="00003316">
        <w:rPr>
          <w:rFonts w:hint="eastAsia"/>
          <w:snapToGrid w:val="0"/>
          <w:w w:val="0"/>
          <w:u w:color="000000"/>
          <w:bdr w:val="none" w:sz="0" w:space="0" w:color="000000"/>
        </w:rPr>
        <w:t>法和惯性导航、视觉导航的位置轨迹</w:t>
      </w:r>
      <w:r w:rsidR="00686059">
        <w:rPr>
          <w:rFonts w:hint="eastAsia"/>
          <w:snapToGrid w:val="0"/>
          <w:w w:val="0"/>
          <w:u w:color="000000"/>
          <w:bdr w:val="none" w:sz="0" w:space="0" w:color="000000"/>
        </w:rPr>
        <w:t>，</w:t>
      </w:r>
      <w:r w:rsidR="00BE73CE">
        <w:rPr>
          <w:snapToGrid w:val="0"/>
          <w:w w:val="0"/>
          <w:u w:color="000000"/>
          <w:bdr w:val="none" w:sz="0" w:space="0" w:color="000000"/>
        </w:rPr>
        <w:fldChar w:fldCharType="begin"/>
      </w:r>
      <w:r w:rsidR="00BE73CE">
        <w:rPr>
          <w:snapToGrid w:val="0"/>
          <w:w w:val="0"/>
          <w:u w:color="000000"/>
          <w:bdr w:val="none" w:sz="0" w:space="0" w:color="000000"/>
        </w:rPr>
        <w:instrText xml:space="preserve"> </w:instrText>
      </w:r>
      <w:r w:rsidR="00BE73CE">
        <w:rPr>
          <w:rFonts w:hint="eastAsia"/>
          <w:snapToGrid w:val="0"/>
          <w:w w:val="0"/>
          <w:u w:color="000000"/>
          <w:bdr w:val="none" w:sz="0" w:space="0" w:color="000000"/>
        </w:rPr>
        <w:instrText>REF _Ref404623433 \h</w:instrText>
      </w:r>
      <w:r w:rsidR="00BE73CE">
        <w:rPr>
          <w:snapToGrid w:val="0"/>
          <w:w w:val="0"/>
          <w:u w:color="000000"/>
          <w:bdr w:val="none" w:sz="0" w:space="0" w:color="000000"/>
        </w:rPr>
        <w:instrText xml:space="preserve"> </w:instrText>
      </w:r>
      <w:r w:rsidR="00BE73CE">
        <w:rPr>
          <w:snapToGrid w:val="0"/>
          <w:w w:val="0"/>
          <w:u w:color="000000"/>
          <w:bdr w:val="none" w:sz="0" w:space="0" w:color="000000"/>
        </w:rPr>
      </w:r>
      <w:r w:rsidR="00BE73CE">
        <w:rPr>
          <w:snapToGrid w:val="0"/>
          <w:w w:val="0"/>
          <w:u w:color="000000"/>
          <w:bdr w:val="none" w:sz="0" w:space="0" w:color="000000"/>
        </w:rPr>
        <w:fldChar w:fldCharType="separate"/>
      </w:r>
      <w:r w:rsidR="008F6C4A" w:rsidRPr="003E01C2">
        <w:t>图</w:t>
      </w:r>
      <w:r w:rsidR="008F6C4A">
        <w:t>11</w:t>
      </w:r>
      <w:r w:rsidR="00BE73CE">
        <w:rPr>
          <w:snapToGrid w:val="0"/>
          <w:w w:val="0"/>
          <w:u w:color="000000"/>
          <w:bdr w:val="none" w:sz="0" w:space="0" w:color="000000"/>
        </w:rPr>
        <w:fldChar w:fldCharType="end"/>
      </w:r>
      <w:r w:rsidR="001B3B39">
        <w:rPr>
          <w:rFonts w:hint="eastAsia"/>
          <w:snapToGrid w:val="0"/>
          <w:w w:val="0"/>
          <w:u w:color="000000"/>
          <w:bdr w:val="none" w:sz="0" w:space="0" w:color="000000"/>
        </w:rPr>
        <w:t>(a)</w:t>
      </w:r>
      <w:r w:rsidR="00003316" w:rsidRPr="00936C09">
        <w:t>中可见惯性导航位置误差发散严重</w:t>
      </w:r>
      <w:r w:rsidR="00686059">
        <w:rPr>
          <w:rFonts w:hint="eastAsia"/>
        </w:rPr>
        <w:t>，这是由于加速度计和陀螺仪常漂导致位置误差非线性发散的结果</w:t>
      </w:r>
      <w:r w:rsidR="00003316" w:rsidRPr="00936C09">
        <w:t>。</w:t>
      </w:r>
      <w:r w:rsidR="00BE73CE">
        <w:rPr>
          <w:snapToGrid w:val="0"/>
          <w:w w:val="0"/>
          <w:u w:color="000000"/>
          <w:bdr w:val="none" w:sz="0" w:space="0" w:color="000000"/>
        </w:rPr>
        <w:fldChar w:fldCharType="begin"/>
      </w:r>
      <w:r w:rsidR="00BE73CE">
        <w:rPr>
          <w:snapToGrid w:val="0"/>
          <w:w w:val="0"/>
          <w:u w:color="000000"/>
          <w:bdr w:val="none" w:sz="0" w:space="0" w:color="000000"/>
        </w:rPr>
        <w:instrText xml:space="preserve"> </w:instrText>
      </w:r>
      <w:r w:rsidR="00BE73CE">
        <w:rPr>
          <w:rFonts w:hint="eastAsia"/>
          <w:snapToGrid w:val="0"/>
          <w:w w:val="0"/>
          <w:u w:color="000000"/>
          <w:bdr w:val="none" w:sz="0" w:space="0" w:color="000000"/>
        </w:rPr>
        <w:instrText>REF _Ref404623433 \h</w:instrText>
      </w:r>
      <w:r w:rsidR="00BE73CE">
        <w:rPr>
          <w:snapToGrid w:val="0"/>
          <w:w w:val="0"/>
          <w:u w:color="000000"/>
          <w:bdr w:val="none" w:sz="0" w:space="0" w:color="000000"/>
        </w:rPr>
        <w:instrText xml:space="preserve"> </w:instrText>
      </w:r>
      <w:r w:rsidR="00BE73CE">
        <w:rPr>
          <w:snapToGrid w:val="0"/>
          <w:w w:val="0"/>
          <w:u w:color="000000"/>
          <w:bdr w:val="none" w:sz="0" w:space="0" w:color="000000"/>
        </w:rPr>
      </w:r>
      <w:r w:rsidR="00BE73CE">
        <w:rPr>
          <w:snapToGrid w:val="0"/>
          <w:w w:val="0"/>
          <w:u w:color="000000"/>
          <w:bdr w:val="none" w:sz="0" w:space="0" w:color="000000"/>
        </w:rPr>
        <w:fldChar w:fldCharType="separate"/>
      </w:r>
      <w:r w:rsidR="008F6C4A" w:rsidRPr="003E01C2">
        <w:t>图</w:t>
      </w:r>
      <w:r w:rsidR="008F6C4A">
        <w:t>11</w:t>
      </w:r>
      <w:r w:rsidR="00BE73CE">
        <w:rPr>
          <w:snapToGrid w:val="0"/>
          <w:w w:val="0"/>
          <w:u w:color="000000"/>
          <w:bdr w:val="none" w:sz="0" w:space="0" w:color="000000"/>
        </w:rPr>
        <w:fldChar w:fldCharType="end"/>
      </w:r>
      <w:r w:rsidR="001B3B39">
        <w:rPr>
          <w:rFonts w:hint="eastAsia"/>
          <w:snapToGrid w:val="0"/>
          <w:w w:val="0"/>
          <w:u w:color="000000"/>
          <w:bdr w:val="none" w:sz="0" w:space="0" w:color="000000"/>
        </w:rPr>
        <w:t>(b)</w:t>
      </w:r>
      <w:r w:rsidR="001B3B39" w:rsidRPr="00936C09">
        <w:t>中</w:t>
      </w:r>
      <w:r w:rsidR="001B3B39">
        <w:rPr>
          <w:rFonts w:hint="eastAsia"/>
        </w:rPr>
        <w:t>可见视觉导航位置精度远高于惯性导航，已基本接近真实位置轨迹，说明了视觉导航的位置精度相比较高。但视觉导航轨迹的位置曲线有一个整体向右的旋转，导致了位置精度的下降。体现了视觉导航位置精度受</w:t>
      </w:r>
      <w:r w:rsidR="00FA5558">
        <w:rPr>
          <w:rFonts w:hint="eastAsia"/>
        </w:rPr>
        <w:t>姿态的影响。与视觉导航相比，</w:t>
      </w:r>
      <w:r w:rsidR="00FA5558">
        <w:rPr>
          <w:rFonts w:hint="eastAsia"/>
        </w:rPr>
        <w:t>dQT1-INS/VNS</w:t>
      </w:r>
      <w:r w:rsidR="00FA5558">
        <w:rPr>
          <w:rFonts w:hint="eastAsia"/>
        </w:rPr>
        <w:t>方法的位置精度得到了显著提高，位置轨迹良好</w:t>
      </w:r>
      <w:r w:rsidR="00A374DC">
        <w:rPr>
          <w:rFonts w:hint="eastAsia"/>
        </w:rPr>
        <w:t>地</w:t>
      </w:r>
      <w:r w:rsidR="00FA5558">
        <w:rPr>
          <w:rFonts w:hint="eastAsia"/>
        </w:rPr>
        <w:t>跟随了真实轨迹，没有出现视觉导航在转弯处明显精度降低的问题。</w:t>
      </w:r>
      <w:r w:rsidR="00FA5558">
        <w:fldChar w:fldCharType="begin"/>
      </w:r>
      <w:r w:rsidR="00FA5558">
        <w:instrText xml:space="preserve"> </w:instrText>
      </w:r>
      <w:r w:rsidR="00FA5558">
        <w:rPr>
          <w:rFonts w:hint="eastAsia"/>
        </w:rPr>
        <w:instrText>REF _Ref404623433 \h</w:instrText>
      </w:r>
      <w:r w:rsidR="00FA5558">
        <w:instrText xml:space="preserve"> </w:instrText>
      </w:r>
      <w:r w:rsidR="00FA5558">
        <w:fldChar w:fldCharType="separate"/>
      </w:r>
      <w:r w:rsidR="008F6C4A" w:rsidRPr="003E01C2">
        <w:t>图</w:t>
      </w:r>
      <w:r w:rsidR="008F6C4A">
        <w:t>11</w:t>
      </w:r>
      <w:r w:rsidR="00FA5558">
        <w:fldChar w:fldCharType="end"/>
      </w:r>
      <w:r w:rsidR="00FA5558">
        <w:rPr>
          <w:rFonts w:hint="eastAsia"/>
        </w:rPr>
        <w:t>比较了惯性、视觉和</w:t>
      </w:r>
      <w:r w:rsidR="00FA5558">
        <w:rPr>
          <w:rFonts w:hint="eastAsia"/>
        </w:rPr>
        <w:t>dQT1</w:t>
      </w:r>
      <w:r w:rsidR="00FA5558">
        <w:rPr>
          <w:rFonts w:hint="eastAsia"/>
        </w:rPr>
        <w:t>三种导航方法的位置和姿态误差。</w:t>
      </w:r>
      <w:r w:rsidR="00FA5558">
        <w:fldChar w:fldCharType="begin"/>
      </w:r>
      <w:r w:rsidR="00FA5558">
        <w:instrText xml:space="preserve"> </w:instrText>
      </w:r>
      <w:r w:rsidR="00FA5558">
        <w:rPr>
          <w:rFonts w:hint="eastAsia"/>
        </w:rPr>
        <w:instrText>REF _Ref404623433 \h</w:instrText>
      </w:r>
      <w:r w:rsidR="00FA5558">
        <w:instrText xml:space="preserve"> </w:instrText>
      </w:r>
      <w:r w:rsidR="00FA5558">
        <w:fldChar w:fldCharType="separate"/>
      </w:r>
      <w:r w:rsidR="008F6C4A" w:rsidRPr="003E01C2">
        <w:t>图</w:t>
      </w:r>
      <w:r w:rsidR="008F6C4A">
        <w:t>11</w:t>
      </w:r>
      <w:r w:rsidR="00FA5558">
        <w:fldChar w:fldCharType="end"/>
      </w:r>
      <w:r w:rsidR="00BE73CE">
        <w:rPr>
          <w:rFonts w:hint="eastAsia"/>
        </w:rPr>
        <w:t>(c</w:t>
      </w:r>
      <w:r w:rsidR="00FA5558">
        <w:rPr>
          <w:rFonts w:hint="eastAsia"/>
        </w:rPr>
        <w:t>)</w:t>
      </w:r>
      <w:r w:rsidR="00FA5558">
        <w:rPr>
          <w:rFonts w:hint="eastAsia"/>
        </w:rPr>
        <w:t>中惯性导航的</w:t>
      </w:r>
      <w:r w:rsidR="00FA5558">
        <w:rPr>
          <w:rFonts w:hint="eastAsia"/>
        </w:rPr>
        <w:t>x</w:t>
      </w:r>
      <w:r w:rsidR="00FA5558">
        <w:rPr>
          <w:rFonts w:hint="eastAsia"/>
        </w:rPr>
        <w:t>和</w:t>
      </w:r>
      <w:r w:rsidR="00FA5558">
        <w:rPr>
          <w:rFonts w:hint="eastAsia"/>
        </w:rPr>
        <w:t>y</w:t>
      </w:r>
      <w:r w:rsidR="00FA5558">
        <w:rPr>
          <w:rFonts w:hint="eastAsia"/>
        </w:rPr>
        <w:t>方向位置误差分别呈正余弦曲线发散，</w:t>
      </w:r>
      <w:r w:rsidR="00FA5558">
        <w:rPr>
          <w:rFonts w:hint="eastAsia"/>
        </w:rPr>
        <w:t>z</w:t>
      </w:r>
      <w:r w:rsidR="00FA5558">
        <w:rPr>
          <w:rFonts w:hint="eastAsia"/>
        </w:rPr>
        <w:t>方向误差单调递增非线性发散，均符合惯性力学误差累积</w:t>
      </w:r>
      <w:r w:rsidR="00FA5558">
        <w:rPr>
          <w:rFonts w:hint="eastAsia"/>
        </w:rPr>
        <w:lastRenderedPageBreak/>
        <w:t>的规律。</w:t>
      </w:r>
      <w:r w:rsidR="00204B6B">
        <w:fldChar w:fldCharType="begin"/>
      </w:r>
      <w:r w:rsidR="00204B6B">
        <w:instrText xml:space="preserve"> </w:instrText>
      </w:r>
      <w:r w:rsidR="00204B6B">
        <w:rPr>
          <w:rFonts w:hint="eastAsia"/>
        </w:rPr>
        <w:instrText>REF _Ref404623433 \h</w:instrText>
      </w:r>
      <w:r w:rsidR="00204B6B">
        <w:instrText xml:space="preserve"> </w:instrText>
      </w:r>
      <w:r w:rsidR="00204B6B">
        <w:fldChar w:fldCharType="separate"/>
      </w:r>
      <w:r w:rsidR="008F6C4A" w:rsidRPr="003E01C2">
        <w:t>图</w:t>
      </w:r>
      <w:r w:rsidR="008F6C4A">
        <w:t>11</w:t>
      </w:r>
      <w:r w:rsidR="00204B6B">
        <w:fldChar w:fldCharType="end"/>
      </w:r>
      <w:r w:rsidR="00BE73CE">
        <w:rPr>
          <w:rFonts w:hint="eastAsia"/>
        </w:rPr>
        <w:t>(d</w:t>
      </w:r>
      <w:r w:rsidR="00204B6B">
        <w:rPr>
          <w:rFonts w:hint="eastAsia"/>
        </w:rPr>
        <w:t>)</w:t>
      </w:r>
      <w:r w:rsidR="00204B6B">
        <w:rPr>
          <w:rFonts w:hint="eastAsia"/>
        </w:rPr>
        <w:t>中视觉导航位置误差的发散没有固定的规律，这是由于特征点提取和匹配误差分布不规律导致的，同时视觉导航位置误差的累积受航向变化的影响。视觉导航</w:t>
      </w:r>
      <w:r w:rsidR="00204B6B">
        <w:rPr>
          <w:rFonts w:hint="eastAsia"/>
        </w:rPr>
        <w:t>x</w:t>
      </w:r>
      <w:r w:rsidR="00204B6B">
        <w:rPr>
          <w:rFonts w:hint="eastAsia"/>
        </w:rPr>
        <w:t>、</w:t>
      </w:r>
      <w:r w:rsidR="00204B6B">
        <w:rPr>
          <w:rFonts w:hint="eastAsia"/>
        </w:rPr>
        <w:t>y</w:t>
      </w:r>
      <w:r w:rsidR="00204B6B">
        <w:rPr>
          <w:rFonts w:hint="eastAsia"/>
        </w:rPr>
        <w:t>和</w:t>
      </w:r>
      <w:r w:rsidR="00204B6B">
        <w:rPr>
          <w:rFonts w:hint="eastAsia"/>
        </w:rPr>
        <w:t>z</w:t>
      </w:r>
      <w:r w:rsidR="00204B6B">
        <w:rPr>
          <w:rFonts w:hint="eastAsia"/>
        </w:rPr>
        <w:t>方向误差的累积速度基本在一个量级，误差曲线均出现了</w:t>
      </w:r>
      <w:r w:rsidR="00204B6B">
        <w:rPr>
          <w:rFonts w:hint="eastAsia"/>
        </w:rPr>
        <w:t>0</w:t>
      </w:r>
      <w:r w:rsidR="00204B6B">
        <w:rPr>
          <w:rFonts w:hint="eastAsia"/>
        </w:rPr>
        <w:t>上下的波动，最终的累积误差也均在</w:t>
      </w:r>
      <w:r w:rsidR="00204B6B">
        <w:rPr>
          <w:rFonts w:hint="eastAsia"/>
        </w:rPr>
        <w:t>1~2m</w:t>
      </w:r>
      <w:r w:rsidR="00204B6B">
        <w:rPr>
          <w:rFonts w:hint="eastAsia"/>
        </w:rPr>
        <w:t>左右。</w:t>
      </w:r>
      <w:r w:rsidR="00204B6B">
        <w:fldChar w:fldCharType="begin"/>
      </w:r>
      <w:r w:rsidR="00204B6B">
        <w:instrText xml:space="preserve"> </w:instrText>
      </w:r>
      <w:r w:rsidR="00204B6B">
        <w:rPr>
          <w:rFonts w:hint="eastAsia"/>
        </w:rPr>
        <w:instrText>REF _Ref404623433 \h</w:instrText>
      </w:r>
      <w:r w:rsidR="00204B6B">
        <w:instrText xml:space="preserve"> </w:instrText>
      </w:r>
      <w:r w:rsidR="00204B6B">
        <w:fldChar w:fldCharType="separate"/>
      </w:r>
      <w:r w:rsidR="008F6C4A" w:rsidRPr="003E01C2">
        <w:t>图</w:t>
      </w:r>
      <w:r w:rsidR="008F6C4A">
        <w:t>11</w:t>
      </w:r>
      <w:r w:rsidR="00204B6B">
        <w:fldChar w:fldCharType="end"/>
      </w:r>
      <w:r w:rsidR="00BE73CE">
        <w:rPr>
          <w:rFonts w:hint="eastAsia"/>
        </w:rPr>
        <w:t>(e</w:t>
      </w:r>
      <w:r w:rsidR="00204B6B">
        <w:rPr>
          <w:rFonts w:hint="eastAsia"/>
        </w:rPr>
        <w:t>)</w:t>
      </w:r>
      <w:r w:rsidR="000D2785">
        <w:rPr>
          <w:rFonts w:hint="eastAsia"/>
        </w:rPr>
        <w:t>中</w:t>
      </w:r>
      <w:r w:rsidR="000D2785">
        <w:rPr>
          <w:rFonts w:hint="eastAsia"/>
        </w:rPr>
        <w:t>dQT1</w:t>
      </w:r>
      <w:r w:rsidR="000D2785">
        <w:rPr>
          <w:rFonts w:hint="eastAsia"/>
        </w:rPr>
        <w:t>组合导航方法的位置误差曲线整体波动显著小于视觉导航位置误差曲线，其中</w:t>
      </w:r>
      <w:r w:rsidR="000D2785">
        <w:rPr>
          <w:rFonts w:hint="eastAsia"/>
        </w:rPr>
        <w:t>x</w:t>
      </w:r>
      <w:r w:rsidR="000D2785">
        <w:rPr>
          <w:rFonts w:hint="eastAsia"/>
        </w:rPr>
        <w:t>方向在</w:t>
      </w:r>
      <w:r w:rsidR="000D2785">
        <w:rPr>
          <w:rFonts w:hint="eastAsia"/>
        </w:rPr>
        <w:t>800s</w:t>
      </w:r>
      <w:r w:rsidR="000D2785">
        <w:rPr>
          <w:rFonts w:hint="eastAsia"/>
        </w:rPr>
        <w:t>到</w:t>
      </w:r>
      <w:r w:rsidR="000D2785">
        <w:rPr>
          <w:rFonts w:hint="eastAsia"/>
        </w:rPr>
        <w:t>100s</w:t>
      </w:r>
      <w:r w:rsidR="000D2785">
        <w:rPr>
          <w:rFonts w:hint="eastAsia"/>
        </w:rPr>
        <w:t>阶段出现了一个比较大的误差递增，是由于该转弯过程中所拍摄图像匹配成功特征点较少，导致航向角误差忽然增大并间接影响到</w:t>
      </w:r>
      <w:r w:rsidR="000D2785">
        <w:rPr>
          <w:rFonts w:hint="eastAsia"/>
        </w:rPr>
        <w:t>x</w:t>
      </w:r>
      <w:r w:rsidR="000D2785">
        <w:rPr>
          <w:rFonts w:hint="eastAsia"/>
        </w:rPr>
        <w:t>方向位置误差的增大。组合导航</w:t>
      </w:r>
      <w:r w:rsidR="000D2785">
        <w:rPr>
          <w:rFonts w:hint="eastAsia"/>
        </w:rPr>
        <w:t>z</w:t>
      </w:r>
      <w:r w:rsidR="000D2785">
        <w:rPr>
          <w:rFonts w:hint="eastAsia"/>
        </w:rPr>
        <w:t>方向的位置误差仍然是单调递增的，但发散的速度相比视觉导航明显降低。</w:t>
      </w:r>
    </w:p>
    <w:p w:rsidR="00003316" w:rsidRPr="00003316" w:rsidRDefault="000D2785" w:rsidP="003A23CB">
      <w:pPr>
        <w:ind w:firstLine="480"/>
        <w:rPr>
          <w:snapToGrid w:val="0"/>
          <w:w w:val="0"/>
          <w:u w:color="000000"/>
          <w:bdr w:val="none" w:sz="0" w:space="0" w:color="000000"/>
        </w:rPr>
      </w:pPr>
      <w:r>
        <w:fldChar w:fldCharType="begin"/>
      </w:r>
      <w:r>
        <w:instrText xml:space="preserve"> </w:instrText>
      </w:r>
      <w:r>
        <w:rPr>
          <w:rFonts w:hint="eastAsia"/>
        </w:rPr>
        <w:instrText>REF _Ref404623433 \h</w:instrText>
      </w:r>
      <w:r>
        <w:instrText xml:space="preserve"> </w:instrText>
      </w:r>
      <w:r>
        <w:fldChar w:fldCharType="separate"/>
      </w:r>
      <w:r w:rsidR="008F6C4A" w:rsidRPr="003E01C2">
        <w:t>图</w:t>
      </w:r>
      <w:r w:rsidR="008F6C4A">
        <w:t>11</w:t>
      </w:r>
      <w:r>
        <w:fldChar w:fldCharType="end"/>
      </w:r>
      <w:r w:rsidR="00BE73CE">
        <w:rPr>
          <w:rFonts w:hint="eastAsia"/>
        </w:rPr>
        <w:t>(f</w:t>
      </w:r>
      <w:r>
        <w:rPr>
          <w:rFonts w:hint="eastAsia"/>
        </w:rPr>
        <w:t>)</w:t>
      </w:r>
      <w:r>
        <w:rPr>
          <w:rFonts w:hint="eastAsia"/>
        </w:rPr>
        <w:t>和</w:t>
      </w:r>
      <w:r w:rsidR="00BE73CE">
        <w:rPr>
          <w:rFonts w:hint="eastAsia"/>
        </w:rPr>
        <w:t>(h</w:t>
      </w:r>
      <w:r>
        <w:rPr>
          <w:rFonts w:hint="eastAsia"/>
        </w:rPr>
        <w:t>)</w:t>
      </w:r>
      <w:r>
        <w:rPr>
          <w:rFonts w:hint="eastAsia"/>
        </w:rPr>
        <w:t>比较可发现惯导的姿态误差相比视觉导航更高，这是由于视觉导航的姿态误差累积仅与陀螺漂移相关，且呈线性累积关系，而视觉导航的</w:t>
      </w:r>
      <w:r w:rsidR="003A23CB">
        <w:rPr>
          <w:rFonts w:hint="eastAsia"/>
        </w:rPr>
        <w:t>所有误差源均会对姿态误差和位置误差同时产生影响。惯性和视觉的俯仰误差、横滚误差均为随机波动累积，航向误差则均单调发散。因此，随着实验时间越长，航向角误差累积</w:t>
      </w:r>
      <w:r w:rsidR="00A374DC">
        <w:rPr>
          <w:rFonts w:hint="eastAsia"/>
        </w:rPr>
        <w:t>越</w:t>
      </w:r>
      <w:r w:rsidR="003A23CB">
        <w:rPr>
          <w:rFonts w:hint="eastAsia"/>
        </w:rPr>
        <w:t>明显，而在三个方向的姿态角中航向角的精度对位置精度影响最大。</w:t>
      </w:r>
      <w:r w:rsidR="003A23CB">
        <w:fldChar w:fldCharType="begin"/>
      </w:r>
      <w:r w:rsidR="003A23CB">
        <w:instrText xml:space="preserve"> </w:instrText>
      </w:r>
      <w:r w:rsidR="003A23CB">
        <w:rPr>
          <w:rFonts w:hint="eastAsia"/>
        </w:rPr>
        <w:instrText>REF _Ref404623433 \h</w:instrText>
      </w:r>
      <w:r w:rsidR="003A23CB">
        <w:instrText xml:space="preserve"> </w:instrText>
      </w:r>
      <w:r w:rsidR="003A23CB">
        <w:fldChar w:fldCharType="separate"/>
      </w:r>
      <w:r w:rsidR="008F6C4A" w:rsidRPr="003E01C2">
        <w:t>图</w:t>
      </w:r>
      <w:r w:rsidR="008F6C4A">
        <w:t>11</w:t>
      </w:r>
      <w:r w:rsidR="003A23CB">
        <w:fldChar w:fldCharType="end"/>
      </w:r>
      <w:r w:rsidR="00BE73CE">
        <w:rPr>
          <w:rFonts w:hint="eastAsia"/>
        </w:rPr>
        <w:t>(h</w:t>
      </w:r>
      <w:r w:rsidR="003A23CB">
        <w:rPr>
          <w:rFonts w:hint="eastAsia"/>
        </w:rPr>
        <w:t>)</w:t>
      </w:r>
      <w:r w:rsidR="003A23CB">
        <w:rPr>
          <w:rFonts w:hint="eastAsia"/>
        </w:rPr>
        <w:t>中</w:t>
      </w:r>
      <w:r w:rsidR="003A23CB">
        <w:rPr>
          <w:rFonts w:hint="eastAsia"/>
        </w:rPr>
        <w:t>dQT1</w:t>
      </w:r>
      <w:r w:rsidR="003A23CB">
        <w:rPr>
          <w:rFonts w:hint="eastAsia"/>
        </w:rPr>
        <w:t>的姿态精度均相比惯性和视觉姿态精度提高约一个数量级，且有效平滑了误差曲线的波动。</w:t>
      </w:r>
    </w:p>
    <w:p w:rsidR="0011216B" w:rsidRPr="006038CA" w:rsidRDefault="008020C5" w:rsidP="0011216B">
      <w:pPr>
        <w:pStyle w:val="ae"/>
        <w:rPr>
          <w:rFonts w:eastAsiaTheme="minorEastAsia"/>
          <w:snapToGrid w:val="0"/>
          <w:color w:val="000000"/>
          <w:w w:val="0"/>
          <w:kern w:val="0"/>
          <w:sz w:val="0"/>
          <w:szCs w:val="0"/>
          <w:u w:color="000000"/>
          <w:bdr w:val="none" w:sz="0" w:space="0" w:color="000000"/>
          <w:shd w:val="clear" w:color="000000" w:fill="000000"/>
        </w:rPr>
      </w:pPr>
      <w:r w:rsidRPr="008020C5">
        <w:rPr>
          <w:rFonts w:eastAsia="Times New Roman"/>
          <w:snapToGrid w:val="0"/>
          <w:color w:val="000000"/>
          <w:w w:val="0"/>
          <w:kern w:val="0"/>
          <w:sz w:val="0"/>
          <w:szCs w:val="0"/>
          <w:u w:color="000000"/>
          <w:bdr w:val="none" w:sz="0" w:space="0" w:color="000000"/>
          <w:shd w:val="clear" w:color="000000" w:fill="000000"/>
        </w:rPr>
        <w:t xml:space="preserve"> </w:t>
      </w:r>
      <w:r w:rsidR="00BE6BFD">
        <w:rPr>
          <w:noProof/>
          <w:w w:val="0"/>
          <w:u w:color="000000"/>
          <w:bdr w:val="none" w:sz="0" w:space="0" w:color="000000"/>
          <w:shd w:val="clear" w:color="000000" w:fill="000000"/>
        </w:rPr>
        <w:drawing>
          <wp:inline distT="0" distB="0" distL="0" distR="0" wp14:anchorId="3D40A2CD" wp14:editId="73B2779F">
            <wp:extent cx="2750758" cy="2520000"/>
            <wp:effectExtent l="0" t="0" r="0" b="0"/>
            <wp:docPr id="473" name="图片 473" descr="E:\惯性视觉导航\NAVIGATION\code_subfunction\PaperPlot\仿真-惯导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E:\惯性视觉导航\NAVIGATION\code_subfunction\PaperPlot\仿真-惯导轨迹.emf"/>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6038CA">
        <w:rPr>
          <w:rFonts w:eastAsia="Times New Roman"/>
          <w:noProof/>
          <w:color w:val="000000"/>
          <w:w w:val="0"/>
          <w:kern w:val="0"/>
          <w:sz w:val="0"/>
          <w:szCs w:val="0"/>
          <w:u w:color="000000"/>
          <w:bdr w:val="none" w:sz="0" w:space="0" w:color="000000"/>
          <w:shd w:val="clear" w:color="000000" w:fill="000000"/>
        </w:rPr>
        <w:drawing>
          <wp:inline distT="0" distB="0" distL="0" distR="0">
            <wp:extent cx="2750758" cy="2520000"/>
            <wp:effectExtent l="0" t="0" r="0" b="0"/>
            <wp:docPr id="459" name="图片 459" descr="E:\惯性视觉导航\NAVIGATION\code_subfunction\PaperPlot\轨迹A5平视0点02HZ-学位论文-11.30加特征点三组合\paperFigure-学位论文用\dQT1\VNS和dQT1-IV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E:\惯性视觉导航\NAVIGATION\code_subfunction\PaperPlot\轨迹A5平视0点02HZ-学位论文-11.30加特征点三组合\paperFigure-学位论文用\dQT1\VNS和dQT1-IV轨迹.emf"/>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0B6257" w:rsidRPr="008B6D6D" w:rsidRDefault="00686059" w:rsidP="008B6D6D">
      <w:pPr>
        <w:pStyle w:val="aff1"/>
        <w:ind w:firstLineChars="777" w:firstLine="1638"/>
      </w:pPr>
      <w:r w:rsidRPr="008B6D6D">
        <w:rPr>
          <w:rFonts w:hint="eastAsia"/>
        </w:rPr>
        <w:t>(a)</w:t>
      </w:r>
      <w:r w:rsidRPr="008B6D6D">
        <w:rPr>
          <w:rFonts w:hint="eastAsia"/>
        </w:rPr>
        <w:t>惯导轨迹</w:t>
      </w:r>
      <w:r w:rsidR="00A374DC" w:rsidRPr="008B6D6D">
        <w:rPr>
          <w:rFonts w:hint="eastAsia"/>
        </w:rPr>
        <w:t xml:space="preserve">       </w:t>
      </w:r>
      <w:r w:rsidRPr="008B6D6D">
        <w:rPr>
          <w:rFonts w:hint="eastAsia"/>
        </w:rPr>
        <w:t xml:space="preserve">  </w:t>
      </w:r>
      <w:r w:rsidR="008B6D6D">
        <w:rPr>
          <w:rFonts w:hint="eastAsia"/>
        </w:rPr>
        <w:t xml:space="preserve">    </w:t>
      </w:r>
      <w:r w:rsidRPr="008B6D6D">
        <w:rPr>
          <w:rFonts w:hint="eastAsia"/>
        </w:rPr>
        <w:t xml:space="preserve">     </w:t>
      </w:r>
      <w:r w:rsidR="000504DB" w:rsidRPr="008B6D6D">
        <w:rPr>
          <w:rFonts w:hint="eastAsia"/>
        </w:rPr>
        <w:t xml:space="preserve"> </w:t>
      </w:r>
      <w:r w:rsidR="00BF1395" w:rsidRPr="008B6D6D">
        <w:rPr>
          <w:rFonts w:hint="eastAsia"/>
        </w:rPr>
        <w:t xml:space="preserve">   </w:t>
      </w:r>
      <w:r w:rsidR="000504DB" w:rsidRPr="008B6D6D">
        <w:rPr>
          <w:rFonts w:hint="eastAsia"/>
        </w:rPr>
        <w:t xml:space="preserve"> </w:t>
      </w:r>
      <w:r w:rsidRPr="008B6D6D">
        <w:rPr>
          <w:rFonts w:hint="eastAsia"/>
        </w:rPr>
        <w:t xml:space="preserve">    (b)VNS</w:t>
      </w:r>
      <w:r w:rsidRPr="008B6D6D">
        <w:rPr>
          <w:rFonts w:hint="eastAsia"/>
        </w:rPr>
        <w:t>、</w:t>
      </w:r>
      <w:r w:rsidRPr="008B6D6D">
        <w:rPr>
          <w:rFonts w:hint="eastAsia"/>
        </w:rPr>
        <w:t>dQT1</w:t>
      </w:r>
      <w:r w:rsidRPr="008B6D6D">
        <w:rPr>
          <w:rFonts w:hint="eastAsia"/>
        </w:rPr>
        <w:t>轨迹</w:t>
      </w:r>
      <w:bookmarkStart w:id="247" w:name="_Ref404623299"/>
    </w:p>
    <w:bookmarkEnd w:id="247"/>
    <w:p w:rsidR="00974BBE" w:rsidRDefault="006B3A0E" w:rsidP="001B0792">
      <w:pPr>
        <w:pStyle w:val="ae"/>
        <w:rPr>
          <w:rFonts w:eastAsiaTheme="minorEastAsia"/>
          <w:snapToGrid w:val="0"/>
          <w:w w:val="0"/>
          <w:u w:color="000000"/>
          <w:bdr w:val="none" w:sz="0" w:space="0" w:color="000000"/>
          <w:shd w:val="clear" w:color="000000" w:fill="000000"/>
        </w:rPr>
      </w:pPr>
      <w:r>
        <w:rPr>
          <w:noProof/>
          <w:w w:val="0"/>
          <w:u w:color="000000"/>
          <w:bdr w:val="none" w:sz="0" w:space="0" w:color="000000"/>
          <w:shd w:val="clear" w:color="000000" w:fill="000000"/>
        </w:rPr>
        <w:lastRenderedPageBreak/>
        <w:drawing>
          <wp:inline distT="0" distB="0" distL="0" distR="0" wp14:anchorId="65B8320C" wp14:editId="6664E780">
            <wp:extent cx="2752427" cy="2520000"/>
            <wp:effectExtent l="0" t="0" r="0" b="0"/>
            <wp:docPr id="12" name="图片 12" descr="E:\惯性视觉导航\NAVIGATION\code_subfunction\PaperPlot\轨迹A5平视0点02HZ-学位论文-11.30加特征点三组合\paperFigure-学位论文用\INS和VNS\INS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E:\惯性视觉导航\NAVIGATION\code_subfunction\PaperPlot\轨迹A5平视0点02HZ-学位论文-11.30加特征点三组合\paperFigure-学位论文用\INS和VNS\INS位置误差.emf"/>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r w:rsidR="001B0792" w:rsidRPr="001B0792">
        <w:rPr>
          <w:noProof/>
        </w:rPr>
        <w:drawing>
          <wp:inline distT="0" distB="0" distL="0" distR="0" wp14:anchorId="57CFA727" wp14:editId="544C61E0">
            <wp:extent cx="2752427" cy="2520000"/>
            <wp:effectExtent l="0" t="0" r="0" b="0"/>
            <wp:docPr id="30" name="图片 30" descr="E:\惯性视觉导航\NAVIGATION\code_subfunction\PaperPlot\轨迹A5平视0点02HZ-学位论文-11.30加特征点三组合\paperFigure-学位论文用\INS和VNS\VNS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E:\惯性视觉导航\NAVIGATION\code_subfunction\PaperPlot\轨迹A5平视0点02HZ-学位论文-11.30加特征点三组合\paperFigure-学位论文用\INS和VNS\VNS位置误差.emf"/>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p>
    <w:p w:rsidR="001B3B39" w:rsidRPr="008B6D6D" w:rsidRDefault="001B3B39" w:rsidP="00C42A0A">
      <w:pPr>
        <w:pStyle w:val="aff1"/>
        <w:ind w:firstLine="1535"/>
      </w:pPr>
      <w:r w:rsidRPr="008B6D6D">
        <w:rPr>
          <w:rFonts w:hint="eastAsia"/>
        </w:rPr>
        <w:t>(</w:t>
      </w:r>
      <w:r w:rsidR="00BD7CEB" w:rsidRPr="008B6D6D">
        <w:rPr>
          <w:rFonts w:hint="eastAsia"/>
        </w:rPr>
        <w:t>c</w:t>
      </w:r>
      <w:r w:rsidRPr="008B6D6D">
        <w:rPr>
          <w:rFonts w:hint="eastAsia"/>
        </w:rPr>
        <w:t>)</w:t>
      </w:r>
      <w:r w:rsidRPr="008B6D6D">
        <w:rPr>
          <w:rFonts w:hint="eastAsia"/>
        </w:rPr>
        <w:t>惯导位置误差</w:t>
      </w:r>
      <w:r w:rsidR="00A374DC" w:rsidRPr="008B6D6D">
        <w:rPr>
          <w:rFonts w:hint="eastAsia"/>
        </w:rPr>
        <w:t xml:space="preserve">      </w:t>
      </w:r>
      <w:r w:rsidRPr="008B6D6D">
        <w:rPr>
          <w:rFonts w:hint="eastAsia"/>
        </w:rPr>
        <w:t xml:space="preserve"> </w:t>
      </w:r>
      <w:r w:rsidR="008B6D6D">
        <w:rPr>
          <w:rFonts w:hint="eastAsia"/>
        </w:rPr>
        <w:t xml:space="preserve">      </w:t>
      </w:r>
      <w:r w:rsidRPr="008B6D6D">
        <w:rPr>
          <w:rFonts w:hint="eastAsia"/>
        </w:rPr>
        <w:t xml:space="preserve"> </w:t>
      </w:r>
      <w:r w:rsidR="00BD7CEB" w:rsidRPr="008B6D6D">
        <w:rPr>
          <w:rFonts w:hint="eastAsia"/>
        </w:rPr>
        <w:t xml:space="preserve">   </w:t>
      </w:r>
      <w:r w:rsidRPr="008B6D6D">
        <w:rPr>
          <w:rFonts w:hint="eastAsia"/>
        </w:rPr>
        <w:t xml:space="preserve">         (</w:t>
      </w:r>
      <w:r w:rsidR="00BD7CEB" w:rsidRPr="008B6D6D">
        <w:rPr>
          <w:rFonts w:hint="eastAsia"/>
        </w:rPr>
        <w:t>d</w:t>
      </w:r>
      <w:r w:rsidRPr="008B6D6D">
        <w:rPr>
          <w:rFonts w:hint="eastAsia"/>
        </w:rPr>
        <w:t>)</w:t>
      </w:r>
      <w:r w:rsidRPr="008B6D6D">
        <w:rPr>
          <w:rFonts w:hint="eastAsia"/>
        </w:rPr>
        <w:t>视觉位置误差</w:t>
      </w:r>
    </w:p>
    <w:p w:rsidR="00C462A8" w:rsidRDefault="001B0792" w:rsidP="00666AE3">
      <w:pPr>
        <w:pStyle w:val="ae"/>
        <w:rPr>
          <w:rFonts w:eastAsiaTheme="minorEastAsia"/>
          <w:snapToGrid w:val="0"/>
          <w:color w:val="000000"/>
          <w:w w:val="0"/>
          <w:kern w:val="0"/>
          <w:sz w:val="0"/>
          <w:szCs w:val="0"/>
          <w:u w:color="000000"/>
          <w:bdr w:val="none" w:sz="0" w:space="0" w:color="000000"/>
          <w:shd w:val="clear" w:color="000000" w:fill="000000"/>
        </w:rPr>
      </w:pPr>
      <w:r>
        <w:rPr>
          <w:rFonts w:eastAsia="Times New Roman"/>
          <w:noProof/>
          <w:color w:val="000000"/>
          <w:w w:val="0"/>
          <w:kern w:val="0"/>
          <w:sz w:val="0"/>
          <w:szCs w:val="0"/>
          <w:u w:color="000000"/>
          <w:bdr w:val="none" w:sz="0" w:space="0" w:color="000000"/>
          <w:shd w:val="clear" w:color="000000" w:fill="000000"/>
        </w:rPr>
        <w:drawing>
          <wp:inline distT="0" distB="0" distL="0" distR="0">
            <wp:extent cx="2750758" cy="2520000"/>
            <wp:effectExtent l="0" t="0" r="0" b="0"/>
            <wp:docPr id="457" name="图片 457" descr="E:\惯性视觉导航\NAVIGATION\code_subfunction\PaperPlot\轨迹A5平视0点02HZ-学位论文-11.30加特征点三组合\paperFigure-学位论文用\dQT1\dQT1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E:\惯性视觉导航\NAVIGATION\code_subfunction\PaperPlot\轨迹A5平视0点02HZ-学位论文-11.30加特征点三组合\paperFigure-学位论文用\dQT1\dQT1位置误差.emf"/>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6B3A0E">
        <w:rPr>
          <w:rFonts w:eastAsia="Times New Roman"/>
          <w:noProof/>
          <w:color w:val="000000"/>
          <w:w w:val="0"/>
          <w:kern w:val="0"/>
          <w:sz w:val="0"/>
          <w:szCs w:val="0"/>
          <w:u w:color="000000"/>
          <w:bdr w:val="none" w:sz="0" w:space="0" w:color="000000"/>
          <w:shd w:val="clear" w:color="000000" w:fill="000000"/>
        </w:rPr>
        <w:drawing>
          <wp:inline distT="0" distB="0" distL="0" distR="0">
            <wp:extent cx="2752427" cy="2520000"/>
            <wp:effectExtent l="0" t="0" r="0" b="0"/>
            <wp:docPr id="15" name="图片 15" descr="E:\惯性视觉导航\NAVIGATION\code_subfunction\PaperPlot\轨迹A5平视0点02HZ-学位论文-11.30加特征点三组合\paperFigure-学位论文用\INS和VNS\INS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E:\惯性视觉导航\NAVIGATION\code_subfunction\PaperPlot\轨迹A5平视0点02HZ-学位论文-11.30加特征点三组合\paperFigure-学位论文用\INS和VNS\INS姿态误差.emf"/>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r w:rsidR="00C462A8" w:rsidRPr="00C462A8">
        <w:rPr>
          <w:rFonts w:eastAsia="Times New Roman"/>
          <w:snapToGrid w:val="0"/>
          <w:color w:val="000000"/>
          <w:w w:val="0"/>
          <w:kern w:val="0"/>
          <w:sz w:val="0"/>
          <w:szCs w:val="0"/>
          <w:u w:color="000000"/>
          <w:bdr w:val="none" w:sz="0" w:space="0" w:color="000000"/>
          <w:shd w:val="clear" w:color="000000" w:fill="000000"/>
        </w:rPr>
        <w:t xml:space="preserve"> </w:t>
      </w:r>
    </w:p>
    <w:p w:rsidR="001B3B39" w:rsidRPr="001B3B39" w:rsidRDefault="001B3B39" w:rsidP="00C42A0A">
      <w:pPr>
        <w:pStyle w:val="aff1"/>
        <w:ind w:firstLine="1535"/>
        <w:rPr>
          <w:rFonts w:eastAsiaTheme="minorEastAsia"/>
          <w:color w:val="000000"/>
          <w:kern w:val="0"/>
          <w:sz w:val="0"/>
          <w:szCs w:val="0"/>
          <w:shd w:val="clear" w:color="000000" w:fill="000000"/>
        </w:rPr>
      </w:pPr>
      <w:r w:rsidRPr="00686059">
        <w:rPr>
          <w:rFonts w:hint="eastAsia"/>
        </w:rPr>
        <w:t>(</w:t>
      </w:r>
      <w:r w:rsidR="00BD7CEB">
        <w:rPr>
          <w:rFonts w:hint="eastAsia"/>
        </w:rPr>
        <w:t>e</w:t>
      </w:r>
      <w:r w:rsidRPr="00686059">
        <w:rPr>
          <w:rFonts w:hint="eastAsia"/>
        </w:rPr>
        <w:t>)</w:t>
      </w:r>
      <w:r>
        <w:rPr>
          <w:rFonts w:hint="eastAsia"/>
        </w:rPr>
        <w:t>dQT1</w:t>
      </w:r>
      <w:r>
        <w:rPr>
          <w:rFonts w:hint="eastAsia"/>
        </w:rPr>
        <w:t>位置误差</w:t>
      </w:r>
      <w:r w:rsidR="00A374DC">
        <w:rPr>
          <w:rFonts w:hint="eastAsia"/>
        </w:rPr>
        <w:t xml:space="preserve">         </w:t>
      </w:r>
      <w:r w:rsidR="008B6D6D">
        <w:rPr>
          <w:rFonts w:hint="eastAsia"/>
        </w:rPr>
        <w:t xml:space="preserve">     </w:t>
      </w:r>
      <w:r w:rsidR="00A374DC">
        <w:rPr>
          <w:rFonts w:hint="eastAsia"/>
        </w:rPr>
        <w:t xml:space="preserve">  </w:t>
      </w:r>
      <w:r>
        <w:rPr>
          <w:rFonts w:hint="eastAsia"/>
        </w:rPr>
        <w:t xml:space="preserve">         (</w:t>
      </w:r>
      <w:r w:rsidR="00BD7CEB">
        <w:rPr>
          <w:rFonts w:hint="eastAsia"/>
        </w:rPr>
        <w:t>f</w:t>
      </w:r>
      <w:r>
        <w:rPr>
          <w:rFonts w:hint="eastAsia"/>
        </w:rPr>
        <w:t>)</w:t>
      </w:r>
      <w:r>
        <w:rPr>
          <w:rFonts w:hint="eastAsia"/>
        </w:rPr>
        <w:t>惯导姿态误差</w:t>
      </w:r>
    </w:p>
    <w:p w:rsidR="00C462A8" w:rsidRDefault="006B3A0E" w:rsidP="008B6D6D">
      <w:pPr>
        <w:pStyle w:val="ae"/>
        <w:rPr>
          <w:rFonts w:eastAsiaTheme="minorEastAsia"/>
        </w:rPr>
      </w:pPr>
      <w:r>
        <w:rPr>
          <w:rFonts w:eastAsiaTheme="minorEastAsia"/>
          <w:noProof/>
        </w:rPr>
        <w:drawing>
          <wp:inline distT="0" distB="0" distL="0" distR="0">
            <wp:extent cx="2752434" cy="2520000"/>
            <wp:effectExtent l="0" t="0" r="0" b="0"/>
            <wp:docPr id="31" name="图片 31" descr="E:\惯性视觉导航\NAVIGATION\code_subfunction\PaperPlot\轨迹A5平视0点02HZ-学位论文-11.30加特征点三组合\paperFigure-学位论文用\INS和VNS\VNS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E:\惯性视觉导航\NAVIGATION\code_subfunction\PaperPlot\轨迹A5平视0点02HZ-学位论文-11.30加特征点三组合\paperFigure-学位论文用\INS和VNS\VNS姿态误差.emf"/>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2752434" cy="2520000"/>
                    </a:xfrm>
                    <a:prstGeom prst="rect">
                      <a:avLst/>
                    </a:prstGeom>
                    <a:noFill/>
                    <a:ln>
                      <a:noFill/>
                    </a:ln>
                  </pic:spPr>
                </pic:pic>
              </a:graphicData>
            </a:graphic>
          </wp:inline>
        </w:drawing>
      </w:r>
      <w:r w:rsidR="001B0792">
        <w:rPr>
          <w:rFonts w:eastAsiaTheme="minorEastAsia"/>
          <w:noProof/>
        </w:rPr>
        <w:drawing>
          <wp:inline distT="0" distB="0" distL="0" distR="0">
            <wp:extent cx="2750758" cy="2520000"/>
            <wp:effectExtent l="0" t="0" r="0" b="0"/>
            <wp:docPr id="458" name="图片 458" descr="E:\惯性视觉导航\NAVIGATION\code_subfunction\PaperPlot\轨迹A5平视0点02HZ-学位论文-11.30加特征点三组合\paperFigure-学位论文用\dQT1\dQT1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E:\惯性视觉导航\NAVIGATION\code_subfunction\PaperPlot\轨迹A5平视0点02HZ-学位论文-11.30加特征点三组合\paperFigure-学位论文用\dQT1\dQT1姿态误差.emf"/>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1B3B39" w:rsidRDefault="001B3B39" w:rsidP="00C42A0A">
      <w:pPr>
        <w:pStyle w:val="aff1"/>
        <w:ind w:firstLine="1535"/>
      </w:pPr>
      <w:r w:rsidRPr="00686059">
        <w:rPr>
          <w:rFonts w:hint="eastAsia"/>
        </w:rPr>
        <w:t>(</w:t>
      </w:r>
      <w:r w:rsidR="00BD7CEB">
        <w:rPr>
          <w:rFonts w:hint="eastAsia"/>
        </w:rPr>
        <w:t>g</w:t>
      </w:r>
      <w:r w:rsidRPr="00686059">
        <w:rPr>
          <w:rFonts w:hint="eastAsia"/>
        </w:rPr>
        <w:t>)</w:t>
      </w:r>
      <w:r>
        <w:rPr>
          <w:rFonts w:hint="eastAsia"/>
        </w:rPr>
        <w:t>视觉姿态误差</w:t>
      </w:r>
      <w:r w:rsidR="00A374DC">
        <w:rPr>
          <w:rFonts w:hint="eastAsia"/>
        </w:rPr>
        <w:t xml:space="preserve">          </w:t>
      </w:r>
      <w:r>
        <w:rPr>
          <w:rFonts w:hint="eastAsia"/>
        </w:rPr>
        <w:t xml:space="preserve"> </w:t>
      </w:r>
      <w:r w:rsidR="008B6D6D">
        <w:rPr>
          <w:rFonts w:hint="eastAsia"/>
        </w:rPr>
        <w:t xml:space="preserve">    </w:t>
      </w:r>
      <w:r>
        <w:rPr>
          <w:rFonts w:hint="eastAsia"/>
        </w:rPr>
        <w:t xml:space="preserve">          (</w:t>
      </w:r>
      <w:r w:rsidR="00BD7CEB">
        <w:rPr>
          <w:rFonts w:hint="eastAsia"/>
        </w:rPr>
        <w:t>h</w:t>
      </w:r>
      <w:r>
        <w:rPr>
          <w:rFonts w:hint="eastAsia"/>
        </w:rPr>
        <w:t>)dQT1</w:t>
      </w:r>
      <w:r>
        <w:rPr>
          <w:rFonts w:hint="eastAsia"/>
        </w:rPr>
        <w:t>姿态误差</w:t>
      </w:r>
    </w:p>
    <w:p w:rsidR="006B3A0E" w:rsidRDefault="006B3A0E" w:rsidP="00BD7CEB">
      <w:pPr>
        <w:pStyle w:val="ae"/>
        <w:rPr>
          <w:lang w:val="en-GB"/>
        </w:rPr>
      </w:pPr>
      <w:r>
        <w:rPr>
          <w:noProof/>
        </w:rPr>
        <w:lastRenderedPageBreak/>
        <w:drawing>
          <wp:inline distT="0" distB="0" distL="0" distR="0" wp14:anchorId="24F04100" wp14:editId="2FFA5B7E">
            <wp:extent cx="2752428" cy="2520000"/>
            <wp:effectExtent l="0" t="0" r="0" b="0"/>
            <wp:docPr id="449" name="图片 449" descr="E:\惯性视觉导航\NAVIGATION\code_subfunction\PaperPlot\轨迹A5平视0点02HZ-学位论文-11.30加特征点三组合\paperFigure-学位论文用\INS和VNS\VNS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E:\惯性视觉导航\NAVIGATION\code_subfunction\PaperPlot\轨迹A5平视0点02HZ-学位论文-11.30加特征点三组合\paperFigure-学位论文用\INS和VNS\VNS速度误差.emf"/>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752428" cy="2520000"/>
                    </a:xfrm>
                    <a:prstGeom prst="rect">
                      <a:avLst/>
                    </a:prstGeom>
                    <a:noFill/>
                    <a:ln>
                      <a:noFill/>
                    </a:ln>
                  </pic:spPr>
                </pic:pic>
              </a:graphicData>
            </a:graphic>
          </wp:inline>
        </w:drawing>
      </w:r>
      <w:r w:rsidR="001B0792">
        <w:rPr>
          <w:noProof/>
        </w:rPr>
        <w:drawing>
          <wp:inline distT="0" distB="0" distL="0" distR="0" wp14:anchorId="3294B6FB" wp14:editId="0E3C9C98">
            <wp:extent cx="2750758" cy="2520000"/>
            <wp:effectExtent l="0" t="0" r="0" b="0"/>
            <wp:docPr id="456" name="图片 456" descr="E:\惯性视觉导航\NAVIGATION\code_subfunction\PaperPlot\轨迹A5平视0点02HZ-学位论文-11.30加特征点三组合\paperFigure-学位论文用\dQT1\dQT1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E:\惯性视觉导航\NAVIGATION\code_subfunction\PaperPlot\轨迹A5平视0点02HZ-学位论文-11.30加特征点三组合\paperFigure-学位论文用\dQT1\dQT1速度误差.emf"/>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1B0792" w:rsidRPr="006038CA" w:rsidRDefault="006038CA" w:rsidP="00C42A0A">
      <w:pPr>
        <w:pStyle w:val="aff1"/>
        <w:ind w:firstLine="1535"/>
      </w:pPr>
      <w:r w:rsidRPr="00686059">
        <w:rPr>
          <w:rFonts w:hint="eastAsia"/>
        </w:rPr>
        <w:t>(</w:t>
      </w:r>
      <w:r w:rsidR="00BD7CEB">
        <w:rPr>
          <w:rFonts w:hint="eastAsia"/>
        </w:rPr>
        <w:t>j</w:t>
      </w:r>
      <w:r w:rsidRPr="00686059">
        <w:rPr>
          <w:rFonts w:hint="eastAsia"/>
        </w:rPr>
        <w:t>)</w:t>
      </w:r>
      <w:r>
        <w:rPr>
          <w:rFonts w:hint="eastAsia"/>
        </w:rPr>
        <w:t>视觉速度误差</w:t>
      </w:r>
      <w:r>
        <w:rPr>
          <w:rFonts w:hint="eastAsia"/>
        </w:rPr>
        <w:t xml:space="preserve">       </w:t>
      </w:r>
      <w:r w:rsidR="008B6D6D">
        <w:rPr>
          <w:rFonts w:hint="eastAsia"/>
        </w:rPr>
        <w:t xml:space="preserve">   </w:t>
      </w:r>
      <w:r>
        <w:rPr>
          <w:rFonts w:hint="eastAsia"/>
        </w:rPr>
        <w:t xml:space="preserve">              (</w:t>
      </w:r>
      <w:r w:rsidR="00BD7CEB">
        <w:rPr>
          <w:rFonts w:hint="eastAsia"/>
        </w:rPr>
        <w:t>k</w:t>
      </w:r>
      <w:r>
        <w:rPr>
          <w:rFonts w:hint="eastAsia"/>
        </w:rPr>
        <w:t>)dQT1</w:t>
      </w:r>
      <w:r>
        <w:rPr>
          <w:rFonts w:hint="eastAsia"/>
        </w:rPr>
        <w:t>速度误差</w:t>
      </w:r>
    </w:p>
    <w:p w:rsidR="008F0120" w:rsidRDefault="008F0120" w:rsidP="00BD7CEB">
      <w:pPr>
        <w:pStyle w:val="aff"/>
        <w:snapToGrid w:val="0"/>
        <w:spacing w:before="163" w:after="163"/>
      </w:pPr>
      <w:bookmarkStart w:id="248" w:name="_Ref404623433"/>
      <w:bookmarkStart w:id="249" w:name="_Toc405322773"/>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11</w:t>
      </w:r>
      <w:r w:rsidRPr="003E01C2">
        <w:fldChar w:fldCharType="end"/>
      </w:r>
      <w:bookmarkEnd w:id="248"/>
      <w:r w:rsidRPr="003E01C2">
        <w:t xml:space="preserve"> </w:t>
      </w:r>
      <w:r w:rsidR="00F9126A">
        <w:rPr>
          <w:rFonts w:hint="eastAsia"/>
        </w:rPr>
        <w:t>月面仿真</w:t>
      </w:r>
      <w:r>
        <w:rPr>
          <w:rFonts w:hint="eastAsia"/>
        </w:rPr>
        <w:t>SINS</w:t>
      </w:r>
      <w:r>
        <w:rPr>
          <w:rFonts w:hint="eastAsia"/>
        </w:rPr>
        <w:t>、</w:t>
      </w:r>
      <w:r>
        <w:rPr>
          <w:rFonts w:hint="eastAsia"/>
        </w:rPr>
        <w:t>VNS</w:t>
      </w:r>
      <w:r>
        <w:rPr>
          <w:rFonts w:hint="eastAsia"/>
        </w:rPr>
        <w:t>和</w:t>
      </w:r>
      <w:r>
        <w:rPr>
          <w:rFonts w:hint="eastAsia"/>
        </w:rPr>
        <w:t>dQT1</w:t>
      </w:r>
      <w:r w:rsidR="00BF1395">
        <w:rPr>
          <w:rFonts w:hint="eastAsia"/>
        </w:rPr>
        <w:t>-IV</w:t>
      </w:r>
      <w:r>
        <w:rPr>
          <w:rFonts w:hint="eastAsia"/>
        </w:rPr>
        <w:t>位置</w:t>
      </w:r>
      <w:r w:rsidR="001A1E91">
        <w:rPr>
          <w:rFonts w:hint="eastAsia"/>
        </w:rPr>
        <w:t>、速度</w:t>
      </w:r>
      <w:r>
        <w:rPr>
          <w:rFonts w:hint="eastAsia"/>
        </w:rPr>
        <w:t>和姿态估计误差</w:t>
      </w:r>
      <w:bookmarkEnd w:id="249"/>
    </w:p>
    <w:p w:rsidR="006038CA" w:rsidRDefault="006038CA" w:rsidP="00BD7CEB">
      <w:pPr>
        <w:pStyle w:val="ae"/>
      </w:pPr>
      <w:r>
        <w:rPr>
          <w:noProof/>
        </w:rPr>
        <w:drawing>
          <wp:inline distT="0" distB="0" distL="0" distR="0" wp14:anchorId="46502BCA" wp14:editId="0CACC38C">
            <wp:extent cx="2750756" cy="2520000"/>
            <wp:effectExtent l="0" t="0" r="0" b="0"/>
            <wp:docPr id="460" name="图片 460" descr="E:\惯性视觉导航\NAVIGATION\code_subfunction\PaperPlot\轨迹A5平视0点02HZ-学位论文-11.30加特征点三组合\paperFigure-学位论文用\dQT1\dQT1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E:\惯性视觉导航\NAVIGATION\code_subfunction\PaperPlot\轨迹A5平视0点02HZ-学位论文-11.30加特征点三组合\paperFigure-学位论文用\dQT1\dQT1加计漂移估计误差.emf"/>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50756" cy="2520000"/>
                    </a:xfrm>
                    <a:prstGeom prst="rect">
                      <a:avLst/>
                    </a:prstGeom>
                    <a:noFill/>
                    <a:ln>
                      <a:noFill/>
                    </a:ln>
                  </pic:spPr>
                </pic:pic>
              </a:graphicData>
            </a:graphic>
          </wp:inline>
        </w:drawing>
      </w:r>
      <w:r>
        <w:rPr>
          <w:noProof/>
        </w:rPr>
        <w:drawing>
          <wp:inline distT="0" distB="0" distL="0" distR="0" wp14:anchorId="5AD67932" wp14:editId="70F45ADD">
            <wp:extent cx="2750757" cy="2520000"/>
            <wp:effectExtent l="0" t="0" r="0" b="0"/>
            <wp:docPr id="461" name="图片 461" descr="E:\惯性视觉导航\NAVIGATION\code_subfunction\PaperPlot\轨迹A5平视0点02HZ-学位论文-11.30加特征点三组合\paperFigure-学位论文用\dQT1\dQT1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E:\惯性视觉导航\NAVIGATION\code_subfunction\PaperPlot\轨迹A5平视0点02HZ-学位论文-11.30加特征点三组合\paperFigure-学位论文用\dQT1\dQT1陀螺漂移估计误差.emf"/>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2750757" cy="2520000"/>
                    </a:xfrm>
                    <a:prstGeom prst="rect">
                      <a:avLst/>
                    </a:prstGeom>
                    <a:noFill/>
                    <a:ln>
                      <a:noFill/>
                    </a:ln>
                  </pic:spPr>
                </pic:pic>
              </a:graphicData>
            </a:graphic>
          </wp:inline>
        </w:drawing>
      </w:r>
    </w:p>
    <w:p w:rsidR="00944AD2" w:rsidRDefault="00944AD2" w:rsidP="008B6D6D">
      <w:pPr>
        <w:pStyle w:val="aff1"/>
        <w:ind w:firstLineChars="441" w:firstLine="930"/>
      </w:pPr>
      <w:r w:rsidRPr="00686059">
        <w:rPr>
          <w:rFonts w:hint="eastAsia"/>
        </w:rPr>
        <w:t>(</w:t>
      </w:r>
      <w:r>
        <w:rPr>
          <w:rFonts w:hint="eastAsia"/>
        </w:rPr>
        <w:t>a</w:t>
      </w:r>
      <w:r w:rsidRPr="00686059">
        <w:rPr>
          <w:rFonts w:hint="eastAsia"/>
        </w:rPr>
        <w:t>)</w:t>
      </w:r>
      <w:r>
        <w:rPr>
          <w:rFonts w:hint="eastAsia"/>
        </w:rPr>
        <w:t>dQT1-IV</w:t>
      </w:r>
      <w:r>
        <w:rPr>
          <w:rFonts w:hint="eastAsia"/>
        </w:rPr>
        <w:t>加计漂移估计误差</w:t>
      </w:r>
      <w:r>
        <w:rPr>
          <w:rFonts w:hint="eastAsia"/>
        </w:rPr>
        <w:t xml:space="preserve">        </w:t>
      </w:r>
      <w:r w:rsidR="008B6D6D">
        <w:rPr>
          <w:rFonts w:hint="eastAsia"/>
        </w:rPr>
        <w:t xml:space="preserve">   </w:t>
      </w:r>
      <w:r>
        <w:rPr>
          <w:rFonts w:hint="eastAsia"/>
        </w:rPr>
        <w:t xml:space="preserve">    (b)dQT1-IV</w:t>
      </w:r>
      <w:r>
        <w:rPr>
          <w:rFonts w:hint="eastAsia"/>
        </w:rPr>
        <w:t>漂移估计误差</w:t>
      </w:r>
    </w:p>
    <w:p w:rsidR="00BD7CEB" w:rsidRDefault="00BD7CEB" w:rsidP="00BD7CEB">
      <w:pPr>
        <w:pStyle w:val="aff"/>
        <w:snapToGrid w:val="0"/>
        <w:spacing w:before="163" w:after="163"/>
      </w:pPr>
      <w:bookmarkStart w:id="250" w:name="_Toc405322774"/>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12</w:t>
      </w:r>
      <w:r w:rsidRPr="003E01C2">
        <w:fldChar w:fldCharType="end"/>
      </w:r>
      <w:r w:rsidRPr="003E01C2">
        <w:t xml:space="preserve"> </w:t>
      </w:r>
      <w:r>
        <w:rPr>
          <w:rFonts w:hint="eastAsia"/>
        </w:rPr>
        <w:t>月面仿真</w:t>
      </w:r>
      <w:r>
        <w:rPr>
          <w:rFonts w:hint="eastAsia"/>
        </w:rPr>
        <w:t>dQT1-IV</w:t>
      </w:r>
      <w:r>
        <w:rPr>
          <w:rFonts w:hint="eastAsia"/>
        </w:rPr>
        <w:t>加计合陀螺漂移估计误差</w:t>
      </w:r>
      <w:bookmarkEnd w:id="250"/>
    </w:p>
    <w:p w:rsidR="005C0531" w:rsidRDefault="00000DE7" w:rsidP="005C0531">
      <w:pPr>
        <w:ind w:firstLine="480"/>
      </w:pPr>
      <w:r>
        <w:rPr>
          <w:rFonts w:hint="eastAsia"/>
        </w:rPr>
        <w:t>以终点误差为精度指标，</w:t>
      </w:r>
      <w:r w:rsidR="00AF3223">
        <w:fldChar w:fldCharType="begin"/>
      </w:r>
      <w:r w:rsidR="00AF3223">
        <w:instrText xml:space="preserve"> REF _Ref404627155 \h </w:instrText>
      </w:r>
      <w:r w:rsidR="00AF3223">
        <w:fldChar w:fldCharType="separate"/>
      </w:r>
      <w:r w:rsidR="008F6C4A">
        <w:rPr>
          <w:rFonts w:hint="eastAsia"/>
        </w:rPr>
        <w:t>表</w:t>
      </w:r>
      <w:r w:rsidR="008F6C4A">
        <w:t>4</w:t>
      </w:r>
      <w:r w:rsidR="00AF3223">
        <w:fldChar w:fldCharType="end"/>
      </w:r>
      <w:r w:rsidR="004E0DF4">
        <w:rPr>
          <w:rFonts w:hint="eastAsia"/>
        </w:rPr>
        <w:t>和</w:t>
      </w:r>
      <w:r w:rsidR="004E0DF4">
        <w:fldChar w:fldCharType="begin"/>
      </w:r>
      <w:r w:rsidR="004E0DF4">
        <w:instrText xml:space="preserve"> </w:instrText>
      </w:r>
      <w:r w:rsidR="004E0DF4">
        <w:rPr>
          <w:rFonts w:hint="eastAsia"/>
        </w:rPr>
        <w:instrText>REF _Ref404632900 \h</w:instrText>
      </w:r>
      <w:r w:rsidR="004E0DF4">
        <w:instrText xml:space="preserve"> </w:instrText>
      </w:r>
      <w:r w:rsidR="004E0DF4">
        <w:fldChar w:fldCharType="separate"/>
      </w:r>
      <w:r w:rsidR="008F6C4A">
        <w:rPr>
          <w:rFonts w:hint="eastAsia"/>
        </w:rPr>
        <w:t>表</w:t>
      </w:r>
      <w:r w:rsidR="008F6C4A">
        <w:t>6</w:t>
      </w:r>
      <w:r w:rsidR="004E0DF4">
        <w:fldChar w:fldCharType="end"/>
      </w:r>
      <w:r w:rsidR="004E0DF4">
        <w:rPr>
          <w:rFonts w:hint="eastAsia"/>
        </w:rPr>
        <w:t>分别</w:t>
      </w:r>
      <w:r w:rsidR="00AF3223">
        <w:rPr>
          <w:rFonts w:hint="eastAsia"/>
        </w:rPr>
        <w:t>给出了该月面仿真实验中</w:t>
      </w:r>
      <w:r>
        <w:rPr>
          <w:rFonts w:hint="eastAsia"/>
        </w:rPr>
        <w:t>惯性导航（</w:t>
      </w:r>
      <w:r>
        <w:rPr>
          <w:rFonts w:hint="eastAsia"/>
        </w:rPr>
        <w:t>SINS</w:t>
      </w:r>
      <w:r>
        <w:rPr>
          <w:rFonts w:hint="eastAsia"/>
        </w:rPr>
        <w:t>）、视觉导航（</w:t>
      </w:r>
      <w:r>
        <w:rPr>
          <w:rFonts w:hint="eastAsia"/>
        </w:rPr>
        <w:t>VNS</w:t>
      </w:r>
      <w:r>
        <w:rPr>
          <w:rFonts w:hint="eastAsia"/>
        </w:rPr>
        <w:t>）和传统以惯性和视觉相对运动参数差为量测的惯性</w:t>
      </w:r>
      <w:r>
        <w:rPr>
          <w:rFonts w:hint="eastAsia"/>
        </w:rPr>
        <w:t>/</w:t>
      </w:r>
      <w:r>
        <w:rPr>
          <w:rFonts w:hint="eastAsia"/>
        </w:rPr>
        <w:t>视觉组合导航方法（</w:t>
      </w:r>
      <w:r>
        <w:rPr>
          <w:rFonts w:hint="eastAsia"/>
        </w:rPr>
        <w:t>dQT1-INS/VNS</w:t>
      </w:r>
      <w:r>
        <w:rPr>
          <w:rFonts w:hint="eastAsia"/>
        </w:rPr>
        <w:t>）的绝对位置误差、相对位置误差及姿态误差的</w:t>
      </w:r>
      <w:r w:rsidR="004E0DF4">
        <w:rPr>
          <w:rFonts w:hint="eastAsia"/>
        </w:rPr>
        <w:t>最大值和</w:t>
      </w:r>
      <w:r>
        <w:rPr>
          <w:rFonts w:hint="eastAsia"/>
        </w:rPr>
        <w:t>终点值。其中相对位置误差指绝对位置误差与轨迹路程的百分比。</w:t>
      </w:r>
    </w:p>
    <w:p w:rsidR="00D53852" w:rsidRPr="00C462A8" w:rsidRDefault="00D53852" w:rsidP="00454CC9">
      <w:pPr>
        <w:ind w:firstLine="480"/>
      </w:pPr>
      <w:r>
        <w:fldChar w:fldCharType="begin"/>
      </w:r>
      <w:r>
        <w:instrText xml:space="preserve"> REF _Ref404627155 \h </w:instrText>
      </w:r>
      <w:r>
        <w:fldChar w:fldCharType="separate"/>
      </w:r>
      <w:r w:rsidR="008F6C4A">
        <w:rPr>
          <w:rFonts w:hint="eastAsia"/>
        </w:rPr>
        <w:t>表</w:t>
      </w:r>
      <w:r w:rsidR="008F6C4A">
        <w:t>4</w:t>
      </w:r>
      <w:r>
        <w:fldChar w:fldCharType="end"/>
      </w:r>
      <w:r>
        <w:rPr>
          <w:rFonts w:hint="eastAsia"/>
        </w:rPr>
        <w:t>中可见惯性导航与视觉导航相比姿态精度高但位置精度低，因此将组合导航的位置结果与视觉导航比较，而姿态结果与惯性导航相比。视觉导航的位置精度为</w:t>
      </w:r>
      <w:r w:rsidR="004E0DF4">
        <w:rPr>
          <w:rFonts w:eastAsia="华文楷体" w:hint="eastAsia"/>
          <w:sz w:val="22"/>
        </w:rPr>
        <w:t>3.538</w:t>
      </w:r>
      <w:r>
        <w:rPr>
          <w:rFonts w:hint="eastAsia"/>
        </w:rPr>
        <w:t>%</w:t>
      </w:r>
      <w:r>
        <w:rPr>
          <w:rFonts w:hint="eastAsia"/>
        </w:rPr>
        <w:t>，而</w:t>
      </w:r>
      <w:r>
        <w:rPr>
          <w:rFonts w:hint="eastAsia"/>
        </w:rPr>
        <w:t>dQT1-INS/VNS</w:t>
      </w:r>
      <w:r>
        <w:rPr>
          <w:rFonts w:hint="eastAsia"/>
        </w:rPr>
        <w:t>的位置精度为</w:t>
      </w:r>
      <w:r w:rsidR="004E0DF4" w:rsidRPr="004E0DF4">
        <w:t>1.0708</w:t>
      </w:r>
      <w:r>
        <w:rPr>
          <w:rFonts w:hint="eastAsia"/>
        </w:rPr>
        <w:t>%</w:t>
      </w:r>
      <w:r>
        <w:rPr>
          <w:rFonts w:hint="eastAsia"/>
        </w:rPr>
        <w:t>，</w:t>
      </w:r>
      <w:r>
        <w:rPr>
          <w:rFonts w:hint="eastAsia"/>
        </w:rPr>
        <w:t>dQT1-INS/VNS</w:t>
      </w:r>
      <w:r>
        <w:rPr>
          <w:rFonts w:hint="eastAsia"/>
        </w:rPr>
        <w:t>相比视觉导航位置精度提高了</w:t>
      </w:r>
      <w:r w:rsidR="004E0DF4">
        <w:rPr>
          <w:rFonts w:hint="eastAsia"/>
        </w:rPr>
        <w:t>69.73</w:t>
      </w:r>
      <w:r>
        <w:rPr>
          <w:rFonts w:hint="eastAsia"/>
        </w:rPr>
        <w:t>%</w:t>
      </w:r>
      <w:r>
        <w:rPr>
          <w:rFonts w:hint="eastAsia"/>
        </w:rPr>
        <w:t>。</w:t>
      </w:r>
      <w:r>
        <w:rPr>
          <w:rFonts w:hint="eastAsia"/>
        </w:rPr>
        <w:t>dQT1-INS/VNS</w:t>
      </w:r>
      <w:r>
        <w:rPr>
          <w:rFonts w:hint="eastAsia"/>
        </w:rPr>
        <w:t>方法的俯仰</w:t>
      </w:r>
      <w:r w:rsidR="00F75ACC">
        <w:rPr>
          <w:rFonts w:hint="eastAsia"/>
        </w:rPr>
        <w:t>终点</w:t>
      </w:r>
      <w:r w:rsidR="005B2044">
        <w:rPr>
          <w:rFonts w:hint="eastAsia"/>
        </w:rPr>
        <w:t>误差</w:t>
      </w:r>
      <w:r>
        <w:rPr>
          <w:rFonts w:hint="eastAsia"/>
        </w:rPr>
        <w:t>和横滚</w:t>
      </w:r>
      <w:r w:rsidR="00F75ACC">
        <w:rPr>
          <w:rFonts w:hint="eastAsia"/>
        </w:rPr>
        <w:t>终点</w:t>
      </w:r>
      <w:r w:rsidR="005B2044">
        <w:rPr>
          <w:rFonts w:hint="eastAsia"/>
        </w:rPr>
        <w:t>误差均接近</w:t>
      </w:r>
      <w:r w:rsidR="005B2044">
        <w:rPr>
          <w:rFonts w:hint="eastAsia"/>
        </w:rPr>
        <w:t>0</w:t>
      </w:r>
      <w:r w:rsidR="005B2044" w:rsidRPr="00936C09">
        <w:rPr>
          <w:rFonts w:eastAsia="华文楷体"/>
          <w:kern w:val="0"/>
          <w:sz w:val="22"/>
        </w:rPr>
        <w:t>°</w:t>
      </w:r>
      <w:r w:rsidR="000504DB">
        <w:rPr>
          <w:rFonts w:hint="eastAsia"/>
        </w:rPr>
        <w:t>，说明仿真系</w:t>
      </w:r>
      <w:r w:rsidR="000504DB">
        <w:rPr>
          <w:rFonts w:hint="eastAsia"/>
        </w:rPr>
        <w:lastRenderedPageBreak/>
        <w:t>统中组合导航对俯仰角和横滚角精度的提高非常有效</w:t>
      </w:r>
      <w:r w:rsidR="005B2044">
        <w:rPr>
          <w:rFonts w:hint="eastAsia"/>
        </w:rPr>
        <w:t>。</w:t>
      </w:r>
      <w:r>
        <w:rPr>
          <w:rFonts w:hint="eastAsia"/>
        </w:rPr>
        <w:t>所有导航方法的航向</w:t>
      </w:r>
      <w:r w:rsidR="005B2044">
        <w:rPr>
          <w:rFonts w:hint="eastAsia"/>
        </w:rPr>
        <w:t>角误差均高于俯仰和横滚数倍，</w:t>
      </w:r>
      <w:r w:rsidR="00454CC9">
        <w:rPr>
          <w:rFonts w:hint="eastAsia"/>
        </w:rPr>
        <w:t>因此减小航向角误差是提高位置精度的关键。</w:t>
      </w:r>
      <w:r w:rsidR="00454CC9" w:rsidRPr="00454CC9">
        <w:t>dQT</w:t>
      </w:r>
      <w:r w:rsidR="00454CC9" w:rsidRPr="00454CC9">
        <w:rPr>
          <w:rFonts w:hint="eastAsia"/>
        </w:rPr>
        <w:t>1-INS/VNS</w:t>
      </w:r>
      <w:r w:rsidR="00454CC9" w:rsidRPr="00454CC9">
        <w:rPr>
          <w:rFonts w:hint="eastAsia"/>
        </w:rPr>
        <w:t>的</w:t>
      </w:r>
      <w:r w:rsidR="00454CC9">
        <w:rPr>
          <w:rFonts w:hint="eastAsia"/>
        </w:rPr>
        <w:t>航向角终点误差为</w:t>
      </w:r>
      <w:r w:rsidR="002C627F" w:rsidRPr="002C627F">
        <w:t>2.1077</w:t>
      </w:r>
      <w:r w:rsidR="00454CC9" w:rsidRPr="00936C09">
        <w:rPr>
          <w:rFonts w:eastAsia="华文楷体"/>
          <w:kern w:val="0"/>
          <w:sz w:val="22"/>
        </w:rPr>
        <w:t>°</w:t>
      </w:r>
      <w:r w:rsidR="00454CC9" w:rsidRPr="00454CC9">
        <w:rPr>
          <w:rFonts w:hint="eastAsia"/>
        </w:rPr>
        <w:t>，与惯性导航的</w:t>
      </w:r>
      <w:r w:rsidR="002C627F" w:rsidRPr="002C627F">
        <w:t>2.4451</w:t>
      </w:r>
      <w:r w:rsidR="00454CC9" w:rsidRPr="00936C09">
        <w:rPr>
          <w:rFonts w:eastAsia="华文楷体"/>
          <w:kern w:val="0"/>
          <w:sz w:val="22"/>
        </w:rPr>
        <w:t>°</w:t>
      </w:r>
      <w:r w:rsidR="00454CC9">
        <w:rPr>
          <w:rFonts w:hint="eastAsia"/>
        </w:rPr>
        <w:t>相比减小了</w:t>
      </w:r>
      <w:r w:rsidR="00454CC9">
        <w:rPr>
          <w:rFonts w:hint="eastAsia"/>
        </w:rPr>
        <w:t>71.505%</w:t>
      </w:r>
      <w:r w:rsidR="00454CC9">
        <w:rPr>
          <w:rFonts w:hint="eastAsia"/>
        </w:rPr>
        <w:t>。</w:t>
      </w:r>
    </w:p>
    <w:p w:rsidR="008F0120" w:rsidRPr="00936C09" w:rsidRDefault="008F0120" w:rsidP="009D2F74">
      <w:pPr>
        <w:pStyle w:val="aff0"/>
      </w:pPr>
      <w:bookmarkStart w:id="251" w:name="_Ref404627155"/>
      <w:bookmarkStart w:id="252" w:name="_Toc405322673"/>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4</w:t>
      </w:r>
      <w:r>
        <w:fldChar w:fldCharType="end"/>
      </w:r>
      <w:bookmarkEnd w:id="251"/>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和</w:t>
      </w:r>
      <w:r w:rsidR="00DD1E4C">
        <w:rPr>
          <w:rFonts w:hint="eastAsia"/>
        </w:rPr>
        <w:t>dQT1-IV</w:t>
      </w:r>
      <w:r w:rsidR="00DD1E4C">
        <w:rPr>
          <w:rFonts w:hint="eastAsia"/>
        </w:rPr>
        <w:t>最大</w:t>
      </w:r>
      <w:r w:rsidRPr="00936C09">
        <w:t>位置和姿态误差</w:t>
      </w:r>
      <w:bookmarkEnd w:id="252"/>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1B1794" w:rsidRPr="00936C09" w:rsidTr="00FD4B91">
        <w:trPr>
          <w:cantSplit/>
          <w:trHeight w:val="361"/>
          <w:jc w:val="center"/>
        </w:trPr>
        <w:tc>
          <w:tcPr>
            <w:tcW w:w="2268" w:type="dxa"/>
            <w:vMerge w:val="restart"/>
            <w:tcBorders>
              <w:top w:val="single" w:sz="12" w:space="0" w:color="auto"/>
            </w:tcBorders>
            <w:shd w:val="clear" w:color="auto" w:fill="auto"/>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1B1794" w:rsidRPr="00936C09" w:rsidTr="00FD4B91">
        <w:trPr>
          <w:cantSplit/>
          <w:trHeight w:val="148"/>
          <w:jc w:val="center"/>
        </w:trPr>
        <w:tc>
          <w:tcPr>
            <w:tcW w:w="2268" w:type="dxa"/>
            <w:vMerge/>
            <w:tcBorders>
              <w:bottom w:val="single" w:sz="4" w:space="0" w:color="auto"/>
            </w:tcBorders>
            <w:shd w:val="clear" w:color="auto" w:fill="auto"/>
            <w:vAlign w:val="center"/>
          </w:tcPr>
          <w:p w:rsidR="001B1794" w:rsidRPr="00936C09" w:rsidRDefault="001B1794" w:rsidP="002C67EE">
            <w:pPr>
              <w:spacing w:line="30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1B1794" w:rsidRPr="00936C09" w:rsidRDefault="001B1794" w:rsidP="002C67EE">
            <w:pPr>
              <w:spacing w:line="240" w:lineRule="exact"/>
              <w:ind w:firstLineChars="0" w:firstLine="0"/>
              <w:jc w:val="center"/>
              <w:rPr>
                <w:rFonts w:eastAsia="华文楷体"/>
                <w:sz w:val="22"/>
              </w:rPr>
            </w:pPr>
            <w:r w:rsidRPr="00936C09">
              <w:rPr>
                <w:rFonts w:eastAsia="华文楷体"/>
                <w:sz w:val="22"/>
              </w:rPr>
              <w:t>航向</w:t>
            </w:r>
          </w:p>
        </w:tc>
      </w:tr>
      <w:tr w:rsidR="00297AD9" w:rsidRPr="00936C09" w:rsidTr="00FD4B91">
        <w:trPr>
          <w:cantSplit/>
          <w:trHeight w:val="493"/>
          <w:jc w:val="center"/>
        </w:trPr>
        <w:tc>
          <w:tcPr>
            <w:tcW w:w="2268" w:type="dxa"/>
            <w:tcBorders>
              <w:top w:val="single" w:sz="4" w:space="0" w:color="auto"/>
              <w:bottom w:val="nil"/>
            </w:tcBorders>
            <w:shd w:val="clear" w:color="auto" w:fill="auto"/>
            <w:vAlign w:val="center"/>
          </w:tcPr>
          <w:p w:rsidR="00297AD9" w:rsidRPr="00936C09" w:rsidRDefault="00297AD9" w:rsidP="002C67EE">
            <w:pPr>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sidRPr="00782D52">
              <w:rPr>
                <w:rFonts w:eastAsia="华文楷体"/>
                <w:sz w:val="22"/>
              </w:rPr>
              <w:t>2.445</w:t>
            </w:r>
            <w:r>
              <w:rPr>
                <w:rFonts w:eastAsia="华文楷体" w:hint="eastAsia"/>
                <w:sz w:val="22"/>
              </w:rPr>
              <w:t>1</w:t>
            </w:r>
          </w:p>
        </w:tc>
      </w:tr>
      <w:tr w:rsidR="00297AD9" w:rsidRPr="00936C09" w:rsidTr="00FD4B91">
        <w:trPr>
          <w:cantSplit/>
          <w:trHeight w:val="383"/>
          <w:jc w:val="center"/>
        </w:trPr>
        <w:tc>
          <w:tcPr>
            <w:tcW w:w="2268" w:type="dxa"/>
            <w:tcBorders>
              <w:top w:val="nil"/>
              <w:bottom w:val="nil"/>
            </w:tcBorders>
            <w:shd w:val="clear" w:color="auto" w:fill="auto"/>
            <w:vAlign w:val="center"/>
          </w:tcPr>
          <w:p w:rsidR="00297AD9" w:rsidRPr="00936C09" w:rsidRDefault="00297AD9" w:rsidP="002C67EE">
            <w:pPr>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hint="eastAsia"/>
                <w:sz w:val="22"/>
              </w:rPr>
              <w:t>3.538</w:t>
            </w:r>
          </w:p>
        </w:tc>
        <w:tc>
          <w:tcPr>
            <w:tcW w:w="1178" w:type="dxa"/>
            <w:tcBorders>
              <w:top w:val="nil"/>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Pr>
                <w:rFonts w:eastAsia="华文楷体"/>
                <w:sz w:val="22"/>
              </w:rPr>
              <w:t>3.0388</w:t>
            </w:r>
          </w:p>
        </w:tc>
        <w:tc>
          <w:tcPr>
            <w:tcW w:w="1178" w:type="dxa"/>
            <w:tcBorders>
              <w:top w:val="nil"/>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297AD9" w:rsidRPr="00936C09" w:rsidRDefault="00297AD9" w:rsidP="002C67EE">
            <w:pPr>
              <w:keepNext/>
              <w:snapToGrid w:val="0"/>
              <w:spacing w:line="240" w:lineRule="exact"/>
              <w:ind w:firstLineChars="0" w:firstLine="0"/>
              <w:jc w:val="center"/>
              <w:rPr>
                <w:rFonts w:eastAsia="华文楷体"/>
                <w:sz w:val="22"/>
              </w:rPr>
            </w:pPr>
            <w:r w:rsidRPr="00782D52">
              <w:rPr>
                <w:rFonts w:eastAsia="华文楷体"/>
                <w:sz w:val="22"/>
              </w:rPr>
              <w:t>-9.1869</w:t>
            </w:r>
          </w:p>
        </w:tc>
      </w:tr>
      <w:tr w:rsidR="001B1794" w:rsidRPr="00936C09" w:rsidTr="00FD4B91">
        <w:trPr>
          <w:cantSplit/>
          <w:trHeight w:val="493"/>
          <w:jc w:val="center"/>
        </w:trPr>
        <w:tc>
          <w:tcPr>
            <w:tcW w:w="2268" w:type="dxa"/>
            <w:tcBorders>
              <w:top w:val="nil"/>
              <w:bottom w:val="single" w:sz="12" w:space="0" w:color="auto"/>
            </w:tcBorders>
            <w:shd w:val="clear" w:color="auto" w:fill="auto"/>
            <w:vAlign w:val="center"/>
          </w:tcPr>
          <w:p w:rsidR="001B1794" w:rsidRPr="00936C09" w:rsidRDefault="00FD4B91" w:rsidP="002C67EE">
            <w:pPr>
              <w:ind w:firstLineChars="0" w:firstLine="0"/>
              <w:jc w:val="center"/>
              <w:rPr>
                <w:rFonts w:eastAsia="华文楷体"/>
                <w:sz w:val="22"/>
              </w:rPr>
            </w:pPr>
            <w:r>
              <w:rPr>
                <w:rFonts w:eastAsia="华文楷体"/>
                <w:sz w:val="22"/>
              </w:rPr>
              <w:t>dQT</w:t>
            </w:r>
            <w:r>
              <w:rPr>
                <w:rFonts w:eastAsia="华文楷体" w:hint="eastAsia"/>
                <w:sz w:val="22"/>
              </w:rPr>
              <w:t>1-INS/VNS</w:t>
            </w:r>
          </w:p>
        </w:tc>
        <w:tc>
          <w:tcPr>
            <w:tcW w:w="1134" w:type="dxa"/>
            <w:tcBorders>
              <w:top w:val="nil"/>
              <w:bottom w:val="single" w:sz="12" w:space="0" w:color="auto"/>
            </w:tcBorders>
            <w:vAlign w:val="center"/>
          </w:tcPr>
          <w:p w:rsidR="001B1794" w:rsidRPr="00936C09" w:rsidRDefault="00DD1E4C" w:rsidP="002C67EE">
            <w:pPr>
              <w:spacing w:line="240" w:lineRule="exact"/>
              <w:ind w:firstLineChars="0" w:firstLine="0"/>
              <w:jc w:val="center"/>
              <w:rPr>
                <w:rFonts w:eastAsia="华文楷体"/>
                <w:sz w:val="22"/>
              </w:rPr>
            </w:pPr>
            <w:r w:rsidRPr="00DD1E4C">
              <w:rPr>
                <w:rFonts w:eastAsia="华文楷体"/>
                <w:sz w:val="22"/>
              </w:rPr>
              <w:t>2.1701</w:t>
            </w:r>
          </w:p>
        </w:tc>
        <w:tc>
          <w:tcPr>
            <w:tcW w:w="1134" w:type="dxa"/>
            <w:tcBorders>
              <w:top w:val="nil"/>
              <w:bottom w:val="single" w:sz="12" w:space="0" w:color="auto"/>
            </w:tcBorders>
            <w:shd w:val="clear" w:color="auto" w:fill="auto"/>
            <w:vAlign w:val="center"/>
          </w:tcPr>
          <w:p w:rsidR="001B1794" w:rsidRPr="00936C09" w:rsidRDefault="00DD1E4C" w:rsidP="002C67EE">
            <w:pPr>
              <w:spacing w:line="240" w:lineRule="exact"/>
              <w:ind w:firstLineChars="0" w:firstLine="0"/>
              <w:jc w:val="center"/>
              <w:rPr>
                <w:rFonts w:eastAsia="华文楷体"/>
                <w:sz w:val="22"/>
              </w:rPr>
            </w:pPr>
            <w:r w:rsidRPr="00DD1E4C">
              <w:rPr>
                <w:rFonts w:eastAsia="华文楷体"/>
                <w:sz w:val="22"/>
              </w:rPr>
              <w:t>1.0708</w:t>
            </w:r>
          </w:p>
        </w:tc>
        <w:tc>
          <w:tcPr>
            <w:tcW w:w="1178" w:type="dxa"/>
            <w:tcBorders>
              <w:top w:val="nil"/>
              <w:bottom w:val="single" w:sz="12" w:space="0" w:color="auto"/>
            </w:tcBorders>
            <w:vAlign w:val="center"/>
          </w:tcPr>
          <w:p w:rsidR="001B1794" w:rsidRPr="00936C09" w:rsidRDefault="00DD1E4C" w:rsidP="002C67EE">
            <w:pPr>
              <w:spacing w:line="240" w:lineRule="exact"/>
              <w:ind w:firstLineChars="0" w:firstLine="0"/>
              <w:jc w:val="center"/>
              <w:rPr>
                <w:rFonts w:eastAsia="华文楷体"/>
                <w:sz w:val="22"/>
              </w:rPr>
            </w:pPr>
            <w:r>
              <w:rPr>
                <w:rFonts w:eastAsia="华文楷体"/>
                <w:sz w:val="22"/>
              </w:rPr>
              <w:t>0.015</w:t>
            </w:r>
            <w:r>
              <w:rPr>
                <w:rFonts w:eastAsia="华文楷体" w:hint="eastAsia"/>
                <w:sz w:val="22"/>
              </w:rPr>
              <w:t>4</w:t>
            </w:r>
          </w:p>
        </w:tc>
        <w:tc>
          <w:tcPr>
            <w:tcW w:w="1178" w:type="dxa"/>
            <w:tcBorders>
              <w:top w:val="nil"/>
              <w:bottom w:val="single" w:sz="12" w:space="0" w:color="auto"/>
            </w:tcBorders>
            <w:vAlign w:val="center"/>
          </w:tcPr>
          <w:p w:rsidR="001B1794" w:rsidRPr="00936C09" w:rsidRDefault="00DD1E4C" w:rsidP="002C67EE">
            <w:pPr>
              <w:spacing w:line="240" w:lineRule="exact"/>
              <w:ind w:firstLineChars="0" w:firstLine="0"/>
              <w:jc w:val="center"/>
              <w:rPr>
                <w:rFonts w:eastAsia="华文楷体"/>
                <w:sz w:val="22"/>
              </w:rPr>
            </w:pPr>
            <w:r>
              <w:rPr>
                <w:rFonts w:eastAsia="华文楷体"/>
                <w:sz w:val="22"/>
              </w:rPr>
              <w:t>0.017</w:t>
            </w:r>
            <w:r>
              <w:rPr>
                <w:rFonts w:eastAsia="华文楷体" w:hint="eastAsia"/>
                <w:sz w:val="22"/>
              </w:rPr>
              <w:t>7</w:t>
            </w:r>
          </w:p>
        </w:tc>
        <w:tc>
          <w:tcPr>
            <w:tcW w:w="1178" w:type="dxa"/>
            <w:tcBorders>
              <w:top w:val="nil"/>
              <w:bottom w:val="single" w:sz="12" w:space="0" w:color="auto"/>
            </w:tcBorders>
            <w:vAlign w:val="center"/>
          </w:tcPr>
          <w:p w:rsidR="001B1794" w:rsidRPr="00936C09" w:rsidRDefault="00DD1E4C" w:rsidP="002C67EE">
            <w:pPr>
              <w:spacing w:line="240" w:lineRule="exact"/>
              <w:ind w:firstLineChars="0" w:firstLine="0"/>
              <w:jc w:val="center"/>
              <w:rPr>
                <w:rFonts w:eastAsia="华文楷体"/>
                <w:sz w:val="22"/>
              </w:rPr>
            </w:pPr>
            <w:r>
              <w:rPr>
                <w:rFonts w:eastAsia="华文楷体"/>
                <w:sz w:val="22"/>
              </w:rPr>
              <w:t>2.107</w:t>
            </w:r>
            <w:r>
              <w:rPr>
                <w:rFonts w:eastAsia="华文楷体" w:hint="eastAsia"/>
                <w:sz w:val="22"/>
              </w:rPr>
              <w:t>7</w:t>
            </w:r>
          </w:p>
        </w:tc>
      </w:tr>
    </w:tbl>
    <w:p w:rsidR="008C538A" w:rsidRPr="00936C09" w:rsidRDefault="008C538A" w:rsidP="008C538A">
      <w:pPr>
        <w:pStyle w:val="aff0"/>
      </w:pPr>
      <w:bookmarkStart w:id="253" w:name="_Toc405322674"/>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5</w:t>
      </w:r>
      <w:r>
        <w:fldChar w:fldCharType="end"/>
      </w:r>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和</w:t>
      </w:r>
      <w:r>
        <w:rPr>
          <w:rFonts w:hint="eastAsia"/>
        </w:rPr>
        <w:t>dQT1-IV</w:t>
      </w:r>
      <w:r>
        <w:rPr>
          <w:rFonts w:hint="eastAsia"/>
        </w:rPr>
        <w:t>终点</w:t>
      </w:r>
      <w:r w:rsidRPr="00936C09">
        <w:t>位置和姿态误差</w:t>
      </w:r>
      <w:bookmarkEnd w:id="253"/>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8C538A" w:rsidRPr="00936C09" w:rsidTr="006B3A0E">
        <w:trPr>
          <w:cantSplit/>
          <w:trHeight w:val="361"/>
          <w:jc w:val="center"/>
        </w:trPr>
        <w:tc>
          <w:tcPr>
            <w:tcW w:w="2268" w:type="dxa"/>
            <w:vMerge w:val="restart"/>
            <w:tcBorders>
              <w:top w:val="single" w:sz="12" w:space="0" w:color="auto"/>
            </w:tcBorders>
            <w:shd w:val="clear" w:color="auto" w:fill="auto"/>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8C538A" w:rsidRPr="00936C09" w:rsidTr="006B3A0E">
        <w:trPr>
          <w:cantSplit/>
          <w:trHeight w:val="148"/>
          <w:jc w:val="center"/>
        </w:trPr>
        <w:tc>
          <w:tcPr>
            <w:tcW w:w="2268" w:type="dxa"/>
            <w:vMerge/>
            <w:tcBorders>
              <w:bottom w:val="single" w:sz="4" w:space="0" w:color="auto"/>
            </w:tcBorders>
            <w:shd w:val="clear" w:color="auto" w:fill="auto"/>
            <w:vAlign w:val="center"/>
          </w:tcPr>
          <w:p w:rsidR="008C538A" w:rsidRPr="00936C09" w:rsidRDefault="008C538A" w:rsidP="00697B4D">
            <w:pPr>
              <w:spacing w:line="30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8C538A" w:rsidRPr="00936C09" w:rsidRDefault="008C538A" w:rsidP="00697B4D">
            <w:pPr>
              <w:spacing w:line="240" w:lineRule="exact"/>
              <w:ind w:firstLineChars="0" w:firstLine="0"/>
              <w:jc w:val="center"/>
              <w:rPr>
                <w:rFonts w:eastAsia="华文楷体"/>
                <w:sz w:val="22"/>
              </w:rPr>
            </w:pPr>
            <w:r w:rsidRPr="00936C09">
              <w:rPr>
                <w:rFonts w:eastAsia="华文楷体"/>
                <w:sz w:val="22"/>
              </w:rPr>
              <w:t>航向</w:t>
            </w:r>
          </w:p>
        </w:tc>
      </w:tr>
      <w:tr w:rsidR="00375FB8" w:rsidRPr="00936C09" w:rsidTr="006B3A0E">
        <w:trPr>
          <w:cantSplit/>
          <w:trHeight w:val="493"/>
          <w:jc w:val="center"/>
        </w:trPr>
        <w:tc>
          <w:tcPr>
            <w:tcW w:w="2268" w:type="dxa"/>
            <w:tcBorders>
              <w:top w:val="single" w:sz="4" w:space="0" w:color="auto"/>
              <w:bottom w:val="nil"/>
            </w:tcBorders>
            <w:shd w:val="clear" w:color="auto" w:fill="auto"/>
            <w:vAlign w:val="center"/>
          </w:tcPr>
          <w:p w:rsidR="00375FB8" w:rsidRPr="00936C09" w:rsidRDefault="00375FB8" w:rsidP="00697B4D">
            <w:pPr>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sz w:val="22"/>
              </w:rPr>
              <w:t>0.7878</w:t>
            </w:r>
          </w:p>
        </w:tc>
        <w:tc>
          <w:tcPr>
            <w:tcW w:w="1178" w:type="dxa"/>
            <w:tcBorders>
              <w:top w:val="single" w:sz="4" w:space="0" w:color="auto"/>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sz w:val="22"/>
              </w:rPr>
              <w:t>0.7737</w:t>
            </w:r>
          </w:p>
        </w:tc>
        <w:tc>
          <w:tcPr>
            <w:tcW w:w="1178" w:type="dxa"/>
            <w:tcBorders>
              <w:top w:val="single" w:sz="4" w:space="0" w:color="auto"/>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sidRPr="00782D52">
              <w:rPr>
                <w:rFonts w:eastAsia="华文楷体"/>
                <w:sz w:val="22"/>
              </w:rPr>
              <w:t>2.4451</w:t>
            </w:r>
          </w:p>
        </w:tc>
      </w:tr>
      <w:tr w:rsidR="00375FB8" w:rsidRPr="00936C09" w:rsidTr="006B3A0E">
        <w:trPr>
          <w:cantSplit/>
          <w:trHeight w:val="383"/>
          <w:jc w:val="center"/>
        </w:trPr>
        <w:tc>
          <w:tcPr>
            <w:tcW w:w="2268" w:type="dxa"/>
            <w:tcBorders>
              <w:top w:val="nil"/>
              <w:bottom w:val="nil"/>
            </w:tcBorders>
            <w:shd w:val="clear" w:color="auto" w:fill="auto"/>
            <w:vAlign w:val="center"/>
          </w:tcPr>
          <w:p w:rsidR="00375FB8" w:rsidRPr="00936C09" w:rsidRDefault="00375FB8" w:rsidP="00697B4D">
            <w:pPr>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hint="eastAsia"/>
                <w:sz w:val="22"/>
              </w:rPr>
              <w:t>3.538</w:t>
            </w:r>
          </w:p>
        </w:tc>
        <w:tc>
          <w:tcPr>
            <w:tcW w:w="1178" w:type="dxa"/>
            <w:tcBorders>
              <w:top w:val="nil"/>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Pr>
                <w:rFonts w:eastAsia="华文楷体"/>
                <w:sz w:val="22"/>
              </w:rPr>
              <w:t>2.8962</w:t>
            </w:r>
          </w:p>
        </w:tc>
        <w:tc>
          <w:tcPr>
            <w:tcW w:w="1178" w:type="dxa"/>
            <w:tcBorders>
              <w:top w:val="nil"/>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sidRPr="00782D52">
              <w:rPr>
                <w:rFonts w:eastAsia="华文楷体"/>
                <w:sz w:val="22"/>
              </w:rPr>
              <w:t>1.1659</w:t>
            </w:r>
          </w:p>
        </w:tc>
        <w:tc>
          <w:tcPr>
            <w:tcW w:w="1178" w:type="dxa"/>
            <w:tcBorders>
              <w:top w:val="nil"/>
              <w:bottom w:val="nil"/>
            </w:tcBorders>
            <w:vAlign w:val="center"/>
          </w:tcPr>
          <w:p w:rsidR="00375FB8" w:rsidRPr="00936C09" w:rsidRDefault="00375FB8" w:rsidP="00697B4D">
            <w:pPr>
              <w:keepNext/>
              <w:snapToGrid w:val="0"/>
              <w:spacing w:line="240" w:lineRule="exact"/>
              <w:ind w:firstLineChars="0" w:firstLine="0"/>
              <w:jc w:val="center"/>
              <w:rPr>
                <w:rFonts w:eastAsia="华文楷体"/>
                <w:sz w:val="22"/>
              </w:rPr>
            </w:pPr>
            <w:r w:rsidRPr="00782D52">
              <w:rPr>
                <w:rFonts w:eastAsia="华文楷体"/>
                <w:sz w:val="22"/>
              </w:rPr>
              <w:t>-8.6868</w:t>
            </w:r>
          </w:p>
        </w:tc>
      </w:tr>
      <w:tr w:rsidR="00375FB8" w:rsidRPr="00936C09" w:rsidTr="006B3A0E">
        <w:trPr>
          <w:cantSplit/>
          <w:trHeight w:val="493"/>
          <w:jc w:val="center"/>
        </w:trPr>
        <w:tc>
          <w:tcPr>
            <w:tcW w:w="2268" w:type="dxa"/>
            <w:tcBorders>
              <w:top w:val="nil"/>
              <w:bottom w:val="single" w:sz="12" w:space="0" w:color="auto"/>
            </w:tcBorders>
            <w:shd w:val="clear" w:color="auto" w:fill="auto"/>
            <w:vAlign w:val="center"/>
          </w:tcPr>
          <w:p w:rsidR="00375FB8" w:rsidRPr="00936C09" w:rsidRDefault="00375FB8" w:rsidP="00697B4D">
            <w:pPr>
              <w:ind w:firstLineChars="0" w:firstLine="0"/>
              <w:jc w:val="center"/>
              <w:rPr>
                <w:rFonts w:eastAsia="华文楷体"/>
                <w:sz w:val="22"/>
              </w:rPr>
            </w:pPr>
            <w:r>
              <w:rPr>
                <w:rFonts w:eastAsia="华文楷体"/>
                <w:sz w:val="22"/>
              </w:rPr>
              <w:t>dQT</w:t>
            </w:r>
            <w:r>
              <w:rPr>
                <w:rFonts w:eastAsia="华文楷体" w:hint="eastAsia"/>
                <w:sz w:val="22"/>
              </w:rPr>
              <w:t>1-INS/VNS</w:t>
            </w:r>
          </w:p>
        </w:tc>
        <w:tc>
          <w:tcPr>
            <w:tcW w:w="1134" w:type="dxa"/>
            <w:tcBorders>
              <w:top w:val="nil"/>
              <w:bottom w:val="single" w:sz="12" w:space="0" w:color="auto"/>
            </w:tcBorders>
            <w:vAlign w:val="center"/>
          </w:tcPr>
          <w:p w:rsidR="00375FB8" w:rsidRPr="00936C09" w:rsidRDefault="00375FB8" w:rsidP="00697B4D">
            <w:pPr>
              <w:spacing w:line="240" w:lineRule="exact"/>
              <w:ind w:firstLineChars="0" w:firstLine="0"/>
              <w:jc w:val="center"/>
              <w:rPr>
                <w:rFonts w:eastAsia="华文楷体"/>
                <w:sz w:val="22"/>
              </w:rPr>
            </w:pPr>
            <w:r w:rsidRPr="00DD1E4C">
              <w:rPr>
                <w:rFonts w:eastAsia="华文楷体"/>
                <w:sz w:val="22"/>
              </w:rPr>
              <w:t>2.1701</w:t>
            </w:r>
          </w:p>
        </w:tc>
        <w:tc>
          <w:tcPr>
            <w:tcW w:w="1134" w:type="dxa"/>
            <w:tcBorders>
              <w:top w:val="nil"/>
              <w:bottom w:val="single" w:sz="12" w:space="0" w:color="auto"/>
            </w:tcBorders>
            <w:shd w:val="clear" w:color="auto" w:fill="auto"/>
            <w:vAlign w:val="center"/>
          </w:tcPr>
          <w:p w:rsidR="00375FB8" w:rsidRPr="00936C09" w:rsidRDefault="00375FB8" w:rsidP="00697B4D">
            <w:pPr>
              <w:spacing w:line="240" w:lineRule="exact"/>
              <w:ind w:firstLineChars="0" w:firstLine="0"/>
              <w:jc w:val="center"/>
              <w:rPr>
                <w:rFonts w:eastAsia="华文楷体"/>
                <w:sz w:val="22"/>
              </w:rPr>
            </w:pPr>
            <w:r w:rsidRPr="00DD1E4C">
              <w:rPr>
                <w:rFonts w:eastAsia="华文楷体"/>
                <w:sz w:val="22"/>
              </w:rPr>
              <w:t>1.0708</w:t>
            </w:r>
          </w:p>
        </w:tc>
        <w:tc>
          <w:tcPr>
            <w:tcW w:w="1178" w:type="dxa"/>
            <w:tcBorders>
              <w:top w:val="nil"/>
              <w:bottom w:val="single" w:sz="12" w:space="0" w:color="auto"/>
            </w:tcBorders>
            <w:vAlign w:val="center"/>
          </w:tcPr>
          <w:p w:rsidR="00375FB8" w:rsidRPr="00936C09" w:rsidRDefault="00375FB8" w:rsidP="00697B4D">
            <w:pPr>
              <w:spacing w:line="240" w:lineRule="exact"/>
              <w:ind w:firstLineChars="0" w:firstLine="0"/>
              <w:jc w:val="center"/>
              <w:rPr>
                <w:rFonts w:eastAsia="华文楷体"/>
                <w:sz w:val="22"/>
              </w:rPr>
            </w:pPr>
            <w:r>
              <w:rPr>
                <w:rFonts w:eastAsia="华文楷体" w:hint="eastAsia"/>
                <w:sz w:val="22"/>
              </w:rPr>
              <w:t>-</w:t>
            </w:r>
            <w:r>
              <w:rPr>
                <w:rFonts w:eastAsia="华文楷体"/>
                <w:sz w:val="22"/>
              </w:rPr>
              <w:t>0.0005</w:t>
            </w:r>
          </w:p>
        </w:tc>
        <w:tc>
          <w:tcPr>
            <w:tcW w:w="1178" w:type="dxa"/>
            <w:tcBorders>
              <w:top w:val="nil"/>
              <w:bottom w:val="single" w:sz="12" w:space="0" w:color="auto"/>
            </w:tcBorders>
            <w:vAlign w:val="center"/>
          </w:tcPr>
          <w:p w:rsidR="00375FB8" w:rsidRPr="00936C09" w:rsidRDefault="00375FB8" w:rsidP="00697B4D">
            <w:pPr>
              <w:spacing w:line="240" w:lineRule="exact"/>
              <w:ind w:firstLineChars="0" w:firstLine="0"/>
              <w:jc w:val="center"/>
              <w:rPr>
                <w:rFonts w:eastAsia="华文楷体"/>
                <w:sz w:val="22"/>
              </w:rPr>
            </w:pPr>
            <w:r>
              <w:rPr>
                <w:rFonts w:eastAsia="华文楷体"/>
                <w:sz w:val="22"/>
              </w:rPr>
              <w:t>0.0136</w:t>
            </w:r>
          </w:p>
        </w:tc>
        <w:tc>
          <w:tcPr>
            <w:tcW w:w="1178" w:type="dxa"/>
            <w:tcBorders>
              <w:top w:val="nil"/>
              <w:bottom w:val="single" w:sz="12" w:space="0" w:color="auto"/>
            </w:tcBorders>
            <w:vAlign w:val="center"/>
          </w:tcPr>
          <w:p w:rsidR="00375FB8" w:rsidRPr="00936C09" w:rsidRDefault="00375FB8" w:rsidP="00697B4D">
            <w:pPr>
              <w:spacing w:line="240" w:lineRule="exact"/>
              <w:ind w:firstLineChars="0" w:firstLine="0"/>
              <w:jc w:val="center"/>
              <w:rPr>
                <w:rFonts w:eastAsia="华文楷体"/>
                <w:sz w:val="22"/>
              </w:rPr>
            </w:pPr>
            <w:r w:rsidRPr="00375FB8">
              <w:rPr>
                <w:rFonts w:eastAsia="华文楷体"/>
                <w:sz w:val="22"/>
              </w:rPr>
              <w:t>2.0128</w:t>
            </w:r>
          </w:p>
        </w:tc>
      </w:tr>
    </w:tbl>
    <w:p w:rsidR="00C75E53" w:rsidRDefault="00C75E53" w:rsidP="00C75E53">
      <w:pPr>
        <w:pStyle w:val="41"/>
      </w:pPr>
      <w:r>
        <w:rPr>
          <w:rFonts w:hint="eastAsia"/>
        </w:rPr>
        <w:t>（</w:t>
      </w:r>
      <w:r>
        <w:rPr>
          <w:rFonts w:hint="eastAsia"/>
        </w:rPr>
        <w:t>2</w:t>
      </w:r>
      <w:r>
        <w:rPr>
          <w:rFonts w:hint="eastAsia"/>
        </w:rPr>
        <w:t>）地面实验</w:t>
      </w:r>
    </w:p>
    <w:p w:rsidR="00C75E53" w:rsidRDefault="00C75E53" w:rsidP="00C75E53">
      <w:pPr>
        <w:ind w:firstLine="480"/>
      </w:pPr>
      <w:r>
        <w:rPr>
          <w:rFonts w:hint="eastAsia"/>
        </w:rPr>
        <w:t>1</w:t>
      </w:r>
      <w:r>
        <w:rPr>
          <w:rFonts w:hint="eastAsia"/>
        </w:rPr>
        <w:t>）实验条件</w:t>
      </w:r>
    </w:p>
    <w:p w:rsidR="002C3597" w:rsidRPr="002C67EE" w:rsidRDefault="002C3597" w:rsidP="002C3597">
      <w:pPr>
        <w:ind w:firstLine="480"/>
        <w:rPr>
          <w:szCs w:val="24"/>
        </w:rPr>
      </w:pPr>
      <w:r w:rsidRPr="002C67EE">
        <w:rPr>
          <w:szCs w:val="24"/>
        </w:rPr>
        <w:t>本文的地面模拟实验采用</w:t>
      </w:r>
      <w:r w:rsidRPr="002C67EE">
        <w:rPr>
          <w:szCs w:val="24"/>
        </w:rPr>
        <w:t>KITTI Vision</w:t>
      </w:r>
      <w:r w:rsidRPr="002C67EE">
        <w:rPr>
          <w:szCs w:val="24"/>
        </w:rPr>
        <w:fldChar w:fldCharType="begin"/>
      </w:r>
      <w:r w:rsidR="00DB3984" w:rsidRPr="002C67EE">
        <w:rPr>
          <w:szCs w:val="24"/>
        </w:rPr>
        <w:instrText xml:space="preserve"> ADDIN EN.CITE &lt;EndNote&gt;&lt;Cite&gt;&lt;Author&gt;Geiger&lt;/Author&gt;&lt;Year&gt;2013&lt;/Year&gt;&lt;RecNum&gt;48&lt;/RecNum&gt;&lt;DisplayText&gt;&lt;style face="superscript"&gt;[75]&lt;/style&gt;&lt;/DisplayText&gt;&lt;record&gt;&lt;rec-number&gt;48&lt;/rec-number&gt;&lt;foreign-keys&gt;&lt;key app="EN" db-id="rfrv2wvv0wdeeteewsvprs9dts02rdsvrddp"&gt;48&lt;/key&gt;&lt;/foreign-keys&gt;&lt;ref-type name="Journal Article"&gt;17&lt;/ref-type&gt;&lt;contributors&gt;&lt;authors&gt;&lt;author&gt;A Geiger&lt;/author&gt;&lt;author&gt;P Lenz&lt;/author&gt;&lt;author&gt;C Stiller&lt;/author&gt;&lt;author&gt;R Urtasun&lt;/author&gt;&lt;/authors&gt;&lt;/contributors&gt;&lt;titles&gt;&lt;title&gt;Vision meets robotics: The KITTI dataset&lt;/title&gt;&lt;secondary-title&gt;International Journal of Robotics Research (IJRR)&lt;/secondary-title&gt;&lt;/titles&gt;&lt;periodical&gt;&lt;full-title&gt;International Journal of Robotics Research (IJRR)&lt;/full-title&gt;&lt;/periodical&gt;&lt;pages&gt;1231-1237&lt;/pages&gt;&lt;number&gt;No.11&lt;/number&gt;&lt;keywords&gt;&lt;keyword&gt;Dataset&lt;/keyword&gt;&lt;keyword&gt;autonomous driving&lt;/keyword&gt;&lt;keyword&gt;mobile robotics&lt;/keyword&gt;&lt;keyword&gt;field robotics&lt;/keyword&gt;&lt;keyword&gt;computer vision&lt;/keyword&gt;&lt;keyword&gt;cameras&lt;/keyword&gt;&lt;keyword&gt;laser&lt;/keyword&gt;&lt;keyword&gt;GPS&lt;/keyword&gt;&lt;keyword&gt;benchmarks&lt;/keyword&gt;&lt;keyword&gt;stereo&lt;/keyword&gt;&lt;keyword&gt;optical flow&lt;/keyword&gt;&lt;keyword&gt;SLAM&lt;/keyword&gt;&lt;keyword&gt;object detection&lt;/keyword&gt;&lt;keyword&gt;tracking&lt;/keyword&gt;&lt;keyword&gt;KITTI&lt;/keyword&gt;&lt;/keywords&gt;&lt;dates&gt;&lt;year&gt;2013&lt;/year&gt;&lt;/dates&gt;&lt;urls&gt;&lt;/urls</w:instrText>
      </w:r>
      <w:r w:rsidR="00DB3984" w:rsidRPr="002C67EE">
        <w:rPr>
          <w:rFonts w:hint="eastAsia"/>
          <w:szCs w:val="24"/>
        </w:rPr>
        <w:instrText>&gt;&lt;remote-database-provider&gt;</w:instrText>
      </w:r>
      <w:r w:rsidR="00DB3984" w:rsidRPr="002C67EE">
        <w:rPr>
          <w:rFonts w:hint="eastAsia"/>
          <w:szCs w:val="24"/>
        </w:rPr>
        <w:instrText>超星</w:instrText>
      </w:r>
      <w:r w:rsidR="00DB3984" w:rsidRPr="002C67EE">
        <w:rPr>
          <w:rFonts w:hint="eastAsia"/>
          <w:szCs w:val="24"/>
        </w:rPr>
        <w:instrText>&lt;/remote-database-provider&gt;&lt;/record&gt;&lt;/Cite&gt;&lt;/EndNote&gt;</w:instrText>
      </w:r>
      <w:r w:rsidRPr="002C67EE">
        <w:rPr>
          <w:szCs w:val="24"/>
        </w:rPr>
        <w:fldChar w:fldCharType="separate"/>
      </w:r>
      <w:r w:rsidR="00DB3984" w:rsidRPr="002C67EE">
        <w:rPr>
          <w:szCs w:val="24"/>
          <w:vertAlign w:val="superscript"/>
        </w:rPr>
        <w:t>[</w:t>
      </w:r>
      <w:hyperlink w:anchor="_ENREF_75" w:tooltip="Geiger, 2013 #48" w:history="1">
        <w:r w:rsidR="0076405A" w:rsidRPr="002C67EE">
          <w:rPr>
            <w:szCs w:val="24"/>
            <w:vertAlign w:val="superscript"/>
          </w:rPr>
          <w:t>75</w:t>
        </w:r>
      </w:hyperlink>
      <w:r w:rsidR="00DB3984" w:rsidRPr="002C67EE">
        <w:rPr>
          <w:szCs w:val="24"/>
          <w:vertAlign w:val="superscript"/>
        </w:rPr>
        <w:t>]</w:t>
      </w:r>
      <w:r w:rsidRPr="002C67EE">
        <w:rPr>
          <w:szCs w:val="24"/>
        </w:rPr>
        <w:fldChar w:fldCharType="end"/>
      </w:r>
      <w:r w:rsidRPr="002C67EE">
        <w:rPr>
          <w:szCs w:val="24"/>
        </w:rPr>
        <w:t>的数据集</w:t>
      </w:r>
      <w:r w:rsidRPr="002C67EE">
        <w:rPr>
          <w:rFonts w:eastAsia="华文楷体"/>
          <w:i/>
          <w:color w:val="000000"/>
          <w:szCs w:val="24"/>
        </w:rPr>
        <w:t>2011_09_30_drive_0028</w:t>
      </w:r>
      <w:r w:rsidRPr="002C67EE">
        <w:rPr>
          <w:szCs w:val="24"/>
        </w:rPr>
        <w:t>。实验中陀螺漂移</w:t>
      </w:r>
      <w:r w:rsidRPr="002C67EE">
        <w:rPr>
          <w:rFonts w:hint="eastAsia"/>
          <w:szCs w:val="24"/>
        </w:rPr>
        <w:t>标称值</w:t>
      </w:r>
      <w:r w:rsidRPr="002C67EE">
        <w:rPr>
          <w:szCs w:val="24"/>
        </w:rPr>
        <w:t>为</w:t>
      </w:r>
      <w:r w:rsidRPr="002C67EE">
        <w:rPr>
          <w:szCs w:val="24"/>
        </w:rPr>
        <w:t>36</w:t>
      </w:r>
      <w:r w:rsidRPr="002C67EE">
        <w:rPr>
          <w:rFonts w:eastAsia="华文楷体"/>
          <w:color w:val="000000"/>
          <w:kern w:val="0"/>
          <w:szCs w:val="24"/>
        </w:rPr>
        <w:t>°/h</w:t>
      </w:r>
      <w:r w:rsidRPr="002C67EE">
        <w:rPr>
          <w:szCs w:val="24"/>
        </w:rPr>
        <w:t>，加计漂移</w:t>
      </w:r>
      <w:r w:rsidRPr="002C67EE">
        <w:rPr>
          <w:rFonts w:hint="eastAsia"/>
          <w:szCs w:val="24"/>
        </w:rPr>
        <w:t>标称值</w:t>
      </w:r>
      <w:r w:rsidRPr="002C67EE">
        <w:rPr>
          <w:szCs w:val="24"/>
        </w:rPr>
        <w:t>为</w:t>
      </w:r>
      <w:r w:rsidRPr="002C67EE">
        <w:rPr>
          <w:szCs w:val="24"/>
        </w:rPr>
        <w:t>1020.4</w:t>
      </w:r>
      <w:r w:rsidRPr="002C67EE">
        <w:rPr>
          <w:rFonts w:eastAsia="华文楷体"/>
          <w:color w:val="000000"/>
          <w:szCs w:val="24"/>
        </w:rPr>
        <w:t>μg</w:t>
      </w:r>
      <w:r w:rsidRPr="002C67EE">
        <w:rPr>
          <w:rFonts w:eastAsia="华文楷体"/>
          <w:color w:val="000000"/>
          <w:szCs w:val="24"/>
        </w:rPr>
        <w:t>，</w:t>
      </w:r>
      <w:r w:rsidRPr="002C67EE">
        <w:rPr>
          <w:rFonts w:eastAsia="华文楷体"/>
          <w:color w:val="000000"/>
          <w:szCs w:val="24"/>
        </w:rPr>
        <w:t>IMU</w:t>
      </w:r>
      <w:r w:rsidRPr="002C67EE">
        <w:rPr>
          <w:szCs w:val="24"/>
        </w:rPr>
        <w:t>数据采集频率为</w:t>
      </w:r>
      <w:r w:rsidRPr="002C67EE">
        <w:rPr>
          <w:szCs w:val="24"/>
        </w:rPr>
        <w:t>100HZ</w:t>
      </w:r>
      <w:r w:rsidRPr="002C67EE">
        <w:rPr>
          <w:szCs w:val="24"/>
        </w:rPr>
        <w:t>。双目相机分辨率为</w:t>
      </w:r>
      <w:r w:rsidRPr="002C67EE">
        <w:rPr>
          <w:rFonts w:eastAsia="华文楷体"/>
          <w:color w:val="000000"/>
          <w:szCs w:val="24"/>
        </w:rPr>
        <w:t>1226×370</w:t>
      </w:r>
      <w:r w:rsidRPr="002C67EE">
        <w:rPr>
          <w:szCs w:val="24"/>
        </w:rPr>
        <w:t>，基线距离为</w:t>
      </w:r>
      <w:r w:rsidRPr="002C67EE">
        <w:rPr>
          <w:szCs w:val="24"/>
        </w:rPr>
        <w:t>54cm</w:t>
      </w:r>
      <w:r w:rsidRPr="002C67EE">
        <w:rPr>
          <w:szCs w:val="24"/>
        </w:rPr>
        <w:t>，高度为</w:t>
      </w:r>
      <w:r w:rsidRPr="002C67EE">
        <w:rPr>
          <w:szCs w:val="24"/>
        </w:rPr>
        <w:t>1.65m</w:t>
      </w:r>
      <w:r w:rsidRPr="002C67EE">
        <w:rPr>
          <w:rFonts w:eastAsia="华文楷体"/>
          <w:color w:val="000000"/>
          <w:szCs w:val="24"/>
        </w:rPr>
        <w:t>，</w:t>
      </w:r>
      <w:r w:rsidRPr="002C67EE">
        <w:rPr>
          <w:szCs w:val="24"/>
        </w:rPr>
        <w:t>图像采集频率为</w:t>
      </w:r>
      <w:r w:rsidRPr="002C67EE">
        <w:rPr>
          <w:szCs w:val="24"/>
        </w:rPr>
        <w:t>10HZ</w:t>
      </w:r>
      <w:r w:rsidRPr="002C67EE">
        <w:rPr>
          <w:szCs w:val="24"/>
        </w:rPr>
        <w:t>。本实验共长</w:t>
      </w:r>
      <w:r w:rsidRPr="002C67EE">
        <w:rPr>
          <w:szCs w:val="24"/>
        </w:rPr>
        <w:t>8.63</w:t>
      </w:r>
      <w:r w:rsidRPr="002C67EE">
        <w:rPr>
          <w:szCs w:val="24"/>
        </w:rPr>
        <w:t>分钟，行驶路程</w:t>
      </w:r>
      <w:r w:rsidRPr="002C67EE">
        <w:rPr>
          <w:szCs w:val="24"/>
        </w:rPr>
        <w:t>4128.86m</w:t>
      </w:r>
      <w:r w:rsidRPr="002C67EE">
        <w:rPr>
          <w:szCs w:val="24"/>
        </w:rPr>
        <w:t>，</w:t>
      </w:r>
      <w:r w:rsidRPr="002C67EE">
        <w:rPr>
          <w:szCs w:val="24"/>
        </w:rPr>
        <w:fldChar w:fldCharType="begin"/>
      </w:r>
      <w:r w:rsidRPr="002C67EE">
        <w:rPr>
          <w:szCs w:val="24"/>
        </w:rPr>
        <w:instrText xml:space="preserve"> REF _Ref398736543 \h  \* MERGEFORMAT </w:instrText>
      </w:r>
      <w:r w:rsidRPr="002C67EE">
        <w:rPr>
          <w:szCs w:val="24"/>
        </w:rPr>
      </w:r>
      <w:r w:rsidRPr="002C67EE">
        <w:rPr>
          <w:szCs w:val="24"/>
        </w:rPr>
        <w:fldChar w:fldCharType="separate"/>
      </w:r>
      <w:r w:rsidR="008F6C4A" w:rsidRPr="008F6C4A">
        <w:rPr>
          <w:szCs w:val="24"/>
        </w:rPr>
        <w:t>图</w:t>
      </w:r>
      <w:r w:rsidR="008F6C4A" w:rsidRPr="008F6C4A">
        <w:rPr>
          <w:szCs w:val="24"/>
        </w:rPr>
        <w:t>13</w:t>
      </w:r>
      <w:r w:rsidRPr="002C67EE">
        <w:rPr>
          <w:szCs w:val="24"/>
        </w:rPr>
        <w:fldChar w:fldCharType="end"/>
      </w:r>
      <w:r w:rsidRPr="002C67EE">
        <w:rPr>
          <w:szCs w:val="24"/>
        </w:rPr>
        <w:t>为实验中采集的典型图样。</w:t>
      </w:r>
    </w:p>
    <w:p w:rsidR="002C3597" w:rsidRPr="00936C09" w:rsidRDefault="002C3597" w:rsidP="002C3597">
      <w:pPr>
        <w:pStyle w:val="ae"/>
      </w:pPr>
      <w:r w:rsidRPr="00936C09">
        <w:rPr>
          <w:noProof/>
        </w:rPr>
        <w:drawing>
          <wp:inline distT="0" distB="0" distL="0" distR="0" wp14:anchorId="25A066B8" wp14:editId="159169AD">
            <wp:extent cx="2520000" cy="1322715"/>
            <wp:effectExtent l="0" t="0" r="0" b="0"/>
            <wp:docPr id="476" name="图片 476" descr="00000000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0000000000L"/>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2520000" cy="1322715"/>
                    </a:xfrm>
                    <a:prstGeom prst="rect">
                      <a:avLst/>
                    </a:prstGeom>
                    <a:noFill/>
                    <a:ln>
                      <a:noFill/>
                    </a:ln>
                  </pic:spPr>
                </pic:pic>
              </a:graphicData>
            </a:graphic>
          </wp:inline>
        </w:drawing>
      </w:r>
      <w:r w:rsidRPr="00936C09">
        <w:t xml:space="preserve"> </w:t>
      </w:r>
      <w:r w:rsidRPr="00936C09">
        <w:rPr>
          <w:noProof/>
        </w:rPr>
        <w:drawing>
          <wp:inline distT="0" distB="0" distL="0" distR="0" wp14:anchorId="068FDA9B" wp14:editId="57C22E18">
            <wp:extent cx="2520000" cy="1322715"/>
            <wp:effectExtent l="0" t="0" r="0" b="0"/>
            <wp:docPr id="477" name="图片 477" descr="000000000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0000000000R"/>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2520000" cy="1322715"/>
                    </a:xfrm>
                    <a:prstGeom prst="rect">
                      <a:avLst/>
                    </a:prstGeom>
                    <a:noFill/>
                    <a:ln>
                      <a:noFill/>
                    </a:ln>
                  </pic:spPr>
                </pic:pic>
              </a:graphicData>
            </a:graphic>
          </wp:inline>
        </w:drawing>
      </w:r>
    </w:p>
    <w:p w:rsidR="002C3597" w:rsidRPr="00936C09" w:rsidRDefault="002C3597" w:rsidP="008B6D6D">
      <w:pPr>
        <w:pStyle w:val="aff1"/>
        <w:ind w:firstLineChars="826" w:firstLine="1741"/>
      </w:pPr>
      <w:r w:rsidRPr="00936C09">
        <w:t xml:space="preserve">(a) </w:t>
      </w:r>
      <w:r w:rsidRPr="00936C09">
        <w:t>左图</w:t>
      </w:r>
      <w:r w:rsidR="008B6D6D">
        <w:t xml:space="preserve">         </w:t>
      </w:r>
      <w:r w:rsidRPr="00936C09">
        <w:t xml:space="preserve">   </w:t>
      </w:r>
      <w:r w:rsidR="008B6D6D">
        <w:rPr>
          <w:rFonts w:hint="eastAsia"/>
        </w:rPr>
        <w:t xml:space="preserve">    </w:t>
      </w:r>
      <w:r w:rsidR="00A374DC">
        <w:rPr>
          <w:rFonts w:hint="eastAsia"/>
        </w:rPr>
        <w:t xml:space="preserve">               </w:t>
      </w:r>
      <w:r w:rsidRPr="00936C09">
        <w:t xml:space="preserve">   (b)</w:t>
      </w:r>
      <w:r w:rsidRPr="00936C09">
        <w:t>右图</w:t>
      </w:r>
    </w:p>
    <w:p w:rsidR="002C3597" w:rsidRPr="002C3597" w:rsidRDefault="002C3597" w:rsidP="00057A04">
      <w:pPr>
        <w:pStyle w:val="aff"/>
        <w:spacing w:before="163" w:after="163"/>
      </w:pPr>
      <w:bookmarkStart w:id="254" w:name="_Ref398736543"/>
      <w:bookmarkStart w:id="255" w:name="_Toc405322775"/>
      <w:r w:rsidRPr="00936C09">
        <w:t>图</w:t>
      </w:r>
      <w:r w:rsidRPr="00936C09">
        <w:fldChar w:fldCharType="begin"/>
      </w:r>
      <w:r w:rsidRPr="00936C09">
        <w:instrText xml:space="preserve"> SEQ </w:instrText>
      </w:r>
      <w:r w:rsidRPr="00936C09">
        <w:instrText>图</w:instrText>
      </w:r>
      <w:r w:rsidRPr="00936C09">
        <w:instrText xml:space="preserve"> \* ARABIC </w:instrText>
      </w:r>
      <w:r w:rsidRPr="00936C09">
        <w:fldChar w:fldCharType="separate"/>
      </w:r>
      <w:r w:rsidR="008F6C4A">
        <w:rPr>
          <w:noProof/>
        </w:rPr>
        <w:t>13</w:t>
      </w:r>
      <w:r w:rsidRPr="00936C09">
        <w:fldChar w:fldCharType="end"/>
      </w:r>
      <w:bookmarkEnd w:id="254"/>
      <w:r w:rsidRPr="00936C09">
        <w:t xml:space="preserve"> </w:t>
      </w:r>
      <w:r w:rsidRPr="00936C09">
        <w:t>地面实验典型图片</w:t>
      </w:r>
      <w:bookmarkEnd w:id="255"/>
    </w:p>
    <w:p w:rsidR="00C75E53" w:rsidRPr="00170491" w:rsidRDefault="00C75E53" w:rsidP="00C75E53">
      <w:pPr>
        <w:ind w:firstLine="480"/>
      </w:pPr>
      <w:r>
        <w:rPr>
          <w:rFonts w:hint="eastAsia"/>
        </w:rPr>
        <w:lastRenderedPageBreak/>
        <w:t>2</w:t>
      </w:r>
      <w:r>
        <w:rPr>
          <w:rFonts w:hint="eastAsia"/>
        </w:rPr>
        <w:t>）实验结果</w:t>
      </w:r>
    </w:p>
    <w:p w:rsidR="0084015C" w:rsidRPr="00270994" w:rsidRDefault="0032030E" w:rsidP="0032030E">
      <w:pPr>
        <w:ind w:firstLine="480"/>
      </w:pPr>
      <w:r>
        <w:fldChar w:fldCharType="begin"/>
      </w:r>
      <w:r>
        <w:instrText xml:space="preserve"> </w:instrText>
      </w:r>
      <w:r>
        <w:rPr>
          <w:rFonts w:hint="eastAsia"/>
        </w:rPr>
        <w:instrText>REF _Ref404631031 \h</w:instrText>
      </w:r>
      <w:r>
        <w:instrText xml:space="preserve"> </w:instrText>
      </w:r>
      <w:r>
        <w:fldChar w:fldCharType="separate"/>
      </w:r>
      <w:r w:rsidR="008F6C4A" w:rsidRPr="003E01C2">
        <w:t>图</w:t>
      </w:r>
      <w:r w:rsidR="008F6C4A">
        <w:t>14</w:t>
      </w:r>
      <w:r>
        <w:fldChar w:fldCharType="end"/>
      </w:r>
      <w:r>
        <w:rPr>
          <w:rFonts w:hint="eastAsia"/>
        </w:rPr>
        <w:t>给出了地面实验的惯性导航、视觉导航和</w:t>
      </w:r>
      <w:r>
        <w:rPr>
          <w:rFonts w:hint="eastAsia"/>
        </w:rPr>
        <w:t>dQT1-INS/VNS</w:t>
      </w:r>
      <w:r>
        <w:rPr>
          <w:rFonts w:hint="eastAsia"/>
        </w:rPr>
        <w:t>方法的位置轨迹。与仿真实验类似，惯性导航位置误差发散严重，视觉导航可获取相对较高的位置精度，但是其轨迹曲线整体有一个航向偏差，导致了位置误差的积累。</w:t>
      </w:r>
      <w:r w:rsidR="008739E7">
        <w:t>d</w:t>
      </w:r>
      <w:r w:rsidR="008739E7">
        <w:rPr>
          <w:rFonts w:hint="eastAsia"/>
        </w:rPr>
        <w:t>QT1</w:t>
      </w:r>
      <w:r w:rsidR="008739E7">
        <w:rPr>
          <w:rFonts w:hint="eastAsia"/>
        </w:rPr>
        <w:t>组合导航的位置曲线在行驶过程中均良好的跟随了真实轨迹，避免了视觉导航位置曲线的整体倾斜情况。</w:t>
      </w:r>
      <w:bookmarkStart w:id="256" w:name="OLE_LINK23"/>
      <w:bookmarkStart w:id="257" w:name="OLE_LINK24"/>
      <w:r w:rsidR="008739E7">
        <w:fldChar w:fldCharType="begin"/>
      </w:r>
      <w:r w:rsidR="008739E7">
        <w:instrText xml:space="preserve"> </w:instrText>
      </w:r>
      <w:r w:rsidR="008739E7">
        <w:rPr>
          <w:rFonts w:hint="eastAsia"/>
        </w:rPr>
        <w:instrText>REF _Ref404631435 \h</w:instrText>
      </w:r>
      <w:r w:rsidR="008739E7">
        <w:instrText xml:space="preserve"> </w:instrText>
      </w:r>
      <w:r w:rsidR="008739E7">
        <w:fldChar w:fldCharType="separate"/>
      </w:r>
      <w:r w:rsidR="008F6C4A" w:rsidRPr="003E01C2">
        <w:t>图</w:t>
      </w:r>
      <w:r w:rsidR="008F6C4A">
        <w:t>19</w:t>
      </w:r>
      <w:r w:rsidR="008739E7">
        <w:fldChar w:fldCharType="end"/>
      </w:r>
      <w:bookmarkEnd w:id="256"/>
      <w:bookmarkEnd w:id="257"/>
      <w:r w:rsidR="008739E7">
        <w:rPr>
          <w:rFonts w:hint="eastAsia"/>
        </w:rPr>
        <w:t>展示了惯性、视觉和</w:t>
      </w:r>
      <w:r w:rsidR="008739E7">
        <w:rPr>
          <w:rFonts w:hint="eastAsia"/>
        </w:rPr>
        <w:t>dQT1-INS/VNS</w:t>
      </w:r>
      <w:r w:rsidR="008739E7">
        <w:rPr>
          <w:rFonts w:hint="eastAsia"/>
        </w:rPr>
        <w:t>的各维位置误差和姿态误差。比较</w:t>
      </w:r>
      <w:r w:rsidR="008739E7">
        <w:fldChar w:fldCharType="begin"/>
      </w:r>
      <w:r w:rsidR="008739E7">
        <w:instrText xml:space="preserve"> </w:instrText>
      </w:r>
      <w:r w:rsidR="008739E7">
        <w:rPr>
          <w:rFonts w:hint="eastAsia"/>
        </w:rPr>
        <w:instrText>REF _Ref404631435 \h</w:instrText>
      </w:r>
      <w:r w:rsidR="008739E7">
        <w:instrText xml:space="preserve"> </w:instrText>
      </w:r>
      <w:r w:rsidR="008739E7">
        <w:fldChar w:fldCharType="separate"/>
      </w:r>
      <w:r w:rsidR="008F6C4A" w:rsidRPr="003E01C2">
        <w:t>图</w:t>
      </w:r>
      <w:r w:rsidR="008F6C4A">
        <w:t>19</w:t>
      </w:r>
      <w:r w:rsidR="008739E7">
        <w:fldChar w:fldCharType="end"/>
      </w:r>
      <w:r w:rsidR="008739E7">
        <w:rPr>
          <w:rFonts w:hint="eastAsia"/>
        </w:rPr>
        <w:t>(a)</w:t>
      </w:r>
      <w:r w:rsidR="008739E7">
        <w:rPr>
          <w:rFonts w:hint="eastAsia"/>
        </w:rPr>
        <w:t>、</w:t>
      </w:r>
      <w:r w:rsidR="008739E7">
        <w:rPr>
          <w:rFonts w:hint="eastAsia"/>
        </w:rPr>
        <w:t>(b)</w:t>
      </w:r>
      <w:r w:rsidR="008739E7">
        <w:rPr>
          <w:rFonts w:hint="eastAsia"/>
        </w:rPr>
        <w:t>和</w:t>
      </w:r>
      <w:r w:rsidR="008739E7">
        <w:rPr>
          <w:rFonts w:hint="eastAsia"/>
        </w:rPr>
        <w:t>(c)</w:t>
      </w:r>
      <w:r w:rsidR="008739E7">
        <w:rPr>
          <w:rFonts w:hint="eastAsia"/>
        </w:rPr>
        <w:t>可见</w:t>
      </w:r>
      <w:r w:rsidR="008739E7">
        <w:rPr>
          <w:rFonts w:hint="eastAsia"/>
        </w:rPr>
        <w:t>dQT1-INS/VNS</w:t>
      </w:r>
      <w:r w:rsidR="008739E7">
        <w:rPr>
          <w:rFonts w:hint="eastAsia"/>
        </w:rPr>
        <w:t>的位置误差降低了</w:t>
      </w:r>
      <w:r w:rsidR="008739E7">
        <w:rPr>
          <w:rFonts w:hint="eastAsia"/>
        </w:rPr>
        <w:t>2~5</w:t>
      </w:r>
      <w:r w:rsidR="008739E7">
        <w:rPr>
          <w:rFonts w:hint="eastAsia"/>
        </w:rPr>
        <w:t>倍，且更为平滑，发散程度更低。</w:t>
      </w:r>
      <w:r w:rsidR="0060183F">
        <w:rPr>
          <w:rFonts w:hint="eastAsia"/>
        </w:rPr>
        <w:t>比较</w:t>
      </w:r>
      <w:r w:rsidR="00BF5D67">
        <w:fldChar w:fldCharType="begin"/>
      </w:r>
      <w:r w:rsidR="00BF5D67">
        <w:instrText xml:space="preserve"> </w:instrText>
      </w:r>
      <w:r w:rsidR="00BF5D67">
        <w:rPr>
          <w:rFonts w:hint="eastAsia"/>
        </w:rPr>
        <w:instrText>REF _Ref404631435 \h</w:instrText>
      </w:r>
      <w:r w:rsidR="00BF5D67">
        <w:instrText xml:space="preserve"> </w:instrText>
      </w:r>
      <w:r w:rsidR="00BF5D67">
        <w:fldChar w:fldCharType="separate"/>
      </w:r>
      <w:r w:rsidR="008F6C4A" w:rsidRPr="003E01C2">
        <w:t>图</w:t>
      </w:r>
      <w:r w:rsidR="008F6C4A">
        <w:t>19</w:t>
      </w:r>
      <w:r w:rsidR="00BF5D67">
        <w:fldChar w:fldCharType="end"/>
      </w:r>
      <w:r w:rsidR="00BF5D67">
        <w:rPr>
          <w:rFonts w:hint="eastAsia"/>
        </w:rPr>
        <w:t>(d)</w:t>
      </w:r>
      <w:r w:rsidR="00BF5D67">
        <w:rPr>
          <w:rFonts w:hint="eastAsia"/>
        </w:rPr>
        <w:t>、</w:t>
      </w:r>
      <w:r w:rsidR="00BF5D67">
        <w:rPr>
          <w:rFonts w:hint="eastAsia"/>
        </w:rPr>
        <w:t>(f)</w:t>
      </w:r>
      <w:r w:rsidR="00BF5D67">
        <w:rPr>
          <w:rFonts w:hint="eastAsia"/>
        </w:rPr>
        <w:t>和</w:t>
      </w:r>
      <w:r w:rsidR="00BF5D67">
        <w:rPr>
          <w:rFonts w:hint="eastAsia"/>
        </w:rPr>
        <w:t>(e)</w:t>
      </w:r>
      <w:r w:rsidR="0060183F">
        <w:rPr>
          <w:rFonts w:hint="eastAsia"/>
        </w:rPr>
        <w:t>可见惯性导航的姿态精度较高，组合导航的俯仰误差和横滚误差曲线与惯性导航接近，但航向误差曲线明显波动大于惯性导航而优于视觉导航。</w:t>
      </w:r>
    </w:p>
    <w:p w:rsidR="0017433A" w:rsidRDefault="00B12003" w:rsidP="00B12003">
      <w:pPr>
        <w:pStyle w:val="ae"/>
        <w:rPr>
          <w:rFonts w:eastAsiaTheme="minorEastAsia"/>
          <w:snapToGrid w:val="0"/>
          <w:color w:val="000000"/>
          <w:w w:val="0"/>
          <w:kern w:val="0"/>
          <w:sz w:val="0"/>
          <w:szCs w:val="0"/>
          <w:u w:color="000000"/>
          <w:bdr w:val="none" w:sz="0" w:space="0" w:color="000000"/>
          <w:shd w:val="clear" w:color="000000" w:fill="000000"/>
        </w:rPr>
      </w:pPr>
      <w:r>
        <w:rPr>
          <w:noProof/>
        </w:rPr>
        <w:drawing>
          <wp:inline distT="0" distB="0" distL="0" distR="0" wp14:anchorId="4F6F3AFD" wp14:editId="7936E7CE">
            <wp:extent cx="2750758" cy="2520000"/>
            <wp:effectExtent l="0" t="0" r="0" b="0"/>
            <wp:docPr id="478" name="图片 478" descr="E:\惯性视觉导航\NAVIGATION\code_subfunction\PaperPlot\paperFigure\惯导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E:\惯性视觉导航\NAVIGATION\code_subfunction\PaperPlot\paperFigure\惯导轨迹.emf"/>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r>
        <w:rPr>
          <w:noProof/>
        </w:rPr>
        <w:drawing>
          <wp:inline distT="0" distB="0" distL="0" distR="0" wp14:anchorId="4A67B941" wp14:editId="083AD05A">
            <wp:extent cx="2750758" cy="2520000"/>
            <wp:effectExtent l="0" t="0" r="0" b="0"/>
            <wp:docPr id="479" name="图片 479" descr="E:\惯性视觉导航\NAVIGATION\code_subfunction\PaperPlot\paperFigure\VNS和dQT1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E:\惯性视觉导航\NAVIGATION\code_subfunction\PaperPlot\paperFigure\VNS和dQT1轨迹.emf"/>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5577FE" w:rsidRDefault="005577FE" w:rsidP="008B6D6D">
      <w:pPr>
        <w:pStyle w:val="aff1"/>
        <w:ind w:firstLineChars="777" w:firstLine="1638"/>
      </w:pPr>
      <w:r w:rsidRPr="00686059">
        <w:rPr>
          <w:rFonts w:hint="eastAsia"/>
        </w:rPr>
        <w:t>(a)</w:t>
      </w:r>
      <w:r>
        <w:rPr>
          <w:rFonts w:hint="eastAsia"/>
        </w:rPr>
        <w:t>惯导轨迹</w:t>
      </w:r>
      <w:r>
        <w:rPr>
          <w:rFonts w:hint="eastAsia"/>
        </w:rPr>
        <w:tab/>
      </w:r>
      <w:r>
        <w:rPr>
          <w:rFonts w:hint="eastAsia"/>
        </w:rPr>
        <w:tab/>
      </w:r>
      <w:r>
        <w:rPr>
          <w:rFonts w:hint="eastAsia"/>
        </w:rPr>
        <w:tab/>
        <w:t xml:space="preserve">       </w:t>
      </w:r>
      <w:r w:rsidR="008B6D6D">
        <w:rPr>
          <w:rFonts w:hint="eastAsia"/>
        </w:rPr>
        <w:t xml:space="preserve">              </w:t>
      </w:r>
      <w:r>
        <w:rPr>
          <w:rFonts w:hint="eastAsia"/>
        </w:rPr>
        <w:t xml:space="preserve">     (b)VNS</w:t>
      </w:r>
      <w:r>
        <w:rPr>
          <w:rFonts w:hint="eastAsia"/>
        </w:rPr>
        <w:t>、</w:t>
      </w:r>
      <w:r>
        <w:rPr>
          <w:rFonts w:hint="eastAsia"/>
        </w:rPr>
        <w:t>dQT1</w:t>
      </w:r>
      <w:r>
        <w:rPr>
          <w:rFonts w:hint="eastAsia"/>
        </w:rPr>
        <w:t>轨迹</w:t>
      </w:r>
    </w:p>
    <w:p w:rsidR="00C15271" w:rsidRPr="005577FE" w:rsidRDefault="00C15271" w:rsidP="00057A04">
      <w:pPr>
        <w:pStyle w:val="aff"/>
        <w:spacing w:before="163" w:after="163"/>
        <w:rPr>
          <w:rFonts w:eastAsiaTheme="minorEastAsia"/>
          <w:color w:val="000000"/>
          <w:sz w:val="0"/>
          <w:szCs w:val="0"/>
          <w:shd w:val="clear" w:color="000000" w:fill="000000"/>
          <w:lang w:val="en-GB"/>
        </w:rPr>
      </w:pPr>
      <w:bookmarkStart w:id="258" w:name="_Ref404631031"/>
      <w:bookmarkStart w:id="259" w:name="_Toc405322776"/>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14</w:t>
      </w:r>
      <w:r w:rsidRPr="003E01C2">
        <w:fldChar w:fldCharType="end"/>
      </w:r>
      <w:bookmarkEnd w:id="258"/>
      <w:r w:rsidRPr="003E01C2">
        <w:t xml:space="preserve"> </w:t>
      </w:r>
      <w:r>
        <w:rPr>
          <w:rFonts w:hint="eastAsia"/>
        </w:rPr>
        <w:t>地面实验</w:t>
      </w:r>
      <w:r>
        <w:rPr>
          <w:rFonts w:hint="eastAsia"/>
        </w:rPr>
        <w:t>SINS</w:t>
      </w:r>
      <w:r>
        <w:rPr>
          <w:rFonts w:hint="eastAsia"/>
        </w:rPr>
        <w:t>、</w:t>
      </w:r>
      <w:r>
        <w:rPr>
          <w:rFonts w:hint="eastAsia"/>
        </w:rPr>
        <w:t>VNS</w:t>
      </w:r>
      <w:r>
        <w:rPr>
          <w:rFonts w:hint="eastAsia"/>
        </w:rPr>
        <w:t>和</w:t>
      </w:r>
      <w:r>
        <w:rPr>
          <w:rFonts w:hint="eastAsia"/>
        </w:rPr>
        <w:t>dQT1</w:t>
      </w:r>
      <w:r>
        <w:rPr>
          <w:rFonts w:hint="eastAsia"/>
        </w:rPr>
        <w:t>轨迹</w:t>
      </w:r>
      <w:bookmarkEnd w:id="259"/>
    </w:p>
    <w:p w:rsidR="005577FE" w:rsidRDefault="00B12003" w:rsidP="00B12003">
      <w:pPr>
        <w:pStyle w:val="ae"/>
        <w:rPr>
          <w:rFonts w:eastAsiaTheme="minorEastAsia"/>
          <w:snapToGrid w:val="0"/>
          <w:color w:val="000000"/>
          <w:w w:val="0"/>
          <w:kern w:val="0"/>
          <w:sz w:val="0"/>
          <w:szCs w:val="0"/>
          <w:u w:color="000000"/>
          <w:bdr w:val="none" w:sz="0" w:space="0" w:color="000000"/>
          <w:shd w:val="clear" w:color="000000" w:fill="000000"/>
        </w:rPr>
      </w:pPr>
      <w:r>
        <w:rPr>
          <w:noProof/>
        </w:rPr>
        <w:drawing>
          <wp:inline distT="0" distB="0" distL="0" distR="0" wp14:anchorId="4E2C5F29" wp14:editId="174B8E79">
            <wp:extent cx="2750758" cy="2520000"/>
            <wp:effectExtent l="0" t="0" r="0" b="0"/>
            <wp:docPr id="64" name="图片 64" descr="E:\惯性视觉导航\NAVIGATION\code_subfunction\PaperPlot\paperFigure\SINS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E:\惯性视觉导航\NAVIGATION\code_subfunction\PaperPlot\paperFigure\SINS位置误差.emf"/>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r>
        <w:rPr>
          <w:noProof/>
        </w:rPr>
        <w:drawing>
          <wp:inline distT="0" distB="0" distL="0" distR="0" wp14:anchorId="48A584FC" wp14:editId="10EB86E6">
            <wp:extent cx="2750758" cy="2520000"/>
            <wp:effectExtent l="0" t="0" r="0" b="0"/>
            <wp:docPr id="65" name="图片 65" descr="E:\惯性视觉导航\NAVIGATION\code_subfunction\PaperPlot\paperFigure\VNS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E:\惯性视觉导航\NAVIGATION\code_subfunction\PaperPlot\paperFigure\VNS位置误差.emf"/>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p>
    <w:p w:rsidR="005577FE" w:rsidRPr="001B3B39" w:rsidRDefault="005577FE" w:rsidP="008B6D6D">
      <w:pPr>
        <w:pStyle w:val="aff1"/>
        <w:ind w:firstLineChars="777" w:firstLine="1638"/>
        <w:rPr>
          <w:rFonts w:eastAsiaTheme="minorEastAsia"/>
          <w:color w:val="000000"/>
          <w:kern w:val="0"/>
          <w:sz w:val="0"/>
          <w:szCs w:val="0"/>
          <w:shd w:val="clear" w:color="000000" w:fill="000000"/>
        </w:rPr>
      </w:pPr>
      <w:r w:rsidRPr="00686059">
        <w:rPr>
          <w:rFonts w:hint="eastAsia"/>
        </w:rPr>
        <w:t>(a)</w:t>
      </w:r>
      <w:r>
        <w:rPr>
          <w:rFonts w:hint="eastAsia"/>
        </w:rPr>
        <w:t>惯导位置误差</w:t>
      </w:r>
      <w:r>
        <w:rPr>
          <w:rFonts w:hint="eastAsia"/>
        </w:rPr>
        <w:tab/>
      </w:r>
      <w:r>
        <w:rPr>
          <w:rFonts w:hint="eastAsia"/>
        </w:rPr>
        <w:tab/>
      </w:r>
      <w:r>
        <w:rPr>
          <w:rFonts w:hint="eastAsia"/>
        </w:rPr>
        <w:tab/>
        <w:t xml:space="preserve">  </w:t>
      </w:r>
      <w:r w:rsidR="008B6D6D">
        <w:rPr>
          <w:rFonts w:hint="eastAsia"/>
        </w:rPr>
        <w:t xml:space="preserve">             </w:t>
      </w:r>
      <w:r>
        <w:rPr>
          <w:rFonts w:hint="eastAsia"/>
        </w:rPr>
        <w:t xml:space="preserve">         (b)</w:t>
      </w:r>
      <w:r>
        <w:rPr>
          <w:rFonts w:hint="eastAsia"/>
        </w:rPr>
        <w:t>视觉位置误差</w:t>
      </w:r>
    </w:p>
    <w:p w:rsidR="005577FE" w:rsidRDefault="00B12003" w:rsidP="00B12003">
      <w:pPr>
        <w:pStyle w:val="ae"/>
        <w:rPr>
          <w:rFonts w:eastAsiaTheme="minorEastAsia"/>
          <w:snapToGrid w:val="0"/>
          <w:color w:val="000000"/>
          <w:w w:val="0"/>
          <w:kern w:val="0"/>
          <w:sz w:val="0"/>
          <w:szCs w:val="0"/>
          <w:u w:color="000000"/>
          <w:bdr w:val="none" w:sz="0" w:space="0" w:color="000000"/>
          <w:shd w:val="clear" w:color="000000" w:fill="000000"/>
        </w:rPr>
      </w:pPr>
      <w:r>
        <w:rPr>
          <w:noProof/>
          <w:w w:val="0"/>
          <w:u w:color="000000"/>
          <w:bdr w:val="none" w:sz="0" w:space="0" w:color="000000"/>
          <w:shd w:val="clear" w:color="000000" w:fill="000000"/>
        </w:rPr>
        <w:lastRenderedPageBreak/>
        <w:drawing>
          <wp:inline distT="0" distB="0" distL="0" distR="0" wp14:anchorId="36A2E6BE" wp14:editId="227AE1EA">
            <wp:extent cx="2750758" cy="2520000"/>
            <wp:effectExtent l="0" t="0" r="0" b="0"/>
            <wp:docPr id="66" name="图片 66" descr="E:\惯性视觉导航\NAVIGATION\code_subfunction\PaperPlot\paperFigure\dQT1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E:\惯性视觉导航\NAVIGATION\code_subfunction\PaperPlot\paperFigure\dQT1位置误差.emf"/>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r w:rsidRPr="00B12003">
        <w:rPr>
          <w:noProof/>
        </w:rPr>
        <w:drawing>
          <wp:inline distT="0" distB="0" distL="0" distR="0" wp14:anchorId="5F398E25" wp14:editId="3E0F0DDD">
            <wp:extent cx="2750758" cy="2520000"/>
            <wp:effectExtent l="0" t="0" r="0" b="0"/>
            <wp:docPr id="67" name="图片 67" descr="E:\惯性视觉导航\NAVIGATION\code_subfunction\PaperPlot\paperFigure\SINS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E:\惯性视觉导航\NAVIGATION\code_subfunction\PaperPlot\paperFigure\SINS姿态误差.emf"/>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p>
    <w:p w:rsidR="005577FE" w:rsidRPr="001B3B39" w:rsidRDefault="005577FE" w:rsidP="00C42A0A">
      <w:pPr>
        <w:pStyle w:val="aff1"/>
        <w:ind w:firstLine="1535"/>
        <w:rPr>
          <w:rFonts w:eastAsiaTheme="minorEastAsia"/>
          <w:color w:val="000000"/>
          <w:kern w:val="0"/>
          <w:sz w:val="0"/>
          <w:szCs w:val="0"/>
          <w:shd w:val="clear" w:color="000000" w:fill="000000"/>
        </w:rPr>
      </w:pPr>
      <w:r w:rsidRPr="00686059">
        <w:rPr>
          <w:rFonts w:hint="eastAsia"/>
        </w:rPr>
        <w:t>(</w:t>
      </w:r>
      <w:r>
        <w:rPr>
          <w:rFonts w:hint="eastAsia"/>
        </w:rPr>
        <w:t>c</w:t>
      </w:r>
      <w:r w:rsidRPr="00686059">
        <w:rPr>
          <w:rFonts w:hint="eastAsia"/>
        </w:rPr>
        <w:t>)</w:t>
      </w:r>
      <w:r>
        <w:rPr>
          <w:rFonts w:hint="eastAsia"/>
        </w:rPr>
        <w:t>dQT1</w:t>
      </w:r>
      <w:r>
        <w:rPr>
          <w:rFonts w:hint="eastAsia"/>
        </w:rPr>
        <w:t>位置误差</w:t>
      </w:r>
      <w:r>
        <w:rPr>
          <w:rFonts w:hint="eastAsia"/>
        </w:rPr>
        <w:tab/>
      </w:r>
      <w:r>
        <w:rPr>
          <w:rFonts w:hint="eastAsia"/>
        </w:rPr>
        <w:tab/>
      </w:r>
      <w:r>
        <w:rPr>
          <w:rFonts w:hint="eastAsia"/>
        </w:rPr>
        <w:tab/>
        <w:t xml:space="preserve">   </w:t>
      </w:r>
      <w:r w:rsidR="008B6D6D">
        <w:rPr>
          <w:rFonts w:hint="eastAsia"/>
        </w:rPr>
        <w:t xml:space="preserve">            </w:t>
      </w:r>
      <w:r>
        <w:rPr>
          <w:rFonts w:hint="eastAsia"/>
        </w:rPr>
        <w:t xml:space="preserve">        (d)</w:t>
      </w:r>
      <w:r>
        <w:rPr>
          <w:rFonts w:hint="eastAsia"/>
        </w:rPr>
        <w:t>惯导姿态误差</w:t>
      </w:r>
    </w:p>
    <w:p w:rsidR="00B12003" w:rsidRDefault="00B12003" w:rsidP="00B12003">
      <w:pPr>
        <w:pStyle w:val="ae"/>
        <w:rPr>
          <w:rFonts w:eastAsiaTheme="minorEastAsia"/>
          <w:snapToGrid w:val="0"/>
          <w:color w:val="000000"/>
          <w:w w:val="0"/>
          <w:kern w:val="0"/>
          <w:sz w:val="0"/>
          <w:szCs w:val="0"/>
          <w:u w:color="000000"/>
          <w:bdr w:val="none" w:sz="0" w:space="0" w:color="000000"/>
          <w:shd w:val="clear" w:color="000000" w:fill="000000"/>
        </w:rPr>
      </w:pPr>
      <w:r>
        <w:rPr>
          <w:rFonts w:eastAsia="Times New Roman"/>
          <w:noProof/>
          <w:color w:val="000000"/>
          <w:w w:val="0"/>
          <w:kern w:val="0"/>
          <w:sz w:val="0"/>
          <w:szCs w:val="0"/>
          <w:u w:color="000000"/>
          <w:bdr w:val="none" w:sz="0" w:space="0" w:color="000000"/>
          <w:shd w:val="clear" w:color="000000" w:fill="000000"/>
        </w:rPr>
        <w:drawing>
          <wp:inline distT="0" distB="0" distL="0" distR="0" wp14:anchorId="6293AAC1" wp14:editId="560A954A">
            <wp:extent cx="2750758" cy="2520000"/>
            <wp:effectExtent l="0" t="0" r="0" b="0"/>
            <wp:docPr id="68" name="图片 68" descr="E:\惯性视觉导航\NAVIGATION\code_subfunction\PaperPlot\paperFigure\VNS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E:\惯性视觉导航\NAVIGATION\code_subfunction\PaperPlot\paperFigure\VNS姿态误差.emf"/>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Pr="00B12003">
        <w:rPr>
          <w:rFonts w:eastAsia="Times New Roman"/>
          <w:snapToGrid w:val="0"/>
          <w:color w:val="000000"/>
          <w:w w:val="0"/>
          <w:kern w:val="0"/>
          <w:sz w:val="0"/>
          <w:szCs w:val="0"/>
          <w:u w:color="000000"/>
          <w:bdr w:val="none" w:sz="0" w:space="0" w:color="000000"/>
          <w:shd w:val="clear" w:color="000000" w:fill="000000"/>
        </w:rPr>
        <w:t xml:space="preserve"> </w:t>
      </w:r>
      <w:r>
        <w:rPr>
          <w:rFonts w:eastAsia="Times New Roman"/>
          <w:noProof/>
          <w:color w:val="000000"/>
          <w:w w:val="0"/>
          <w:kern w:val="0"/>
          <w:sz w:val="0"/>
          <w:szCs w:val="0"/>
          <w:u w:color="000000"/>
          <w:bdr w:val="none" w:sz="0" w:space="0" w:color="000000"/>
          <w:shd w:val="clear" w:color="000000" w:fill="000000"/>
        </w:rPr>
        <w:drawing>
          <wp:inline distT="0" distB="0" distL="0" distR="0" wp14:anchorId="6F0E164A" wp14:editId="0A7A0FFE">
            <wp:extent cx="2750758" cy="2520000"/>
            <wp:effectExtent l="0" t="0" r="0" b="0"/>
            <wp:docPr id="69" name="图片 69" descr="E:\惯性视觉导航\NAVIGATION\code_subfunction\PaperPlot\paperFigure\dQT1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E:\惯性视觉导航\NAVIGATION\code_subfunction\PaperPlot\paperFigure\dQT1姿态误差.emf"/>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5577FE" w:rsidRPr="005577FE" w:rsidRDefault="005577FE" w:rsidP="00C42A0A">
      <w:pPr>
        <w:pStyle w:val="aff1"/>
        <w:ind w:firstLine="1535"/>
        <w:rPr>
          <w:rFonts w:eastAsiaTheme="minorEastAsia"/>
          <w:color w:val="000000"/>
          <w:kern w:val="0"/>
          <w:sz w:val="0"/>
          <w:szCs w:val="0"/>
          <w:shd w:val="clear" w:color="000000" w:fill="000000"/>
        </w:rPr>
      </w:pPr>
      <w:r w:rsidRPr="00686059">
        <w:rPr>
          <w:rFonts w:hint="eastAsia"/>
        </w:rPr>
        <w:t>(</w:t>
      </w:r>
      <w:r>
        <w:rPr>
          <w:rFonts w:hint="eastAsia"/>
        </w:rPr>
        <w:t>e</w:t>
      </w:r>
      <w:r w:rsidRPr="00686059">
        <w:rPr>
          <w:rFonts w:hint="eastAsia"/>
        </w:rPr>
        <w:t>)</w:t>
      </w:r>
      <w:r>
        <w:rPr>
          <w:rFonts w:hint="eastAsia"/>
        </w:rPr>
        <w:t>视觉姿态误差</w:t>
      </w:r>
      <w:r>
        <w:rPr>
          <w:rFonts w:hint="eastAsia"/>
        </w:rPr>
        <w:tab/>
      </w:r>
      <w:r>
        <w:rPr>
          <w:rFonts w:hint="eastAsia"/>
        </w:rPr>
        <w:tab/>
      </w:r>
      <w:r>
        <w:rPr>
          <w:rFonts w:hint="eastAsia"/>
        </w:rPr>
        <w:tab/>
        <w:t xml:space="preserve">    </w:t>
      </w:r>
      <w:r w:rsidR="008B6D6D">
        <w:rPr>
          <w:rFonts w:hint="eastAsia"/>
        </w:rPr>
        <w:t xml:space="preserve">             </w:t>
      </w:r>
      <w:r>
        <w:rPr>
          <w:rFonts w:hint="eastAsia"/>
        </w:rPr>
        <w:t xml:space="preserve">       (f)dQT1</w:t>
      </w:r>
      <w:r>
        <w:rPr>
          <w:rFonts w:hint="eastAsia"/>
        </w:rPr>
        <w:t>姿态误差</w:t>
      </w:r>
    </w:p>
    <w:p w:rsidR="00B12003" w:rsidRDefault="00B12003" w:rsidP="00057A04">
      <w:pPr>
        <w:pStyle w:val="aff"/>
        <w:spacing w:before="163" w:after="163"/>
      </w:pPr>
      <w:bookmarkStart w:id="260" w:name="_Toc405322777"/>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15</w:t>
      </w:r>
      <w:r w:rsidRPr="003E01C2">
        <w:fldChar w:fldCharType="end"/>
      </w:r>
      <w:r w:rsidRPr="003E01C2">
        <w:t xml:space="preserve"> </w:t>
      </w:r>
      <w:r>
        <w:rPr>
          <w:rFonts w:hint="eastAsia"/>
        </w:rPr>
        <w:t>地面实验</w:t>
      </w:r>
      <w:r>
        <w:rPr>
          <w:rFonts w:hint="eastAsia"/>
        </w:rPr>
        <w:t>SINS</w:t>
      </w:r>
      <w:r>
        <w:rPr>
          <w:rFonts w:hint="eastAsia"/>
        </w:rPr>
        <w:t>、</w:t>
      </w:r>
      <w:r>
        <w:rPr>
          <w:rFonts w:hint="eastAsia"/>
        </w:rPr>
        <w:t>VNS</w:t>
      </w:r>
      <w:r>
        <w:rPr>
          <w:rFonts w:hint="eastAsia"/>
        </w:rPr>
        <w:t>和</w:t>
      </w:r>
      <w:r>
        <w:rPr>
          <w:rFonts w:hint="eastAsia"/>
        </w:rPr>
        <w:t>dQT1</w:t>
      </w:r>
      <w:r>
        <w:rPr>
          <w:rFonts w:hint="eastAsia"/>
        </w:rPr>
        <w:t>位置和姿态误差</w:t>
      </w:r>
      <w:bookmarkEnd w:id="260"/>
    </w:p>
    <w:p w:rsidR="0060183F" w:rsidRPr="00C462A8" w:rsidRDefault="0060183F" w:rsidP="0060183F">
      <w:pPr>
        <w:ind w:firstLine="480"/>
      </w:pPr>
      <w:r>
        <w:fldChar w:fldCharType="begin"/>
      </w:r>
      <w:r>
        <w:instrText xml:space="preserve"> REF _Ref404632900 \h </w:instrText>
      </w:r>
      <w:r>
        <w:fldChar w:fldCharType="separate"/>
      </w:r>
      <w:r w:rsidR="008F6C4A">
        <w:rPr>
          <w:rFonts w:hint="eastAsia"/>
        </w:rPr>
        <w:t>表</w:t>
      </w:r>
      <w:r w:rsidR="008F6C4A">
        <w:t>6</w:t>
      </w:r>
      <w:r>
        <w:fldChar w:fldCharType="end"/>
      </w:r>
      <w:r>
        <w:rPr>
          <w:rFonts w:hint="eastAsia"/>
        </w:rPr>
        <w:t>给出了</w:t>
      </w:r>
      <w:r w:rsidR="00E93CFC">
        <w:rPr>
          <w:rFonts w:hint="eastAsia"/>
        </w:rPr>
        <w:t>地面模拟实验中</w:t>
      </w:r>
      <w:r>
        <w:rPr>
          <w:rFonts w:hint="eastAsia"/>
        </w:rPr>
        <w:t>惯性导航、视觉导航和</w:t>
      </w:r>
      <w:r w:rsidR="00E93CFC">
        <w:rPr>
          <w:rFonts w:hint="eastAsia"/>
        </w:rPr>
        <w:t>dQT1-INS/VNS</w:t>
      </w:r>
      <w:r>
        <w:rPr>
          <w:rFonts w:hint="eastAsia"/>
        </w:rPr>
        <w:t>方法</w:t>
      </w:r>
      <w:r w:rsidR="00E93CFC">
        <w:rPr>
          <w:rFonts w:hint="eastAsia"/>
        </w:rPr>
        <w:t>的绝对位置误差、终点相对位置误差和姿态误差。以相对位置误差作为位置精度指标，</w:t>
      </w:r>
      <w:r w:rsidR="00E93CFC">
        <w:rPr>
          <w:rFonts w:hint="eastAsia"/>
        </w:rPr>
        <w:t>dQT1-INS/VNS</w:t>
      </w:r>
      <w:r w:rsidR="00E93CFC">
        <w:rPr>
          <w:rFonts w:hint="eastAsia"/>
        </w:rPr>
        <w:t>的位置精度为</w:t>
      </w:r>
      <w:r w:rsidR="00E93CFC">
        <w:rPr>
          <w:rFonts w:hint="eastAsia"/>
        </w:rPr>
        <w:t>0.456%</w:t>
      </w:r>
      <w:r w:rsidR="00E93CFC">
        <w:rPr>
          <w:rFonts w:hint="eastAsia"/>
        </w:rPr>
        <w:t>，相比视觉导航的</w:t>
      </w:r>
      <w:bookmarkStart w:id="261" w:name="OLE_LINK25"/>
      <w:bookmarkStart w:id="262" w:name="OLE_LINK26"/>
      <w:r w:rsidR="00E93CFC">
        <w:rPr>
          <w:rFonts w:hint="eastAsia"/>
        </w:rPr>
        <w:t>1.615</w:t>
      </w:r>
      <w:bookmarkEnd w:id="261"/>
      <w:bookmarkEnd w:id="262"/>
      <w:r w:rsidR="00E93CFC">
        <w:rPr>
          <w:rFonts w:hint="eastAsia"/>
        </w:rPr>
        <w:t>%</w:t>
      </w:r>
      <w:r w:rsidR="00E93CFC">
        <w:rPr>
          <w:rFonts w:hint="eastAsia"/>
        </w:rPr>
        <w:t>提高了</w:t>
      </w:r>
      <w:r w:rsidR="00E93CFC">
        <w:rPr>
          <w:rFonts w:hint="eastAsia"/>
        </w:rPr>
        <w:t>71.76%</w:t>
      </w:r>
      <w:r w:rsidR="00E93CFC">
        <w:rPr>
          <w:rFonts w:hint="eastAsia"/>
        </w:rPr>
        <w:t>。</w:t>
      </w:r>
      <w:r w:rsidR="00E93CFC">
        <w:rPr>
          <w:rFonts w:hint="eastAsia"/>
        </w:rPr>
        <w:t>dQT1-INS/VNS</w:t>
      </w:r>
      <w:r w:rsidR="00E93CFC">
        <w:rPr>
          <w:rFonts w:hint="eastAsia"/>
        </w:rPr>
        <w:t>的俯仰和横滚精度与惯性导航接近，但是其航向</w:t>
      </w:r>
      <w:r w:rsidR="00E93CFC" w:rsidRPr="00E93CFC">
        <w:rPr>
          <w:rFonts w:hint="eastAsia"/>
        </w:rPr>
        <w:t>误差</w:t>
      </w:r>
      <w:r w:rsidR="00E93CFC" w:rsidRPr="00E93CFC">
        <w:rPr>
          <w:rFonts w:hint="eastAsia"/>
        </w:rPr>
        <w:t>0.810</w:t>
      </w:r>
      <w:r w:rsidR="00E93CFC" w:rsidRPr="00E93CFC">
        <w:t>°</w:t>
      </w:r>
      <w:r w:rsidR="00E93CFC" w:rsidRPr="00E93CFC">
        <w:rPr>
          <w:rFonts w:hint="eastAsia"/>
        </w:rPr>
        <w:t>远大于</w:t>
      </w:r>
      <w:r w:rsidR="00E93CFC">
        <w:rPr>
          <w:rFonts w:hint="eastAsia"/>
        </w:rPr>
        <w:t>惯性导航的</w:t>
      </w:r>
      <w:r w:rsidR="00E93CFC">
        <w:rPr>
          <w:rFonts w:hint="eastAsia"/>
        </w:rPr>
        <w:t>0.181</w:t>
      </w:r>
      <w:r w:rsidR="00E93CFC" w:rsidRPr="00936C09">
        <w:rPr>
          <w:rFonts w:eastAsia="华文楷体"/>
          <w:kern w:val="0"/>
          <w:sz w:val="22"/>
        </w:rPr>
        <w:t>°</w:t>
      </w:r>
      <w:r w:rsidR="00E93CFC">
        <w:rPr>
          <w:rFonts w:hint="eastAsia"/>
        </w:rPr>
        <w:t>。说明这种传统的</w:t>
      </w:r>
      <w:r w:rsidR="00E93CFC">
        <w:rPr>
          <w:rFonts w:hint="eastAsia"/>
        </w:rPr>
        <w:t>dQT1-INS/VNS</w:t>
      </w:r>
      <w:r w:rsidR="00E93CFC">
        <w:rPr>
          <w:rFonts w:hint="eastAsia"/>
        </w:rPr>
        <w:t>组合导航方法没能充分发挥惯性导航和视觉导航的优势，虽然通过使得组合导航的姿态精度高于视觉导航而提高了位置精度，但没有充分利用惯导的航向角方向的精度。</w:t>
      </w:r>
    </w:p>
    <w:p w:rsidR="00B12003" w:rsidRPr="00936C09" w:rsidRDefault="00B12003" w:rsidP="009D2F74">
      <w:pPr>
        <w:pStyle w:val="aff0"/>
      </w:pPr>
      <w:bookmarkStart w:id="263" w:name="_Ref404632900"/>
      <w:bookmarkStart w:id="264" w:name="_Toc405322675"/>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6</w:t>
      </w:r>
      <w:r>
        <w:fldChar w:fldCharType="end"/>
      </w:r>
      <w:bookmarkEnd w:id="263"/>
      <w:r>
        <w:rPr>
          <w:rFonts w:hint="eastAsia"/>
        </w:rPr>
        <w:t xml:space="preserve"> </w:t>
      </w:r>
      <w:r>
        <w:rPr>
          <w:rFonts w:hint="eastAsia"/>
        </w:rPr>
        <w:t>地面</w:t>
      </w:r>
      <w:r w:rsidRPr="00936C09">
        <w:t>实验</w:t>
      </w:r>
      <w:r>
        <w:rPr>
          <w:rFonts w:hint="eastAsia"/>
        </w:rPr>
        <w:t>SINS</w:t>
      </w:r>
      <w:r>
        <w:rPr>
          <w:rFonts w:hint="eastAsia"/>
        </w:rPr>
        <w:t>、</w:t>
      </w:r>
      <w:r>
        <w:rPr>
          <w:rFonts w:hint="eastAsia"/>
        </w:rPr>
        <w:t>VNS</w:t>
      </w:r>
      <w:r w:rsidR="000F02C8">
        <w:rPr>
          <w:rFonts w:hint="eastAsia"/>
        </w:rPr>
        <w:t>和</w:t>
      </w:r>
      <w:r>
        <w:rPr>
          <w:rFonts w:hint="eastAsia"/>
        </w:rPr>
        <w:t>dQT1</w:t>
      </w:r>
      <w:r w:rsidRPr="00936C09">
        <w:t>终点位置和姿态误差</w:t>
      </w:r>
      <w:bookmarkEnd w:id="264"/>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B12003" w:rsidRPr="00936C09" w:rsidTr="00D95E5F">
        <w:trPr>
          <w:cantSplit/>
          <w:trHeight w:val="361"/>
          <w:jc w:val="center"/>
        </w:trPr>
        <w:tc>
          <w:tcPr>
            <w:tcW w:w="2268" w:type="dxa"/>
            <w:vMerge w:val="restart"/>
            <w:tcBorders>
              <w:top w:val="single" w:sz="12" w:space="0" w:color="auto"/>
            </w:tcBorders>
            <w:shd w:val="clear" w:color="auto" w:fill="auto"/>
            <w:vAlign w:val="center"/>
          </w:tcPr>
          <w:p w:rsidR="00B12003" w:rsidRPr="00936C09" w:rsidRDefault="00B12003" w:rsidP="00A51924">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B12003" w:rsidRPr="00936C09" w:rsidRDefault="00B12003" w:rsidP="00A51924">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B12003" w:rsidRPr="00936C09" w:rsidRDefault="00B12003" w:rsidP="00A51924">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B12003" w:rsidRPr="00936C09" w:rsidTr="00D95E5F">
        <w:trPr>
          <w:cantSplit/>
          <w:trHeight w:val="148"/>
          <w:jc w:val="center"/>
        </w:trPr>
        <w:tc>
          <w:tcPr>
            <w:tcW w:w="2268" w:type="dxa"/>
            <w:vMerge/>
            <w:tcBorders>
              <w:bottom w:val="single" w:sz="4" w:space="0" w:color="auto"/>
            </w:tcBorders>
            <w:shd w:val="clear" w:color="auto" w:fill="auto"/>
            <w:vAlign w:val="center"/>
          </w:tcPr>
          <w:p w:rsidR="00B12003" w:rsidRPr="00936C09" w:rsidRDefault="00B12003" w:rsidP="00A51924">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B12003" w:rsidRPr="00936C09" w:rsidRDefault="00B12003" w:rsidP="00A51924">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9D3196" w:rsidRPr="00936C09" w:rsidTr="00D95E5F">
        <w:trPr>
          <w:cantSplit/>
          <w:trHeight w:val="493"/>
          <w:jc w:val="center"/>
        </w:trPr>
        <w:tc>
          <w:tcPr>
            <w:tcW w:w="2268" w:type="dxa"/>
            <w:tcBorders>
              <w:top w:val="single" w:sz="4" w:space="0" w:color="auto"/>
              <w:bottom w:val="nil"/>
            </w:tcBorders>
            <w:shd w:val="clear" w:color="auto" w:fill="auto"/>
            <w:vAlign w:val="center"/>
          </w:tcPr>
          <w:p w:rsidR="009D3196" w:rsidRPr="00936C09" w:rsidRDefault="009D3196" w:rsidP="00A51924">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59906</w:t>
            </w:r>
          </w:p>
        </w:tc>
        <w:tc>
          <w:tcPr>
            <w:tcW w:w="1134" w:type="dxa"/>
            <w:tcBorders>
              <w:top w:val="single" w:sz="4" w:space="0" w:color="auto"/>
              <w:bottom w:val="nil"/>
            </w:tcBorders>
            <w:shd w:val="clear" w:color="auto" w:fill="auto"/>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1450.9</w:t>
            </w:r>
          </w:p>
        </w:tc>
        <w:tc>
          <w:tcPr>
            <w:tcW w:w="1178" w:type="dxa"/>
            <w:tcBorders>
              <w:top w:val="single" w:sz="4" w:space="0" w:color="auto"/>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1.935</w:t>
            </w:r>
          </w:p>
        </w:tc>
        <w:tc>
          <w:tcPr>
            <w:tcW w:w="1178" w:type="dxa"/>
            <w:tcBorders>
              <w:top w:val="single" w:sz="4" w:space="0" w:color="auto"/>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-0.946</w:t>
            </w:r>
          </w:p>
        </w:tc>
        <w:tc>
          <w:tcPr>
            <w:tcW w:w="1178" w:type="dxa"/>
            <w:tcBorders>
              <w:top w:val="single" w:sz="4" w:space="0" w:color="auto"/>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0.181</w:t>
            </w:r>
          </w:p>
        </w:tc>
      </w:tr>
      <w:tr w:rsidR="009D3196" w:rsidRPr="00936C09" w:rsidTr="00D95E5F">
        <w:trPr>
          <w:cantSplit/>
          <w:trHeight w:val="383"/>
          <w:jc w:val="center"/>
        </w:trPr>
        <w:tc>
          <w:tcPr>
            <w:tcW w:w="2268" w:type="dxa"/>
            <w:tcBorders>
              <w:top w:val="nil"/>
              <w:bottom w:val="nil"/>
            </w:tcBorders>
            <w:shd w:val="clear" w:color="auto" w:fill="auto"/>
            <w:vAlign w:val="center"/>
          </w:tcPr>
          <w:p w:rsidR="009D3196" w:rsidRPr="00936C09" w:rsidRDefault="009D3196" w:rsidP="00A51924">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66.706</w:t>
            </w:r>
          </w:p>
        </w:tc>
        <w:tc>
          <w:tcPr>
            <w:tcW w:w="1134" w:type="dxa"/>
            <w:tcBorders>
              <w:top w:val="nil"/>
              <w:bottom w:val="nil"/>
            </w:tcBorders>
            <w:shd w:val="clear" w:color="auto" w:fill="auto"/>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1.615</w:t>
            </w:r>
          </w:p>
        </w:tc>
        <w:tc>
          <w:tcPr>
            <w:tcW w:w="1178" w:type="dxa"/>
            <w:tcBorders>
              <w:top w:val="nil"/>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6.075</w:t>
            </w:r>
          </w:p>
        </w:tc>
        <w:tc>
          <w:tcPr>
            <w:tcW w:w="1178" w:type="dxa"/>
            <w:tcBorders>
              <w:top w:val="nil"/>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12.176</w:t>
            </w:r>
          </w:p>
        </w:tc>
        <w:tc>
          <w:tcPr>
            <w:tcW w:w="1178" w:type="dxa"/>
            <w:tcBorders>
              <w:top w:val="nil"/>
              <w:bottom w:val="nil"/>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17.681</w:t>
            </w:r>
          </w:p>
        </w:tc>
      </w:tr>
      <w:tr w:rsidR="009D3196" w:rsidRPr="00936C09" w:rsidTr="00D95E5F">
        <w:trPr>
          <w:cantSplit/>
          <w:trHeight w:val="493"/>
          <w:jc w:val="center"/>
        </w:trPr>
        <w:tc>
          <w:tcPr>
            <w:tcW w:w="2268" w:type="dxa"/>
            <w:tcBorders>
              <w:top w:val="nil"/>
              <w:bottom w:val="single" w:sz="12" w:space="0" w:color="auto"/>
            </w:tcBorders>
            <w:shd w:val="clear" w:color="auto" w:fill="auto"/>
            <w:vAlign w:val="center"/>
          </w:tcPr>
          <w:p w:rsidR="009D3196" w:rsidRPr="00936C09" w:rsidRDefault="00D95E5F" w:rsidP="002B44EB">
            <w:pPr>
              <w:keepNext/>
              <w:snapToGrid w:val="0"/>
              <w:ind w:firstLine="440"/>
              <w:jc w:val="center"/>
              <w:rPr>
                <w:rFonts w:eastAsia="华文楷体"/>
                <w:sz w:val="22"/>
              </w:rPr>
            </w:pPr>
            <w:r>
              <w:rPr>
                <w:rFonts w:eastAsia="华文楷体"/>
                <w:sz w:val="22"/>
              </w:rPr>
              <w:t>dQT</w:t>
            </w:r>
            <w:r>
              <w:rPr>
                <w:rFonts w:eastAsia="华文楷体" w:hint="eastAsia"/>
                <w:sz w:val="22"/>
              </w:rPr>
              <w:t>1-INS/VNS</w:t>
            </w:r>
          </w:p>
        </w:tc>
        <w:tc>
          <w:tcPr>
            <w:tcW w:w="1134" w:type="dxa"/>
            <w:tcBorders>
              <w:top w:val="nil"/>
              <w:bottom w:val="single" w:sz="12" w:space="0" w:color="auto"/>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18.845</w:t>
            </w:r>
          </w:p>
        </w:tc>
        <w:tc>
          <w:tcPr>
            <w:tcW w:w="1134" w:type="dxa"/>
            <w:tcBorders>
              <w:top w:val="nil"/>
              <w:bottom w:val="single" w:sz="12" w:space="0" w:color="auto"/>
            </w:tcBorders>
            <w:shd w:val="clear" w:color="auto" w:fill="auto"/>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0.456</w:t>
            </w:r>
          </w:p>
        </w:tc>
        <w:tc>
          <w:tcPr>
            <w:tcW w:w="1178" w:type="dxa"/>
            <w:tcBorders>
              <w:top w:val="nil"/>
              <w:bottom w:val="single" w:sz="12" w:space="0" w:color="auto"/>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1.649</w:t>
            </w:r>
          </w:p>
        </w:tc>
        <w:tc>
          <w:tcPr>
            <w:tcW w:w="1178" w:type="dxa"/>
            <w:tcBorders>
              <w:top w:val="nil"/>
              <w:bottom w:val="single" w:sz="12" w:space="0" w:color="auto"/>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-1.464</w:t>
            </w:r>
          </w:p>
        </w:tc>
        <w:tc>
          <w:tcPr>
            <w:tcW w:w="1178" w:type="dxa"/>
            <w:tcBorders>
              <w:top w:val="nil"/>
              <w:bottom w:val="single" w:sz="12" w:space="0" w:color="auto"/>
            </w:tcBorders>
            <w:vAlign w:val="center"/>
          </w:tcPr>
          <w:p w:rsidR="009D3196" w:rsidRPr="00936C09" w:rsidRDefault="009D3196" w:rsidP="00A51924">
            <w:pPr>
              <w:keepNext/>
              <w:keepLines/>
              <w:widowControl/>
              <w:suppressAutoHyphens/>
              <w:snapToGrid w:val="0"/>
              <w:spacing w:line="240" w:lineRule="exact"/>
              <w:ind w:firstLineChars="100" w:firstLine="220"/>
              <w:jc w:val="center"/>
              <w:rPr>
                <w:rFonts w:eastAsia="华文楷体"/>
                <w:sz w:val="22"/>
              </w:rPr>
            </w:pPr>
            <w:r w:rsidRPr="00936C09">
              <w:rPr>
                <w:rFonts w:eastAsia="华文楷体"/>
                <w:sz w:val="22"/>
              </w:rPr>
              <w:t>0.810</w:t>
            </w:r>
          </w:p>
        </w:tc>
      </w:tr>
    </w:tbl>
    <w:p w:rsidR="0072437D" w:rsidRDefault="0096077E" w:rsidP="000D66D4">
      <w:pPr>
        <w:pStyle w:val="20"/>
        <w:numPr>
          <w:ilvl w:val="0"/>
          <w:numId w:val="10"/>
        </w:numPr>
        <w:spacing w:before="163" w:after="163"/>
      </w:pPr>
      <w:bookmarkStart w:id="265" w:name="_Toc404697795"/>
      <w:bookmarkStart w:id="266" w:name="_Toc404697853"/>
      <w:bookmarkStart w:id="267" w:name="_Toc404874251"/>
      <w:bookmarkStart w:id="268" w:name="_Toc404879652"/>
      <w:bookmarkStart w:id="269" w:name="_Toc405412136"/>
      <w:r w:rsidRPr="00270994">
        <w:t>以</w:t>
      </w:r>
      <w:r w:rsidR="00864095" w:rsidRPr="00270994">
        <w:t>相对运动参数差为</w:t>
      </w:r>
      <w:r w:rsidR="00B473CC" w:rsidRPr="00270994">
        <w:t>量测量</w:t>
      </w:r>
      <w:r w:rsidR="00864095" w:rsidRPr="00270994">
        <w:t>的</w:t>
      </w:r>
      <w:r w:rsidR="00E9176D" w:rsidRPr="00270994">
        <w:t>INS/VNS</w:t>
      </w:r>
      <w:r w:rsidR="0072437D" w:rsidRPr="00270994">
        <w:t>量测模型</w:t>
      </w:r>
      <w:r w:rsidR="00E9176D" w:rsidRPr="00270994">
        <w:t>改进方法</w:t>
      </w:r>
      <w:bookmarkEnd w:id="265"/>
      <w:bookmarkEnd w:id="266"/>
      <w:bookmarkEnd w:id="267"/>
      <w:bookmarkEnd w:id="268"/>
      <w:bookmarkEnd w:id="269"/>
    </w:p>
    <w:p w:rsidR="007A667C" w:rsidRPr="007A667C" w:rsidRDefault="00BD047A" w:rsidP="00BD047A">
      <w:pPr>
        <w:ind w:firstLine="480"/>
      </w:pPr>
      <w:r>
        <w:rPr>
          <w:rFonts w:hint="eastAsia"/>
        </w:rPr>
        <w:t>为了解决</w:t>
      </w:r>
      <w:r>
        <w:rPr>
          <w:rFonts w:hint="eastAsia"/>
        </w:rPr>
        <w:t>3.2</w:t>
      </w:r>
      <w:r>
        <w:rPr>
          <w:rFonts w:hint="eastAsia"/>
        </w:rPr>
        <w:t>节以惯性与视觉相对运动参数差为量测量的传统量测模型中，</w:t>
      </w:r>
      <w:r w:rsidRPr="00270994">
        <w:rPr>
          <w:position w:val="-14"/>
        </w:rPr>
        <w:object w:dxaOrig="680" w:dyaOrig="400">
          <v:shape id="_x0000_i1492" type="#_x0000_t75" style="width:34.65pt;height:19.35pt" o:ole="">
            <v:imagedata r:id="rId1017" o:title=""/>
          </v:shape>
          <o:OLEObject Type="Embed" ProgID="Equation.DSMT4" ShapeID="_x0000_i1492" DrawAspect="Content" ObjectID="_1480348262" r:id="rId1018"/>
        </w:object>
      </w:r>
      <w:r w:rsidRPr="00270994">
        <w:t>的误差分析过程近似处理较大的问题</w:t>
      </w:r>
      <w:r>
        <w:rPr>
          <w:rFonts w:hint="eastAsia"/>
        </w:rPr>
        <w:t>，</w:t>
      </w:r>
      <w:r w:rsidRPr="00BD047A">
        <w:rPr>
          <w:rFonts w:hint="eastAsia"/>
        </w:rPr>
        <w:t>提出一种新的</w:t>
      </w:r>
      <w:r w:rsidRPr="00270994">
        <w:rPr>
          <w:position w:val="-14"/>
        </w:rPr>
        <w:object w:dxaOrig="680" w:dyaOrig="400">
          <v:shape id="_x0000_i1493" type="#_x0000_t75" style="width:34.65pt;height:19.35pt" o:ole="">
            <v:imagedata r:id="rId1017" o:title=""/>
          </v:shape>
          <o:OLEObject Type="Embed" ProgID="Equation.DSMT4" ShapeID="_x0000_i1493" DrawAspect="Content" ObjectID="_1480348263" r:id="rId1019"/>
        </w:object>
      </w:r>
      <w:r w:rsidRPr="00BD047A">
        <w:rPr>
          <w:rFonts w:hint="eastAsia"/>
        </w:rPr>
        <w:t>误差分析方法，并建立了相应的改进量测方程。</w:t>
      </w:r>
      <w:r>
        <w:rPr>
          <w:rFonts w:hint="eastAsia"/>
        </w:rPr>
        <w:t>状态方程与量测量的计算方法与</w:t>
      </w:r>
      <w:r>
        <w:rPr>
          <w:rFonts w:hint="eastAsia"/>
        </w:rPr>
        <w:t>3.2</w:t>
      </w:r>
      <w:r>
        <w:rPr>
          <w:rFonts w:hint="eastAsia"/>
        </w:rPr>
        <w:t>节一致。</w:t>
      </w:r>
    </w:p>
    <w:p w:rsidR="00BB091B" w:rsidRPr="00270994" w:rsidRDefault="007A667C" w:rsidP="0007076C">
      <w:pPr>
        <w:pStyle w:val="30"/>
        <w:numPr>
          <w:ilvl w:val="0"/>
          <w:numId w:val="13"/>
        </w:numPr>
        <w:spacing w:before="163" w:after="163"/>
        <w:ind w:left="660" w:right="240"/>
      </w:pPr>
      <w:bookmarkStart w:id="270" w:name="_Toc404697796"/>
      <w:bookmarkStart w:id="271" w:name="_Toc404697854"/>
      <w:bookmarkStart w:id="272" w:name="_Toc404874252"/>
      <w:bookmarkStart w:id="273" w:name="_Toc404879653"/>
      <w:bookmarkStart w:id="274" w:name="_Toc405412137"/>
      <w:r>
        <w:t>改进的</w:t>
      </w:r>
      <w:r>
        <w:rPr>
          <w:rFonts w:hint="eastAsia"/>
        </w:rPr>
        <w:t>量</w:t>
      </w:r>
      <w:r w:rsidR="00BB091B" w:rsidRPr="00270994">
        <w:t>测模型</w:t>
      </w:r>
      <w:bookmarkEnd w:id="270"/>
      <w:bookmarkEnd w:id="271"/>
      <w:bookmarkEnd w:id="272"/>
      <w:bookmarkEnd w:id="273"/>
      <w:bookmarkEnd w:id="274"/>
    </w:p>
    <w:p w:rsidR="00BB091B" w:rsidRPr="00270994" w:rsidRDefault="00BB091B" w:rsidP="00F87747">
      <w:pPr>
        <w:ind w:firstLine="480"/>
      </w:pPr>
      <w:r w:rsidRPr="00270994">
        <w:t>针对传统</w:t>
      </w:r>
      <w:r w:rsidRPr="00270994">
        <w:rPr>
          <w:position w:val="-14"/>
        </w:rPr>
        <w:object w:dxaOrig="260" w:dyaOrig="380">
          <v:shape id="_x0000_i1494" type="#_x0000_t75" style="width:13.35pt;height:19.35pt" o:ole="">
            <v:imagedata r:id="rId1020" o:title=""/>
          </v:shape>
          <o:OLEObject Type="Embed" ProgID="Equation.DSMT4" ShapeID="_x0000_i1494" DrawAspect="Content" ObjectID="_1480348264" r:id="rId1021"/>
        </w:object>
      </w:r>
      <w:r w:rsidRPr="00270994">
        <w:t>观测模型中</w:t>
      </w:r>
      <w:r w:rsidRPr="00270994">
        <w:rPr>
          <w:position w:val="-14"/>
        </w:rPr>
        <w:object w:dxaOrig="680" w:dyaOrig="400">
          <v:shape id="_x0000_i1495" type="#_x0000_t75" style="width:34.65pt;height:19.35pt" o:ole="">
            <v:imagedata r:id="rId1017" o:title=""/>
          </v:shape>
          <o:OLEObject Type="Embed" ProgID="Equation.DSMT4" ShapeID="_x0000_i1495" DrawAspect="Content" ObjectID="_1480348265" r:id="rId1022"/>
        </w:object>
      </w:r>
      <w:r w:rsidRPr="00270994">
        <w:t>的误差分析过程近似处理较大的问题，基于惯性姿态四元数误差</w:t>
      </w:r>
      <w:r w:rsidRPr="00270994">
        <w:rPr>
          <w:position w:val="-12"/>
        </w:rPr>
        <w:object w:dxaOrig="560" w:dyaOrig="360">
          <v:shape id="_x0000_i1496" type="#_x0000_t75" style="width:27.35pt;height:18.65pt" o:ole="">
            <v:imagedata r:id="rId1023" o:title=""/>
          </v:shape>
          <o:OLEObject Type="Embed" ProgID="Equation.DSMT4" ShapeID="_x0000_i1496" DrawAspect="Content" ObjectID="_1480348266" r:id="rId1024"/>
        </w:object>
      </w:r>
      <w:r w:rsidRPr="00270994">
        <w:t>与平台失准角</w:t>
      </w:r>
      <w:r w:rsidRPr="00270994">
        <w:rPr>
          <w:position w:val="-10"/>
        </w:rPr>
        <w:object w:dxaOrig="200" w:dyaOrig="320">
          <v:shape id="_x0000_i1497" type="#_x0000_t75" style="width:10pt;height:16pt" o:ole="">
            <v:imagedata r:id="rId1025" o:title=""/>
          </v:shape>
          <o:OLEObject Type="Embed" ProgID="Equation.DSMT4" ShapeID="_x0000_i1497" DrawAspect="Content" ObjectID="_1480348267" r:id="rId1026"/>
        </w:object>
      </w:r>
      <w:r w:rsidRPr="00270994">
        <w:t>的精确关系</w:t>
      </w:r>
      <w:r w:rsidR="00060300">
        <w:fldChar w:fldCharType="begin"/>
      </w:r>
      <w:r w:rsidR="00060300">
        <w:instrText xml:space="preserve"> GOTOBUTTON ZEqnNum515527  \* MERGEFORMAT </w:instrText>
      </w:r>
      <w:r w:rsidR="00060300">
        <w:fldChar w:fldCharType="begin"/>
      </w:r>
      <w:r w:rsidR="00060300">
        <w:instrText xml:space="preserve"> REF ZEqnNum515527 \* Charformat \! \* MERGEFORMAT </w:instrText>
      </w:r>
      <w:r w:rsidR="00060300">
        <w:fldChar w:fldCharType="separate"/>
      </w:r>
      <w:r w:rsidR="008F6C4A" w:rsidRPr="008F6C4A">
        <w:instrText>(2.30)</w:instrText>
      </w:r>
      <w:r w:rsidR="00060300">
        <w:fldChar w:fldCharType="end"/>
      </w:r>
      <w:r w:rsidR="00060300">
        <w:fldChar w:fldCharType="end"/>
      </w:r>
      <w:r w:rsidRPr="00270994">
        <w:t>提出一种新的</w:t>
      </w:r>
      <w:r w:rsidRPr="00270994">
        <w:rPr>
          <w:position w:val="-14"/>
        </w:rPr>
        <w:object w:dxaOrig="260" w:dyaOrig="380">
          <v:shape id="_x0000_i1498" type="#_x0000_t75" style="width:13.35pt;height:19.35pt" o:ole="">
            <v:imagedata r:id="rId1020" o:title=""/>
          </v:shape>
          <o:OLEObject Type="Embed" ProgID="Equation.DSMT4" ShapeID="_x0000_i1498" DrawAspect="Content" ObjectID="_1480348268" r:id="rId1027"/>
        </w:object>
      </w:r>
      <w:r w:rsidRPr="00270994">
        <w:t>误差分析方法。新的</w:t>
      </w:r>
      <w:r w:rsidRPr="00270994">
        <w:rPr>
          <w:position w:val="-14"/>
        </w:rPr>
        <w:object w:dxaOrig="680" w:dyaOrig="400">
          <v:shape id="_x0000_i1499" type="#_x0000_t75" style="width:34.65pt;height:19.35pt" o:ole="">
            <v:imagedata r:id="rId1028" o:title=""/>
          </v:shape>
          <o:OLEObject Type="Embed" ProgID="Equation.DSMT4" ShapeID="_x0000_i1499" DrawAspect="Content" ObjectID="_1480348269" r:id="rId1029"/>
        </w:object>
      </w:r>
      <w:r w:rsidRPr="00270994">
        <w:t>误差表达式为：</w:t>
      </w:r>
    </w:p>
    <w:p w:rsidR="00BB091B" w:rsidRPr="00270994" w:rsidRDefault="00BB091B" w:rsidP="00F87747">
      <w:pPr>
        <w:pStyle w:val="12"/>
        <w:snapToGrid/>
        <w:ind w:firstLineChars="0" w:firstLine="420"/>
      </w:pPr>
      <w:r w:rsidRPr="00270994">
        <w:tab/>
      </w:r>
      <w:r w:rsidRPr="00270994">
        <w:object w:dxaOrig="5520" w:dyaOrig="1280">
          <v:shape id="_x0000_i1500" type="#_x0000_t75" style="width:276pt;height:64pt" o:ole="">
            <v:imagedata r:id="rId1030" o:title=""/>
          </v:shape>
          <o:OLEObject Type="Embed" ProgID="Equation.DSMT4" ShapeID="_x0000_i1500" DrawAspect="Content" ObjectID="_1480348270" r:id="rId1031"/>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bookmarkStart w:id="275" w:name="ZEqnNum569039"/>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29</w:instrText>
        </w:r>
      </w:fldSimple>
      <w:r w:rsidR="007A667C" w:rsidRPr="00270994">
        <w:instrText>)</w:instrText>
      </w:r>
      <w:bookmarkEnd w:id="275"/>
      <w:r w:rsidR="007A667C" w:rsidRPr="00270994">
        <w:fldChar w:fldCharType="end"/>
      </w:r>
    </w:p>
    <w:p w:rsidR="007A667C" w:rsidRPr="00270994" w:rsidRDefault="00BB091B" w:rsidP="00F87747">
      <w:pPr>
        <w:ind w:firstLine="480"/>
      </w:pPr>
      <w:r w:rsidRPr="00270994">
        <w:t>结合式</w:t>
      </w:r>
      <w:r w:rsidR="00BD047A">
        <w:fldChar w:fldCharType="begin"/>
      </w:r>
      <w:r w:rsidR="00BD047A">
        <w:instrText xml:space="preserve"> GOTOBUTTON ZEqnNum337016  \* MERGEFORMAT </w:instrText>
      </w:r>
      <w:r w:rsidR="00BD047A">
        <w:fldChar w:fldCharType="begin"/>
      </w:r>
      <w:r w:rsidR="00BD047A">
        <w:instrText xml:space="preserve"> REF ZEqnNum337016 \* Charformat \! \* MERGEFORMAT </w:instrText>
      </w:r>
      <w:r w:rsidR="00BD047A">
        <w:fldChar w:fldCharType="separate"/>
      </w:r>
      <w:r w:rsidR="008F6C4A" w:rsidRPr="00270994">
        <w:instrText>(</w:instrText>
      </w:r>
      <w:r w:rsidR="008F6C4A">
        <w:instrText>3</w:instrText>
      </w:r>
      <w:r w:rsidR="008F6C4A" w:rsidRPr="00270994">
        <w:instrText>.</w:instrText>
      </w:r>
      <w:r w:rsidR="008F6C4A">
        <w:instrText>15</w:instrText>
      </w:r>
      <w:r w:rsidR="008F6C4A" w:rsidRPr="00270994">
        <w:instrText>)</w:instrText>
      </w:r>
      <w:r w:rsidR="00BD047A">
        <w:fldChar w:fldCharType="end"/>
      </w:r>
      <w:r w:rsidR="00BD047A">
        <w:fldChar w:fldCharType="end"/>
      </w:r>
      <w:r w:rsidRPr="00270994">
        <w:t>与式</w:t>
      </w:r>
      <w:r w:rsidR="00BD047A">
        <w:fldChar w:fldCharType="begin"/>
      </w:r>
      <w:r w:rsidR="00BD047A">
        <w:instrText xml:space="preserve"> GOTOBUTTON ZEqnNum569039  \* MERGEFORMAT </w:instrText>
      </w:r>
      <w:r w:rsidR="00BD047A">
        <w:fldChar w:fldCharType="begin"/>
      </w:r>
      <w:r w:rsidR="00BD047A">
        <w:instrText xml:space="preserve"> REF ZEqnNum569039 \* Charformat \! \* MERGEFORMAT </w:instrText>
      </w:r>
      <w:r w:rsidR="00BD047A">
        <w:fldChar w:fldCharType="separate"/>
      </w:r>
      <w:r w:rsidR="008F6C4A" w:rsidRPr="00270994">
        <w:instrText>(</w:instrText>
      </w:r>
      <w:r w:rsidR="008F6C4A">
        <w:instrText>3</w:instrText>
      </w:r>
      <w:r w:rsidR="008F6C4A" w:rsidRPr="00270994">
        <w:instrText>.</w:instrText>
      </w:r>
      <w:r w:rsidR="008F6C4A">
        <w:instrText>29</w:instrText>
      </w:r>
      <w:r w:rsidR="008F6C4A" w:rsidRPr="00270994">
        <w:instrText>)</w:instrText>
      </w:r>
      <w:r w:rsidR="00BD047A">
        <w:fldChar w:fldCharType="end"/>
      </w:r>
      <w:r w:rsidR="00BD047A">
        <w:fldChar w:fldCharType="end"/>
      </w:r>
      <w:r w:rsidRPr="00270994">
        <w:t>，可得新的相对旋转四元数误差表达式如下：</w:t>
      </w:r>
    </w:p>
    <w:p w:rsidR="00BB091B" w:rsidRPr="00270994" w:rsidRDefault="00BB091B" w:rsidP="00F87747">
      <w:pPr>
        <w:pStyle w:val="MTDisplayEquation"/>
        <w:textAlignment w:val="auto"/>
      </w:pPr>
      <w:r w:rsidRPr="00270994">
        <w:tab/>
      </w:r>
      <w:r w:rsidR="00A8773B" w:rsidRPr="00270994">
        <w:rPr>
          <w:position w:val="-140"/>
        </w:rPr>
        <w:object w:dxaOrig="7839" w:dyaOrig="2920">
          <v:shape id="_x0000_i1501" type="#_x0000_t75" style="width:393.35pt;height:146pt" o:ole="">
            <v:imagedata r:id="rId1032" o:title=""/>
          </v:shape>
          <o:OLEObject Type="Embed" ProgID="Equation.DSMT4" ShapeID="_x0000_i1501" DrawAspect="Content" ObjectID="_1480348271" r:id="rId1033"/>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bookmarkStart w:id="276" w:name="ZEqnNum279974"/>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30</w:instrText>
        </w:r>
      </w:fldSimple>
      <w:r w:rsidR="007A667C" w:rsidRPr="00270994">
        <w:instrText>)</w:instrText>
      </w:r>
      <w:bookmarkEnd w:id="276"/>
      <w:r w:rsidR="007A667C" w:rsidRPr="00270994">
        <w:fldChar w:fldCharType="end"/>
      </w:r>
    </w:p>
    <w:p w:rsidR="00BB091B" w:rsidRPr="00270994" w:rsidRDefault="00BB091B" w:rsidP="00F87747">
      <w:pPr>
        <w:pStyle w:val="MTDisplayEquation"/>
      </w:pPr>
      <w:r w:rsidRPr="00270994">
        <w:t>其中，根据四元数乘法规则，函数</w:t>
      </w:r>
      <w:r w:rsidRPr="00270994">
        <w:rPr>
          <w:position w:val="-10"/>
        </w:rPr>
        <w:object w:dxaOrig="620" w:dyaOrig="320">
          <v:shape id="_x0000_i1502" type="#_x0000_t75" style="width:31.35pt;height:16.65pt" o:ole="">
            <v:imagedata r:id="rId1034" o:title=""/>
          </v:shape>
          <o:OLEObject Type="Embed" ProgID="Equation.DSMT4" ShapeID="_x0000_i1502" DrawAspect="Content" ObjectID="_1480348272" r:id="rId1035"/>
        </w:object>
      </w:r>
      <w:r w:rsidRPr="00270994">
        <w:t>和</w:t>
      </w:r>
      <w:r w:rsidRPr="00270994">
        <w:rPr>
          <w:position w:val="-10"/>
        </w:rPr>
        <w:object w:dxaOrig="700" w:dyaOrig="360">
          <v:shape id="_x0000_i1503" type="#_x0000_t75" style="width:35.35pt;height:18.65pt" o:ole="">
            <v:imagedata r:id="rId1036" o:title=""/>
          </v:shape>
          <o:OLEObject Type="Embed" ProgID="Equation.DSMT4" ShapeID="_x0000_i1503" DrawAspect="Content" ObjectID="_1480348273" r:id="rId1037"/>
        </w:object>
      </w:r>
      <w:r w:rsidRPr="00270994">
        <w:t>的定义分别为：</w:t>
      </w:r>
    </w:p>
    <w:p w:rsidR="00BB091B" w:rsidRPr="00270994" w:rsidRDefault="00BB091B" w:rsidP="004C64FB">
      <w:pPr>
        <w:pStyle w:val="12"/>
        <w:snapToGrid/>
        <w:ind w:firstLine="480"/>
      </w:pPr>
      <w:r w:rsidRPr="00270994">
        <w:lastRenderedPageBreak/>
        <w:tab/>
      </w:r>
      <w:r w:rsidRPr="00270994">
        <w:object w:dxaOrig="5899" w:dyaOrig="840">
          <v:shape id="_x0000_i1504" type="#_x0000_t75" style="width:294.65pt;height:42pt" o:ole="">
            <v:imagedata r:id="rId1038" o:title=""/>
          </v:shape>
          <o:OLEObject Type="Embed" ProgID="Equation.DSMT4" ShapeID="_x0000_i1504" DrawAspect="Content" ObjectID="_1480348274" r:id="rId1039"/>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31</w:instrText>
        </w:r>
      </w:fldSimple>
      <w:r w:rsidR="007A667C" w:rsidRPr="00270994">
        <w:instrText>)</w:instrText>
      </w:r>
      <w:r w:rsidR="007A667C" w:rsidRPr="00270994">
        <w:fldChar w:fldCharType="end"/>
      </w:r>
    </w:p>
    <w:p w:rsidR="00BB091B" w:rsidRPr="00270994" w:rsidRDefault="00BB091B" w:rsidP="00F87747">
      <w:pPr>
        <w:ind w:firstLine="480"/>
      </w:pPr>
      <w:r w:rsidRPr="00270994">
        <w:t>得到改进的相对旋转差</w:t>
      </w:r>
      <w:r w:rsidRPr="00270994">
        <w:rPr>
          <w:position w:val="-14"/>
        </w:rPr>
        <w:object w:dxaOrig="260" w:dyaOrig="380">
          <v:shape id="_x0000_i1505" type="#_x0000_t75" style="width:13.35pt;height:19.35pt" o:ole="">
            <v:imagedata r:id="rId1020" o:title=""/>
          </v:shape>
          <o:OLEObject Type="Embed" ProgID="Equation.DSMT4" ShapeID="_x0000_i1505" DrawAspect="Content" ObjectID="_1480348275" r:id="rId1040"/>
        </w:object>
      </w:r>
      <w:r w:rsidRPr="00270994">
        <w:t>的</w:t>
      </w:r>
      <w:r w:rsidR="00BD047A">
        <w:t>量测方程</w:t>
      </w:r>
      <w:r w:rsidRPr="00270994">
        <w:t>：</w:t>
      </w:r>
    </w:p>
    <w:p w:rsidR="00BB091B" w:rsidRPr="00270994" w:rsidRDefault="00BB091B" w:rsidP="004C64FB">
      <w:pPr>
        <w:pStyle w:val="12"/>
        <w:snapToGrid/>
        <w:ind w:firstLine="480"/>
      </w:pPr>
      <w:r w:rsidRPr="00270994">
        <w:tab/>
      </w:r>
      <w:r w:rsidRPr="00270994">
        <w:object w:dxaOrig="6020" w:dyaOrig="999">
          <v:shape id="_x0000_i1506" type="#_x0000_t75" style="width:301.35pt;height:49.35pt" o:ole="">
            <v:imagedata r:id="rId1041" o:title=""/>
          </v:shape>
          <o:OLEObject Type="Embed" ProgID="Equation.DSMT4" ShapeID="_x0000_i1506" DrawAspect="Content" ObjectID="_1480348276" r:id="rId1042"/>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bookmarkStart w:id="277" w:name="ZEqnNum159677"/>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32</w:instrText>
        </w:r>
      </w:fldSimple>
      <w:r w:rsidR="007A667C" w:rsidRPr="00270994">
        <w:instrText>)</w:instrText>
      </w:r>
      <w:bookmarkEnd w:id="277"/>
      <w:r w:rsidR="007A667C" w:rsidRPr="00270994">
        <w:fldChar w:fldCharType="end"/>
      </w:r>
    </w:p>
    <w:p w:rsidR="00BB091B" w:rsidRPr="00270994" w:rsidRDefault="00BB091B" w:rsidP="00F87747">
      <w:pPr>
        <w:ind w:firstLine="480"/>
      </w:pPr>
      <w:r w:rsidRPr="00270994">
        <w:t>其中</w:t>
      </w:r>
      <w:r w:rsidRPr="00270994">
        <w:rPr>
          <w:position w:val="-14"/>
        </w:rPr>
        <w:object w:dxaOrig="279" w:dyaOrig="380">
          <v:shape id="_x0000_i1507" type="#_x0000_t75" style="width:13.35pt;height:19.35pt" o:ole="">
            <v:imagedata r:id="rId1043" o:title=""/>
          </v:shape>
          <o:OLEObject Type="Embed" ProgID="Equation.DSMT4" ShapeID="_x0000_i1507" DrawAspect="Content" ObjectID="_1480348277" r:id="rId1044"/>
        </w:object>
      </w:r>
      <w:r w:rsidRPr="00270994">
        <w:t>为观测噪声：</w:t>
      </w:r>
    </w:p>
    <w:p w:rsidR="00BB091B" w:rsidRPr="00270994" w:rsidRDefault="00BB091B" w:rsidP="00F87747">
      <w:pPr>
        <w:ind w:firstLine="480"/>
        <w:jc w:val="center"/>
      </w:pPr>
      <w:r w:rsidRPr="00270994">
        <w:rPr>
          <w:position w:val="-44"/>
        </w:rPr>
        <w:object w:dxaOrig="4180" w:dyaOrig="999">
          <v:shape id="_x0000_i1508" type="#_x0000_t75" style="width:176pt;height:49.35pt" o:ole="">
            <v:imagedata r:id="rId1045" o:title=""/>
          </v:shape>
          <o:OLEObject Type="Embed" ProgID="Equation.DSMT4" ShapeID="_x0000_i1508" DrawAspect="Content" ObjectID="_1480348278" r:id="rId1046"/>
        </w:object>
      </w:r>
    </w:p>
    <w:p w:rsidR="00BB091B" w:rsidRPr="00270994" w:rsidRDefault="00BB091B" w:rsidP="00F87747">
      <w:pPr>
        <w:ind w:firstLine="480"/>
      </w:pPr>
      <w:r w:rsidRPr="00270994">
        <w:t>由新的</w:t>
      </w:r>
      <w:r w:rsidR="00BD047A">
        <w:t>量测方程</w:t>
      </w:r>
      <w:r w:rsidR="00BD047A">
        <w:fldChar w:fldCharType="begin"/>
      </w:r>
      <w:r w:rsidR="00BD047A">
        <w:instrText xml:space="preserve"> GOTOBUTTON ZEqnNum159677  \* MERGEFORMAT </w:instrText>
      </w:r>
      <w:r w:rsidR="00BD047A">
        <w:fldChar w:fldCharType="begin"/>
      </w:r>
      <w:r w:rsidR="00BD047A">
        <w:instrText xml:space="preserve"> REF ZEqnNum159677 \* Charformat \! \* MERGEFORMAT </w:instrText>
      </w:r>
      <w:r w:rsidR="00BD047A">
        <w:fldChar w:fldCharType="separate"/>
      </w:r>
      <w:r w:rsidR="008F6C4A" w:rsidRPr="00270994">
        <w:instrText>(</w:instrText>
      </w:r>
      <w:r w:rsidR="008F6C4A">
        <w:instrText>3</w:instrText>
      </w:r>
      <w:r w:rsidR="008F6C4A" w:rsidRPr="00270994">
        <w:instrText>.</w:instrText>
      </w:r>
      <w:r w:rsidR="008F6C4A">
        <w:instrText>32</w:instrText>
      </w:r>
      <w:r w:rsidR="008F6C4A" w:rsidRPr="00270994">
        <w:instrText>)</w:instrText>
      </w:r>
      <w:r w:rsidR="00BD047A">
        <w:fldChar w:fldCharType="end"/>
      </w:r>
      <w:r w:rsidR="00BD047A">
        <w:fldChar w:fldCharType="end"/>
      </w:r>
      <w:r w:rsidRPr="00270994">
        <w:t>可得到传统</w:t>
      </w:r>
      <w:r w:rsidR="00EA0083">
        <w:t>量测矩阵</w:t>
      </w:r>
      <w:r w:rsidR="00BD047A">
        <w:fldChar w:fldCharType="begin"/>
      </w:r>
      <w:r w:rsidR="00BD047A">
        <w:instrText xml:space="preserve"> GOTOBUTTON ZEqnNum170745  \* MERGEFORMAT </w:instrText>
      </w:r>
      <w:r w:rsidR="00BD047A">
        <w:fldChar w:fldCharType="begin"/>
      </w:r>
      <w:r w:rsidR="00BD047A">
        <w:instrText xml:space="preserve"> REF ZEqnNum170745 \* Charformat \! \* MERGEFORMAT </w:instrText>
      </w:r>
      <w:r w:rsidR="00BD047A">
        <w:fldChar w:fldCharType="separate"/>
      </w:r>
      <w:r w:rsidR="008F6C4A" w:rsidRPr="00270994">
        <w:instrText>(</w:instrText>
      </w:r>
      <w:r w:rsidR="008F6C4A">
        <w:instrText>3</w:instrText>
      </w:r>
      <w:r w:rsidR="008F6C4A" w:rsidRPr="00270994">
        <w:instrText>.</w:instrText>
      </w:r>
      <w:r w:rsidR="008F6C4A">
        <w:instrText>22</w:instrText>
      </w:r>
      <w:r w:rsidR="008F6C4A" w:rsidRPr="00270994">
        <w:instrText>)</w:instrText>
      </w:r>
      <w:r w:rsidR="00BD047A">
        <w:fldChar w:fldCharType="end"/>
      </w:r>
      <w:r w:rsidR="00BD047A">
        <w:fldChar w:fldCharType="end"/>
      </w:r>
      <w:r w:rsidRPr="00270994">
        <w:t>中</w:t>
      </w:r>
      <w:r w:rsidRPr="00270994">
        <w:rPr>
          <w:position w:val="-14"/>
        </w:rPr>
        <w:object w:dxaOrig="420" w:dyaOrig="380">
          <v:shape id="_x0000_i1509" type="#_x0000_t75" style="width:22pt;height:19.35pt" o:ole="">
            <v:imagedata r:id="rId905" o:title=""/>
          </v:shape>
          <o:OLEObject Type="Embed" ProgID="Equation.DSMT4" ShapeID="_x0000_i1509" DrawAspect="Content" ObjectID="_1480348279" r:id="rId1047"/>
        </w:object>
      </w:r>
      <w:r w:rsidRPr="00270994">
        <w:t>相应的改进形式为：</w:t>
      </w:r>
    </w:p>
    <w:p w:rsidR="00BB091B" w:rsidRPr="00270994" w:rsidRDefault="00BB091B" w:rsidP="004C64FB">
      <w:pPr>
        <w:pStyle w:val="12"/>
        <w:snapToGrid/>
        <w:ind w:firstLine="480"/>
      </w:pPr>
      <w:r w:rsidRPr="00270994">
        <w:tab/>
      </w:r>
      <w:r w:rsidRPr="00270994">
        <w:object w:dxaOrig="4120" w:dyaOrig="680">
          <v:shape id="_x0000_i1510" type="#_x0000_t75" style="width:187.35pt;height:34.65pt" o:ole="">
            <v:imagedata r:id="rId1048" o:title=""/>
          </v:shape>
          <o:OLEObject Type="Embed" ProgID="Equation.DSMT4" ShapeID="_x0000_i1510" DrawAspect="Content" ObjectID="_1480348280" r:id="rId1049"/>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33</w:instrText>
        </w:r>
      </w:fldSimple>
      <w:r w:rsidR="007A667C" w:rsidRPr="00270994">
        <w:instrText>)</w:instrText>
      </w:r>
      <w:r w:rsidR="007A667C" w:rsidRPr="00270994">
        <w:fldChar w:fldCharType="end"/>
      </w:r>
    </w:p>
    <w:p w:rsidR="00BB091B" w:rsidRPr="00270994" w:rsidRDefault="00BB091B" w:rsidP="00F87747">
      <w:pPr>
        <w:ind w:firstLine="480"/>
      </w:pPr>
      <w:r w:rsidRPr="00270994">
        <w:t>其中函数</w:t>
      </w:r>
      <w:r w:rsidRPr="00270994">
        <w:rPr>
          <w:position w:val="-12"/>
        </w:rPr>
        <w:object w:dxaOrig="780" w:dyaOrig="360">
          <v:shape id="_x0000_i1511" type="#_x0000_t75" style="width:40pt;height:18.65pt" o:ole="">
            <v:imagedata r:id="rId1050" o:title=""/>
          </v:shape>
          <o:OLEObject Type="Embed" ProgID="Equation.DSMT4" ShapeID="_x0000_i1511" DrawAspect="Content" ObjectID="_1480348281" r:id="rId1051"/>
        </w:object>
      </w:r>
      <w:r w:rsidRPr="00270994">
        <w:t>定义为取矩阵</w:t>
      </w:r>
      <w:r w:rsidRPr="00270994">
        <w:rPr>
          <w:position w:val="-4"/>
        </w:rPr>
        <w:object w:dxaOrig="320" w:dyaOrig="240">
          <v:shape id="_x0000_i1512" type="#_x0000_t75" style="width:16.65pt;height:12pt" o:ole="">
            <v:imagedata r:id="rId1052" o:title=""/>
          </v:shape>
          <o:OLEObject Type="Embed" ProgID="Equation.DSMT4" ShapeID="_x0000_i1512" DrawAspect="Content" ObjectID="_1480348282" r:id="rId1053"/>
        </w:object>
      </w:r>
      <w:r w:rsidRPr="00270994">
        <w:t>的右下三角</w:t>
      </w:r>
      <w:r w:rsidRPr="00270994">
        <w:rPr>
          <w:position w:val="-6"/>
        </w:rPr>
        <w:object w:dxaOrig="480" w:dyaOrig="279">
          <v:shape id="_x0000_i1513" type="#_x0000_t75" style="width:24pt;height:13.35pt" o:ole="">
            <v:imagedata r:id="rId1054" o:title=""/>
          </v:shape>
          <o:OLEObject Type="Embed" ProgID="Equation.DSMT4" ShapeID="_x0000_i1513" DrawAspect="Content" ObjectID="_1480348283" r:id="rId1055"/>
        </w:object>
      </w:r>
      <w:r w:rsidRPr="00270994">
        <w:t>矩阵：</w:t>
      </w:r>
    </w:p>
    <w:p w:rsidR="00BB091B" w:rsidRDefault="00BB091B" w:rsidP="004C64FB">
      <w:pPr>
        <w:pStyle w:val="12"/>
        <w:snapToGrid/>
        <w:ind w:firstLine="480"/>
      </w:pPr>
      <w:r w:rsidRPr="00270994">
        <w:tab/>
      </w:r>
      <w:r w:rsidRPr="00270994">
        <w:object w:dxaOrig="4480" w:dyaOrig="760">
          <v:shape id="_x0000_i1514" type="#_x0000_t75" style="width:223.35pt;height:37.35pt" o:ole="">
            <v:imagedata r:id="rId1056" o:title=""/>
          </v:shape>
          <o:OLEObject Type="Embed" ProgID="Equation.DSMT4" ShapeID="_x0000_i1514" DrawAspect="Content" ObjectID="_1480348284" r:id="rId1057"/>
        </w:object>
      </w:r>
      <w:r w:rsidRPr="00270994">
        <w:tab/>
      </w:r>
      <w:r w:rsidR="007A667C" w:rsidRPr="00270994">
        <w:fldChar w:fldCharType="begin"/>
      </w:r>
      <w:r w:rsidR="007A667C" w:rsidRPr="00270994">
        <w:instrText xml:space="preserve"> MACROBUTTON MTPlaceRef \* MERGEFORMAT </w:instrText>
      </w:r>
      <w:r w:rsidR="007A667C" w:rsidRPr="00270994">
        <w:fldChar w:fldCharType="begin"/>
      </w:r>
      <w:r w:rsidR="007A667C" w:rsidRPr="00270994">
        <w:instrText xml:space="preserve"> SEQ MTEqn \h \* MERGEFORMAT </w:instrText>
      </w:r>
      <w:r w:rsidR="007A667C" w:rsidRPr="00270994">
        <w:fldChar w:fldCharType="end"/>
      </w:r>
      <w:r w:rsidR="007A667C" w:rsidRPr="00270994">
        <w:instrText>(</w:instrText>
      </w:r>
      <w:fldSimple w:instr=" SEQ MTChap \c \* Arabic \* MERGEFORMAT ">
        <w:r w:rsidR="008F6C4A">
          <w:instrText>3</w:instrText>
        </w:r>
      </w:fldSimple>
      <w:r w:rsidR="007A667C" w:rsidRPr="00270994">
        <w:instrText>.</w:instrText>
      </w:r>
      <w:fldSimple w:instr=" SEQ MTEqn \c \* Arabic \* MERGEFORMAT ">
        <w:r w:rsidR="008F6C4A">
          <w:instrText>34</w:instrText>
        </w:r>
      </w:fldSimple>
      <w:r w:rsidR="007A667C" w:rsidRPr="00270994">
        <w:instrText>)</w:instrText>
      </w:r>
      <w:r w:rsidR="007A667C" w:rsidRPr="00270994">
        <w:fldChar w:fldCharType="end"/>
      </w:r>
    </w:p>
    <w:p w:rsidR="00EA0083" w:rsidRPr="00270994" w:rsidRDefault="00EA0083" w:rsidP="004C64FB">
      <w:pPr>
        <w:pStyle w:val="12"/>
        <w:snapToGrid/>
        <w:ind w:firstLine="480"/>
      </w:pPr>
      <w:r>
        <w:rPr>
          <w:rFonts w:hint="eastAsia"/>
        </w:rPr>
        <w:t>传统方法通过在</w:t>
      </w:r>
      <w:r>
        <w:object w:dxaOrig="680" w:dyaOrig="400">
          <v:shape id="_x0000_i1515" type="#_x0000_t75" style="width:34.65pt;height:20pt" o:ole="">
            <v:imagedata r:id="rId1058" o:title=""/>
          </v:shape>
          <o:OLEObject Type="Embed" ProgID="Equation.DSMT4" ShapeID="_x0000_i1515" DrawAspect="Content" ObjectID="_1480348285" r:id="rId1059"/>
        </w:object>
      </w:r>
      <w:r>
        <w:rPr>
          <w:rFonts w:hint="eastAsia"/>
        </w:rPr>
        <w:t>的误差分析过程中，改进的量测模型中量测矩阵</w:t>
      </w:r>
    </w:p>
    <w:p w:rsidR="00BB091B" w:rsidRPr="00270994" w:rsidRDefault="00154EEA" w:rsidP="00F87747">
      <w:pPr>
        <w:ind w:firstLine="480"/>
      </w:pPr>
      <w:r>
        <w:rPr>
          <w:rFonts w:hint="eastAsia"/>
        </w:rPr>
        <w:t>状态方程</w:t>
      </w:r>
      <w:r>
        <w:fldChar w:fldCharType="begin"/>
      </w:r>
      <w:r>
        <w:instrText xml:space="preserve"> GOTOBUTTON ZEqnNum760224  \* MERGEFORMAT </w:instrText>
      </w:r>
      <w:r>
        <w:fldChar w:fldCharType="begin"/>
      </w:r>
      <w:r>
        <w:instrText xml:space="preserve"> REF ZEqnNum760224 \* Charformat \! \* MERGEFORMAT </w:instrText>
      </w:r>
      <w:r>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fldChar w:fldCharType="end"/>
      </w:r>
      <w:r>
        <w:fldChar w:fldCharType="end"/>
      </w:r>
      <w:r>
        <w:rPr>
          <w:rFonts w:hint="eastAsia"/>
        </w:rPr>
        <w:t>与量测方程</w:t>
      </w:r>
      <w:r>
        <w:fldChar w:fldCharType="begin"/>
      </w:r>
      <w:r>
        <w:instrText xml:space="preserve"> GOTOBUTTON ZEqnNum159677  \* MERGEFORMAT </w:instrText>
      </w:r>
      <w:r>
        <w:fldChar w:fldCharType="begin"/>
      </w:r>
      <w:r>
        <w:instrText xml:space="preserve"> REF ZEqnNum159677 \* Charformat \! \* MERGEFORMAT </w:instrText>
      </w:r>
      <w:r>
        <w:fldChar w:fldCharType="separate"/>
      </w:r>
      <w:r w:rsidR="008F6C4A" w:rsidRPr="00270994">
        <w:instrText>(</w:instrText>
      </w:r>
      <w:r w:rsidR="008F6C4A">
        <w:instrText>3</w:instrText>
      </w:r>
      <w:r w:rsidR="008F6C4A" w:rsidRPr="00270994">
        <w:instrText>.</w:instrText>
      </w:r>
      <w:r w:rsidR="008F6C4A">
        <w:instrText>32</w:instrText>
      </w:r>
      <w:r w:rsidR="008F6C4A" w:rsidRPr="00270994">
        <w:instrText>)</w:instrText>
      </w:r>
      <w:r>
        <w:fldChar w:fldCharType="end"/>
      </w:r>
      <w:r>
        <w:fldChar w:fldCharType="end"/>
      </w:r>
      <w:r>
        <w:rPr>
          <w:rFonts w:hint="eastAsia"/>
        </w:rPr>
        <w:t>均为线性方程，采用基本</w:t>
      </w:r>
      <w:r>
        <w:rPr>
          <w:rFonts w:hint="eastAsia"/>
        </w:rPr>
        <w:t>Kalman</w:t>
      </w:r>
      <w:r>
        <w:rPr>
          <w:rFonts w:hint="eastAsia"/>
        </w:rPr>
        <w:t>滤波。</w:t>
      </w:r>
    </w:p>
    <w:p w:rsidR="00C75E53" w:rsidRPr="00270994" w:rsidRDefault="00C75E53" w:rsidP="0007076C">
      <w:pPr>
        <w:pStyle w:val="30"/>
        <w:numPr>
          <w:ilvl w:val="0"/>
          <w:numId w:val="13"/>
        </w:numPr>
        <w:spacing w:before="163" w:after="163"/>
        <w:ind w:left="660" w:right="240"/>
      </w:pPr>
      <w:bookmarkStart w:id="278" w:name="_Toc404697797"/>
      <w:bookmarkStart w:id="279" w:name="_Toc404697855"/>
      <w:bookmarkStart w:id="280" w:name="_Toc404874253"/>
      <w:bookmarkStart w:id="281" w:name="_Toc404879654"/>
      <w:bookmarkStart w:id="282" w:name="_Toc405412138"/>
      <w:r>
        <w:rPr>
          <w:rFonts w:hint="eastAsia"/>
        </w:rPr>
        <w:t>月面仿真与地面实验</w:t>
      </w:r>
      <w:bookmarkEnd w:id="278"/>
      <w:bookmarkEnd w:id="279"/>
      <w:bookmarkEnd w:id="280"/>
      <w:bookmarkEnd w:id="281"/>
      <w:bookmarkEnd w:id="282"/>
    </w:p>
    <w:p w:rsidR="00C75E53" w:rsidRDefault="006B4EE0" w:rsidP="006B4EE0">
      <w:pPr>
        <w:pStyle w:val="41"/>
      </w:pPr>
      <w:r>
        <w:rPr>
          <w:rFonts w:hint="eastAsia"/>
        </w:rPr>
        <w:t>（</w:t>
      </w:r>
      <w:r>
        <w:rPr>
          <w:rFonts w:hint="eastAsia"/>
        </w:rPr>
        <w:t>1</w:t>
      </w:r>
      <w:r>
        <w:rPr>
          <w:rFonts w:hint="eastAsia"/>
        </w:rPr>
        <w:t>）</w:t>
      </w:r>
      <w:r w:rsidR="00C75E53">
        <w:rPr>
          <w:rFonts w:hint="eastAsia"/>
        </w:rPr>
        <w:t>月面仿真</w:t>
      </w:r>
    </w:p>
    <w:p w:rsidR="00933742" w:rsidRPr="00933742" w:rsidRDefault="008E5E0C" w:rsidP="001D1296">
      <w:pPr>
        <w:ind w:firstLine="480"/>
      </w:pPr>
      <w:r>
        <w:rPr>
          <w:rFonts w:hint="eastAsia"/>
        </w:rPr>
        <w:t>采用与</w:t>
      </w:r>
      <w:r>
        <w:rPr>
          <w:rFonts w:hint="eastAsia"/>
        </w:rPr>
        <w:t>3.1.1</w:t>
      </w:r>
      <w:r>
        <w:rPr>
          <w:rFonts w:hint="eastAsia"/>
        </w:rPr>
        <w:t>节相同的</w:t>
      </w:r>
      <w:r w:rsidR="00082C97">
        <w:rPr>
          <w:rFonts w:hint="eastAsia"/>
        </w:rPr>
        <w:t>月面</w:t>
      </w:r>
      <w:r>
        <w:rPr>
          <w:rFonts w:hint="eastAsia"/>
        </w:rPr>
        <w:t>仿真条件。</w:t>
      </w:r>
      <w:r w:rsidR="001D1296">
        <w:fldChar w:fldCharType="begin"/>
      </w:r>
      <w:r w:rsidR="001D1296">
        <w:instrText xml:space="preserve"> REF _Ref404634011 \h </w:instrText>
      </w:r>
      <w:r w:rsidR="001D1296">
        <w:fldChar w:fldCharType="separate"/>
      </w:r>
      <w:r w:rsidR="008F6C4A" w:rsidRPr="009D2F74">
        <w:t>图</w:t>
      </w:r>
      <w:r w:rsidR="008F6C4A">
        <w:t>16</w:t>
      </w:r>
      <w:r w:rsidR="001D1296">
        <w:fldChar w:fldCharType="end"/>
      </w:r>
      <w:r w:rsidR="001D1296">
        <w:rPr>
          <w:rFonts w:hint="eastAsia"/>
        </w:rPr>
        <w:t>给出了月面仿真实验中</w:t>
      </w:r>
      <w:r w:rsidR="001D1296">
        <w:rPr>
          <w:rFonts w:hint="eastAsia"/>
        </w:rPr>
        <w:t>dQT2-INS/VNS</w:t>
      </w:r>
      <w:r w:rsidR="001D1296">
        <w:rPr>
          <w:rFonts w:hint="eastAsia"/>
        </w:rPr>
        <w:t>的导航结果。</w:t>
      </w:r>
      <w:r w:rsidR="001D1296">
        <w:fldChar w:fldCharType="begin"/>
      </w:r>
      <w:r w:rsidR="001D1296">
        <w:instrText xml:space="preserve"> REF _Ref404634011 \h </w:instrText>
      </w:r>
      <w:r w:rsidR="001D1296">
        <w:fldChar w:fldCharType="separate"/>
      </w:r>
      <w:r w:rsidR="008F6C4A" w:rsidRPr="009D2F74">
        <w:t>图</w:t>
      </w:r>
      <w:r w:rsidR="008F6C4A">
        <w:t>16</w:t>
      </w:r>
      <w:r w:rsidR="001D1296">
        <w:fldChar w:fldCharType="end"/>
      </w:r>
      <w:r w:rsidR="001D1296">
        <w:rPr>
          <w:rFonts w:hint="eastAsia"/>
        </w:rPr>
        <w:t>(a)</w:t>
      </w:r>
      <w:r w:rsidR="001D1296">
        <w:rPr>
          <w:rFonts w:hint="eastAsia"/>
        </w:rPr>
        <w:t>可见</w:t>
      </w:r>
      <w:r w:rsidR="001D1296">
        <w:rPr>
          <w:rFonts w:hint="eastAsia"/>
        </w:rPr>
        <w:t>dQT2-INS/VNS</w:t>
      </w:r>
      <w:r w:rsidR="00F95338">
        <w:rPr>
          <w:rFonts w:hint="eastAsia"/>
        </w:rPr>
        <w:t>的位置轨迹与真实轨迹的接近程度在整个过程中均高于</w:t>
      </w:r>
      <w:r w:rsidR="00F95338">
        <w:rPr>
          <w:rFonts w:hint="eastAsia"/>
        </w:rPr>
        <w:t>dQT1-INS/VNS</w:t>
      </w:r>
      <w:r w:rsidR="00F95338">
        <w:rPr>
          <w:rFonts w:hint="eastAsia"/>
        </w:rPr>
        <w:t>方法</w:t>
      </w:r>
      <w:r w:rsidR="00C03163">
        <w:rPr>
          <w:rFonts w:hint="eastAsia"/>
        </w:rPr>
        <w:t>。</w:t>
      </w:r>
      <w:r w:rsidR="00C03163">
        <w:fldChar w:fldCharType="begin"/>
      </w:r>
      <w:r w:rsidR="00C03163">
        <w:instrText xml:space="preserve"> REF _Ref404634011 \h </w:instrText>
      </w:r>
      <w:r w:rsidR="00C03163">
        <w:fldChar w:fldCharType="separate"/>
      </w:r>
      <w:r w:rsidR="008F6C4A" w:rsidRPr="009D2F74">
        <w:t>图</w:t>
      </w:r>
      <w:r w:rsidR="008F6C4A">
        <w:t>16</w:t>
      </w:r>
      <w:r w:rsidR="00C03163">
        <w:fldChar w:fldCharType="end"/>
      </w:r>
      <w:r w:rsidR="00C03163">
        <w:rPr>
          <w:rFonts w:hint="eastAsia"/>
        </w:rPr>
        <w:t>(b)</w:t>
      </w:r>
      <w:r w:rsidR="00C03163">
        <w:rPr>
          <w:rFonts w:hint="eastAsia"/>
        </w:rPr>
        <w:t>的</w:t>
      </w:r>
      <w:r w:rsidR="00C03163">
        <w:rPr>
          <w:rFonts w:hint="eastAsia"/>
        </w:rPr>
        <w:t>dQT2-INS/VNS</w:t>
      </w:r>
      <w:r w:rsidR="00C03163">
        <w:rPr>
          <w:rFonts w:hint="eastAsia"/>
        </w:rPr>
        <w:t>位置误差与</w:t>
      </w:r>
      <w:r w:rsidR="00C03163">
        <w:fldChar w:fldCharType="begin"/>
      </w:r>
      <w:r w:rsidR="00C03163">
        <w:instrText xml:space="preserve"> </w:instrText>
      </w:r>
      <w:r w:rsidR="00C03163">
        <w:rPr>
          <w:rFonts w:hint="eastAsia"/>
        </w:rPr>
        <w:instrText>REF _Ref404631435 \h</w:instrText>
      </w:r>
      <w:r w:rsidR="00C03163">
        <w:instrText xml:space="preserve"> </w:instrText>
      </w:r>
      <w:r w:rsidR="00C03163">
        <w:fldChar w:fldCharType="separate"/>
      </w:r>
      <w:r w:rsidR="008F6C4A" w:rsidRPr="003E01C2">
        <w:t>图</w:t>
      </w:r>
      <w:r w:rsidR="008F6C4A">
        <w:t>19</w:t>
      </w:r>
      <w:r w:rsidR="00C03163">
        <w:fldChar w:fldCharType="end"/>
      </w:r>
      <w:r w:rsidR="00C03163">
        <w:rPr>
          <w:rFonts w:hint="eastAsia"/>
        </w:rPr>
        <w:t>(c)</w:t>
      </w:r>
      <w:r w:rsidR="00C03163">
        <w:rPr>
          <w:rFonts w:hint="eastAsia"/>
        </w:rPr>
        <w:t>的</w:t>
      </w:r>
      <w:r w:rsidR="00C03163">
        <w:rPr>
          <w:rFonts w:hint="eastAsia"/>
        </w:rPr>
        <w:t>dQT1-INS/VNS</w:t>
      </w:r>
      <w:r w:rsidR="00C03163">
        <w:rPr>
          <w:rFonts w:hint="eastAsia"/>
        </w:rPr>
        <w:t>位置误差相比更小且波动更平缓。</w:t>
      </w:r>
      <w:r w:rsidR="00C03163">
        <w:fldChar w:fldCharType="begin"/>
      </w:r>
      <w:r w:rsidR="00C03163">
        <w:instrText xml:space="preserve"> REF _Ref404634011 \h </w:instrText>
      </w:r>
      <w:r w:rsidR="00C03163">
        <w:fldChar w:fldCharType="separate"/>
      </w:r>
      <w:r w:rsidR="008F6C4A" w:rsidRPr="009D2F74">
        <w:t>图</w:t>
      </w:r>
      <w:r w:rsidR="008F6C4A">
        <w:t>16</w:t>
      </w:r>
      <w:r w:rsidR="00C03163">
        <w:fldChar w:fldCharType="end"/>
      </w:r>
      <w:r w:rsidR="00C03163">
        <w:rPr>
          <w:rFonts w:hint="eastAsia"/>
        </w:rPr>
        <w:t>(c)</w:t>
      </w:r>
      <w:r w:rsidR="00C03163" w:rsidRPr="00C03163">
        <w:rPr>
          <w:rFonts w:hint="eastAsia"/>
        </w:rPr>
        <w:t xml:space="preserve"> </w:t>
      </w:r>
      <w:r w:rsidR="00C03163">
        <w:rPr>
          <w:rFonts w:hint="eastAsia"/>
        </w:rPr>
        <w:t>的</w:t>
      </w:r>
      <w:r w:rsidR="00C03163">
        <w:rPr>
          <w:rFonts w:hint="eastAsia"/>
        </w:rPr>
        <w:t>dQT2-INS/VNS</w:t>
      </w:r>
      <w:r w:rsidR="00C03163">
        <w:rPr>
          <w:rFonts w:hint="eastAsia"/>
        </w:rPr>
        <w:t>姿态误差曲线收敛性也较</w:t>
      </w:r>
      <w:r w:rsidR="00C03163">
        <w:fldChar w:fldCharType="begin"/>
      </w:r>
      <w:r w:rsidR="00C03163">
        <w:instrText xml:space="preserve"> </w:instrText>
      </w:r>
      <w:r w:rsidR="00C03163">
        <w:rPr>
          <w:rFonts w:hint="eastAsia"/>
        </w:rPr>
        <w:instrText>REF _Ref404631435 \h</w:instrText>
      </w:r>
      <w:r w:rsidR="00C03163">
        <w:instrText xml:space="preserve"> </w:instrText>
      </w:r>
      <w:r w:rsidR="00C03163">
        <w:fldChar w:fldCharType="separate"/>
      </w:r>
      <w:r w:rsidR="008F6C4A" w:rsidRPr="003E01C2">
        <w:t>图</w:t>
      </w:r>
      <w:r w:rsidR="008F6C4A">
        <w:t>19</w:t>
      </w:r>
      <w:r w:rsidR="00C03163">
        <w:fldChar w:fldCharType="end"/>
      </w:r>
      <w:r w:rsidR="00C03163">
        <w:rPr>
          <w:rFonts w:hint="eastAsia"/>
        </w:rPr>
        <w:t>(e)</w:t>
      </w:r>
      <w:r w:rsidR="00C03163">
        <w:rPr>
          <w:rFonts w:hint="eastAsia"/>
        </w:rPr>
        <w:t>的</w:t>
      </w:r>
      <w:r w:rsidR="00C03163">
        <w:rPr>
          <w:rFonts w:hint="eastAsia"/>
        </w:rPr>
        <w:t>dQT1-INS/VNS</w:t>
      </w:r>
      <w:r w:rsidR="00C03163">
        <w:rPr>
          <w:rFonts w:hint="eastAsia"/>
        </w:rPr>
        <w:t>姿态误差曲线更好。</w:t>
      </w:r>
    </w:p>
    <w:p w:rsidR="00C75E53" w:rsidRDefault="00E67912" w:rsidP="00933742">
      <w:pPr>
        <w:pStyle w:val="ae"/>
      </w:pPr>
      <w:r>
        <w:rPr>
          <w:noProof/>
        </w:rPr>
        <w:lastRenderedPageBreak/>
        <w:drawing>
          <wp:inline distT="0" distB="0" distL="0" distR="0">
            <wp:extent cx="2750758" cy="2520000"/>
            <wp:effectExtent l="0" t="0" r="0" b="0"/>
            <wp:docPr id="85" name="图片 85" descr="E:\惯性视觉导航\NAVIGATION\code_subfunction\PaperPlot\轨迹A5平视0点02HZ-学位论文-11.30加特征点三组合\paperFigure-学位论文用\dQT2\VNS、dQT1-IV和dQT2-IV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E:\惯性视觉导航\NAVIGATION\code_subfunction\PaperPlot\轨迹A5平视0点02HZ-学位论文-11.30加特征点三组合\paperFigure-学位论文用\dQT2\VNS、dQT1-IV和dQT2-IV轨迹.emf"/>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extent cx="2750758" cy="2520000"/>
            <wp:effectExtent l="0" t="0" r="0" b="0"/>
            <wp:docPr id="86" name="图片 86" descr="E:\惯性视觉导航\NAVIGATION\code_subfunction\PaperPlot\轨迹A5平视0点02HZ-学位论文-11.30加特征点三组合\paperFigure-学位论文用\dQT2\dQT2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E:\惯性视觉导航\NAVIGATION\code_subfunction\PaperPlot\轨迹A5平视0点02HZ-学位论文-11.30加特征点三组合\paperFigure-学位论文用\dQT2\dQT2位置误差.emf"/>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933742" w:rsidRPr="00C42A0A" w:rsidRDefault="003D612C" w:rsidP="00C42A0A">
      <w:pPr>
        <w:pStyle w:val="aff1"/>
        <w:ind w:firstLineChars="345" w:firstLine="727"/>
      </w:pPr>
      <w:r w:rsidRPr="00C42A0A">
        <w:rPr>
          <w:rFonts w:hint="eastAsia"/>
        </w:rPr>
        <w:t>(</w:t>
      </w:r>
      <w:r w:rsidR="002E01F2" w:rsidRPr="00C42A0A">
        <w:rPr>
          <w:rFonts w:hint="eastAsia"/>
        </w:rPr>
        <w:t>a</w:t>
      </w:r>
      <w:r w:rsidRPr="00C42A0A">
        <w:rPr>
          <w:rFonts w:hint="eastAsia"/>
        </w:rPr>
        <w:t>)</w:t>
      </w:r>
      <w:r w:rsidR="002E01F2" w:rsidRPr="00C42A0A">
        <w:rPr>
          <w:rFonts w:hint="eastAsia"/>
        </w:rPr>
        <w:t>VNS</w:t>
      </w:r>
      <w:r w:rsidR="002E01F2" w:rsidRPr="00C42A0A">
        <w:rPr>
          <w:rFonts w:hint="eastAsia"/>
        </w:rPr>
        <w:t>、</w:t>
      </w:r>
      <w:r w:rsidRPr="00C42A0A">
        <w:rPr>
          <w:rFonts w:hint="eastAsia"/>
        </w:rPr>
        <w:t>dQT1</w:t>
      </w:r>
      <w:r w:rsidR="002E01F2" w:rsidRPr="00C42A0A">
        <w:rPr>
          <w:rFonts w:hint="eastAsia"/>
        </w:rPr>
        <w:t>和</w:t>
      </w:r>
      <w:r w:rsidR="002E01F2" w:rsidRPr="00C42A0A">
        <w:rPr>
          <w:rFonts w:hint="eastAsia"/>
        </w:rPr>
        <w:t>dQT2</w:t>
      </w:r>
      <w:r w:rsidR="002E01F2" w:rsidRPr="00C42A0A">
        <w:rPr>
          <w:rFonts w:hint="eastAsia"/>
        </w:rPr>
        <w:t>位置轨迹</w:t>
      </w:r>
      <w:r w:rsidR="00E67912" w:rsidRPr="00C42A0A">
        <w:rPr>
          <w:rFonts w:hint="eastAsia"/>
        </w:rPr>
        <w:tab/>
        <w:t xml:space="preserve">     </w:t>
      </w:r>
      <w:r w:rsidR="002E01F2" w:rsidRPr="00C42A0A">
        <w:rPr>
          <w:rFonts w:hint="eastAsia"/>
        </w:rPr>
        <w:t xml:space="preserve">  </w:t>
      </w:r>
      <w:r w:rsidR="00C42A0A">
        <w:rPr>
          <w:rFonts w:hint="eastAsia"/>
        </w:rPr>
        <w:t xml:space="preserve">    </w:t>
      </w:r>
      <w:r w:rsidR="002E01F2" w:rsidRPr="00C42A0A">
        <w:rPr>
          <w:rFonts w:hint="eastAsia"/>
        </w:rPr>
        <w:t xml:space="preserve">      (b</w:t>
      </w:r>
      <w:r w:rsidRPr="00C42A0A">
        <w:rPr>
          <w:rFonts w:hint="eastAsia"/>
        </w:rPr>
        <w:t>)</w:t>
      </w:r>
      <w:r w:rsidR="002E01F2" w:rsidRPr="00C42A0A">
        <w:rPr>
          <w:rFonts w:hint="eastAsia"/>
        </w:rPr>
        <w:t>dQT2</w:t>
      </w:r>
      <w:r w:rsidR="002E01F2" w:rsidRPr="00C42A0A">
        <w:rPr>
          <w:rFonts w:hint="eastAsia"/>
        </w:rPr>
        <w:t>位置误差</w:t>
      </w:r>
    </w:p>
    <w:p w:rsidR="00933742" w:rsidRDefault="00E67912" w:rsidP="00933742">
      <w:pPr>
        <w:pStyle w:val="ae"/>
      </w:pPr>
      <w:r>
        <w:rPr>
          <w:noProof/>
        </w:rPr>
        <w:drawing>
          <wp:inline distT="0" distB="0" distL="0" distR="0">
            <wp:extent cx="2750758" cy="2520000"/>
            <wp:effectExtent l="0" t="0" r="0" b="0"/>
            <wp:docPr id="88" name="图片 88" descr="E:\惯性视觉导航\NAVIGATION\code_subfunction\PaperPlot\轨迹A5平视0点02HZ-学位论文-11.30加特征点三组合\paperFigure-学位论文用\dQT2\dQT2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E:\惯性视觉导航\NAVIGATION\code_subfunction\PaperPlot\轨迹A5平视0点02HZ-学位论文-11.30加特征点三组合\paperFigure-学位论文用\dQT2\dQT2姿态误差.emf"/>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extent cx="2750758" cy="2520000"/>
            <wp:effectExtent l="0" t="0" r="0" b="0"/>
            <wp:docPr id="89" name="图片 89" descr="E:\惯性视觉导航\NAVIGATION\code_subfunction\PaperPlot\轨迹A5平视0点02HZ-学位论文-11.30加特征点三组合\paperFigure-学位论文用\dQT2\dQT2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E:\惯性视觉导航\NAVIGATION\code_subfunction\PaperPlot\轨迹A5平视0点02HZ-学位论文-11.30加特征点三组合\paperFigure-学位论文用\dQT2\dQT2速度误差.emf"/>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2E01F2" w:rsidRDefault="002E01F2" w:rsidP="00C42A0A">
      <w:pPr>
        <w:pStyle w:val="aff1"/>
        <w:ind w:firstLine="1535"/>
      </w:pPr>
      <w:r w:rsidRPr="00686059">
        <w:rPr>
          <w:rFonts w:hint="eastAsia"/>
        </w:rPr>
        <w:t>(</w:t>
      </w:r>
      <w:r>
        <w:rPr>
          <w:rFonts w:hint="eastAsia"/>
        </w:rPr>
        <w:t>c</w:t>
      </w:r>
      <w:r w:rsidRPr="00686059">
        <w:rPr>
          <w:rFonts w:hint="eastAsia"/>
        </w:rPr>
        <w:t>)</w:t>
      </w:r>
      <w:r>
        <w:rPr>
          <w:rFonts w:hint="eastAsia"/>
        </w:rPr>
        <w:t xml:space="preserve"> dQT2</w:t>
      </w:r>
      <w:r>
        <w:rPr>
          <w:rFonts w:hint="eastAsia"/>
        </w:rPr>
        <w:t>姿态误差</w:t>
      </w:r>
      <w:r w:rsidR="00E67912">
        <w:rPr>
          <w:rFonts w:hint="eastAsia"/>
        </w:rPr>
        <w:t xml:space="preserve">   </w:t>
      </w:r>
      <w:r>
        <w:rPr>
          <w:rFonts w:hint="eastAsia"/>
        </w:rPr>
        <w:t xml:space="preserve">        </w:t>
      </w:r>
      <w:r w:rsidR="00B570E7">
        <w:rPr>
          <w:rFonts w:hint="eastAsia"/>
        </w:rPr>
        <w:t xml:space="preserve"> </w:t>
      </w:r>
      <w:r>
        <w:rPr>
          <w:rFonts w:hint="eastAsia"/>
        </w:rPr>
        <w:t xml:space="preserve"> </w:t>
      </w:r>
      <w:r w:rsidR="00C42A0A">
        <w:rPr>
          <w:rFonts w:hint="eastAsia"/>
        </w:rPr>
        <w:t xml:space="preserve">    </w:t>
      </w:r>
      <w:r>
        <w:rPr>
          <w:rFonts w:hint="eastAsia"/>
        </w:rPr>
        <w:t xml:space="preserve">     (d)dQT2</w:t>
      </w:r>
      <w:r>
        <w:rPr>
          <w:rFonts w:hint="eastAsia"/>
        </w:rPr>
        <w:t>速度误差</w:t>
      </w:r>
    </w:p>
    <w:p w:rsidR="00180F0B" w:rsidRDefault="00180F0B" w:rsidP="00057A04">
      <w:pPr>
        <w:pStyle w:val="aff"/>
        <w:spacing w:before="163" w:after="163"/>
      </w:pPr>
      <w:bookmarkStart w:id="283" w:name="_Ref404634011"/>
      <w:bookmarkStart w:id="284" w:name="_Toc405322778"/>
      <w:bookmarkStart w:id="285" w:name="OLE_LINK9"/>
      <w:bookmarkStart w:id="286" w:name="OLE_LINK10"/>
      <w:r w:rsidRPr="009D2F74">
        <w:t>图</w:t>
      </w:r>
      <w:r w:rsidRPr="009D2F74">
        <w:fldChar w:fldCharType="begin"/>
      </w:r>
      <w:r w:rsidRPr="009D2F74">
        <w:instrText xml:space="preserve"> SEQ </w:instrText>
      </w:r>
      <w:r w:rsidRPr="009D2F74">
        <w:instrText>图</w:instrText>
      </w:r>
      <w:r w:rsidRPr="009D2F74">
        <w:instrText xml:space="preserve"> \* ARABIC </w:instrText>
      </w:r>
      <w:r w:rsidRPr="009D2F74">
        <w:fldChar w:fldCharType="separate"/>
      </w:r>
      <w:r w:rsidR="008F6C4A">
        <w:rPr>
          <w:noProof/>
        </w:rPr>
        <w:t>16</w:t>
      </w:r>
      <w:r w:rsidRPr="009D2F74">
        <w:fldChar w:fldCharType="end"/>
      </w:r>
      <w:bookmarkEnd w:id="283"/>
      <w:r w:rsidRPr="009D2F74">
        <w:t xml:space="preserve"> </w:t>
      </w:r>
      <w:r w:rsidR="008F0120" w:rsidRPr="009D2F74">
        <w:rPr>
          <w:rFonts w:hint="eastAsia"/>
        </w:rPr>
        <w:t>月面仿真</w:t>
      </w:r>
      <w:r w:rsidRPr="009D2F74">
        <w:rPr>
          <w:rFonts w:hint="eastAsia"/>
        </w:rPr>
        <w:t>dQT2</w:t>
      </w:r>
      <w:r w:rsidR="00E67912">
        <w:rPr>
          <w:rFonts w:hint="eastAsia"/>
        </w:rPr>
        <w:t>-IV</w:t>
      </w:r>
      <w:r w:rsidRPr="009D2F74">
        <w:rPr>
          <w:rFonts w:hint="eastAsia"/>
        </w:rPr>
        <w:t>位置和姿态估计误差</w:t>
      </w:r>
      <w:bookmarkEnd w:id="284"/>
    </w:p>
    <w:p w:rsidR="00E67912" w:rsidRDefault="00E67912" w:rsidP="00E67912">
      <w:pPr>
        <w:pStyle w:val="ae"/>
      </w:pPr>
      <w:r>
        <w:rPr>
          <w:noProof/>
        </w:rPr>
        <w:drawing>
          <wp:inline distT="0" distB="0" distL="0" distR="0" wp14:anchorId="05DEDA17" wp14:editId="516164A5">
            <wp:extent cx="2750758" cy="2520000"/>
            <wp:effectExtent l="0" t="0" r="0" b="0"/>
            <wp:docPr id="90" name="图片 90" descr="E:\惯性视觉导航\NAVIGATION\code_subfunction\PaperPlot\轨迹A5平视0点02HZ-学位论文-11.30加特征点三组合\paperFigure-学位论文用\dQT2\dQT2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E:\惯性视觉导航\NAVIGATION\code_subfunction\PaperPlot\轨迹A5平视0点02HZ-学位论文-11.30加特征点三组合\paperFigure-学位论文用\dQT2\dQT2加计漂移估计误差.emf"/>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205EE1F0" wp14:editId="730E7F6A">
            <wp:extent cx="2750758" cy="2520000"/>
            <wp:effectExtent l="0" t="0" r="0" b="0"/>
            <wp:docPr id="91" name="图片 91" descr="E:\惯性视觉导航\NAVIGATION\code_subfunction\PaperPlot\轨迹A5平视0点02HZ-学位论文-11.30加特征点三组合\paperFigure-学位论文用\dQT2\dQT2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E:\惯性视觉导航\NAVIGATION\code_subfunction\PaperPlot\轨迹A5平视0点02HZ-学位论文-11.30加特征点三组合\paperFigure-学位论文用\dQT2\dQT2陀螺漂移估计误差.emf"/>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E67912" w:rsidRDefault="00E67912" w:rsidP="00C42A0A">
      <w:pPr>
        <w:pStyle w:val="aff1"/>
        <w:ind w:firstLineChars="345" w:firstLine="727"/>
      </w:pPr>
      <w:r w:rsidRPr="00686059">
        <w:rPr>
          <w:rFonts w:hint="eastAsia"/>
        </w:rPr>
        <w:t>(</w:t>
      </w:r>
      <w:r>
        <w:rPr>
          <w:rFonts w:hint="eastAsia"/>
        </w:rPr>
        <w:t>a</w:t>
      </w:r>
      <w:r w:rsidRPr="00686059">
        <w:rPr>
          <w:rFonts w:hint="eastAsia"/>
        </w:rPr>
        <w:t>)</w:t>
      </w:r>
      <w:r>
        <w:rPr>
          <w:rFonts w:hint="eastAsia"/>
        </w:rPr>
        <w:t xml:space="preserve"> dQT2-IV</w:t>
      </w:r>
      <w:r>
        <w:rPr>
          <w:rFonts w:hint="eastAsia"/>
        </w:rPr>
        <w:t>加计漂移估计误差</w:t>
      </w:r>
      <w:r>
        <w:rPr>
          <w:rFonts w:hint="eastAsia"/>
        </w:rPr>
        <w:t xml:space="preserve">     </w:t>
      </w:r>
      <w:r w:rsidR="00C42A0A">
        <w:rPr>
          <w:rFonts w:hint="eastAsia"/>
        </w:rPr>
        <w:t xml:space="preserve">    </w:t>
      </w:r>
      <w:r>
        <w:rPr>
          <w:rFonts w:hint="eastAsia"/>
        </w:rPr>
        <w:t xml:space="preserve">     (b)dQT2-IV</w:t>
      </w:r>
      <w:r>
        <w:rPr>
          <w:rFonts w:hint="eastAsia"/>
        </w:rPr>
        <w:t>陀螺漂移估计误差</w:t>
      </w:r>
    </w:p>
    <w:p w:rsidR="00E67912" w:rsidRPr="00E67912" w:rsidRDefault="00E67912" w:rsidP="00E67912">
      <w:pPr>
        <w:pStyle w:val="aff"/>
        <w:spacing w:before="163" w:after="163"/>
      </w:pPr>
      <w:bookmarkStart w:id="287" w:name="_Toc405322779"/>
      <w:r w:rsidRPr="009D2F74">
        <w:t>图</w:t>
      </w:r>
      <w:r w:rsidRPr="009D2F74">
        <w:fldChar w:fldCharType="begin"/>
      </w:r>
      <w:r w:rsidRPr="009D2F74">
        <w:instrText xml:space="preserve"> SEQ </w:instrText>
      </w:r>
      <w:r w:rsidRPr="009D2F74">
        <w:instrText>图</w:instrText>
      </w:r>
      <w:r w:rsidRPr="009D2F74">
        <w:instrText xml:space="preserve"> \* ARABIC </w:instrText>
      </w:r>
      <w:r w:rsidRPr="009D2F74">
        <w:fldChar w:fldCharType="separate"/>
      </w:r>
      <w:r w:rsidR="008F6C4A">
        <w:rPr>
          <w:noProof/>
        </w:rPr>
        <w:t>17</w:t>
      </w:r>
      <w:r w:rsidRPr="009D2F74">
        <w:fldChar w:fldCharType="end"/>
      </w:r>
      <w:r w:rsidRPr="009D2F74">
        <w:t xml:space="preserve"> </w:t>
      </w:r>
      <w:r w:rsidRPr="009D2F74">
        <w:rPr>
          <w:rFonts w:hint="eastAsia"/>
        </w:rPr>
        <w:t>月面仿真</w:t>
      </w:r>
      <w:r w:rsidRPr="009D2F74">
        <w:rPr>
          <w:rFonts w:hint="eastAsia"/>
        </w:rPr>
        <w:t>dQT2</w:t>
      </w:r>
      <w:r>
        <w:rPr>
          <w:rFonts w:hint="eastAsia"/>
        </w:rPr>
        <w:t>-IV</w:t>
      </w:r>
      <w:r>
        <w:rPr>
          <w:rFonts w:hint="eastAsia"/>
        </w:rPr>
        <w:t>加计和陀螺漂移估计</w:t>
      </w:r>
      <w:r w:rsidRPr="009D2F74">
        <w:rPr>
          <w:rFonts w:hint="eastAsia"/>
        </w:rPr>
        <w:t>误差</w:t>
      </w:r>
      <w:bookmarkEnd w:id="287"/>
    </w:p>
    <w:p w:rsidR="00C03163" w:rsidRPr="00C462A8" w:rsidRDefault="00C03163" w:rsidP="00C03163">
      <w:pPr>
        <w:ind w:firstLine="480"/>
      </w:pPr>
      <w:r>
        <w:lastRenderedPageBreak/>
        <w:fldChar w:fldCharType="begin"/>
      </w:r>
      <w:r>
        <w:instrText xml:space="preserve"> REF _Ref404635769 \h </w:instrText>
      </w:r>
      <w:r>
        <w:fldChar w:fldCharType="separate"/>
      </w:r>
      <w:r w:rsidR="008F6C4A">
        <w:rPr>
          <w:rFonts w:hint="eastAsia"/>
        </w:rPr>
        <w:t>表</w:t>
      </w:r>
      <w:r w:rsidR="008F6C4A">
        <w:t>7</w:t>
      </w:r>
      <w:r>
        <w:fldChar w:fldCharType="end"/>
      </w:r>
      <w:r w:rsidR="00ED3FF1">
        <w:rPr>
          <w:rFonts w:hint="eastAsia"/>
        </w:rPr>
        <w:t>给出了月面仿真实验中惯性导航、视觉导航、</w:t>
      </w:r>
      <w:r w:rsidR="00ED3FF1">
        <w:rPr>
          <w:rFonts w:hint="eastAsia"/>
        </w:rPr>
        <w:t>dQT1-INS/VNS</w:t>
      </w:r>
      <w:r w:rsidR="00ED3FF1">
        <w:rPr>
          <w:rFonts w:hint="eastAsia"/>
        </w:rPr>
        <w:t>和</w:t>
      </w:r>
      <w:r w:rsidR="00ED3FF1">
        <w:rPr>
          <w:rFonts w:hint="eastAsia"/>
        </w:rPr>
        <w:t>dQT2-INS/VNS</w:t>
      </w:r>
      <w:r w:rsidR="00ED3FF1">
        <w:rPr>
          <w:rFonts w:hint="eastAsia"/>
        </w:rPr>
        <w:t>四种导航方法的终点</w:t>
      </w:r>
      <w:r w:rsidR="00D332B9">
        <w:rPr>
          <w:rFonts w:hint="eastAsia"/>
        </w:rPr>
        <w:t>和最大</w:t>
      </w:r>
      <w:r w:rsidR="00ED3FF1">
        <w:rPr>
          <w:rFonts w:hint="eastAsia"/>
        </w:rPr>
        <w:t>位置和姿态误差。</w:t>
      </w:r>
      <w:r w:rsidR="00D332B9">
        <w:rPr>
          <w:rFonts w:hint="eastAsia"/>
        </w:rPr>
        <w:t>dQT1-INS/VNS</w:t>
      </w:r>
      <w:r w:rsidR="00D332B9">
        <w:rPr>
          <w:rFonts w:hint="eastAsia"/>
        </w:rPr>
        <w:t>法和</w:t>
      </w:r>
      <w:r w:rsidR="00D332B9">
        <w:rPr>
          <w:rFonts w:hint="eastAsia"/>
        </w:rPr>
        <w:t>dQT2-INS/VNS</w:t>
      </w:r>
      <w:r w:rsidR="00D332B9">
        <w:rPr>
          <w:rFonts w:hint="eastAsia"/>
        </w:rPr>
        <w:t>法的最大位置误差即终点位置误差，反映了其整体位置误差的累积特性，以终点位置误差作为位置精度</w:t>
      </w:r>
      <w:r w:rsidR="00CD0B59">
        <w:rPr>
          <w:rFonts w:hint="eastAsia"/>
        </w:rPr>
        <w:t>指标</w:t>
      </w:r>
      <w:r w:rsidR="00D332B9">
        <w:rPr>
          <w:rFonts w:hint="eastAsia"/>
        </w:rPr>
        <w:t>。</w:t>
      </w:r>
      <w:r w:rsidR="00ED3FF1">
        <w:rPr>
          <w:rFonts w:hint="eastAsia"/>
        </w:rPr>
        <w:t>dQT2-INS/VNS</w:t>
      </w:r>
      <w:r w:rsidR="00ED3FF1">
        <w:rPr>
          <w:rFonts w:hint="eastAsia"/>
        </w:rPr>
        <w:t>的位置精度为</w:t>
      </w:r>
      <w:r w:rsidR="00ED3FF1">
        <w:rPr>
          <w:rFonts w:hint="eastAsia"/>
        </w:rPr>
        <w:t>0.</w:t>
      </w:r>
      <w:r w:rsidR="00CD0B59" w:rsidRPr="00782D52">
        <w:rPr>
          <w:rFonts w:eastAsia="华文楷体"/>
          <w:sz w:val="22"/>
        </w:rPr>
        <w:t>578</w:t>
      </w:r>
      <w:r w:rsidR="00ED3FF1">
        <w:rPr>
          <w:rFonts w:hint="eastAsia"/>
        </w:rPr>
        <w:t>%</w:t>
      </w:r>
      <w:r w:rsidR="00ED3FF1">
        <w:rPr>
          <w:rFonts w:hint="eastAsia"/>
        </w:rPr>
        <w:t>，相比视觉导航的</w:t>
      </w:r>
      <w:r w:rsidR="00CD0B59">
        <w:rPr>
          <w:rFonts w:eastAsia="华文楷体" w:hint="eastAsia"/>
          <w:sz w:val="22"/>
        </w:rPr>
        <w:t>3.538</w:t>
      </w:r>
      <w:r w:rsidR="00ED3FF1">
        <w:rPr>
          <w:rFonts w:hint="eastAsia"/>
        </w:rPr>
        <w:t>%</w:t>
      </w:r>
      <w:r w:rsidR="00ED3FF1">
        <w:rPr>
          <w:rFonts w:hint="eastAsia"/>
        </w:rPr>
        <w:t>的提高了</w:t>
      </w:r>
      <w:r w:rsidR="00CD0B59">
        <w:rPr>
          <w:rFonts w:hint="eastAsia"/>
        </w:rPr>
        <w:t>83.66</w:t>
      </w:r>
      <w:r w:rsidR="00ED3FF1">
        <w:rPr>
          <w:rFonts w:hint="eastAsia"/>
        </w:rPr>
        <w:t>%</w:t>
      </w:r>
      <w:r w:rsidR="00ED3FF1">
        <w:rPr>
          <w:rFonts w:hint="eastAsia"/>
        </w:rPr>
        <w:t>，相比传统</w:t>
      </w:r>
      <w:r w:rsidR="00ED3FF1">
        <w:rPr>
          <w:rFonts w:hint="eastAsia"/>
        </w:rPr>
        <w:t>dQT1-INS/VNS</w:t>
      </w:r>
      <w:r w:rsidR="00ED3FF1">
        <w:rPr>
          <w:rFonts w:hint="eastAsia"/>
        </w:rPr>
        <w:t>方法的</w:t>
      </w:r>
      <w:r w:rsidR="00CD0B59" w:rsidRPr="00DD1E4C">
        <w:rPr>
          <w:rFonts w:eastAsia="华文楷体"/>
          <w:sz w:val="22"/>
        </w:rPr>
        <w:t>1.0708</w:t>
      </w:r>
      <w:r w:rsidR="00ED3FF1">
        <w:rPr>
          <w:rFonts w:hint="eastAsia"/>
        </w:rPr>
        <w:t>%</w:t>
      </w:r>
      <w:r w:rsidR="00ED3FF1">
        <w:rPr>
          <w:rFonts w:hint="eastAsia"/>
        </w:rPr>
        <w:t>提高了</w:t>
      </w:r>
      <w:r w:rsidR="00CD0B59">
        <w:rPr>
          <w:rFonts w:hint="eastAsia"/>
        </w:rPr>
        <w:t>46.02</w:t>
      </w:r>
      <w:r w:rsidR="00ED3FF1">
        <w:rPr>
          <w:rFonts w:hint="eastAsia"/>
        </w:rPr>
        <w:t>%</w:t>
      </w:r>
      <w:r w:rsidR="00ED3FF1">
        <w:rPr>
          <w:rFonts w:hint="eastAsia"/>
        </w:rPr>
        <w:t>。</w:t>
      </w:r>
      <w:r w:rsidR="00ED3FF1">
        <w:rPr>
          <w:rFonts w:hint="eastAsia"/>
        </w:rPr>
        <w:t>dQT2-INS/VNS</w:t>
      </w:r>
      <w:r w:rsidR="00ED3FF1">
        <w:rPr>
          <w:rFonts w:hint="eastAsia"/>
        </w:rPr>
        <w:t>和</w:t>
      </w:r>
      <w:r w:rsidR="00ED3FF1">
        <w:rPr>
          <w:rFonts w:hint="eastAsia"/>
        </w:rPr>
        <w:t>dQT1-INS/VNS</w:t>
      </w:r>
      <w:r w:rsidR="00CD0B59">
        <w:rPr>
          <w:rFonts w:hint="eastAsia"/>
        </w:rPr>
        <w:t>的俯仰和横滚角误差均</w:t>
      </w:r>
      <w:r w:rsidR="00DC1BC5">
        <w:rPr>
          <w:rFonts w:hint="eastAsia"/>
        </w:rPr>
        <w:t>很小，</w:t>
      </w:r>
      <w:r w:rsidR="00DC1BC5">
        <w:rPr>
          <w:rFonts w:hint="eastAsia"/>
        </w:rPr>
        <w:t>dQT2-INS/VNS</w:t>
      </w:r>
      <w:r w:rsidR="00CD0B59">
        <w:rPr>
          <w:rFonts w:hint="eastAsia"/>
        </w:rPr>
        <w:t>的航向角终点误差</w:t>
      </w:r>
      <w:r w:rsidR="00DC1BC5">
        <w:rPr>
          <w:rFonts w:hint="eastAsia"/>
        </w:rPr>
        <w:t>为</w:t>
      </w:r>
      <w:r w:rsidR="00CD0B59" w:rsidRPr="00782D52">
        <w:rPr>
          <w:rFonts w:eastAsia="华文楷体"/>
          <w:sz w:val="22"/>
        </w:rPr>
        <w:t>1.1767</w:t>
      </w:r>
      <w:r w:rsidR="00DC1BC5" w:rsidRPr="00936C09">
        <w:rPr>
          <w:rFonts w:eastAsia="华文楷体"/>
          <w:kern w:val="0"/>
          <w:sz w:val="22"/>
        </w:rPr>
        <w:t>°</w:t>
      </w:r>
      <w:r w:rsidR="00DC1BC5" w:rsidRPr="00DC1BC5">
        <w:rPr>
          <w:rFonts w:hint="eastAsia"/>
        </w:rPr>
        <w:t>，相比</w:t>
      </w:r>
      <w:r w:rsidR="00DC1BC5" w:rsidRPr="00DC1BC5">
        <w:rPr>
          <w:rFonts w:hint="eastAsia"/>
        </w:rPr>
        <w:t>dQT1-INS/VNS</w:t>
      </w:r>
      <w:r w:rsidR="00DC1BC5" w:rsidRPr="00DC1BC5">
        <w:rPr>
          <w:rFonts w:hint="eastAsia"/>
        </w:rPr>
        <w:t>的</w:t>
      </w:r>
      <w:bookmarkStart w:id="288" w:name="OLE_LINK27"/>
      <w:bookmarkStart w:id="289" w:name="OLE_LINK28"/>
      <w:r w:rsidR="00CD0B59" w:rsidRPr="00375FB8">
        <w:rPr>
          <w:rFonts w:eastAsia="华文楷体"/>
          <w:sz w:val="22"/>
        </w:rPr>
        <w:t>2.0128</w:t>
      </w:r>
      <w:r w:rsidR="00DC1BC5" w:rsidRPr="00DC1BC5">
        <w:t>°</w:t>
      </w:r>
      <w:bookmarkEnd w:id="288"/>
      <w:bookmarkEnd w:id="289"/>
      <w:r w:rsidR="00DC1BC5" w:rsidRPr="00DC1BC5">
        <w:rPr>
          <w:rFonts w:hint="eastAsia"/>
        </w:rPr>
        <w:t>提高了</w:t>
      </w:r>
      <w:r w:rsidR="00CD0B59">
        <w:rPr>
          <w:rFonts w:hint="eastAsia"/>
        </w:rPr>
        <w:t>41.54</w:t>
      </w:r>
      <w:r w:rsidR="00DC1BC5" w:rsidRPr="00DC1BC5">
        <w:rPr>
          <w:rFonts w:hint="eastAsia"/>
        </w:rPr>
        <w:t>%</w:t>
      </w:r>
      <w:r w:rsidR="00DC1BC5" w:rsidRPr="00DC1BC5">
        <w:rPr>
          <w:rFonts w:hint="eastAsia"/>
        </w:rPr>
        <w:t>，相比惯导的</w:t>
      </w:r>
      <w:r w:rsidR="00DC1BC5" w:rsidRPr="00DC1BC5">
        <w:rPr>
          <w:rFonts w:hint="eastAsia"/>
        </w:rPr>
        <w:t>1.876</w:t>
      </w:r>
      <w:r w:rsidR="00DC1BC5" w:rsidRPr="00DC1BC5">
        <w:t>°</w:t>
      </w:r>
      <w:r w:rsidR="00DC1BC5" w:rsidRPr="00DC1BC5">
        <w:rPr>
          <w:rFonts w:hint="eastAsia"/>
        </w:rPr>
        <w:t>提高了</w:t>
      </w:r>
      <w:r w:rsidR="00CD0B59">
        <w:rPr>
          <w:rFonts w:hint="eastAsia"/>
        </w:rPr>
        <w:t>51.88</w:t>
      </w:r>
      <w:r w:rsidR="00DC1BC5" w:rsidRPr="00DC1BC5">
        <w:rPr>
          <w:rFonts w:hint="eastAsia"/>
        </w:rPr>
        <w:t>%</w:t>
      </w:r>
      <w:r w:rsidR="00DC1BC5" w:rsidRPr="00DC1BC5">
        <w:rPr>
          <w:rFonts w:hint="eastAsia"/>
        </w:rPr>
        <w:t>。</w:t>
      </w:r>
    </w:p>
    <w:p w:rsidR="00180F0B" w:rsidRPr="00936C09" w:rsidRDefault="00180F0B" w:rsidP="009D2F74">
      <w:pPr>
        <w:pStyle w:val="aff0"/>
      </w:pPr>
      <w:bookmarkStart w:id="290" w:name="_Ref404635769"/>
      <w:bookmarkStart w:id="291" w:name="_Toc405322676"/>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7</w:t>
      </w:r>
      <w:r>
        <w:fldChar w:fldCharType="end"/>
      </w:r>
      <w:bookmarkEnd w:id="290"/>
      <w:r>
        <w:rPr>
          <w:rFonts w:hint="eastAsia"/>
        </w:rPr>
        <w:t xml:space="preserve"> </w:t>
      </w:r>
      <w:r>
        <w:rPr>
          <w:rFonts w:hint="eastAsia"/>
        </w:rPr>
        <w:t>月面</w:t>
      </w:r>
      <w:r>
        <w:t>仿真</w:t>
      </w:r>
      <w:r>
        <w:rPr>
          <w:rFonts w:hint="eastAsia"/>
        </w:rPr>
        <w:t>SINS</w:t>
      </w:r>
      <w:r>
        <w:rPr>
          <w:rFonts w:hint="eastAsia"/>
        </w:rPr>
        <w:t>、</w:t>
      </w:r>
      <w:r>
        <w:rPr>
          <w:rFonts w:hint="eastAsia"/>
        </w:rPr>
        <w:t>VNS</w:t>
      </w:r>
      <w:r w:rsidR="008F0120">
        <w:rPr>
          <w:rFonts w:hint="eastAsia"/>
        </w:rPr>
        <w:t>、</w:t>
      </w:r>
      <w:r w:rsidR="008F0120">
        <w:rPr>
          <w:rFonts w:hint="eastAsia"/>
        </w:rPr>
        <w:t>dQT1</w:t>
      </w:r>
      <w:r w:rsidR="00F75ACC">
        <w:rPr>
          <w:rFonts w:hint="eastAsia"/>
        </w:rPr>
        <w:t>-IV</w:t>
      </w:r>
      <w:r>
        <w:rPr>
          <w:rFonts w:hint="eastAsia"/>
        </w:rPr>
        <w:t>和</w:t>
      </w:r>
      <w:r>
        <w:rPr>
          <w:rFonts w:hint="eastAsia"/>
        </w:rPr>
        <w:t>dQT</w:t>
      </w:r>
      <w:r w:rsidR="008F0120">
        <w:rPr>
          <w:rFonts w:hint="eastAsia"/>
        </w:rPr>
        <w:t>2</w:t>
      </w:r>
      <w:r w:rsidR="00F75ACC">
        <w:rPr>
          <w:rFonts w:hint="eastAsia"/>
        </w:rPr>
        <w:t>-IV</w:t>
      </w:r>
      <w:r w:rsidR="00F75ACC">
        <w:rPr>
          <w:rFonts w:hint="eastAsia"/>
        </w:rPr>
        <w:t>最大</w:t>
      </w:r>
      <w:r w:rsidRPr="00936C09">
        <w:t>位置和姿态误差</w:t>
      </w:r>
      <w:bookmarkEnd w:id="291"/>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180F0B" w:rsidRPr="00936C09" w:rsidTr="00FD4B91">
        <w:trPr>
          <w:cantSplit/>
          <w:trHeight w:val="361"/>
          <w:jc w:val="center"/>
        </w:trPr>
        <w:tc>
          <w:tcPr>
            <w:tcW w:w="2268" w:type="dxa"/>
            <w:vMerge w:val="restart"/>
            <w:tcBorders>
              <w:top w:val="single" w:sz="12" w:space="0" w:color="auto"/>
            </w:tcBorders>
            <w:shd w:val="clear" w:color="auto" w:fill="auto"/>
            <w:vAlign w:val="center"/>
          </w:tcPr>
          <w:p w:rsidR="00180F0B" w:rsidRPr="00936C09" w:rsidRDefault="00180F0B" w:rsidP="00FD4B91">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180F0B" w:rsidRPr="00936C09" w:rsidRDefault="00180F0B" w:rsidP="00A51924">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180F0B" w:rsidRPr="00936C09" w:rsidRDefault="00180F0B" w:rsidP="00A51924">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180F0B" w:rsidRPr="00936C09" w:rsidTr="00FD4B91">
        <w:trPr>
          <w:cantSplit/>
          <w:trHeight w:val="148"/>
          <w:jc w:val="center"/>
        </w:trPr>
        <w:tc>
          <w:tcPr>
            <w:tcW w:w="2268" w:type="dxa"/>
            <w:vMerge/>
            <w:tcBorders>
              <w:bottom w:val="single" w:sz="4" w:space="0" w:color="auto"/>
            </w:tcBorders>
            <w:shd w:val="clear" w:color="auto" w:fill="auto"/>
            <w:vAlign w:val="center"/>
          </w:tcPr>
          <w:p w:rsidR="00180F0B" w:rsidRPr="00936C09" w:rsidRDefault="00180F0B" w:rsidP="00FD4B91">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180F0B" w:rsidRPr="00936C09" w:rsidRDefault="00180F0B" w:rsidP="00A51924">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36692A" w:rsidRPr="00936C09" w:rsidTr="006B4EE0">
        <w:trPr>
          <w:cantSplit/>
          <w:trHeight w:val="397"/>
          <w:jc w:val="center"/>
        </w:trPr>
        <w:tc>
          <w:tcPr>
            <w:tcW w:w="2268" w:type="dxa"/>
            <w:tcBorders>
              <w:top w:val="single" w:sz="4" w:space="0" w:color="auto"/>
              <w:bottom w:val="nil"/>
            </w:tcBorders>
            <w:shd w:val="clear" w:color="auto" w:fill="auto"/>
            <w:vAlign w:val="center"/>
          </w:tcPr>
          <w:p w:rsidR="0036692A" w:rsidRPr="00936C09" w:rsidRDefault="0036692A" w:rsidP="00FD4B91">
            <w:pPr>
              <w:keepNext/>
              <w:snapToGrid w:val="0"/>
              <w:ind w:firstLine="440"/>
              <w:jc w:val="center"/>
              <w:rPr>
                <w:rFonts w:eastAsia="华文楷体"/>
                <w:sz w:val="22"/>
              </w:rPr>
            </w:pPr>
            <w:bookmarkStart w:id="292" w:name="_Hlk405297750"/>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2.445</w:t>
            </w:r>
            <w:r>
              <w:rPr>
                <w:rFonts w:eastAsia="华文楷体" w:hint="eastAsia"/>
                <w:sz w:val="22"/>
              </w:rPr>
              <w:t>1</w:t>
            </w:r>
          </w:p>
        </w:tc>
      </w:tr>
      <w:bookmarkEnd w:id="292"/>
      <w:tr w:rsidR="0036692A" w:rsidRPr="00936C09" w:rsidTr="006B4EE0">
        <w:trPr>
          <w:cantSplit/>
          <w:trHeight w:val="397"/>
          <w:jc w:val="center"/>
        </w:trPr>
        <w:tc>
          <w:tcPr>
            <w:tcW w:w="2268" w:type="dxa"/>
            <w:tcBorders>
              <w:top w:val="nil"/>
              <w:bottom w:val="nil"/>
            </w:tcBorders>
            <w:shd w:val="clear" w:color="auto" w:fill="auto"/>
            <w:vAlign w:val="center"/>
          </w:tcPr>
          <w:p w:rsidR="0036692A" w:rsidRPr="00936C09" w:rsidRDefault="0036692A" w:rsidP="00FD4B91">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bookmarkStart w:id="293" w:name="OLE_LINK15"/>
            <w:bookmarkStart w:id="294" w:name="OLE_LINK16"/>
            <w:r>
              <w:rPr>
                <w:rFonts w:eastAsia="华文楷体" w:hint="eastAsia"/>
                <w:sz w:val="22"/>
              </w:rPr>
              <w:t>3.538</w:t>
            </w:r>
            <w:bookmarkEnd w:id="293"/>
            <w:bookmarkEnd w:id="294"/>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3.0388</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-9.1869</w:t>
            </w:r>
          </w:p>
        </w:tc>
      </w:tr>
      <w:tr w:rsidR="0036692A" w:rsidRPr="00936C09" w:rsidTr="006B4EE0">
        <w:trPr>
          <w:cantSplit/>
          <w:trHeight w:val="397"/>
          <w:jc w:val="center"/>
        </w:trPr>
        <w:tc>
          <w:tcPr>
            <w:tcW w:w="2268" w:type="dxa"/>
            <w:tcBorders>
              <w:top w:val="nil"/>
              <w:bottom w:val="nil"/>
            </w:tcBorders>
            <w:shd w:val="clear" w:color="auto" w:fill="auto"/>
            <w:vAlign w:val="center"/>
          </w:tcPr>
          <w:p w:rsidR="0036692A" w:rsidRPr="00936C09" w:rsidRDefault="0036692A" w:rsidP="00FD4B91">
            <w:pPr>
              <w:keepNext/>
              <w:snapToGrid w:val="0"/>
              <w:ind w:firstLine="440"/>
              <w:jc w:val="center"/>
              <w:rPr>
                <w:rFonts w:eastAsia="华文楷体"/>
                <w:sz w:val="22"/>
              </w:rPr>
            </w:pPr>
            <w:r>
              <w:rPr>
                <w:rFonts w:eastAsia="华文楷体" w:hint="eastAsia"/>
                <w:sz w:val="22"/>
              </w:rPr>
              <w:t>dQT1-INS/VNS</w:t>
            </w:r>
          </w:p>
        </w:tc>
        <w:tc>
          <w:tcPr>
            <w:tcW w:w="1134"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sidRPr="00DD1E4C">
              <w:rPr>
                <w:rFonts w:eastAsia="华文楷体"/>
                <w:sz w:val="22"/>
              </w:rPr>
              <w:t>2.1701</w:t>
            </w:r>
          </w:p>
        </w:tc>
        <w:tc>
          <w:tcPr>
            <w:tcW w:w="1134" w:type="dxa"/>
            <w:tcBorders>
              <w:top w:val="nil"/>
              <w:bottom w:val="nil"/>
            </w:tcBorders>
            <w:shd w:val="clear" w:color="auto" w:fill="auto"/>
            <w:vAlign w:val="center"/>
          </w:tcPr>
          <w:p w:rsidR="0036692A" w:rsidRPr="00936C09" w:rsidRDefault="0036692A" w:rsidP="006B3A0E">
            <w:pPr>
              <w:spacing w:line="240" w:lineRule="exact"/>
              <w:ind w:firstLineChars="100" w:firstLine="220"/>
              <w:jc w:val="center"/>
              <w:rPr>
                <w:rFonts w:eastAsia="华文楷体"/>
                <w:sz w:val="22"/>
              </w:rPr>
            </w:pPr>
            <w:r w:rsidRPr="00DD1E4C">
              <w:rPr>
                <w:rFonts w:eastAsia="华文楷体"/>
                <w:sz w:val="22"/>
              </w:rPr>
              <w:t>1.0708</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sz w:val="22"/>
              </w:rPr>
              <w:t>0.015</w:t>
            </w:r>
            <w:r>
              <w:rPr>
                <w:rFonts w:eastAsia="华文楷体" w:hint="eastAsia"/>
                <w:sz w:val="22"/>
              </w:rPr>
              <w:t>4</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sz w:val="22"/>
              </w:rPr>
              <w:t>0.017</w:t>
            </w:r>
            <w:r>
              <w:rPr>
                <w:rFonts w:eastAsia="华文楷体" w:hint="eastAsia"/>
                <w:sz w:val="22"/>
              </w:rPr>
              <w:t>7</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sz w:val="22"/>
              </w:rPr>
              <w:t>2.107</w:t>
            </w:r>
            <w:r>
              <w:rPr>
                <w:rFonts w:eastAsia="华文楷体" w:hint="eastAsia"/>
                <w:sz w:val="22"/>
              </w:rPr>
              <w:t>7</w:t>
            </w:r>
          </w:p>
        </w:tc>
      </w:tr>
      <w:tr w:rsidR="0036692A" w:rsidRPr="00936C09" w:rsidTr="006B4EE0">
        <w:trPr>
          <w:cantSplit/>
          <w:trHeight w:val="397"/>
          <w:jc w:val="center"/>
        </w:trPr>
        <w:tc>
          <w:tcPr>
            <w:tcW w:w="2268" w:type="dxa"/>
            <w:tcBorders>
              <w:top w:val="nil"/>
              <w:bottom w:val="single" w:sz="12" w:space="0" w:color="auto"/>
            </w:tcBorders>
            <w:shd w:val="clear" w:color="auto" w:fill="auto"/>
            <w:vAlign w:val="center"/>
          </w:tcPr>
          <w:p w:rsidR="0036692A" w:rsidRPr="00936C09" w:rsidRDefault="0036692A" w:rsidP="00FD4B91">
            <w:pPr>
              <w:keepNext/>
              <w:snapToGrid w:val="0"/>
              <w:ind w:firstLine="440"/>
              <w:jc w:val="center"/>
              <w:rPr>
                <w:rFonts w:eastAsia="华文楷体"/>
                <w:sz w:val="22"/>
              </w:rPr>
            </w:pPr>
            <w:r>
              <w:rPr>
                <w:rFonts w:eastAsia="华文楷体" w:hint="eastAsia"/>
                <w:sz w:val="22"/>
              </w:rPr>
              <w:t>dQT2-INS/VNS</w:t>
            </w:r>
          </w:p>
        </w:tc>
        <w:tc>
          <w:tcPr>
            <w:tcW w:w="1134"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1.1722</w:t>
            </w:r>
          </w:p>
        </w:tc>
        <w:tc>
          <w:tcPr>
            <w:tcW w:w="1134" w:type="dxa"/>
            <w:tcBorders>
              <w:top w:val="nil"/>
              <w:bottom w:val="single" w:sz="12" w:space="0" w:color="auto"/>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0.578</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0.0</w:t>
            </w:r>
            <w:r>
              <w:rPr>
                <w:rFonts w:eastAsia="华文楷体" w:hint="eastAsia"/>
                <w:sz w:val="22"/>
              </w:rPr>
              <w:t>2</w:t>
            </w:r>
            <w:r>
              <w:rPr>
                <w:rFonts w:eastAsia="华文楷体"/>
                <w:sz w:val="22"/>
              </w:rPr>
              <w:t>5</w:t>
            </w:r>
            <w:r>
              <w:rPr>
                <w:rFonts w:eastAsia="华文楷体" w:hint="eastAsia"/>
                <w:sz w:val="22"/>
              </w:rPr>
              <w:t>5</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0.0</w:t>
            </w:r>
            <w:r>
              <w:rPr>
                <w:rFonts w:eastAsia="华文楷体" w:hint="eastAsia"/>
                <w:sz w:val="22"/>
              </w:rPr>
              <w:t>4</w:t>
            </w:r>
            <w:r>
              <w:rPr>
                <w:rFonts w:eastAsia="华文楷体"/>
                <w:sz w:val="22"/>
              </w:rPr>
              <w:t>6</w:t>
            </w:r>
            <w:r>
              <w:rPr>
                <w:rFonts w:eastAsia="华文楷体" w:hint="eastAsia"/>
                <w:sz w:val="22"/>
              </w:rPr>
              <w:t>8</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1.1848</w:t>
            </w:r>
          </w:p>
        </w:tc>
      </w:tr>
    </w:tbl>
    <w:p w:rsidR="00F75ACC" w:rsidRPr="00936C09" w:rsidRDefault="00F75ACC" w:rsidP="00F75ACC">
      <w:pPr>
        <w:pStyle w:val="aff0"/>
      </w:pPr>
      <w:bookmarkStart w:id="295" w:name="_Toc405322677"/>
      <w:bookmarkEnd w:id="285"/>
      <w:bookmarkEnd w:id="286"/>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8</w:t>
      </w:r>
      <w:r>
        <w:fldChar w:fldCharType="end"/>
      </w:r>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dQT1-IV</w:t>
      </w:r>
      <w:r>
        <w:rPr>
          <w:rFonts w:hint="eastAsia"/>
        </w:rPr>
        <w:t>和</w:t>
      </w:r>
      <w:r>
        <w:rPr>
          <w:rFonts w:hint="eastAsia"/>
        </w:rPr>
        <w:t>dQT2-IV</w:t>
      </w:r>
      <w:r>
        <w:rPr>
          <w:rFonts w:hint="eastAsia"/>
        </w:rPr>
        <w:t>终点</w:t>
      </w:r>
      <w:r w:rsidRPr="00936C09">
        <w:t>位置和姿态误差</w:t>
      </w:r>
      <w:bookmarkEnd w:id="295"/>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F75ACC" w:rsidRPr="00936C09" w:rsidTr="006B3A0E">
        <w:trPr>
          <w:cantSplit/>
          <w:trHeight w:val="361"/>
          <w:jc w:val="center"/>
        </w:trPr>
        <w:tc>
          <w:tcPr>
            <w:tcW w:w="2268" w:type="dxa"/>
            <w:vMerge w:val="restart"/>
            <w:tcBorders>
              <w:top w:val="single" w:sz="12" w:space="0" w:color="auto"/>
            </w:tcBorders>
            <w:shd w:val="clear" w:color="auto" w:fill="auto"/>
            <w:vAlign w:val="center"/>
          </w:tcPr>
          <w:p w:rsidR="00F75ACC" w:rsidRPr="00936C09" w:rsidRDefault="00F75ACC" w:rsidP="006B3A0E">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F75ACC" w:rsidRPr="00936C09" w:rsidRDefault="00F75ACC" w:rsidP="006B3A0E">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F75ACC" w:rsidRPr="00936C09" w:rsidRDefault="00F75ACC" w:rsidP="006B3A0E">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F75ACC" w:rsidRPr="00936C09" w:rsidTr="006B3A0E">
        <w:trPr>
          <w:cantSplit/>
          <w:trHeight w:val="148"/>
          <w:jc w:val="center"/>
        </w:trPr>
        <w:tc>
          <w:tcPr>
            <w:tcW w:w="2268" w:type="dxa"/>
            <w:vMerge/>
            <w:tcBorders>
              <w:bottom w:val="single" w:sz="4" w:space="0" w:color="auto"/>
            </w:tcBorders>
            <w:shd w:val="clear" w:color="auto" w:fill="auto"/>
            <w:vAlign w:val="center"/>
          </w:tcPr>
          <w:p w:rsidR="00F75ACC" w:rsidRPr="00936C09" w:rsidRDefault="00F75ACC" w:rsidP="006B3A0E">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F75ACC" w:rsidRPr="00936C09" w:rsidRDefault="00F75ACC" w:rsidP="006B3A0E">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36692A" w:rsidRPr="00936C09" w:rsidTr="006B3A0E">
        <w:trPr>
          <w:cantSplit/>
          <w:trHeight w:val="397"/>
          <w:jc w:val="center"/>
        </w:trPr>
        <w:tc>
          <w:tcPr>
            <w:tcW w:w="2268" w:type="dxa"/>
            <w:tcBorders>
              <w:top w:val="single" w:sz="4" w:space="0" w:color="auto"/>
              <w:bottom w:val="nil"/>
            </w:tcBorders>
            <w:shd w:val="clear" w:color="auto" w:fill="auto"/>
            <w:vAlign w:val="center"/>
          </w:tcPr>
          <w:p w:rsidR="0036692A" w:rsidRPr="00936C09" w:rsidRDefault="0036692A" w:rsidP="006B3A0E">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0.7878</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0.7737</w:t>
            </w:r>
          </w:p>
        </w:tc>
        <w:tc>
          <w:tcPr>
            <w:tcW w:w="1178" w:type="dxa"/>
            <w:tcBorders>
              <w:top w:val="single" w:sz="4" w:space="0" w:color="auto"/>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2.4451</w:t>
            </w:r>
          </w:p>
        </w:tc>
      </w:tr>
      <w:tr w:rsidR="0036692A" w:rsidRPr="00936C09" w:rsidTr="006B3A0E">
        <w:trPr>
          <w:cantSplit/>
          <w:trHeight w:val="397"/>
          <w:jc w:val="center"/>
        </w:trPr>
        <w:tc>
          <w:tcPr>
            <w:tcW w:w="2268" w:type="dxa"/>
            <w:tcBorders>
              <w:top w:val="nil"/>
              <w:bottom w:val="nil"/>
            </w:tcBorders>
            <w:shd w:val="clear" w:color="auto" w:fill="auto"/>
            <w:vAlign w:val="center"/>
          </w:tcPr>
          <w:p w:rsidR="0036692A" w:rsidRPr="00936C09" w:rsidRDefault="0036692A" w:rsidP="006B3A0E">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2.8962</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1.1659</w:t>
            </w:r>
          </w:p>
        </w:tc>
        <w:tc>
          <w:tcPr>
            <w:tcW w:w="1178" w:type="dxa"/>
            <w:tcBorders>
              <w:top w:val="nil"/>
              <w:bottom w:val="nil"/>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-8.6868</w:t>
            </w:r>
          </w:p>
        </w:tc>
      </w:tr>
      <w:tr w:rsidR="0036692A" w:rsidRPr="00936C09" w:rsidTr="006B3A0E">
        <w:trPr>
          <w:cantSplit/>
          <w:trHeight w:val="397"/>
          <w:jc w:val="center"/>
        </w:trPr>
        <w:tc>
          <w:tcPr>
            <w:tcW w:w="2268" w:type="dxa"/>
            <w:tcBorders>
              <w:top w:val="nil"/>
              <w:bottom w:val="nil"/>
            </w:tcBorders>
            <w:shd w:val="clear" w:color="auto" w:fill="auto"/>
            <w:vAlign w:val="center"/>
          </w:tcPr>
          <w:p w:rsidR="0036692A" w:rsidRPr="00936C09" w:rsidRDefault="0036692A" w:rsidP="006B3A0E">
            <w:pPr>
              <w:keepNext/>
              <w:snapToGrid w:val="0"/>
              <w:ind w:firstLine="440"/>
              <w:jc w:val="center"/>
              <w:rPr>
                <w:rFonts w:eastAsia="华文楷体"/>
                <w:sz w:val="22"/>
              </w:rPr>
            </w:pPr>
            <w:r>
              <w:rPr>
                <w:rFonts w:eastAsia="华文楷体" w:hint="eastAsia"/>
                <w:sz w:val="22"/>
              </w:rPr>
              <w:t>dQT1-INS/VNS</w:t>
            </w:r>
          </w:p>
        </w:tc>
        <w:tc>
          <w:tcPr>
            <w:tcW w:w="1134"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sidRPr="00DD1E4C">
              <w:rPr>
                <w:rFonts w:eastAsia="华文楷体"/>
                <w:sz w:val="22"/>
              </w:rPr>
              <w:t>2.1701</w:t>
            </w:r>
          </w:p>
        </w:tc>
        <w:tc>
          <w:tcPr>
            <w:tcW w:w="1134" w:type="dxa"/>
            <w:tcBorders>
              <w:top w:val="nil"/>
              <w:bottom w:val="nil"/>
            </w:tcBorders>
            <w:shd w:val="clear" w:color="auto" w:fill="auto"/>
            <w:vAlign w:val="center"/>
          </w:tcPr>
          <w:p w:rsidR="0036692A" w:rsidRPr="00936C09" w:rsidRDefault="0036692A" w:rsidP="006B3A0E">
            <w:pPr>
              <w:spacing w:line="240" w:lineRule="exact"/>
              <w:ind w:firstLineChars="100" w:firstLine="220"/>
              <w:jc w:val="center"/>
              <w:rPr>
                <w:rFonts w:eastAsia="华文楷体"/>
                <w:sz w:val="22"/>
              </w:rPr>
            </w:pPr>
            <w:r w:rsidRPr="00DD1E4C">
              <w:rPr>
                <w:rFonts w:eastAsia="华文楷体"/>
                <w:sz w:val="22"/>
              </w:rPr>
              <w:t>1.0708</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hint="eastAsia"/>
                <w:sz w:val="22"/>
              </w:rPr>
              <w:t>-</w:t>
            </w:r>
            <w:r>
              <w:rPr>
                <w:rFonts w:eastAsia="华文楷体"/>
                <w:sz w:val="22"/>
              </w:rPr>
              <w:t>0.0005</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r>
              <w:rPr>
                <w:rFonts w:eastAsia="华文楷体"/>
                <w:sz w:val="22"/>
              </w:rPr>
              <w:t>0.0136</w:t>
            </w:r>
          </w:p>
        </w:tc>
        <w:tc>
          <w:tcPr>
            <w:tcW w:w="1178" w:type="dxa"/>
            <w:tcBorders>
              <w:top w:val="nil"/>
              <w:bottom w:val="nil"/>
            </w:tcBorders>
            <w:vAlign w:val="center"/>
          </w:tcPr>
          <w:p w:rsidR="0036692A" w:rsidRPr="00936C09" w:rsidRDefault="0036692A" w:rsidP="006B3A0E">
            <w:pPr>
              <w:spacing w:line="240" w:lineRule="exact"/>
              <w:ind w:firstLineChars="100" w:firstLine="220"/>
              <w:jc w:val="center"/>
              <w:rPr>
                <w:rFonts w:eastAsia="华文楷体"/>
                <w:sz w:val="22"/>
              </w:rPr>
            </w:pPr>
            <w:bookmarkStart w:id="296" w:name="OLE_LINK17"/>
            <w:bookmarkStart w:id="297" w:name="OLE_LINK18"/>
            <w:r w:rsidRPr="00375FB8">
              <w:rPr>
                <w:rFonts w:eastAsia="华文楷体"/>
                <w:sz w:val="22"/>
              </w:rPr>
              <w:t>2.0128</w:t>
            </w:r>
            <w:bookmarkEnd w:id="296"/>
            <w:bookmarkEnd w:id="297"/>
          </w:p>
        </w:tc>
      </w:tr>
      <w:tr w:rsidR="0036692A" w:rsidRPr="00936C09" w:rsidTr="006B3A0E">
        <w:trPr>
          <w:cantSplit/>
          <w:trHeight w:val="397"/>
          <w:jc w:val="center"/>
        </w:trPr>
        <w:tc>
          <w:tcPr>
            <w:tcW w:w="2268" w:type="dxa"/>
            <w:tcBorders>
              <w:top w:val="nil"/>
              <w:bottom w:val="single" w:sz="12" w:space="0" w:color="auto"/>
            </w:tcBorders>
            <w:shd w:val="clear" w:color="auto" w:fill="auto"/>
            <w:vAlign w:val="center"/>
          </w:tcPr>
          <w:p w:rsidR="0036692A" w:rsidRPr="00936C09" w:rsidRDefault="0036692A" w:rsidP="006B3A0E">
            <w:pPr>
              <w:keepNext/>
              <w:snapToGrid w:val="0"/>
              <w:ind w:firstLine="440"/>
              <w:jc w:val="center"/>
              <w:rPr>
                <w:rFonts w:eastAsia="华文楷体"/>
                <w:sz w:val="22"/>
              </w:rPr>
            </w:pPr>
            <w:r>
              <w:rPr>
                <w:rFonts w:eastAsia="华文楷体" w:hint="eastAsia"/>
                <w:sz w:val="22"/>
              </w:rPr>
              <w:t>dQT2-INS/VNS</w:t>
            </w:r>
          </w:p>
        </w:tc>
        <w:tc>
          <w:tcPr>
            <w:tcW w:w="1134"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1.1722</w:t>
            </w:r>
          </w:p>
        </w:tc>
        <w:tc>
          <w:tcPr>
            <w:tcW w:w="1134" w:type="dxa"/>
            <w:tcBorders>
              <w:top w:val="nil"/>
              <w:bottom w:val="single" w:sz="12" w:space="0" w:color="auto"/>
            </w:tcBorders>
            <w:shd w:val="clear" w:color="auto" w:fill="auto"/>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0.578</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-0.001</w:t>
            </w:r>
            <w:r>
              <w:rPr>
                <w:rFonts w:eastAsia="华文楷体" w:hint="eastAsia"/>
                <w:sz w:val="22"/>
              </w:rPr>
              <w:t>3</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Pr>
                <w:rFonts w:eastAsia="华文楷体"/>
                <w:sz w:val="22"/>
              </w:rPr>
              <w:t>0.014</w:t>
            </w:r>
            <w:r>
              <w:rPr>
                <w:rFonts w:eastAsia="华文楷体" w:hint="eastAsia"/>
                <w:sz w:val="22"/>
              </w:rPr>
              <w:t>3</w:t>
            </w:r>
          </w:p>
        </w:tc>
        <w:tc>
          <w:tcPr>
            <w:tcW w:w="1178" w:type="dxa"/>
            <w:tcBorders>
              <w:top w:val="nil"/>
              <w:bottom w:val="single" w:sz="12" w:space="0" w:color="auto"/>
            </w:tcBorders>
            <w:vAlign w:val="center"/>
          </w:tcPr>
          <w:p w:rsidR="0036692A" w:rsidRPr="00936C09" w:rsidRDefault="0036692A" w:rsidP="006B3A0E">
            <w:pPr>
              <w:keepNext/>
              <w:snapToGrid w:val="0"/>
              <w:spacing w:line="240" w:lineRule="exact"/>
              <w:ind w:firstLineChars="100" w:firstLine="220"/>
              <w:jc w:val="center"/>
              <w:rPr>
                <w:rFonts w:eastAsia="华文楷体"/>
                <w:sz w:val="22"/>
              </w:rPr>
            </w:pPr>
            <w:r w:rsidRPr="00782D52">
              <w:rPr>
                <w:rFonts w:eastAsia="华文楷体"/>
                <w:sz w:val="22"/>
              </w:rPr>
              <w:t>1.1767</w:t>
            </w:r>
          </w:p>
        </w:tc>
      </w:tr>
    </w:tbl>
    <w:p w:rsidR="00C75E53" w:rsidRDefault="00C75E53" w:rsidP="00C75E53">
      <w:pPr>
        <w:pStyle w:val="41"/>
      </w:pPr>
      <w:r>
        <w:rPr>
          <w:rFonts w:hint="eastAsia"/>
        </w:rPr>
        <w:t>（</w:t>
      </w:r>
      <w:r>
        <w:rPr>
          <w:rFonts w:hint="eastAsia"/>
        </w:rPr>
        <w:t>2</w:t>
      </w:r>
      <w:r>
        <w:rPr>
          <w:rFonts w:hint="eastAsia"/>
        </w:rPr>
        <w:t>）地面实验</w:t>
      </w:r>
    </w:p>
    <w:p w:rsidR="00F90491" w:rsidRDefault="00082C97" w:rsidP="001D1296">
      <w:pPr>
        <w:ind w:firstLine="480"/>
      </w:pPr>
      <w:r>
        <w:rPr>
          <w:rFonts w:hint="eastAsia"/>
        </w:rPr>
        <w:t>采用与</w:t>
      </w:r>
      <w:r>
        <w:rPr>
          <w:rFonts w:hint="eastAsia"/>
        </w:rPr>
        <w:t>3.1.5</w:t>
      </w:r>
      <w:r>
        <w:rPr>
          <w:rFonts w:hint="eastAsia"/>
        </w:rPr>
        <w:t>节相同的地面实验条件。</w:t>
      </w:r>
      <w:r>
        <w:fldChar w:fldCharType="begin"/>
      </w:r>
      <w:r>
        <w:instrText xml:space="preserve"> </w:instrText>
      </w:r>
      <w:r>
        <w:rPr>
          <w:rFonts w:hint="eastAsia"/>
        </w:rPr>
        <w:instrText>REF _Ref404720296 \h</w:instrText>
      </w:r>
      <w:r>
        <w:instrText xml:space="preserve"> </w:instrText>
      </w:r>
      <w:r>
        <w:fldChar w:fldCharType="separate"/>
      </w:r>
      <w:r w:rsidR="008F6C4A" w:rsidRPr="003E01C2">
        <w:t>图</w:t>
      </w:r>
      <w:r w:rsidR="008F6C4A">
        <w:t>18</w:t>
      </w:r>
      <w:r>
        <w:fldChar w:fldCharType="end"/>
      </w:r>
      <w:r>
        <w:rPr>
          <w:rFonts w:hint="eastAsia"/>
        </w:rPr>
        <w:t>给出了的</w:t>
      </w:r>
      <w:r>
        <w:rPr>
          <w:rFonts w:hint="eastAsia"/>
        </w:rPr>
        <w:t>dQT2</w:t>
      </w:r>
      <w:r w:rsidR="006B4EE0">
        <w:rPr>
          <w:rFonts w:hint="eastAsia"/>
        </w:rPr>
        <w:t>-INS/VNS</w:t>
      </w:r>
      <w:r w:rsidR="006B4EE0">
        <w:rPr>
          <w:rFonts w:hint="eastAsia"/>
        </w:rPr>
        <w:t>的导航结果。</w:t>
      </w:r>
      <w:r w:rsidR="002263C9" w:rsidRPr="002263C9">
        <w:t>dQT</w:t>
      </w:r>
      <w:r w:rsidR="002263C9" w:rsidRPr="002263C9">
        <w:rPr>
          <w:rFonts w:hint="eastAsia"/>
        </w:rPr>
        <w:t>2-INS/VNS</w:t>
      </w:r>
      <w:r w:rsidR="002263C9" w:rsidRPr="002263C9">
        <w:rPr>
          <w:rFonts w:hint="eastAsia"/>
        </w:rPr>
        <w:t>方法的位置精度相比</w:t>
      </w:r>
      <w:r w:rsidR="002263C9" w:rsidRPr="002263C9">
        <w:t>dQT</w:t>
      </w:r>
      <w:r w:rsidR="002263C9" w:rsidRPr="002263C9">
        <w:rPr>
          <w:rFonts w:hint="eastAsia"/>
        </w:rPr>
        <w:t>1-INS/VNS</w:t>
      </w:r>
      <w:r w:rsidR="002263C9" w:rsidRPr="002263C9">
        <w:rPr>
          <w:rFonts w:hint="eastAsia"/>
        </w:rPr>
        <w:t>方法提高了</w:t>
      </w:r>
      <w:r w:rsidR="002263C9" w:rsidRPr="002263C9">
        <w:rPr>
          <w:rFonts w:hint="eastAsia"/>
        </w:rPr>
        <w:t>68.64</w:t>
      </w:r>
      <w:r w:rsidR="0063487E">
        <w:rPr>
          <w:rFonts w:hint="eastAsia"/>
        </w:rPr>
        <w:t>%</w:t>
      </w:r>
      <w:r w:rsidR="002263C9" w:rsidRPr="002263C9">
        <w:rPr>
          <w:rFonts w:hint="eastAsia"/>
        </w:rPr>
        <w:t>。</w:t>
      </w:r>
      <w:r w:rsidR="002263C9" w:rsidRPr="002263C9">
        <w:t>dQT</w:t>
      </w:r>
      <w:r w:rsidR="002263C9" w:rsidRPr="002263C9">
        <w:rPr>
          <w:rFonts w:hint="eastAsia"/>
        </w:rPr>
        <w:t>1-INS/VNS</w:t>
      </w:r>
      <w:r w:rsidR="002263C9" w:rsidRPr="002263C9">
        <w:rPr>
          <w:rFonts w:hint="eastAsia"/>
        </w:rPr>
        <w:t>方法</w:t>
      </w:r>
      <w:r w:rsidR="002263C9">
        <w:rPr>
          <w:rFonts w:hint="eastAsia"/>
        </w:rPr>
        <w:t>的姿态精度低于惯性</w:t>
      </w:r>
      <w:r w:rsidR="002263C9">
        <w:rPr>
          <w:rFonts w:hint="eastAsia"/>
        </w:rPr>
        <w:t>SINS</w:t>
      </w:r>
      <w:r w:rsidR="002263C9">
        <w:rPr>
          <w:rFonts w:hint="eastAsia"/>
        </w:rPr>
        <w:t>，而</w:t>
      </w:r>
      <w:r w:rsidR="002263C9" w:rsidRPr="002263C9">
        <w:t>dQT</w:t>
      </w:r>
      <w:r w:rsidR="002263C9" w:rsidRPr="002263C9">
        <w:rPr>
          <w:rFonts w:hint="eastAsia"/>
        </w:rPr>
        <w:t>2-INS/VNS</w:t>
      </w:r>
      <w:r w:rsidR="002263C9" w:rsidRPr="002263C9">
        <w:rPr>
          <w:rFonts w:hint="eastAsia"/>
        </w:rPr>
        <w:t>方法</w:t>
      </w:r>
      <w:r w:rsidR="002263C9">
        <w:rPr>
          <w:rFonts w:hint="eastAsia"/>
        </w:rPr>
        <w:t>的航向角相比</w:t>
      </w:r>
      <w:r w:rsidR="002263C9">
        <w:rPr>
          <w:rFonts w:hint="eastAsia"/>
        </w:rPr>
        <w:t>SINS</w:t>
      </w:r>
      <w:r w:rsidR="002263C9">
        <w:rPr>
          <w:rFonts w:hint="eastAsia"/>
        </w:rPr>
        <w:t>提高了</w:t>
      </w:r>
      <w:r w:rsidR="002263C9">
        <w:rPr>
          <w:rFonts w:hint="eastAsia"/>
        </w:rPr>
        <w:t>41.99</w:t>
      </w:r>
      <w:r w:rsidR="0063487E">
        <w:rPr>
          <w:rFonts w:hint="eastAsia"/>
        </w:rPr>
        <w:t>%</w:t>
      </w:r>
      <w:r w:rsidR="002263C9">
        <w:rPr>
          <w:rFonts w:hint="eastAsia"/>
        </w:rPr>
        <w:t>。</w:t>
      </w:r>
    </w:p>
    <w:p w:rsidR="00933742" w:rsidRDefault="00933742" w:rsidP="006B4EE0">
      <w:pPr>
        <w:pStyle w:val="ae"/>
      </w:pPr>
      <w:r>
        <w:rPr>
          <w:noProof/>
        </w:rPr>
        <w:lastRenderedPageBreak/>
        <w:drawing>
          <wp:inline distT="0" distB="0" distL="0" distR="0" wp14:anchorId="3697A0AF" wp14:editId="71FC3D14">
            <wp:extent cx="2750758" cy="2520000"/>
            <wp:effectExtent l="0" t="0" r="0" b="0"/>
            <wp:docPr id="79" name="图片 79" descr="E:\惯性视觉导航\NAVIGATION\code_subfunction\PaperPlot\2011_09_30_drive_0028\VNS_dQT1和dQT2位置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E:\惯性视觉导航\NAVIGATION\code_subfunction\PaperPlot\2011_09_30_drive_0028\VNS_dQT1和dQT2位置轨迹.emf"/>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74C00A7E" wp14:editId="065F8913">
            <wp:extent cx="2750758" cy="2520000"/>
            <wp:effectExtent l="0" t="0" r="0" b="0"/>
            <wp:docPr id="80" name="图片 80" descr="E:\惯性视觉导航\NAVIGATION\code_subfunction\PaperPlot\2011_09_30_drive_0028\dQT2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E:\惯性视觉导航\NAVIGATION\code_subfunction\PaperPlot\2011_09_30_drive_0028\dQT2位置误差.emf"/>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1D1296" w:rsidRDefault="00957EB6" w:rsidP="00C42A0A">
      <w:pPr>
        <w:pStyle w:val="aff1"/>
        <w:ind w:firstLineChars="345" w:firstLine="727"/>
      </w:pPr>
      <w:r w:rsidRPr="00686059">
        <w:rPr>
          <w:rFonts w:hint="eastAsia"/>
        </w:rPr>
        <w:t>(</w:t>
      </w:r>
      <w:r>
        <w:rPr>
          <w:rFonts w:hint="eastAsia"/>
        </w:rPr>
        <w:t>a</w:t>
      </w:r>
      <w:r w:rsidRPr="00686059">
        <w:rPr>
          <w:rFonts w:hint="eastAsia"/>
        </w:rPr>
        <w:t>)</w:t>
      </w:r>
      <w:r>
        <w:rPr>
          <w:rFonts w:hint="eastAsia"/>
        </w:rPr>
        <w:t>VNS</w:t>
      </w:r>
      <w:r>
        <w:rPr>
          <w:rFonts w:hint="eastAsia"/>
        </w:rPr>
        <w:t>、</w:t>
      </w:r>
      <w:r>
        <w:rPr>
          <w:rFonts w:hint="eastAsia"/>
        </w:rPr>
        <w:t>dQT1</w:t>
      </w:r>
      <w:r>
        <w:rPr>
          <w:rFonts w:hint="eastAsia"/>
        </w:rPr>
        <w:t>和</w:t>
      </w:r>
      <w:r>
        <w:rPr>
          <w:rFonts w:hint="eastAsia"/>
        </w:rPr>
        <w:t>dQT2</w:t>
      </w:r>
      <w:r>
        <w:rPr>
          <w:rFonts w:hint="eastAsia"/>
        </w:rPr>
        <w:t>位置轨迹</w:t>
      </w:r>
      <w:r>
        <w:rPr>
          <w:rFonts w:hint="eastAsia"/>
        </w:rPr>
        <w:tab/>
      </w:r>
      <w:r>
        <w:rPr>
          <w:rFonts w:hint="eastAsia"/>
        </w:rPr>
        <w:tab/>
        <w:t xml:space="preserve">    </w:t>
      </w:r>
      <w:r w:rsidR="00C42A0A">
        <w:rPr>
          <w:rFonts w:hint="eastAsia"/>
        </w:rPr>
        <w:t xml:space="preserve">    </w:t>
      </w:r>
      <w:r>
        <w:rPr>
          <w:rFonts w:hint="eastAsia"/>
        </w:rPr>
        <w:t xml:space="preserve">    </w:t>
      </w:r>
      <w:r w:rsidR="006B4EE0">
        <w:rPr>
          <w:rFonts w:hint="eastAsia"/>
        </w:rPr>
        <w:t xml:space="preserve">  </w:t>
      </w:r>
      <w:r>
        <w:rPr>
          <w:rFonts w:hint="eastAsia"/>
        </w:rPr>
        <w:t xml:space="preserve">  (b)dQT2</w:t>
      </w:r>
      <w:r>
        <w:rPr>
          <w:rFonts w:hint="eastAsia"/>
        </w:rPr>
        <w:t>位置误差</w:t>
      </w:r>
    </w:p>
    <w:p w:rsidR="00933742" w:rsidRDefault="00933742" w:rsidP="006B4EE0">
      <w:pPr>
        <w:pStyle w:val="ae"/>
      </w:pPr>
      <w:r>
        <w:rPr>
          <w:noProof/>
        </w:rPr>
        <w:drawing>
          <wp:inline distT="0" distB="0" distL="0" distR="0" wp14:anchorId="1A1A56C7" wp14:editId="7F7FBE98">
            <wp:extent cx="2935483" cy="2520000"/>
            <wp:effectExtent l="0" t="0" r="0" b="0"/>
            <wp:docPr id="81" name="图片 81" descr="E:\惯性视觉导航\NAVIGATION\code_subfunction\PaperPlot\2011_09_30_drive_0028\dQT2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E:\惯性视觉导航\NAVIGATION\code_subfunction\PaperPlot\2011_09_30_drive_0028\dQT2姿态误差.emf"/>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2935483" cy="2520000"/>
                    </a:xfrm>
                    <a:prstGeom prst="rect">
                      <a:avLst/>
                    </a:prstGeom>
                    <a:noFill/>
                    <a:ln>
                      <a:noFill/>
                    </a:ln>
                  </pic:spPr>
                </pic:pic>
              </a:graphicData>
            </a:graphic>
          </wp:inline>
        </w:drawing>
      </w:r>
    </w:p>
    <w:p w:rsidR="001D1296" w:rsidRDefault="001D1296" w:rsidP="00C42A0A">
      <w:pPr>
        <w:pStyle w:val="aff1"/>
        <w:ind w:firstLineChars="1597" w:firstLine="3367"/>
      </w:pPr>
      <w:r>
        <w:rPr>
          <w:rFonts w:hint="eastAsia"/>
        </w:rPr>
        <w:t>(c)dQT2</w:t>
      </w:r>
      <w:r>
        <w:rPr>
          <w:rFonts w:hint="eastAsia"/>
        </w:rPr>
        <w:t>姿态误差</w:t>
      </w:r>
    </w:p>
    <w:p w:rsidR="00FC472C" w:rsidRPr="00C462A8" w:rsidRDefault="00FC472C" w:rsidP="00057A04">
      <w:pPr>
        <w:pStyle w:val="aff"/>
        <w:spacing w:before="163" w:after="163"/>
        <w:rPr>
          <w:rFonts w:eastAsiaTheme="minorEastAsia"/>
        </w:rPr>
      </w:pPr>
      <w:bookmarkStart w:id="298" w:name="_Ref404720296"/>
      <w:bookmarkStart w:id="299" w:name="_Toc405322780"/>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18</w:t>
      </w:r>
      <w:r w:rsidRPr="003E01C2">
        <w:fldChar w:fldCharType="end"/>
      </w:r>
      <w:bookmarkEnd w:id="298"/>
      <w:r w:rsidRPr="003E01C2">
        <w:t xml:space="preserve"> </w:t>
      </w:r>
      <w:r>
        <w:rPr>
          <w:rFonts w:hint="eastAsia"/>
        </w:rPr>
        <w:t>地面实验</w:t>
      </w:r>
      <w:r w:rsidR="00082C97">
        <w:rPr>
          <w:rFonts w:hint="eastAsia"/>
        </w:rPr>
        <w:t>dQT2</w:t>
      </w:r>
      <w:r>
        <w:rPr>
          <w:rFonts w:hint="eastAsia"/>
        </w:rPr>
        <w:t>位置和姿态误差</w:t>
      </w:r>
      <w:bookmarkEnd w:id="299"/>
    </w:p>
    <w:p w:rsidR="00FC472C" w:rsidRPr="00936C09" w:rsidRDefault="00FC472C" w:rsidP="009D2F74">
      <w:pPr>
        <w:pStyle w:val="aff0"/>
      </w:pPr>
      <w:bookmarkStart w:id="300" w:name="_Toc405322678"/>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9</w:t>
      </w:r>
      <w:r>
        <w:fldChar w:fldCharType="end"/>
      </w:r>
      <w:r>
        <w:rPr>
          <w:rFonts w:hint="eastAsia"/>
        </w:rPr>
        <w:t xml:space="preserve"> </w:t>
      </w:r>
      <w:r>
        <w:rPr>
          <w:rFonts w:hint="eastAsia"/>
        </w:rPr>
        <w:t>地面</w:t>
      </w:r>
      <w:r w:rsidRPr="00936C09">
        <w:t>实验</w:t>
      </w:r>
      <w:r>
        <w:rPr>
          <w:rFonts w:hint="eastAsia"/>
        </w:rPr>
        <w:t>SINS</w:t>
      </w:r>
      <w:r>
        <w:rPr>
          <w:rFonts w:hint="eastAsia"/>
        </w:rPr>
        <w:t>、</w:t>
      </w:r>
      <w:r>
        <w:rPr>
          <w:rFonts w:hint="eastAsia"/>
        </w:rPr>
        <w:t>VNS</w:t>
      </w:r>
      <w:r>
        <w:rPr>
          <w:rFonts w:hint="eastAsia"/>
        </w:rPr>
        <w:t>、</w:t>
      </w:r>
      <w:r>
        <w:rPr>
          <w:rFonts w:hint="eastAsia"/>
        </w:rPr>
        <w:t>dQT1</w:t>
      </w:r>
      <w:r w:rsidR="00685D0E">
        <w:rPr>
          <w:rFonts w:hint="eastAsia"/>
        </w:rPr>
        <w:t>-IV</w:t>
      </w:r>
      <w:r>
        <w:rPr>
          <w:rFonts w:hint="eastAsia"/>
        </w:rPr>
        <w:t>和</w:t>
      </w:r>
      <w:r>
        <w:rPr>
          <w:rFonts w:hint="eastAsia"/>
        </w:rPr>
        <w:t>dQT2</w:t>
      </w:r>
      <w:r w:rsidR="00685D0E">
        <w:rPr>
          <w:rFonts w:hint="eastAsia"/>
        </w:rPr>
        <w:t>-IV</w:t>
      </w:r>
      <w:r>
        <w:rPr>
          <w:rFonts w:hint="eastAsia"/>
        </w:rPr>
        <w:t>组合</w:t>
      </w:r>
      <w:r w:rsidRPr="00936C09">
        <w:t>终点位置和姿态误差</w:t>
      </w:r>
      <w:bookmarkEnd w:id="300"/>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FC472C" w:rsidRPr="00936C09" w:rsidTr="00A51924">
        <w:trPr>
          <w:cantSplit/>
          <w:trHeight w:val="361"/>
          <w:jc w:val="center"/>
        </w:trPr>
        <w:tc>
          <w:tcPr>
            <w:tcW w:w="2268" w:type="dxa"/>
            <w:vMerge w:val="restart"/>
            <w:tcBorders>
              <w:top w:val="single" w:sz="12" w:space="0" w:color="auto"/>
            </w:tcBorders>
            <w:shd w:val="clear" w:color="auto" w:fill="auto"/>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FC472C" w:rsidRPr="00936C09" w:rsidTr="00A51924">
        <w:trPr>
          <w:cantSplit/>
          <w:trHeight w:val="148"/>
          <w:jc w:val="center"/>
        </w:trPr>
        <w:tc>
          <w:tcPr>
            <w:tcW w:w="2268" w:type="dxa"/>
            <w:vMerge/>
            <w:tcBorders>
              <w:bottom w:val="single" w:sz="4" w:space="0" w:color="auto"/>
            </w:tcBorders>
            <w:shd w:val="clear" w:color="auto" w:fill="auto"/>
            <w:vAlign w:val="center"/>
          </w:tcPr>
          <w:p w:rsidR="00FC472C" w:rsidRPr="00936C09" w:rsidRDefault="00FC472C" w:rsidP="00F87747">
            <w:pPr>
              <w:keepNext/>
              <w:spacing w:line="24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FC472C" w:rsidRPr="00936C09" w:rsidRDefault="00FC472C" w:rsidP="00F87747">
            <w:pPr>
              <w:keepNext/>
              <w:spacing w:line="240" w:lineRule="auto"/>
              <w:ind w:firstLineChars="0" w:firstLine="0"/>
              <w:jc w:val="center"/>
              <w:rPr>
                <w:rFonts w:eastAsia="华文楷体"/>
                <w:sz w:val="22"/>
              </w:rPr>
            </w:pPr>
            <w:r w:rsidRPr="00936C09">
              <w:rPr>
                <w:rFonts w:eastAsia="华文楷体"/>
                <w:sz w:val="22"/>
              </w:rPr>
              <w:t>航向</w:t>
            </w:r>
          </w:p>
        </w:tc>
      </w:tr>
      <w:tr w:rsidR="00FC472C" w:rsidRPr="00936C09" w:rsidTr="00A51924">
        <w:trPr>
          <w:cantSplit/>
          <w:trHeight w:val="493"/>
          <w:jc w:val="center"/>
        </w:trPr>
        <w:tc>
          <w:tcPr>
            <w:tcW w:w="2268" w:type="dxa"/>
            <w:tcBorders>
              <w:top w:val="single" w:sz="4" w:space="0" w:color="auto"/>
              <w:bottom w:val="nil"/>
            </w:tcBorders>
            <w:shd w:val="clear" w:color="auto" w:fill="auto"/>
            <w:vAlign w:val="center"/>
          </w:tcPr>
          <w:p w:rsidR="00FC472C" w:rsidRPr="00936C09" w:rsidRDefault="00FC472C" w:rsidP="00F87747">
            <w:pPr>
              <w:keepNext/>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59906</w:t>
            </w:r>
          </w:p>
        </w:tc>
        <w:tc>
          <w:tcPr>
            <w:tcW w:w="1134" w:type="dxa"/>
            <w:tcBorders>
              <w:top w:val="single" w:sz="4" w:space="0" w:color="auto"/>
              <w:bottom w:val="nil"/>
            </w:tcBorders>
            <w:shd w:val="clear" w:color="auto" w:fill="auto"/>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1450.9</w:t>
            </w:r>
          </w:p>
        </w:tc>
        <w:tc>
          <w:tcPr>
            <w:tcW w:w="1178" w:type="dxa"/>
            <w:tcBorders>
              <w:top w:val="single" w:sz="4" w:space="0" w:color="auto"/>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1.935</w:t>
            </w:r>
          </w:p>
        </w:tc>
        <w:tc>
          <w:tcPr>
            <w:tcW w:w="1178" w:type="dxa"/>
            <w:tcBorders>
              <w:top w:val="single" w:sz="4" w:space="0" w:color="auto"/>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-0.946</w:t>
            </w:r>
          </w:p>
        </w:tc>
        <w:tc>
          <w:tcPr>
            <w:tcW w:w="1178" w:type="dxa"/>
            <w:tcBorders>
              <w:top w:val="single" w:sz="4" w:space="0" w:color="auto"/>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0.181</w:t>
            </w:r>
          </w:p>
        </w:tc>
      </w:tr>
      <w:tr w:rsidR="00FC472C" w:rsidRPr="00936C09" w:rsidTr="00A51924">
        <w:trPr>
          <w:cantSplit/>
          <w:trHeight w:val="383"/>
          <w:jc w:val="center"/>
        </w:trPr>
        <w:tc>
          <w:tcPr>
            <w:tcW w:w="2268" w:type="dxa"/>
            <w:tcBorders>
              <w:top w:val="nil"/>
              <w:bottom w:val="nil"/>
            </w:tcBorders>
            <w:shd w:val="clear" w:color="auto" w:fill="auto"/>
            <w:vAlign w:val="center"/>
          </w:tcPr>
          <w:p w:rsidR="00FC472C" w:rsidRPr="00936C09" w:rsidRDefault="00FC472C" w:rsidP="00F87747">
            <w:pPr>
              <w:keepNext/>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66.706</w:t>
            </w:r>
          </w:p>
        </w:tc>
        <w:tc>
          <w:tcPr>
            <w:tcW w:w="1134" w:type="dxa"/>
            <w:tcBorders>
              <w:top w:val="nil"/>
              <w:bottom w:val="nil"/>
            </w:tcBorders>
            <w:shd w:val="clear" w:color="auto" w:fill="auto"/>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1.615</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6.075</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12.176</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17.681</w:t>
            </w:r>
          </w:p>
        </w:tc>
      </w:tr>
      <w:tr w:rsidR="006C5937" w:rsidRPr="00936C09" w:rsidTr="006C5937">
        <w:trPr>
          <w:cantSplit/>
          <w:trHeight w:val="493"/>
          <w:jc w:val="center"/>
        </w:trPr>
        <w:tc>
          <w:tcPr>
            <w:tcW w:w="2268" w:type="dxa"/>
            <w:tcBorders>
              <w:top w:val="nil"/>
              <w:bottom w:val="nil"/>
            </w:tcBorders>
            <w:shd w:val="clear" w:color="auto" w:fill="auto"/>
            <w:vAlign w:val="center"/>
          </w:tcPr>
          <w:p w:rsidR="00FC472C" w:rsidRPr="00936C09" w:rsidRDefault="00FC472C" w:rsidP="00F87747">
            <w:pPr>
              <w:keepNext/>
              <w:ind w:firstLineChars="0" w:firstLine="0"/>
              <w:jc w:val="center"/>
              <w:rPr>
                <w:rFonts w:eastAsia="华文楷体"/>
                <w:sz w:val="22"/>
              </w:rPr>
            </w:pPr>
            <w:r>
              <w:rPr>
                <w:rFonts w:eastAsia="华文楷体"/>
                <w:sz w:val="22"/>
              </w:rPr>
              <w:t>dQT</w:t>
            </w:r>
            <w:r>
              <w:rPr>
                <w:rFonts w:eastAsia="华文楷体" w:hint="eastAsia"/>
                <w:sz w:val="22"/>
              </w:rPr>
              <w:t>1-INS/VNS</w:t>
            </w:r>
          </w:p>
        </w:tc>
        <w:tc>
          <w:tcPr>
            <w:tcW w:w="1134"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18.845</w:t>
            </w:r>
          </w:p>
        </w:tc>
        <w:tc>
          <w:tcPr>
            <w:tcW w:w="1134" w:type="dxa"/>
            <w:tcBorders>
              <w:top w:val="nil"/>
              <w:bottom w:val="nil"/>
            </w:tcBorders>
            <w:shd w:val="clear" w:color="auto" w:fill="auto"/>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0.456</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1.649</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-1.464</w:t>
            </w:r>
          </w:p>
        </w:tc>
        <w:tc>
          <w:tcPr>
            <w:tcW w:w="1178" w:type="dxa"/>
            <w:tcBorders>
              <w:top w:val="nil"/>
              <w:bottom w:val="nil"/>
            </w:tcBorders>
            <w:vAlign w:val="center"/>
          </w:tcPr>
          <w:p w:rsidR="00FC472C" w:rsidRPr="00936C09" w:rsidRDefault="00FC472C" w:rsidP="00F87747">
            <w:pPr>
              <w:keepNext/>
              <w:keepLines/>
              <w:widowControl/>
              <w:suppressAutoHyphens/>
              <w:spacing w:line="240" w:lineRule="exact"/>
              <w:ind w:firstLineChars="0" w:firstLine="0"/>
              <w:jc w:val="center"/>
              <w:rPr>
                <w:rFonts w:eastAsia="华文楷体"/>
                <w:sz w:val="22"/>
              </w:rPr>
            </w:pPr>
            <w:r w:rsidRPr="00936C09">
              <w:rPr>
                <w:rFonts w:eastAsia="华文楷体"/>
                <w:sz w:val="22"/>
              </w:rPr>
              <w:t>0.810</w:t>
            </w:r>
          </w:p>
        </w:tc>
      </w:tr>
      <w:tr w:rsidR="006C5937" w:rsidRPr="00936C09" w:rsidTr="00A51924">
        <w:trPr>
          <w:cantSplit/>
          <w:trHeight w:val="493"/>
          <w:jc w:val="center"/>
        </w:trPr>
        <w:tc>
          <w:tcPr>
            <w:tcW w:w="2268" w:type="dxa"/>
            <w:tcBorders>
              <w:top w:val="nil"/>
              <w:bottom w:val="single" w:sz="12" w:space="0" w:color="auto"/>
            </w:tcBorders>
            <w:shd w:val="clear" w:color="auto" w:fill="auto"/>
            <w:vAlign w:val="center"/>
          </w:tcPr>
          <w:p w:rsidR="006C5937" w:rsidRDefault="006C5937" w:rsidP="00C42A0A">
            <w:pPr>
              <w:ind w:firstLineChars="0" w:firstLine="0"/>
              <w:jc w:val="center"/>
              <w:rPr>
                <w:rFonts w:eastAsia="华文楷体"/>
                <w:sz w:val="22"/>
              </w:rPr>
            </w:pPr>
            <w:r>
              <w:rPr>
                <w:rFonts w:eastAsia="华文楷体"/>
                <w:sz w:val="22"/>
              </w:rPr>
              <w:t>dQT</w:t>
            </w:r>
            <w:r>
              <w:rPr>
                <w:rFonts w:eastAsia="华文楷体" w:hint="eastAsia"/>
                <w:sz w:val="22"/>
              </w:rPr>
              <w:t>2-INS/VNS</w:t>
            </w:r>
          </w:p>
        </w:tc>
        <w:tc>
          <w:tcPr>
            <w:tcW w:w="1134" w:type="dxa"/>
            <w:tcBorders>
              <w:top w:val="nil"/>
              <w:bottom w:val="single" w:sz="12" w:space="0" w:color="auto"/>
            </w:tcBorders>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5.908</w:t>
            </w:r>
          </w:p>
        </w:tc>
        <w:tc>
          <w:tcPr>
            <w:tcW w:w="1134" w:type="dxa"/>
            <w:tcBorders>
              <w:top w:val="nil"/>
              <w:bottom w:val="single" w:sz="12" w:space="0" w:color="auto"/>
            </w:tcBorders>
            <w:shd w:val="clear" w:color="auto" w:fill="auto"/>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0.143</w:t>
            </w:r>
          </w:p>
        </w:tc>
        <w:tc>
          <w:tcPr>
            <w:tcW w:w="1178" w:type="dxa"/>
            <w:tcBorders>
              <w:top w:val="nil"/>
              <w:bottom w:val="single" w:sz="12" w:space="0" w:color="auto"/>
            </w:tcBorders>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-1.381</w:t>
            </w:r>
          </w:p>
        </w:tc>
        <w:tc>
          <w:tcPr>
            <w:tcW w:w="1178" w:type="dxa"/>
            <w:tcBorders>
              <w:top w:val="nil"/>
              <w:bottom w:val="single" w:sz="12" w:space="0" w:color="auto"/>
            </w:tcBorders>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0.648</w:t>
            </w:r>
          </w:p>
        </w:tc>
        <w:tc>
          <w:tcPr>
            <w:tcW w:w="1178" w:type="dxa"/>
            <w:tcBorders>
              <w:top w:val="nil"/>
              <w:bottom w:val="single" w:sz="12" w:space="0" w:color="auto"/>
            </w:tcBorders>
            <w:vAlign w:val="center"/>
          </w:tcPr>
          <w:p w:rsidR="006C5937" w:rsidRPr="00936C09" w:rsidRDefault="006C5937" w:rsidP="00C42A0A">
            <w:pPr>
              <w:keepLines/>
              <w:widowControl/>
              <w:suppressAutoHyphens/>
              <w:spacing w:line="240" w:lineRule="exact"/>
              <w:ind w:firstLineChars="0" w:firstLine="0"/>
              <w:jc w:val="center"/>
              <w:rPr>
                <w:rFonts w:eastAsia="华文楷体"/>
                <w:sz w:val="22"/>
              </w:rPr>
            </w:pPr>
            <w:r w:rsidRPr="00936C09">
              <w:rPr>
                <w:rFonts w:eastAsia="华文楷体"/>
                <w:sz w:val="22"/>
              </w:rPr>
              <w:t>-0.105</w:t>
            </w:r>
          </w:p>
        </w:tc>
      </w:tr>
    </w:tbl>
    <w:p w:rsidR="003F7970" w:rsidRPr="003F7970" w:rsidRDefault="003F7970" w:rsidP="000D66D4">
      <w:pPr>
        <w:pStyle w:val="20"/>
        <w:numPr>
          <w:ilvl w:val="0"/>
          <w:numId w:val="10"/>
        </w:numPr>
        <w:spacing w:before="163" w:after="163"/>
      </w:pPr>
      <w:bookmarkStart w:id="301" w:name="_Toc404697798"/>
      <w:bookmarkStart w:id="302" w:name="_Toc404697856"/>
      <w:bookmarkStart w:id="303" w:name="_Toc404874254"/>
      <w:bookmarkStart w:id="304" w:name="_Toc404879655"/>
      <w:bookmarkStart w:id="305" w:name="_Toc405412139"/>
      <w:r>
        <w:rPr>
          <w:rFonts w:hint="eastAsia"/>
        </w:rPr>
        <w:lastRenderedPageBreak/>
        <w:t>估计视觉相对运动参数误差的</w:t>
      </w:r>
      <w:r>
        <w:rPr>
          <w:rFonts w:hint="eastAsia"/>
        </w:rPr>
        <w:t>INS/VNS</w:t>
      </w:r>
      <w:r>
        <w:rPr>
          <w:rFonts w:hint="eastAsia"/>
        </w:rPr>
        <w:t>改进方法</w:t>
      </w:r>
      <w:bookmarkEnd w:id="301"/>
      <w:bookmarkEnd w:id="302"/>
      <w:bookmarkEnd w:id="303"/>
      <w:bookmarkEnd w:id="304"/>
      <w:bookmarkEnd w:id="305"/>
    </w:p>
    <w:p w:rsidR="000D35BA" w:rsidRDefault="001C5E3C" w:rsidP="000D66D4">
      <w:pPr>
        <w:pStyle w:val="30"/>
        <w:numPr>
          <w:ilvl w:val="0"/>
          <w:numId w:val="14"/>
        </w:numPr>
        <w:spacing w:before="163" w:after="163"/>
      </w:pPr>
      <w:bookmarkStart w:id="306" w:name="_Toc404697799"/>
      <w:bookmarkStart w:id="307" w:name="_Toc404697857"/>
      <w:bookmarkStart w:id="308" w:name="_Toc404874255"/>
      <w:bookmarkStart w:id="309" w:name="_Toc404879656"/>
      <w:bookmarkStart w:id="310" w:name="_Toc405412140"/>
      <w:r>
        <w:rPr>
          <w:rFonts w:hint="eastAsia"/>
        </w:rPr>
        <w:t>状态方程</w:t>
      </w:r>
      <w:bookmarkEnd w:id="306"/>
      <w:bookmarkEnd w:id="307"/>
      <w:bookmarkEnd w:id="308"/>
      <w:bookmarkEnd w:id="309"/>
      <w:bookmarkEnd w:id="310"/>
    </w:p>
    <w:p w:rsidR="001C5E3C" w:rsidRDefault="001C5E3C" w:rsidP="001C5E3C">
      <w:pPr>
        <w:ind w:firstLine="480"/>
      </w:pPr>
      <w:r>
        <w:rPr>
          <w:rFonts w:hint="eastAsia"/>
        </w:rPr>
        <w:t>传统惯性</w:t>
      </w:r>
      <w:r>
        <w:rPr>
          <w:rFonts w:hint="eastAsia"/>
        </w:rPr>
        <w:t>/</w:t>
      </w:r>
      <w:r>
        <w:rPr>
          <w:rFonts w:hint="eastAsia"/>
        </w:rPr>
        <w:t>视觉组合导航方法通常以运动参数动误差参数及</w:t>
      </w:r>
      <w:r>
        <w:rPr>
          <w:rFonts w:hint="eastAsia"/>
        </w:rPr>
        <w:t>IMU</w:t>
      </w:r>
      <w:r>
        <w:rPr>
          <w:rFonts w:hint="eastAsia"/>
        </w:rPr>
        <w:t>常值漂移为状态量，并基于惯性力学编排方程或惯性力学误差方程建立状态方模型。以视觉相对运动参数，或惯性与视觉相对运动参数差为量测量，</w:t>
      </w:r>
      <w:r w:rsidR="00183AF3">
        <w:rPr>
          <w:rFonts w:hint="eastAsia"/>
        </w:rPr>
        <w:t>并根据量测量的误差分析建立相应的量测模型。由于状态量未考虑视觉系统误差，因此传统方法的量测模型中需要将视觉相关量测信息假设为真值。被忽略的视觉量测误差会导致导航精度的下降。本节</w:t>
      </w:r>
      <w:r w:rsidR="003F7970">
        <w:rPr>
          <w:rFonts w:hint="eastAsia"/>
        </w:rPr>
        <w:t>在</w:t>
      </w:r>
      <w:r w:rsidR="003F7970">
        <w:rPr>
          <w:rFonts w:hint="eastAsia"/>
        </w:rPr>
        <w:t>3.3</w:t>
      </w:r>
      <w:r w:rsidR="003F7970">
        <w:rPr>
          <w:rFonts w:hint="eastAsia"/>
        </w:rPr>
        <w:t>节以惯性与视觉相对运动参数差为量测量的</w:t>
      </w:r>
      <w:r w:rsidR="003F7970">
        <w:rPr>
          <w:rFonts w:hint="eastAsia"/>
        </w:rPr>
        <w:t>INS/VNS</w:t>
      </w:r>
      <w:r w:rsidR="003F7970">
        <w:rPr>
          <w:rFonts w:hint="eastAsia"/>
        </w:rPr>
        <w:t>组合导航方法基础上，</w:t>
      </w:r>
      <w:r w:rsidR="00B352E2">
        <w:rPr>
          <w:rFonts w:hint="eastAsia"/>
        </w:rPr>
        <w:t>通过建立视觉系统的力学误差模型，将视觉相关的常值误差项引入状态方程中</w:t>
      </w:r>
      <w:r w:rsidR="003F7970">
        <w:rPr>
          <w:rFonts w:hint="eastAsia"/>
        </w:rPr>
        <w:t>，建立考虑视觉常值误差的改进量测模型。</w:t>
      </w:r>
    </w:p>
    <w:p w:rsidR="00575DBE" w:rsidRDefault="00575DBE" w:rsidP="003F7970">
      <w:pPr>
        <w:ind w:firstLine="480"/>
      </w:pPr>
      <w:r>
        <w:rPr>
          <w:rFonts w:hint="eastAsia"/>
        </w:rPr>
        <w:t>为了建立考虑视觉误差的</w:t>
      </w:r>
      <w:r>
        <w:rPr>
          <w:rFonts w:hint="eastAsia"/>
        </w:rPr>
        <w:t>INS/VNS</w:t>
      </w:r>
      <w:r>
        <w:rPr>
          <w:rFonts w:hint="eastAsia"/>
        </w:rPr>
        <w:t>模型，需要分析式</w:t>
      </w:r>
      <w:r>
        <w:fldChar w:fldCharType="begin"/>
      </w:r>
      <w:r>
        <w:instrText xml:space="preserve"> GOTOBUTTON ZEqnNum858104  \* MERGEFORMAT </w:instrText>
      </w:r>
      <w:r>
        <w:fldChar w:fldCharType="begin"/>
      </w:r>
      <w:r>
        <w:instrText xml:space="preserve"> REF ZEqnNum858104 \* Charformat \! \* MERGEFORMAT </w:instrText>
      </w:r>
      <w:r>
        <w:fldChar w:fldCharType="separate"/>
      </w:r>
      <w:r w:rsidR="008F6C4A" w:rsidRPr="00270994">
        <w:instrText>(</w:instrText>
      </w:r>
      <w:r w:rsidR="008F6C4A">
        <w:instrText>3</w:instrText>
      </w:r>
      <w:r w:rsidR="008F6C4A" w:rsidRPr="00270994">
        <w:instrText>.</w:instrText>
      </w:r>
      <w:r w:rsidR="008F6C4A">
        <w:instrText>8</w:instrText>
      </w:r>
      <w:r w:rsidR="008F6C4A" w:rsidRPr="00270994">
        <w:instrText>)</w:instrText>
      </w:r>
      <w:r>
        <w:fldChar w:fldCharType="end"/>
      </w:r>
      <w:r>
        <w:fldChar w:fldCharType="end"/>
      </w:r>
      <w:r>
        <w:rPr>
          <w:rFonts w:hint="eastAsia"/>
        </w:rPr>
        <w:t>的量测量中</w:t>
      </w:r>
      <w:r w:rsidRPr="00270994">
        <w:rPr>
          <w:position w:val="-14"/>
        </w:rPr>
        <w:object w:dxaOrig="859" w:dyaOrig="400">
          <v:shape id="_x0000_i1516" type="#_x0000_t75" style="width:42.65pt;height:19.35pt" o:ole="">
            <v:imagedata r:id="rId779" o:title=""/>
          </v:shape>
          <o:OLEObject Type="Embed" ProgID="Equation.DSMT4" ShapeID="_x0000_i1516" DrawAspect="Content" ObjectID="_1480348286" r:id="rId1069"/>
        </w:object>
      </w:r>
      <w:r w:rsidRPr="00270994">
        <w:t>和</w:t>
      </w:r>
      <w:r>
        <w:rPr>
          <w:position w:val="-14"/>
        </w:rPr>
        <w:object w:dxaOrig="740" w:dyaOrig="400">
          <v:shape id="_x0000_i1517" type="#_x0000_t75" style="width:37.35pt;height:20pt" o:ole="">
            <v:imagedata r:id="rId1070" o:title=""/>
          </v:shape>
          <o:OLEObject Type="Embed" ProgID="Equation.DSMT4" ShapeID="_x0000_i1517" DrawAspect="Content" ObjectID="_1480348287" r:id="rId1071"/>
        </w:object>
      </w:r>
      <w:r>
        <w:rPr>
          <w:rFonts w:hint="eastAsia"/>
        </w:rPr>
        <w:t>的常值误差。</w:t>
      </w:r>
      <w:r w:rsidR="009B73A1">
        <w:rPr>
          <w:rFonts w:hint="eastAsia"/>
        </w:rPr>
        <w:t>视觉导</w:t>
      </w:r>
      <w:r>
        <w:rPr>
          <w:rFonts w:hint="eastAsia"/>
        </w:rPr>
        <w:t>航的误差源主要包括以下</w:t>
      </w:r>
      <w:r>
        <w:rPr>
          <w:rFonts w:hint="eastAsia"/>
        </w:rPr>
        <w:t>4</w:t>
      </w:r>
      <w:r>
        <w:rPr>
          <w:rFonts w:hint="eastAsia"/>
        </w:rPr>
        <w:t>类：</w:t>
      </w:r>
      <w:r>
        <w:rPr>
          <w:rFonts w:hint="eastAsia"/>
        </w:rPr>
        <w:t xml:space="preserve"> </w:t>
      </w:r>
      <w:r w:rsidR="009B73A1">
        <w:rPr>
          <w:rFonts w:hint="eastAsia"/>
        </w:rPr>
        <w:t>1</w:t>
      </w:r>
      <w:r w:rsidR="009B73A1">
        <w:rPr>
          <w:rFonts w:hint="eastAsia"/>
        </w:rPr>
        <w:t>）双目相机内参误差：</w:t>
      </w:r>
      <w:bookmarkStart w:id="311" w:name="OLE_LINK29"/>
      <w:bookmarkStart w:id="312" w:name="OLE_LINK30"/>
      <w:r w:rsidR="009B73A1">
        <w:rPr>
          <w:rFonts w:hint="eastAsia"/>
        </w:rPr>
        <w:t>相机畸变</w:t>
      </w:r>
      <w:r w:rsidR="003F1C67">
        <w:rPr>
          <w:rFonts w:hint="eastAsia"/>
        </w:rPr>
        <w:t>系数</w:t>
      </w:r>
      <w:r w:rsidR="009B73A1">
        <w:rPr>
          <w:rFonts w:hint="eastAsia"/>
        </w:rPr>
        <w:t>、</w:t>
      </w:r>
      <w:r w:rsidR="003F1C67">
        <w:rPr>
          <w:rFonts w:hint="eastAsia"/>
        </w:rPr>
        <w:t>倾斜因子、</w:t>
      </w:r>
      <w:r w:rsidR="009B73A1">
        <w:rPr>
          <w:rFonts w:hint="eastAsia"/>
        </w:rPr>
        <w:t>主点坐标和焦距的标定误差</w:t>
      </w:r>
      <w:bookmarkEnd w:id="311"/>
      <w:bookmarkEnd w:id="312"/>
      <w:r w:rsidR="009B73A1">
        <w:rPr>
          <w:rFonts w:hint="eastAsia"/>
        </w:rPr>
        <w:t>；</w:t>
      </w:r>
      <w:r w:rsidR="009B73A1">
        <w:rPr>
          <w:rFonts w:hint="eastAsia"/>
        </w:rPr>
        <w:t>2</w:t>
      </w:r>
      <w:r w:rsidR="009B73A1">
        <w:rPr>
          <w:rFonts w:hint="eastAsia"/>
        </w:rPr>
        <w:t>）双目相机外参误差：右相机相对左相机的旋转矩阵和平移矢量标定误差；</w:t>
      </w:r>
      <w:r w:rsidR="009B73A1">
        <w:rPr>
          <w:rFonts w:hint="eastAsia"/>
        </w:rPr>
        <w:t>3</w:t>
      </w:r>
      <w:r w:rsidR="009B73A1">
        <w:rPr>
          <w:rFonts w:hint="eastAsia"/>
        </w:rPr>
        <w:t>）特征点与匹配提取误差；</w:t>
      </w:r>
      <w:r w:rsidR="009B73A1">
        <w:rPr>
          <w:rFonts w:hint="eastAsia"/>
        </w:rPr>
        <w:t>4</w:t>
      </w:r>
      <w:r w:rsidR="009B73A1">
        <w:rPr>
          <w:rFonts w:hint="eastAsia"/>
        </w:rPr>
        <w:t>）</w:t>
      </w:r>
      <w:r>
        <w:rPr>
          <w:rFonts w:hint="eastAsia"/>
        </w:rPr>
        <w:t>左</w:t>
      </w:r>
      <w:r w:rsidR="009B73A1">
        <w:rPr>
          <w:rFonts w:hint="eastAsia"/>
        </w:rPr>
        <w:t>相机相对本体系安装角度和位置误差</w:t>
      </w:r>
      <w:r>
        <w:rPr>
          <w:rFonts w:hint="eastAsia"/>
        </w:rPr>
        <w:t>。从第</w:t>
      </w:r>
      <w:r>
        <w:rPr>
          <w:rFonts w:hint="eastAsia"/>
        </w:rPr>
        <w:t>1</w:t>
      </w:r>
      <w:r>
        <w:rPr>
          <w:rFonts w:hint="eastAsia"/>
        </w:rPr>
        <w:t>、</w:t>
      </w:r>
      <w:r>
        <w:rPr>
          <w:rFonts w:hint="eastAsia"/>
        </w:rPr>
        <w:t>2</w:t>
      </w:r>
      <w:r>
        <w:rPr>
          <w:rFonts w:hint="eastAsia"/>
        </w:rPr>
        <w:t>、</w:t>
      </w:r>
      <w:r>
        <w:rPr>
          <w:rFonts w:hint="eastAsia"/>
        </w:rPr>
        <w:t>3</w:t>
      </w:r>
      <w:r>
        <w:rPr>
          <w:rFonts w:hint="eastAsia"/>
        </w:rPr>
        <w:t>类误差到</w:t>
      </w:r>
      <w:r w:rsidRPr="00270994">
        <w:rPr>
          <w:position w:val="-14"/>
        </w:rPr>
        <w:object w:dxaOrig="859" w:dyaOrig="400">
          <v:shape id="_x0000_i1518" type="#_x0000_t75" style="width:42.65pt;height:20pt" o:ole="">
            <v:imagedata r:id="rId779" o:title=""/>
          </v:shape>
          <o:OLEObject Type="Embed" ProgID="Equation.DSMT4" ShapeID="_x0000_i1518" DrawAspect="Content" ObjectID="_1480348288" r:id="rId1072"/>
        </w:object>
      </w:r>
      <w:r w:rsidRPr="00270994">
        <w:t>和</w:t>
      </w:r>
      <w:r>
        <w:rPr>
          <w:position w:val="-14"/>
        </w:rPr>
        <w:object w:dxaOrig="740" w:dyaOrig="400">
          <v:shape id="_x0000_i1519" type="#_x0000_t75" style="width:37.35pt;height:20pt" o:ole="">
            <v:imagedata r:id="rId1070" o:title=""/>
          </v:shape>
          <o:OLEObject Type="Embed" ProgID="Equation.DSMT4" ShapeID="_x0000_i1519" DrawAspect="Content" ObjectID="_1480348289" r:id="rId1073"/>
        </w:object>
      </w:r>
      <w:r>
        <w:rPr>
          <w:rFonts w:hint="eastAsia"/>
        </w:rPr>
        <w:t>的误差的传递关系均</w:t>
      </w:r>
      <w:r w:rsidR="00AC3A32">
        <w:rPr>
          <w:rFonts w:hint="eastAsia"/>
        </w:rPr>
        <w:t>较复杂且具有很强的非线性，仅第</w:t>
      </w:r>
      <w:r w:rsidR="00AC3A32">
        <w:rPr>
          <w:rFonts w:hint="eastAsia"/>
        </w:rPr>
        <w:t>4</w:t>
      </w:r>
      <w:r w:rsidR="00AC3A32">
        <w:rPr>
          <w:rFonts w:hint="eastAsia"/>
        </w:rPr>
        <w:t>类误差到</w:t>
      </w:r>
      <w:r w:rsidR="00AC3A32" w:rsidRPr="00270994">
        <w:rPr>
          <w:position w:val="-14"/>
        </w:rPr>
        <w:object w:dxaOrig="859" w:dyaOrig="400">
          <v:shape id="_x0000_i1520" type="#_x0000_t75" style="width:42.65pt;height:20pt" o:ole="">
            <v:imagedata r:id="rId779" o:title=""/>
          </v:shape>
          <o:OLEObject Type="Embed" ProgID="Equation.DSMT4" ShapeID="_x0000_i1520" DrawAspect="Content" ObjectID="_1480348290" r:id="rId1074"/>
        </w:object>
      </w:r>
      <w:r w:rsidR="00AC3A32" w:rsidRPr="00270994">
        <w:t>和</w:t>
      </w:r>
      <w:r w:rsidR="00AC3A32">
        <w:rPr>
          <w:position w:val="-14"/>
        </w:rPr>
        <w:object w:dxaOrig="740" w:dyaOrig="400">
          <v:shape id="_x0000_i1521" type="#_x0000_t75" style="width:37.35pt;height:20pt" o:ole="">
            <v:imagedata r:id="rId1070" o:title=""/>
          </v:shape>
          <o:OLEObject Type="Embed" ProgID="Equation.DSMT4" ShapeID="_x0000_i1521" DrawAspect="Content" ObjectID="_1480348291" r:id="rId1075"/>
        </w:object>
      </w:r>
      <w:r w:rsidR="00AC3A32">
        <w:rPr>
          <w:rFonts w:hint="eastAsia"/>
        </w:rPr>
        <w:t>的误差的传递关系较为简单。而第</w:t>
      </w:r>
      <w:r w:rsidR="00AC3A32">
        <w:rPr>
          <w:rFonts w:hint="eastAsia"/>
        </w:rPr>
        <w:t>4</w:t>
      </w:r>
      <w:r w:rsidR="00AC3A32">
        <w:rPr>
          <w:rFonts w:hint="eastAsia"/>
        </w:rPr>
        <w:t>类误差的影响较小，通常第</w:t>
      </w:r>
      <w:r w:rsidR="00AC3A32">
        <w:rPr>
          <w:rFonts w:hint="eastAsia"/>
        </w:rPr>
        <w:t>2</w:t>
      </w:r>
      <w:r w:rsidR="00AC3A32">
        <w:rPr>
          <w:rFonts w:hint="eastAsia"/>
        </w:rPr>
        <w:t>类误差的影响最大。复杂的误差传递关系导致难以直接以第</w:t>
      </w:r>
      <w:r w:rsidR="00AC3A32">
        <w:rPr>
          <w:rFonts w:hint="eastAsia"/>
        </w:rPr>
        <w:t>1</w:t>
      </w:r>
      <w:r w:rsidR="00AC3A32">
        <w:rPr>
          <w:rFonts w:hint="eastAsia"/>
        </w:rPr>
        <w:t>至</w:t>
      </w:r>
      <w:r w:rsidR="00AC3A32">
        <w:rPr>
          <w:rFonts w:hint="eastAsia"/>
        </w:rPr>
        <w:t>4</w:t>
      </w:r>
      <w:r w:rsidR="00AC3A32">
        <w:rPr>
          <w:rFonts w:hint="eastAsia"/>
        </w:rPr>
        <w:t>误差源建立视觉导航误差模型，由于第</w:t>
      </w:r>
      <w:r w:rsidR="00AC3A32">
        <w:rPr>
          <w:rFonts w:hint="eastAsia"/>
        </w:rPr>
        <w:t>1</w:t>
      </w:r>
      <w:r w:rsidR="00AC3A32">
        <w:rPr>
          <w:rFonts w:hint="eastAsia"/>
        </w:rPr>
        <w:t>、</w:t>
      </w:r>
      <w:r w:rsidR="00AC3A32">
        <w:rPr>
          <w:rFonts w:hint="eastAsia"/>
        </w:rPr>
        <w:t>2</w:t>
      </w:r>
      <w:r w:rsidR="00AC3A32">
        <w:rPr>
          <w:rFonts w:hint="eastAsia"/>
        </w:rPr>
        <w:t>、</w:t>
      </w:r>
      <w:r w:rsidR="00AC3A32">
        <w:rPr>
          <w:rFonts w:hint="eastAsia"/>
        </w:rPr>
        <w:t>4</w:t>
      </w:r>
      <w:r w:rsidR="00AC3A32">
        <w:rPr>
          <w:rFonts w:hint="eastAsia"/>
        </w:rPr>
        <w:t>类的误差均为常值误差，仅第</w:t>
      </w:r>
      <w:r w:rsidR="00AC3A32">
        <w:rPr>
          <w:rFonts w:hint="eastAsia"/>
        </w:rPr>
        <w:t>3</w:t>
      </w:r>
      <w:r w:rsidR="00AC3A32">
        <w:rPr>
          <w:rFonts w:hint="eastAsia"/>
        </w:rPr>
        <w:t>类的误差为随机误差，因此本小节采用直接在</w:t>
      </w:r>
      <w:r w:rsidR="00AC3A32" w:rsidRPr="00270994">
        <w:rPr>
          <w:position w:val="-14"/>
        </w:rPr>
        <w:object w:dxaOrig="859" w:dyaOrig="400">
          <v:shape id="_x0000_i1522" type="#_x0000_t75" style="width:42.65pt;height:20pt" o:ole="">
            <v:imagedata r:id="rId779" o:title=""/>
          </v:shape>
          <o:OLEObject Type="Embed" ProgID="Equation.DSMT4" ShapeID="_x0000_i1522" DrawAspect="Content" ObjectID="_1480348292" r:id="rId1076"/>
        </w:object>
      </w:r>
      <w:r w:rsidR="00AC3A32" w:rsidRPr="00270994">
        <w:t>和</w:t>
      </w:r>
      <w:r w:rsidR="00AC3A32">
        <w:rPr>
          <w:position w:val="-14"/>
        </w:rPr>
        <w:object w:dxaOrig="900" w:dyaOrig="400">
          <v:shape id="_x0000_i1523" type="#_x0000_t75" style="width:45.35pt;height:20pt" o:ole="">
            <v:imagedata r:id="rId1077" o:title=""/>
          </v:shape>
          <o:OLEObject Type="Embed" ProgID="Equation.DSMT4" ShapeID="_x0000_i1523" DrawAspect="Content" ObjectID="_1480348293" r:id="rId1078"/>
        </w:object>
      </w:r>
      <w:r w:rsidR="00AC3A32">
        <w:rPr>
          <w:rFonts w:hint="eastAsia"/>
        </w:rPr>
        <w:t>的基础上建立误差模型：</w:t>
      </w:r>
    </w:p>
    <w:p w:rsidR="00AC3A32" w:rsidRDefault="00AC3A32" w:rsidP="004C64FB">
      <w:pPr>
        <w:pStyle w:val="12"/>
        <w:ind w:firstLine="480"/>
      </w:pPr>
      <w:r w:rsidRPr="00270994">
        <w:tab/>
      </w:r>
      <w:r w:rsidR="00174F89" w:rsidRPr="00270994">
        <w:object w:dxaOrig="2780" w:dyaOrig="840">
          <v:shape id="_x0000_i1524" type="#_x0000_t75" style="width:139.35pt;height:42pt" o:ole="">
            <v:imagedata r:id="rId1079" o:title=""/>
          </v:shape>
          <o:OLEObject Type="Embed" ProgID="Equation.DSMT4" ShapeID="_x0000_i1524" DrawAspect="Content" ObjectID="_1480348294" r:id="rId108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35</w:instrText>
        </w:r>
      </w:fldSimple>
      <w:r w:rsidRPr="00270994">
        <w:instrText>)</w:instrText>
      </w:r>
      <w:r w:rsidRPr="00270994">
        <w:fldChar w:fldCharType="end"/>
      </w:r>
    </w:p>
    <w:p w:rsidR="00AC3A32" w:rsidRDefault="00AC3A32" w:rsidP="00AC3A32">
      <w:pPr>
        <w:ind w:firstLineChars="0" w:firstLine="0"/>
      </w:pPr>
      <w:r>
        <w:rPr>
          <w:rFonts w:hint="eastAsia"/>
        </w:rPr>
        <w:t>其中，</w:t>
      </w:r>
      <w:r w:rsidR="00174F89" w:rsidRPr="00174F89">
        <w:rPr>
          <w:position w:val="-14"/>
        </w:rPr>
        <w:object w:dxaOrig="460" w:dyaOrig="400">
          <v:shape id="_x0000_i1525" type="#_x0000_t75" style="width:23.35pt;height:20pt" o:ole="">
            <v:imagedata r:id="rId1081" o:title=""/>
          </v:shape>
          <o:OLEObject Type="Embed" ProgID="Equation.DSMT4" ShapeID="_x0000_i1525" DrawAspect="Content" ObjectID="_1480348295" r:id="rId1082"/>
        </w:object>
      </w:r>
      <w:r>
        <w:rPr>
          <w:rFonts w:hint="eastAsia"/>
        </w:rPr>
        <w:t>和</w:t>
      </w:r>
      <w:r w:rsidRPr="00AC3A32">
        <w:rPr>
          <w:position w:val="-14"/>
        </w:rPr>
        <w:object w:dxaOrig="540" w:dyaOrig="400">
          <v:shape id="_x0000_i1526" type="#_x0000_t75" style="width:26.65pt;height:20pt" o:ole="">
            <v:imagedata r:id="rId1083" o:title=""/>
          </v:shape>
          <o:OLEObject Type="Embed" ProgID="Equation.DSMT4" ShapeID="_x0000_i1526" DrawAspect="Content" ObjectID="_1480348296" r:id="rId1084"/>
        </w:object>
      </w:r>
      <w:r>
        <w:rPr>
          <w:rFonts w:hint="eastAsia"/>
        </w:rPr>
        <w:t>分别为</w:t>
      </w:r>
      <w:r w:rsidR="00174F89" w:rsidRPr="00174F89">
        <w:rPr>
          <w:position w:val="-14"/>
        </w:rPr>
        <w:object w:dxaOrig="780" w:dyaOrig="400">
          <v:shape id="_x0000_i1527" type="#_x0000_t75" style="width:39.35pt;height:20pt" o:ole="">
            <v:imagedata r:id="rId1085" o:title=""/>
          </v:shape>
          <o:OLEObject Type="Embed" ProgID="Equation.DSMT4" ShapeID="_x0000_i1527" DrawAspect="Content" ObjectID="_1480348297" r:id="rId1086"/>
        </w:object>
      </w:r>
      <w:r>
        <w:rPr>
          <w:rFonts w:hint="eastAsia"/>
        </w:rPr>
        <w:t>和</w:t>
      </w:r>
      <w:r w:rsidRPr="00270994">
        <w:rPr>
          <w:position w:val="-14"/>
        </w:rPr>
        <w:object w:dxaOrig="859" w:dyaOrig="400">
          <v:shape id="_x0000_i1528" type="#_x0000_t75" style="width:42.65pt;height:20pt" o:ole="">
            <v:imagedata r:id="rId779" o:title=""/>
          </v:shape>
          <o:OLEObject Type="Embed" ProgID="Equation.DSMT4" ShapeID="_x0000_i1528" DrawAspect="Content" ObjectID="_1480348298" r:id="rId1087"/>
        </w:object>
      </w:r>
      <w:r>
        <w:rPr>
          <w:rFonts w:hint="eastAsia"/>
        </w:rPr>
        <w:t>的真值，</w:t>
      </w:r>
      <w:r w:rsidRPr="00AC3A32">
        <w:rPr>
          <w:position w:val="-14"/>
        </w:rPr>
        <w:object w:dxaOrig="600" w:dyaOrig="380">
          <v:shape id="_x0000_i1529" type="#_x0000_t75" style="width:30pt;height:19.35pt" o:ole="">
            <v:imagedata r:id="rId1088" o:title=""/>
          </v:shape>
          <o:OLEObject Type="Embed" ProgID="Equation.DSMT4" ShapeID="_x0000_i1529" DrawAspect="Content" ObjectID="_1480348299" r:id="rId1089"/>
        </w:object>
      </w:r>
      <w:r>
        <w:rPr>
          <w:rFonts w:hint="eastAsia"/>
        </w:rPr>
        <w:t>为</w:t>
      </w:r>
      <w:r w:rsidR="00174F89" w:rsidRPr="00174F89">
        <w:rPr>
          <w:position w:val="-14"/>
        </w:rPr>
        <w:object w:dxaOrig="780" w:dyaOrig="400">
          <v:shape id="_x0000_i1530" type="#_x0000_t75" style="width:39.35pt;height:20pt" o:ole="">
            <v:imagedata r:id="rId1090" o:title=""/>
          </v:shape>
          <o:OLEObject Type="Embed" ProgID="Equation.DSMT4" ShapeID="_x0000_i1530" DrawAspect="Content" ObjectID="_1480348300" r:id="rId1091"/>
        </w:object>
      </w:r>
      <w:r>
        <w:rPr>
          <w:rFonts w:hint="eastAsia"/>
        </w:rPr>
        <w:t>的</w:t>
      </w:r>
      <w:r w:rsidR="00664398">
        <w:rPr>
          <w:rFonts w:hint="eastAsia"/>
        </w:rPr>
        <w:t>旋转误差角，</w:t>
      </w:r>
      <w:r w:rsidRPr="00AC3A32">
        <w:rPr>
          <w:position w:val="-14"/>
        </w:rPr>
        <w:object w:dxaOrig="720" w:dyaOrig="380">
          <v:shape id="_x0000_i1531" type="#_x0000_t75" style="width:36pt;height:19.35pt" o:ole="">
            <v:imagedata r:id="rId1092" o:title=""/>
          </v:shape>
          <o:OLEObject Type="Embed" ProgID="Equation.DSMT4" ShapeID="_x0000_i1531" DrawAspect="Content" ObjectID="_1480348301" r:id="rId1093"/>
        </w:object>
      </w:r>
      <w:r>
        <w:rPr>
          <w:rFonts w:hint="eastAsia"/>
        </w:rPr>
        <w:t>为</w:t>
      </w:r>
      <w:r w:rsidR="00664398" w:rsidRPr="00664398">
        <w:rPr>
          <w:position w:val="-14"/>
        </w:rPr>
        <w:object w:dxaOrig="720" w:dyaOrig="380">
          <v:shape id="_x0000_i1532" type="#_x0000_t75" style="width:36pt;height:19.35pt" o:ole="">
            <v:imagedata r:id="rId1094" o:title=""/>
          </v:shape>
          <o:OLEObject Type="Embed" ProgID="Equation.DSMT4" ShapeID="_x0000_i1532" DrawAspect="Content" ObjectID="_1480348302" r:id="rId1095"/>
        </w:object>
      </w:r>
      <w:r w:rsidR="00664398">
        <w:rPr>
          <w:rFonts w:hint="eastAsia"/>
        </w:rPr>
        <w:t>的平移误差矢量。将</w:t>
      </w:r>
      <w:r w:rsidR="00664398" w:rsidRPr="00AC3A32">
        <w:rPr>
          <w:position w:val="-14"/>
        </w:rPr>
        <w:object w:dxaOrig="600" w:dyaOrig="380">
          <v:shape id="_x0000_i1533" type="#_x0000_t75" style="width:30pt;height:19.35pt" o:ole="">
            <v:imagedata r:id="rId1088" o:title=""/>
          </v:shape>
          <o:OLEObject Type="Embed" ProgID="Equation.DSMT4" ShapeID="_x0000_i1533" DrawAspect="Content" ObjectID="_1480348303" r:id="rId1096"/>
        </w:object>
      </w:r>
      <w:r w:rsidR="00664398">
        <w:rPr>
          <w:rFonts w:hint="eastAsia"/>
        </w:rPr>
        <w:t>与</w:t>
      </w:r>
      <w:r w:rsidR="00664398" w:rsidRPr="00664398">
        <w:rPr>
          <w:position w:val="-14"/>
        </w:rPr>
        <w:object w:dxaOrig="720" w:dyaOrig="380">
          <v:shape id="_x0000_i1534" type="#_x0000_t75" style="width:36pt;height:19.35pt" o:ole="">
            <v:imagedata r:id="rId1094" o:title=""/>
          </v:shape>
          <o:OLEObject Type="Embed" ProgID="Equation.DSMT4" ShapeID="_x0000_i1534" DrawAspect="Content" ObjectID="_1480348304" r:id="rId1097"/>
        </w:object>
      </w:r>
      <w:r w:rsidR="00664398">
        <w:rPr>
          <w:rFonts w:hint="eastAsia"/>
        </w:rPr>
        <w:t>分解为常值项和随机项：</w:t>
      </w:r>
    </w:p>
    <w:p w:rsidR="002A4D21" w:rsidRDefault="002A4D21" w:rsidP="004C64FB">
      <w:pPr>
        <w:pStyle w:val="12"/>
        <w:ind w:firstLine="480"/>
        <w:textAlignment w:val="auto"/>
      </w:pPr>
      <w:r w:rsidRPr="00270994">
        <w:tab/>
      </w:r>
      <w:r w:rsidRPr="002A4D21">
        <w:rPr>
          <w:position w:val="-14"/>
        </w:rPr>
        <w:object w:dxaOrig="1560" w:dyaOrig="400">
          <v:shape id="_x0000_i1535" type="#_x0000_t75" style="width:78pt;height:20pt" o:ole="">
            <v:imagedata r:id="rId1098" o:title=""/>
          </v:shape>
          <o:OLEObject Type="Embed" ProgID="Equation.DSMT4" ShapeID="_x0000_i1535" DrawAspect="Content" ObjectID="_1480348305" r:id="rId109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13" w:name="ZEqnNum636019"/>
      <w:r w:rsidRPr="00270994">
        <w:instrText>(</w:instrText>
      </w:r>
      <w:fldSimple w:instr=" SEQ MTChap \c \* Arabic \* MERGEFORMAT ">
        <w:r w:rsidR="008F6C4A">
          <w:instrText>3</w:instrText>
        </w:r>
      </w:fldSimple>
      <w:r w:rsidRPr="00270994">
        <w:instrText>.</w:instrText>
      </w:r>
      <w:fldSimple w:instr=" SEQ MTEqn \c \* Arabic \* MERGEFORMAT ">
        <w:r w:rsidR="008F6C4A">
          <w:instrText>36</w:instrText>
        </w:r>
      </w:fldSimple>
      <w:r w:rsidRPr="00270994">
        <w:instrText>)</w:instrText>
      </w:r>
      <w:bookmarkEnd w:id="313"/>
      <w:r w:rsidRPr="00270994">
        <w:fldChar w:fldCharType="end"/>
      </w:r>
    </w:p>
    <w:p w:rsidR="002A4D21" w:rsidRDefault="002A4D21" w:rsidP="004C64FB">
      <w:pPr>
        <w:pStyle w:val="12"/>
        <w:ind w:firstLine="480"/>
        <w:textAlignment w:val="auto"/>
      </w:pPr>
      <w:r w:rsidRPr="00270994">
        <w:tab/>
      </w:r>
      <w:r w:rsidRPr="002A4D21">
        <w:rPr>
          <w:position w:val="-14"/>
        </w:rPr>
        <w:object w:dxaOrig="2180" w:dyaOrig="400">
          <v:shape id="_x0000_i1536" type="#_x0000_t75" style="width:109.35pt;height:20pt" o:ole="">
            <v:imagedata r:id="rId1100" o:title=""/>
          </v:shape>
          <o:OLEObject Type="Embed" ProgID="Equation.DSMT4" ShapeID="_x0000_i1536" DrawAspect="Content" ObjectID="_1480348306" r:id="rId110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14" w:name="ZEqnNum616019"/>
      <w:r w:rsidRPr="00270994">
        <w:instrText>(</w:instrText>
      </w:r>
      <w:fldSimple w:instr=" SEQ MTChap \c \* Arabic \* MERGEFORMAT ">
        <w:r w:rsidR="008F6C4A">
          <w:instrText>3</w:instrText>
        </w:r>
      </w:fldSimple>
      <w:r w:rsidRPr="00270994">
        <w:instrText>.</w:instrText>
      </w:r>
      <w:fldSimple w:instr=" SEQ MTEqn \c \* Arabic \* MERGEFORMAT ">
        <w:r w:rsidR="008F6C4A">
          <w:instrText>37</w:instrText>
        </w:r>
      </w:fldSimple>
      <w:r w:rsidRPr="00270994">
        <w:instrText>)</w:instrText>
      </w:r>
      <w:bookmarkEnd w:id="314"/>
      <w:r w:rsidRPr="00270994">
        <w:fldChar w:fldCharType="end"/>
      </w:r>
    </w:p>
    <w:p w:rsidR="00664398" w:rsidRDefault="00664398" w:rsidP="00664398">
      <w:pPr>
        <w:ind w:firstLineChars="0" w:firstLine="0"/>
      </w:pPr>
      <w:r>
        <w:rPr>
          <w:rFonts w:hint="eastAsia"/>
        </w:rPr>
        <w:lastRenderedPageBreak/>
        <w:t>其中，</w:t>
      </w:r>
      <w:r w:rsidRPr="00664398">
        <w:rPr>
          <w:position w:val="-6"/>
        </w:rPr>
        <w:object w:dxaOrig="200" w:dyaOrig="279">
          <v:shape id="_x0000_i1537" type="#_x0000_t75" style="width:10pt;height:14pt" o:ole="">
            <v:imagedata r:id="rId1102" o:title=""/>
          </v:shape>
          <o:OLEObject Type="Embed" ProgID="Equation.DSMT4" ShapeID="_x0000_i1537" DrawAspect="Content" ObjectID="_1480348307" r:id="rId1103"/>
        </w:object>
      </w:r>
      <w:r>
        <w:rPr>
          <w:rFonts w:hint="eastAsia"/>
        </w:rPr>
        <w:t>和</w:t>
      </w:r>
      <w:r w:rsidRPr="00664398">
        <w:rPr>
          <w:position w:val="-6"/>
        </w:rPr>
        <w:object w:dxaOrig="380" w:dyaOrig="279">
          <v:shape id="_x0000_i1538" type="#_x0000_t75" style="width:19.35pt;height:14pt" o:ole="">
            <v:imagedata r:id="rId1104" o:title=""/>
          </v:shape>
          <o:OLEObject Type="Embed" ProgID="Equation.DSMT4" ShapeID="_x0000_i1538" DrawAspect="Content" ObjectID="_1480348308" r:id="rId1105"/>
        </w:object>
      </w:r>
      <w:r>
        <w:rPr>
          <w:rFonts w:hint="eastAsia"/>
        </w:rPr>
        <w:t>分别为</w:t>
      </w:r>
      <w:r w:rsidRPr="00AC3A32">
        <w:rPr>
          <w:position w:val="-14"/>
        </w:rPr>
        <w:object w:dxaOrig="600" w:dyaOrig="380">
          <v:shape id="_x0000_i1539" type="#_x0000_t75" style="width:30pt;height:19.35pt" o:ole="">
            <v:imagedata r:id="rId1088" o:title=""/>
          </v:shape>
          <o:OLEObject Type="Embed" ProgID="Equation.DSMT4" ShapeID="_x0000_i1539" DrawAspect="Content" ObjectID="_1480348309" r:id="rId1106"/>
        </w:object>
      </w:r>
      <w:r>
        <w:rPr>
          <w:rFonts w:hint="eastAsia"/>
        </w:rPr>
        <w:t>和</w:t>
      </w:r>
      <w:r w:rsidRPr="00664398">
        <w:rPr>
          <w:position w:val="-14"/>
        </w:rPr>
        <w:object w:dxaOrig="740" w:dyaOrig="380">
          <v:shape id="_x0000_i1540" type="#_x0000_t75" style="width:37.35pt;height:19.35pt" o:ole="">
            <v:imagedata r:id="rId1107" o:title=""/>
          </v:shape>
          <o:OLEObject Type="Embed" ProgID="Equation.DSMT4" ShapeID="_x0000_i1540" DrawAspect="Content" ObjectID="_1480348310" r:id="rId1108"/>
        </w:object>
      </w:r>
      <w:r>
        <w:rPr>
          <w:rFonts w:hint="eastAsia"/>
        </w:rPr>
        <w:t>的常值项，</w:t>
      </w:r>
      <w:r w:rsidRPr="00664398">
        <w:rPr>
          <w:position w:val="-14"/>
        </w:rPr>
        <w:object w:dxaOrig="600" w:dyaOrig="400">
          <v:shape id="_x0000_i1541" type="#_x0000_t75" style="width:30pt;height:20pt" o:ole="">
            <v:imagedata r:id="rId1109" o:title=""/>
          </v:shape>
          <o:OLEObject Type="Embed" ProgID="Equation.DSMT4" ShapeID="_x0000_i1541" DrawAspect="Content" ObjectID="_1480348311" r:id="rId1110"/>
        </w:object>
      </w:r>
      <w:r>
        <w:rPr>
          <w:rFonts w:hint="eastAsia"/>
        </w:rPr>
        <w:t>和</w:t>
      </w:r>
      <w:r w:rsidRPr="00664398">
        <w:rPr>
          <w:position w:val="-14"/>
        </w:rPr>
        <w:object w:dxaOrig="740" w:dyaOrig="400">
          <v:shape id="_x0000_i1542" type="#_x0000_t75" style="width:37.35pt;height:20pt" o:ole="">
            <v:imagedata r:id="rId1111" o:title=""/>
          </v:shape>
          <o:OLEObject Type="Embed" ProgID="Equation.DSMT4" ShapeID="_x0000_i1542" DrawAspect="Content" ObjectID="_1480348312" r:id="rId1112"/>
        </w:object>
      </w:r>
      <w:r>
        <w:rPr>
          <w:rFonts w:hint="eastAsia"/>
        </w:rPr>
        <w:t>分别为相应的随机误差。</w:t>
      </w:r>
    </w:p>
    <w:p w:rsidR="00AC3A32" w:rsidRDefault="00664398" w:rsidP="00664398">
      <w:pPr>
        <w:ind w:firstLine="480"/>
      </w:pPr>
      <w:r>
        <w:rPr>
          <w:rFonts w:hint="eastAsia"/>
        </w:rPr>
        <w:t>由于视觉导航系统的误差源主要为常值误差，</w:t>
      </w:r>
      <w:r w:rsidR="001A682A">
        <w:rPr>
          <w:rFonts w:hint="eastAsia"/>
        </w:rPr>
        <w:t>因此</w:t>
      </w:r>
      <w:r w:rsidR="001A682A" w:rsidRPr="00664398">
        <w:rPr>
          <w:position w:val="-6"/>
        </w:rPr>
        <w:object w:dxaOrig="200" w:dyaOrig="279">
          <v:shape id="_x0000_i1543" type="#_x0000_t75" style="width:10pt;height:14pt" o:ole="">
            <v:imagedata r:id="rId1102" o:title=""/>
          </v:shape>
          <o:OLEObject Type="Embed" ProgID="Equation.DSMT4" ShapeID="_x0000_i1543" DrawAspect="Content" ObjectID="_1480348313" r:id="rId1113"/>
        </w:object>
      </w:r>
      <w:r w:rsidR="001A682A">
        <w:rPr>
          <w:rFonts w:hint="eastAsia"/>
        </w:rPr>
        <w:t>和</w:t>
      </w:r>
      <w:r w:rsidR="001A682A" w:rsidRPr="00664398">
        <w:rPr>
          <w:position w:val="-6"/>
        </w:rPr>
        <w:object w:dxaOrig="380" w:dyaOrig="279">
          <v:shape id="_x0000_i1544" type="#_x0000_t75" style="width:19.35pt;height:14pt" o:ole="">
            <v:imagedata r:id="rId1104" o:title=""/>
          </v:shape>
          <o:OLEObject Type="Embed" ProgID="Equation.DSMT4" ShapeID="_x0000_i1544" DrawAspect="Content" ObjectID="_1480348314" r:id="rId1114"/>
        </w:object>
      </w:r>
      <w:r w:rsidR="001A682A">
        <w:rPr>
          <w:rFonts w:hint="eastAsia"/>
        </w:rPr>
        <w:t>是</w:t>
      </w:r>
      <w:r w:rsidR="001A682A" w:rsidRPr="00AC3A32">
        <w:rPr>
          <w:position w:val="-14"/>
        </w:rPr>
        <w:object w:dxaOrig="900" w:dyaOrig="400">
          <v:shape id="_x0000_i1545" type="#_x0000_t75" style="width:45.35pt;height:20pt" o:ole="">
            <v:imagedata r:id="rId1115" o:title=""/>
          </v:shape>
          <o:OLEObject Type="Embed" ProgID="Equation.DSMT4" ShapeID="_x0000_i1545" DrawAspect="Content" ObjectID="_1480348315" r:id="rId1116"/>
        </w:object>
      </w:r>
      <w:r w:rsidR="001A682A">
        <w:rPr>
          <w:rFonts w:hint="eastAsia"/>
        </w:rPr>
        <w:t>和</w:t>
      </w:r>
      <w:r w:rsidR="001A682A" w:rsidRPr="00270994">
        <w:rPr>
          <w:position w:val="-14"/>
        </w:rPr>
        <w:object w:dxaOrig="859" w:dyaOrig="400">
          <v:shape id="_x0000_i1546" type="#_x0000_t75" style="width:42.65pt;height:20pt" o:ole="">
            <v:imagedata r:id="rId779" o:title=""/>
          </v:shape>
          <o:OLEObject Type="Embed" ProgID="Equation.DSMT4" ShapeID="_x0000_i1546" DrawAspect="Content" ObjectID="_1480348316" r:id="rId1117"/>
        </w:object>
      </w:r>
      <w:r w:rsidR="001A682A">
        <w:rPr>
          <w:rFonts w:hint="eastAsia"/>
        </w:rPr>
        <w:t>误差的主要组成部分，将</w:t>
      </w:r>
      <w:r w:rsidR="001A682A" w:rsidRPr="00664398">
        <w:rPr>
          <w:position w:val="-6"/>
        </w:rPr>
        <w:object w:dxaOrig="200" w:dyaOrig="279">
          <v:shape id="_x0000_i1547" type="#_x0000_t75" style="width:10pt;height:14pt" o:ole="">
            <v:imagedata r:id="rId1102" o:title=""/>
          </v:shape>
          <o:OLEObject Type="Embed" ProgID="Equation.DSMT4" ShapeID="_x0000_i1547" DrawAspect="Content" ObjectID="_1480348317" r:id="rId1118"/>
        </w:object>
      </w:r>
      <w:r w:rsidR="001A682A">
        <w:rPr>
          <w:rFonts w:hint="eastAsia"/>
        </w:rPr>
        <w:t>和</w:t>
      </w:r>
      <w:r w:rsidR="001A682A" w:rsidRPr="00664398">
        <w:rPr>
          <w:position w:val="-6"/>
        </w:rPr>
        <w:object w:dxaOrig="380" w:dyaOrig="279">
          <v:shape id="_x0000_i1548" type="#_x0000_t75" style="width:19.35pt;height:14pt" o:ole="">
            <v:imagedata r:id="rId1104" o:title=""/>
          </v:shape>
          <o:OLEObject Type="Embed" ProgID="Equation.DSMT4" ShapeID="_x0000_i1548" DrawAspect="Content" ObjectID="_1480348318" r:id="rId1119"/>
        </w:object>
      </w:r>
      <w:r w:rsidR="001A682A">
        <w:rPr>
          <w:rFonts w:hint="eastAsia"/>
        </w:rPr>
        <w:t>增广到传统状态量中，得到新的状态量为：</w:t>
      </w:r>
    </w:p>
    <w:p w:rsidR="001A682A" w:rsidRDefault="001A682A" w:rsidP="004C64FB">
      <w:pPr>
        <w:pStyle w:val="12"/>
        <w:ind w:firstLine="480"/>
        <w:textAlignment w:val="auto"/>
      </w:pPr>
      <w:r w:rsidRPr="00270994">
        <w:tab/>
      </w:r>
      <w:r w:rsidRPr="000B6FD8">
        <w:rPr>
          <w:position w:val="-16"/>
        </w:rPr>
        <w:object w:dxaOrig="4360" w:dyaOrig="480">
          <v:shape id="_x0000_i1549" type="#_x0000_t75" style="width:217.35pt;height:23.35pt" o:ole="">
            <v:imagedata r:id="rId1120" o:title=""/>
          </v:shape>
          <o:OLEObject Type="Embed" ProgID="Equation.DSMT4" ShapeID="_x0000_i1549" DrawAspect="Content" ObjectID="_1480348319" r:id="rId112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38</w:instrText>
        </w:r>
      </w:fldSimple>
      <w:r w:rsidRPr="00270994">
        <w:instrText>)</w:instrText>
      </w:r>
      <w:r w:rsidRPr="00270994">
        <w:fldChar w:fldCharType="end"/>
      </w:r>
    </w:p>
    <w:p w:rsidR="001A682A" w:rsidRDefault="001B0479" w:rsidP="00664398">
      <w:pPr>
        <w:ind w:firstLine="480"/>
      </w:pPr>
      <w:r>
        <w:rPr>
          <w:rFonts w:hint="eastAsia"/>
        </w:rPr>
        <w:t>相应的状态方程为：</w:t>
      </w:r>
    </w:p>
    <w:p w:rsidR="001B0479" w:rsidRPr="00270994" w:rsidRDefault="001B0479" w:rsidP="004C64FB">
      <w:pPr>
        <w:pStyle w:val="12"/>
        <w:ind w:firstLine="480"/>
      </w:pPr>
      <w:r w:rsidRPr="00270994">
        <w:tab/>
      </w:r>
      <w:r w:rsidRPr="00270994">
        <w:object w:dxaOrig="3700" w:dyaOrig="2680">
          <v:shape id="_x0000_i1550" type="#_x0000_t75" style="width:180pt;height:130pt" o:ole="">
            <v:imagedata r:id="rId1122" o:title=""/>
          </v:shape>
          <o:OLEObject Type="Embed" ProgID="Equation.DSMT4" ShapeID="_x0000_i1550" DrawAspect="Content" ObjectID="_1480348320" r:id="rId112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39</w:instrText>
        </w:r>
      </w:fldSimple>
      <w:r w:rsidRPr="00270994">
        <w:instrText>)</w:instrText>
      </w:r>
      <w:r w:rsidRPr="00270994">
        <w:fldChar w:fldCharType="end"/>
      </w:r>
    </w:p>
    <w:p w:rsidR="001B0479" w:rsidRDefault="001B0479" w:rsidP="000D66D4">
      <w:pPr>
        <w:pStyle w:val="30"/>
        <w:numPr>
          <w:ilvl w:val="0"/>
          <w:numId w:val="14"/>
        </w:numPr>
        <w:spacing w:before="163" w:after="163"/>
      </w:pPr>
      <w:bookmarkStart w:id="315" w:name="_Toc404697800"/>
      <w:bookmarkStart w:id="316" w:name="_Toc404697858"/>
      <w:bookmarkStart w:id="317" w:name="_Toc404874256"/>
      <w:bookmarkStart w:id="318" w:name="_Toc404879657"/>
      <w:bookmarkStart w:id="319" w:name="_Toc405412141"/>
      <w:r>
        <w:rPr>
          <w:rFonts w:hint="eastAsia"/>
        </w:rPr>
        <w:t>量测方程</w:t>
      </w:r>
      <w:bookmarkEnd w:id="315"/>
      <w:bookmarkEnd w:id="316"/>
      <w:bookmarkEnd w:id="317"/>
      <w:bookmarkEnd w:id="318"/>
      <w:bookmarkEnd w:id="319"/>
    </w:p>
    <w:p w:rsidR="001B0479" w:rsidRDefault="00730E40" w:rsidP="001B0479">
      <w:pPr>
        <w:ind w:firstLine="480"/>
      </w:pPr>
      <w:r>
        <w:rPr>
          <w:rFonts w:hint="eastAsia"/>
        </w:rPr>
        <w:t>量测量的计算同</w:t>
      </w:r>
      <w:r>
        <w:rPr>
          <w:rFonts w:hint="eastAsia"/>
        </w:rPr>
        <w:t>3.2</w:t>
      </w:r>
      <w:r>
        <w:rPr>
          <w:rFonts w:hint="eastAsia"/>
        </w:rPr>
        <w:t>节中</w:t>
      </w:r>
      <w:r>
        <w:fldChar w:fldCharType="begin"/>
      </w:r>
      <w:r>
        <w:instrText xml:space="preserve"> GOTOBUTTON ZEqnNum858104  \* MERGEFORMAT </w:instrText>
      </w:r>
      <w:r>
        <w:fldChar w:fldCharType="begin"/>
      </w:r>
      <w:r>
        <w:instrText xml:space="preserve"> REF ZEqnNum858104 \* Charformat \! \* MERGEFORMAT </w:instrText>
      </w:r>
      <w:r>
        <w:fldChar w:fldCharType="separate"/>
      </w:r>
      <w:r w:rsidR="008F6C4A" w:rsidRPr="00270994">
        <w:instrText>(</w:instrText>
      </w:r>
      <w:r w:rsidR="008F6C4A">
        <w:instrText>3</w:instrText>
      </w:r>
      <w:r w:rsidR="008F6C4A" w:rsidRPr="00270994">
        <w:instrText>.</w:instrText>
      </w:r>
      <w:r w:rsidR="008F6C4A">
        <w:instrText>8</w:instrText>
      </w:r>
      <w:r w:rsidR="008F6C4A" w:rsidRPr="00270994">
        <w:instrText>)</w:instrText>
      </w:r>
      <w:r>
        <w:fldChar w:fldCharType="end"/>
      </w:r>
      <w:r>
        <w:fldChar w:fldCharType="end"/>
      </w:r>
      <w:r>
        <w:rPr>
          <w:rFonts w:hint="eastAsia"/>
        </w:rPr>
        <w:t>，</w:t>
      </w:r>
      <w:r w:rsidR="00036274">
        <w:rPr>
          <w:rFonts w:hint="eastAsia"/>
        </w:rPr>
        <w:t>量测方程通过对惯性与视觉相对运动参数差进行误差分析得到。</w:t>
      </w:r>
    </w:p>
    <w:p w:rsidR="00A8773B" w:rsidRDefault="002A4D21" w:rsidP="001B0479">
      <w:pPr>
        <w:ind w:firstLine="480"/>
      </w:pPr>
      <w:r>
        <w:rPr>
          <w:rFonts w:hint="eastAsia"/>
        </w:rPr>
        <w:t>将</w:t>
      </w:r>
      <w:r>
        <w:fldChar w:fldCharType="begin"/>
      </w:r>
      <w:r>
        <w:instrText xml:space="preserve"> GOTOBUTTON ZEqnNum636019  \* MERGEFORMAT </w:instrText>
      </w:r>
      <w:r>
        <w:fldChar w:fldCharType="begin"/>
      </w:r>
      <w:r>
        <w:instrText xml:space="preserve"> REF ZEqnNum636019 \* Charformat \! \* MERGEFORMAT </w:instrText>
      </w:r>
      <w:r>
        <w:fldChar w:fldCharType="separate"/>
      </w:r>
      <w:r w:rsidR="008F6C4A" w:rsidRPr="00270994">
        <w:instrText>(</w:instrText>
      </w:r>
      <w:r w:rsidR="008F6C4A">
        <w:instrText>3</w:instrText>
      </w:r>
      <w:r w:rsidR="008F6C4A" w:rsidRPr="00270994">
        <w:instrText>.</w:instrText>
      </w:r>
      <w:r w:rsidR="008F6C4A">
        <w:instrText>36</w:instrText>
      </w:r>
      <w:r w:rsidR="008F6C4A" w:rsidRPr="00270994">
        <w:instrText>)</w:instrText>
      </w:r>
      <w:r>
        <w:fldChar w:fldCharType="end"/>
      </w:r>
      <w:r>
        <w:fldChar w:fldCharType="end"/>
      </w:r>
      <w:r>
        <w:rPr>
          <w:rFonts w:hint="eastAsia"/>
        </w:rPr>
        <w:t>代入</w:t>
      </w:r>
      <w:r w:rsidR="00A8773B">
        <w:rPr>
          <w:rFonts w:hint="eastAsia"/>
        </w:rPr>
        <w:t>3.3</w:t>
      </w:r>
      <w:r w:rsidR="00A8773B">
        <w:rPr>
          <w:rFonts w:hint="eastAsia"/>
        </w:rPr>
        <w:t>节方法的惯性与视觉相对旋转四元数差误差表达式</w:t>
      </w:r>
      <w:r w:rsidR="00A8773B">
        <w:fldChar w:fldCharType="begin"/>
      </w:r>
      <w:r w:rsidR="00A8773B">
        <w:instrText xml:space="preserve"> GOTOBUTTON ZEqnNum279974  \* MERGEFORMAT </w:instrText>
      </w:r>
      <w:r w:rsidR="00A8773B">
        <w:fldChar w:fldCharType="begin"/>
      </w:r>
      <w:r w:rsidR="00A8773B">
        <w:instrText xml:space="preserve"> REF ZEqnNum279974 \* Charformat \! \* MERGEFORMAT </w:instrText>
      </w:r>
      <w:r w:rsidR="00A8773B">
        <w:fldChar w:fldCharType="separate"/>
      </w:r>
      <w:r w:rsidR="008F6C4A" w:rsidRPr="00270994">
        <w:instrText>(</w:instrText>
      </w:r>
      <w:r w:rsidR="008F6C4A">
        <w:instrText>3</w:instrText>
      </w:r>
      <w:r w:rsidR="008F6C4A" w:rsidRPr="00270994">
        <w:instrText>.</w:instrText>
      </w:r>
      <w:r w:rsidR="008F6C4A">
        <w:instrText>30</w:instrText>
      </w:r>
      <w:r w:rsidR="008F6C4A" w:rsidRPr="00270994">
        <w:instrText>)</w:instrText>
      </w:r>
      <w:r w:rsidR="00A8773B">
        <w:fldChar w:fldCharType="end"/>
      </w:r>
      <w:r w:rsidR="00A8773B">
        <w:fldChar w:fldCharType="end"/>
      </w:r>
      <w:r w:rsidR="00A8773B">
        <w:rPr>
          <w:rFonts w:hint="eastAsia"/>
        </w:rPr>
        <w:t>可得：</w:t>
      </w:r>
    </w:p>
    <w:p w:rsidR="00A8773B" w:rsidRDefault="00A8773B" w:rsidP="00A8773B">
      <w:pPr>
        <w:pStyle w:val="MTDisplayEquation"/>
        <w:snapToGrid w:val="0"/>
        <w:textAlignment w:val="auto"/>
      </w:pPr>
      <w:r w:rsidRPr="00270994">
        <w:tab/>
      </w:r>
      <w:r w:rsidR="004C64FB" w:rsidRPr="004C64FB">
        <w:rPr>
          <w:position w:val="-96"/>
        </w:rPr>
        <w:object w:dxaOrig="8020" w:dyaOrig="2040">
          <v:shape id="_x0000_i1551" type="#_x0000_t75" style="width:401.35pt;height:102pt" o:ole="">
            <v:imagedata r:id="rId1124" o:title=""/>
          </v:shape>
          <o:OLEObject Type="Embed" ProgID="Equation.DSMT4" ShapeID="_x0000_i1551" DrawAspect="Content" ObjectID="_1480348321" r:id="rId112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40</w:instrText>
        </w:r>
      </w:fldSimple>
      <w:r w:rsidRPr="00270994">
        <w:instrText>)</w:instrText>
      </w:r>
      <w:r w:rsidRPr="00270994">
        <w:fldChar w:fldCharType="end"/>
      </w:r>
    </w:p>
    <w:p w:rsidR="0061679F" w:rsidRPr="0061679F" w:rsidRDefault="0061679F" w:rsidP="0061679F">
      <w:pPr>
        <w:ind w:firstLine="480"/>
      </w:pPr>
      <w:r>
        <w:rPr>
          <w:rFonts w:hint="eastAsia"/>
        </w:rPr>
        <w:t>得相对旋转四元数差的量测方程为：</w:t>
      </w:r>
    </w:p>
    <w:p w:rsidR="0061679F" w:rsidRPr="00270994" w:rsidRDefault="0061679F" w:rsidP="004C64FB">
      <w:pPr>
        <w:pStyle w:val="12"/>
        <w:ind w:firstLine="480"/>
      </w:pPr>
      <w:r w:rsidRPr="00270994">
        <w:tab/>
      </w:r>
      <w:r w:rsidR="004C64FB">
        <w:object w:dxaOrig="4120" w:dyaOrig="1480">
          <v:shape id="_x0000_i1552" type="#_x0000_t75" style="width:206pt;height:74pt" o:ole="">
            <v:imagedata r:id="rId1126" o:title=""/>
          </v:shape>
          <o:OLEObject Type="Embed" ProgID="Equation.DSMT4" ShapeID="_x0000_i1552" DrawAspect="Content" ObjectID="_1480348322" r:id="rId112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20" w:name="ZEqnNum595819"/>
      <w:r w:rsidRPr="00270994">
        <w:instrText>(</w:instrText>
      </w:r>
      <w:fldSimple w:instr=" SEQ MTChap \c \* Arabic \* MERGEFORMAT ">
        <w:r w:rsidR="008F6C4A">
          <w:instrText>3</w:instrText>
        </w:r>
      </w:fldSimple>
      <w:r w:rsidRPr="00270994">
        <w:instrText>.</w:instrText>
      </w:r>
      <w:fldSimple w:instr=" SEQ MTEqn \c \* Arabic \* MERGEFORMAT ">
        <w:r w:rsidR="008F6C4A">
          <w:instrText>41</w:instrText>
        </w:r>
      </w:fldSimple>
      <w:r w:rsidRPr="00270994">
        <w:instrText>)</w:instrText>
      </w:r>
      <w:bookmarkEnd w:id="320"/>
      <w:r w:rsidRPr="00270994">
        <w:fldChar w:fldCharType="end"/>
      </w:r>
    </w:p>
    <w:p w:rsidR="0061679F" w:rsidRPr="00270994" w:rsidRDefault="0061679F" w:rsidP="0061679F">
      <w:pPr>
        <w:snapToGrid w:val="0"/>
        <w:ind w:firstLine="480"/>
      </w:pPr>
      <w:r w:rsidRPr="00270994">
        <w:t>其中</w:t>
      </w:r>
      <w:r w:rsidR="004C64FB" w:rsidRPr="004C64FB">
        <w:rPr>
          <w:position w:val="-14"/>
        </w:rPr>
        <w:object w:dxaOrig="279" w:dyaOrig="380">
          <v:shape id="_x0000_i1553" type="#_x0000_t75" style="width:14pt;height:19.35pt" o:ole="">
            <v:imagedata r:id="rId1128" o:title=""/>
          </v:shape>
          <o:OLEObject Type="Embed" ProgID="Equation.DSMT4" ShapeID="_x0000_i1553" DrawAspect="Content" ObjectID="_1480348323" r:id="rId1129"/>
        </w:object>
      </w:r>
      <w:r w:rsidRPr="00270994">
        <w:t>为观测噪声：</w:t>
      </w:r>
    </w:p>
    <w:p w:rsidR="002A4D21" w:rsidRDefault="004C64FB" w:rsidP="002A4D21">
      <w:pPr>
        <w:snapToGrid w:val="0"/>
        <w:ind w:firstLine="480"/>
        <w:jc w:val="center"/>
        <w:rPr>
          <w:position w:val="-44"/>
        </w:rPr>
      </w:pPr>
      <w:r>
        <w:rPr>
          <w:position w:val="-44"/>
        </w:rPr>
        <w:object w:dxaOrig="4140" w:dyaOrig="999">
          <v:shape id="_x0000_i1554" type="#_x0000_t75" style="width:207.35pt;height:50pt" o:ole="">
            <v:imagedata r:id="rId1130" o:title=""/>
          </v:shape>
          <o:OLEObject Type="Embed" ProgID="Equation.DSMT4" ShapeID="_x0000_i1554" DrawAspect="Content" ObjectID="_1480348324" r:id="rId1131"/>
        </w:object>
      </w:r>
    </w:p>
    <w:p w:rsidR="002A4D21" w:rsidRDefault="002A4D21" w:rsidP="002A4D21">
      <w:pPr>
        <w:ind w:firstLine="480"/>
      </w:pPr>
      <w:r>
        <w:rPr>
          <w:rFonts w:hint="eastAsia"/>
        </w:rPr>
        <w:t>将</w:t>
      </w:r>
      <w:r>
        <w:fldChar w:fldCharType="begin"/>
      </w:r>
      <w:r>
        <w:instrText xml:space="preserve"> GOTOBUTTON ZEqnNum616019  \* MERGEFORMAT </w:instrText>
      </w:r>
      <w:r>
        <w:fldChar w:fldCharType="begin"/>
      </w:r>
      <w:r>
        <w:instrText xml:space="preserve"> REF ZEqnNum616019 \* Charformat \! \* MERGEFORMAT </w:instrText>
      </w:r>
      <w:r>
        <w:fldChar w:fldCharType="separate"/>
      </w:r>
      <w:r w:rsidR="008F6C4A" w:rsidRPr="00270994">
        <w:instrText>(</w:instrText>
      </w:r>
      <w:r w:rsidR="008F6C4A">
        <w:instrText>3</w:instrText>
      </w:r>
      <w:r w:rsidR="008F6C4A" w:rsidRPr="00270994">
        <w:instrText>.</w:instrText>
      </w:r>
      <w:r w:rsidR="008F6C4A">
        <w:instrText>37</w:instrText>
      </w:r>
      <w:r w:rsidR="008F6C4A" w:rsidRPr="00270994">
        <w:instrText>)</w:instrText>
      </w:r>
      <w:r>
        <w:fldChar w:fldCharType="end"/>
      </w:r>
      <w:r>
        <w:fldChar w:fldCharType="end"/>
      </w:r>
      <w:r>
        <w:rPr>
          <w:rFonts w:hint="eastAsia"/>
        </w:rPr>
        <w:t>代入</w:t>
      </w:r>
      <w:r>
        <w:rPr>
          <w:rFonts w:hint="eastAsia"/>
        </w:rPr>
        <w:t>3.2</w:t>
      </w:r>
      <w:r>
        <w:rPr>
          <w:rFonts w:hint="eastAsia"/>
        </w:rPr>
        <w:t>节方法的惯性与视觉相对平移矢量差误差表达式</w:t>
      </w:r>
      <w:r>
        <w:fldChar w:fldCharType="begin"/>
      </w:r>
      <w:r>
        <w:instrText xml:space="preserve"> GOTOBUTTON ZEqnNum337570  \* MERGEFORMAT </w:instrText>
      </w:r>
      <w:r>
        <w:fldChar w:fldCharType="begin"/>
      </w:r>
      <w:r>
        <w:instrText xml:space="preserve"> REF ZEqnNum337570 \* Charformat \! \* MERGEFORMAT </w:instrText>
      </w:r>
      <w:r>
        <w:fldChar w:fldCharType="separate"/>
      </w:r>
      <w:r w:rsidR="008F6C4A" w:rsidRPr="00270994">
        <w:instrText>(</w:instrText>
      </w:r>
      <w:r w:rsidR="008F6C4A">
        <w:instrText>3</w:instrText>
      </w:r>
      <w:r w:rsidR="008F6C4A" w:rsidRPr="00270994">
        <w:instrText>.</w:instrText>
      </w:r>
      <w:r w:rsidR="008F6C4A">
        <w:instrText>20</w:instrText>
      </w:r>
      <w:r w:rsidR="008F6C4A" w:rsidRPr="00270994">
        <w:instrText>)</w:instrText>
      </w:r>
      <w:r>
        <w:fldChar w:fldCharType="end"/>
      </w:r>
      <w:r>
        <w:fldChar w:fldCharType="end"/>
      </w:r>
      <w:r>
        <w:rPr>
          <w:rFonts w:hint="eastAsia"/>
        </w:rPr>
        <w:t>可得：</w:t>
      </w:r>
    </w:p>
    <w:p w:rsidR="002A4D21" w:rsidRPr="00270994" w:rsidRDefault="002A4D21" w:rsidP="004C64FB">
      <w:pPr>
        <w:pStyle w:val="12"/>
        <w:ind w:firstLine="480"/>
      </w:pPr>
      <w:r w:rsidRPr="00270994">
        <w:lastRenderedPageBreak/>
        <w:tab/>
      </w:r>
      <w:r w:rsidR="004C64FB">
        <w:object w:dxaOrig="4660" w:dyaOrig="420">
          <v:shape id="_x0000_i1555" type="#_x0000_t75" style="width:233.35pt;height:21.35pt" o:ole="">
            <v:imagedata r:id="rId1132" o:title=""/>
          </v:shape>
          <o:OLEObject Type="Embed" ProgID="Equation.DSMT4" ShapeID="_x0000_i1555" DrawAspect="Content" ObjectID="_1480348325" r:id="rId113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21" w:name="ZEqnNum121797"/>
      <w:r w:rsidRPr="00270994">
        <w:instrText>(</w:instrText>
      </w:r>
      <w:fldSimple w:instr=" SEQ MTChap \c \* Arabic \* MERGEFORMAT ">
        <w:r w:rsidR="008F6C4A">
          <w:instrText>3</w:instrText>
        </w:r>
      </w:fldSimple>
      <w:r w:rsidRPr="00270994">
        <w:instrText>.</w:instrText>
      </w:r>
      <w:fldSimple w:instr=" SEQ MTEqn \c \* Arabic \* MERGEFORMAT ">
        <w:r w:rsidR="008F6C4A">
          <w:instrText>42</w:instrText>
        </w:r>
      </w:fldSimple>
      <w:r w:rsidRPr="00270994">
        <w:instrText>)</w:instrText>
      </w:r>
      <w:bookmarkEnd w:id="321"/>
      <w:r w:rsidRPr="00270994">
        <w:fldChar w:fldCharType="end"/>
      </w:r>
    </w:p>
    <w:p w:rsidR="00083901" w:rsidRPr="00270994" w:rsidRDefault="00083901" w:rsidP="00083901">
      <w:pPr>
        <w:ind w:firstLine="480"/>
      </w:pPr>
      <w:r>
        <w:rPr>
          <w:rFonts w:hint="eastAsia"/>
        </w:rPr>
        <w:t>综</w:t>
      </w:r>
      <w:r w:rsidR="002A4D21">
        <w:rPr>
          <w:rFonts w:hint="eastAsia"/>
        </w:rPr>
        <w:t>合</w:t>
      </w:r>
      <w:r w:rsidR="002A4D21">
        <w:fldChar w:fldCharType="begin"/>
      </w:r>
      <w:r w:rsidR="002A4D21">
        <w:instrText xml:space="preserve"> GOTOBUTTON ZEqnNum595819  \* MERGEFORMAT </w:instrText>
      </w:r>
      <w:r w:rsidR="002A4D21">
        <w:fldChar w:fldCharType="begin"/>
      </w:r>
      <w:r w:rsidR="002A4D21">
        <w:instrText xml:space="preserve"> REF ZEqnNum595819 \* Charformat \! \* MERGEFORMAT </w:instrText>
      </w:r>
      <w:r w:rsidR="002A4D21">
        <w:fldChar w:fldCharType="separate"/>
      </w:r>
      <w:r w:rsidR="008F6C4A" w:rsidRPr="00270994">
        <w:instrText>(</w:instrText>
      </w:r>
      <w:r w:rsidR="008F6C4A">
        <w:instrText>3</w:instrText>
      </w:r>
      <w:r w:rsidR="008F6C4A" w:rsidRPr="00270994">
        <w:instrText>.</w:instrText>
      </w:r>
      <w:r w:rsidR="008F6C4A">
        <w:instrText>41</w:instrText>
      </w:r>
      <w:r w:rsidR="008F6C4A" w:rsidRPr="00270994">
        <w:instrText>)</w:instrText>
      </w:r>
      <w:r w:rsidR="002A4D21">
        <w:fldChar w:fldCharType="end"/>
      </w:r>
      <w:r w:rsidR="002A4D21">
        <w:fldChar w:fldCharType="end"/>
      </w:r>
      <w:r w:rsidR="002A4D21">
        <w:rPr>
          <w:rFonts w:hint="eastAsia"/>
        </w:rPr>
        <w:t>和</w:t>
      </w:r>
      <w:r w:rsidR="002A4D21">
        <w:fldChar w:fldCharType="begin"/>
      </w:r>
      <w:r w:rsidR="002A4D21">
        <w:instrText xml:space="preserve"> GOTOBUTTON ZEqnNum121797  \* MERGEFORMAT </w:instrText>
      </w:r>
      <w:r w:rsidR="002A4D21">
        <w:fldChar w:fldCharType="begin"/>
      </w:r>
      <w:r w:rsidR="002A4D21">
        <w:instrText xml:space="preserve"> REF ZEqnNum121797 \* Charformat \! \* MERGEFORMAT </w:instrText>
      </w:r>
      <w:r w:rsidR="002A4D21">
        <w:fldChar w:fldCharType="separate"/>
      </w:r>
      <w:r w:rsidR="008F6C4A" w:rsidRPr="00270994">
        <w:instrText>(</w:instrText>
      </w:r>
      <w:r w:rsidR="008F6C4A">
        <w:instrText>3</w:instrText>
      </w:r>
      <w:r w:rsidR="008F6C4A" w:rsidRPr="00270994">
        <w:instrText>.</w:instrText>
      </w:r>
      <w:r w:rsidR="008F6C4A">
        <w:instrText>42</w:instrText>
      </w:r>
      <w:r w:rsidR="008F6C4A" w:rsidRPr="00270994">
        <w:instrText>)</w:instrText>
      </w:r>
      <w:r w:rsidR="002A4D21">
        <w:fldChar w:fldCharType="end"/>
      </w:r>
      <w:r w:rsidR="002A4D21">
        <w:fldChar w:fldCharType="end"/>
      </w:r>
      <w:r w:rsidR="002A4D21">
        <w:rPr>
          <w:rFonts w:hint="eastAsia"/>
        </w:rPr>
        <w:t>可得</w:t>
      </w:r>
      <w:r>
        <w:rPr>
          <w:rFonts w:hint="eastAsia"/>
        </w:rPr>
        <w:t>量测方程为：</w:t>
      </w:r>
    </w:p>
    <w:p w:rsidR="00083901" w:rsidRDefault="00083901" w:rsidP="004C64FB">
      <w:pPr>
        <w:pStyle w:val="12"/>
        <w:ind w:firstLine="480"/>
      </w:pPr>
      <w:r w:rsidRPr="00270994">
        <w:tab/>
      </w:r>
      <w:r w:rsidR="004C64FB">
        <w:object w:dxaOrig="2260" w:dyaOrig="320">
          <v:shape id="_x0000_i1556" type="#_x0000_t75" style="width:113.35pt;height:16pt" o:ole="">
            <v:imagedata r:id="rId1134" o:title=""/>
          </v:shape>
          <o:OLEObject Type="Embed" ProgID="Equation.DSMT4" ShapeID="_x0000_i1556" DrawAspect="Content" ObjectID="_1480348326" r:id="rId113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22" w:name="ZEqnNum915117"/>
      <w:r w:rsidRPr="00270994">
        <w:instrText>(</w:instrText>
      </w:r>
      <w:fldSimple w:instr=" SEQ MTChap \c \* Arabic \* MERGEFORMAT ">
        <w:r w:rsidR="008F6C4A">
          <w:instrText>3</w:instrText>
        </w:r>
      </w:fldSimple>
      <w:r w:rsidRPr="00270994">
        <w:instrText>.</w:instrText>
      </w:r>
      <w:fldSimple w:instr=" SEQ MTEqn \c \* Arabic \* MERGEFORMAT ">
        <w:r w:rsidR="008F6C4A">
          <w:instrText>43</w:instrText>
        </w:r>
      </w:fldSimple>
      <w:r w:rsidRPr="00270994">
        <w:instrText>)</w:instrText>
      </w:r>
      <w:bookmarkEnd w:id="322"/>
      <w:r w:rsidRPr="00270994">
        <w:fldChar w:fldCharType="end"/>
      </w:r>
    </w:p>
    <w:p w:rsidR="005B7D80" w:rsidRPr="00270994" w:rsidRDefault="005B7D80" w:rsidP="005B7D80">
      <w:pPr>
        <w:ind w:firstLineChars="0" w:firstLine="0"/>
        <w:textAlignment w:val="center"/>
      </w:pPr>
      <w:r>
        <w:rPr>
          <w:rFonts w:hint="eastAsia"/>
        </w:rPr>
        <w:t>其中</w:t>
      </w:r>
      <w:r w:rsidR="004C64FB">
        <w:object w:dxaOrig="240" w:dyaOrig="260">
          <v:shape id="_x0000_i1557" type="#_x0000_t75" style="width:12pt;height:13.35pt" o:ole="">
            <v:imagedata r:id="rId1136" o:title=""/>
          </v:shape>
          <o:OLEObject Type="Embed" ProgID="Equation.DSMT4" ShapeID="_x0000_i1557" DrawAspect="Content" ObjectID="_1480348327" r:id="rId1137"/>
        </w:object>
      </w:r>
      <w:r w:rsidRPr="00270994">
        <w:t>为观测噪声：</w:t>
      </w:r>
    </w:p>
    <w:p w:rsidR="005B7D80" w:rsidRPr="00270994" w:rsidRDefault="005B7D80" w:rsidP="005B7D80">
      <w:pPr>
        <w:pStyle w:val="MTDisplayEquation"/>
        <w:textAlignment w:val="auto"/>
      </w:pPr>
      <w:r w:rsidRPr="00270994">
        <w:tab/>
      </w:r>
      <w:r w:rsidR="004C64FB" w:rsidRPr="004C64FB">
        <w:rPr>
          <w:position w:val="-46"/>
        </w:rPr>
        <w:object w:dxaOrig="1900" w:dyaOrig="1040">
          <v:shape id="_x0000_i1558" type="#_x0000_t75" style="width:95.35pt;height:52pt" o:ole="">
            <v:imagedata r:id="rId1138" o:title=""/>
          </v:shape>
          <o:OLEObject Type="Embed" ProgID="Equation.DSMT4" ShapeID="_x0000_i1558" DrawAspect="Content" ObjectID="_1480348328" r:id="rId113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44</w:instrText>
        </w:r>
      </w:fldSimple>
      <w:r w:rsidRPr="00270994">
        <w:instrText>)</w:instrText>
      </w:r>
      <w:r w:rsidRPr="00270994">
        <w:fldChar w:fldCharType="end"/>
      </w:r>
    </w:p>
    <w:p w:rsidR="00083901" w:rsidRPr="00270994" w:rsidRDefault="0086373F" w:rsidP="004C64FB">
      <w:pPr>
        <w:ind w:firstLine="480"/>
      </w:pPr>
      <w:r>
        <w:rPr>
          <w:rFonts w:hint="eastAsia"/>
        </w:rPr>
        <w:t>由于方程</w:t>
      </w:r>
      <w:r>
        <w:fldChar w:fldCharType="begin"/>
      </w:r>
      <w:r>
        <w:instrText xml:space="preserve"> GOTOBUTTON ZEqnNum595819  \* MERGEFORMAT </w:instrText>
      </w:r>
      <w:r>
        <w:fldChar w:fldCharType="begin"/>
      </w:r>
      <w:r>
        <w:instrText xml:space="preserve"> REF ZEqnNum595819 \* Charformat \! \* MERGEFORMAT </w:instrText>
      </w:r>
      <w:r>
        <w:fldChar w:fldCharType="separate"/>
      </w:r>
      <w:r w:rsidR="008F6C4A" w:rsidRPr="00270994">
        <w:instrText>(</w:instrText>
      </w:r>
      <w:r w:rsidR="008F6C4A">
        <w:instrText>3</w:instrText>
      </w:r>
      <w:r w:rsidR="008F6C4A" w:rsidRPr="00270994">
        <w:instrText>.</w:instrText>
      </w:r>
      <w:r w:rsidR="008F6C4A">
        <w:instrText>41</w:instrText>
      </w:r>
      <w:r w:rsidR="008F6C4A" w:rsidRPr="00270994">
        <w:instrText>)</w:instrText>
      </w:r>
      <w:r>
        <w:fldChar w:fldCharType="end"/>
      </w:r>
      <w:r>
        <w:fldChar w:fldCharType="end"/>
      </w:r>
      <w:r>
        <w:rPr>
          <w:rFonts w:hint="eastAsia"/>
        </w:rPr>
        <w:t>为非线性方程，导致</w:t>
      </w:r>
      <w:r w:rsidR="005B7D80">
        <w:rPr>
          <w:rFonts w:hint="eastAsia"/>
        </w:rPr>
        <w:t>量测方程</w:t>
      </w:r>
      <w:r w:rsidR="005B7D80">
        <w:fldChar w:fldCharType="begin"/>
      </w:r>
      <w:r w:rsidR="005B7D80">
        <w:instrText xml:space="preserve"> GOTOBUTTON ZEqnNum915117  \* MERGEFORMAT </w:instrText>
      </w:r>
      <w:r w:rsidR="005B7D80">
        <w:fldChar w:fldCharType="begin"/>
      </w:r>
      <w:r w:rsidR="005B7D80">
        <w:instrText xml:space="preserve"> REF ZEqnNum915117 \* Charformat \! \* MERGEFORMAT </w:instrText>
      </w:r>
      <w:r w:rsidR="005B7D80">
        <w:fldChar w:fldCharType="separate"/>
      </w:r>
      <w:r w:rsidR="008F6C4A" w:rsidRPr="00270994">
        <w:instrText>(</w:instrText>
      </w:r>
      <w:r w:rsidR="008F6C4A">
        <w:instrText>3</w:instrText>
      </w:r>
      <w:r w:rsidR="008F6C4A" w:rsidRPr="00270994">
        <w:instrText>.</w:instrText>
      </w:r>
      <w:r w:rsidR="008F6C4A">
        <w:instrText>43</w:instrText>
      </w:r>
      <w:r w:rsidR="008F6C4A" w:rsidRPr="00270994">
        <w:instrText>)</w:instrText>
      </w:r>
      <w:r w:rsidR="005B7D80">
        <w:fldChar w:fldCharType="end"/>
      </w:r>
      <w:r w:rsidR="005B7D80">
        <w:fldChar w:fldCharType="end"/>
      </w:r>
      <w:r w:rsidR="005B7D80">
        <w:rPr>
          <w:rFonts w:hint="eastAsia"/>
        </w:rPr>
        <w:t>也为非线性方程，采用</w:t>
      </w:r>
      <w:r w:rsidR="005B7D80">
        <w:rPr>
          <w:rFonts w:hint="eastAsia"/>
        </w:rPr>
        <w:t>EKF</w:t>
      </w:r>
      <w:r w:rsidR="005B7D80">
        <w:rPr>
          <w:rFonts w:hint="eastAsia"/>
        </w:rPr>
        <w:t>滤波算法。量测方程</w:t>
      </w:r>
      <w:r w:rsidR="005B7D80">
        <w:fldChar w:fldCharType="begin"/>
      </w:r>
      <w:r w:rsidR="005B7D80">
        <w:instrText xml:space="preserve"> GOTOBUTTON ZEqnNum915117  \* MERGEFORMAT </w:instrText>
      </w:r>
      <w:r w:rsidR="005B7D80">
        <w:fldChar w:fldCharType="begin"/>
      </w:r>
      <w:r w:rsidR="005B7D80">
        <w:instrText xml:space="preserve"> REF ZEqnNum915117 \* Charformat \! \* MERGEFORMAT </w:instrText>
      </w:r>
      <w:r w:rsidR="005B7D80">
        <w:fldChar w:fldCharType="separate"/>
      </w:r>
      <w:r w:rsidR="008F6C4A" w:rsidRPr="00270994">
        <w:instrText>(</w:instrText>
      </w:r>
      <w:r w:rsidR="008F6C4A">
        <w:instrText>3</w:instrText>
      </w:r>
      <w:r w:rsidR="008F6C4A" w:rsidRPr="00270994">
        <w:instrText>.</w:instrText>
      </w:r>
      <w:r w:rsidR="008F6C4A">
        <w:instrText>43</w:instrText>
      </w:r>
      <w:r w:rsidR="008F6C4A" w:rsidRPr="00270994">
        <w:instrText>)</w:instrText>
      </w:r>
      <w:r w:rsidR="005B7D80">
        <w:fldChar w:fldCharType="end"/>
      </w:r>
      <w:r w:rsidR="005B7D80">
        <w:fldChar w:fldCharType="end"/>
      </w:r>
      <w:r w:rsidR="005B7D80">
        <w:rPr>
          <w:rFonts w:hint="eastAsia"/>
        </w:rPr>
        <w:t>的</w:t>
      </w:r>
      <w:r w:rsidR="005B7D80">
        <w:rPr>
          <w:rFonts w:hint="eastAsia"/>
        </w:rPr>
        <w:t>EKF</w:t>
      </w:r>
      <w:r w:rsidR="005B7D80">
        <w:rPr>
          <w:rFonts w:hint="eastAsia"/>
        </w:rPr>
        <w:t>滤波雅克布矩阵为：</w:t>
      </w:r>
    </w:p>
    <w:p w:rsidR="00083901" w:rsidRDefault="00083901" w:rsidP="00083901">
      <w:pPr>
        <w:pStyle w:val="MTDisplayEquation"/>
        <w:textAlignment w:val="auto"/>
      </w:pPr>
      <w:r w:rsidRPr="00270994">
        <w:tab/>
      </w:r>
      <w:r w:rsidR="004C64FB" w:rsidRPr="004C64FB">
        <w:rPr>
          <w:position w:val="-34"/>
        </w:rPr>
        <w:object w:dxaOrig="5380" w:dyaOrig="800">
          <v:shape id="_x0000_i1559" type="#_x0000_t75" style="width:269.35pt;height:40pt" o:ole="">
            <v:imagedata r:id="rId1140" o:title=""/>
          </v:shape>
          <o:OLEObject Type="Embed" ProgID="Equation.DSMT4" ShapeID="_x0000_i1559" DrawAspect="Content" ObjectID="_1480348329" r:id="rId114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45</w:instrText>
        </w:r>
      </w:fldSimple>
      <w:r w:rsidRPr="00270994">
        <w:instrText>)</w:instrText>
      </w:r>
      <w:r w:rsidRPr="00270994">
        <w:fldChar w:fldCharType="end"/>
      </w:r>
    </w:p>
    <w:p w:rsidR="005B7D80" w:rsidRDefault="005B7D80" w:rsidP="005B7D80">
      <w:pPr>
        <w:ind w:firstLineChars="0" w:firstLine="0"/>
      </w:pPr>
      <w:r>
        <w:rPr>
          <w:rFonts w:hint="eastAsia"/>
        </w:rPr>
        <w:t>其中：</w:t>
      </w:r>
    </w:p>
    <w:p w:rsidR="005B7D80" w:rsidRDefault="005B7D80" w:rsidP="005B7D80">
      <w:pPr>
        <w:pStyle w:val="MTDisplayEquation"/>
        <w:textAlignment w:val="auto"/>
      </w:pPr>
      <w:r w:rsidRPr="00270994">
        <w:tab/>
      </w:r>
      <w:r w:rsidR="004C64FB" w:rsidRPr="004C64FB">
        <w:rPr>
          <w:position w:val="-44"/>
        </w:rPr>
        <w:object w:dxaOrig="4480" w:dyaOrig="999">
          <v:shape id="_x0000_i1560" type="#_x0000_t75" style="width:224pt;height:50pt" o:ole="">
            <v:imagedata r:id="rId1142" o:title=""/>
          </v:shape>
          <o:OLEObject Type="Embed" ProgID="Equation.DSMT4" ShapeID="_x0000_i1560" DrawAspect="Content" ObjectID="_1480348330" r:id="rId114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46</w:instrText>
        </w:r>
      </w:fldSimple>
      <w:r w:rsidRPr="00270994">
        <w:instrText>)</w:instrText>
      </w:r>
      <w:r w:rsidRPr="00270994">
        <w:fldChar w:fldCharType="end"/>
      </w:r>
    </w:p>
    <w:p w:rsidR="005B7D80" w:rsidRDefault="005B7D80" w:rsidP="005B7D80">
      <w:pPr>
        <w:pStyle w:val="MTDisplayEquation"/>
        <w:textAlignment w:val="auto"/>
      </w:pPr>
      <w:r w:rsidRPr="00270994">
        <w:tab/>
      </w:r>
      <w:r w:rsidR="004C64FB" w:rsidRPr="004C64FB">
        <w:rPr>
          <w:position w:val="-44"/>
        </w:rPr>
        <w:object w:dxaOrig="4020" w:dyaOrig="999">
          <v:shape id="_x0000_i1561" type="#_x0000_t75" style="width:201.35pt;height:50pt" o:ole="">
            <v:imagedata r:id="rId1144" o:title=""/>
          </v:shape>
          <o:OLEObject Type="Embed" ProgID="Equation.DSMT4" ShapeID="_x0000_i1561" DrawAspect="Content" ObjectID="_1480348331" r:id="rId114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47</w:instrText>
        </w:r>
      </w:fldSimple>
      <w:r w:rsidRPr="00270994">
        <w:instrText>)</w:instrText>
      </w:r>
      <w:r w:rsidRPr="00270994">
        <w:fldChar w:fldCharType="end"/>
      </w:r>
    </w:p>
    <w:p w:rsidR="005B7D80" w:rsidRPr="005B7D80" w:rsidRDefault="005B7D80" w:rsidP="005B7D80">
      <w:pPr>
        <w:ind w:firstLineChars="0" w:firstLine="0"/>
      </w:pPr>
      <w:r>
        <w:rPr>
          <w:rFonts w:hint="eastAsia"/>
        </w:rPr>
        <w:t>其中，函数</w:t>
      </w:r>
      <w:r w:rsidR="004C64FB" w:rsidRPr="004C64FB">
        <w:rPr>
          <w:position w:val="-12"/>
        </w:rPr>
        <w:object w:dxaOrig="800" w:dyaOrig="360">
          <v:shape id="_x0000_i1562" type="#_x0000_t75" style="width:40pt;height:18pt" o:ole="">
            <v:imagedata r:id="rId1146" o:title=""/>
          </v:shape>
          <o:OLEObject Type="Embed" ProgID="Equation.DSMT4" ShapeID="_x0000_i1562" DrawAspect="Content" ObjectID="_1480348332" r:id="rId1147"/>
        </w:object>
      </w:r>
      <w:r>
        <w:rPr>
          <w:rFonts w:hint="eastAsia"/>
        </w:rPr>
        <w:t>的定义为：</w:t>
      </w:r>
    </w:p>
    <w:p w:rsidR="002A4D21" w:rsidRDefault="005B7D80" w:rsidP="005B7D80">
      <w:pPr>
        <w:pStyle w:val="MTDisplayEquation"/>
        <w:textAlignment w:val="auto"/>
      </w:pPr>
      <w:r w:rsidRPr="00270994">
        <w:tab/>
      </w:r>
      <w:r w:rsidR="004C64FB" w:rsidRPr="004C64FB">
        <w:rPr>
          <w:position w:val="-32"/>
        </w:rPr>
        <w:object w:dxaOrig="4480" w:dyaOrig="760">
          <v:shape id="_x0000_i1563" type="#_x0000_t75" style="width:224pt;height:38pt" o:ole="">
            <v:imagedata r:id="rId1148" o:title=""/>
          </v:shape>
          <o:OLEObject Type="Embed" ProgID="Equation.DSMT4" ShapeID="_x0000_i1563" DrawAspect="Content" ObjectID="_1480348333" r:id="rId114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48</w:instrText>
        </w:r>
      </w:fldSimple>
      <w:r w:rsidRPr="00270994">
        <w:instrText>)</w:instrText>
      </w:r>
      <w:r w:rsidRPr="00270994">
        <w:fldChar w:fldCharType="end"/>
      </w:r>
    </w:p>
    <w:p w:rsidR="00C75E53" w:rsidRDefault="00C75E53" w:rsidP="00C75E53">
      <w:pPr>
        <w:pStyle w:val="30"/>
        <w:numPr>
          <w:ilvl w:val="0"/>
          <w:numId w:val="14"/>
        </w:numPr>
        <w:spacing w:before="163" w:after="163"/>
      </w:pPr>
      <w:bookmarkStart w:id="323" w:name="_Toc404697801"/>
      <w:bookmarkStart w:id="324" w:name="_Toc404697859"/>
      <w:bookmarkStart w:id="325" w:name="_Toc404874257"/>
      <w:bookmarkStart w:id="326" w:name="_Toc404879658"/>
      <w:bookmarkStart w:id="327" w:name="_Toc405412142"/>
      <w:r>
        <w:rPr>
          <w:rFonts w:hint="eastAsia"/>
        </w:rPr>
        <w:t>月面仿真</w:t>
      </w:r>
      <w:bookmarkEnd w:id="323"/>
      <w:bookmarkEnd w:id="324"/>
      <w:bookmarkEnd w:id="325"/>
      <w:bookmarkEnd w:id="326"/>
      <w:bookmarkEnd w:id="327"/>
    </w:p>
    <w:p w:rsidR="00C75E53" w:rsidRDefault="00C75E53" w:rsidP="00C75E53">
      <w:pPr>
        <w:ind w:firstLine="480"/>
      </w:pPr>
      <w:r>
        <w:rPr>
          <w:rFonts w:hint="eastAsia"/>
        </w:rPr>
        <w:t>1</w:t>
      </w:r>
      <w:r>
        <w:rPr>
          <w:rFonts w:hint="eastAsia"/>
        </w:rPr>
        <w:t>）仿真条件</w:t>
      </w:r>
    </w:p>
    <w:p w:rsidR="00A51924" w:rsidRDefault="00A51924" w:rsidP="00A51924">
      <w:pPr>
        <w:ind w:firstLine="480"/>
      </w:pPr>
      <w:r w:rsidRPr="00936C09">
        <w:t>仿真系统中加计</w:t>
      </w:r>
      <w:r>
        <w:rPr>
          <w:rFonts w:hint="eastAsia"/>
        </w:rPr>
        <w:t>常值和随机</w:t>
      </w:r>
      <w:r w:rsidRPr="00936C09">
        <w:t>漂移为</w:t>
      </w:r>
      <w:r w:rsidRPr="00936C09">
        <w:t>100</w:t>
      </w:r>
      <w:r>
        <w:t>µ</w:t>
      </w:r>
      <w:r w:rsidRPr="00936C09">
        <w:t>g</w:t>
      </w:r>
      <w:r>
        <w:rPr>
          <w:rFonts w:hint="eastAsia"/>
        </w:rPr>
        <w:t>和</w:t>
      </w:r>
      <w:r>
        <w:rPr>
          <w:rFonts w:hint="eastAsia"/>
        </w:rPr>
        <w:t>50</w:t>
      </w:r>
      <w:r>
        <w:t>µ</w:t>
      </w:r>
      <w:r>
        <w:rPr>
          <w:rFonts w:hint="eastAsia"/>
        </w:rPr>
        <w:t>g</w:t>
      </w:r>
      <w:r w:rsidRPr="00936C09">
        <w:t>，陀螺</w:t>
      </w:r>
      <w:r>
        <w:rPr>
          <w:rFonts w:hint="eastAsia"/>
        </w:rPr>
        <w:t>常值和</w:t>
      </w:r>
      <w:r w:rsidRPr="00936C09">
        <w:t>漂移</w:t>
      </w:r>
      <w:r>
        <w:rPr>
          <w:rFonts w:hint="eastAsia"/>
        </w:rPr>
        <w:t>分别</w:t>
      </w:r>
      <w:r w:rsidRPr="00936C09">
        <w:t>为</w:t>
      </w:r>
      <w:r w:rsidRPr="00936C09">
        <w:t>1°/h</w:t>
      </w:r>
      <w:r>
        <w:rPr>
          <w:rFonts w:hint="eastAsia"/>
        </w:rPr>
        <w:t>和</w:t>
      </w:r>
      <w:r>
        <w:rPr>
          <w:rFonts w:hint="eastAsia"/>
        </w:rPr>
        <w:t>0.5</w:t>
      </w:r>
      <w:r w:rsidRPr="00936C09">
        <w:t>°/h</w:t>
      </w:r>
      <w:r w:rsidRPr="00936C09">
        <w:t>，</w:t>
      </w:r>
      <w:r w:rsidRPr="00936C09">
        <w:t>IMU</w:t>
      </w:r>
      <w:r w:rsidRPr="00936C09">
        <w:t>采样频率</w:t>
      </w:r>
      <w:r w:rsidRPr="00936C09">
        <w:t>100HZ</w:t>
      </w:r>
      <w:r w:rsidRPr="00936C09">
        <w:t>。双目相机的分辨率</w:t>
      </w:r>
      <w:r>
        <w:rPr>
          <w:rFonts w:hint="eastAsia"/>
        </w:rPr>
        <w:t>均</w:t>
      </w:r>
      <w:r w:rsidRPr="00936C09">
        <w:t>为</w:t>
      </w:r>
      <w:r w:rsidRPr="00936C09">
        <w:t>1024</w:t>
      </w:r>
      <w:r w:rsidRPr="00936C09">
        <w:rPr>
          <w:position w:val="-4"/>
        </w:rPr>
        <w:object w:dxaOrig="200" w:dyaOrig="200">
          <v:shape id="_x0000_i1564" type="#_x0000_t75" style="width:10.65pt;height:10.65pt" o:ole="">
            <v:imagedata r:id="rId992" o:title=""/>
          </v:shape>
          <o:OLEObject Type="Embed" ProgID="Equation.DSMT4" ShapeID="_x0000_i1564" DrawAspect="Content" ObjectID="_1480348334" r:id="rId1150"/>
        </w:object>
      </w:r>
      <w:r w:rsidRPr="00936C09">
        <w:t>1024</w:t>
      </w:r>
      <w:r w:rsidRPr="00936C09">
        <w:t>，视场角为</w:t>
      </w:r>
      <w:r w:rsidRPr="00936C09">
        <w:t>45°</w:t>
      </w:r>
      <w:r w:rsidRPr="00936C09">
        <w:rPr>
          <w:position w:val="-4"/>
        </w:rPr>
        <w:object w:dxaOrig="200" w:dyaOrig="200">
          <v:shape id="_x0000_i1565" type="#_x0000_t75" style="width:10.65pt;height:10.65pt" o:ole="">
            <v:imagedata r:id="rId992" o:title=""/>
          </v:shape>
          <o:OLEObject Type="Embed" ProgID="Equation.DSMT4" ShapeID="_x0000_i1565" DrawAspect="Content" ObjectID="_1480348335" r:id="rId1151"/>
        </w:object>
      </w:r>
      <w:r w:rsidRPr="00936C09">
        <w:t>45°</w:t>
      </w:r>
      <w:r w:rsidRPr="00936C09">
        <w:t>，</w:t>
      </w:r>
      <w:r>
        <w:rPr>
          <w:rFonts w:hint="eastAsia"/>
        </w:rPr>
        <w:t>双目平行安装，</w:t>
      </w:r>
      <w:r w:rsidRPr="00936C09">
        <w:t>基线距离为</w:t>
      </w:r>
      <w:r w:rsidRPr="00936C09">
        <w:t>20cm</w:t>
      </w:r>
      <w:r w:rsidRPr="00936C09">
        <w:t>，相机高度</w:t>
      </w:r>
      <w:r>
        <w:rPr>
          <w:rFonts w:hint="eastAsia"/>
        </w:rPr>
        <w:t>均</w:t>
      </w:r>
      <w:r w:rsidRPr="00936C09">
        <w:t>为</w:t>
      </w:r>
      <w:r w:rsidRPr="00936C09">
        <w:t>1.65m</w:t>
      </w:r>
      <w:r w:rsidRPr="00936C09">
        <w:t>，视觉系统的采样频率为</w:t>
      </w:r>
      <w:r>
        <w:t>0.</w:t>
      </w:r>
      <w:r>
        <w:rPr>
          <w:rFonts w:hint="eastAsia"/>
        </w:rPr>
        <w:t>1</w:t>
      </w:r>
      <w:r w:rsidRPr="00936C09">
        <w:t>HZ</w:t>
      </w:r>
      <w:r w:rsidRPr="00936C09">
        <w:t>。仿真实验时间长</w:t>
      </w:r>
      <w:r w:rsidRPr="00936C09">
        <w:t>93min</w:t>
      </w:r>
      <w:r w:rsidRPr="00936C09">
        <w:t>，运动路程为</w:t>
      </w:r>
      <w:r w:rsidRPr="00936C09">
        <w:t>204.24m</w:t>
      </w:r>
      <w:r w:rsidRPr="00936C09">
        <w:t>。</w:t>
      </w:r>
    </w:p>
    <w:p w:rsidR="00A51924" w:rsidRDefault="00A51924" w:rsidP="00C75E53">
      <w:pPr>
        <w:ind w:firstLine="480"/>
      </w:pPr>
      <w:r>
        <w:rPr>
          <w:rFonts w:hint="eastAsia"/>
        </w:rPr>
        <w:t>设置如下双目外参误差：</w:t>
      </w:r>
    </w:p>
    <w:p w:rsidR="00A51924" w:rsidRDefault="00A51924" w:rsidP="00A51924">
      <w:pPr>
        <w:pStyle w:val="MTDisplayEquation"/>
      </w:pPr>
      <w:r>
        <w:lastRenderedPageBreak/>
        <w:tab/>
      </w:r>
      <w:bookmarkStart w:id="328" w:name="OLE_LINK35"/>
      <w:bookmarkStart w:id="329" w:name="OLE_LINK36"/>
      <w:r>
        <w:object w:dxaOrig="3300" w:dyaOrig="1120">
          <v:shape id="_x0000_i1566" type="#_x0000_t75" style="width:165.35pt;height:56pt" o:ole="">
            <v:imagedata r:id="rId1152" o:title=""/>
          </v:shape>
          <o:OLEObject Type="Embed" ProgID="Equation.DSMT4" ShapeID="_x0000_i1566" DrawAspect="Content" ObjectID="_1480348336" r:id="rId1153"/>
        </w:object>
      </w:r>
      <w:bookmarkEnd w:id="328"/>
      <w:bookmarkEnd w:id="329"/>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49</w:instrText>
        </w:r>
      </w:fldSimple>
      <w:r>
        <w:instrText>)</w:instrText>
      </w:r>
      <w:r>
        <w:fldChar w:fldCharType="end"/>
      </w:r>
    </w:p>
    <w:p w:rsidR="00A51924" w:rsidRPr="00A51924" w:rsidRDefault="00A51924" w:rsidP="00A51924">
      <w:pPr>
        <w:ind w:firstLineChars="0" w:firstLine="0"/>
      </w:pPr>
      <w:r>
        <w:rPr>
          <w:rFonts w:hint="eastAsia"/>
        </w:rPr>
        <w:t>其中</w:t>
      </w:r>
      <w:r w:rsidRPr="00A51924">
        <w:rPr>
          <w:position w:val="-12"/>
        </w:rPr>
        <w:object w:dxaOrig="440" w:dyaOrig="380">
          <v:shape id="_x0000_i1567" type="#_x0000_t75" style="width:22pt;height:19.35pt" o:ole="">
            <v:imagedata r:id="rId1154" o:title=""/>
          </v:shape>
          <o:OLEObject Type="Embed" ProgID="Equation.DSMT4" ShapeID="_x0000_i1567" DrawAspect="Content" ObjectID="_1480348337" r:id="rId1155"/>
        </w:object>
      </w:r>
      <w:r>
        <w:rPr>
          <w:rFonts w:hint="eastAsia"/>
        </w:rPr>
        <w:t>为右相机到左相机平移矢量的误差，</w:t>
      </w:r>
      <w:r w:rsidRPr="00A51924">
        <w:rPr>
          <w:position w:val="-12"/>
        </w:rPr>
        <w:object w:dxaOrig="400" w:dyaOrig="380">
          <v:shape id="_x0000_i1568" type="#_x0000_t75" style="width:20pt;height:19.35pt" o:ole="">
            <v:imagedata r:id="rId1156" o:title=""/>
          </v:shape>
          <o:OLEObject Type="Embed" ProgID="Equation.DSMT4" ShapeID="_x0000_i1568" DrawAspect="Content" ObjectID="_1480348338" r:id="rId1157"/>
        </w:object>
      </w:r>
      <w:r>
        <w:rPr>
          <w:rFonts w:hint="eastAsia"/>
        </w:rPr>
        <w:t>为右相机到左相机旋转欧拉角的误差。</w:t>
      </w:r>
    </w:p>
    <w:p w:rsidR="00C75E53" w:rsidRDefault="00C75E53" w:rsidP="00C75E53">
      <w:pPr>
        <w:ind w:firstLine="480"/>
      </w:pPr>
      <w:r>
        <w:rPr>
          <w:rFonts w:hint="eastAsia"/>
        </w:rPr>
        <w:t>2</w:t>
      </w:r>
      <w:r>
        <w:rPr>
          <w:rFonts w:hint="eastAsia"/>
        </w:rPr>
        <w:t>）仿真结果</w:t>
      </w:r>
    </w:p>
    <w:p w:rsidR="00A51924" w:rsidRDefault="00FD11C0" w:rsidP="004E0FA9">
      <w:pPr>
        <w:ind w:firstLine="480"/>
      </w:pPr>
      <w:r>
        <w:rPr>
          <w:rFonts w:hint="eastAsia"/>
        </w:rPr>
        <w:t>这种导航方法是基于</w:t>
      </w:r>
      <w:r>
        <w:rPr>
          <w:rFonts w:hint="eastAsia"/>
        </w:rPr>
        <w:t>dQT2-INS/VNS</w:t>
      </w:r>
      <w:r>
        <w:rPr>
          <w:rFonts w:hint="eastAsia"/>
        </w:rPr>
        <w:t>改进的，简称为</w:t>
      </w:r>
      <w:r>
        <w:rPr>
          <w:rFonts w:hint="eastAsia"/>
        </w:rPr>
        <w:t>dQT3-INS/VNS</w:t>
      </w:r>
      <w:r>
        <w:rPr>
          <w:rFonts w:hint="eastAsia"/>
        </w:rPr>
        <w:t>。</w:t>
      </w:r>
      <w:r w:rsidR="004E0FA9">
        <w:fldChar w:fldCharType="begin"/>
      </w:r>
      <w:r w:rsidR="004E0FA9">
        <w:instrText xml:space="preserve"> REF _Ref404631435 \h </w:instrText>
      </w:r>
      <w:r w:rsidR="004E0FA9">
        <w:fldChar w:fldCharType="separate"/>
      </w:r>
      <w:r w:rsidR="008F6C4A" w:rsidRPr="003E01C2">
        <w:t>图</w:t>
      </w:r>
      <w:r w:rsidR="008F6C4A">
        <w:t>19</w:t>
      </w:r>
      <w:r w:rsidR="004E0FA9">
        <w:fldChar w:fldCharType="end"/>
      </w:r>
      <w:r w:rsidR="004E0FA9">
        <w:rPr>
          <w:rFonts w:hint="eastAsia"/>
        </w:rPr>
        <w:t>给出了</w:t>
      </w:r>
      <w:r>
        <w:rPr>
          <w:rFonts w:hint="eastAsia"/>
        </w:rPr>
        <w:t>该方法在此</w:t>
      </w:r>
      <w:r w:rsidR="004E0FA9">
        <w:rPr>
          <w:rFonts w:hint="eastAsia"/>
        </w:rPr>
        <w:t>月面仿真实验</w:t>
      </w:r>
      <w:r>
        <w:rPr>
          <w:rFonts w:hint="eastAsia"/>
        </w:rPr>
        <w:t>的</w:t>
      </w:r>
      <w:r w:rsidR="00014DEA">
        <w:rPr>
          <w:rFonts w:hint="eastAsia"/>
        </w:rPr>
        <w:t>导航结果。</w:t>
      </w:r>
      <w:r w:rsidR="00014DEA">
        <w:fldChar w:fldCharType="begin"/>
      </w:r>
      <w:r w:rsidR="00014DEA">
        <w:instrText xml:space="preserve"> REF _Ref404631435 \h </w:instrText>
      </w:r>
      <w:r w:rsidR="00014DEA">
        <w:fldChar w:fldCharType="separate"/>
      </w:r>
      <w:r w:rsidR="008F6C4A" w:rsidRPr="003E01C2">
        <w:t>图</w:t>
      </w:r>
      <w:r w:rsidR="008F6C4A">
        <w:t>19</w:t>
      </w:r>
      <w:r w:rsidR="00014DEA">
        <w:fldChar w:fldCharType="end"/>
      </w:r>
      <w:r w:rsidR="00014DEA">
        <w:rPr>
          <w:rFonts w:hint="eastAsia"/>
        </w:rPr>
        <w:t>(a)</w:t>
      </w:r>
      <w:r w:rsidR="00014DEA">
        <w:rPr>
          <w:rFonts w:hint="eastAsia"/>
        </w:rPr>
        <w:t>和</w:t>
      </w:r>
      <w:r w:rsidR="00014DEA">
        <w:rPr>
          <w:rFonts w:hint="eastAsia"/>
        </w:rPr>
        <w:t>(b)</w:t>
      </w:r>
      <w:r w:rsidR="00014DEA">
        <w:rPr>
          <w:rFonts w:hint="eastAsia"/>
        </w:rPr>
        <w:t>可见</w:t>
      </w:r>
      <w:r w:rsidR="00014DEA">
        <w:rPr>
          <w:rFonts w:hint="eastAsia"/>
        </w:rPr>
        <w:t>dQT3-INS/VNS</w:t>
      </w:r>
      <w:r w:rsidR="00014DEA">
        <w:rPr>
          <w:rFonts w:hint="eastAsia"/>
        </w:rPr>
        <w:t>的位置精度在整个过程中均相比</w:t>
      </w:r>
      <w:r w:rsidR="00014DEA">
        <w:rPr>
          <w:rFonts w:hint="eastAsia"/>
        </w:rPr>
        <w:t>dQT2-INS/VNS</w:t>
      </w:r>
      <w:r w:rsidR="00014DEA">
        <w:rPr>
          <w:rFonts w:hint="eastAsia"/>
        </w:rPr>
        <w:t>有所提高。</w:t>
      </w:r>
      <w:r w:rsidR="00014DEA">
        <w:fldChar w:fldCharType="begin"/>
      </w:r>
      <w:r w:rsidR="00014DEA">
        <w:instrText xml:space="preserve"> REF _Ref404631435 \h </w:instrText>
      </w:r>
      <w:r w:rsidR="00014DEA">
        <w:fldChar w:fldCharType="separate"/>
      </w:r>
      <w:r w:rsidR="008F6C4A" w:rsidRPr="003E01C2">
        <w:t>图</w:t>
      </w:r>
      <w:r w:rsidR="008F6C4A">
        <w:t>19</w:t>
      </w:r>
      <w:r w:rsidR="00014DEA">
        <w:fldChar w:fldCharType="end"/>
      </w:r>
      <w:r w:rsidR="00014DEA">
        <w:rPr>
          <w:rFonts w:hint="eastAsia"/>
        </w:rPr>
        <w:t>(e)</w:t>
      </w:r>
      <w:r w:rsidR="00014DEA">
        <w:rPr>
          <w:rFonts w:hint="eastAsia"/>
        </w:rPr>
        <w:t>中</w:t>
      </w:r>
      <w:r w:rsidR="00014DEA">
        <w:rPr>
          <w:rFonts w:hint="eastAsia"/>
        </w:rPr>
        <w:t>dQT3-INS/VNS</w:t>
      </w:r>
      <w:r w:rsidR="00014DEA">
        <w:rPr>
          <w:rFonts w:hint="eastAsia"/>
        </w:rPr>
        <w:t>的俯仰和横滚精度相比</w:t>
      </w:r>
      <w:r w:rsidR="00014DEA">
        <w:rPr>
          <w:rFonts w:hint="eastAsia"/>
        </w:rPr>
        <w:t>dQT2-INS/VNS</w:t>
      </w:r>
      <w:r w:rsidR="00014DEA">
        <w:rPr>
          <w:rFonts w:hint="eastAsia"/>
        </w:rPr>
        <w:t>有微小的改善，</w:t>
      </w:r>
      <w:r w:rsidR="00014DEA">
        <w:fldChar w:fldCharType="begin"/>
      </w:r>
      <w:r w:rsidR="00014DEA">
        <w:instrText xml:space="preserve"> REF _Ref404631435 \h </w:instrText>
      </w:r>
      <w:r w:rsidR="00014DEA">
        <w:fldChar w:fldCharType="separate"/>
      </w:r>
      <w:r w:rsidR="008F6C4A" w:rsidRPr="003E01C2">
        <w:t>图</w:t>
      </w:r>
      <w:r w:rsidR="008F6C4A">
        <w:t>19</w:t>
      </w:r>
      <w:r w:rsidR="00014DEA">
        <w:fldChar w:fldCharType="end"/>
      </w:r>
      <w:r w:rsidR="00014DEA">
        <w:rPr>
          <w:rFonts w:hint="eastAsia"/>
        </w:rPr>
        <w:t>(f)</w:t>
      </w:r>
      <w:r w:rsidR="00014DEA">
        <w:rPr>
          <w:rFonts w:hint="eastAsia"/>
        </w:rPr>
        <w:t>中</w:t>
      </w:r>
      <w:r w:rsidR="00014DEA">
        <w:rPr>
          <w:rFonts w:hint="eastAsia"/>
        </w:rPr>
        <w:t>dQT3-INS/VNS</w:t>
      </w:r>
      <w:r w:rsidR="00014DEA">
        <w:rPr>
          <w:rFonts w:hint="eastAsia"/>
        </w:rPr>
        <w:t>的航向角精度相比</w:t>
      </w:r>
      <w:r w:rsidR="00014DEA">
        <w:rPr>
          <w:rFonts w:hint="eastAsia"/>
        </w:rPr>
        <w:t>dQT2-INS/VNS</w:t>
      </w:r>
      <w:r w:rsidR="00014DEA">
        <w:rPr>
          <w:rFonts w:hint="eastAsia"/>
        </w:rPr>
        <w:t>具有非常显著的提高，有效的减小了航向角的发散程度。</w:t>
      </w:r>
    </w:p>
    <w:p w:rsidR="00A51924" w:rsidRDefault="0068517F" w:rsidP="00D14DE6">
      <w:pPr>
        <w:pStyle w:val="ae"/>
        <w:rPr>
          <w:rFonts w:eastAsiaTheme="minorEastAsia"/>
          <w:snapToGrid w:val="0"/>
          <w:w w:val="0"/>
          <w:u w:color="000000"/>
          <w:bdr w:val="none" w:sz="0" w:space="0" w:color="000000"/>
          <w:shd w:val="clear" w:color="000000" w:fill="000000"/>
        </w:rPr>
      </w:pPr>
      <w:r w:rsidRPr="00D14DE6">
        <w:rPr>
          <w:noProof/>
        </w:rPr>
        <w:drawing>
          <wp:inline distT="0" distB="0" distL="0" distR="0" wp14:anchorId="6ED8516C" wp14:editId="7BB88727">
            <wp:extent cx="2750758" cy="2520000"/>
            <wp:effectExtent l="0" t="0" r="0" b="0"/>
            <wp:docPr id="97" name="图片 97" descr="E:\惯性视觉导航\NAVIGATION\data_visualScene_9m\轨迹A5平视0点1HZ-双目外参2\navResult - 用于Paper3\轨迹A5平视0点1HZ-双目外参误差1\导航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E:\惯性视觉导航\NAVIGATION\data_visualScene_9m\轨迹A5平视0点1HZ-双目外参2\navResult - 用于Paper3\轨迹A5平视0点1HZ-双目外参误差1\导航轨迹.emf"/>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066AA5" w:rsidRPr="00D14DE6">
        <w:rPr>
          <w:noProof/>
        </w:rPr>
        <w:drawing>
          <wp:inline distT="0" distB="0" distL="0" distR="0" wp14:anchorId="7125EB29" wp14:editId="56BB77CF">
            <wp:extent cx="2750758" cy="2520000"/>
            <wp:effectExtent l="0" t="0" r="0" b="0"/>
            <wp:docPr id="103" name="图片 103" descr="E:\惯性视觉导航\NAVIGATION\data_visualScene_9m\轨迹A5平视0点1HZ-双目外参2\navResult - 用于Paper3\轨迹A5平视0点1HZ-双目外参误差1\positionErr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E:\惯性视觉导航\NAVIGATION\data_visualScene_9m\轨迹A5平视0点1HZ-双目外参2\navResult - 用于Paper3\轨迹A5平视0点1HZ-双目外参误差1\positionError.emf"/>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FF65BD" w:rsidRPr="00FF65BD" w:rsidRDefault="00FF65BD" w:rsidP="00D14DE6">
      <w:pPr>
        <w:pStyle w:val="aff"/>
        <w:spacing w:after="163"/>
        <w:ind w:firstLineChars="392" w:firstLine="826"/>
        <w:jc w:val="both"/>
        <w:rPr>
          <w:u w:color="000000"/>
        </w:rPr>
      </w:pPr>
      <w:r w:rsidRPr="00FF65BD">
        <w:rPr>
          <w:rFonts w:hint="eastAsia"/>
          <w:u w:color="000000"/>
        </w:rPr>
        <w:t>(a)</w:t>
      </w:r>
      <w:r>
        <w:rPr>
          <w:rFonts w:hint="eastAsia"/>
          <w:u w:color="000000"/>
        </w:rPr>
        <w:t>VNS</w:t>
      </w:r>
      <w:r>
        <w:rPr>
          <w:rFonts w:hint="eastAsia"/>
          <w:u w:color="000000"/>
        </w:rPr>
        <w:t>、</w:t>
      </w:r>
      <w:r>
        <w:rPr>
          <w:rFonts w:hint="eastAsia"/>
          <w:u w:color="000000"/>
        </w:rPr>
        <w:t>dQT2</w:t>
      </w:r>
      <w:r>
        <w:rPr>
          <w:rFonts w:hint="eastAsia"/>
          <w:u w:color="000000"/>
        </w:rPr>
        <w:t>、</w:t>
      </w:r>
      <w:r>
        <w:rPr>
          <w:rFonts w:hint="eastAsia"/>
          <w:u w:color="000000"/>
        </w:rPr>
        <w:t>dQT3</w:t>
      </w:r>
      <w:r>
        <w:rPr>
          <w:rFonts w:hint="eastAsia"/>
          <w:u w:color="000000"/>
        </w:rPr>
        <w:t>位置轨迹</w:t>
      </w:r>
      <w:r>
        <w:rPr>
          <w:rFonts w:hint="eastAsia"/>
          <w:u w:color="000000"/>
        </w:rPr>
        <w:t xml:space="preserve">            </w:t>
      </w:r>
      <w:r w:rsidR="00D14DE6">
        <w:rPr>
          <w:rFonts w:hint="eastAsia"/>
          <w:u w:color="000000"/>
        </w:rPr>
        <w:t xml:space="preserve">   </w:t>
      </w:r>
      <w:r>
        <w:rPr>
          <w:rFonts w:hint="eastAsia"/>
          <w:u w:color="000000"/>
        </w:rPr>
        <w:t xml:space="preserve">   (b)dQT3</w:t>
      </w:r>
      <w:r>
        <w:rPr>
          <w:rFonts w:hint="eastAsia"/>
          <w:u w:color="000000"/>
        </w:rPr>
        <w:t>位置误差</w:t>
      </w:r>
    </w:p>
    <w:p w:rsidR="009E0B75" w:rsidRDefault="00066AA5" w:rsidP="00D14DE6">
      <w:pPr>
        <w:pStyle w:val="ae"/>
        <w:rPr>
          <w:snapToGrid w:val="0"/>
          <w:w w:val="0"/>
          <w:u w:color="000000"/>
          <w:bdr w:val="none" w:sz="0" w:space="0" w:color="000000"/>
          <w:shd w:val="clear" w:color="000000" w:fill="000000"/>
        </w:rPr>
      </w:pPr>
      <w:r w:rsidRPr="00D14DE6">
        <w:rPr>
          <w:noProof/>
        </w:rPr>
        <w:drawing>
          <wp:inline distT="0" distB="0" distL="0" distR="0" wp14:anchorId="60E023D6" wp14:editId="11CBB41E">
            <wp:extent cx="2750758" cy="2520000"/>
            <wp:effectExtent l="0" t="0" r="0" b="0"/>
            <wp:docPr id="96" name="图片 96" descr="E:\惯性视觉导航\NAVIGATION\data_visualScene_9m\轨迹A5平视0点1HZ-双目外参2\navResult - 用于Paper3\轨迹A5平视0点1HZ-双目外参误差1\真实姿态.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E:\惯性视觉导航\NAVIGATION\data_visualScene_9m\轨迹A5平视0点1HZ-双目外参2\navResult - 用于Paper3\轨迹A5平视0点1HZ-双目外参误差1\真实姿态.emf"/>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8F7AFD" w:rsidRPr="00D14DE6">
        <w:rPr>
          <w:noProof/>
        </w:rPr>
        <w:drawing>
          <wp:inline distT="0" distB="0" distL="0" distR="0" wp14:anchorId="4EC9A18A" wp14:editId="2846FF47">
            <wp:extent cx="2750758" cy="2520000"/>
            <wp:effectExtent l="0" t="0" r="0" b="0"/>
            <wp:docPr id="4" name="图片 4" descr="E:\惯性视觉导航\NAVIGATION\data_visualScene_9m\轨迹A5平视0点1HZ-双目外参2\navResult - 用于Paper3\轨迹A5平视0点1HZ-双目外参误差1\pitch err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E:\惯性视觉导航\NAVIGATION\data_visualScene_9m\轨迹A5平视0点1HZ-双目外参2\navResult - 用于Paper3\轨迹A5平视0点1HZ-双目外参误差1\pitch error.emf"/>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FF65BD" w:rsidRPr="00FF65BD" w:rsidRDefault="00FF65BD" w:rsidP="006A2ED1">
      <w:pPr>
        <w:pStyle w:val="aff1"/>
        <w:ind w:firstLine="1535"/>
      </w:pPr>
      <w:r>
        <w:rPr>
          <w:rFonts w:hint="eastAsia"/>
        </w:rPr>
        <w:t>(c)</w:t>
      </w:r>
      <w:r>
        <w:rPr>
          <w:rFonts w:hint="eastAsia"/>
        </w:rPr>
        <w:t>真实姿态</w:t>
      </w:r>
      <w:r>
        <w:rPr>
          <w:rFonts w:hint="eastAsia"/>
        </w:rPr>
        <w:tab/>
      </w:r>
      <w:r>
        <w:rPr>
          <w:rFonts w:hint="eastAsia"/>
        </w:rPr>
        <w:tab/>
        <w:t xml:space="preserve">          </w:t>
      </w:r>
      <w:r w:rsidR="006A2ED1">
        <w:rPr>
          <w:rFonts w:hint="eastAsia"/>
        </w:rPr>
        <w:t xml:space="preserve">            </w:t>
      </w:r>
      <w:r>
        <w:rPr>
          <w:rFonts w:hint="eastAsia"/>
        </w:rPr>
        <w:t xml:space="preserve">           </w:t>
      </w:r>
      <w:r>
        <w:rPr>
          <w:rFonts w:hint="eastAsia"/>
        </w:rPr>
        <w:tab/>
        <w:t>(d)</w:t>
      </w:r>
      <w:r>
        <w:rPr>
          <w:rFonts w:hint="eastAsia"/>
        </w:rPr>
        <w:t>俯仰误差</w:t>
      </w:r>
    </w:p>
    <w:p w:rsidR="0043398B" w:rsidRPr="0043398B" w:rsidRDefault="002C78B1" w:rsidP="002C78B1">
      <w:pPr>
        <w:pStyle w:val="ae"/>
        <w:rPr>
          <w:rFonts w:eastAsiaTheme="minorEastAsia"/>
        </w:rPr>
      </w:pPr>
      <w:r w:rsidRPr="002C78B1">
        <w:rPr>
          <w:noProof/>
        </w:rPr>
        <w:lastRenderedPageBreak/>
        <w:drawing>
          <wp:inline distT="0" distB="0" distL="0" distR="0" wp14:anchorId="3BF74548" wp14:editId="1829A9FC">
            <wp:extent cx="2750758" cy="2520000"/>
            <wp:effectExtent l="0" t="0" r="0" b="0"/>
            <wp:docPr id="100" name="图片 100" descr="E:\惯性视觉导航\NAVIGATION\data_visualScene_9m\轨迹A5平视0点1HZ-双目外参2\navResult - 用于Paper3\轨迹A5平视0点1HZ-双目外参误差1\roll err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E:\惯性视觉导航\NAVIGATION\data_visualScene_9m\轨迹A5平视0点1HZ-双目外参2\navResult - 用于Paper3\轨迹A5平视0点1HZ-双目外参误差1\roll error.emf"/>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68517F" w:rsidRPr="002C78B1">
        <w:rPr>
          <w:noProof/>
        </w:rPr>
        <w:drawing>
          <wp:inline distT="0" distB="0" distL="0" distR="0" wp14:anchorId="116ADF53" wp14:editId="4C061E29">
            <wp:extent cx="2750758" cy="2520000"/>
            <wp:effectExtent l="0" t="0" r="0" b="0"/>
            <wp:docPr id="101" name="图片 101" descr="E:\惯性视觉导航\NAVIGATION\data_visualScene_9m\轨迹A5平视0点1HZ-双目外参2\navResult - 用于Paper3\轨迹A5平视0点1HZ-双目外参误差1\head err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E:\惯性视觉导航\NAVIGATION\data_visualScene_9m\轨迹A5平视0点1HZ-双目外参2\navResult - 用于Paper3\轨迹A5平视0点1HZ-双目外参误差1\head error.emf"/>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A51924" w:rsidRDefault="00FF65BD" w:rsidP="006A2ED1">
      <w:pPr>
        <w:pStyle w:val="aff1"/>
        <w:ind w:firstLineChars="923" w:firstLine="1946"/>
      </w:pPr>
      <w:r>
        <w:rPr>
          <w:rFonts w:hint="eastAsia"/>
        </w:rPr>
        <w:t>(e)</w:t>
      </w:r>
      <w:r>
        <w:rPr>
          <w:rFonts w:hint="eastAsia"/>
        </w:rPr>
        <w:t>横滚误差</w:t>
      </w:r>
      <w:r>
        <w:rPr>
          <w:rFonts w:hint="eastAsia"/>
        </w:rPr>
        <w:tab/>
      </w:r>
      <w:r>
        <w:rPr>
          <w:rFonts w:hint="eastAsia"/>
        </w:rPr>
        <w:tab/>
        <w:t xml:space="preserve">           </w:t>
      </w:r>
      <w:r w:rsidR="006A2ED1">
        <w:rPr>
          <w:rFonts w:hint="eastAsia"/>
        </w:rPr>
        <w:t xml:space="preserve">        </w:t>
      </w:r>
      <w:r>
        <w:rPr>
          <w:rFonts w:hint="eastAsia"/>
        </w:rPr>
        <w:t xml:space="preserve">          </w:t>
      </w:r>
      <w:r>
        <w:rPr>
          <w:rFonts w:hint="eastAsia"/>
        </w:rPr>
        <w:tab/>
        <w:t>(f)</w:t>
      </w:r>
      <w:r>
        <w:rPr>
          <w:rFonts w:hint="eastAsia"/>
        </w:rPr>
        <w:t>航向误差</w:t>
      </w:r>
    </w:p>
    <w:p w:rsidR="00FF0C86" w:rsidRDefault="00FF0C86" w:rsidP="00057A04">
      <w:pPr>
        <w:pStyle w:val="aff"/>
        <w:spacing w:before="163" w:after="163"/>
      </w:pPr>
      <w:bookmarkStart w:id="330" w:name="_Ref404631435"/>
      <w:bookmarkStart w:id="331" w:name="_Toc405322781"/>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19</w:t>
      </w:r>
      <w:r w:rsidRPr="003E01C2">
        <w:fldChar w:fldCharType="end"/>
      </w:r>
      <w:bookmarkEnd w:id="330"/>
      <w:r w:rsidRPr="003E01C2">
        <w:t xml:space="preserve"> </w:t>
      </w:r>
      <w:r>
        <w:rPr>
          <w:rFonts w:hint="eastAsia"/>
        </w:rPr>
        <w:t>月面仿真</w:t>
      </w:r>
      <w:bookmarkStart w:id="332" w:name="OLE_LINK7"/>
      <w:bookmarkStart w:id="333" w:name="OLE_LINK8"/>
      <w:r>
        <w:rPr>
          <w:rFonts w:hint="eastAsia"/>
        </w:rPr>
        <w:t>dQT2</w:t>
      </w:r>
      <w:bookmarkEnd w:id="332"/>
      <w:bookmarkEnd w:id="333"/>
      <w:r w:rsidR="00685D0E">
        <w:rPr>
          <w:rFonts w:hint="eastAsia"/>
        </w:rPr>
        <w:t>-IV</w:t>
      </w:r>
      <w:r>
        <w:rPr>
          <w:rFonts w:hint="eastAsia"/>
        </w:rPr>
        <w:t>和</w:t>
      </w:r>
      <w:r w:rsidR="007A79D3">
        <w:rPr>
          <w:rFonts w:hint="eastAsia"/>
        </w:rPr>
        <w:t>dQT3</w:t>
      </w:r>
      <w:r w:rsidR="00685D0E">
        <w:rPr>
          <w:rFonts w:hint="eastAsia"/>
        </w:rPr>
        <w:t>-IV</w:t>
      </w:r>
      <w:r w:rsidR="007A79D3">
        <w:rPr>
          <w:rFonts w:hint="eastAsia"/>
        </w:rPr>
        <w:t>位</w:t>
      </w:r>
      <w:r>
        <w:rPr>
          <w:rFonts w:hint="eastAsia"/>
        </w:rPr>
        <w:t>置和姿态估计误差</w:t>
      </w:r>
      <w:bookmarkEnd w:id="331"/>
    </w:p>
    <w:p w:rsidR="00014DEA" w:rsidRPr="00C462A8" w:rsidRDefault="00B0481E" w:rsidP="00F56115">
      <w:pPr>
        <w:ind w:firstLine="480"/>
      </w:pPr>
      <w:r>
        <w:fldChar w:fldCharType="begin"/>
      </w:r>
      <w:r>
        <w:instrText xml:space="preserve"> REF _Ref404779374 \h </w:instrText>
      </w:r>
      <w:r>
        <w:fldChar w:fldCharType="separate"/>
      </w:r>
      <w:r w:rsidR="008F6C4A">
        <w:rPr>
          <w:rFonts w:hint="eastAsia"/>
        </w:rPr>
        <w:t>表</w:t>
      </w:r>
      <w:r w:rsidR="008F6C4A">
        <w:t>10</w:t>
      </w:r>
      <w:r>
        <w:fldChar w:fldCharType="end"/>
      </w:r>
      <w:r w:rsidR="00967BAE">
        <w:rPr>
          <w:rFonts w:hint="eastAsia"/>
        </w:rPr>
        <w:t>和</w:t>
      </w:r>
      <w:r w:rsidR="0086657F">
        <w:fldChar w:fldCharType="begin"/>
      </w:r>
      <w:r w:rsidR="0086657F">
        <w:instrText xml:space="preserve"> </w:instrText>
      </w:r>
      <w:r w:rsidR="0086657F">
        <w:rPr>
          <w:rFonts w:hint="eastAsia"/>
        </w:rPr>
        <w:instrText>REF _Ref405298391 \h</w:instrText>
      </w:r>
      <w:r w:rsidR="0086657F">
        <w:instrText xml:space="preserve"> </w:instrText>
      </w:r>
      <w:r w:rsidR="0086657F">
        <w:fldChar w:fldCharType="separate"/>
      </w:r>
      <w:r w:rsidR="008F6C4A">
        <w:rPr>
          <w:rFonts w:hint="eastAsia"/>
        </w:rPr>
        <w:t>表</w:t>
      </w:r>
      <w:r w:rsidR="008F6C4A">
        <w:t>11</w:t>
      </w:r>
      <w:r w:rsidR="0086657F">
        <w:fldChar w:fldCharType="end"/>
      </w:r>
      <w:r w:rsidR="0086657F">
        <w:rPr>
          <w:rFonts w:hint="eastAsia"/>
        </w:rPr>
        <w:t>分别比较了</w:t>
      </w:r>
      <w:r>
        <w:rPr>
          <w:rFonts w:hint="eastAsia"/>
        </w:rPr>
        <w:t>月面仿真实验中惯性导航、视觉导航、</w:t>
      </w:r>
      <w:r>
        <w:rPr>
          <w:rFonts w:hint="eastAsia"/>
        </w:rPr>
        <w:t>dQT2-INS/VNS</w:t>
      </w:r>
      <w:r>
        <w:rPr>
          <w:rFonts w:hint="eastAsia"/>
        </w:rPr>
        <w:t>和</w:t>
      </w:r>
      <w:r>
        <w:rPr>
          <w:rFonts w:hint="eastAsia"/>
        </w:rPr>
        <w:t>dQT3-INS/VNS</w:t>
      </w:r>
      <w:r>
        <w:rPr>
          <w:rFonts w:hint="eastAsia"/>
        </w:rPr>
        <w:t>的</w:t>
      </w:r>
      <w:r w:rsidR="006E4B8C">
        <w:rPr>
          <w:rFonts w:hint="eastAsia"/>
        </w:rPr>
        <w:t>导航终点位置和姿态误差。</w:t>
      </w:r>
      <w:r w:rsidR="00B15F24">
        <w:rPr>
          <w:rFonts w:hint="eastAsia"/>
        </w:rPr>
        <w:t>dQT3-INS/VNS</w:t>
      </w:r>
      <w:r w:rsidR="00B15F24">
        <w:rPr>
          <w:rFonts w:hint="eastAsia"/>
        </w:rPr>
        <w:t>的</w:t>
      </w:r>
      <w:r w:rsidR="00F56115">
        <w:rPr>
          <w:rFonts w:hint="eastAsia"/>
        </w:rPr>
        <w:t>最大位置误差为</w:t>
      </w:r>
      <w:r w:rsidR="00F56115">
        <w:rPr>
          <w:rFonts w:hint="eastAsia"/>
        </w:rPr>
        <w:t>0.875%</w:t>
      </w:r>
      <w:r w:rsidR="00F56115">
        <w:rPr>
          <w:rFonts w:hint="eastAsia"/>
        </w:rPr>
        <w:t>，相比</w:t>
      </w:r>
      <w:r w:rsidR="00F56115">
        <w:rPr>
          <w:rFonts w:hint="eastAsia"/>
        </w:rPr>
        <w:t>dQT2-INS/VNS</w:t>
      </w:r>
      <w:r w:rsidR="00F56115">
        <w:rPr>
          <w:rFonts w:hint="eastAsia"/>
        </w:rPr>
        <w:t>法减小了</w:t>
      </w:r>
      <w:r w:rsidR="00F56115">
        <w:rPr>
          <w:rFonts w:hint="eastAsia"/>
        </w:rPr>
        <w:t>51.95</w:t>
      </w:r>
      <w:r w:rsidR="004D7473">
        <w:rPr>
          <w:rFonts w:hint="eastAsia"/>
        </w:rPr>
        <w:t>%</w:t>
      </w:r>
      <w:r w:rsidR="00F56115">
        <w:rPr>
          <w:rFonts w:hint="eastAsia"/>
        </w:rPr>
        <w:t>，</w:t>
      </w:r>
      <w:r w:rsidR="00F56115">
        <w:rPr>
          <w:rFonts w:hint="eastAsia"/>
        </w:rPr>
        <w:t>dQT3-INS/VNS</w:t>
      </w:r>
      <w:r w:rsidR="00F56115">
        <w:rPr>
          <w:rFonts w:hint="eastAsia"/>
        </w:rPr>
        <w:t>的终点位置误差为</w:t>
      </w:r>
      <w:r w:rsidR="00B15F24">
        <w:rPr>
          <w:rFonts w:hint="eastAsia"/>
        </w:rPr>
        <w:t>为</w:t>
      </w:r>
      <w:r w:rsidR="00B15F24">
        <w:rPr>
          <w:rFonts w:hint="eastAsia"/>
        </w:rPr>
        <w:t>0.52%</w:t>
      </w:r>
      <w:r w:rsidR="00B15F24">
        <w:rPr>
          <w:rFonts w:hint="eastAsia"/>
        </w:rPr>
        <w:t>，相比</w:t>
      </w:r>
      <w:r w:rsidR="00B15F24">
        <w:rPr>
          <w:rFonts w:hint="eastAsia"/>
        </w:rPr>
        <w:t>dQT2-INS/VNS</w:t>
      </w:r>
      <w:r w:rsidR="00B15F24">
        <w:rPr>
          <w:rFonts w:hint="eastAsia"/>
        </w:rPr>
        <w:t>的</w:t>
      </w:r>
      <w:r w:rsidR="00B15F24">
        <w:rPr>
          <w:rFonts w:hint="eastAsia"/>
        </w:rPr>
        <w:t>1.82%</w:t>
      </w:r>
      <w:r w:rsidR="00F56115">
        <w:rPr>
          <w:rFonts w:hint="eastAsia"/>
        </w:rPr>
        <w:t>减小</w:t>
      </w:r>
      <w:r w:rsidR="00B15F24">
        <w:rPr>
          <w:rFonts w:hint="eastAsia"/>
        </w:rPr>
        <w:t>了</w:t>
      </w:r>
      <w:r w:rsidR="00B15F24">
        <w:rPr>
          <w:rFonts w:hint="eastAsia"/>
        </w:rPr>
        <w:t>71.43%</w:t>
      </w:r>
      <w:r w:rsidR="00F56115">
        <w:rPr>
          <w:rFonts w:hint="eastAsia"/>
        </w:rPr>
        <w:t>。</w:t>
      </w:r>
      <w:r w:rsidR="00F56115">
        <w:rPr>
          <w:rFonts w:hint="eastAsia"/>
        </w:rPr>
        <w:t>dQT3-INS/VNS</w:t>
      </w:r>
      <w:r w:rsidR="00F56115">
        <w:rPr>
          <w:rFonts w:hint="eastAsia"/>
        </w:rPr>
        <w:t>的最大航向角误差</w:t>
      </w:r>
      <w:r w:rsidR="00F56115" w:rsidRPr="00B15F24">
        <w:rPr>
          <w:rFonts w:hint="eastAsia"/>
        </w:rPr>
        <w:t>为</w:t>
      </w:r>
      <w:r w:rsidR="00F56115">
        <w:rPr>
          <w:rFonts w:hint="eastAsia"/>
        </w:rPr>
        <w:t>0.256</w:t>
      </w:r>
      <w:r w:rsidR="00F56115" w:rsidRPr="00B15F24">
        <w:t>°</w:t>
      </w:r>
      <w:r w:rsidR="00F56115" w:rsidRPr="00B15F24">
        <w:rPr>
          <w:rFonts w:hint="eastAsia"/>
        </w:rPr>
        <w:t>，相比</w:t>
      </w:r>
      <w:r w:rsidR="00F56115">
        <w:rPr>
          <w:rFonts w:hint="eastAsia"/>
        </w:rPr>
        <w:t>dQT2-INS/VNS</w:t>
      </w:r>
      <w:r w:rsidR="00F56115">
        <w:rPr>
          <w:rFonts w:hint="eastAsia"/>
        </w:rPr>
        <w:t>的</w:t>
      </w:r>
      <w:r w:rsidR="00F56115" w:rsidRPr="00B15F24">
        <w:rPr>
          <w:rFonts w:hint="eastAsia"/>
        </w:rPr>
        <w:t>1.461</w:t>
      </w:r>
      <w:r w:rsidR="00F56115" w:rsidRPr="00B15F24">
        <w:t>°</w:t>
      </w:r>
      <w:r w:rsidR="00F56115">
        <w:rPr>
          <w:rFonts w:hint="eastAsia"/>
        </w:rPr>
        <w:t>提高了</w:t>
      </w:r>
      <w:r w:rsidR="00F56115">
        <w:rPr>
          <w:rFonts w:hint="eastAsia"/>
        </w:rPr>
        <w:t>82.48%</w:t>
      </w:r>
      <w:r w:rsidR="00F56115">
        <w:rPr>
          <w:rFonts w:hint="eastAsia"/>
        </w:rPr>
        <w:t>。</w:t>
      </w:r>
      <w:r w:rsidR="00B15F24">
        <w:rPr>
          <w:rFonts w:hint="eastAsia"/>
        </w:rPr>
        <w:t>dQT3-INS/VNS</w:t>
      </w:r>
      <w:r w:rsidR="00B15F24">
        <w:rPr>
          <w:rFonts w:hint="eastAsia"/>
        </w:rPr>
        <w:t>的</w:t>
      </w:r>
      <w:r w:rsidR="00E8205A">
        <w:rPr>
          <w:rFonts w:hint="eastAsia"/>
        </w:rPr>
        <w:t>终点</w:t>
      </w:r>
      <w:r w:rsidR="00B15F24">
        <w:rPr>
          <w:rFonts w:hint="eastAsia"/>
        </w:rPr>
        <w:t>航向角</w:t>
      </w:r>
      <w:r w:rsidR="00E8205A">
        <w:rPr>
          <w:rFonts w:hint="eastAsia"/>
        </w:rPr>
        <w:t>误差</w:t>
      </w:r>
      <w:r w:rsidR="00B15F24" w:rsidRPr="00B15F24">
        <w:rPr>
          <w:rFonts w:hint="eastAsia"/>
        </w:rPr>
        <w:t>为</w:t>
      </w:r>
      <w:r w:rsidR="00E8205A">
        <w:rPr>
          <w:rFonts w:hint="eastAsia"/>
        </w:rPr>
        <w:t>-</w:t>
      </w:r>
      <w:r w:rsidR="00E8205A" w:rsidRPr="00E8205A">
        <w:t>0.0010</w:t>
      </w:r>
      <w:r w:rsidR="00B15F24" w:rsidRPr="00B15F24">
        <w:t>°</w:t>
      </w:r>
      <w:r w:rsidR="00B15F24" w:rsidRPr="00B15F24">
        <w:rPr>
          <w:rFonts w:hint="eastAsia"/>
        </w:rPr>
        <w:t>，相比</w:t>
      </w:r>
      <w:r w:rsidR="00B15F24">
        <w:rPr>
          <w:rFonts w:hint="eastAsia"/>
        </w:rPr>
        <w:t>dQT2-INS/VNS</w:t>
      </w:r>
      <w:r w:rsidR="00B15F24">
        <w:rPr>
          <w:rFonts w:hint="eastAsia"/>
        </w:rPr>
        <w:t>的</w:t>
      </w:r>
      <w:r w:rsidR="00E8205A" w:rsidRPr="00E8205A">
        <w:t>0.9389</w:t>
      </w:r>
      <w:r w:rsidR="00B15F24" w:rsidRPr="00B15F24">
        <w:t>°</w:t>
      </w:r>
      <w:r w:rsidR="00B15F24">
        <w:rPr>
          <w:rFonts w:hint="eastAsia"/>
        </w:rPr>
        <w:t>提高了</w:t>
      </w:r>
      <w:r w:rsidR="00E8205A">
        <w:rPr>
          <w:rFonts w:hint="eastAsia"/>
        </w:rPr>
        <w:t>99.89</w:t>
      </w:r>
      <w:r w:rsidR="00B15F24">
        <w:rPr>
          <w:rFonts w:hint="eastAsia"/>
        </w:rPr>
        <w:t>%</w:t>
      </w:r>
      <w:r w:rsidR="00B15F24">
        <w:rPr>
          <w:rFonts w:hint="eastAsia"/>
        </w:rPr>
        <w:t>。</w:t>
      </w:r>
    </w:p>
    <w:p w:rsidR="00FF0C86" w:rsidRPr="00936C09" w:rsidRDefault="00FF0C86" w:rsidP="009D2F74">
      <w:pPr>
        <w:pStyle w:val="aff0"/>
      </w:pPr>
      <w:bookmarkStart w:id="334" w:name="_Ref404779374"/>
      <w:bookmarkStart w:id="335" w:name="_Toc405322679"/>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10</w:t>
      </w:r>
      <w:r>
        <w:fldChar w:fldCharType="end"/>
      </w:r>
      <w:bookmarkEnd w:id="334"/>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dQT2</w:t>
      </w:r>
      <w:r w:rsidR="00685D0E">
        <w:rPr>
          <w:rFonts w:hint="eastAsia"/>
        </w:rPr>
        <w:t>-IV</w:t>
      </w:r>
      <w:r>
        <w:rPr>
          <w:rFonts w:hint="eastAsia"/>
        </w:rPr>
        <w:t>和</w:t>
      </w:r>
      <w:r>
        <w:rPr>
          <w:rFonts w:hint="eastAsia"/>
        </w:rPr>
        <w:t>dQT3</w:t>
      </w:r>
      <w:r w:rsidR="00685D0E">
        <w:rPr>
          <w:rFonts w:hint="eastAsia"/>
        </w:rPr>
        <w:t>-IV</w:t>
      </w:r>
      <w:r w:rsidR="00F0727C">
        <w:rPr>
          <w:rFonts w:hint="eastAsia"/>
        </w:rPr>
        <w:t>最大</w:t>
      </w:r>
      <w:r w:rsidRPr="00936C09">
        <w:t>位置和姿态误差</w:t>
      </w:r>
      <w:bookmarkEnd w:id="335"/>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FF0C86" w:rsidRPr="00936C09" w:rsidTr="002A034B">
        <w:trPr>
          <w:cantSplit/>
          <w:trHeight w:val="361"/>
          <w:jc w:val="center"/>
        </w:trPr>
        <w:tc>
          <w:tcPr>
            <w:tcW w:w="2268" w:type="dxa"/>
            <w:vMerge w:val="restart"/>
            <w:tcBorders>
              <w:top w:val="single" w:sz="12" w:space="0" w:color="auto"/>
            </w:tcBorders>
            <w:shd w:val="clear" w:color="auto" w:fill="auto"/>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FF0C86" w:rsidRPr="00936C09" w:rsidTr="002A034B">
        <w:trPr>
          <w:cantSplit/>
          <w:trHeight w:val="148"/>
          <w:jc w:val="center"/>
        </w:trPr>
        <w:tc>
          <w:tcPr>
            <w:tcW w:w="2268" w:type="dxa"/>
            <w:vMerge/>
            <w:tcBorders>
              <w:bottom w:val="single" w:sz="4" w:space="0" w:color="auto"/>
            </w:tcBorders>
            <w:shd w:val="clear" w:color="auto" w:fill="auto"/>
            <w:vAlign w:val="center"/>
          </w:tcPr>
          <w:p w:rsidR="00FF0C86" w:rsidRPr="00936C09" w:rsidRDefault="00FF0C86" w:rsidP="00967BAE">
            <w:pPr>
              <w:keepNext/>
              <w:spacing w:line="24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FF0C86" w:rsidRPr="00936C09" w:rsidRDefault="00FF0C86" w:rsidP="00967BAE">
            <w:pPr>
              <w:keepNext/>
              <w:spacing w:line="240" w:lineRule="auto"/>
              <w:ind w:firstLineChars="0" w:firstLine="0"/>
              <w:jc w:val="center"/>
              <w:rPr>
                <w:rFonts w:eastAsia="华文楷体"/>
                <w:sz w:val="22"/>
              </w:rPr>
            </w:pPr>
            <w:r w:rsidRPr="00936C09">
              <w:rPr>
                <w:rFonts w:eastAsia="华文楷体"/>
                <w:sz w:val="22"/>
              </w:rPr>
              <w:t>航向</w:t>
            </w:r>
          </w:p>
        </w:tc>
      </w:tr>
      <w:tr w:rsidR="00967BAE" w:rsidRPr="00936C09" w:rsidTr="00B21DFA">
        <w:trPr>
          <w:cantSplit/>
          <w:trHeight w:val="493"/>
          <w:jc w:val="center"/>
        </w:trPr>
        <w:tc>
          <w:tcPr>
            <w:tcW w:w="2268" w:type="dxa"/>
            <w:tcBorders>
              <w:top w:val="single" w:sz="4" w:space="0" w:color="auto"/>
              <w:bottom w:val="nil"/>
            </w:tcBorders>
            <w:shd w:val="clear" w:color="auto" w:fill="auto"/>
            <w:vAlign w:val="center"/>
          </w:tcPr>
          <w:p w:rsidR="00967BAE" w:rsidRPr="00936C09" w:rsidRDefault="00967BAE" w:rsidP="00967BAE">
            <w:pPr>
              <w:keepNext/>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967BAE" w:rsidRPr="00936C09" w:rsidRDefault="00967BAE" w:rsidP="00967BAE">
            <w:pPr>
              <w:keepNext/>
              <w:spacing w:line="240" w:lineRule="exact"/>
              <w:ind w:firstLineChars="0" w:firstLine="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967BAE" w:rsidRPr="00936C09" w:rsidRDefault="00967BAE" w:rsidP="00967BAE">
            <w:pPr>
              <w:keepNext/>
              <w:spacing w:line="240" w:lineRule="exact"/>
              <w:ind w:firstLineChars="0" w:firstLine="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967BAE" w:rsidRPr="00936C09" w:rsidRDefault="00967BAE" w:rsidP="00967BAE">
            <w:pPr>
              <w:keepNext/>
              <w:spacing w:line="240" w:lineRule="exact"/>
              <w:ind w:firstLineChars="0" w:firstLine="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967BAE" w:rsidRPr="00936C09" w:rsidRDefault="00967BAE" w:rsidP="00967BAE">
            <w:pPr>
              <w:keepNext/>
              <w:spacing w:line="240" w:lineRule="exact"/>
              <w:ind w:firstLineChars="0" w:firstLine="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967BAE" w:rsidRPr="00936C09" w:rsidRDefault="00967BAE" w:rsidP="00967BAE">
            <w:pPr>
              <w:keepNext/>
              <w:spacing w:line="240" w:lineRule="exact"/>
              <w:ind w:firstLineChars="0" w:firstLine="0"/>
              <w:jc w:val="center"/>
              <w:rPr>
                <w:rFonts w:eastAsia="华文楷体"/>
                <w:sz w:val="22"/>
              </w:rPr>
            </w:pPr>
            <w:r w:rsidRPr="00782D52">
              <w:rPr>
                <w:rFonts w:eastAsia="华文楷体"/>
                <w:sz w:val="22"/>
              </w:rPr>
              <w:t>2.445</w:t>
            </w:r>
            <w:r>
              <w:rPr>
                <w:rFonts w:eastAsia="华文楷体" w:hint="eastAsia"/>
                <w:sz w:val="22"/>
              </w:rPr>
              <w:t>1</w:t>
            </w:r>
          </w:p>
        </w:tc>
      </w:tr>
      <w:tr w:rsidR="00967BAE" w:rsidRPr="00936C09" w:rsidTr="00B21DFA">
        <w:trPr>
          <w:cantSplit/>
          <w:trHeight w:val="383"/>
          <w:jc w:val="center"/>
        </w:trPr>
        <w:tc>
          <w:tcPr>
            <w:tcW w:w="2268" w:type="dxa"/>
            <w:tcBorders>
              <w:top w:val="nil"/>
              <w:bottom w:val="nil"/>
            </w:tcBorders>
            <w:shd w:val="clear" w:color="auto" w:fill="auto"/>
            <w:vAlign w:val="center"/>
          </w:tcPr>
          <w:p w:rsidR="00967BAE" w:rsidRPr="00936C09" w:rsidRDefault="00967BAE" w:rsidP="00967BAE">
            <w:pPr>
              <w:keepNext/>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967BAE" w:rsidRPr="000B6FD8" w:rsidRDefault="00967BAE" w:rsidP="00967BAE">
            <w:pPr>
              <w:adjustRightInd w:val="0"/>
              <w:ind w:firstLineChars="0" w:firstLine="0"/>
              <w:jc w:val="center"/>
              <w:rPr>
                <w:sz w:val="21"/>
                <w:szCs w:val="21"/>
              </w:rPr>
            </w:pPr>
            <w:r w:rsidRPr="000B6FD8">
              <w:rPr>
                <w:sz w:val="21"/>
                <w:szCs w:val="21"/>
              </w:rPr>
              <w:t>8.72</w:t>
            </w:r>
          </w:p>
        </w:tc>
        <w:tc>
          <w:tcPr>
            <w:tcW w:w="1134" w:type="dxa"/>
            <w:tcBorders>
              <w:top w:val="nil"/>
              <w:bottom w:val="nil"/>
            </w:tcBorders>
            <w:shd w:val="clear" w:color="auto" w:fill="auto"/>
            <w:vAlign w:val="center"/>
          </w:tcPr>
          <w:p w:rsidR="00967BAE" w:rsidRPr="000B6FD8" w:rsidRDefault="00967BAE" w:rsidP="00967BAE">
            <w:pPr>
              <w:adjustRightInd w:val="0"/>
              <w:ind w:firstLineChars="0" w:firstLine="0"/>
              <w:jc w:val="center"/>
              <w:rPr>
                <w:sz w:val="21"/>
                <w:szCs w:val="21"/>
              </w:rPr>
            </w:pPr>
            <w:r w:rsidRPr="000B6FD8">
              <w:rPr>
                <w:sz w:val="21"/>
                <w:szCs w:val="21"/>
              </w:rPr>
              <w:t>4.27</w:t>
            </w:r>
          </w:p>
        </w:tc>
        <w:tc>
          <w:tcPr>
            <w:tcW w:w="1178" w:type="dxa"/>
            <w:tcBorders>
              <w:top w:val="nil"/>
              <w:bottom w:val="nil"/>
            </w:tcBorders>
            <w:vAlign w:val="center"/>
          </w:tcPr>
          <w:p w:rsidR="00967BAE" w:rsidRPr="000B6FD8" w:rsidRDefault="00967BAE" w:rsidP="00967BAE">
            <w:pPr>
              <w:adjustRightInd w:val="0"/>
              <w:ind w:firstLineChars="0" w:firstLine="0"/>
              <w:jc w:val="center"/>
              <w:rPr>
                <w:sz w:val="21"/>
                <w:szCs w:val="21"/>
              </w:rPr>
            </w:pPr>
            <w:r>
              <w:rPr>
                <w:sz w:val="21"/>
                <w:szCs w:val="21"/>
              </w:rPr>
              <w:t>9.7541</w:t>
            </w:r>
          </w:p>
        </w:tc>
        <w:tc>
          <w:tcPr>
            <w:tcW w:w="1178" w:type="dxa"/>
            <w:tcBorders>
              <w:top w:val="nil"/>
              <w:bottom w:val="nil"/>
            </w:tcBorders>
            <w:vAlign w:val="center"/>
          </w:tcPr>
          <w:p w:rsidR="00967BAE" w:rsidRPr="000B6FD8" w:rsidRDefault="00967BAE" w:rsidP="00967BAE">
            <w:pPr>
              <w:adjustRightInd w:val="0"/>
              <w:ind w:firstLineChars="0" w:firstLine="0"/>
              <w:jc w:val="center"/>
              <w:rPr>
                <w:sz w:val="21"/>
                <w:szCs w:val="21"/>
              </w:rPr>
            </w:pPr>
            <w:r w:rsidRPr="00967BAE">
              <w:rPr>
                <w:sz w:val="21"/>
                <w:szCs w:val="21"/>
              </w:rPr>
              <w:t>-10.735</w:t>
            </w:r>
          </w:p>
        </w:tc>
        <w:tc>
          <w:tcPr>
            <w:tcW w:w="1178" w:type="dxa"/>
            <w:tcBorders>
              <w:top w:val="nil"/>
              <w:bottom w:val="nil"/>
            </w:tcBorders>
            <w:vAlign w:val="center"/>
          </w:tcPr>
          <w:p w:rsidR="00967BAE" w:rsidRPr="000B6FD8" w:rsidRDefault="00967BAE" w:rsidP="00967BAE">
            <w:pPr>
              <w:adjustRightInd w:val="0"/>
              <w:ind w:firstLineChars="0" w:firstLine="0"/>
              <w:jc w:val="center"/>
              <w:rPr>
                <w:sz w:val="21"/>
                <w:szCs w:val="21"/>
              </w:rPr>
            </w:pPr>
            <w:r w:rsidRPr="00967BAE">
              <w:rPr>
                <w:sz w:val="21"/>
                <w:szCs w:val="21"/>
              </w:rPr>
              <w:t>9.8152</w:t>
            </w:r>
          </w:p>
        </w:tc>
      </w:tr>
      <w:tr w:rsidR="006E4B8C" w:rsidRPr="00936C09" w:rsidTr="00967BAE">
        <w:trPr>
          <w:cantSplit/>
          <w:trHeight w:val="493"/>
          <w:jc w:val="center"/>
        </w:trPr>
        <w:tc>
          <w:tcPr>
            <w:tcW w:w="2268" w:type="dxa"/>
            <w:tcBorders>
              <w:top w:val="nil"/>
              <w:bottom w:val="nil"/>
            </w:tcBorders>
            <w:shd w:val="clear" w:color="auto" w:fill="auto"/>
            <w:vAlign w:val="center"/>
          </w:tcPr>
          <w:p w:rsidR="006E4B8C" w:rsidRDefault="006E4B8C" w:rsidP="00967BAE">
            <w:pPr>
              <w:keepNext/>
              <w:ind w:firstLineChars="0" w:firstLine="0"/>
              <w:jc w:val="center"/>
              <w:rPr>
                <w:rFonts w:eastAsia="华文楷体"/>
                <w:sz w:val="22"/>
              </w:rPr>
            </w:pPr>
            <w:r>
              <w:rPr>
                <w:rFonts w:eastAsia="华文楷体" w:hint="eastAsia"/>
                <w:sz w:val="22"/>
              </w:rPr>
              <w:t>dQT2</w:t>
            </w:r>
            <w:r w:rsidR="00F0727C">
              <w:rPr>
                <w:rFonts w:eastAsia="华文楷体" w:hint="eastAsia"/>
                <w:sz w:val="22"/>
              </w:rPr>
              <w:t>-</w:t>
            </w:r>
            <w:r>
              <w:rPr>
                <w:rFonts w:eastAsia="华文楷体" w:hint="eastAsia"/>
                <w:sz w:val="22"/>
              </w:rPr>
              <w:t>INS/VNS</w:t>
            </w:r>
          </w:p>
        </w:tc>
        <w:tc>
          <w:tcPr>
            <w:tcW w:w="1134" w:type="dxa"/>
            <w:tcBorders>
              <w:top w:val="nil"/>
              <w:bottom w:val="nil"/>
            </w:tcBorders>
            <w:vAlign w:val="center"/>
          </w:tcPr>
          <w:p w:rsidR="006E4B8C" w:rsidRPr="000B6FD8" w:rsidRDefault="00967BAE" w:rsidP="00967BAE">
            <w:pPr>
              <w:adjustRightInd w:val="0"/>
              <w:ind w:firstLineChars="0" w:firstLine="0"/>
              <w:jc w:val="center"/>
              <w:rPr>
                <w:sz w:val="21"/>
                <w:szCs w:val="21"/>
              </w:rPr>
            </w:pPr>
            <w:r>
              <w:rPr>
                <w:sz w:val="21"/>
                <w:szCs w:val="21"/>
              </w:rPr>
              <w:t>3.71</w:t>
            </w:r>
          </w:p>
        </w:tc>
        <w:tc>
          <w:tcPr>
            <w:tcW w:w="1134" w:type="dxa"/>
            <w:tcBorders>
              <w:top w:val="nil"/>
              <w:bottom w:val="nil"/>
            </w:tcBorders>
            <w:shd w:val="clear" w:color="auto" w:fill="auto"/>
            <w:vAlign w:val="center"/>
          </w:tcPr>
          <w:p w:rsidR="006E4B8C" w:rsidRPr="000B6FD8" w:rsidRDefault="00967BAE" w:rsidP="00967BAE">
            <w:pPr>
              <w:adjustRightInd w:val="0"/>
              <w:ind w:firstLineChars="0" w:firstLine="0"/>
              <w:jc w:val="center"/>
              <w:rPr>
                <w:sz w:val="21"/>
                <w:szCs w:val="21"/>
              </w:rPr>
            </w:pPr>
            <w:bookmarkStart w:id="336" w:name="OLE_LINK33"/>
            <w:bookmarkStart w:id="337" w:name="OLE_LINK34"/>
            <w:r>
              <w:rPr>
                <w:sz w:val="21"/>
                <w:szCs w:val="21"/>
              </w:rPr>
              <w:t>1.821</w:t>
            </w:r>
            <w:bookmarkEnd w:id="336"/>
            <w:bookmarkEnd w:id="337"/>
          </w:p>
        </w:tc>
        <w:tc>
          <w:tcPr>
            <w:tcW w:w="1178" w:type="dxa"/>
            <w:tcBorders>
              <w:top w:val="nil"/>
              <w:bottom w:val="nil"/>
            </w:tcBorders>
            <w:vAlign w:val="center"/>
          </w:tcPr>
          <w:p w:rsidR="006E4B8C" w:rsidRPr="000B6FD8" w:rsidRDefault="00967BAE" w:rsidP="00967BAE">
            <w:pPr>
              <w:adjustRightInd w:val="0"/>
              <w:ind w:firstLineChars="0" w:firstLine="0"/>
              <w:jc w:val="center"/>
              <w:rPr>
                <w:sz w:val="21"/>
                <w:szCs w:val="21"/>
              </w:rPr>
            </w:pPr>
            <w:r>
              <w:rPr>
                <w:sz w:val="21"/>
                <w:szCs w:val="21"/>
              </w:rPr>
              <w:t>0.0194</w:t>
            </w:r>
          </w:p>
        </w:tc>
        <w:tc>
          <w:tcPr>
            <w:tcW w:w="1178" w:type="dxa"/>
            <w:tcBorders>
              <w:top w:val="nil"/>
              <w:bottom w:val="nil"/>
            </w:tcBorders>
            <w:vAlign w:val="center"/>
          </w:tcPr>
          <w:p w:rsidR="006E4B8C" w:rsidRPr="000B6FD8" w:rsidRDefault="004D7473" w:rsidP="00967BAE">
            <w:pPr>
              <w:adjustRightInd w:val="0"/>
              <w:ind w:firstLineChars="0" w:firstLine="0"/>
              <w:jc w:val="center"/>
              <w:rPr>
                <w:sz w:val="21"/>
                <w:szCs w:val="21"/>
              </w:rPr>
            </w:pPr>
            <w:r>
              <w:rPr>
                <w:sz w:val="21"/>
                <w:szCs w:val="21"/>
              </w:rPr>
              <w:t>0.0257</w:t>
            </w:r>
          </w:p>
        </w:tc>
        <w:tc>
          <w:tcPr>
            <w:tcW w:w="1178" w:type="dxa"/>
            <w:tcBorders>
              <w:top w:val="nil"/>
              <w:bottom w:val="nil"/>
            </w:tcBorders>
            <w:vAlign w:val="center"/>
          </w:tcPr>
          <w:p w:rsidR="006E4B8C" w:rsidRPr="000B6FD8" w:rsidRDefault="00967BAE" w:rsidP="00967BAE">
            <w:pPr>
              <w:adjustRightInd w:val="0"/>
              <w:ind w:firstLineChars="0" w:firstLine="0"/>
              <w:jc w:val="center"/>
              <w:rPr>
                <w:sz w:val="21"/>
                <w:szCs w:val="21"/>
              </w:rPr>
            </w:pPr>
            <w:r w:rsidRPr="00967BAE">
              <w:rPr>
                <w:sz w:val="21"/>
                <w:szCs w:val="21"/>
              </w:rPr>
              <w:t>1.4609</w:t>
            </w:r>
          </w:p>
        </w:tc>
      </w:tr>
      <w:tr w:rsidR="006E4B8C" w:rsidRPr="00936C09" w:rsidTr="00B21DFA">
        <w:trPr>
          <w:cantSplit/>
          <w:trHeight w:val="493"/>
          <w:jc w:val="center"/>
        </w:trPr>
        <w:tc>
          <w:tcPr>
            <w:tcW w:w="2268" w:type="dxa"/>
            <w:tcBorders>
              <w:top w:val="nil"/>
              <w:bottom w:val="single" w:sz="12" w:space="0" w:color="auto"/>
            </w:tcBorders>
            <w:shd w:val="clear" w:color="auto" w:fill="auto"/>
            <w:vAlign w:val="center"/>
          </w:tcPr>
          <w:p w:rsidR="006E4B8C" w:rsidRPr="00936C09" w:rsidRDefault="006E4B8C" w:rsidP="00F87747">
            <w:pPr>
              <w:ind w:firstLineChars="0" w:firstLine="0"/>
              <w:jc w:val="center"/>
              <w:rPr>
                <w:rFonts w:eastAsia="华文楷体"/>
                <w:sz w:val="22"/>
              </w:rPr>
            </w:pPr>
            <w:r>
              <w:rPr>
                <w:rFonts w:eastAsia="华文楷体" w:hint="eastAsia"/>
                <w:sz w:val="22"/>
              </w:rPr>
              <w:t>dQT3</w:t>
            </w:r>
            <w:r w:rsidR="00F0727C">
              <w:rPr>
                <w:rFonts w:eastAsia="华文楷体" w:hint="eastAsia"/>
                <w:sz w:val="22"/>
              </w:rPr>
              <w:t>-</w:t>
            </w:r>
            <w:r>
              <w:rPr>
                <w:rFonts w:eastAsia="华文楷体" w:hint="eastAsia"/>
                <w:sz w:val="22"/>
              </w:rPr>
              <w:t>INS/VNS</w:t>
            </w:r>
          </w:p>
        </w:tc>
        <w:tc>
          <w:tcPr>
            <w:tcW w:w="1134" w:type="dxa"/>
            <w:tcBorders>
              <w:top w:val="nil"/>
              <w:bottom w:val="single" w:sz="12" w:space="0" w:color="auto"/>
            </w:tcBorders>
            <w:vAlign w:val="center"/>
          </w:tcPr>
          <w:p w:rsidR="006E4B8C" w:rsidRPr="000B6FD8" w:rsidRDefault="00967BAE" w:rsidP="00F87747">
            <w:pPr>
              <w:adjustRightInd w:val="0"/>
              <w:ind w:firstLineChars="0" w:firstLine="0"/>
              <w:jc w:val="center"/>
              <w:rPr>
                <w:sz w:val="21"/>
                <w:szCs w:val="21"/>
              </w:rPr>
            </w:pPr>
            <w:r>
              <w:rPr>
                <w:sz w:val="21"/>
                <w:szCs w:val="21"/>
              </w:rPr>
              <w:t>1.78</w:t>
            </w:r>
          </w:p>
        </w:tc>
        <w:tc>
          <w:tcPr>
            <w:tcW w:w="1134" w:type="dxa"/>
            <w:tcBorders>
              <w:top w:val="nil"/>
              <w:bottom w:val="single" w:sz="12" w:space="0" w:color="auto"/>
            </w:tcBorders>
            <w:shd w:val="clear" w:color="auto" w:fill="auto"/>
            <w:vAlign w:val="center"/>
          </w:tcPr>
          <w:p w:rsidR="006E4B8C" w:rsidRPr="000B6FD8" w:rsidRDefault="00967BAE" w:rsidP="00F87747">
            <w:pPr>
              <w:adjustRightInd w:val="0"/>
              <w:ind w:firstLineChars="0" w:firstLine="0"/>
              <w:jc w:val="center"/>
              <w:rPr>
                <w:sz w:val="21"/>
                <w:szCs w:val="21"/>
              </w:rPr>
            </w:pPr>
            <w:bookmarkStart w:id="338" w:name="OLE_LINK31"/>
            <w:bookmarkStart w:id="339" w:name="OLE_LINK32"/>
            <w:r>
              <w:rPr>
                <w:sz w:val="21"/>
                <w:szCs w:val="21"/>
              </w:rPr>
              <w:t>0.875</w:t>
            </w:r>
            <w:bookmarkEnd w:id="338"/>
            <w:bookmarkEnd w:id="339"/>
          </w:p>
        </w:tc>
        <w:tc>
          <w:tcPr>
            <w:tcW w:w="1178" w:type="dxa"/>
            <w:tcBorders>
              <w:top w:val="nil"/>
              <w:bottom w:val="single" w:sz="12" w:space="0" w:color="auto"/>
            </w:tcBorders>
            <w:vAlign w:val="center"/>
          </w:tcPr>
          <w:p w:rsidR="006E4B8C" w:rsidRPr="000B6FD8" w:rsidRDefault="00967BAE" w:rsidP="00F87747">
            <w:pPr>
              <w:adjustRightInd w:val="0"/>
              <w:ind w:firstLineChars="0" w:firstLine="0"/>
              <w:jc w:val="center"/>
              <w:rPr>
                <w:sz w:val="21"/>
                <w:szCs w:val="21"/>
              </w:rPr>
            </w:pPr>
            <w:r>
              <w:rPr>
                <w:rFonts w:hint="eastAsia"/>
                <w:sz w:val="21"/>
                <w:szCs w:val="21"/>
              </w:rPr>
              <w:t>-</w:t>
            </w:r>
            <w:r>
              <w:rPr>
                <w:sz w:val="21"/>
                <w:szCs w:val="21"/>
              </w:rPr>
              <w:t>0.0063</w:t>
            </w:r>
          </w:p>
        </w:tc>
        <w:tc>
          <w:tcPr>
            <w:tcW w:w="1178" w:type="dxa"/>
            <w:tcBorders>
              <w:top w:val="nil"/>
              <w:bottom w:val="single" w:sz="12" w:space="0" w:color="auto"/>
            </w:tcBorders>
            <w:vAlign w:val="center"/>
          </w:tcPr>
          <w:p w:rsidR="006E4B8C" w:rsidRPr="000B6FD8" w:rsidRDefault="00967BAE" w:rsidP="00F87747">
            <w:pPr>
              <w:adjustRightInd w:val="0"/>
              <w:ind w:firstLineChars="0" w:firstLine="0"/>
              <w:jc w:val="center"/>
              <w:rPr>
                <w:sz w:val="21"/>
                <w:szCs w:val="21"/>
              </w:rPr>
            </w:pPr>
            <w:r>
              <w:rPr>
                <w:sz w:val="21"/>
                <w:szCs w:val="21"/>
              </w:rPr>
              <w:t>0.012</w:t>
            </w:r>
            <w:r>
              <w:rPr>
                <w:rFonts w:hint="eastAsia"/>
                <w:sz w:val="21"/>
                <w:szCs w:val="21"/>
              </w:rPr>
              <w:t>5</w:t>
            </w:r>
          </w:p>
        </w:tc>
        <w:tc>
          <w:tcPr>
            <w:tcW w:w="1178" w:type="dxa"/>
            <w:tcBorders>
              <w:top w:val="nil"/>
              <w:bottom w:val="single" w:sz="12" w:space="0" w:color="auto"/>
            </w:tcBorders>
            <w:vAlign w:val="center"/>
          </w:tcPr>
          <w:p w:rsidR="006E4B8C" w:rsidRPr="000B6FD8" w:rsidRDefault="00967BAE" w:rsidP="00F87747">
            <w:pPr>
              <w:adjustRightInd w:val="0"/>
              <w:ind w:firstLineChars="0" w:firstLine="0"/>
              <w:jc w:val="center"/>
              <w:rPr>
                <w:sz w:val="21"/>
                <w:szCs w:val="21"/>
              </w:rPr>
            </w:pPr>
            <w:r>
              <w:rPr>
                <w:sz w:val="21"/>
                <w:szCs w:val="21"/>
              </w:rPr>
              <w:t>0.2566</w:t>
            </w:r>
          </w:p>
        </w:tc>
      </w:tr>
    </w:tbl>
    <w:p w:rsidR="00F0727C" w:rsidRPr="00936C09" w:rsidRDefault="00F0727C" w:rsidP="00F0727C">
      <w:pPr>
        <w:pStyle w:val="aff0"/>
      </w:pPr>
      <w:bookmarkStart w:id="340" w:name="_Ref405298391"/>
      <w:bookmarkStart w:id="341" w:name="_Ref405298273"/>
      <w:bookmarkStart w:id="342" w:name="_Toc405322680"/>
      <w:bookmarkStart w:id="343" w:name="_Toc404697802"/>
      <w:bookmarkStart w:id="344" w:name="_Toc404697860"/>
      <w:bookmarkStart w:id="345" w:name="_Toc404874258"/>
      <w:bookmarkStart w:id="346" w:name="_Toc404879659"/>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11</w:t>
      </w:r>
      <w:r>
        <w:fldChar w:fldCharType="end"/>
      </w:r>
      <w:bookmarkEnd w:id="340"/>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dQT2-IV</w:t>
      </w:r>
      <w:r>
        <w:rPr>
          <w:rFonts w:hint="eastAsia"/>
        </w:rPr>
        <w:t>和</w:t>
      </w:r>
      <w:r>
        <w:rPr>
          <w:rFonts w:hint="eastAsia"/>
        </w:rPr>
        <w:t>dQT3-IV</w:t>
      </w:r>
      <w:r w:rsidRPr="00936C09">
        <w:t>终点位置和姿态误差</w:t>
      </w:r>
      <w:bookmarkEnd w:id="341"/>
      <w:bookmarkEnd w:id="342"/>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F0727C" w:rsidRPr="00936C09" w:rsidTr="00967BAE">
        <w:trPr>
          <w:cantSplit/>
          <w:trHeight w:val="361"/>
          <w:jc w:val="center"/>
        </w:trPr>
        <w:tc>
          <w:tcPr>
            <w:tcW w:w="2268" w:type="dxa"/>
            <w:vMerge w:val="restart"/>
            <w:tcBorders>
              <w:top w:val="single" w:sz="12" w:space="0" w:color="auto"/>
            </w:tcBorders>
            <w:shd w:val="clear" w:color="auto" w:fill="auto"/>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F0727C" w:rsidRPr="00936C09" w:rsidTr="00967BAE">
        <w:trPr>
          <w:cantSplit/>
          <w:trHeight w:val="148"/>
          <w:jc w:val="center"/>
        </w:trPr>
        <w:tc>
          <w:tcPr>
            <w:tcW w:w="2268" w:type="dxa"/>
            <w:vMerge/>
            <w:tcBorders>
              <w:bottom w:val="single" w:sz="4" w:space="0" w:color="auto"/>
            </w:tcBorders>
            <w:shd w:val="clear" w:color="auto" w:fill="auto"/>
            <w:vAlign w:val="center"/>
          </w:tcPr>
          <w:p w:rsidR="00F0727C" w:rsidRPr="00936C09" w:rsidRDefault="00F0727C" w:rsidP="00967BAE">
            <w:pPr>
              <w:keepNext/>
              <w:spacing w:line="24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F0727C" w:rsidRPr="00936C09" w:rsidRDefault="00F0727C" w:rsidP="00967BAE">
            <w:pPr>
              <w:keepNext/>
              <w:spacing w:line="240" w:lineRule="auto"/>
              <w:ind w:firstLineChars="0" w:firstLine="0"/>
              <w:jc w:val="center"/>
              <w:rPr>
                <w:rFonts w:eastAsia="华文楷体"/>
                <w:sz w:val="22"/>
              </w:rPr>
            </w:pPr>
            <w:r w:rsidRPr="00936C09">
              <w:rPr>
                <w:rFonts w:eastAsia="华文楷体"/>
                <w:sz w:val="22"/>
              </w:rPr>
              <w:t>航向</w:t>
            </w:r>
          </w:p>
        </w:tc>
      </w:tr>
      <w:tr w:rsidR="00F0727C" w:rsidRPr="00936C09" w:rsidTr="00967BAE">
        <w:trPr>
          <w:cantSplit/>
          <w:trHeight w:val="493"/>
          <w:jc w:val="center"/>
        </w:trPr>
        <w:tc>
          <w:tcPr>
            <w:tcW w:w="2268" w:type="dxa"/>
            <w:tcBorders>
              <w:top w:val="single" w:sz="4" w:space="0" w:color="auto"/>
              <w:bottom w:val="nil"/>
            </w:tcBorders>
            <w:shd w:val="clear" w:color="auto" w:fill="auto"/>
            <w:vAlign w:val="center"/>
          </w:tcPr>
          <w:p w:rsidR="00F0727C" w:rsidRPr="00936C09" w:rsidRDefault="00F0727C" w:rsidP="00967BAE">
            <w:pPr>
              <w:keepNext/>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F0727C" w:rsidRPr="00936C09" w:rsidRDefault="00F0727C" w:rsidP="00967BAE">
            <w:pPr>
              <w:keepNext/>
              <w:spacing w:line="240" w:lineRule="exact"/>
              <w:ind w:firstLineChars="0" w:firstLine="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F0727C" w:rsidRPr="00936C09" w:rsidRDefault="00F0727C" w:rsidP="00967BAE">
            <w:pPr>
              <w:keepNext/>
              <w:spacing w:line="240" w:lineRule="exact"/>
              <w:ind w:firstLineChars="0" w:firstLine="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F0727C" w:rsidRPr="00936C09" w:rsidRDefault="00F0727C" w:rsidP="00967BAE">
            <w:pPr>
              <w:keepNext/>
              <w:spacing w:line="240" w:lineRule="exact"/>
              <w:ind w:firstLineChars="0" w:firstLine="0"/>
              <w:jc w:val="center"/>
              <w:rPr>
                <w:rFonts w:eastAsia="华文楷体"/>
                <w:sz w:val="22"/>
              </w:rPr>
            </w:pPr>
            <w:r>
              <w:rPr>
                <w:rFonts w:eastAsia="华文楷体"/>
                <w:sz w:val="22"/>
              </w:rPr>
              <w:t>0.7878</w:t>
            </w:r>
          </w:p>
        </w:tc>
        <w:tc>
          <w:tcPr>
            <w:tcW w:w="1178" w:type="dxa"/>
            <w:tcBorders>
              <w:top w:val="single" w:sz="4" w:space="0" w:color="auto"/>
              <w:bottom w:val="nil"/>
            </w:tcBorders>
            <w:vAlign w:val="center"/>
          </w:tcPr>
          <w:p w:rsidR="00F0727C" w:rsidRPr="00936C09" w:rsidRDefault="00F0727C" w:rsidP="00967BAE">
            <w:pPr>
              <w:keepNext/>
              <w:spacing w:line="240" w:lineRule="exact"/>
              <w:ind w:firstLineChars="0" w:firstLine="0"/>
              <w:jc w:val="center"/>
              <w:rPr>
                <w:rFonts w:eastAsia="华文楷体"/>
                <w:sz w:val="22"/>
              </w:rPr>
            </w:pPr>
            <w:r>
              <w:rPr>
                <w:rFonts w:eastAsia="华文楷体"/>
                <w:sz w:val="22"/>
              </w:rPr>
              <w:t>0.7737</w:t>
            </w:r>
          </w:p>
        </w:tc>
        <w:tc>
          <w:tcPr>
            <w:tcW w:w="1178" w:type="dxa"/>
            <w:tcBorders>
              <w:top w:val="single" w:sz="4" w:space="0" w:color="auto"/>
              <w:bottom w:val="nil"/>
            </w:tcBorders>
            <w:vAlign w:val="center"/>
          </w:tcPr>
          <w:p w:rsidR="00F0727C" w:rsidRPr="00936C09" w:rsidRDefault="00F0727C" w:rsidP="00967BAE">
            <w:pPr>
              <w:keepNext/>
              <w:spacing w:line="240" w:lineRule="exact"/>
              <w:ind w:firstLineChars="0" w:firstLine="0"/>
              <w:jc w:val="center"/>
              <w:rPr>
                <w:rFonts w:eastAsia="华文楷体"/>
                <w:sz w:val="22"/>
              </w:rPr>
            </w:pPr>
            <w:r w:rsidRPr="00782D52">
              <w:rPr>
                <w:rFonts w:eastAsia="华文楷体"/>
                <w:sz w:val="22"/>
              </w:rPr>
              <w:t>2.4451</w:t>
            </w:r>
          </w:p>
        </w:tc>
      </w:tr>
      <w:tr w:rsidR="00F0727C" w:rsidRPr="00936C09" w:rsidTr="00967BAE">
        <w:trPr>
          <w:cantSplit/>
          <w:trHeight w:val="383"/>
          <w:jc w:val="center"/>
        </w:trPr>
        <w:tc>
          <w:tcPr>
            <w:tcW w:w="2268" w:type="dxa"/>
            <w:tcBorders>
              <w:top w:val="nil"/>
              <w:bottom w:val="nil"/>
            </w:tcBorders>
            <w:shd w:val="clear" w:color="auto" w:fill="auto"/>
            <w:vAlign w:val="center"/>
          </w:tcPr>
          <w:p w:rsidR="00F0727C" w:rsidRPr="00936C09" w:rsidRDefault="00F0727C" w:rsidP="00967BAE">
            <w:pPr>
              <w:keepNext/>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F0727C" w:rsidRPr="000B6FD8" w:rsidRDefault="00F0727C" w:rsidP="00967BAE">
            <w:pPr>
              <w:adjustRightInd w:val="0"/>
              <w:ind w:firstLineChars="0" w:firstLine="0"/>
              <w:jc w:val="center"/>
              <w:rPr>
                <w:sz w:val="21"/>
                <w:szCs w:val="21"/>
              </w:rPr>
            </w:pPr>
            <w:r w:rsidRPr="000B6FD8">
              <w:rPr>
                <w:sz w:val="21"/>
                <w:szCs w:val="21"/>
              </w:rPr>
              <w:t>8.72</w:t>
            </w:r>
          </w:p>
        </w:tc>
        <w:tc>
          <w:tcPr>
            <w:tcW w:w="1134" w:type="dxa"/>
            <w:tcBorders>
              <w:top w:val="nil"/>
              <w:bottom w:val="nil"/>
            </w:tcBorders>
            <w:shd w:val="clear" w:color="auto" w:fill="auto"/>
            <w:vAlign w:val="center"/>
          </w:tcPr>
          <w:p w:rsidR="00F0727C" w:rsidRPr="000B6FD8" w:rsidRDefault="00F0727C" w:rsidP="00967BAE">
            <w:pPr>
              <w:adjustRightInd w:val="0"/>
              <w:ind w:firstLineChars="0" w:firstLine="0"/>
              <w:jc w:val="center"/>
              <w:rPr>
                <w:sz w:val="21"/>
                <w:szCs w:val="21"/>
              </w:rPr>
            </w:pPr>
            <w:r w:rsidRPr="000B6FD8">
              <w:rPr>
                <w:sz w:val="21"/>
                <w:szCs w:val="21"/>
              </w:rPr>
              <w:t>4.27</w:t>
            </w:r>
          </w:p>
        </w:tc>
        <w:tc>
          <w:tcPr>
            <w:tcW w:w="1178" w:type="dxa"/>
            <w:tcBorders>
              <w:top w:val="nil"/>
              <w:bottom w:val="nil"/>
            </w:tcBorders>
            <w:vAlign w:val="center"/>
          </w:tcPr>
          <w:p w:rsidR="00F0727C" w:rsidRPr="000B6FD8" w:rsidRDefault="00F0727C" w:rsidP="00967BAE">
            <w:pPr>
              <w:adjustRightInd w:val="0"/>
              <w:ind w:firstLineChars="0" w:firstLine="0"/>
              <w:jc w:val="center"/>
              <w:rPr>
                <w:sz w:val="21"/>
                <w:szCs w:val="21"/>
              </w:rPr>
            </w:pPr>
            <w:r w:rsidRPr="000B6FD8">
              <w:rPr>
                <w:sz w:val="21"/>
                <w:szCs w:val="21"/>
              </w:rPr>
              <w:t>9.695</w:t>
            </w:r>
            <w:r w:rsidR="00967BAE">
              <w:rPr>
                <w:rFonts w:hint="eastAsia"/>
                <w:sz w:val="21"/>
                <w:szCs w:val="21"/>
              </w:rPr>
              <w:t>1</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Pr>
                <w:sz w:val="21"/>
                <w:szCs w:val="21"/>
              </w:rPr>
              <w:t>0.435</w:t>
            </w:r>
            <w:r>
              <w:rPr>
                <w:rFonts w:hint="eastAsia"/>
                <w:sz w:val="21"/>
                <w:szCs w:val="21"/>
              </w:rPr>
              <w:t>0</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sidRPr="00967BAE">
              <w:rPr>
                <w:sz w:val="21"/>
                <w:szCs w:val="21"/>
              </w:rPr>
              <w:t>5.4221</w:t>
            </w:r>
          </w:p>
        </w:tc>
      </w:tr>
      <w:tr w:rsidR="00F0727C" w:rsidRPr="00936C09" w:rsidTr="00967BAE">
        <w:trPr>
          <w:cantSplit/>
          <w:trHeight w:val="493"/>
          <w:jc w:val="center"/>
        </w:trPr>
        <w:tc>
          <w:tcPr>
            <w:tcW w:w="2268" w:type="dxa"/>
            <w:tcBorders>
              <w:top w:val="nil"/>
              <w:bottom w:val="nil"/>
            </w:tcBorders>
            <w:shd w:val="clear" w:color="auto" w:fill="auto"/>
            <w:vAlign w:val="center"/>
          </w:tcPr>
          <w:p w:rsidR="00F0727C" w:rsidRDefault="00F0727C" w:rsidP="00967BAE">
            <w:pPr>
              <w:keepNext/>
              <w:ind w:firstLineChars="0" w:firstLine="0"/>
              <w:jc w:val="center"/>
              <w:rPr>
                <w:rFonts w:eastAsia="华文楷体"/>
                <w:sz w:val="22"/>
              </w:rPr>
            </w:pPr>
            <w:r>
              <w:rPr>
                <w:rFonts w:eastAsia="华文楷体" w:hint="eastAsia"/>
                <w:sz w:val="22"/>
              </w:rPr>
              <w:t>dQT2-INS/VNS</w:t>
            </w:r>
          </w:p>
        </w:tc>
        <w:tc>
          <w:tcPr>
            <w:tcW w:w="1134" w:type="dxa"/>
            <w:tcBorders>
              <w:top w:val="nil"/>
              <w:bottom w:val="nil"/>
            </w:tcBorders>
            <w:vAlign w:val="center"/>
          </w:tcPr>
          <w:p w:rsidR="00F0727C" w:rsidRPr="000B6FD8" w:rsidRDefault="00F0727C" w:rsidP="00967BAE">
            <w:pPr>
              <w:adjustRightInd w:val="0"/>
              <w:ind w:firstLineChars="0" w:firstLine="0"/>
              <w:jc w:val="center"/>
              <w:rPr>
                <w:sz w:val="21"/>
                <w:szCs w:val="21"/>
              </w:rPr>
            </w:pPr>
            <w:r w:rsidRPr="000B6FD8">
              <w:rPr>
                <w:sz w:val="21"/>
                <w:szCs w:val="21"/>
              </w:rPr>
              <w:t>3.71</w:t>
            </w:r>
          </w:p>
        </w:tc>
        <w:tc>
          <w:tcPr>
            <w:tcW w:w="1134" w:type="dxa"/>
            <w:tcBorders>
              <w:top w:val="nil"/>
              <w:bottom w:val="nil"/>
            </w:tcBorders>
            <w:shd w:val="clear" w:color="auto" w:fill="auto"/>
            <w:vAlign w:val="center"/>
          </w:tcPr>
          <w:p w:rsidR="00F0727C" w:rsidRPr="000B6FD8" w:rsidRDefault="00F0727C" w:rsidP="00967BAE">
            <w:pPr>
              <w:adjustRightInd w:val="0"/>
              <w:ind w:firstLineChars="0" w:firstLine="0"/>
              <w:jc w:val="center"/>
              <w:rPr>
                <w:sz w:val="21"/>
                <w:szCs w:val="21"/>
              </w:rPr>
            </w:pPr>
            <w:r w:rsidRPr="000B6FD8">
              <w:rPr>
                <w:sz w:val="21"/>
                <w:szCs w:val="21"/>
              </w:rPr>
              <w:t>1.82</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Pr>
                <w:rFonts w:hint="eastAsia"/>
                <w:sz w:val="21"/>
                <w:szCs w:val="21"/>
              </w:rPr>
              <w:t>-</w:t>
            </w:r>
            <w:r>
              <w:rPr>
                <w:sz w:val="21"/>
                <w:szCs w:val="21"/>
              </w:rPr>
              <w:t>0.0077</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Pr>
                <w:sz w:val="21"/>
                <w:szCs w:val="21"/>
              </w:rPr>
              <w:t>0.007</w:t>
            </w:r>
            <w:r>
              <w:rPr>
                <w:rFonts w:hint="eastAsia"/>
                <w:sz w:val="21"/>
                <w:szCs w:val="21"/>
              </w:rPr>
              <w:t>8</w:t>
            </w:r>
          </w:p>
        </w:tc>
        <w:tc>
          <w:tcPr>
            <w:tcW w:w="1178" w:type="dxa"/>
            <w:tcBorders>
              <w:top w:val="nil"/>
              <w:bottom w:val="nil"/>
            </w:tcBorders>
            <w:vAlign w:val="center"/>
          </w:tcPr>
          <w:p w:rsidR="00F0727C" w:rsidRPr="000B6FD8" w:rsidRDefault="00967BAE" w:rsidP="00967BAE">
            <w:pPr>
              <w:adjustRightInd w:val="0"/>
              <w:ind w:firstLineChars="0" w:firstLine="0"/>
              <w:jc w:val="center"/>
              <w:rPr>
                <w:sz w:val="21"/>
                <w:szCs w:val="21"/>
              </w:rPr>
            </w:pPr>
            <w:r>
              <w:rPr>
                <w:sz w:val="21"/>
                <w:szCs w:val="21"/>
              </w:rPr>
              <w:t>0.938</w:t>
            </w:r>
            <w:r>
              <w:rPr>
                <w:rFonts w:hint="eastAsia"/>
                <w:sz w:val="21"/>
                <w:szCs w:val="21"/>
              </w:rPr>
              <w:t>9</w:t>
            </w:r>
          </w:p>
        </w:tc>
      </w:tr>
      <w:tr w:rsidR="00F0727C" w:rsidRPr="00936C09" w:rsidTr="00967BAE">
        <w:trPr>
          <w:cantSplit/>
          <w:trHeight w:val="493"/>
          <w:jc w:val="center"/>
        </w:trPr>
        <w:tc>
          <w:tcPr>
            <w:tcW w:w="2268" w:type="dxa"/>
            <w:tcBorders>
              <w:top w:val="nil"/>
              <w:bottom w:val="single" w:sz="12" w:space="0" w:color="auto"/>
            </w:tcBorders>
            <w:shd w:val="clear" w:color="auto" w:fill="auto"/>
            <w:vAlign w:val="center"/>
          </w:tcPr>
          <w:p w:rsidR="00F0727C" w:rsidRPr="00936C09" w:rsidRDefault="00F0727C" w:rsidP="00F87747">
            <w:pPr>
              <w:ind w:firstLineChars="0" w:firstLine="0"/>
              <w:jc w:val="center"/>
              <w:rPr>
                <w:rFonts w:eastAsia="华文楷体"/>
                <w:sz w:val="22"/>
              </w:rPr>
            </w:pPr>
            <w:r>
              <w:rPr>
                <w:rFonts w:eastAsia="华文楷体" w:hint="eastAsia"/>
                <w:sz w:val="22"/>
              </w:rPr>
              <w:t>dQT3-INS/VNS</w:t>
            </w:r>
          </w:p>
        </w:tc>
        <w:tc>
          <w:tcPr>
            <w:tcW w:w="1134" w:type="dxa"/>
            <w:tcBorders>
              <w:top w:val="nil"/>
              <w:bottom w:val="single" w:sz="12" w:space="0" w:color="auto"/>
            </w:tcBorders>
            <w:vAlign w:val="center"/>
          </w:tcPr>
          <w:p w:rsidR="00F0727C" w:rsidRPr="000B6FD8" w:rsidRDefault="00F0727C" w:rsidP="00F87747">
            <w:pPr>
              <w:adjustRightInd w:val="0"/>
              <w:ind w:firstLineChars="0" w:firstLine="0"/>
              <w:jc w:val="center"/>
              <w:rPr>
                <w:sz w:val="21"/>
                <w:szCs w:val="21"/>
              </w:rPr>
            </w:pPr>
            <w:r w:rsidRPr="000B6FD8">
              <w:rPr>
                <w:sz w:val="21"/>
                <w:szCs w:val="21"/>
              </w:rPr>
              <w:t>1.05</w:t>
            </w:r>
          </w:p>
        </w:tc>
        <w:tc>
          <w:tcPr>
            <w:tcW w:w="1134" w:type="dxa"/>
            <w:tcBorders>
              <w:top w:val="nil"/>
              <w:bottom w:val="single" w:sz="12" w:space="0" w:color="auto"/>
            </w:tcBorders>
            <w:shd w:val="clear" w:color="auto" w:fill="auto"/>
            <w:vAlign w:val="center"/>
          </w:tcPr>
          <w:p w:rsidR="00F0727C" w:rsidRPr="000B6FD8" w:rsidRDefault="00F0727C" w:rsidP="00F87747">
            <w:pPr>
              <w:adjustRightInd w:val="0"/>
              <w:ind w:firstLineChars="0" w:firstLine="0"/>
              <w:jc w:val="center"/>
              <w:rPr>
                <w:sz w:val="21"/>
                <w:szCs w:val="21"/>
              </w:rPr>
            </w:pPr>
            <w:r w:rsidRPr="000B6FD8">
              <w:rPr>
                <w:sz w:val="21"/>
                <w:szCs w:val="21"/>
              </w:rPr>
              <w:t>0.52</w:t>
            </w:r>
          </w:p>
        </w:tc>
        <w:tc>
          <w:tcPr>
            <w:tcW w:w="1178" w:type="dxa"/>
            <w:tcBorders>
              <w:top w:val="nil"/>
              <w:bottom w:val="single" w:sz="12" w:space="0" w:color="auto"/>
            </w:tcBorders>
            <w:vAlign w:val="center"/>
          </w:tcPr>
          <w:p w:rsidR="00F0727C" w:rsidRPr="000B6FD8" w:rsidRDefault="00967BAE" w:rsidP="00F87747">
            <w:pPr>
              <w:adjustRightInd w:val="0"/>
              <w:ind w:firstLineChars="0" w:firstLine="0"/>
              <w:jc w:val="center"/>
              <w:rPr>
                <w:sz w:val="21"/>
                <w:szCs w:val="21"/>
              </w:rPr>
            </w:pPr>
            <w:r>
              <w:rPr>
                <w:rFonts w:hint="eastAsia"/>
                <w:sz w:val="21"/>
                <w:szCs w:val="21"/>
              </w:rPr>
              <w:t>-</w:t>
            </w:r>
            <w:r>
              <w:rPr>
                <w:sz w:val="21"/>
                <w:szCs w:val="21"/>
              </w:rPr>
              <w:t>0.0010</w:t>
            </w:r>
          </w:p>
        </w:tc>
        <w:tc>
          <w:tcPr>
            <w:tcW w:w="1178" w:type="dxa"/>
            <w:tcBorders>
              <w:top w:val="nil"/>
              <w:bottom w:val="single" w:sz="12" w:space="0" w:color="auto"/>
            </w:tcBorders>
            <w:vAlign w:val="center"/>
          </w:tcPr>
          <w:p w:rsidR="00F0727C" w:rsidRPr="000B6FD8" w:rsidRDefault="00967BAE" w:rsidP="00F87747">
            <w:pPr>
              <w:adjustRightInd w:val="0"/>
              <w:ind w:firstLineChars="0" w:firstLine="0"/>
              <w:jc w:val="center"/>
              <w:rPr>
                <w:sz w:val="21"/>
                <w:szCs w:val="21"/>
              </w:rPr>
            </w:pPr>
            <w:r>
              <w:rPr>
                <w:sz w:val="21"/>
                <w:szCs w:val="21"/>
              </w:rPr>
              <w:t>0.0027</w:t>
            </w:r>
          </w:p>
        </w:tc>
        <w:tc>
          <w:tcPr>
            <w:tcW w:w="1178" w:type="dxa"/>
            <w:tcBorders>
              <w:top w:val="nil"/>
              <w:bottom w:val="single" w:sz="12" w:space="0" w:color="auto"/>
            </w:tcBorders>
            <w:vAlign w:val="center"/>
          </w:tcPr>
          <w:p w:rsidR="00F0727C" w:rsidRPr="000B6FD8" w:rsidRDefault="00967BAE" w:rsidP="00F87747">
            <w:pPr>
              <w:adjustRightInd w:val="0"/>
              <w:ind w:firstLineChars="0" w:firstLine="0"/>
              <w:jc w:val="center"/>
              <w:rPr>
                <w:sz w:val="21"/>
                <w:szCs w:val="21"/>
              </w:rPr>
            </w:pPr>
            <w:r>
              <w:rPr>
                <w:sz w:val="21"/>
                <w:szCs w:val="21"/>
              </w:rPr>
              <w:t>-0.0010</w:t>
            </w:r>
          </w:p>
        </w:tc>
      </w:tr>
    </w:tbl>
    <w:p w:rsidR="00526514" w:rsidRDefault="0096077E" w:rsidP="000D66D4">
      <w:pPr>
        <w:pStyle w:val="20"/>
        <w:numPr>
          <w:ilvl w:val="0"/>
          <w:numId w:val="10"/>
        </w:numPr>
        <w:spacing w:before="163" w:after="163"/>
      </w:pPr>
      <w:bookmarkStart w:id="347" w:name="_Toc405412143"/>
      <w:r w:rsidRPr="00270994">
        <w:t>以</w:t>
      </w:r>
      <w:r w:rsidR="00526514" w:rsidRPr="00270994">
        <w:t>视觉</w:t>
      </w:r>
      <w:r w:rsidR="00851A67">
        <w:rPr>
          <w:rFonts w:hint="eastAsia"/>
        </w:rPr>
        <w:t>三维</w:t>
      </w:r>
      <w:r w:rsidR="00526514" w:rsidRPr="00270994">
        <w:t>特征点坐标为量测量的</w:t>
      </w:r>
      <w:r w:rsidR="00E9176D" w:rsidRPr="00270994">
        <w:t>INS/VNS</w:t>
      </w:r>
      <w:r w:rsidR="00526514" w:rsidRPr="00270994">
        <w:t>方法</w:t>
      </w:r>
      <w:bookmarkEnd w:id="343"/>
      <w:bookmarkEnd w:id="344"/>
      <w:bookmarkEnd w:id="345"/>
      <w:bookmarkEnd w:id="346"/>
      <w:bookmarkEnd w:id="347"/>
    </w:p>
    <w:p w:rsidR="00023970" w:rsidRDefault="00023970" w:rsidP="00023970">
      <w:pPr>
        <w:pStyle w:val="ae"/>
      </w:pPr>
      <w:r>
        <w:object w:dxaOrig="9485" w:dyaOrig="3538">
          <v:shape id="_x0000_i1569" type="#_x0000_t75" style="width:453.35pt;height:169.35pt" o:ole="">
            <v:imagedata r:id="rId1164" o:title=""/>
          </v:shape>
          <o:OLEObject Type="Embed" ProgID="Visio.Drawing.11" ShapeID="_x0000_i1569" DrawAspect="Content" ObjectID="_1480348339" r:id="rId1165"/>
        </w:object>
      </w:r>
    </w:p>
    <w:p w:rsidR="00023970" w:rsidRDefault="00023970" w:rsidP="00023970">
      <w:pPr>
        <w:pStyle w:val="a8"/>
      </w:pPr>
      <w:bookmarkStart w:id="348" w:name="_Ref405320717"/>
      <w:bookmarkStart w:id="349" w:name="_Toc40532278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t>20</w:t>
      </w:r>
      <w:r>
        <w:fldChar w:fldCharType="end"/>
      </w:r>
      <w:bookmarkEnd w:id="348"/>
      <w:r>
        <w:rPr>
          <w:rFonts w:hint="eastAsia"/>
        </w:rPr>
        <w:t xml:space="preserve"> </w:t>
      </w:r>
      <w:r>
        <w:rPr>
          <w:rFonts w:hint="eastAsia"/>
        </w:rPr>
        <w:t>以视觉三维特征点坐标为量测量的</w:t>
      </w:r>
      <w:r>
        <w:rPr>
          <w:rFonts w:hint="eastAsia"/>
        </w:rPr>
        <w:t>INS/VNS</w:t>
      </w:r>
      <w:r>
        <w:rPr>
          <w:rFonts w:hint="eastAsia"/>
        </w:rPr>
        <w:t>流程</w:t>
      </w:r>
      <w:bookmarkEnd w:id="349"/>
    </w:p>
    <w:p w:rsidR="00023970" w:rsidRDefault="00851A67" w:rsidP="00FA29E8">
      <w:pPr>
        <w:ind w:firstLine="480"/>
      </w:pPr>
      <w:r>
        <w:rPr>
          <w:rFonts w:hint="eastAsia"/>
        </w:rPr>
        <w:t>状态量与状态模型同</w:t>
      </w:r>
      <w:r>
        <w:rPr>
          <w:rFonts w:hint="eastAsia"/>
        </w:rPr>
        <w:t>3.2</w:t>
      </w:r>
      <w:r>
        <w:rPr>
          <w:rFonts w:hint="eastAsia"/>
        </w:rPr>
        <w:t>节</w:t>
      </w:r>
      <w:r>
        <w:fldChar w:fldCharType="begin"/>
      </w:r>
      <w:r>
        <w:instrText xml:space="preserve"> GOTOBUTTON ZEqnNum905732  \* MERGEFORMAT </w:instrText>
      </w:r>
      <w:r>
        <w:fldChar w:fldCharType="begin"/>
      </w:r>
      <w:r>
        <w:instrText xml:space="preserve"> REF ZEqnNum905732 \* Charformat \! \* MERGEFORMAT </w:instrText>
      </w:r>
      <w:r>
        <w:fldChar w:fldCharType="separate"/>
      </w:r>
      <w:r w:rsidR="008F6C4A" w:rsidRPr="00270994">
        <w:instrText>(</w:instrText>
      </w:r>
      <w:r w:rsidR="008F6C4A">
        <w:instrText>3</w:instrText>
      </w:r>
      <w:r w:rsidR="008F6C4A" w:rsidRPr="00270994">
        <w:instrText>.</w:instrText>
      </w:r>
      <w:r w:rsidR="008F6C4A">
        <w:instrText>1</w:instrText>
      </w:r>
      <w:r w:rsidR="008F6C4A" w:rsidRPr="00270994">
        <w:instrText>)</w:instrText>
      </w:r>
      <w:r>
        <w:fldChar w:fldCharType="end"/>
      </w:r>
      <w:r>
        <w:fldChar w:fldCharType="end"/>
      </w:r>
      <w:r>
        <w:rPr>
          <w:rFonts w:hint="eastAsia"/>
        </w:rPr>
        <w:t>与</w:t>
      </w:r>
      <w:r>
        <w:fldChar w:fldCharType="begin"/>
      </w:r>
      <w:r>
        <w:instrText xml:space="preserve"> GOTOBUTTON ZEqnNum760224  \* MERGEFORMAT </w:instrText>
      </w:r>
      <w:r>
        <w:fldChar w:fldCharType="begin"/>
      </w:r>
      <w:r>
        <w:instrText xml:space="preserve"> REF ZEqnNum760224 \* Charformat \! \* MERGEFORMAT </w:instrText>
      </w:r>
      <w:r>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fldChar w:fldCharType="end"/>
      </w:r>
      <w:r>
        <w:fldChar w:fldCharType="end"/>
      </w:r>
      <w:r>
        <w:rPr>
          <w:rFonts w:hint="eastAsia"/>
        </w:rPr>
        <w:t>。</w:t>
      </w:r>
      <w:r w:rsidR="00FA29E8">
        <w:rPr>
          <w:rFonts w:hint="eastAsia"/>
        </w:rPr>
        <w:t>视觉系统得到的原始信息为特征点的二维成像特征点坐标</w:t>
      </w:r>
      <w:r w:rsidR="00A65E6F">
        <w:rPr>
          <w:rFonts w:hint="eastAsia"/>
        </w:rPr>
        <w:t>，经过三维重建得到特征点的相机坐标系三维坐标，以三维特征点进行运动估计得到相对运动参数。</w:t>
      </w:r>
      <w:r w:rsidR="00A65E6F">
        <w:rPr>
          <w:rFonts w:hint="eastAsia"/>
        </w:rPr>
        <w:t>3.1~3.4</w:t>
      </w:r>
      <w:r w:rsidR="00A65E6F">
        <w:rPr>
          <w:rFonts w:hint="eastAsia"/>
        </w:rPr>
        <w:t>节研究了基于相对运动参数或相对运动参数误差为量测量的浅组合</w:t>
      </w:r>
      <w:r w:rsidR="00A65E6F">
        <w:rPr>
          <w:rFonts w:hint="eastAsia"/>
        </w:rPr>
        <w:t>INS/VNS</w:t>
      </w:r>
      <w:r w:rsidR="00A65E6F">
        <w:rPr>
          <w:rFonts w:hint="eastAsia"/>
        </w:rPr>
        <w:t>方法，基于特征点的二维图像坐标或三维相机系坐标为量测量的</w:t>
      </w:r>
      <w:r w:rsidR="00A65E6F">
        <w:rPr>
          <w:rFonts w:hint="eastAsia"/>
        </w:rPr>
        <w:t>INS/VNS</w:t>
      </w:r>
      <w:r w:rsidR="00A65E6F">
        <w:rPr>
          <w:rFonts w:hint="eastAsia"/>
        </w:rPr>
        <w:t>组合导航方法被称为深组合</w:t>
      </w:r>
      <w:r w:rsidR="00A65E6F">
        <w:rPr>
          <w:rFonts w:hint="eastAsia"/>
        </w:rPr>
        <w:t>INS/VNS</w:t>
      </w:r>
      <w:r w:rsidR="00A65E6F">
        <w:rPr>
          <w:rFonts w:hint="eastAsia"/>
        </w:rPr>
        <w:t>导航方法</w:t>
      </w:r>
      <w:r w:rsidR="00023970">
        <w:rPr>
          <w:rFonts w:hint="eastAsia"/>
        </w:rPr>
        <w:t>，流程如</w:t>
      </w:r>
      <w:r w:rsidR="00023970">
        <w:fldChar w:fldCharType="begin"/>
      </w:r>
      <w:r w:rsidR="00023970">
        <w:instrText xml:space="preserve"> </w:instrText>
      </w:r>
      <w:r w:rsidR="00023970">
        <w:rPr>
          <w:rFonts w:hint="eastAsia"/>
        </w:rPr>
        <w:instrText>REF _Ref405320717 \h</w:instrText>
      </w:r>
      <w:r w:rsidR="00023970">
        <w:instrText xml:space="preserve"> </w:instrText>
      </w:r>
      <w:r w:rsidR="00023970">
        <w:fldChar w:fldCharType="separate"/>
      </w:r>
      <w:r w:rsidR="008F6C4A">
        <w:rPr>
          <w:rFonts w:hint="eastAsia"/>
        </w:rPr>
        <w:t>图</w:t>
      </w:r>
      <w:r w:rsidR="008F6C4A">
        <w:t>20</w:t>
      </w:r>
      <w:r w:rsidR="00023970">
        <w:fldChar w:fldCharType="end"/>
      </w:r>
      <w:r w:rsidR="00023970">
        <w:rPr>
          <w:rFonts w:hint="eastAsia"/>
        </w:rPr>
        <w:t>所示</w:t>
      </w:r>
      <w:r w:rsidR="00A65E6F">
        <w:rPr>
          <w:rFonts w:hint="eastAsia"/>
        </w:rPr>
        <w:t>。</w:t>
      </w:r>
    </w:p>
    <w:p w:rsidR="00851A67" w:rsidRDefault="00A65E6F" w:rsidP="00B8545D">
      <w:pPr>
        <w:ind w:firstLine="480"/>
      </w:pPr>
      <w:r>
        <w:rPr>
          <w:rFonts w:hint="eastAsia"/>
        </w:rPr>
        <w:t>传统的</w:t>
      </w:r>
      <w:r>
        <w:rPr>
          <w:rFonts w:hint="eastAsia"/>
        </w:rPr>
        <w:t>INS/VNS</w:t>
      </w:r>
      <w:r>
        <w:rPr>
          <w:rFonts w:hint="eastAsia"/>
        </w:rPr>
        <w:t>深组合导航方法通常基于归一化的特征点二维图像坐标作为量测量，这种方法具有可以将视觉信息最完整得引入量测方程的特点。在这类</w:t>
      </w:r>
      <w:r>
        <w:rPr>
          <w:rFonts w:hint="eastAsia"/>
        </w:rPr>
        <w:t>INS/VNS</w:t>
      </w:r>
      <w:r>
        <w:rPr>
          <w:rFonts w:hint="eastAsia"/>
        </w:rPr>
        <w:t>模型的量测方程中需要包含三维重建和运动估计过程</w:t>
      </w:r>
      <w:r w:rsidR="00B8545D">
        <w:rPr>
          <w:rFonts w:hint="eastAsia"/>
        </w:rPr>
        <w:t>，视觉导航方法的运动估计过程中可通过概率优化剔除误差较大的特征点，而这类方法的量测模型中等价地处理了所有二维特征点，无法进行特征点的优化，导致产生较大的导航误差。因此本小节采用特征点的相机系三维坐标</w:t>
      </w:r>
      <w:r w:rsidR="00852D27" w:rsidRPr="00851A67">
        <w:rPr>
          <w:position w:val="-14"/>
        </w:rPr>
        <w:object w:dxaOrig="1680" w:dyaOrig="400">
          <v:shape id="_x0000_i1570" type="#_x0000_t75" style="width:84.65pt;height:20pt" o:ole="">
            <v:imagedata r:id="rId1166" o:title=""/>
          </v:shape>
          <o:OLEObject Type="Embed" ProgID="Equation.DSMT4" ShapeID="_x0000_i1570" DrawAspect="Content" ObjectID="_1480348340" r:id="rId1167"/>
        </w:object>
      </w:r>
      <w:r w:rsidR="00851A67">
        <w:rPr>
          <w:rFonts w:hint="eastAsia"/>
        </w:rPr>
        <w:t>作为</w:t>
      </w:r>
      <w:r w:rsidR="00FA29E8">
        <w:rPr>
          <w:rFonts w:hint="eastAsia"/>
        </w:rPr>
        <w:t>量测量</w:t>
      </w:r>
      <w:r w:rsidR="004D2ECA">
        <w:rPr>
          <w:rFonts w:hint="eastAsia"/>
        </w:rPr>
        <w:t>：</w:t>
      </w:r>
    </w:p>
    <w:p w:rsidR="004D2ECA" w:rsidRDefault="004D2ECA" w:rsidP="004D2ECA">
      <w:pPr>
        <w:pStyle w:val="MTDisplayEquation"/>
      </w:pPr>
      <w:r>
        <w:lastRenderedPageBreak/>
        <w:tab/>
      </w:r>
      <w:r>
        <w:object w:dxaOrig="2000" w:dyaOrig="1840">
          <v:shape id="_x0000_i1571" type="#_x0000_t75" style="width:100pt;height:92pt" o:ole="">
            <v:imagedata r:id="rId1168" o:title=""/>
          </v:shape>
          <o:OLEObject Type="Embed" ProgID="Equation.DSMT4" ShapeID="_x0000_i1571" DrawAspect="Content" ObjectID="_1480348341" r:id="rId11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50</w:instrText>
        </w:r>
      </w:fldSimple>
      <w:r>
        <w:instrText>)</w:instrText>
      </w:r>
      <w:r>
        <w:fldChar w:fldCharType="end"/>
      </w:r>
    </w:p>
    <w:p w:rsidR="00B8545D" w:rsidRDefault="00B8545D" w:rsidP="000D66D4">
      <w:pPr>
        <w:pStyle w:val="30"/>
        <w:numPr>
          <w:ilvl w:val="0"/>
          <w:numId w:val="15"/>
        </w:numPr>
        <w:spacing w:before="163" w:after="163"/>
      </w:pPr>
      <w:bookmarkStart w:id="350" w:name="_Toc404697803"/>
      <w:bookmarkStart w:id="351" w:name="_Toc404697861"/>
      <w:bookmarkStart w:id="352" w:name="_Toc404874259"/>
      <w:bookmarkStart w:id="353" w:name="_Toc404879660"/>
      <w:bookmarkStart w:id="354" w:name="_Toc405412144"/>
      <w:r>
        <w:rPr>
          <w:rFonts w:hint="eastAsia"/>
        </w:rPr>
        <w:t>量测模型</w:t>
      </w:r>
      <w:bookmarkEnd w:id="350"/>
      <w:bookmarkEnd w:id="351"/>
      <w:bookmarkEnd w:id="352"/>
      <w:bookmarkEnd w:id="353"/>
      <w:bookmarkEnd w:id="354"/>
    </w:p>
    <w:p w:rsidR="00B8545D" w:rsidRPr="00B8545D" w:rsidRDefault="00176563" w:rsidP="00B8545D">
      <w:pPr>
        <w:ind w:firstLine="480"/>
      </w:pPr>
      <w:r>
        <w:rPr>
          <w:rFonts w:hint="eastAsia"/>
        </w:rPr>
        <w:t>特征点相机系坐标在</w:t>
      </w:r>
      <w:r>
        <w:rPr>
          <w:rFonts w:hint="eastAsia"/>
        </w:rPr>
        <w:t>k-1</w:t>
      </w:r>
      <w:r>
        <w:rPr>
          <w:rFonts w:hint="eastAsia"/>
        </w:rPr>
        <w:t>时刻与</w:t>
      </w:r>
      <w:r>
        <w:rPr>
          <w:rFonts w:hint="eastAsia"/>
        </w:rPr>
        <w:t>k</w:t>
      </w:r>
      <w:r>
        <w:rPr>
          <w:rFonts w:hint="eastAsia"/>
        </w:rPr>
        <w:t>时刻关系为：</w:t>
      </w:r>
    </w:p>
    <w:p w:rsidR="00B8545D" w:rsidRPr="002320F8" w:rsidRDefault="00B8545D" w:rsidP="00B8545D">
      <w:pPr>
        <w:pStyle w:val="MTDisplayEquation"/>
        <w:textAlignment w:val="auto"/>
      </w:pPr>
      <w:r>
        <w:tab/>
      </w:r>
      <w:r w:rsidR="00852D27" w:rsidRPr="00270994">
        <w:rPr>
          <w:position w:val="-14"/>
        </w:rPr>
        <w:object w:dxaOrig="4740" w:dyaOrig="400">
          <v:shape id="_x0000_i1572" type="#_x0000_t75" style="width:238pt;height:20pt" o:ole="">
            <v:imagedata r:id="rId1170" o:title=""/>
          </v:shape>
          <o:OLEObject Type="Embed" ProgID="Equation.DSMT4" ShapeID="_x0000_i1572" DrawAspect="Content" ObjectID="_1480348342" r:id="rId1171"/>
        </w:object>
      </w:r>
      <w:r>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355" w:name="ZEqnNum675028"/>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8F6C4A">
        <w:rPr>
          <w:szCs w:val="24"/>
        </w:rPr>
        <w:instrText>3</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8F6C4A">
        <w:rPr>
          <w:szCs w:val="24"/>
        </w:rPr>
        <w:instrText>51</w:instrText>
      </w:r>
      <w:r w:rsidRPr="00270994">
        <w:rPr>
          <w:szCs w:val="24"/>
        </w:rPr>
        <w:fldChar w:fldCharType="end"/>
      </w:r>
      <w:r w:rsidRPr="00270994">
        <w:rPr>
          <w:szCs w:val="24"/>
        </w:rPr>
        <w:instrText>)</w:instrText>
      </w:r>
      <w:bookmarkEnd w:id="355"/>
      <w:r w:rsidRPr="00270994">
        <w:rPr>
          <w:szCs w:val="24"/>
        </w:rPr>
        <w:fldChar w:fldCharType="end"/>
      </w:r>
    </w:p>
    <w:p w:rsidR="00B8545D" w:rsidRDefault="00852D27" w:rsidP="00B8545D">
      <w:pPr>
        <w:ind w:firstLine="480"/>
      </w:pPr>
      <w:r>
        <w:rPr>
          <w:rFonts w:hint="eastAsia"/>
        </w:rPr>
        <w:t>将相机坐标系的相对运动转换到本体坐标系：</w:t>
      </w:r>
    </w:p>
    <w:p w:rsidR="00852D27" w:rsidRPr="002320F8" w:rsidRDefault="00852D27" w:rsidP="00852D27">
      <w:pPr>
        <w:pStyle w:val="MTDisplayEquation"/>
        <w:textAlignment w:val="auto"/>
      </w:pPr>
      <w:r>
        <w:tab/>
      </w:r>
      <w:r w:rsidRPr="002C4908">
        <w:rPr>
          <w:position w:val="-40"/>
        </w:rPr>
        <w:object w:dxaOrig="4440" w:dyaOrig="920">
          <v:shape id="_x0000_i1573" type="#_x0000_t75" style="width:222pt;height:46pt" o:ole="">
            <v:imagedata r:id="rId1172" o:title=""/>
          </v:shape>
          <o:OLEObject Type="Embed" ProgID="Equation.DSMT4" ShapeID="_x0000_i1573" DrawAspect="Content" ObjectID="_1480348343" r:id="rId1173"/>
        </w:object>
      </w:r>
      <w:r>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356" w:name="ZEqnNum74518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8F6C4A">
        <w:rPr>
          <w:szCs w:val="24"/>
        </w:rPr>
        <w:instrText>3</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8F6C4A">
        <w:rPr>
          <w:szCs w:val="24"/>
        </w:rPr>
        <w:instrText>52</w:instrText>
      </w:r>
      <w:r w:rsidRPr="00270994">
        <w:rPr>
          <w:szCs w:val="24"/>
        </w:rPr>
        <w:fldChar w:fldCharType="end"/>
      </w:r>
      <w:r w:rsidRPr="00270994">
        <w:rPr>
          <w:szCs w:val="24"/>
        </w:rPr>
        <w:instrText>)</w:instrText>
      </w:r>
      <w:bookmarkEnd w:id="356"/>
      <w:r w:rsidRPr="00270994">
        <w:rPr>
          <w:szCs w:val="24"/>
        </w:rPr>
        <w:fldChar w:fldCharType="end"/>
      </w:r>
    </w:p>
    <w:p w:rsidR="00991D4B" w:rsidRDefault="00852D27" w:rsidP="004C64FB">
      <w:pPr>
        <w:ind w:firstLineChars="0" w:firstLine="0"/>
      </w:pPr>
      <w:r>
        <w:rPr>
          <w:rFonts w:hint="eastAsia"/>
        </w:rPr>
        <w:t>其中本体系相对旋转矩阵</w:t>
      </w:r>
      <w:r w:rsidRPr="00852D27">
        <w:rPr>
          <w:position w:val="-16"/>
        </w:rPr>
        <w:object w:dxaOrig="840" w:dyaOrig="440">
          <v:shape id="_x0000_i1574" type="#_x0000_t75" style="width:42pt;height:22pt" o:ole="">
            <v:imagedata r:id="rId1174" o:title=""/>
          </v:shape>
          <o:OLEObject Type="Embed" ProgID="Equation.DSMT4" ShapeID="_x0000_i1574" DrawAspect="Content" ObjectID="_1480348344" r:id="rId1175"/>
        </w:object>
      </w:r>
      <w:r>
        <w:rPr>
          <w:rFonts w:hint="eastAsia"/>
        </w:rPr>
        <w:t>和相对平移矢量</w:t>
      </w:r>
      <w:r w:rsidRPr="00852D27">
        <w:rPr>
          <w:position w:val="-16"/>
        </w:rPr>
        <w:object w:dxaOrig="920" w:dyaOrig="440">
          <v:shape id="_x0000_i1575" type="#_x0000_t75" style="width:46pt;height:22pt" o:ole="">
            <v:imagedata r:id="rId1176" o:title=""/>
          </v:shape>
          <o:OLEObject Type="Embed" ProgID="Equation.DSMT4" ShapeID="_x0000_i1575" DrawAspect="Content" ObjectID="_1480348345" r:id="rId1177"/>
        </w:object>
      </w:r>
      <w:r>
        <w:rPr>
          <w:rFonts w:hint="eastAsia"/>
        </w:rPr>
        <w:t>定义为：</w:t>
      </w:r>
    </w:p>
    <w:p w:rsidR="00917D10" w:rsidRDefault="00917D10" w:rsidP="00917D10">
      <w:pPr>
        <w:pStyle w:val="MTDisplayEquation"/>
      </w:pPr>
      <w:r>
        <w:tab/>
      </w:r>
      <w:r w:rsidRPr="00991D4B">
        <w:rPr>
          <w:position w:val="-16"/>
        </w:rPr>
        <w:object w:dxaOrig="2200" w:dyaOrig="440">
          <v:shape id="_x0000_i1576" type="#_x0000_t75" style="width:110pt;height:22pt" o:ole="">
            <v:imagedata r:id="rId1178" o:title=""/>
          </v:shape>
          <o:OLEObject Type="Embed" ProgID="Equation.DSMT4" ShapeID="_x0000_i1576" DrawAspect="Content" ObjectID="_1480348346" r:id="rId117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7" w:name="ZEqnNum517707"/>
      <w:r>
        <w:instrText>(</w:instrText>
      </w:r>
      <w:fldSimple w:instr=" SEQ MTChap \c \* Arabic \* MERGEFORMAT ">
        <w:r w:rsidR="008F6C4A">
          <w:instrText>3</w:instrText>
        </w:r>
      </w:fldSimple>
      <w:r>
        <w:instrText>.</w:instrText>
      </w:r>
      <w:fldSimple w:instr=" SEQ MTEqn \c \* Arabic \* MERGEFORMAT ">
        <w:r w:rsidR="008F6C4A">
          <w:instrText>53</w:instrText>
        </w:r>
      </w:fldSimple>
      <w:r>
        <w:instrText>)</w:instrText>
      </w:r>
      <w:bookmarkEnd w:id="357"/>
      <w:r>
        <w:fldChar w:fldCharType="end"/>
      </w:r>
    </w:p>
    <w:p w:rsidR="00917D10" w:rsidRDefault="00917D10" w:rsidP="00917D10">
      <w:pPr>
        <w:pStyle w:val="MTDisplayEquation"/>
      </w:pPr>
      <w:r>
        <w:tab/>
      </w:r>
      <w:r w:rsidRPr="00991D4B">
        <w:rPr>
          <w:position w:val="-16"/>
        </w:rPr>
        <w:object w:dxaOrig="2960" w:dyaOrig="440">
          <v:shape id="_x0000_i1577" type="#_x0000_t75" style="width:148pt;height:22pt" o:ole="">
            <v:imagedata r:id="rId1180" o:title=""/>
          </v:shape>
          <o:OLEObject Type="Embed" ProgID="Equation.DSMT4" ShapeID="_x0000_i1577" DrawAspect="Content" ObjectID="_1480348347" r:id="rId11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8" w:name="ZEqnNum819152"/>
      <w:r>
        <w:instrText>(</w:instrText>
      </w:r>
      <w:fldSimple w:instr=" SEQ MTChap \c \* Arabic \* MERGEFORMAT ">
        <w:r w:rsidR="008F6C4A">
          <w:instrText>3</w:instrText>
        </w:r>
      </w:fldSimple>
      <w:r>
        <w:instrText>.</w:instrText>
      </w:r>
      <w:fldSimple w:instr=" SEQ MTEqn \c \* Arabic \* MERGEFORMAT ">
        <w:r w:rsidR="008F6C4A">
          <w:instrText>54</w:instrText>
        </w:r>
      </w:fldSimple>
      <w:r>
        <w:instrText>)</w:instrText>
      </w:r>
      <w:bookmarkEnd w:id="358"/>
      <w:r>
        <w:fldChar w:fldCharType="end"/>
      </w:r>
    </w:p>
    <w:p w:rsidR="004D2ECA" w:rsidRDefault="004D2ECA" w:rsidP="004D2ECA">
      <w:pPr>
        <w:ind w:firstLine="480"/>
      </w:pPr>
      <w:r>
        <w:rPr>
          <w:rFonts w:hint="eastAsia"/>
        </w:rPr>
        <w:t>设</w:t>
      </w:r>
      <w:r w:rsidRPr="00852D27">
        <w:rPr>
          <w:position w:val="-16"/>
        </w:rPr>
        <w:object w:dxaOrig="840" w:dyaOrig="440">
          <v:shape id="_x0000_i1578" type="#_x0000_t75" style="width:42pt;height:22pt" o:ole="">
            <v:imagedata r:id="rId1174" o:title=""/>
          </v:shape>
          <o:OLEObject Type="Embed" ProgID="Equation.DSMT4" ShapeID="_x0000_i1578" DrawAspect="Content" ObjectID="_1480348348" r:id="rId1182"/>
        </w:object>
      </w:r>
      <w:r>
        <w:rPr>
          <w:rFonts w:hint="eastAsia"/>
        </w:rPr>
        <w:t>与</w:t>
      </w:r>
      <w:r w:rsidRPr="00852D27">
        <w:rPr>
          <w:position w:val="-16"/>
        </w:rPr>
        <w:object w:dxaOrig="920" w:dyaOrig="440">
          <v:shape id="_x0000_i1579" type="#_x0000_t75" style="width:46pt;height:22pt" o:ole="">
            <v:imagedata r:id="rId1176" o:title=""/>
          </v:shape>
          <o:OLEObject Type="Embed" ProgID="Equation.DSMT4" ShapeID="_x0000_i1579" DrawAspect="Content" ObjectID="_1480348349" r:id="rId1183"/>
        </w:object>
      </w:r>
      <w:r>
        <w:rPr>
          <w:rFonts w:hint="eastAsia"/>
        </w:rPr>
        <w:t>的误差模型为：</w:t>
      </w:r>
    </w:p>
    <w:p w:rsidR="004D2ECA" w:rsidRDefault="004D2ECA" w:rsidP="004C64FB">
      <w:pPr>
        <w:pStyle w:val="12"/>
        <w:ind w:firstLine="480"/>
      </w:pPr>
      <w:r w:rsidRPr="00270994">
        <w:tab/>
      </w:r>
      <w:r w:rsidR="00174F89" w:rsidRPr="00270994">
        <w:object w:dxaOrig="2900" w:dyaOrig="840">
          <v:shape id="_x0000_i1580" type="#_x0000_t75" style="width:144.65pt;height:42pt" o:ole="">
            <v:imagedata r:id="rId1184" o:title=""/>
          </v:shape>
          <o:OLEObject Type="Embed" ProgID="Equation.DSMT4" ShapeID="_x0000_i1580" DrawAspect="Content" ObjectID="_1480348350" r:id="rId118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55</w:instrText>
        </w:r>
      </w:fldSimple>
      <w:r w:rsidRPr="00270994">
        <w:instrText>)</w:instrText>
      </w:r>
      <w:r w:rsidRPr="00270994">
        <w:fldChar w:fldCharType="end"/>
      </w:r>
    </w:p>
    <w:p w:rsidR="00D821B3" w:rsidRDefault="00D821B3" w:rsidP="00D821B3">
      <w:pPr>
        <w:ind w:firstLineChars="0" w:firstLine="0"/>
      </w:pPr>
      <w:r>
        <w:rPr>
          <w:rFonts w:hint="eastAsia"/>
        </w:rPr>
        <w:t>其中</w:t>
      </w:r>
      <w:r w:rsidRPr="00D821B3">
        <w:rPr>
          <w:position w:val="-14"/>
        </w:rPr>
        <w:object w:dxaOrig="600" w:dyaOrig="380">
          <v:shape id="_x0000_i1581" type="#_x0000_t75" style="width:30pt;height:19.35pt" o:ole="">
            <v:imagedata r:id="rId1186" o:title=""/>
          </v:shape>
          <o:OLEObject Type="Embed" ProgID="Equation.DSMT4" ShapeID="_x0000_i1581" DrawAspect="Content" ObjectID="_1480348351" r:id="rId1187"/>
        </w:object>
      </w:r>
      <w:r>
        <w:rPr>
          <w:rFonts w:hint="eastAsia"/>
        </w:rPr>
        <w:t>为</w:t>
      </w:r>
      <w:r w:rsidRPr="00852D27">
        <w:rPr>
          <w:position w:val="-16"/>
        </w:rPr>
        <w:object w:dxaOrig="840" w:dyaOrig="440">
          <v:shape id="_x0000_i1582" type="#_x0000_t75" style="width:42pt;height:22pt" o:ole="">
            <v:imagedata r:id="rId1174" o:title=""/>
          </v:shape>
          <o:OLEObject Type="Embed" ProgID="Equation.DSMT4" ShapeID="_x0000_i1582" DrawAspect="Content" ObjectID="_1480348352" r:id="rId1188"/>
        </w:object>
      </w:r>
      <w:r>
        <w:rPr>
          <w:rFonts w:hint="eastAsia"/>
        </w:rPr>
        <w:t>的旋转误差欧拉角，</w:t>
      </w:r>
      <w:r w:rsidRPr="00D821B3">
        <w:rPr>
          <w:position w:val="-14"/>
        </w:rPr>
        <w:object w:dxaOrig="720" w:dyaOrig="380">
          <v:shape id="_x0000_i1583" type="#_x0000_t75" style="width:36pt;height:19.35pt" o:ole="">
            <v:imagedata r:id="rId1189" o:title=""/>
          </v:shape>
          <o:OLEObject Type="Embed" ProgID="Equation.DSMT4" ShapeID="_x0000_i1583" DrawAspect="Content" ObjectID="_1480348353" r:id="rId1190"/>
        </w:object>
      </w:r>
      <w:r>
        <w:rPr>
          <w:rFonts w:hint="eastAsia"/>
        </w:rPr>
        <w:t>为</w:t>
      </w:r>
      <w:r w:rsidRPr="00852D27">
        <w:rPr>
          <w:position w:val="-16"/>
        </w:rPr>
        <w:object w:dxaOrig="920" w:dyaOrig="440">
          <v:shape id="_x0000_i1584" type="#_x0000_t75" style="width:46pt;height:22pt" o:ole="">
            <v:imagedata r:id="rId1176" o:title=""/>
          </v:shape>
          <o:OLEObject Type="Embed" ProgID="Equation.DSMT4" ShapeID="_x0000_i1584" DrawAspect="Content" ObjectID="_1480348354" r:id="rId1191"/>
        </w:object>
      </w:r>
      <w:r>
        <w:rPr>
          <w:rFonts w:hint="eastAsia"/>
        </w:rPr>
        <w:t>的误差平移矢量。</w:t>
      </w:r>
    </w:p>
    <w:p w:rsidR="004D2ECA" w:rsidRDefault="00D821B3" w:rsidP="004D2ECA">
      <w:pPr>
        <w:ind w:firstLine="480"/>
      </w:pPr>
      <w:r w:rsidRPr="00D821B3">
        <w:rPr>
          <w:position w:val="-14"/>
        </w:rPr>
        <w:object w:dxaOrig="700" w:dyaOrig="420">
          <v:shape id="_x0000_i1585" type="#_x0000_t75" style="width:35.35pt;height:20.65pt" o:ole="">
            <v:imagedata r:id="rId1192" o:title=""/>
          </v:shape>
          <o:OLEObject Type="Embed" ProgID="Equation.DSMT4" ShapeID="_x0000_i1585" DrawAspect="Content" ObjectID="_1480348355" r:id="rId1193"/>
        </w:object>
      </w:r>
      <w:r>
        <w:rPr>
          <w:rFonts w:hint="eastAsia"/>
        </w:rPr>
        <w:t>与</w:t>
      </w:r>
      <w:r w:rsidRPr="00D821B3">
        <w:rPr>
          <w:position w:val="-14"/>
        </w:rPr>
        <w:object w:dxaOrig="580" w:dyaOrig="380">
          <v:shape id="_x0000_i1586" type="#_x0000_t75" style="width:29.35pt;height:19.35pt" o:ole="">
            <v:imagedata r:id="rId1194" o:title=""/>
          </v:shape>
          <o:OLEObject Type="Embed" ProgID="Equation.DSMT4" ShapeID="_x0000_i1586" DrawAspect="Content" ObjectID="_1480348356" r:id="rId1195"/>
        </w:object>
      </w:r>
      <w:r>
        <w:rPr>
          <w:rFonts w:hint="eastAsia"/>
        </w:rPr>
        <w:t>的误差表达式为：</w:t>
      </w:r>
    </w:p>
    <w:p w:rsidR="00174F89" w:rsidRDefault="00174F89" w:rsidP="00174F89">
      <w:pPr>
        <w:pStyle w:val="MTDisplayEquation"/>
      </w:pPr>
      <w:r>
        <w:tab/>
      </w:r>
      <w:r w:rsidR="00D821B3">
        <w:object w:dxaOrig="6240" w:dyaOrig="840">
          <v:shape id="_x0000_i1587" type="#_x0000_t75" style="width:311.35pt;height:42pt" o:ole="">
            <v:imagedata r:id="rId1196" o:title=""/>
          </v:shape>
          <o:OLEObject Type="Embed" ProgID="Equation.DSMT4" ShapeID="_x0000_i1587" DrawAspect="Content" ObjectID="_1480348357" r:id="rId119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9" w:name="ZEqnNum767768"/>
      <w:r>
        <w:instrText>(</w:instrText>
      </w:r>
      <w:fldSimple w:instr=" SEQ MTChap \c \* Arabic \* MERGEFORMAT ">
        <w:r w:rsidR="008F6C4A">
          <w:instrText>3</w:instrText>
        </w:r>
      </w:fldSimple>
      <w:r>
        <w:instrText>.</w:instrText>
      </w:r>
      <w:fldSimple w:instr=" SEQ MTEqn \c \* Arabic \* MERGEFORMAT ">
        <w:r w:rsidR="008F6C4A">
          <w:instrText>56</w:instrText>
        </w:r>
      </w:fldSimple>
      <w:r>
        <w:instrText>)</w:instrText>
      </w:r>
      <w:bookmarkEnd w:id="359"/>
      <w:r>
        <w:fldChar w:fldCharType="end"/>
      </w:r>
    </w:p>
    <w:p w:rsidR="00991D4B" w:rsidRDefault="00852D27" w:rsidP="00B8545D">
      <w:pPr>
        <w:ind w:firstLine="480"/>
      </w:pPr>
      <w:r>
        <w:rPr>
          <w:rFonts w:hint="eastAsia"/>
        </w:rPr>
        <w:t>为了建立</w:t>
      </w:r>
      <w:r w:rsidR="00D821B3">
        <w:rPr>
          <w:rFonts w:hint="eastAsia"/>
        </w:rPr>
        <w:t>量测方程需要假设：</w:t>
      </w:r>
      <w:r w:rsidR="00917D10">
        <w:rPr>
          <w:rFonts w:hint="eastAsia"/>
        </w:rPr>
        <w:t>前一时刻的位置</w:t>
      </w:r>
      <w:r w:rsidR="00917D10" w:rsidRPr="00917D10">
        <w:rPr>
          <w:position w:val="-12"/>
        </w:rPr>
        <w:object w:dxaOrig="380" w:dyaOrig="360">
          <v:shape id="_x0000_i1588" type="#_x0000_t75" style="width:19.35pt;height:18.65pt" o:ole="">
            <v:imagedata r:id="rId1198" o:title=""/>
          </v:shape>
          <o:OLEObject Type="Embed" ProgID="Equation.DSMT4" ShapeID="_x0000_i1588" DrawAspect="Content" ObjectID="_1480348358" r:id="rId1199"/>
        </w:object>
      </w:r>
      <w:r w:rsidR="00917D10">
        <w:rPr>
          <w:rFonts w:hint="eastAsia"/>
        </w:rPr>
        <w:t>和姿态</w:t>
      </w:r>
      <w:r w:rsidR="00917D10" w:rsidRPr="00917D10">
        <w:rPr>
          <w:position w:val="-12"/>
        </w:rPr>
        <w:object w:dxaOrig="520" w:dyaOrig="420">
          <v:shape id="_x0000_i1589" type="#_x0000_t75" style="width:26pt;height:20.65pt" o:ole="">
            <v:imagedata r:id="rId1200" o:title=""/>
          </v:shape>
          <o:OLEObject Type="Embed" ProgID="Equation.DSMT4" ShapeID="_x0000_i1589" DrawAspect="Content" ObjectID="_1480348359" r:id="rId1201"/>
        </w:object>
      </w:r>
      <w:r w:rsidR="00917D10">
        <w:rPr>
          <w:rFonts w:hint="eastAsia"/>
        </w:rPr>
        <w:t>为真值，如</w:t>
      </w:r>
      <w:r w:rsidR="00917D10">
        <w:fldChar w:fldCharType="begin"/>
      </w:r>
      <w:r w:rsidR="00917D10">
        <w:instrText xml:space="preserve"> GOTOBUTTON ZEqnNum405404  \* MERGEFORMAT </w:instrText>
      </w:r>
      <w:r w:rsidR="00917D10">
        <w:fldChar w:fldCharType="begin"/>
      </w:r>
      <w:r w:rsidR="00917D10">
        <w:instrText xml:space="preserve"> REF ZEqnNum405404 \* Charformat \! \* MERGEFORMAT </w:instrText>
      </w:r>
      <w:r w:rsidR="00917D10">
        <w:fldChar w:fldCharType="separate"/>
      </w:r>
      <w:r w:rsidR="008F6C4A">
        <w:instrText>(3.57)</w:instrText>
      </w:r>
      <w:r w:rsidR="00917D10">
        <w:fldChar w:fldCharType="end"/>
      </w:r>
      <w:r w:rsidR="00917D10">
        <w:fldChar w:fldCharType="end"/>
      </w:r>
      <w:r w:rsidR="00917D10">
        <w:rPr>
          <w:rFonts w:hint="eastAsia"/>
        </w:rPr>
        <w:t>所示；</w:t>
      </w:r>
      <w:r w:rsidR="00D821B3">
        <w:rPr>
          <w:rFonts w:hint="eastAsia"/>
        </w:rPr>
        <w:t xml:space="preserve"> </w:t>
      </w:r>
    </w:p>
    <w:p w:rsidR="00917D10" w:rsidRDefault="00917D10" w:rsidP="00917D10">
      <w:pPr>
        <w:pStyle w:val="MTDisplayEquation"/>
      </w:pPr>
      <w:r>
        <w:tab/>
      </w:r>
      <w:r w:rsidR="00D821B3">
        <w:object w:dxaOrig="1260" w:dyaOrig="820">
          <v:shape id="_x0000_i1590" type="#_x0000_t75" style="width:62.65pt;height:42pt" o:ole="">
            <v:imagedata r:id="rId1202" o:title=""/>
          </v:shape>
          <o:OLEObject Type="Embed" ProgID="Equation.DSMT4" ShapeID="_x0000_i1590" DrawAspect="Content" ObjectID="_1480348360" r:id="rId12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0" w:name="ZEqnNum405404"/>
      <w:r>
        <w:instrText>(</w:instrText>
      </w:r>
      <w:fldSimple w:instr=" SEQ MTChap \c \* Arabic \* MERGEFORMAT ">
        <w:r w:rsidR="008F6C4A">
          <w:instrText>3</w:instrText>
        </w:r>
      </w:fldSimple>
      <w:r>
        <w:instrText>.</w:instrText>
      </w:r>
      <w:fldSimple w:instr=" SEQ MTEqn \c \* Arabic \* MERGEFORMAT ">
        <w:r w:rsidR="008F6C4A">
          <w:instrText>57</w:instrText>
        </w:r>
      </w:fldSimple>
      <w:r>
        <w:instrText>)</w:instrText>
      </w:r>
      <w:bookmarkEnd w:id="360"/>
      <w:r>
        <w:fldChar w:fldCharType="end"/>
      </w:r>
    </w:p>
    <w:p w:rsidR="00917D10" w:rsidRDefault="00917D10" w:rsidP="00B8545D">
      <w:pPr>
        <w:ind w:firstLine="480"/>
      </w:pPr>
      <w:r>
        <w:rPr>
          <w:rFonts w:hint="eastAsia"/>
        </w:rPr>
        <w:t>将</w:t>
      </w:r>
      <w:r w:rsidR="00D821B3">
        <w:fldChar w:fldCharType="begin"/>
      </w:r>
      <w:r w:rsidR="00D821B3">
        <w:instrText xml:space="preserve"> GOTOBUTTON ZEqnNum767768  \* MERGEFORMAT </w:instrText>
      </w:r>
      <w:r w:rsidR="00D821B3">
        <w:fldChar w:fldCharType="begin"/>
      </w:r>
      <w:r w:rsidR="00D821B3">
        <w:instrText xml:space="preserve"> REF ZEqnNum767768 \* Charformat \! \* MERGEFORMAT </w:instrText>
      </w:r>
      <w:r w:rsidR="00D821B3">
        <w:fldChar w:fldCharType="separate"/>
      </w:r>
      <w:r w:rsidR="008F6C4A">
        <w:instrText>(3.56)</w:instrText>
      </w:r>
      <w:r w:rsidR="00D821B3">
        <w:fldChar w:fldCharType="end"/>
      </w:r>
      <w:r w:rsidR="00D821B3">
        <w:fldChar w:fldCharType="end"/>
      </w:r>
      <w:r w:rsidR="00D821B3">
        <w:rPr>
          <w:rFonts w:hint="eastAsia"/>
        </w:rPr>
        <w:t>和</w:t>
      </w:r>
      <w:r>
        <w:rPr>
          <w:rFonts w:hint="eastAsia"/>
        </w:rPr>
        <w:t>假设</w:t>
      </w:r>
      <w:r>
        <w:fldChar w:fldCharType="begin"/>
      </w:r>
      <w:r>
        <w:instrText xml:space="preserve"> GOTOBUTTON ZEqnNum405404  \* MERGEFORMAT </w:instrText>
      </w:r>
      <w:r>
        <w:fldChar w:fldCharType="begin"/>
      </w:r>
      <w:r>
        <w:instrText xml:space="preserve"> REF ZEqnNum405404 \* Charformat \! \* MERGEFORMAT </w:instrText>
      </w:r>
      <w:r>
        <w:fldChar w:fldCharType="separate"/>
      </w:r>
      <w:r w:rsidR="008F6C4A">
        <w:instrText>(3.57)</w:instrText>
      </w:r>
      <w:r>
        <w:fldChar w:fldCharType="end"/>
      </w:r>
      <w:r>
        <w:fldChar w:fldCharType="end"/>
      </w:r>
      <w:r>
        <w:rPr>
          <w:rFonts w:hint="eastAsia"/>
        </w:rPr>
        <w:t>带入</w:t>
      </w:r>
      <w:r w:rsidRPr="00852D27">
        <w:rPr>
          <w:position w:val="-16"/>
        </w:rPr>
        <w:object w:dxaOrig="840" w:dyaOrig="440">
          <v:shape id="_x0000_i1591" type="#_x0000_t75" style="width:42pt;height:22pt" o:ole="">
            <v:imagedata r:id="rId1174" o:title=""/>
          </v:shape>
          <o:OLEObject Type="Embed" ProgID="Equation.DSMT4" ShapeID="_x0000_i1591" DrawAspect="Content" ObjectID="_1480348361" r:id="rId1204"/>
        </w:object>
      </w:r>
      <w:r>
        <w:rPr>
          <w:rFonts w:hint="eastAsia"/>
        </w:rPr>
        <w:t>和</w:t>
      </w:r>
      <w:r w:rsidRPr="00852D27">
        <w:rPr>
          <w:position w:val="-16"/>
        </w:rPr>
        <w:object w:dxaOrig="920" w:dyaOrig="440">
          <v:shape id="_x0000_i1592" type="#_x0000_t75" style="width:46pt;height:22pt" o:ole="">
            <v:imagedata r:id="rId1176" o:title=""/>
          </v:shape>
          <o:OLEObject Type="Embed" ProgID="Equation.DSMT4" ShapeID="_x0000_i1592" DrawAspect="Content" ObjectID="_1480348362" r:id="rId1205"/>
        </w:object>
      </w:r>
      <w:r>
        <w:rPr>
          <w:rFonts w:hint="eastAsia"/>
        </w:rPr>
        <w:t>定义</w:t>
      </w:r>
      <w:r>
        <w:fldChar w:fldCharType="begin"/>
      </w:r>
      <w:r>
        <w:instrText xml:space="preserve"> GOTOBUTTON ZEqnNum517707  \* MERGEFORMAT </w:instrText>
      </w:r>
      <w:r>
        <w:fldChar w:fldCharType="begin"/>
      </w:r>
      <w:r>
        <w:instrText xml:space="preserve"> REF ZEqnNum517707 \* Charformat \! \* MERGEFORMAT </w:instrText>
      </w:r>
      <w:r>
        <w:fldChar w:fldCharType="separate"/>
      </w:r>
      <w:r w:rsidR="008F6C4A">
        <w:instrText>(3.53)</w:instrText>
      </w:r>
      <w:r>
        <w:fldChar w:fldCharType="end"/>
      </w:r>
      <w:r>
        <w:fldChar w:fldCharType="end"/>
      </w:r>
      <w:r>
        <w:rPr>
          <w:rFonts w:hint="eastAsia"/>
        </w:rPr>
        <w:t>和</w:t>
      </w:r>
      <w:r>
        <w:fldChar w:fldCharType="begin"/>
      </w:r>
      <w:r>
        <w:instrText xml:space="preserve"> GOTOBUTTON ZEqnNum819152  \* MERGEFORMAT </w:instrText>
      </w:r>
      <w:r>
        <w:fldChar w:fldCharType="begin"/>
      </w:r>
      <w:r>
        <w:instrText xml:space="preserve"> REF ZEqnNum819152 \* Charformat \! \* MERGEFORMAT </w:instrText>
      </w:r>
      <w:r>
        <w:fldChar w:fldCharType="separate"/>
      </w:r>
      <w:r w:rsidR="008F6C4A">
        <w:instrText>(3.54)</w:instrText>
      </w:r>
      <w:r>
        <w:fldChar w:fldCharType="end"/>
      </w:r>
      <w:r>
        <w:fldChar w:fldCharType="end"/>
      </w:r>
      <w:r>
        <w:rPr>
          <w:rFonts w:hint="eastAsia"/>
        </w:rPr>
        <w:t>可得：</w:t>
      </w:r>
    </w:p>
    <w:p w:rsidR="00917D10" w:rsidRDefault="00917D10" w:rsidP="00917D10">
      <w:pPr>
        <w:pStyle w:val="MTDisplayEquation"/>
      </w:pPr>
      <w:r>
        <w:lastRenderedPageBreak/>
        <w:tab/>
      </w:r>
      <w:r w:rsidR="00D821B3">
        <w:object w:dxaOrig="4720" w:dyaOrig="940">
          <v:shape id="_x0000_i1593" type="#_x0000_t75" style="width:236pt;height:48pt" o:ole="">
            <v:imagedata r:id="rId1206" o:title=""/>
          </v:shape>
          <o:OLEObject Type="Embed" ProgID="Equation.DSMT4" ShapeID="_x0000_i1593" DrawAspect="Content" ObjectID="_1480348363" r:id="rId12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1" w:name="ZEqnNum536301"/>
      <w:r>
        <w:instrText>(</w:instrText>
      </w:r>
      <w:fldSimple w:instr=" SEQ MTChap \c \* Arabic \* MERGEFORMAT ">
        <w:r w:rsidR="008F6C4A">
          <w:instrText>3</w:instrText>
        </w:r>
      </w:fldSimple>
      <w:r>
        <w:instrText>.</w:instrText>
      </w:r>
      <w:fldSimple w:instr=" SEQ MTEqn \c \* Arabic \* MERGEFORMAT ">
        <w:r w:rsidR="008F6C4A">
          <w:instrText>58</w:instrText>
        </w:r>
      </w:fldSimple>
      <w:r>
        <w:instrText>)</w:instrText>
      </w:r>
      <w:bookmarkEnd w:id="361"/>
      <w:r>
        <w:fldChar w:fldCharType="end"/>
      </w:r>
    </w:p>
    <w:p w:rsidR="00D32DF9" w:rsidRDefault="00917D10" w:rsidP="00D32DF9">
      <w:pPr>
        <w:ind w:firstLine="480"/>
      </w:pPr>
      <w:r>
        <w:rPr>
          <w:rFonts w:hint="eastAsia"/>
        </w:rPr>
        <w:t>将</w:t>
      </w:r>
      <w:r w:rsidRPr="00852D27">
        <w:rPr>
          <w:position w:val="-16"/>
        </w:rPr>
        <w:object w:dxaOrig="840" w:dyaOrig="440">
          <v:shape id="_x0000_i1594" type="#_x0000_t75" style="width:42pt;height:22pt" o:ole="">
            <v:imagedata r:id="rId1174" o:title=""/>
          </v:shape>
          <o:OLEObject Type="Embed" ProgID="Equation.DSMT4" ShapeID="_x0000_i1594" DrawAspect="Content" ObjectID="_1480348364" r:id="rId1208"/>
        </w:object>
      </w:r>
      <w:r>
        <w:rPr>
          <w:rFonts w:hint="eastAsia"/>
        </w:rPr>
        <w:t>和</w:t>
      </w:r>
      <w:r w:rsidRPr="00852D27">
        <w:rPr>
          <w:position w:val="-16"/>
        </w:rPr>
        <w:object w:dxaOrig="920" w:dyaOrig="440">
          <v:shape id="_x0000_i1595" type="#_x0000_t75" style="width:46pt;height:22pt" o:ole="">
            <v:imagedata r:id="rId1176" o:title=""/>
          </v:shape>
          <o:OLEObject Type="Embed" ProgID="Equation.DSMT4" ShapeID="_x0000_i1595" DrawAspect="Content" ObjectID="_1480348365" r:id="rId1209"/>
        </w:object>
      </w:r>
      <w:r>
        <w:rPr>
          <w:rFonts w:hint="eastAsia"/>
        </w:rPr>
        <w:t>的误差表达式</w:t>
      </w:r>
      <w:r>
        <w:fldChar w:fldCharType="begin"/>
      </w:r>
      <w:r>
        <w:instrText xml:space="preserve"> GOTOBUTTON ZEqnNum536301  \* MERGEFORMAT </w:instrText>
      </w:r>
      <w:r>
        <w:fldChar w:fldCharType="begin"/>
      </w:r>
      <w:r>
        <w:instrText xml:space="preserve"> REF ZEqnNum536301 \* Charformat \! \* MERGEFORMAT </w:instrText>
      </w:r>
      <w:r>
        <w:fldChar w:fldCharType="separate"/>
      </w:r>
      <w:r w:rsidR="008F6C4A">
        <w:instrText>(3.58)</w:instrText>
      </w:r>
      <w:r>
        <w:fldChar w:fldCharType="end"/>
      </w:r>
      <w:r>
        <w:fldChar w:fldCharType="end"/>
      </w:r>
      <w:r>
        <w:rPr>
          <w:rFonts w:hint="eastAsia"/>
        </w:rPr>
        <w:t>带入</w:t>
      </w:r>
      <w:r>
        <w:fldChar w:fldCharType="begin"/>
      </w:r>
      <w:r>
        <w:instrText xml:space="preserve"> GOTOBUTTON ZEqnNum745187  \* MERGEFORMAT </w:instrText>
      </w:r>
      <w:r>
        <w:fldChar w:fldCharType="begin"/>
      </w:r>
      <w:r>
        <w:instrText xml:space="preserve"> REF ZEqnNum745187 \* Charformat \! \* MERGEFORMAT </w:instrText>
      </w:r>
      <w:r>
        <w:fldChar w:fldCharType="separate"/>
      </w:r>
      <w:r w:rsidR="008F6C4A" w:rsidRPr="008F6C4A">
        <w:instrText>(3.52)</w:instrText>
      </w:r>
      <w:r>
        <w:fldChar w:fldCharType="end"/>
      </w:r>
      <w:r>
        <w:fldChar w:fldCharType="end"/>
      </w:r>
      <w:r>
        <w:rPr>
          <w:rFonts w:hint="eastAsia"/>
        </w:rPr>
        <w:t>可得：</w:t>
      </w:r>
    </w:p>
    <w:p w:rsidR="00D32DF9" w:rsidRDefault="00917D10" w:rsidP="00917D10">
      <w:pPr>
        <w:pStyle w:val="MTDisplayEquation"/>
      </w:pPr>
      <w:r>
        <w:tab/>
      </w:r>
      <w:r w:rsidR="004F1890">
        <w:object w:dxaOrig="5300" w:dyaOrig="920">
          <v:shape id="_x0000_i1596" type="#_x0000_t75" style="width:265.35pt;height:46pt" o:ole="">
            <v:imagedata r:id="rId1210" o:title=""/>
          </v:shape>
          <o:OLEObject Type="Embed" ProgID="Equation.DSMT4" ShapeID="_x0000_i1596" DrawAspect="Content" ObjectID="_1480348366" r:id="rId12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2" w:name="ZEqnNum123013"/>
      <w:r>
        <w:instrText>(</w:instrText>
      </w:r>
      <w:fldSimple w:instr=" SEQ MTChap \c \* Arabic \* MERGEFORMAT ">
        <w:r w:rsidR="008F6C4A">
          <w:instrText>3</w:instrText>
        </w:r>
      </w:fldSimple>
      <w:r>
        <w:instrText>.</w:instrText>
      </w:r>
      <w:fldSimple w:instr=" SEQ MTEqn \c \* Arabic \* MERGEFORMAT ">
        <w:r w:rsidR="008F6C4A">
          <w:instrText>59</w:instrText>
        </w:r>
      </w:fldSimple>
      <w:r>
        <w:instrText>)</w:instrText>
      </w:r>
      <w:bookmarkEnd w:id="362"/>
      <w:r>
        <w:fldChar w:fldCharType="end"/>
      </w:r>
    </w:p>
    <w:p w:rsidR="004F1890" w:rsidRDefault="004F1890" w:rsidP="004C64FB">
      <w:pPr>
        <w:ind w:firstLineChars="0" w:firstLine="0"/>
      </w:pPr>
      <w:r>
        <w:rPr>
          <w:rFonts w:hint="eastAsia"/>
        </w:rPr>
        <w:t>其中：</w:t>
      </w:r>
    </w:p>
    <w:p w:rsidR="004F1890" w:rsidRDefault="004F1890" w:rsidP="004F1890">
      <w:pPr>
        <w:pStyle w:val="MTDisplayEquation"/>
      </w:pPr>
      <w:r>
        <w:tab/>
      </w:r>
      <w:r>
        <w:object w:dxaOrig="3840" w:dyaOrig="460">
          <v:shape id="_x0000_i1597" type="#_x0000_t75" style="width:192.65pt;height:23.35pt" o:ole="">
            <v:imagedata r:id="rId1212" o:title=""/>
          </v:shape>
          <o:OLEObject Type="Embed" ProgID="Equation.DSMT4" ShapeID="_x0000_i1597" DrawAspect="Content" ObjectID="_1480348367" r:id="rId1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60</w:instrText>
        </w:r>
      </w:fldSimple>
      <w:r>
        <w:instrText>)</w:instrText>
      </w:r>
      <w:r>
        <w:fldChar w:fldCharType="end"/>
      </w:r>
    </w:p>
    <w:p w:rsidR="004F1890" w:rsidRDefault="004F1890" w:rsidP="004F1890">
      <w:pPr>
        <w:pStyle w:val="MTDisplayEquation"/>
      </w:pPr>
      <w:r>
        <w:tab/>
      </w:r>
      <w:r>
        <w:object w:dxaOrig="4740" w:dyaOrig="460">
          <v:shape id="_x0000_i1598" type="#_x0000_t75" style="width:237.35pt;height:23.35pt" o:ole="">
            <v:imagedata r:id="rId1214" o:title=""/>
          </v:shape>
          <o:OLEObject Type="Embed" ProgID="Equation.DSMT4" ShapeID="_x0000_i1598" DrawAspect="Content" ObjectID="_1480348368" r:id="rId12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61</w:instrText>
        </w:r>
      </w:fldSimple>
      <w:r>
        <w:instrText>)</w:instrText>
      </w:r>
      <w:r>
        <w:fldChar w:fldCharType="end"/>
      </w:r>
    </w:p>
    <w:p w:rsidR="004F1890" w:rsidRPr="004F1890" w:rsidRDefault="004F1890" w:rsidP="004F1890">
      <w:pPr>
        <w:ind w:firstLine="480"/>
      </w:pPr>
    </w:p>
    <w:p w:rsidR="00D821B3" w:rsidRDefault="00D821B3" w:rsidP="00D821B3">
      <w:pPr>
        <w:pStyle w:val="MTDisplayEquation"/>
      </w:pPr>
      <w:r>
        <w:tab/>
      </w:r>
      <w:r w:rsidR="004F1890">
        <w:object w:dxaOrig="6160" w:dyaOrig="1400">
          <v:shape id="_x0000_i1599" type="#_x0000_t75" style="width:308pt;height:70.65pt" o:ole="">
            <v:imagedata r:id="rId1216" o:title=""/>
          </v:shape>
          <o:OLEObject Type="Embed" ProgID="Equation.DSMT4" ShapeID="_x0000_i1599" DrawAspect="Content" ObjectID="_1480348369" r:id="rId12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3" w:name="ZEqnNum728712"/>
      <w:r>
        <w:instrText>(</w:instrText>
      </w:r>
      <w:fldSimple w:instr=" SEQ MTChap \c \* Arabic \* MERGEFORMAT ">
        <w:r w:rsidR="008F6C4A">
          <w:instrText>3</w:instrText>
        </w:r>
      </w:fldSimple>
      <w:r>
        <w:instrText>.</w:instrText>
      </w:r>
      <w:fldSimple w:instr=" SEQ MTEqn \c \* Arabic \* MERGEFORMAT ">
        <w:r w:rsidR="008F6C4A">
          <w:instrText>62</w:instrText>
        </w:r>
      </w:fldSimple>
      <w:r>
        <w:instrText>)</w:instrText>
      </w:r>
      <w:bookmarkEnd w:id="363"/>
      <w:r>
        <w:fldChar w:fldCharType="end"/>
      </w:r>
    </w:p>
    <w:p w:rsidR="004F1890" w:rsidRPr="004F1890" w:rsidRDefault="004F1890" w:rsidP="004C64FB">
      <w:pPr>
        <w:ind w:firstLineChars="0" w:firstLine="0"/>
      </w:pPr>
      <w:r>
        <w:rPr>
          <w:rFonts w:hint="eastAsia"/>
        </w:rPr>
        <w:t>其中：</w:t>
      </w:r>
    </w:p>
    <w:p w:rsidR="004F1890" w:rsidRDefault="004F1890" w:rsidP="004F1890">
      <w:pPr>
        <w:pStyle w:val="MTDisplayEquation"/>
      </w:pPr>
      <w:r>
        <w:tab/>
      </w:r>
      <w:r>
        <w:object w:dxaOrig="7460" w:dyaOrig="460">
          <v:shape id="_x0000_i1600" type="#_x0000_t75" style="width:373.35pt;height:23.35pt" o:ole="">
            <v:imagedata r:id="rId1218" o:title=""/>
          </v:shape>
          <o:OLEObject Type="Embed" ProgID="Equation.DSMT4" ShapeID="_x0000_i1600" DrawAspect="Content" ObjectID="_1480348370" r:id="rId12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63</w:instrText>
        </w:r>
      </w:fldSimple>
      <w:r>
        <w:instrText>)</w:instrText>
      </w:r>
      <w:r>
        <w:fldChar w:fldCharType="end"/>
      </w:r>
    </w:p>
    <w:p w:rsidR="004F1890" w:rsidRPr="00D821B3" w:rsidRDefault="004F1890" w:rsidP="004F1890">
      <w:pPr>
        <w:pStyle w:val="MTDisplayEquation"/>
      </w:pPr>
      <w:r>
        <w:tab/>
      </w:r>
      <w:r>
        <w:object w:dxaOrig="6759" w:dyaOrig="460">
          <v:shape id="_x0000_i1601" type="#_x0000_t75" style="width:338pt;height:23.35pt" o:ole="">
            <v:imagedata r:id="rId1220" o:title=""/>
          </v:shape>
          <o:OLEObject Type="Embed" ProgID="Equation.DSMT4" ShapeID="_x0000_i1601" DrawAspect="Content" ObjectID="_1480348371" r:id="rId1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64</w:instrText>
        </w:r>
      </w:fldSimple>
      <w:r>
        <w:instrText>)</w:instrText>
      </w:r>
      <w:r>
        <w:fldChar w:fldCharType="end"/>
      </w:r>
    </w:p>
    <w:p w:rsidR="00991D4B" w:rsidRDefault="00917D10" w:rsidP="00B8545D">
      <w:pPr>
        <w:ind w:firstLine="480"/>
      </w:pPr>
      <w:r>
        <w:rPr>
          <w:rFonts w:hint="eastAsia"/>
        </w:rPr>
        <w:t>综合</w:t>
      </w:r>
      <w:r>
        <w:fldChar w:fldCharType="begin"/>
      </w:r>
      <w:r>
        <w:instrText xml:space="preserve"> GOTOBUTTON ZEqnNum675028  \* MERGEFORMAT </w:instrText>
      </w:r>
      <w:r>
        <w:fldChar w:fldCharType="begin"/>
      </w:r>
      <w:r>
        <w:instrText xml:space="preserve"> REF ZEqnNum675028 \* Charformat \! \* MERGEFORMAT </w:instrText>
      </w:r>
      <w:r>
        <w:fldChar w:fldCharType="separate"/>
      </w:r>
      <w:r w:rsidR="008F6C4A" w:rsidRPr="008F6C4A">
        <w:instrText>(3.51)</w:instrText>
      </w:r>
      <w:r>
        <w:fldChar w:fldCharType="end"/>
      </w:r>
      <w:r>
        <w:fldChar w:fldCharType="end"/>
      </w:r>
      <w:r w:rsidR="004F1890">
        <w:rPr>
          <w:rFonts w:hint="eastAsia"/>
        </w:rPr>
        <w:t>、</w:t>
      </w:r>
      <w:r>
        <w:fldChar w:fldCharType="begin"/>
      </w:r>
      <w:r>
        <w:instrText xml:space="preserve"> GOTOBUTTON ZEqnNum123013  \* MERGEFORMAT </w:instrText>
      </w:r>
      <w:r>
        <w:fldChar w:fldCharType="begin"/>
      </w:r>
      <w:r>
        <w:instrText xml:space="preserve"> REF ZEqnNum123013 \* Charformat \! \* MERGEFORMAT </w:instrText>
      </w:r>
      <w:r>
        <w:fldChar w:fldCharType="separate"/>
      </w:r>
      <w:r w:rsidR="008F6C4A">
        <w:instrText>(3.59)</w:instrText>
      </w:r>
      <w:r>
        <w:fldChar w:fldCharType="end"/>
      </w:r>
      <w:r>
        <w:fldChar w:fldCharType="end"/>
      </w:r>
      <w:r w:rsidR="004F1890">
        <w:rPr>
          <w:rFonts w:hint="eastAsia"/>
        </w:rPr>
        <w:t>与</w:t>
      </w:r>
      <w:r w:rsidR="004F1890">
        <w:fldChar w:fldCharType="begin"/>
      </w:r>
      <w:r w:rsidR="004F1890">
        <w:instrText xml:space="preserve"> GOTOBUTTON ZEqnNum728712  \* MERGEFORMAT </w:instrText>
      </w:r>
      <w:r w:rsidR="004F1890">
        <w:fldChar w:fldCharType="begin"/>
      </w:r>
      <w:r w:rsidR="004F1890">
        <w:instrText xml:space="preserve"> REF ZEqnNum728712 \* Charformat \! \* MERGEFORMAT </w:instrText>
      </w:r>
      <w:r w:rsidR="004F1890">
        <w:fldChar w:fldCharType="separate"/>
      </w:r>
      <w:r w:rsidR="008F6C4A">
        <w:instrText>(3.62)</w:instrText>
      </w:r>
      <w:r w:rsidR="004F1890">
        <w:fldChar w:fldCharType="end"/>
      </w:r>
      <w:r w:rsidR="004F1890">
        <w:fldChar w:fldCharType="end"/>
      </w:r>
      <w:r>
        <w:rPr>
          <w:rFonts w:hint="eastAsia"/>
        </w:rPr>
        <w:t>可得量测方程：</w:t>
      </w:r>
    </w:p>
    <w:p w:rsidR="00917D10" w:rsidRDefault="00917D10" w:rsidP="00917D10">
      <w:pPr>
        <w:pStyle w:val="MTDisplayEquation"/>
      </w:pPr>
      <w:r>
        <w:tab/>
      </w:r>
      <w:r w:rsidR="009F1271">
        <w:object w:dxaOrig="2480" w:dyaOrig="380">
          <v:shape id="_x0000_i1602" type="#_x0000_t75" style="width:124pt;height:19.35pt" o:ole="">
            <v:imagedata r:id="rId1222" o:title=""/>
          </v:shape>
          <o:OLEObject Type="Embed" ProgID="Equation.DSMT4" ShapeID="_x0000_i1602" DrawAspect="Content" ObjectID="_1480348372" r:id="rId12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65</w:instrText>
        </w:r>
      </w:fldSimple>
      <w:r>
        <w:instrText>)</w:instrText>
      </w:r>
      <w:r>
        <w:fldChar w:fldCharType="end"/>
      </w:r>
    </w:p>
    <w:p w:rsidR="009F1271" w:rsidRPr="009F1271" w:rsidRDefault="009F1271" w:rsidP="009F1271">
      <w:pPr>
        <w:ind w:firstLineChars="0" w:firstLine="0"/>
      </w:pPr>
      <w:r>
        <w:rPr>
          <w:rFonts w:hint="eastAsia"/>
        </w:rPr>
        <w:t>其中量测方程</w:t>
      </w:r>
      <w:r w:rsidRPr="009F1271">
        <w:rPr>
          <w:position w:val="-14"/>
        </w:rPr>
        <w:object w:dxaOrig="740" w:dyaOrig="380">
          <v:shape id="_x0000_i1603" type="#_x0000_t75" style="width:37.35pt;height:19.35pt" o:ole="">
            <v:imagedata r:id="rId1224" o:title=""/>
          </v:shape>
          <o:OLEObject Type="Embed" ProgID="Equation.DSMT4" ShapeID="_x0000_i1603" DrawAspect="Content" ObjectID="_1480348373" r:id="rId1225"/>
        </w:object>
      </w:r>
      <w:r>
        <w:rPr>
          <w:rFonts w:hint="eastAsia"/>
        </w:rPr>
        <w:t>为：</w:t>
      </w:r>
    </w:p>
    <w:p w:rsidR="004F1890" w:rsidRDefault="004F1890" w:rsidP="004F1890">
      <w:pPr>
        <w:pStyle w:val="MTDisplayEquation"/>
      </w:pPr>
      <w:r>
        <w:tab/>
      </w:r>
      <w:r>
        <w:object w:dxaOrig="4060" w:dyaOrig="400">
          <v:shape id="_x0000_i1604" type="#_x0000_t75" style="width:202.65pt;height:20pt" o:ole="">
            <v:imagedata r:id="rId1226" o:title=""/>
          </v:shape>
          <o:OLEObject Type="Embed" ProgID="Equation.DSMT4" ShapeID="_x0000_i1604" DrawAspect="Content" ObjectID="_1480348374" r:id="rId12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66</w:instrText>
        </w:r>
      </w:fldSimple>
      <w:r>
        <w:instrText>)</w:instrText>
      </w:r>
      <w:r>
        <w:fldChar w:fldCharType="end"/>
      </w:r>
    </w:p>
    <w:p w:rsidR="009F1271" w:rsidRPr="009F1271" w:rsidRDefault="009F1271" w:rsidP="009F1271">
      <w:pPr>
        <w:ind w:firstLineChars="0" w:firstLine="0"/>
      </w:pPr>
      <w:r>
        <w:rPr>
          <w:rFonts w:hint="eastAsia"/>
        </w:rPr>
        <w:t>量测噪声</w:t>
      </w:r>
      <w:r w:rsidRPr="009F1271">
        <w:rPr>
          <w:position w:val="-14"/>
        </w:rPr>
        <w:object w:dxaOrig="360" w:dyaOrig="380">
          <v:shape id="_x0000_i1605" type="#_x0000_t75" style="width:18.65pt;height:19.35pt" o:ole="">
            <v:imagedata r:id="rId1228" o:title=""/>
          </v:shape>
          <o:OLEObject Type="Embed" ProgID="Equation.DSMT4" ShapeID="_x0000_i1605" DrawAspect="Content" ObjectID="_1480348375" r:id="rId1229"/>
        </w:object>
      </w:r>
      <w:r>
        <w:rPr>
          <w:rFonts w:hint="eastAsia"/>
        </w:rPr>
        <w:t>为：</w:t>
      </w:r>
    </w:p>
    <w:p w:rsidR="009F1271" w:rsidRDefault="009F1271" w:rsidP="009F1271">
      <w:pPr>
        <w:pStyle w:val="MTDisplayEquation"/>
      </w:pPr>
      <w:r>
        <w:tab/>
      </w:r>
      <w:r>
        <w:object w:dxaOrig="6820" w:dyaOrig="400">
          <v:shape id="_x0000_i1606" type="#_x0000_t75" style="width:342pt;height:20pt" o:ole="">
            <v:imagedata r:id="rId1230" o:title=""/>
          </v:shape>
          <o:OLEObject Type="Embed" ProgID="Equation.DSMT4" ShapeID="_x0000_i1606" DrawAspect="Content" ObjectID="_1480348376" r:id="rId12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3</w:instrText>
        </w:r>
      </w:fldSimple>
      <w:r>
        <w:instrText>.</w:instrText>
      </w:r>
      <w:fldSimple w:instr=" SEQ MTEqn \c \* Arabic \* MERGEFORMAT ">
        <w:r w:rsidR="008F6C4A">
          <w:instrText>67</w:instrText>
        </w:r>
      </w:fldSimple>
      <w:r>
        <w:instrText>)</w:instrText>
      </w:r>
      <w:r>
        <w:fldChar w:fldCharType="end"/>
      </w:r>
    </w:p>
    <w:p w:rsidR="00DA3120" w:rsidRPr="00DA3120" w:rsidRDefault="004D1D3B" w:rsidP="00DA3120">
      <w:pPr>
        <w:pStyle w:val="30"/>
        <w:numPr>
          <w:ilvl w:val="0"/>
          <w:numId w:val="15"/>
        </w:numPr>
        <w:spacing w:before="163" w:after="163"/>
      </w:pPr>
      <w:bookmarkStart w:id="364" w:name="_Toc404697804"/>
      <w:bookmarkStart w:id="365" w:name="_Toc404697862"/>
      <w:bookmarkStart w:id="366" w:name="_Toc404874260"/>
      <w:bookmarkStart w:id="367" w:name="_Toc404879661"/>
      <w:bookmarkStart w:id="368" w:name="_Toc405412145"/>
      <w:r>
        <w:rPr>
          <w:rFonts w:hint="eastAsia"/>
        </w:rPr>
        <w:t>月面仿真</w:t>
      </w:r>
      <w:bookmarkEnd w:id="364"/>
      <w:bookmarkEnd w:id="365"/>
      <w:bookmarkEnd w:id="366"/>
      <w:bookmarkEnd w:id="367"/>
      <w:bookmarkEnd w:id="368"/>
    </w:p>
    <w:p w:rsidR="00DA3120" w:rsidRDefault="00041340" w:rsidP="000132A8">
      <w:pPr>
        <w:ind w:firstLine="480"/>
      </w:pPr>
      <w:r>
        <w:rPr>
          <w:rFonts w:hint="eastAsia"/>
        </w:rPr>
        <w:t>采用与</w:t>
      </w:r>
      <w:r w:rsidR="0085008D">
        <w:rPr>
          <w:rFonts w:hint="eastAsia"/>
        </w:rPr>
        <w:t>3.1.5</w:t>
      </w:r>
      <w:r w:rsidR="0085008D">
        <w:rPr>
          <w:rFonts w:hint="eastAsia"/>
        </w:rPr>
        <w:t>节相同的仿真条件。</w:t>
      </w:r>
      <w:r w:rsidR="0085008D">
        <w:fldChar w:fldCharType="begin"/>
      </w:r>
      <w:r w:rsidR="0085008D">
        <w:instrText xml:space="preserve"> </w:instrText>
      </w:r>
      <w:r w:rsidR="0085008D">
        <w:rPr>
          <w:rFonts w:hint="eastAsia"/>
        </w:rPr>
        <w:instrText>REF _Ref404757560 \h</w:instrText>
      </w:r>
      <w:r w:rsidR="0085008D">
        <w:instrText xml:space="preserve"> </w:instrText>
      </w:r>
      <w:r w:rsidR="0085008D">
        <w:fldChar w:fldCharType="separate"/>
      </w:r>
      <w:r w:rsidR="008F6C4A" w:rsidRPr="003E01C2">
        <w:t>图</w:t>
      </w:r>
      <w:r w:rsidR="008F6C4A">
        <w:t>21</w:t>
      </w:r>
      <w:r w:rsidR="0085008D">
        <w:fldChar w:fldCharType="end"/>
      </w:r>
      <w:r w:rsidR="0085008D">
        <w:rPr>
          <w:rFonts w:hint="eastAsia"/>
        </w:rPr>
        <w:t>给出了该仿真实验中</w:t>
      </w:r>
      <w:r w:rsidR="0085008D">
        <w:rPr>
          <w:rFonts w:hint="eastAsia"/>
        </w:rPr>
        <w:t>FPc-INS/VNS</w:t>
      </w:r>
      <w:r w:rsidR="0085008D">
        <w:rPr>
          <w:rFonts w:hint="eastAsia"/>
        </w:rPr>
        <w:t>的导航结果。</w:t>
      </w:r>
      <w:r w:rsidR="0085008D">
        <w:fldChar w:fldCharType="begin"/>
      </w:r>
      <w:r w:rsidR="0085008D">
        <w:instrText xml:space="preserve"> </w:instrText>
      </w:r>
      <w:r w:rsidR="0085008D">
        <w:rPr>
          <w:rFonts w:hint="eastAsia"/>
        </w:rPr>
        <w:instrText>REF _Ref404757560 \h</w:instrText>
      </w:r>
      <w:r w:rsidR="0085008D">
        <w:instrText xml:space="preserve"> </w:instrText>
      </w:r>
      <w:r w:rsidR="0085008D">
        <w:fldChar w:fldCharType="separate"/>
      </w:r>
      <w:r w:rsidR="008F6C4A" w:rsidRPr="003E01C2">
        <w:t>图</w:t>
      </w:r>
      <w:r w:rsidR="008F6C4A">
        <w:t>21</w:t>
      </w:r>
      <w:r w:rsidR="0085008D">
        <w:fldChar w:fldCharType="end"/>
      </w:r>
      <w:r w:rsidR="0085008D">
        <w:rPr>
          <w:rFonts w:hint="eastAsia"/>
        </w:rPr>
        <w:t>(a)</w:t>
      </w:r>
      <w:r w:rsidR="0085008D">
        <w:rPr>
          <w:rFonts w:hint="eastAsia"/>
        </w:rPr>
        <w:t>中比较了视觉导航与</w:t>
      </w:r>
      <w:r w:rsidR="00454EFE">
        <w:rPr>
          <w:rFonts w:hint="eastAsia"/>
        </w:rPr>
        <w:t>FPc-INS/VNS</w:t>
      </w:r>
      <w:r w:rsidR="00454EFE">
        <w:rPr>
          <w:rFonts w:hint="eastAsia"/>
        </w:rPr>
        <w:t>的位置轨迹曲线，可见</w:t>
      </w:r>
      <w:r w:rsidR="00454EFE">
        <w:rPr>
          <w:rFonts w:hint="eastAsia"/>
        </w:rPr>
        <w:t>FPc-INS/VNS</w:t>
      </w:r>
      <w:r w:rsidR="00454EFE">
        <w:rPr>
          <w:rFonts w:hint="eastAsia"/>
        </w:rPr>
        <w:t>相</w:t>
      </w:r>
      <w:r w:rsidR="00454EFE">
        <w:rPr>
          <w:rFonts w:hint="eastAsia"/>
        </w:rPr>
        <w:lastRenderedPageBreak/>
        <w:t>比视觉导航更好的复现了真实轨迹。</w:t>
      </w:r>
      <w:r w:rsidR="00454EFE">
        <w:fldChar w:fldCharType="begin"/>
      </w:r>
      <w:r w:rsidR="00454EFE">
        <w:instrText xml:space="preserve"> </w:instrText>
      </w:r>
      <w:r w:rsidR="00454EFE">
        <w:rPr>
          <w:rFonts w:hint="eastAsia"/>
        </w:rPr>
        <w:instrText>REF _Ref404757560 \h</w:instrText>
      </w:r>
      <w:r w:rsidR="00454EFE">
        <w:instrText xml:space="preserve"> </w:instrText>
      </w:r>
      <w:r w:rsidR="00454EFE">
        <w:fldChar w:fldCharType="separate"/>
      </w:r>
      <w:r w:rsidR="008F6C4A" w:rsidRPr="003E01C2">
        <w:t>图</w:t>
      </w:r>
      <w:r w:rsidR="008F6C4A">
        <w:t>21</w:t>
      </w:r>
      <w:r w:rsidR="00454EFE">
        <w:fldChar w:fldCharType="end"/>
      </w:r>
      <w:r w:rsidR="00454EFE">
        <w:rPr>
          <w:rFonts w:hint="eastAsia"/>
        </w:rPr>
        <w:t>(b)</w:t>
      </w:r>
      <w:r w:rsidR="00454EFE">
        <w:rPr>
          <w:rFonts w:hint="eastAsia"/>
        </w:rPr>
        <w:t>给出了</w:t>
      </w:r>
      <w:r w:rsidR="00454EFE">
        <w:rPr>
          <w:rFonts w:hint="eastAsia"/>
        </w:rPr>
        <w:t>FPc-INS/VNS</w:t>
      </w:r>
      <w:r w:rsidR="00454EFE">
        <w:rPr>
          <w:rFonts w:hint="eastAsia"/>
        </w:rPr>
        <w:t>的各维位置误差，</w:t>
      </w:r>
      <w:r w:rsidR="00454EFE">
        <w:rPr>
          <w:rFonts w:hint="eastAsia"/>
        </w:rPr>
        <w:t>x</w:t>
      </w:r>
      <w:r w:rsidR="00454EFE">
        <w:rPr>
          <w:rFonts w:hint="eastAsia"/>
        </w:rPr>
        <w:t>、</w:t>
      </w:r>
      <w:r w:rsidR="00454EFE">
        <w:rPr>
          <w:rFonts w:hint="eastAsia"/>
        </w:rPr>
        <w:t>y</w:t>
      </w:r>
      <w:r w:rsidR="00454EFE">
        <w:rPr>
          <w:rFonts w:hint="eastAsia"/>
        </w:rPr>
        <w:t>、</w:t>
      </w:r>
      <w:r w:rsidR="00454EFE">
        <w:rPr>
          <w:rFonts w:hint="eastAsia"/>
        </w:rPr>
        <w:t>z</w:t>
      </w:r>
      <w:r w:rsidR="00454EFE">
        <w:rPr>
          <w:rFonts w:hint="eastAsia"/>
        </w:rPr>
        <w:t>方向的位置误差均保持在</w:t>
      </w:r>
      <w:r w:rsidR="00454EFE">
        <w:rPr>
          <w:rFonts w:hint="eastAsia"/>
        </w:rPr>
        <w:t>1m</w:t>
      </w:r>
      <w:r w:rsidR="00454EFE">
        <w:rPr>
          <w:rFonts w:hint="eastAsia"/>
        </w:rPr>
        <w:t>范围内波动，其中</w:t>
      </w:r>
      <w:r w:rsidR="00454EFE">
        <w:rPr>
          <w:rFonts w:hint="eastAsia"/>
        </w:rPr>
        <w:t>z</w:t>
      </w:r>
      <w:r w:rsidR="00454EFE">
        <w:rPr>
          <w:rFonts w:hint="eastAsia"/>
        </w:rPr>
        <w:t>方向的误差呈单调递增的形式积累，而</w:t>
      </w:r>
      <w:r w:rsidR="00454EFE">
        <w:rPr>
          <w:rFonts w:hint="eastAsia"/>
        </w:rPr>
        <w:t>x</w:t>
      </w:r>
      <w:r w:rsidR="00454EFE">
        <w:rPr>
          <w:rFonts w:hint="eastAsia"/>
        </w:rPr>
        <w:t>和</w:t>
      </w:r>
      <w:r w:rsidR="00454EFE">
        <w:rPr>
          <w:rFonts w:hint="eastAsia"/>
        </w:rPr>
        <w:t>y</w:t>
      </w:r>
      <w:r w:rsidR="00454EFE">
        <w:rPr>
          <w:rFonts w:hint="eastAsia"/>
        </w:rPr>
        <w:t>方向的位置误差由于航向角的变化产生不规则的波动。</w:t>
      </w:r>
      <w:r w:rsidR="00454EFE">
        <w:fldChar w:fldCharType="begin"/>
      </w:r>
      <w:r w:rsidR="00454EFE">
        <w:instrText xml:space="preserve"> </w:instrText>
      </w:r>
      <w:r w:rsidR="00454EFE">
        <w:rPr>
          <w:rFonts w:hint="eastAsia"/>
        </w:rPr>
        <w:instrText>REF _Ref404757560 \h</w:instrText>
      </w:r>
      <w:r w:rsidR="00454EFE">
        <w:instrText xml:space="preserve"> </w:instrText>
      </w:r>
      <w:r w:rsidR="00454EFE">
        <w:fldChar w:fldCharType="separate"/>
      </w:r>
      <w:r w:rsidR="008F6C4A" w:rsidRPr="003E01C2">
        <w:t>图</w:t>
      </w:r>
      <w:r w:rsidR="008F6C4A">
        <w:t>21</w:t>
      </w:r>
      <w:r w:rsidR="00454EFE">
        <w:fldChar w:fldCharType="end"/>
      </w:r>
      <w:r w:rsidR="00454EFE">
        <w:rPr>
          <w:rFonts w:hint="eastAsia"/>
        </w:rPr>
        <w:t>(c)</w:t>
      </w:r>
      <w:r w:rsidR="00F87747">
        <w:rPr>
          <w:rFonts w:hint="eastAsia"/>
        </w:rPr>
        <w:t>可见</w:t>
      </w:r>
      <w:r w:rsidR="00454EFE">
        <w:rPr>
          <w:rFonts w:hint="eastAsia"/>
        </w:rPr>
        <w:t>俯仰角误差和横滚角误差较</w:t>
      </w:r>
      <w:r w:rsidR="00454EFE" w:rsidRPr="006E305C">
        <w:rPr>
          <w:rFonts w:hint="eastAsia"/>
        </w:rPr>
        <w:t>小，始终在</w:t>
      </w:r>
      <w:r w:rsidR="00454EFE" w:rsidRPr="006E305C">
        <w:rPr>
          <w:rFonts w:hint="eastAsia"/>
        </w:rPr>
        <w:t>0.02</w:t>
      </w:r>
      <w:r w:rsidR="00454EFE" w:rsidRPr="006E305C">
        <w:t>°</w:t>
      </w:r>
      <w:r w:rsidR="00454EFE" w:rsidRPr="006E305C">
        <w:rPr>
          <w:rFonts w:hint="eastAsia"/>
        </w:rPr>
        <w:t>以内</w:t>
      </w:r>
      <w:r w:rsidR="006E305C" w:rsidRPr="006E305C">
        <w:rPr>
          <w:rFonts w:hint="eastAsia"/>
        </w:rPr>
        <w:t>，而航向角误差单调递增至</w:t>
      </w:r>
      <w:r w:rsidR="006E305C" w:rsidRPr="006E305C">
        <w:rPr>
          <w:rFonts w:hint="eastAsia"/>
        </w:rPr>
        <w:t>1.796</w:t>
      </w:r>
      <w:r w:rsidR="006E305C" w:rsidRPr="006E305C">
        <w:t>°</w:t>
      </w:r>
      <w:r w:rsidR="006E305C" w:rsidRPr="006E305C">
        <w:rPr>
          <w:rFonts w:hint="eastAsia"/>
        </w:rPr>
        <w:t>。</w:t>
      </w:r>
    </w:p>
    <w:p w:rsidR="00DA3120" w:rsidRDefault="00C925E8" w:rsidP="00057A04">
      <w:pPr>
        <w:pStyle w:val="ae"/>
      </w:pPr>
      <w:r>
        <w:rPr>
          <w:noProof/>
        </w:rPr>
        <w:drawing>
          <wp:inline distT="0" distB="0" distL="0" distR="0">
            <wp:extent cx="2750758" cy="2520000"/>
            <wp:effectExtent l="0" t="0" r="0" b="0"/>
            <wp:docPr id="462" name="图片 462" descr="E:\惯性视觉导航\NAVIGATION\code_subfunction\PaperPlot\轨迹A5平视0点02HZ-学位论文-11.30加特征点三组合\paperFigure-学位论文用\FPc-IV\VNS和FPc-IV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E:\惯性视觉导航\NAVIGATION\code_subfunction\PaperPlot\轨迹A5平视0点02HZ-学位论文-11.30加特征点三组合\paperFigure-学位论文用\FPc-IV\VNS和FPc-IV轨迹.emf"/>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sidR="00057A04">
        <w:rPr>
          <w:noProof/>
        </w:rPr>
        <w:drawing>
          <wp:inline distT="0" distB="0" distL="0" distR="0">
            <wp:extent cx="2750758" cy="2520000"/>
            <wp:effectExtent l="0" t="0" r="0" b="0"/>
            <wp:docPr id="463" name="图片 463" descr="E:\惯性视觉导航\NAVIGATION\code_subfunction\PaperPlot\轨迹A5平视0点02HZ-学位论文-11.30加特征点三组合\paperFigure-学位论文用\FPc-IV\FPc-IV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E:\惯性视觉导航\NAVIGATION\code_subfunction\PaperPlot\轨迹A5平视0点02HZ-学位论文-11.30加特征点三组合\paperFigure-学位论文用\FPc-IV\FPc-IV位置误差.emf"/>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85008D" w:rsidRDefault="0085008D" w:rsidP="006A2ED1">
      <w:pPr>
        <w:pStyle w:val="aff1"/>
        <w:ind w:firstLineChars="341" w:firstLine="719"/>
      </w:pPr>
      <w:r>
        <w:rPr>
          <w:rFonts w:hint="eastAsia"/>
        </w:rPr>
        <w:t>(a)</w:t>
      </w:r>
      <w:r>
        <w:rPr>
          <w:rFonts w:hint="eastAsia"/>
        </w:rPr>
        <w:t>视觉与</w:t>
      </w:r>
      <w:r>
        <w:rPr>
          <w:rFonts w:hint="eastAsia"/>
        </w:rPr>
        <w:t>FPc-INS/VNS</w:t>
      </w:r>
      <w:r>
        <w:rPr>
          <w:rFonts w:hint="eastAsia"/>
        </w:rPr>
        <w:t>位置轨迹</w:t>
      </w:r>
      <w:r>
        <w:rPr>
          <w:rFonts w:hint="eastAsia"/>
        </w:rPr>
        <w:t xml:space="preserve">      </w:t>
      </w:r>
      <w:r w:rsidR="006A2ED1">
        <w:rPr>
          <w:rFonts w:hint="eastAsia"/>
        </w:rPr>
        <w:t xml:space="preserve">    </w:t>
      </w:r>
      <w:r>
        <w:rPr>
          <w:rFonts w:hint="eastAsia"/>
        </w:rPr>
        <w:t xml:space="preserve">   (b)FPc-INS/VNS</w:t>
      </w:r>
      <w:r>
        <w:rPr>
          <w:rFonts w:hint="eastAsia"/>
        </w:rPr>
        <w:t>位置误差</w:t>
      </w:r>
    </w:p>
    <w:p w:rsidR="00DA3120" w:rsidRDefault="00057A04" w:rsidP="00057A04">
      <w:pPr>
        <w:pStyle w:val="ae"/>
      </w:pPr>
      <w:r>
        <w:rPr>
          <w:noProof/>
        </w:rPr>
        <w:drawing>
          <wp:inline distT="0" distB="0" distL="0" distR="0" wp14:anchorId="4615F3EA" wp14:editId="533B2CE7">
            <wp:extent cx="2750758" cy="2520000"/>
            <wp:effectExtent l="0" t="0" r="0" b="0"/>
            <wp:docPr id="470" name="图片 470" descr="E:\惯性视觉导航\NAVIGATION\code_subfunction\PaperPlot\轨迹A5平视0点02HZ-学位论文-11.30加特征点三组合\paperFigure-学位论文用\FPc-IV\FPc-IV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E:\惯性视觉导航\NAVIGATION\code_subfunction\PaperPlot\轨迹A5平视0点02HZ-学位论文-11.30加特征点三组合\paperFigure-学位论文用\FPc-IV\FPc-IV姿态误差.emf"/>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20366C0B" wp14:editId="62DB9878">
            <wp:extent cx="2750758" cy="2520000"/>
            <wp:effectExtent l="0" t="0" r="0" b="0"/>
            <wp:docPr id="471" name="图片 471" descr="E:\惯性视觉导航\NAVIGATION\code_subfunction\PaperPlot\轨迹A5平视0点02HZ-学位论文-11.30加特征点三组合\paperFigure-学位论文用\FPc-IV\FPc-IV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E:\惯性视觉导航\NAVIGATION\code_subfunction\PaperPlot\轨迹A5平视0点02HZ-学位论文-11.30加特征点三组合\paperFigure-学位论文用\FPc-IV\FPc-IV速度误差.emf"/>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85008D" w:rsidRDefault="0085008D" w:rsidP="006A2ED1">
      <w:pPr>
        <w:pStyle w:val="aff1"/>
        <w:ind w:firstLineChars="441" w:firstLine="930"/>
      </w:pPr>
      <w:r>
        <w:rPr>
          <w:rFonts w:hint="eastAsia"/>
        </w:rPr>
        <w:t>(c)FPc-INS/VNS</w:t>
      </w:r>
      <w:r>
        <w:rPr>
          <w:rFonts w:hint="eastAsia"/>
        </w:rPr>
        <w:t>姿态误差</w:t>
      </w:r>
      <w:r>
        <w:rPr>
          <w:rFonts w:hint="eastAsia"/>
        </w:rPr>
        <w:t xml:space="preserve">       </w:t>
      </w:r>
      <w:r w:rsidR="006A2ED1">
        <w:rPr>
          <w:rFonts w:hint="eastAsia"/>
        </w:rPr>
        <w:t xml:space="preserve">      </w:t>
      </w:r>
      <w:r>
        <w:rPr>
          <w:rFonts w:hint="eastAsia"/>
        </w:rPr>
        <w:t xml:space="preserve">           (d)FPc</w:t>
      </w:r>
      <w:r>
        <w:rPr>
          <w:rFonts w:hint="eastAsia"/>
        </w:rPr>
        <w:t>速度误差</w:t>
      </w:r>
    </w:p>
    <w:p w:rsidR="00DA3120" w:rsidRDefault="00DA3120" w:rsidP="00057A04">
      <w:pPr>
        <w:pStyle w:val="aff"/>
        <w:snapToGrid w:val="0"/>
        <w:spacing w:before="163" w:afterLines="0"/>
      </w:pPr>
      <w:bookmarkStart w:id="369" w:name="_Ref404757560"/>
      <w:bookmarkStart w:id="370" w:name="_Toc405322783"/>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21</w:t>
      </w:r>
      <w:r w:rsidRPr="003E01C2">
        <w:fldChar w:fldCharType="end"/>
      </w:r>
      <w:bookmarkEnd w:id="369"/>
      <w:r w:rsidRPr="003E01C2">
        <w:t xml:space="preserve"> </w:t>
      </w:r>
      <w:r>
        <w:rPr>
          <w:rFonts w:hint="eastAsia"/>
        </w:rPr>
        <w:t>月面仿真</w:t>
      </w:r>
      <w:proofErr w:type="spellStart"/>
      <w:r w:rsidR="007A79D3">
        <w:rPr>
          <w:rFonts w:hint="eastAsia"/>
        </w:rPr>
        <w:t>FPc</w:t>
      </w:r>
      <w:proofErr w:type="spellEnd"/>
      <w:r>
        <w:rPr>
          <w:rFonts w:hint="eastAsia"/>
        </w:rPr>
        <w:t>位置和姿态估计误差</w:t>
      </w:r>
      <w:bookmarkEnd w:id="370"/>
    </w:p>
    <w:p w:rsidR="00057A04" w:rsidRDefault="00057A04" w:rsidP="00057A04">
      <w:pPr>
        <w:pStyle w:val="ae"/>
      </w:pPr>
      <w:r>
        <w:rPr>
          <w:noProof/>
        </w:rPr>
        <w:lastRenderedPageBreak/>
        <w:drawing>
          <wp:inline distT="0" distB="0" distL="0" distR="0" wp14:anchorId="1D750F75" wp14:editId="2EDEC981">
            <wp:extent cx="2750758" cy="2520000"/>
            <wp:effectExtent l="0" t="0" r="0" b="0"/>
            <wp:docPr id="472" name="图片 472" descr="E:\惯性视觉导航\NAVIGATION\code_subfunction\PaperPlot\轨迹A5平视0点02HZ-学位论文-11.30加特征点三组合\paperFigure-学位论文用\FPc-IV\FPc-IV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E:\惯性视觉导航\NAVIGATION\code_subfunction\PaperPlot\轨迹A5平视0点02HZ-学位论文-11.30加特征点三组合\paperFigure-学位论文用\FPc-IV\FPc-IV加计漂移估计误差.emf"/>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33E53713" wp14:editId="7B7EAC3D">
            <wp:extent cx="2750758" cy="2520000"/>
            <wp:effectExtent l="0" t="0" r="0" b="0"/>
            <wp:docPr id="475" name="图片 475" descr="E:\惯性视觉导航\NAVIGATION\code_subfunction\PaperPlot\轨迹A5平视0点02HZ-学位论文-11.30加特征点三组合\paperFigure-学位论文用\FPc-IV\FPc-IV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E:\惯性视觉导航\NAVIGATION\code_subfunction\PaperPlot\轨迹A5平视0点02HZ-学位论文-11.30加特征点三组合\paperFigure-学位论文用\FPc-IV\FPc-IV陀螺漂移估计误差.emf"/>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057A04" w:rsidRDefault="00057A04" w:rsidP="006A2ED1">
      <w:pPr>
        <w:pStyle w:val="aff1"/>
        <w:ind w:firstLineChars="539" w:firstLine="1136"/>
      </w:pPr>
      <w:r>
        <w:rPr>
          <w:rFonts w:hint="eastAsia"/>
        </w:rPr>
        <w:t>(a)FPc-IV</w:t>
      </w:r>
      <w:r>
        <w:rPr>
          <w:rFonts w:hint="eastAsia"/>
        </w:rPr>
        <w:t>加计漂移估计误差</w:t>
      </w:r>
      <w:r>
        <w:rPr>
          <w:rFonts w:hint="eastAsia"/>
        </w:rPr>
        <w:t xml:space="preserve">     </w:t>
      </w:r>
      <w:r w:rsidR="006A2ED1">
        <w:rPr>
          <w:rFonts w:hint="eastAsia"/>
        </w:rPr>
        <w:t xml:space="preserve">     </w:t>
      </w:r>
      <w:r>
        <w:rPr>
          <w:rFonts w:hint="eastAsia"/>
        </w:rPr>
        <w:t xml:space="preserve">     (b)FPc-IV</w:t>
      </w:r>
      <w:r>
        <w:rPr>
          <w:rFonts w:hint="eastAsia"/>
        </w:rPr>
        <w:t>陀螺漂移估计误差</w:t>
      </w:r>
    </w:p>
    <w:p w:rsidR="00057A04" w:rsidRDefault="00057A04" w:rsidP="00057A04">
      <w:pPr>
        <w:pStyle w:val="aff"/>
        <w:snapToGrid w:val="0"/>
        <w:spacing w:afterLines="0"/>
      </w:pPr>
      <w:bookmarkStart w:id="371" w:name="_Toc405322784"/>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22</w:t>
      </w:r>
      <w:r w:rsidRPr="003E01C2">
        <w:fldChar w:fldCharType="end"/>
      </w:r>
      <w:r w:rsidRPr="003E01C2">
        <w:t xml:space="preserve"> </w:t>
      </w:r>
      <w:r>
        <w:rPr>
          <w:rFonts w:hint="eastAsia"/>
        </w:rPr>
        <w:t>月面仿真</w:t>
      </w:r>
      <w:proofErr w:type="spellStart"/>
      <w:r>
        <w:rPr>
          <w:rFonts w:hint="eastAsia"/>
        </w:rPr>
        <w:t>FPc</w:t>
      </w:r>
      <w:proofErr w:type="spellEnd"/>
      <w:r>
        <w:rPr>
          <w:rFonts w:hint="eastAsia"/>
        </w:rPr>
        <w:t>位置和姿态估计误差</w:t>
      </w:r>
      <w:bookmarkEnd w:id="371"/>
    </w:p>
    <w:p w:rsidR="008336B4" w:rsidRPr="00C462A8" w:rsidRDefault="008336B4" w:rsidP="00F54449">
      <w:pPr>
        <w:ind w:firstLine="480"/>
      </w:pPr>
      <w:r>
        <w:fldChar w:fldCharType="begin"/>
      </w:r>
      <w:r>
        <w:instrText xml:space="preserve"> REF _Ref404758815 \h </w:instrText>
      </w:r>
      <w:r>
        <w:fldChar w:fldCharType="separate"/>
      </w:r>
      <w:r w:rsidR="008F6C4A">
        <w:rPr>
          <w:rFonts w:hint="eastAsia"/>
        </w:rPr>
        <w:t>表</w:t>
      </w:r>
      <w:r w:rsidR="008F6C4A">
        <w:t>12</w:t>
      </w:r>
      <w:r>
        <w:fldChar w:fldCharType="end"/>
      </w:r>
      <w:r>
        <w:rPr>
          <w:rFonts w:hint="eastAsia"/>
        </w:rPr>
        <w:t>比较了同一次月面仿真实验中，惯性导航、视觉导航、</w:t>
      </w:r>
      <w:r>
        <w:rPr>
          <w:rFonts w:hint="eastAsia"/>
        </w:rPr>
        <w:t>dQT1-INS/VNS</w:t>
      </w:r>
      <w:r>
        <w:rPr>
          <w:rFonts w:hint="eastAsia"/>
        </w:rPr>
        <w:t>、</w:t>
      </w:r>
      <w:r>
        <w:rPr>
          <w:rFonts w:hint="eastAsia"/>
        </w:rPr>
        <w:t>dQT2-INS/VNS</w:t>
      </w:r>
      <w:r>
        <w:rPr>
          <w:rFonts w:hint="eastAsia"/>
        </w:rPr>
        <w:t>和</w:t>
      </w:r>
      <w:r>
        <w:rPr>
          <w:rFonts w:hint="eastAsia"/>
        </w:rPr>
        <w:t>FPc-INS/VNS</w:t>
      </w:r>
      <w:r>
        <w:rPr>
          <w:rFonts w:hint="eastAsia"/>
        </w:rPr>
        <w:t>的导</w:t>
      </w:r>
      <w:r w:rsidRPr="008336B4">
        <w:rPr>
          <w:rFonts w:hint="eastAsia"/>
        </w:rPr>
        <w:t>航结果。视觉导航的位置</w:t>
      </w:r>
      <w:r>
        <w:rPr>
          <w:rFonts w:hint="eastAsia"/>
        </w:rPr>
        <w:t>精度</w:t>
      </w:r>
      <w:r w:rsidRPr="008336B4">
        <w:rPr>
          <w:rFonts w:hint="eastAsia"/>
        </w:rPr>
        <w:t>为行驶路程</w:t>
      </w:r>
      <w:r w:rsidRPr="008336B4">
        <w:t>204.24m</w:t>
      </w:r>
      <w:r w:rsidRPr="008336B4">
        <w:rPr>
          <w:rFonts w:hint="eastAsia"/>
        </w:rPr>
        <w:t xml:space="preserve"> </w:t>
      </w:r>
      <w:r w:rsidRPr="008336B4">
        <w:rPr>
          <w:rFonts w:hint="eastAsia"/>
        </w:rPr>
        <w:t>的</w:t>
      </w:r>
      <w:r w:rsidRPr="008336B4">
        <w:rPr>
          <w:rFonts w:hint="eastAsia"/>
        </w:rPr>
        <w:t>2.00%</w:t>
      </w:r>
      <w:r w:rsidRPr="008336B4">
        <w:rPr>
          <w:rFonts w:hint="eastAsia"/>
        </w:rPr>
        <w:t>，三种组合导航的位置</w:t>
      </w:r>
      <w:r>
        <w:rPr>
          <w:rFonts w:hint="eastAsia"/>
        </w:rPr>
        <w:t>精度</w:t>
      </w:r>
      <w:r w:rsidRPr="008336B4">
        <w:rPr>
          <w:rFonts w:hint="eastAsia"/>
        </w:rPr>
        <w:t>均相比视觉导航有较大的提高。</w:t>
      </w:r>
      <w:r w:rsidRPr="008336B4">
        <w:rPr>
          <w:rFonts w:hint="eastAsia"/>
        </w:rPr>
        <w:t>dQT1-INS/VNS</w:t>
      </w:r>
      <w:r>
        <w:rPr>
          <w:rFonts w:hint="eastAsia"/>
        </w:rPr>
        <w:t>、</w:t>
      </w:r>
      <w:r>
        <w:rPr>
          <w:rFonts w:hint="eastAsia"/>
        </w:rPr>
        <w:t>dQT2-INS/VNS</w:t>
      </w:r>
      <w:r>
        <w:rPr>
          <w:rFonts w:hint="eastAsia"/>
        </w:rPr>
        <w:t>和</w:t>
      </w:r>
      <w:r>
        <w:rPr>
          <w:rFonts w:hint="eastAsia"/>
        </w:rPr>
        <w:t>FPc-INS/VNS</w:t>
      </w:r>
      <w:r>
        <w:rPr>
          <w:rFonts w:hint="eastAsia"/>
        </w:rPr>
        <w:t>的位置精度</w:t>
      </w:r>
      <w:r w:rsidRPr="008336B4">
        <w:rPr>
          <w:rFonts w:hint="eastAsia"/>
        </w:rPr>
        <w:t>相比视觉导航</w:t>
      </w:r>
      <w:r>
        <w:rPr>
          <w:rFonts w:hint="eastAsia"/>
        </w:rPr>
        <w:t>分别提高了</w:t>
      </w:r>
      <w:r>
        <w:rPr>
          <w:rFonts w:hint="eastAsia"/>
        </w:rPr>
        <w:t>69.45%</w:t>
      </w:r>
      <w:r>
        <w:rPr>
          <w:rFonts w:hint="eastAsia"/>
        </w:rPr>
        <w:t>、</w:t>
      </w:r>
      <w:r>
        <w:rPr>
          <w:rFonts w:hint="eastAsia"/>
        </w:rPr>
        <w:t>96.05%</w:t>
      </w:r>
      <w:r>
        <w:rPr>
          <w:rFonts w:hint="eastAsia"/>
        </w:rPr>
        <w:t>和</w:t>
      </w:r>
      <w:r>
        <w:rPr>
          <w:rFonts w:hint="eastAsia"/>
        </w:rPr>
        <w:t>85.00%</w:t>
      </w:r>
      <w:r>
        <w:rPr>
          <w:rFonts w:hint="eastAsia"/>
        </w:rPr>
        <w:t>。</w:t>
      </w:r>
      <w:r w:rsidR="006B11FE">
        <w:rPr>
          <w:rFonts w:hint="eastAsia"/>
        </w:rPr>
        <w:t>三种组合导航方法的俯仰和横滚</w:t>
      </w:r>
      <w:r w:rsidR="006B11FE" w:rsidRPr="006B11FE">
        <w:rPr>
          <w:rFonts w:hint="eastAsia"/>
        </w:rPr>
        <w:t>角均保持在</w:t>
      </w:r>
      <w:r w:rsidR="006B11FE" w:rsidRPr="006B11FE">
        <w:rPr>
          <w:rFonts w:hint="eastAsia"/>
        </w:rPr>
        <w:t>0.1</w:t>
      </w:r>
      <w:r w:rsidR="006B11FE" w:rsidRPr="006B11FE">
        <w:t>°</w:t>
      </w:r>
      <w:r w:rsidR="006B11FE" w:rsidRPr="006B11FE">
        <w:rPr>
          <w:rFonts w:hint="eastAsia"/>
        </w:rPr>
        <w:t>以内</w:t>
      </w:r>
      <w:r w:rsidR="0078795F">
        <w:rPr>
          <w:rFonts w:hint="eastAsia"/>
        </w:rPr>
        <w:t>，相比惯性导航均有效改善。由于基于惯导误差方程建立的状态模型的平台失准角中航向角</w:t>
      </w:r>
      <w:r w:rsidR="00F54449">
        <w:rPr>
          <w:rFonts w:hint="eastAsia"/>
        </w:rPr>
        <w:t>分量的可观测度较小，</w:t>
      </w:r>
      <w:r w:rsidR="0078795F">
        <w:rPr>
          <w:rFonts w:hint="eastAsia"/>
        </w:rPr>
        <w:t>通过比较航向角精度</w:t>
      </w:r>
      <w:r w:rsidR="00F54449">
        <w:rPr>
          <w:rFonts w:hint="eastAsia"/>
        </w:rPr>
        <w:t>可表征组合导航的姿态精度。</w:t>
      </w:r>
      <w:r w:rsidR="00F54449" w:rsidRPr="008336B4">
        <w:rPr>
          <w:rFonts w:hint="eastAsia"/>
        </w:rPr>
        <w:t>dQT1-INS/VNS</w:t>
      </w:r>
      <w:r w:rsidR="00F54449">
        <w:rPr>
          <w:rFonts w:hint="eastAsia"/>
        </w:rPr>
        <w:t>、</w:t>
      </w:r>
      <w:r w:rsidR="00F54449">
        <w:rPr>
          <w:rFonts w:hint="eastAsia"/>
        </w:rPr>
        <w:t>dQT2-INS/VNS</w:t>
      </w:r>
      <w:r w:rsidR="00F54449">
        <w:rPr>
          <w:rFonts w:hint="eastAsia"/>
        </w:rPr>
        <w:t>和</w:t>
      </w:r>
      <w:r w:rsidR="00F54449">
        <w:rPr>
          <w:rFonts w:hint="eastAsia"/>
        </w:rPr>
        <w:t>FPc-INS/VNS</w:t>
      </w:r>
      <w:r w:rsidR="00F54449">
        <w:rPr>
          <w:rFonts w:hint="eastAsia"/>
        </w:rPr>
        <w:t>的航向角精度相比惯性导航分别提高了</w:t>
      </w:r>
      <w:r w:rsidR="00F54449">
        <w:rPr>
          <w:rFonts w:hint="eastAsia"/>
        </w:rPr>
        <w:t>71.64%</w:t>
      </w:r>
      <w:r w:rsidR="00F54449">
        <w:rPr>
          <w:rFonts w:hint="eastAsia"/>
        </w:rPr>
        <w:t>、</w:t>
      </w:r>
      <w:r w:rsidR="00F54449">
        <w:rPr>
          <w:rFonts w:hint="eastAsia"/>
        </w:rPr>
        <w:t>88.22%</w:t>
      </w:r>
      <w:r w:rsidR="00F54449">
        <w:rPr>
          <w:rFonts w:hint="eastAsia"/>
        </w:rPr>
        <w:t>和</w:t>
      </w:r>
      <w:r w:rsidR="00F54449">
        <w:rPr>
          <w:rFonts w:hint="eastAsia"/>
        </w:rPr>
        <w:t>4.26%</w:t>
      </w:r>
      <w:r w:rsidR="00F54449">
        <w:rPr>
          <w:rFonts w:hint="eastAsia"/>
        </w:rPr>
        <w:t>。综上，</w:t>
      </w:r>
      <w:r w:rsidR="00F54449" w:rsidRPr="00F54449">
        <w:rPr>
          <w:rFonts w:hint="eastAsia"/>
        </w:rPr>
        <w:t>dQT2-INS/VNS</w:t>
      </w:r>
      <w:r w:rsidR="00F54449" w:rsidRPr="00F54449">
        <w:rPr>
          <w:rFonts w:hint="eastAsia"/>
        </w:rPr>
        <w:t>是三种</w:t>
      </w:r>
      <w:r w:rsidR="00F54449">
        <w:rPr>
          <w:rFonts w:hint="eastAsia"/>
        </w:rPr>
        <w:t>惯性</w:t>
      </w:r>
      <w:r w:rsidR="00F54449">
        <w:rPr>
          <w:rFonts w:hint="eastAsia"/>
        </w:rPr>
        <w:t>/</w:t>
      </w:r>
      <w:r w:rsidR="00F54449">
        <w:rPr>
          <w:rFonts w:hint="eastAsia"/>
        </w:rPr>
        <w:t>视觉组合导航模型中位置和姿态精度提高最有效的。</w:t>
      </w:r>
    </w:p>
    <w:p w:rsidR="00DA3120" w:rsidRPr="00936C09" w:rsidRDefault="00DA3120" w:rsidP="009D2F74">
      <w:pPr>
        <w:pStyle w:val="aff0"/>
      </w:pPr>
      <w:bookmarkStart w:id="372" w:name="_Ref404758815"/>
      <w:bookmarkStart w:id="373" w:name="_Toc405322681"/>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12</w:t>
      </w:r>
      <w:r>
        <w:fldChar w:fldCharType="end"/>
      </w:r>
      <w:bookmarkEnd w:id="372"/>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dQT1</w:t>
      </w:r>
      <w:r w:rsidR="003E2DF8">
        <w:rPr>
          <w:rFonts w:hint="eastAsia"/>
        </w:rPr>
        <w:t>-IV</w:t>
      </w:r>
      <w:r>
        <w:rPr>
          <w:rFonts w:hint="eastAsia"/>
        </w:rPr>
        <w:t>、</w:t>
      </w:r>
      <w:r>
        <w:rPr>
          <w:rFonts w:hint="eastAsia"/>
        </w:rPr>
        <w:t>dQT2</w:t>
      </w:r>
      <w:r w:rsidR="003E2DF8">
        <w:rPr>
          <w:rFonts w:hint="eastAsia"/>
        </w:rPr>
        <w:t>-IV</w:t>
      </w:r>
      <w:r>
        <w:rPr>
          <w:rFonts w:hint="eastAsia"/>
        </w:rPr>
        <w:t>和</w:t>
      </w:r>
      <w:proofErr w:type="spellStart"/>
      <w:r>
        <w:rPr>
          <w:rFonts w:hint="eastAsia"/>
        </w:rPr>
        <w:t>FPc</w:t>
      </w:r>
      <w:proofErr w:type="spellEnd"/>
      <w:r w:rsidR="003E2DF8">
        <w:rPr>
          <w:rFonts w:hint="eastAsia"/>
        </w:rPr>
        <w:t>-IV</w:t>
      </w:r>
      <w:r w:rsidR="003E2DF8">
        <w:rPr>
          <w:rFonts w:hint="eastAsia"/>
        </w:rPr>
        <w:t>最大</w:t>
      </w:r>
      <w:r w:rsidRPr="00936C09">
        <w:t>位置和姿态误差</w:t>
      </w:r>
      <w:bookmarkEnd w:id="373"/>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DA3120" w:rsidRPr="00936C09" w:rsidTr="002A034B">
        <w:trPr>
          <w:cantSplit/>
          <w:trHeight w:val="361"/>
          <w:jc w:val="center"/>
        </w:trPr>
        <w:tc>
          <w:tcPr>
            <w:tcW w:w="2268" w:type="dxa"/>
            <w:vMerge w:val="restart"/>
            <w:tcBorders>
              <w:top w:val="single" w:sz="12" w:space="0" w:color="auto"/>
            </w:tcBorders>
            <w:shd w:val="clear" w:color="auto" w:fill="auto"/>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终点姿态误差</w:t>
            </w:r>
            <w:r w:rsidRPr="00936C09">
              <w:rPr>
                <w:rFonts w:eastAsia="华文楷体"/>
                <w:sz w:val="22"/>
              </w:rPr>
              <w:t>(</w:t>
            </w:r>
            <w:r w:rsidRPr="00A86587">
              <w:rPr>
                <w:rFonts w:eastAsia="华文楷体"/>
                <w:sz w:val="22"/>
              </w:rPr>
              <w:t>°</w:t>
            </w:r>
            <w:r w:rsidRPr="00936C09">
              <w:rPr>
                <w:rFonts w:eastAsia="华文楷体"/>
                <w:sz w:val="22"/>
              </w:rPr>
              <w:t>)</w:t>
            </w:r>
          </w:p>
        </w:tc>
      </w:tr>
      <w:tr w:rsidR="00DA3120" w:rsidRPr="00936C09" w:rsidTr="002A034B">
        <w:trPr>
          <w:cantSplit/>
          <w:trHeight w:val="148"/>
          <w:jc w:val="center"/>
        </w:trPr>
        <w:tc>
          <w:tcPr>
            <w:tcW w:w="2268" w:type="dxa"/>
            <w:vMerge/>
            <w:tcBorders>
              <w:bottom w:val="single" w:sz="4" w:space="0" w:color="auto"/>
            </w:tcBorders>
            <w:shd w:val="clear" w:color="auto" w:fill="auto"/>
            <w:vAlign w:val="center"/>
          </w:tcPr>
          <w:p w:rsidR="00DA3120" w:rsidRPr="00A86587" w:rsidRDefault="00DA3120" w:rsidP="00A86587">
            <w:pPr>
              <w:keepNext/>
              <w:snapToGrid w:val="0"/>
              <w:spacing w:line="240" w:lineRule="auto"/>
              <w:ind w:firstLineChars="0" w:firstLine="0"/>
              <w:jc w:val="center"/>
              <w:rPr>
                <w:rFonts w:eastAsia="华文楷体"/>
                <w:sz w:val="22"/>
              </w:rPr>
            </w:pPr>
          </w:p>
        </w:tc>
        <w:tc>
          <w:tcPr>
            <w:tcW w:w="1134" w:type="dxa"/>
            <w:tcBorders>
              <w:top w:val="single" w:sz="4"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DA3120" w:rsidRPr="00936C09" w:rsidRDefault="00DA3120" w:rsidP="00A86587">
            <w:pPr>
              <w:keepNext/>
              <w:snapToGrid w:val="0"/>
              <w:spacing w:line="240" w:lineRule="auto"/>
              <w:ind w:firstLineChars="0" w:firstLine="0"/>
              <w:jc w:val="center"/>
              <w:rPr>
                <w:rFonts w:eastAsia="华文楷体"/>
                <w:sz w:val="22"/>
              </w:rPr>
            </w:pPr>
            <w:r w:rsidRPr="00936C09">
              <w:rPr>
                <w:rFonts w:eastAsia="华文楷体"/>
                <w:sz w:val="22"/>
              </w:rPr>
              <w:t>航向</w:t>
            </w:r>
          </w:p>
        </w:tc>
      </w:tr>
      <w:tr w:rsidR="003E2DF8" w:rsidRPr="00936C09" w:rsidTr="002A034B">
        <w:trPr>
          <w:cantSplit/>
          <w:trHeight w:val="493"/>
          <w:jc w:val="center"/>
        </w:trPr>
        <w:tc>
          <w:tcPr>
            <w:tcW w:w="2268" w:type="dxa"/>
            <w:tcBorders>
              <w:top w:val="single" w:sz="4" w:space="0" w:color="auto"/>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2.445</w:t>
            </w:r>
            <w:r>
              <w:rPr>
                <w:rFonts w:eastAsia="华文楷体" w:hint="eastAsia"/>
                <w:sz w:val="22"/>
              </w:rPr>
              <w:t>1</w:t>
            </w:r>
          </w:p>
        </w:tc>
      </w:tr>
      <w:tr w:rsidR="003E2DF8" w:rsidRPr="00936C09" w:rsidTr="002A034B">
        <w:trPr>
          <w:cantSplit/>
          <w:trHeight w:val="383"/>
          <w:jc w:val="center"/>
        </w:trPr>
        <w:tc>
          <w:tcPr>
            <w:tcW w:w="2268"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3.538</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3.0388</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-9.1869</w:t>
            </w:r>
          </w:p>
        </w:tc>
      </w:tr>
      <w:tr w:rsidR="003E2DF8" w:rsidRPr="00936C09" w:rsidTr="002A034B">
        <w:trPr>
          <w:cantSplit/>
          <w:trHeight w:val="493"/>
          <w:jc w:val="center"/>
        </w:trPr>
        <w:tc>
          <w:tcPr>
            <w:tcW w:w="2268"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dQT1-INS/VNS</w:t>
            </w:r>
          </w:p>
        </w:tc>
        <w:tc>
          <w:tcPr>
            <w:tcW w:w="1134" w:type="dxa"/>
            <w:tcBorders>
              <w:top w:val="nil"/>
              <w:bottom w:val="nil"/>
            </w:tcBorders>
            <w:vAlign w:val="center"/>
          </w:tcPr>
          <w:p w:rsidR="003E2DF8" w:rsidRPr="00936C09" w:rsidRDefault="003E2DF8" w:rsidP="00A86587">
            <w:pPr>
              <w:snapToGrid w:val="0"/>
              <w:spacing w:line="240" w:lineRule="auto"/>
              <w:ind w:firstLineChars="0" w:firstLine="0"/>
              <w:jc w:val="center"/>
              <w:rPr>
                <w:rFonts w:eastAsia="华文楷体"/>
                <w:sz w:val="22"/>
              </w:rPr>
            </w:pPr>
            <w:r w:rsidRPr="00DD1E4C">
              <w:rPr>
                <w:rFonts w:eastAsia="华文楷体"/>
                <w:sz w:val="22"/>
              </w:rPr>
              <w:t>2.1701</w:t>
            </w:r>
          </w:p>
        </w:tc>
        <w:tc>
          <w:tcPr>
            <w:tcW w:w="1134" w:type="dxa"/>
            <w:tcBorders>
              <w:top w:val="nil"/>
              <w:bottom w:val="nil"/>
            </w:tcBorders>
            <w:shd w:val="clear" w:color="auto" w:fill="auto"/>
            <w:vAlign w:val="center"/>
          </w:tcPr>
          <w:p w:rsidR="003E2DF8" w:rsidRPr="00936C09" w:rsidRDefault="003E2DF8" w:rsidP="00A86587">
            <w:pPr>
              <w:snapToGrid w:val="0"/>
              <w:spacing w:line="240" w:lineRule="auto"/>
              <w:ind w:firstLineChars="0" w:firstLine="0"/>
              <w:jc w:val="center"/>
              <w:rPr>
                <w:rFonts w:eastAsia="华文楷体"/>
                <w:sz w:val="22"/>
              </w:rPr>
            </w:pPr>
            <w:r w:rsidRPr="00DD1E4C">
              <w:rPr>
                <w:rFonts w:eastAsia="华文楷体"/>
                <w:sz w:val="22"/>
              </w:rPr>
              <w:t>1.0708</w:t>
            </w:r>
          </w:p>
        </w:tc>
        <w:tc>
          <w:tcPr>
            <w:tcW w:w="1178" w:type="dxa"/>
            <w:tcBorders>
              <w:top w:val="nil"/>
              <w:bottom w:val="nil"/>
            </w:tcBorders>
            <w:vAlign w:val="center"/>
          </w:tcPr>
          <w:p w:rsidR="003E2DF8" w:rsidRPr="00936C09" w:rsidRDefault="003E2DF8" w:rsidP="00A86587">
            <w:pPr>
              <w:snapToGrid w:val="0"/>
              <w:spacing w:line="240" w:lineRule="auto"/>
              <w:ind w:firstLineChars="0" w:firstLine="0"/>
              <w:jc w:val="center"/>
              <w:rPr>
                <w:rFonts w:eastAsia="华文楷体"/>
                <w:sz w:val="22"/>
              </w:rPr>
            </w:pPr>
            <w:r>
              <w:rPr>
                <w:rFonts w:eastAsia="华文楷体"/>
                <w:sz w:val="22"/>
              </w:rPr>
              <w:t>0.015</w:t>
            </w:r>
            <w:r>
              <w:rPr>
                <w:rFonts w:eastAsia="华文楷体" w:hint="eastAsia"/>
                <w:sz w:val="22"/>
              </w:rPr>
              <w:t>4</w:t>
            </w:r>
          </w:p>
        </w:tc>
        <w:tc>
          <w:tcPr>
            <w:tcW w:w="1178" w:type="dxa"/>
            <w:tcBorders>
              <w:top w:val="nil"/>
              <w:bottom w:val="nil"/>
            </w:tcBorders>
            <w:vAlign w:val="center"/>
          </w:tcPr>
          <w:p w:rsidR="003E2DF8" w:rsidRPr="00936C09" w:rsidRDefault="003E2DF8" w:rsidP="00A86587">
            <w:pPr>
              <w:snapToGrid w:val="0"/>
              <w:spacing w:line="240" w:lineRule="auto"/>
              <w:ind w:firstLineChars="0" w:firstLine="0"/>
              <w:jc w:val="center"/>
              <w:rPr>
                <w:rFonts w:eastAsia="华文楷体"/>
                <w:sz w:val="22"/>
              </w:rPr>
            </w:pPr>
            <w:r>
              <w:rPr>
                <w:rFonts w:eastAsia="华文楷体"/>
                <w:sz w:val="22"/>
              </w:rPr>
              <w:t>0.017</w:t>
            </w:r>
            <w:r>
              <w:rPr>
                <w:rFonts w:eastAsia="华文楷体" w:hint="eastAsia"/>
                <w:sz w:val="22"/>
              </w:rPr>
              <w:t>7</w:t>
            </w:r>
          </w:p>
        </w:tc>
        <w:tc>
          <w:tcPr>
            <w:tcW w:w="1178" w:type="dxa"/>
            <w:tcBorders>
              <w:top w:val="nil"/>
              <w:bottom w:val="nil"/>
            </w:tcBorders>
            <w:vAlign w:val="center"/>
          </w:tcPr>
          <w:p w:rsidR="003E2DF8" w:rsidRPr="00936C09" w:rsidRDefault="003E2DF8" w:rsidP="00A86587">
            <w:pPr>
              <w:snapToGrid w:val="0"/>
              <w:spacing w:line="240" w:lineRule="auto"/>
              <w:ind w:firstLineChars="0" w:firstLine="0"/>
              <w:jc w:val="center"/>
              <w:rPr>
                <w:rFonts w:eastAsia="华文楷体"/>
                <w:sz w:val="22"/>
              </w:rPr>
            </w:pPr>
            <w:r>
              <w:rPr>
                <w:rFonts w:eastAsia="华文楷体"/>
                <w:sz w:val="22"/>
              </w:rPr>
              <w:t>2.107</w:t>
            </w:r>
            <w:r>
              <w:rPr>
                <w:rFonts w:eastAsia="华文楷体" w:hint="eastAsia"/>
                <w:sz w:val="22"/>
              </w:rPr>
              <w:t>7</w:t>
            </w:r>
          </w:p>
        </w:tc>
      </w:tr>
      <w:tr w:rsidR="003E2DF8" w:rsidRPr="00936C09" w:rsidTr="00DA3120">
        <w:trPr>
          <w:cantSplit/>
          <w:trHeight w:val="493"/>
          <w:jc w:val="center"/>
        </w:trPr>
        <w:tc>
          <w:tcPr>
            <w:tcW w:w="2268"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hint="eastAsia"/>
                <w:sz w:val="22"/>
              </w:rPr>
              <w:t>dQT2-INS/VNS</w:t>
            </w:r>
          </w:p>
        </w:tc>
        <w:tc>
          <w:tcPr>
            <w:tcW w:w="1134"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1.1722</w:t>
            </w:r>
          </w:p>
        </w:tc>
        <w:tc>
          <w:tcPr>
            <w:tcW w:w="1134" w:type="dxa"/>
            <w:tcBorders>
              <w:top w:val="nil"/>
              <w:bottom w:val="nil"/>
            </w:tcBorders>
            <w:shd w:val="clear" w:color="auto" w:fill="auto"/>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0.578</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0.0</w:t>
            </w:r>
            <w:r>
              <w:rPr>
                <w:rFonts w:eastAsia="华文楷体" w:hint="eastAsia"/>
                <w:sz w:val="22"/>
              </w:rPr>
              <w:t>2</w:t>
            </w:r>
            <w:r>
              <w:rPr>
                <w:rFonts w:eastAsia="华文楷体"/>
                <w:sz w:val="22"/>
              </w:rPr>
              <w:t>5</w:t>
            </w:r>
            <w:r>
              <w:rPr>
                <w:rFonts w:eastAsia="华文楷体" w:hint="eastAsia"/>
                <w:sz w:val="22"/>
              </w:rPr>
              <w:t>5</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Pr>
                <w:rFonts w:eastAsia="华文楷体"/>
                <w:sz w:val="22"/>
              </w:rPr>
              <w:t>0.0</w:t>
            </w:r>
            <w:r>
              <w:rPr>
                <w:rFonts w:eastAsia="华文楷体" w:hint="eastAsia"/>
                <w:sz w:val="22"/>
              </w:rPr>
              <w:t>4</w:t>
            </w:r>
            <w:r>
              <w:rPr>
                <w:rFonts w:eastAsia="华文楷体"/>
                <w:sz w:val="22"/>
              </w:rPr>
              <w:t>6</w:t>
            </w:r>
            <w:r>
              <w:rPr>
                <w:rFonts w:eastAsia="华文楷体" w:hint="eastAsia"/>
                <w:sz w:val="22"/>
              </w:rPr>
              <w:t>8</w:t>
            </w:r>
          </w:p>
        </w:tc>
        <w:tc>
          <w:tcPr>
            <w:tcW w:w="1178" w:type="dxa"/>
            <w:tcBorders>
              <w:top w:val="nil"/>
              <w:bottom w:val="nil"/>
            </w:tcBorders>
            <w:vAlign w:val="center"/>
          </w:tcPr>
          <w:p w:rsidR="003E2DF8" w:rsidRPr="00936C09" w:rsidRDefault="003E2DF8" w:rsidP="00A86587">
            <w:pPr>
              <w:keepNext/>
              <w:snapToGrid w:val="0"/>
              <w:spacing w:line="240" w:lineRule="auto"/>
              <w:ind w:firstLineChars="0" w:firstLine="0"/>
              <w:jc w:val="center"/>
              <w:rPr>
                <w:rFonts w:eastAsia="华文楷体"/>
                <w:sz w:val="22"/>
              </w:rPr>
            </w:pPr>
            <w:r w:rsidRPr="00782D52">
              <w:rPr>
                <w:rFonts w:eastAsia="华文楷体"/>
                <w:sz w:val="22"/>
              </w:rPr>
              <w:t>1.1848</w:t>
            </w:r>
          </w:p>
        </w:tc>
      </w:tr>
      <w:tr w:rsidR="00DA3120" w:rsidRPr="00936C09" w:rsidTr="002A034B">
        <w:trPr>
          <w:cantSplit/>
          <w:trHeight w:val="493"/>
          <w:jc w:val="center"/>
        </w:trPr>
        <w:tc>
          <w:tcPr>
            <w:tcW w:w="2268" w:type="dxa"/>
            <w:tcBorders>
              <w:top w:val="nil"/>
              <w:bottom w:val="single" w:sz="12" w:space="0" w:color="auto"/>
            </w:tcBorders>
            <w:shd w:val="clear" w:color="auto" w:fill="auto"/>
            <w:vAlign w:val="center"/>
          </w:tcPr>
          <w:p w:rsidR="00DA3120" w:rsidRDefault="00DA3120" w:rsidP="00F87747">
            <w:pPr>
              <w:snapToGrid w:val="0"/>
              <w:spacing w:line="240" w:lineRule="auto"/>
              <w:ind w:firstLineChars="0" w:firstLine="0"/>
              <w:jc w:val="center"/>
              <w:rPr>
                <w:rFonts w:eastAsia="华文楷体"/>
                <w:sz w:val="22"/>
              </w:rPr>
            </w:pPr>
            <w:bookmarkStart w:id="374" w:name="OLE_LINK2"/>
            <w:bookmarkStart w:id="375" w:name="OLE_LINK12"/>
            <w:r>
              <w:rPr>
                <w:rFonts w:eastAsia="华文楷体" w:hint="eastAsia"/>
                <w:sz w:val="22"/>
              </w:rPr>
              <w:t>FPc-INS/VNS</w:t>
            </w:r>
            <w:bookmarkEnd w:id="374"/>
            <w:bookmarkEnd w:id="375"/>
          </w:p>
        </w:tc>
        <w:tc>
          <w:tcPr>
            <w:tcW w:w="1134" w:type="dxa"/>
            <w:tcBorders>
              <w:top w:val="nil"/>
              <w:bottom w:val="single" w:sz="12" w:space="0" w:color="auto"/>
            </w:tcBorders>
            <w:vAlign w:val="center"/>
          </w:tcPr>
          <w:p w:rsidR="00DA3120" w:rsidRPr="00936C09" w:rsidRDefault="00A86587" w:rsidP="00F87747">
            <w:pPr>
              <w:snapToGrid w:val="0"/>
              <w:spacing w:line="240" w:lineRule="auto"/>
              <w:ind w:firstLineChars="0" w:firstLine="0"/>
              <w:jc w:val="center"/>
              <w:rPr>
                <w:rFonts w:eastAsia="华文楷体"/>
                <w:sz w:val="22"/>
              </w:rPr>
            </w:pPr>
            <w:r w:rsidRPr="00A86587">
              <w:rPr>
                <w:rFonts w:eastAsia="华文楷体"/>
                <w:sz w:val="22"/>
              </w:rPr>
              <w:t>1.9171</w:t>
            </w:r>
          </w:p>
        </w:tc>
        <w:tc>
          <w:tcPr>
            <w:tcW w:w="1134" w:type="dxa"/>
            <w:tcBorders>
              <w:top w:val="nil"/>
              <w:bottom w:val="single" w:sz="12" w:space="0" w:color="auto"/>
            </w:tcBorders>
            <w:shd w:val="clear" w:color="auto" w:fill="auto"/>
            <w:vAlign w:val="center"/>
          </w:tcPr>
          <w:p w:rsidR="00DA3120" w:rsidRPr="00936C09" w:rsidRDefault="00A86587" w:rsidP="00F87747">
            <w:pPr>
              <w:snapToGrid w:val="0"/>
              <w:spacing w:line="240" w:lineRule="auto"/>
              <w:ind w:firstLineChars="0" w:firstLine="0"/>
              <w:jc w:val="center"/>
              <w:rPr>
                <w:rFonts w:eastAsia="华文楷体"/>
                <w:sz w:val="22"/>
              </w:rPr>
            </w:pPr>
            <w:r>
              <w:rPr>
                <w:rFonts w:eastAsia="华文楷体"/>
                <w:sz w:val="22"/>
              </w:rPr>
              <w:t>0.94</w:t>
            </w:r>
            <w:r>
              <w:rPr>
                <w:rFonts w:eastAsia="华文楷体" w:hint="eastAsia"/>
                <w:sz w:val="22"/>
              </w:rPr>
              <w:t>60</w:t>
            </w:r>
          </w:p>
        </w:tc>
        <w:tc>
          <w:tcPr>
            <w:tcW w:w="1178" w:type="dxa"/>
            <w:tcBorders>
              <w:top w:val="nil"/>
              <w:bottom w:val="single" w:sz="12" w:space="0" w:color="auto"/>
            </w:tcBorders>
            <w:vAlign w:val="center"/>
          </w:tcPr>
          <w:p w:rsidR="00DA3120" w:rsidRPr="00936C09" w:rsidRDefault="00A86587" w:rsidP="00F87747">
            <w:pPr>
              <w:snapToGrid w:val="0"/>
              <w:spacing w:line="240" w:lineRule="auto"/>
              <w:ind w:firstLineChars="0" w:firstLine="0"/>
              <w:jc w:val="center"/>
              <w:rPr>
                <w:rFonts w:eastAsia="华文楷体"/>
                <w:sz w:val="22"/>
              </w:rPr>
            </w:pPr>
            <w:r>
              <w:rPr>
                <w:rFonts w:eastAsia="华文楷体"/>
                <w:sz w:val="22"/>
              </w:rPr>
              <w:t>0.0341</w:t>
            </w:r>
          </w:p>
        </w:tc>
        <w:tc>
          <w:tcPr>
            <w:tcW w:w="1178" w:type="dxa"/>
            <w:tcBorders>
              <w:top w:val="nil"/>
              <w:bottom w:val="single" w:sz="12" w:space="0" w:color="auto"/>
            </w:tcBorders>
            <w:vAlign w:val="center"/>
          </w:tcPr>
          <w:p w:rsidR="00DA3120" w:rsidRPr="00936C09" w:rsidRDefault="00A86587" w:rsidP="00F87747">
            <w:pPr>
              <w:snapToGrid w:val="0"/>
              <w:spacing w:line="240" w:lineRule="auto"/>
              <w:ind w:firstLineChars="0" w:firstLine="0"/>
              <w:jc w:val="center"/>
              <w:rPr>
                <w:rFonts w:eastAsia="华文楷体"/>
                <w:sz w:val="22"/>
              </w:rPr>
            </w:pPr>
            <w:r>
              <w:rPr>
                <w:rFonts w:eastAsia="华文楷体"/>
                <w:sz w:val="22"/>
              </w:rPr>
              <w:t>0.024</w:t>
            </w:r>
            <w:r>
              <w:rPr>
                <w:rFonts w:eastAsia="华文楷体" w:hint="eastAsia"/>
                <w:sz w:val="22"/>
              </w:rPr>
              <w:t>6</w:t>
            </w:r>
          </w:p>
        </w:tc>
        <w:tc>
          <w:tcPr>
            <w:tcW w:w="1178" w:type="dxa"/>
            <w:tcBorders>
              <w:top w:val="nil"/>
              <w:bottom w:val="single" w:sz="12" w:space="0" w:color="auto"/>
            </w:tcBorders>
            <w:vAlign w:val="center"/>
          </w:tcPr>
          <w:p w:rsidR="00DA3120" w:rsidRPr="00936C09" w:rsidRDefault="00A86587" w:rsidP="00F87747">
            <w:pPr>
              <w:snapToGrid w:val="0"/>
              <w:spacing w:line="240" w:lineRule="auto"/>
              <w:ind w:firstLineChars="0" w:firstLine="0"/>
              <w:jc w:val="center"/>
              <w:rPr>
                <w:rFonts w:eastAsia="华文楷体"/>
                <w:sz w:val="22"/>
              </w:rPr>
            </w:pPr>
            <w:r w:rsidRPr="00A86587">
              <w:rPr>
                <w:rFonts w:eastAsia="华文楷体"/>
                <w:sz w:val="22"/>
              </w:rPr>
              <w:t>1.8249</w:t>
            </w:r>
          </w:p>
        </w:tc>
      </w:tr>
    </w:tbl>
    <w:p w:rsidR="003E2DF8" w:rsidRPr="00936C09" w:rsidRDefault="003E2DF8" w:rsidP="003E2DF8">
      <w:pPr>
        <w:pStyle w:val="aff0"/>
      </w:pPr>
      <w:bookmarkStart w:id="376" w:name="_Toc405322682"/>
      <w:bookmarkStart w:id="377" w:name="_Toc404697784"/>
      <w:bookmarkStart w:id="378" w:name="_Toc404697842"/>
      <w:bookmarkStart w:id="379" w:name="_Toc404874261"/>
      <w:bookmarkStart w:id="380" w:name="_Toc404879662"/>
      <w:bookmarkStart w:id="381" w:name="_Toc404697805"/>
      <w:bookmarkStart w:id="382" w:name="_Toc404697863"/>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13</w:t>
      </w:r>
      <w:r>
        <w:fldChar w:fldCharType="end"/>
      </w:r>
      <w:r>
        <w:rPr>
          <w:rFonts w:hint="eastAsia"/>
        </w:rPr>
        <w:t xml:space="preserve"> </w:t>
      </w:r>
      <w:r>
        <w:rPr>
          <w:rFonts w:hint="eastAsia"/>
        </w:rPr>
        <w:t>月面</w:t>
      </w:r>
      <w:r>
        <w:t>仿真</w:t>
      </w:r>
      <w:r>
        <w:rPr>
          <w:rFonts w:hint="eastAsia"/>
        </w:rPr>
        <w:t>SINS</w:t>
      </w:r>
      <w:r>
        <w:rPr>
          <w:rFonts w:hint="eastAsia"/>
        </w:rPr>
        <w:t>、</w:t>
      </w:r>
      <w:r>
        <w:rPr>
          <w:rFonts w:hint="eastAsia"/>
        </w:rPr>
        <w:t>VNS</w:t>
      </w:r>
      <w:r>
        <w:rPr>
          <w:rFonts w:hint="eastAsia"/>
        </w:rPr>
        <w:t>、</w:t>
      </w:r>
      <w:r>
        <w:rPr>
          <w:rFonts w:hint="eastAsia"/>
        </w:rPr>
        <w:t>dQT1-IV</w:t>
      </w:r>
      <w:r>
        <w:rPr>
          <w:rFonts w:hint="eastAsia"/>
        </w:rPr>
        <w:t>、</w:t>
      </w:r>
      <w:r>
        <w:rPr>
          <w:rFonts w:hint="eastAsia"/>
        </w:rPr>
        <w:t>dQT2-IV</w:t>
      </w:r>
      <w:r>
        <w:rPr>
          <w:rFonts w:hint="eastAsia"/>
        </w:rPr>
        <w:t>和</w:t>
      </w:r>
      <w:proofErr w:type="spellStart"/>
      <w:r>
        <w:rPr>
          <w:rFonts w:hint="eastAsia"/>
        </w:rPr>
        <w:t>FPc</w:t>
      </w:r>
      <w:proofErr w:type="spellEnd"/>
      <w:r>
        <w:rPr>
          <w:rFonts w:hint="eastAsia"/>
        </w:rPr>
        <w:t>-IV</w:t>
      </w:r>
      <w:r>
        <w:rPr>
          <w:rFonts w:hint="eastAsia"/>
        </w:rPr>
        <w:t>终点</w:t>
      </w:r>
      <w:r w:rsidRPr="00936C09">
        <w:t>位置和姿态误差</w:t>
      </w:r>
      <w:bookmarkEnd w:id="376"/>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3E2DF8" w:rsidRPr="00A86587" w:rsidTr="00A86587">
        <w:trPr>
          <w:cantSplit/>
          <w:trHeight w:val="361"/>
          <w:jc w:val="center"/>
        </w:trPr>
        <w:tc>
          <w:tcPr>
            <w:tcW w:w="2268" w:type="dxa"/>
            <w:vMerge w:val="restart"/>
            <w:tcBorders>
              <w:top w:val="single" w:sz="12" w:space="0" w:color="auto"/>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导航方法</w:t>
            </w:r>
          </w:p>
        </w:tc>
        <w:tc>
          <w:tcPr>
            <w:tcW w:w="2268" w:type="dxa"/>
            <w:gridSpan w:val="2"/>
            <w:tcBorders>
              <w:top w:val="single" w:sz="12"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终点位置误差</w:t>
            </w:r>
          </w:p>
        </w:tc>
        <w:tc>
          <w:tcPr>
            <w:tcW w:w="3534" w:type="dxa"/>
            <w:gridSpan w:val="3"/>
            <w:tcBorders>
              <w:top w:val="single" w:sz="12"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终点姿态误差</w:t>
            </w:r>
            <w:r w:rsidRPr="00A86587">
              <w:rPr>
                <w:rFonts w:eastAsia="华文楷体"/>
                <w:sz w:val="22"/>
              </w:rPr>
              <w:t>(</w:t>
            </w:r>
            <w:r w:rsidRPr="00A86587">
              <w:rPr>
                <w:rFonts w:eastAsia="华文楷体"/>
                <w:kern w:val="0"/>
                <w:sz w:val="22"/>
              </w:rPr>
              <w:t>°</w:t>
            </w:r>
            <w:r w:rsidRPr="00A86587">
              <w:rPr>
                <w:rFonts w:eastAsia="华文楷体"/>
                <w:sz w:val="22"/>
              </w:rPr>
              <w:t>)</w:t>
            </w:r>
          </w:p>
        </w:tc>
      </w:tr>
      <w:tr w:rsidR="003E2DF8" w:rsidRPr="00A86587" w:rsidTr="00A86587">
        <w:trPr>
          <w:cantSplit/>
          <w:trHeight w:val="148"/>
          <w:jc w:val="center"/>
        </w:trPr>
        <w:tc>
          <w:tcPr>
            <w:tcW w:w="2268" w:type="dxa"/>
            <w:vMerge/>
            <w:tcBorders>
              <w:bottom w:val="single" w:sz="4" w:space="0" w:color="auto"/>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position w:val="-6"/>
                <w:sz w:val="22"/>
              </w:rPr>
            </w:pPr>
          </w:p>
        </w:tc>
        <w:tc>
          <w:tcPr>
            <w:tcW w:w="1134" w:type="dxa"/>
            <w:tcBorders>
              <w:top w:val="single" w:sz="4"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误差绝对值</w:t>
            </w:r>
            <w:r w:rsidRPr="00A86587">
              <w:rPr>
                <w:rFonts w:eastAsia="华文楷体"/>
                <w:sz w:val="22"/>
              </w:rPr>
              <w:t>(m)</w:t>
            </w:r>
          </w:p>
        </w:tc>
        <w:tc>
          <w:tcPr>
            <w:tcW w:w="1134" w:type="dxa"/>
            <w:tcBorders>
              <w:top w:val="single" w:sz="4" w:space="0" w:color="auto"/>
              <w:bottom w:val="single" w:sz="4" w:space="0" w:color="auto"/>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百分比</w:t>
            </w:r>
            <w:r w:rsidRPr="00A86587">
              <w:rPr>
                <w:rFonts w:eastAsia="华文楷体"/>
                <w:sz w:val="22"/>
              </w:rPr>
              <w:t>(%)</w:t>
            </w:r>
          </w:p>
        </w:tc>
        <w:tc>
          <w:tcPr>
            <w:tcW w:w="1178" w:type="dxa"/>
            <w:tcBorders>
              <w:top w:val="single" w:sz="4"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俯仰</w:t>
            </w:r>
          </w:p>
        </w:tc>
        <w:tc>
          <w:tcPr>
            <w:tcW w:w="1178" w:type="dxa"/>
            <w:tcBorders>
              <w:top w:val="single" w:sz="4"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横滚</w:t>
            </w:r>
          </w:p>
        </w:tc>
        <w:tc>
          <w:tcPr>
            <w:tcW w:w="1178" w:type="dxa"/>
            <w:tcBorders>
              <w:top w:val="single" w:sz="4" w:space="0" w:color="auto"/>
              <w:bottom w:val="single" w:sz="4" w:space="0" w:color="auto"/>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航向</w:t>
            </w:r>
          </w:p>
        </w:tc>
      </w:tr>
      <w:tr w:rsidR="003E2DF8" w:rsidRPr="00A86587" w:rsidTr="00A86587">
        <w:trPr>
          <w:cantSplit/>
          <w:trHeight w:val="397"/>
          <w:jc w:val="center"/>
        </w:trPr>
        <w:tc>
          <w:tcPr>
            <w:tcW w:w="2268" w:type="dxa"/>
            <w:tcBorders>
              <w:top w:val="single" w:sz="4" w:space="0" w:color="auto"/>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SINS</w:t>
            </w:r>
          </w:p>
        </w:tc>
        <w:tc>
          <w:tcPr>
            <w:tcW w:w="1134" w:type="dxa"/>
            <w:tcBorders>
              <w:top w:val="single" w:sz="4" w:space="0" w:color="auto"/>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27617</w:t>
            </w:r>
          </w:p>
        </w:tc>
        <w:tc>
          <w:tcPr>
            <w:tcW w:w="1134" w:type="dxa"/>
            <w:tcBorders>
              <w:top w:val="single" w:sz="4" w:space="0" w:color="auto"/>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13527</w:t>
            </w:r>
          </w:p>
        </w:tc>
        <w:tc>
          <w:tcPr>
            <w:tcW w:w="1178" w:type="dxa"/>
            <w:tcBorders>
              <w:top w:val="single" w:sz="4" w:space="0" w:color="auto"/>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0.7878</w:t>
            </w:r>
          </w:p>
        </w:tc>
        <w:tc>
          <w:tcPr>
            <w:tcW w:w="1178" w:type="dxa"/>
            <w:tcBorders>
              <w:top w:val="single" w:sz="4" w:space="0" w:color="auto"/>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0.7737</w:t>
            </w:r>
          </w:p>
        </w:tc>
        <w:tc>
          <w:tcPr>
            <w:tcW w:w="1178" w:type="dxa"/>
            <w:tcBorders>
              <w:top w:val="single" w:sz="4" w:space="0" w:color="auto"/>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2.4451</w:t>
            </w:r>
          </w:p>
        </w:tc>
      </w:tr>
      <w:tr w:rsidR="003E2DF8" w:rsidRPr="00A86587" w:rsidTr="00A86587">
        <w:trPr>
          <w:cantSplit/>
          <w:trHeight w:val="397"/>
          <w:jc w:val="center"/>
        </w:trPr>
        <w:tc>
          <w:tcPr>
            <w:tcW w:w="2268"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VNS</w:t>
            </w:r>
          </w:p>
        </w:tc>
        <w:tc>
          <w:tcPr>
            <w:tcW w:w="1134"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7.2234</w:t>
            </w:r>
          </w:p>
        </w:tc>
        <w:tc>
          <w:tcPr>
            <w:tcW w:w="1134"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3.538</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2.8962</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1.1659</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-8.6868</w:t>
            </w:r>
          </w:p>
        </w:tc>
      </w:tr>
      <w:tr w:rsidR="003E2DF8" w:rsidRPr="00A86587" w:rsidTr="00A86587">
        <w:trPr>
          <w:cantSplit/>
          <w:trHeight w:val="397"/>
          <w:jc w:val="center"/>
        </w:trPr>
        <w:tc>
          <w:tcPr>
            <w:tcW w:w="2268"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dQT1-INS/VNS</w:t>
            </w:r>
          </w:p>
        </w:tc>
        <w:tc>
          <w:tcPr>
            <w:tcW w:w="1134" w:type="dxa"/>
            <w:tcBorders>
              <w:top w:val="nil"/>
              <w:bottom w:val="nil"/>
            </w:tcBorders>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2.1701</w:t>
            </w:r>
          </w:p>
        </w:tc>
        <w:tc>
          <w:tcPr>
            <w:tcW w:w="1134" w:type="dxa"/>
            <w:tcBorders>
              <w:top w:val="nil"/>
              <w:bottom w:val="nil"/>
            </w:tcBorders>
            <w:shd w:val="clear" w:color="auto" w:fill="auto"/>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1.0708</w:t>
            </w:r>
          </w:p>
        </w:tc>
        <w:tc>
          <w:tcPr>
            <w:tcW w:w="1178" w:type="dxa"/>
            <w:tcBorders>
              <w:top w:val="nil"/>
              <w:bottom w:val="nil"/>
            </w:tcBorders>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-0.0005</w:t>
            </w:r>
          </w:p>
        </w:tc>
        <w:tc>
          <w:tcPr>
            <w:tcW w:w="1178" w:type="dxa"/>
            <w:tcBorders>
              <w:top w:val="nil"/>
              <w:bottom w:val="nil"/>
            </w:tcBorders>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0.0136</w:t>
            </w:r>
          </w:p>
        </w:tc>
        <w:tc>
          <w:tcPr>
            <w:tcW w:w="1178" w:type="dxa"/>
            <w:tcBorders>
              <w:top w:val="nil"/>
              <w:bottom w:val="nil"/>
            </w:tcBorders>
            <w:vAlign w:val="center"/>
          </w:tcPr>
          <w:p w:rsidR="003E2DF8" w:rsidRPr="00A86587" w:rsidRDefault="003E2DF8" w:rsidP="00A86587">
            <w:pPr>
              <w:spacing w:line="240" w:lineRule="auto"/>
              <w:ind w:firstLineChars="0" w:firstLine="0"/>
              <w:jc w:val="center"/>
              <w:rPr>
                <w:rFonts w:eastAsia="华文楷体"/>
                <w:sz w:val="22"/>
              </w:rPr>
            </w:pPr>
            <w:r w:rsidRPr="00A86587">
              <w:rPr>
                <w:rFonts w:eastAsia="华文楷体"/>
                <w:sz w:val="22"/>
              </w:rPr>
              <w:t>2.0128</w:t>
            </w:r>
          </w:p>
        </w:tc>
      </w:tr>
      <w:tr w:rsidR="003E2DF8" w:rsidRPr="00A86587" w:rsidTr="00A86587">
        <w:trPr>
          <w:cantSplit/>
          <w:trHeight w:val="397"/>
          <w:jc w:val="center"/>
        </w:trPr>
        <w:tc>
          <w:tcPr>
            <w:tcW w:w="2268"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dQT2-INS/VNS</w:t>
            </w:r>
          </w:p>
        </w:tc>
        <w:tc>
          <w:tcPr>
            <w:tcW w:w="1134"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1.1722</w:t>
            </w:r>
          </w:p>
        </w:tc>
        <w:tc>
          <w:tcPr>
            <w:tcW w:w="1134" w:type="dxa"/>
            <w:tcBorders>
              <w:top w:val="nil"/>
              <w:bottom w:val="nil"/>
            </w:tcBorders>
            <w:shd w:val="clear" w:color="auto" w:fill="auto"/>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0.578</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-0.0013</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0.0143</w:t>
            </w:r>
          </w:p>
        </w:tc>
        <w:tc>
          <w:tcPr>
            <w:tcW w:w="1178" w:type="dxa"/>
            <w:tcBorders>
              <w:top w:val="nil"/>
              <w:bottom w:val="nil"/>
            </w:tcBorders>
            <w:vAlign w:val="center"/>
          </w:tcPr>
          <w:p w:rsidR="003E2DF8" w:rsidRPr="00A86587" w:rsidRDefault="003E2DF8" w:rsidP="00A86587">
            <w:pPr>
              <w:keepNext/>
              <w:snapToGrid w:val="0"/>
              <w:spacing w:line="240" w:lineRule="auto"/>
              <w:ind w:firstLineChars="0" w:firstLine="0"/>
              <w:jc w:val="center"/>
              <w:rPr>
                <w:rFonts w:eastAsia="华文楷体"/>
                <w:sz w:val="22"/>
              </w:rPr>
            </w:pPr>
            <w:r w:rsidRPr="00A86587">
              <w:rPr>
                <w:rFonts w:eastAsia="华文楷体"/>
                <w:sz w:val="22"/>
              </w:rPr>
              <w:t>1.1767</w:t>
            </w:r>
          </w:p>
        </w:tc>
      </w:tr>
      <w:tr w:rsidR="00A86587" w:rsidRPr="00A86587" w:rsidTr="00A86587">
        <w:trPr>
          <w:cantSplit/>
          <w:trHeight w:val="397"/>
          <w:jc w:val="center"/>
        </w:trPr>
        <w:tc>
          <w:tcPr>
            <w:tcW w:w="2268" w:type="dxa"/>
            <w:tcBorders>
              <w:top w:val="nil"/>
              <w:bottom w:val="single" w:sz="12" w:space="0" w:color="auto"/>
            </w:tcBorders>
            <w:shd w:val="clear" w:color="auto" w:fill="auto"/>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FPc-INS/VNS</w:t>
            </w:r>
          </w:p>
        </w:tc>
        <w:tc>
          <w:tcPr>
            <w:tcW w:w="1134" w:type="dxa"/>
            <w:tcBorders>
              <w:top w:val="nil"/>
              <w:bottom w:val="single" w:sz="12" w:space="0" w:color="auto"/>
            </w:tcBorders>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1.9171</w:t>
            </w:r>
          </w:p>
        </w:tc>
        <w:tc>
          <w:tcPr>
            <w:tcW w:w="1134" w:type="dxa"/>
            <w:tcBorders>
              <w:top w:val="nil"/>
              <w:bottom w:val="single" w:sz="12" w:space="0" w:color="auto"/>
            </w:tcBorders>
            <w:shd w:val="clear" w:color="auto" w:fill="auto"/>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0.9460</w:t>
            </w:r>
          </w:p>
        </w:tc>
        <w:tc>
          <w:tcPr>
            <w:tcW w:w="1178" w:type="dxa"/>
            <w:tcBorders>
              <w:top w:val="nil"/>
              <w:bottom w:val="single" w:sz="12" w:space="0" w:color="auto"/>
            </w:tcBorders>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0.0134</w:t>
            </w:r>
          </w:p>
        </w:tc>
        <w:tc>
          <w:tcPr>
            <w:tcW w:w="1178" w:type="dxa"/>
            <w:tcBorders>
              <w:top w:val="nil"/>
              <w:bottom w:val="single" w:sz="12" w:space="0" w:color="auto"/>
            </w:tcBorders>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0.0028</w:t>
            </w:r>
          </w:p>
        </w:tc>
        <w:tc>
          <w:tcPr>
            <w:tcW w:w="1178" w:type="dxa"/>
            <w:tcBorders>
              <w:top w:val="nil"/>
              <w:bottom w:val="single" w:sz="12" w:space="0" w:color="auto"/>
            </w:tcBorders>
            <w:vAlign w:val="center"/>
          </w:tcPr>
          <w:p w:rsidR="00A86587" w:rsidRPr="00A86587" w:rsidRDefault="00A86587" w:rsidP="00F87747">
            <w:pPr>
              <w:snapToGrid w:val="0"/>
              <w:spacing w:line="240" w:lineRule="auto"/>
              <w:ind w:firstLineChars="0" w:firstLine="0"/>
              <w:jc w:val="center"/>
              <w:rPr>
                <w:rFonts w:eastAsia="华文楷体"/>
                <w:sz w:val="22"/>
              </w:rPr>
            </w:pPr>
            <w:r w:rsidRPr="00A86587">
              <w:rPr>
                <w:rFonts w:eastAsia="华文楷体"/>
                <w:sz w:val="22"/>
              </w:rPr>
              <w:t>1.8249</w:t>
            </w:r>
          </w:p>
        </w:tc>
      </w:tr>
    </w:tbl>
    <w:p w:rsidR="00CA5327" w:rsidRPr="00270994" w:rsidRDefault="00CA5327" w:rsidP="00CA5327">
      <w:pPr>
        <w:pStyle w:val="20"/>
        <w:numPr>
          <w:ilvl w:val="0"/>
          <w:numId w:val="10"/>
        </w:numPr>
        <w:spacing w:before="163" w:after="163"/>
      </w:pPr>
      <w:bookmarkStart w:id="383" w:name="_Toc405412146"/>
      <w:r w:rsidRPr="00270994">
        <w:t>以视觉相对运动参数为量测量的</w:t>
      </w:r>
      <w:r w:rsidRPr="00270994">
        <w:t>INS/VNS</w:t>
      </w:r>
      <w:r w:rsidRPr="00270994">
        <w:t>方法</w:t>
      </w:r>
      <w:bookmarkEnd w:id="377"/>
      <w:bookmarkEnd w:id="378"/>
      <w:bookmarkEnd w:id="379"/>
      <w:bookmarkEnd w:id="380"/>
      <w:bookmarkEnd w:id="383"/>
    </w:p>
    <w:p w:rsidR="002A4D77" w:rsidRDefault="005057C3" w:rsidP="002A4D77">
      <w:pPr>
        <w:pStyle w:val="ae"/>
      </w:pPr>
      <w:r>
        <w:object w:dxaOrig="9590" w:dyaOrig="4785">
          <v:shape id="_x0000_i1607" type="#_x0000_t75" style="width:424.65pt;height:212pt" o:ole="">
            <v:imagedata r:id="rId1238" o:title=""/>
          </v:shape>
          <o:OLEObject Type="Embed" ProgID="Visio.Drawing.11" ShapeID="_x0000_i1607" DrawAspect="Content" ObjectID="_1480348377" r:id="rId1239"/>
        </w:object>
      </w:r>
    </w:p>
    <w:p w:rsidR="002A4D77" w:rsidRPr="00270994" w:rsidRDefault="002A4D77" w:rsidP="002A4D77">
      <w:pPr>
        <w:pStyle w:val="a8"/>
      </w:pPr>
      <w:bookmarkStart w:id="384" w:name="_Ref405306668"/>
      <w:bookmarkStart w:id="385" w:name="_Toc4053227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t>23</w:t>
      </w:r>
      <w:r>
        <w:fldChar w:fldCharType="end"/>
      </w:r>
      <w:bookmarkEnd w:id="384"/>
      <w:r>
        <w:rPr>
          <w:rFonts w:hint="eastAsia"/>
        </w:rPr>
        <w:t xml:space="preserve"> </w:t>
      </w:r>
      <w:r>
        <w:rPr>
          <w:rFonts w:hint="eastAsia"/>
        </w:rPr>
        <w:t>以视觉相对运动参数为量测的</w:t>
      </w:r>
      <w:r>
        <w:rPr>
          <w:rFonts w:hint="eastAsia"/>
        </w:rPr>
        <w:t>INS/VN</w:t>
      </w:r>
      <w:r>
        <w:rPr>
          <w:rFonts w:hint="eastAsia"/>
        </w:rPr>
        <w:t>流程</w:t>
      </w:r>
      <w:bookmarkEnd w:id="385"/>
    </w:p>
    <w:p w:rsidR="00CA5327" w:rsidRDefault="00CA5327" w:rsidP="00CA5327">
      <w:pPr>
        <w:ind w:firstLine="480"/>
      </w:pPr>
      <w:r w:rsidRPr="00270994">
        <w:t>基于视觉导航运动估计得到的</w:t>
      </w:r>
      <w:r w:rsidRPr="00270994">
        <w:rPr>
          <w:position w:val="-16"/>
        </w:rPr>
        <w:object w:dxaOrig="800" w:dyaOrig="440">
          <v:shape id="_x0000_i1608" type="#_x0000_t75" style="width:39.35pt;height:20.65pt" o:ole="">
            <v:imagedata r:id="rId1240" o:title=""/>
          </v:shape>
          <o:OLEObject Type="Embed" ProgID="Equation.DSMT4" ShapeID="_x0000_i1608" DrawAspect="Content" ObjectID="_1480348378" r:id="rId1241"/>
        </w:object>
      </w:r>
      <w:r w:rsidRPr="00270994">
        <w:t>和</w:t>
      </w:r>
      <w:r w:rsidRPr="00270994">
        <w:rPr>
          <w:position w:val="-16"/>
        </w:rPr>
        <w:object w:dxaOrig="880" w:dyaOrig="440">
          <v:shape id="_x0000_i1609" type="#_x0000_t75" style="width:48pt;height:24pt" o:ole="">
            <v:imagedata r:id="rId1242" o:title=""/>
          </v:shape>
          <o:OLEObject Type="Embed" ProgID="Equation.DSMT4" ShapeID="_x0000_i1609" DrawAspect="Content" ObjectID="_1480348379" r:id="rId1243"/>
        </w:object>
      </w:r>
      <w:r w:rsidRPr="00270994">
        <w:t>产生量测量，采用包含位置和姿态的状态量能够得到简洁的量测方程，因此本文中基于捷联惯性导航力学编排方程</w:t>
      </w:r>
      <w:r w:rsidRPr="00270994">
        <w:fldChar w:fldCharType="begin"/>
      </w:r>
      <w:r w:rsidRPr="00270994">
        <w:instrText xml:space="preserve"> GOTOBUTTON ZEqnNum243862  \* MERGEFORMAT </w:instrText>
      </w:r>
      <w:r w:rsidRPr="00270994">
        <w:fldChar w:fldCharType="begin"/>
      </w:r>
      <w:r w:rsidRPr="00270994">
        <w:instrText xml:space="preserve"> REF ZEqnNum243862 \* Charformat \! \* MERGEFORMAT </w:instrText>
      </w:r>
      <w:r w:rsidRPr="00270994">
        <w:fldChar w:fldCharType="separate"/>
      </w:r>
      <w:r w:rsidR="008F6C4A" w:rsidRPr="008F6C4A">
        <w:instrText>(2.28)</w:instrText>
      </w:r>
      <w:r w:rsidRPr="00270994">
        <w:fldChar w:fldCharType="end"/>
      </w:r>
      <w:r w:rsidRPr="00270994">
        <w:fldChar w:fldCharType="end"/>
      </w:r>
      <w:r w:rsidRPr="00270994">
        <w:t>和</w:t>
      </w:r>
      <w:r w:rsidRPr="00270994">
        <w:t>IMU</w:t>
      </w:r>
      <w:r w:rsidRPr="00270994">
        <w:t>误差模型建立状态方程。称这种组合导航方法为</w:t>
      </w:r>
      <w:r w:rsidR="002A4D77">
        <w:rPr>
          <w:rFonts w:hint="eastAsia"/>
        </w:rPr>
        <w:t>Q</w:t>
      </w:r>
      <w:r w:rsidRPr="00270994">
        <w:t>Tb</w:t>
      </w:r>
      <w:r w:rsidRPr="00270994">
        <w:t>法</w:t>
      </w:r>
      <w:r w:rsidR="002A4D77">
        <w:rPr>
          <w:rFonts w:hint="eastAsia"/>
        </w:rPr>
        <w:t>，其流程如</w:t>
      </w:r>
      <w:r w:rsidR="002A4D77">
        <w:fldChar w:fldCharType="begin"/>
      </w:r>
      <w:r w:rsidR="002A4D77">
        <w:instrText xml:space="preserve"> </w:instrText>
      </w:r>
      <w:r w:rsidR="002A4D77">
        <w:rPr>
          <w:rFonts w:hint="eastAsia"/>
        </w:rPr>
        <w:instrText>REF _Ref405306668 \h</w:instrText>
      </w:r>
      <w:r w:rsidR="002A4D77">
        <w:instrText xml:space="preserve"> </w:instrText>
      </w:r>
      <w:r w:rsidR="002A4D77">
        <w:fldChar w:fldCharType="separate"/>
      </w:r>
      <w:r w:rsidR="008F6C4A">
        <w:rPr>
          <w:rFonts w:hint="eastAsia"/>
        </w:rPr>
        <w:t>图</w:t>
      </w:r>
      <w:r w:rsidR="008F6C4A">
        <w:t>23</w:t>
      </w:r>
      <w:r w:rsidR="002A4D77">
        <w:fldChar w:fldCharType="end"/>
      </w:r>
      <w:r w:rsidR="002A4D77">
        <w:rPr>
          <w:rFonts w:hint="eastAsia"/>
        </w:rPr>
        <w:t>所示</w:t>
      </w:r>
      <w:r w:rsidRPr="00270994">
        <w:t>。</w:t>
      </w:r>
    </w:p>
    <w:p w:rsidR="00CA5327" w:rsidRPr="00270994" w:rsidRDefault="00CA5327" w:rsidP="00CA5327">
      <w:pPr>
        <w:pStyle w:val="30"/>
        <w:numPr>
          <w:ilvl w:val="0"/>
          <w:numId w:val="11"/>
        </w:numPr>
        <w:spacing w:before="163" w:after="163"/>
      </w:pPr>
      <w:bookmarkStart w:id="386" w:name="_Toc404697785"/>
      <w:bookmarkStart w:id="387" w:name="_Toc404697843"/>
      <w:bookmarkStart w:id="388" w:name="_Toc404874262"/>
      <w:bookmarkStart w:id="389" w:name="_Toc404879663"/>
      <w:bookmarkStart w:id="390" w:name="_Toc405412147"/>
      <w:r w:rsidRPr="00270994">
        <w:t>状态方程</w:t>
      </w:r>
      <w:bookmarkEnd w:id="386"/>
      <w:bookmarkEnd w:id="387"/>
      <w:bookmarkEnd w:id="388"/>
      <w:bookmarkEnd w:id="389"/>
      <w:bookmarkEnd w:id="390"/>
    </w:p>
    <w:p w:rsidR="00CA5327" w:rsidRPr="00270994" w:rsidRDefault="00CA5327" w:rsidP="00CA5327">
      <w:pPr>
        <w:ind w:firstLine="480"/>
      </w:pPr>
      <w:r w:rsidRPr="00270994">
        <w:t>方程</w:t>
      </w:r>
      <w:r w:rsidRPr="00270994">
        <w:fldChar w:fldCharType="begin"/>
      </w:r>
      <w:r w:rsidRPr="00270994">
        <w:instrText xml:space="preserve"> GOTOBUTTON ZEqnNum243862  \* MERGEFORMAT </w:instrText>
      </w:r>
      <w:r w:rsidRPr="00270994">
        <w:fldChar w:fldCharType="begin"/>
      </w:r>
      <w:r w:rsidRPr="00270994">
        <w:instrText xml:space="preserve"> REF ZEqnNum243862 \* Charformat \! \* MERGEFORMAT </w:instrText>
      </w:r>
      <w:r w:rsidRPr="00270994">
        <w:fldChar w:fldCharType="separate"/>
      </w:r>
      <w:r w:rsidR="008F6C4A" w:rsidRPr="008F6C4A">
        <w:instrText>(2.28)</w:instrText>
      </w:r>
      <w:r w:rsidRPr="00270994">
        <w:fldChar w:fldCharType="end"/>
      </w:r>
      <w:r w:rsidRPr="00270994">
        <w:fldChar w:fldCharType="end"/>
      </w:r>
      <w:r w:rsidRPr="00270994">
        <w:t>中包含了某个时刻完整的运动信息，但由于</w:t>
      </w:r>
      <w:r w:rsidRPr="00270994">
        <w:rPr>
          <w:position w:val="-14"/>
        </w:rPr>
        <w:object w:dxaOrig="460" w:dyaOrig="400">
          <v:shape id="_x0000_i1610" type="#_x0000_t75" style="width:23.35pt;height:20pt" o:ole="">
            <v:imagedata r:id="rId1244" o:title=""/>
          </v:shape>
          <o:OLEObject Type="Embed" ProgID="Equation.DSMT4" ShapeID="_x0000_i1610" DrawAspect="Content" ObjectID="_1480348380" r:id="rId1245"/>
        </w:object>
      </w:r>
      <w:r w:rsidRPr="00270994">
        <w:t>和</w:t>
      </w:r>
      <w:r w:rsidRPr="00270994">
        <w:rPr>
          <w:position w:val="-14"/>
        </w:rPr>
        <w:object w:dxaOrig="540" w:dyaOrig="400">
          <v:shape id="_x0000_i1611" type="#_x0000_t75" style="width:27.35pt;height:20pt" o:ole="">
            <v:imagedata r:id="rId1246" o:title=""/>
          </v:shape>
          <o:OLEObject Type="Embed" ProgID="Equation.DSMT4" ShapeID="_x0000_i1611" DrawAspect="Content" ObjectID="_1480348381" r:id="rId1247"/>
        </w:object>
      </w:r>
      <w:r w:rsidRPr="00270994">
        <w:t>同时与当前时刻及上一时刻位置和速度相关，因此将上一时刻的姿态四元数和位置增广到状态量中，令状态量为：</w:t>
      </w:r>
    </w:p>
    <w:p w:rsidR="00CA5327" w:rsidRPr="00270994" w:rsidRDefault="00CA5327" w:rsidP="00CA5327">
      <w:pPr>
        <w:pStyle w:val="MTDisplayEquation"/>
        <w:textAlignment w:val="auto"/>
      </w:pPr>
      <w:r w:rsidRPr="00270994">
        <w:tab/>
      </w:r>
      <w:r w:rsidRPr="00270994">
        <w:rPr>
          <w:position w:val="-16"/>
        </w:rPr>
        <w:object w:dxaOrig="3860" w:dyaOrig="499">
          <v:shape id="_x0000_i1612" type="#_x0000_t75" style="width:213.35pt;height:27.35pt" o:ole="">
            <v:imagedata r:id="rId1248" o:title=""/>
          </v:shape>
          <o:OLEObject Type="Embed" ProgID="Equation.DSMT4" ShapeID="_x0000_i1612" DrawAspect="Content" ObjectID="_1480348382" r:id="rId124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68</w:instrText>
        </w:r>
      </w:fldSimple>
      <w:r w:rsidRPr="00270994">
        <w:instrText>)</w:instrText>
      </w:r>
      <w:r w:rsidRPr="00270994">
        <w:fldChar w:fldCharType="end"/>
      </w:r>
    </w:p>
    <w:p w:rsidR="00CA5327" w:rsidRPr="00270994" w:rsidRDefault="00CA5327" w:rsidP="00CA5327">
      <w:pPr>
        <w:ind w:firstLine="480"/>
      </w:pPr>
      <w:r w:rsidRPr="00270994">
        <w:lastRenderedPageBreak/>
        <w:t>其中，</w:t>
      </w:r>
      <w:r w:rsidRPr="00270994">
        <w:rPr>
          <w:position w:val="-12"/>
        </w:rPr>
        <w:object w:dxaOrig="220" w:dyaOrig="360">
          <v:shape id="_x0000_i1613" type="#_x0000_t75" style="width:12pt;height:18.65pt" o:ole="">
            <v:imagedata r:id="rId1250" o:title=""/>
          </v:shape>
          <o:OLEObject Type="Embed" ProgID="Equation.DSMT4" ShapeID="_x0000_i1613" DrawAspect="Content" ObjectID="_1480348383" r:id="rId1251"/>
        </w:object>
      </w:r>
      <w:r w:rsidRPr="00270994">
        <w:t>、</w:t>
      </w:r>
      <w:r w:rsidRPr="00270994">
        <w:rPr>
          <w:position w:val="-12"/>
        </w:rPr>
        <w:object w:dxaOrig="260" w:dyaOrig="360">
          <v:shape id="_x0000_i1614" type="#_x0000_t75" style="width:13.35pt;height:18.65pt" o:ole="">
            <v:imagedata r:id="rId1252" o:title=""/>
          </v:shape>
          <o:OLEObject Type="Embed" ProgID="Equation.DSMT4" ShapeID="_x0000_i1614" DrawAspect="Content" ObjectID="_1480348384" r:id="rId1253"/>
        </w:object>
      </w:r>
      <w:r w:rsidRPr="00270994">
        <w:t>、</w:t>
      </w:r>
      <w:r w:rsidRPr="00270994">
        <w:rPr>
          <w:position w:val="-14"/>
        </w:rPr>
        <w:object w:dxaOrig="400" w:dyaOrig="400">
          <v:shape id="_x0000_i1615" type="#_x0000_t75" style="width:20pt;height:20pt" o:ole="">
            <v:imagedata r:id="rId1254" o:title=""/>
          </v:shape>
          <o:OLEObject Type="Embed" ProgID="Equation.DSMT4" ShapeID="_x0000_i1615" DrawAspect="Content" ObjectID="_1480348385" r:id="rId1255"/>
        </w:object>
      </w:r>
      <w:r w:rsidRPr="00270994">
        <w:t>分别表示</w:t>
      </w:r>
      <w:r w:rsidRPr="00270994">
        <w:t>k</w:t>
      </w:r>
      <w:r w:rsidRPr="00270994">
        <w:t>时刻本体系相对世界系的位置矢、速度矢、姿态四元数。</w:t>
      </w:r>
    </w:p>
    <w:p w:rsidR="00CA5327" w:rsidRPr="00270994" w:rsidRDefault="00CA5327" w:rsidP="00CA5327">
      <w:pPr>
        <w:ind w:firstLine="480"/>
      </w:pPr>
      <w:r w:rsidRPr="00270994">
        <w:t>状态方程为：</w:t>
      </w:r>
    </w:p>
    <w:p w:rsidR="00CA5327" w:rsidRPr="00270994" w:rsidRDefault="00CA5327" w:rsidP="00CA5327">
      <w:pPr>
        <w:pStyle w:val="MTDisplayEquation"/>
        <w:textAlignment w:val="auto"/>
      </w:pPr>
      <w:r w:rsidRPr="00270994">
        <w:tab/>
      </w:r>
      <w:r w:rsidRPr="00270994">
        <w:rPr>
          <w:position w:val="-4"/>
        </w:rPr>
        <w:object w:dxaOrig="180" w:dyaOrig="279">
          <v:shape id="_x0000_i1616" type="#_x0000_t75" style="width:9.35pt;height:14pt" o:ole="">
            <v:imagedata r:id="rId1256" o:title=""/>
          </v:shape>
          <o:OLEObject Type="Embed" ProgID="Equation.DSMT4" ShapeID="_x0000_i1616" DrawAspect="Content" ObjectID="_1480348386" r:id="rId1257"/>
        </w:object>
      </w:r>
      <w:r w:rsidRPr="00270994">
        <w:rPr>
          <w:position w:val="-104"/>
          <w:szCs w:val="24"/>
        </w:rPr>
        <w:object w:dxaOrig="2960" w:dyaOrig="2340">
          <v:shape id="_x0000_i1617" type="#_x0000_t75" style="width:170.65pt;height:135.35pt" o:ole="">
            <v:imagedata r:id="rId1258" o:title=""/>
          </v:shape>
          <o:OLEObject Type="Embed" ProgID="Equation.DSMT4" ShapeID="_x0000_i1617" DrawAspect="Content" ObjectID="_1480348387" r:id="rId125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91" w:name="ZEqnNum542881"/>
      <w:r w:rsidRPr="00270994">
        <w:instrText>(</w:instrText>
      </w:r>
      <w:fldSimple w:instr=" SEQ MTChap \c \* Arabic \* MERGEFORMAT ">
        <w:r w:rsidR="008F6C4A">
          <w:instrText>3</w:instrText>
        </w:r>
      </w:fldSimple>
      <w:r w:rsidRPr="00270994">
        <w:instrText>.</w:instrText>
      </w:r>
      <w:fldSimple w:instr=" SEQ MTEqn \c \* Arabic \* MERGEFORMAT ">
        <w:r w:rsidR="008F6C4A">
          <w:instrText>69</w:instrText>
        </w:r>
      </w:fldSimple>
      <w:r w:rsidRPr="00270994">
        <w:instrText>)</w:instrText>
      </w:r>
      <w:bookmarkEnd w:id="391"/>
      <w:r w:rsidRPr="00270994">
        <w:fldChar w:fldCharType="end"/>
      </w:r>
    </w:p>
    <w:p w:rsidR="00CA5327" w:rsidRDefault="00CA5327" w:rsidP="00CA5327">
      <w:pPr>
        <w:pStyle w:val="30"/>
        <w:numPr>
          <w:ilvl w:val="0"/>
          <w:numId w:val="11"/>
        </w:numPr>
        <w:spacing w:before="163" w:after="163"/>
      </w:pPr>
      <w:bookmarkStart w:id="392" w:name="_Toc404697787"/>
      <w:bookmarkStart w:id="393" w:name="_Toc404697845"/>
      <w:bookmarkStart w:id="394" w:name="_Toc404874264"/>
      <w:bookmarkStart w:id="395" w:name="_Toc404879665"/>
      <w:bookmarkStart w:id="396" w:name="_Toc405412148"/>
      <w:r w:rsidRPr="00270994">
        <w:t>量测方程</w:t>
      </w:r>
      <w:bookmarkEnd w:id="392"/>
      <w:bookmarkEnd w:id="393"/>
      <w:bookmarkEnd w:id="394"/>
      <w:bookmarkEnd w:id="395"/>
      <w:bookmarkEnd w:id="396"/>
    </w:p>
    <w:p w:rsidR="00D13B9B" w:rsidRPr="00270994" w:rsidRDefault="00D13B9B" w:rsidP="00D13B9B">
      <w:pPr>
        <w:pStyle w:val="MTDisplayEquation"/>
        <w:textAlignment w:val="auto"/>
      </w:pPr>
      <w:r w:rsidRPr="00270994">
        <w:t>基于前后两帧的视觉相对旋转四元数和平移矢量为量测量：</w:t>
      </w:r>
    </w:p>
    <w:p w:rsidR="00D13B9B" w:rsidRPr="00270994" w:rsidRDefault="00D13B9B" w:rsidP="00D13B9B">
      <w:pPr>
        <w:pStyle w:val="MTDisplayEquation"/>
        <w:textAlignment w:val="auto"/>
      </w:pPr>
      <w:r w:rsidRPr="00270994">
        <w:tab/>
      </w:r>
      <w:r w:rsidRPr="00270994">
        <w:rPr>
          <w:position w:val="-36"/>
        </w:rPr>
        <w:object w:dxaOrig="2100" w:dyaOrig="840">
          <v:shape id="_x0000_i1618" type="#_x0000_t75" style="width:116.65pt;height:46pt" o:ole="">
            <v:imagedata r:id="rId1260" o:title=""/>
          </v:shape>
          <o:OLEObject Type="Embed" ProgID="Equation.DSMT4" ShapeID="_x0000_i1618" DrawAspect="Content" ObjectID="_1480348388" r:id="rId126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3</w:instrText>
        </w:r>
      </w:fldSimple>
      <w:r w:rsidRPr="00270994">
        <w:instrText>.</w:instrText>
      </w:r>
      <w:fldSimple w:instr=" SEQ MTEqn \c \* Arabic \* MERGEFORMAT ">
        <w:r w:rsidR="008F6C4A">
          <w:instrText>70</w:instrText>
        </w:r>
      </w:fldSimple>
      <w:r w:rsidRPr="00270994">
        <w:instrText>)</w:instrText>
      </w:r>
      <w:r w:rsidRPr="00270994">
        <w:fldChar w:fldCharType="end"/>
      </w:r>
    </w:p>
    <w:p w:rsidR="00CA5327" w:rsidRPr="00270994" w:rsidRDefault="00CA5327" w:rsidP="00CA5327">
      <w:pPr>
        <w:ind w:firstLine="480"/>
      </w:pPr>
      <w:r w:rsidRPr="00270994">
        <w:t>相对旋转四元数</w:t>
      </w:r>
      <w:r w:rsidRPr="00270994">
        <w:rPr>
          <w:position w:val="-14"/>
        </w:rPr>
        <w:object w:dxaOrig="420" w:dyaOrig="400">
          <v:shape id="_x0000_i1619" type="#_x0000_t75" style="width:22pt;height:20pt" o:ole="">
            <v:imagedata r:id="rId1262" o:title=""/>
          </v:shape>
          <o:OLEObject Type="Embed" ProgID="Equation.DSMT4" ShapeID="_x0000_i1619" DrawAspect="Content" ObjectID="_1480348389" r:id="rId1263"/>
        </w:object>
      </w:r>
      <w:r w:rsidRPr="00270994">
        <w:t>与相对平移矢量</w:t>
      </w:r>
      <w:r w:rsidRPr="00270994">
        <w:rPr>
          <w:position w:val="-14"/>
        </w:rPr>
        <w:object w:dxaOrig="540" w:dyaOrig="400">
          <v:shape id="_x0000_i1620" type="#_x0000_t75" style="width:27.35pt;height:20pt" o:ole="">
            <v:imagedata r:id="rId1246" o:title=""/>
          </v:shape>
          <o:OLEObject Type="Embed" ProgID="Equation.DSMT4" ShapeID="_x0000_i1620" DrawAspect="Content" ObjectID="_1480348390" r:id="rId1264"/>
        </w:object>
      </w:r>
      <w:r w:rsidRPr="00270994">
        <w:t>的定义为：</w:t>
      </w:r>
    </w:p>
    <w:p w:rsidR="00CA5327" w:rsidRPr="00270994" w:rsidRDefault="00CA5327" w:rsidP="00CA5327">
      <w:pPr>
        <w:pStyle w:val="MTDisplayEquation"/>
        <w:textAlignment w:val="auto"/>
      </w:pPr>
      <w:r w:rsidRPr="00270994">
        <w:tab/>
      </w:r>
      <w:r w:rsidRPr="00270994">
        <w:rPr>
          <w:position w:val="-36"/>
        </w:rPr>
        <w:object w:dxaOrig="2480" w:dyaOrig="840">
          <v:shape id="_x0000_i1621" type="#_x0000_t75" style="width:124pt;height:40.65pt" o:ole="">
            <v:imagedata r:id="rId1265" o:title=""/>
          </v:shape>
          <o:OLEObject Type="Embed" ProgID="Equation.DSMT4" ShapeID="_x0000_i1621" DrawAspect="Content" ObjectID="_1480348391" r:id="rId126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97" w:name="ZEqnNum268402"/>
      <w:r w:rsidRPr="00270994">
        <w:instrText>(</w:instrText>
      </w:r>
      <w:fldSimple w:instr=" SEQ MTChap \c \* Arabic \* MERGEFORMAT ">
        <w:r w:rsidR="008F6C4A">
          <w:instrText>3</w:instrText>
        </w:r>
      </w:fldSimple>
      <w:r w:rsidRPr="00270994">
        <w:instrText>.</w:instrText>
      </w:r>
      <w:fldSimple w:instr=" SEQ MTEqn \c \* Arabic \* MERGEFORMAT ">
        <w:r w:rsidR="008F6C4A">
          <w:instrText>71</w:instrText>
        </w:r>
      </w:fldSimple>
      <w:r w:rsidRPr="00270994">
        <w:instrText>)</w:instrText>
      </w:r>
      <w:bookmarkEnd w:id="397"/>
      <w:r w:rsidRPr="00270994">
        <w:fldChar w:fldCharType="end"/>
      </w:r>
    </w:p>
    <w:p w:rsidR="00CA5327" w:rsidRPr="00270994" w:rsidRDefault="00CA5327" w:rsidP="00CA5327">
      <w:pPr>
        <w:ind w:firstLine="480"/>
      </w:pPr>
      <w:r w:rsidRPr="00270994">
        <w:t>由式</w:t>
      </w:r>
      <w:r w:rsidRPr="00270994">
        <w:fldChar w:fldCharType="begin"/>
      </w:r>
      <w:r w:rsidRPr="00270994">
        <w:instrText xml:space="preserve"> GOTOBUTTON ZEqnNum268402  \* MERGEFORMAT </w:instrText>
      </w:r>
      <w:r w:rsidRPr="00270994">
        <w:fldChar w:fldCharType="begin"/>
      </w:r>
      <w:r w:rsidRPr="00270994">
        <w:instrText xml:space="preserve"> REF ZEqnNum268402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71</w:instrText>
      </w:r>
      <w:r w:rsidR="008F6C4A" w:rsidRPr="00270994">
        <w:instrText>)</w:instrText>
      </w:r>
      <w:r w:rsidRPr="00270994">
        <w:fldChar w:fldCharType="end"/>
      </w:r>
      <w:r w:rsidRPr="00270994">
        <w:fldChar w:fldCharType="end"/>
      </w:r>
      <w:r w:rsidRPr="00270994">
        <w:t>可见相对运动参数</w:t>
      </w:r>
      <w:r w:rsidRPr="00270994">
        <w:rPr>
          <w:position w:val="-14"/>
        </w:rPr>
        <w:object w:dxaOrig="420" w:dyaOrig="400">
          <v:shape id="_x0000_i1622" type="#_x0000_t75" style="width:22pt;height:20pt" o:ole="">
            <v:imagedata r:id="rId1262" o:title=""/>
          </v:shape>
          <o:OLEObject Type="Embed" ProgID="Equation.DSMT4" ShapeID="_x0000_i1622" DrawAspect="Content" ObjectID="_1480348392" r:id="rId1267"/>
        </w:object>
      </w:r>
      <w:r w:rsidRPr="00270994">
        <w:t>与</w:t>
      </w:r>
      <w:r w:rsidRPr="00270994">
        <w:rPr>
          <w:position w:val="-14"/>
        </w:rPr>
        <w:object w:dxaOrig="540" w:dyaOrig="400">
          <v:shape id="_x0000_i1623" type="#_x0000_t75" style="width:27.35pt;height:20pt" o:ole="">
            <v:imagedata r:id="rId1246" o:title=""/>
          </v:shape>
          <o:OLEObject Type="Embed" ProgID="Equation.DSMT4" ShapeID="_x0000_i1623" DrawAspect="Content" ObjectID="_1480348393" r:id="rId1268"/>
        </w:object>
      </w:r>
      <w:r w:rsidRPr="00270994">
        <w:t>均同时与</w:t>
      </w:r>
      <w:r w:rsidRPr="00270994">
        <w:t>k-1</w:t>
      </w:r>
      <w:r w:rsidRPr="00270994">
        <w:t>和</w:t>
      </w:r>
      <w:r w:rsidRPr="00270994">
        <w:t>k</w:t>
      </w:r>
      <w:r w:rsidRPr="00270994">
        <w:t>时刻的位置、姿态相关，为了得到相对运动参数与状态量之间的关系并建立量测方程，假设</w:t>
      </w:r>
      <w:r w:rsidRPr="00270994">
        <w:t>k-1</w:t>
      </w:r>
      <w:r w:rsidRPr="00270994">
        <w:t>时刻的位置估值</w:t>
      </w:r>
      <w:r w:rsidRPr="00270994">
        <w:rPr>
          <w:position w:val="-12"/>
        </w:rPr>
        <w:object w:dxaOrig="360" w:dyaOrig="360">
          <v:shape id="_x0000_i1624" type="#_x0000_t75" style="width:18.65pt;height:18.65pt" o:ole="">
            <v:imagedata r:id="rId1269" o:title=""/>
          </v:shape>
          <o:OLEObject Type="Embed" ProgID="Equation.DSMT4" ShapeID="_x0000_i1624" DrawAspect="Content" ObjectID="_1480348394" r:id="rId1270"/>
        </w:object>
      </w:r>
      <w:r w:rsidRPr="00270994">
        <w:t>和姿态估值</w:t>
      </w:r>
      <w:r w:rsidRPr="00270994">
        <w:rPr>
          <w:position w:val="-14"/>
        </w:rPr>
        <w:object w:dxaOrig="420" w:dyaOrig="400">
          <v:shape id="_x0000_i1625" type="#_x0000_t75" style="width:22pt;height:20pt" o:ole="">
            <v:imagedata r:id="rId1271" o:title=""/>
          </v:shape>
          <o:OLEObject Type="Embed" ProgID="Equation.DSMT4" ShapeID="_x0000_i1625" DrawAspect="Content" ObjectID="_1480348395" r:id="rId1272"/>
        </w:object>
      </w:r>
      <w:r w:rsidRPr="00270994">
        <w:t>为真值：</w:t>
      </w:r>
    </w:p>
    <w:p w:rsidR="00CA5327" w:rsidRPr="00270994" w:rsidRDefault="00CA5327" w:rsidP="00CA5327">
      <w:pPr>
        <w:pStyle w:val="MTDisplayEquation"/>
        <w:textAlignment w:val="auto"/>
      </w:pPr>
      <w:r w:rsidRPr="00270994">
        <w:tab/>
      </w:r>
      <w:r w:rsidRPr="00270994">
        <w:rPr>
          <w:position w:val="-32"/>
        </w:rPr>
        <w:object w:dxaOrig="1040" w:dyaOrig="760">
          <v:shape id="_x0000_i1626" type="#_x0000_t75" style="width:52pt;height:36.65pt" o:ole="">
            <v:imagedata r:id="rId1273" o:title=""/>
          </v:shape>
          <o:OLEObject Type="Embed" ProgID="Equation.DSMT4" ShapeID="_x0000_i1626" DrawAspect="Content" ObjectID="_1480348396" r:id="rId127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98" w:name="ZEqnNum701031"/>
      <w:r w:rsidRPr="00270994">
        <w:instrText>(</w:instrText>
      </w:r>
      <w:fldSimple w:instr=" SEQ MTChap \c \* Arabic \* MERGEFORMAT ">
        <w:r w:rsidR="008F6C4A">
          <w:instrText>3</w:instrText>
        </w:r>
      </w:fldSimple>
      <w:r w:rsidRPr="00270994">
        <w:instrText>.</w:instrText>
      </w:r>
      <w:fldSimple w:instr=" SEQ MTEqn \c \* Arabic \* MERGEFORMAT ">
        <w:r w:rsidR="008F6C4A">
          <w:instrText>72</w:instrText>
        </w:r>
      </w:fldSimple>
      <w:r w:rsidRPr="00270994">
        <w:instrText>)</w:instrText>
      </w:r>
      <w:bookmarkEnd w:id="398"/>
      <w:r w:rsidRPr="00270994">
        <w:fldChar w:fldCharType="end"/>
      </w:r>
    </w:p>
    <w:p w:rsidR="00CA5327" w:rsidRPr="00270994" w:rsidRDefault="00CA5327" w:rsidP="00CA5327">
      <w:pPr>
        <w:ind w:firstLine="480"/>
      </w:pPr>
      <w:r w:rsidRPr="00270994">
        <w:t>将</w:t>
      </w:r>
      <w:r w:rsidRPr="00270994">
        <w:fldChar w:fldCharType="begin"/>
      </w:r>
      <w:r w:rsidRPr="00270994">
        <w:instrText xml:space="preserve"> GOTOBUTTON ZEqnNum701031  \* MERGEFORMAT </w:instrText>
      </w:r>
      <w:r w:rsidRPr="00270994">
        <w:fldChar w:fldCharType="begin"/>
      </w:r>
      <w:r w:rsidRPr="00270994">
        <w:instrText xml:space="preserve"> REF ZEqnNum701031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72</w:instrText>
      </w:r>
      <w:r w:rsidR="008F6C4A" w:rsidRPr="00270994">
        <w:instrText>)</w:instrText>
      </w:r>
      <w:r w:rsidRPr="00270994">
        <w:fldChar w:fldCharType="end"/>
      </w:r>
      <w:r w:rsidRPr="00270994">
        <w:fldChar w:fldCharType="end"/>
      </w:r>
      <w:r w:rsidRPr="00270994">
        <w:t>式代入相对运动参数定义</w:t>
      </w:r>
      <w:r w:rsidRPr="00270994">
        <w:fldChar w:fldCharType="begin"/>
      </w:r>
      <w:r w:rsidRPr="00270994">
        <w:instrText xml:space="preserve"> GOTOBUTTON ZEqnNum268402  \* MERGEFORMAT </w:instrText>
      </w:r>
      <w:r w:rsidRPr="00270994">
        <w:fldChar w:fldCharType="begin"/>
      </w:r>
      <w:r w:rsidRPr="00270994">
        <w:instrText xml:space="preserve"> REF ZEqnNum268402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71</w:instrText>
      </w:r>
      <w:r w:rsidR="008F6C4A" w:rsidRPr="00270994">
        <w:instrText>)</w:instrText>
      </w:r>
      <w:r w:rsidRPr="00270994">
        <w:fldChar w:fldCharType="end"/>
      </w:r>
      <w:r w:rsidRPr="00270994">
        <w:fldChar w:fldCharType="end"/>
      </w:r>
      <w:r w:rsidRPr="00270994">
        <w:t>中可得量测方程：</w:t>
      </w:r>
    </w:p>
    <w:p w:rsidR="00CA5327" w:rsidRPr="00270994" w:rsidRDefault="00CA5327" w:rsidP="00CA5327">
      <w:pPr>
        <w:pStyle w:val="MTDisplayEquation"/>
        <w:textAlignment w:val="auto"/>
      </w:pPr>
      <w:r w:rsidRPr="00270994">
        <w:tab/>
      </w:r>
      <w:r w:rsidRPr="00270994">
        <w:rPr>
          <w:position w:val="-36"/>
        </w:rPr>
        <w:object w:dxaOrig="2980" w:dyaOrig="840">
          <v:shape id="_x0000_i1627" type="#_x0000_t75" style="width:164.65pt;height:46pt" o:ole="">
            <v:imagedata r:id="rId1275" o:title=""/>
          </v:shape>
          <o:OLEObject Type="Embed" ProgID="Equation.DSMT4" ShapeID="_x0000_i1627" DrawAspect="Content" ObjectID="_1480348397" r:id="rId127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399" w:name="ZEqnNum172700"/>
      <w:r w:rsidRPr="00270994">
        <w:instrText>(</w:instrText>
      </w:r>
      <w:fldSimple w:instr=" SEQ MTChap \c \* Arabic \* MERGEFORMAT ">
        <w:r w:rsidR="008F6C4A">
          <w:instrText>3</w:instrText>
        </w:r>
      </w:fldSimple>
      <w:r w:rsidRPr="00270994">
        <w:instrText>.</w:instrText>
      </w:r>
      <w:fldSimple w:instr=" SEQ MTEqn \c \* Arabic \* MERGEFORMAT ">
        <w:r w:rsidR="008F6C4A">
          <w:instrText>73</w:instrText>
        </w:r>
      </w:fldSimple>
      <w:r w:rsidRPr="00270994">
        <w:instrText>)</w:instrText>
      </w:r>
      <w:bookmarkEnd w:id="399"/>
      <w:r w:rsidRPr="00270994">
        <w:fldChar w:fldCharType="end"/>
      </w:r>
    </w:p>
    <w:p w:rsidR="00CA5327" w:rsidRPr="00270994" w:rsidRDefault="00CA5327" w:rsidP="00CA5327">
      <w:pPr>
        <w:ind w:firstLineChars="0" w:firstLine="0"/>
      </w:pPr>
      <w:r w:rsidRPr="00270994">
        <w:t>式中，</w:t>
      </w:r>
      <w:r w:rsidRPr="00270994">
        <w:rPr>
          <w:position w:val="-14"/>
        </w:rPr>
        <w:object w:dxaOrig="880" w:dyaOrig="400">
          <v:shape id="_x0000_i1628" type="#_x0000_t75" style="width:44.65pt;height:20pt" o:ole="">
            <v:imagedata r:id="rId1277" o:title=""/>
          </v:shape>
          <o:OLEObject Type="Embed" ProgID="Equation.DSMT4" ShapeID="_x0000_i1628" DrawAspect="Content" ObjectID="_1480348398" r:id="rId1278"/>
        </w:object>
      </w:r>
      <w:r w:rsidRPr="00270994">
        <w:t>表示姿态四元数</w:t>
      </w:r>
      <w:r w:rsidRPr="00270994">
        <w:rPr>
          <w:position w:val="-14"/>
        </w:rPr>
        <w:object w:dxaOrig="520" w:dyaOrig="400">
          <v:shape id="_x0000_i1629" type="#_x0000_t75" style="width:26pt;height:20pt" o:ole="">
            <v:imagedata r:id="rId1279" o:title=""/>
          </v:shape>
          <o:OLEObject Type="Embed" ProgID="Equation.DSMT4" ShapeID="_x0000_i1629" DrawAspect="Content" ObjectID="_1480348399" r:id="rId1280"/>
        </w:object>
      </w:r>
      <w:r w:rsidRPr="00270994">
        <w:t>的方向余弦矩阵形式。</w:t>
      </w:r>
    </w:p>
    <w:p w:rsidR="00CA5327" w:rsidRDefault="00CA5327" w:rsidP="00CA5327">
      <w:pPr>
        <w:ind w:firstLine="480"/>
      </w:pPr>
      <w:r w:rsidRPr="00270994">
        <w:t>状态方程</w:t>
      </w:r>
      <w:r w:rsidRPr="00270994">
        <w:fldChar w:fldCharType="begin"/>
      </w:r>
      <w:r w:rsidRPr="00270994">
        <w:instrText xml:space="preserve"> GOTOBUTTON ZEqnNum542881  \* MERGEFORMAT </w:instrText>
      </w:r>
      <w:r w:rsidRPr="00270994">
        <w:fldChar w:fldCharType="begin"/>
      </w:r>
      <w:r w:rsidRPr="00270994">
        <w:instrText xml:space="preserve"> REF ZEqnNum542881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69</w:instrText>
      </w:r>
      <w:r w:rsidR="008F6C4A" w:rsidRPr="00270994">
        <w:instrText>)</w:instrText>
      </w:r>
      <w:r w:rsidRPr="00270994">
        <w:fldChar w:fldCharType="end"/>
      </w:r>
      <w:r w:rsidRPr="00270994">
        <w:fldChar w:fldCharType="end"/>
      </w:r>
      <w:r w:rsidRPr="00270994">
        <w:t>和量测方程</w:t>
      </w:r>
      <w:r w:rsidRPr="00270994">
        <w:fldChar w:fldCharType="begin"/>
      </w:r>
      <w:r w:rsidRPr="00270994">
        <w:instrText xml:space="preserve"> GOTOBUTTON ZEqnNum172700  \* MERGEFORMAT </w:instrText>
      </w:r>
      <w:r w:rsidRPr="00270994">
        <w:fldChar w:fldCharType="begin"/>
      </w:r>
      <w:r w:rsidRPr="00270994">
        <w:instrText xml:space="preserve"> REF ZEqnNum172700 \* Charformat \! \* MERGEFORMAT </w:instrText>
      </w:r>
      <w:r w:rsidRPr="00270994">
        <w:fldChar w:fldCharType="separate"/>
      </w:r>
      <w:r w:rsidR="008F6C4A" w:rsidRPr="00270994">
        <w:instrText>(</w:instrText>
      </w:r>
      <w:r w:rsidR="008F6C4A">
        <w:instrText>3</w:instrText>
      </w:r>
      <w:r w:rsidR="008F6C4A" w:rsidRPr="00270994">
        <w:instrText>.</w:instrText>
      </w:r>
      <w:r w:rsidR="008F6C4A">
        <w:instrText>73</w:instrText>
      </w:r>
      <w:r w:rsidR="008F6C4A" w:rsidRPr="00270994">
        <w:instrText>)</w:instrText>
      </w:r>
      <w:r w:rsidRPr="00270994">
        <w:fldChar w:fldCharType="end"/>
      </w:r>
      <w:r w:rsidRPr="00270994">
        <w:fldChar w:fldCharType="end"/>
      </w:r>
      <w:r w:rsidRPr="00270994">
        <w:t>均为非线性方程，采用</w:t>
      </w:r>
      <w:r w:rsidRPr="00270994">
        <w:t>EKF</w:t>
      </w:r>
      <w:r w:rsidRPr="00270994">
        <w:t>或</w:t>
      </w:r>
      <w:r w:rsidRPr="00270994">
        <w:t>UKF</w:t>
      </w:r>
      <w:r w:rsidRPr="00270994">
        <w:t>滤波</w:t>
      </w:r>
      <w:r>
        <w:rPr>
          <w:rFonts w:hint="eastAsia"/>
        </w:rPr>
        <w:t>算法进行</w:t>
      </w:r>
      <w:r>
        <w:rPr>
          <w:rFonts w:hint="eastAsia"/>
        </w:rPr>
        <w:lastRenderedPageBreak/>
        <w:t>信息融合</w:t>
      </w:r>
      <w:r w:rsidRPr="00270994">
        <w:t>。</w:t>
      </w:r>
    </w:p>
    <w:p w:rsidR="000D35BA" w:rsidRPr="00270994" w:rsidRDefault="000D35BA" w:rsidP="000D66D4">
      <w:pPr>
        <w:pStyle w:val="20"/>
        <w:numPr>
          <w:ilvl w:val="0"/>
          <w:numId w:val="10"/>
        </w:numPr>
        <w:spacing w:before="163" w:after="163"/>
      </w:pPr>
      <w:bookmarkStart w:id="400" w:name="_Toc404874265"/>
      <w:bookmarkStart w:id="401" w:name="_Toc404879666"/>
      <w:bookmarkStart w:id="402" w:name="_Toc405412149"/>
      <w:r w:rsidRPr="00270994">
        <w:t>本章小结</w:t>
      </w:r>
      <w:bookmarkEnd w:id="381"/>
      <w:bookmarkEnd w:id="382"/>
      <w:bookmarkEnd w:id="400"/>
      <w:bookmarkEnd w:id="401"/>
      <w:bookmarkEnd w:id="402"/>
    </w:p>
    <w:p w:rsidR="000D35BA" w:rsidRDefault="00CD314A" w:rsidP="000D35BA">
      <w:pPr>
        <w:ind w:firstLine="480"/>
      </w:pPr>
      <w:r>
        <w:rPr>
          <w:rFonts w:hint="eastAsia"/>
        </w:rPr>
        <w:t>本章</w:t>
      </w:r>
      <w:r w:rsidR="00A96221">
        <w:rPr>
          <w:rFonts w:hint="eastAsia"/>
        </w:rPr>
        <w:t>根据量测量的选取对惯性</w:t>
      </w:r>
      <w:r w:rsidR="00A96221">
        <w:rPr>
          <w:rFonts w:hint="eastAsia"/>
        </w:rPr>
        <w:t>/</w:t>
      </w:r>
      <w:r w:rsidR="00A96221">
        <w:rPr>
          <w:rFonts w:hint="eastAsia"/>
        </w:rPr>
        <w:t>视觉组合导航方法分为三类：以视觉相对运动参数为量测</w:t>
      </w:r>
      <w:r w:rsidR="00E0780D">
        <w:rPr>
          <w:rFonts w:hint="eastAsia"/>
        </w:rPr>
        <w:t>量（</w:t>
      </w:r>
      <w:r w:rsidR="00E0780D">
        <w:rPr>
          <w:rFonts w:hint="eastAsia"/>
        </w:rPr>
        <w:t>QT</w:t>
      </w:r>
      <w:r w:rsidR="004A499E">
        <w:rPr>
          <w:rFonts w:hint="eastAsia"/>
        </w:rPr>
        <w:t>-INS/VNS</w:t>
      </w:r>
      <w:r w:rsidR="00E0780D">
        <w:rPr>
          <w:rFonts w:hint="eastAsia"/>
        </w:rPr>
        <w:t>法）</w:t>
      </w:r>
      <w:r w:rsidR="00A96221">
        <w:rPr>
          <w:rFonts w:hint="eastAsia"/>
        </w:rPr>
        <w:t>、以惯性和视觉相对相对运动参数差为量测</w:t>
      </w:r>
      <w:r w:rsidR="00E0780D">
        <w:rPr>
          <w:rFonts w:hint="eastAsia"/>
        </w:rPr>
        <w:t>量（</w:t>
      </w:r>
      <w:r w:rsidR="00E0780D">
        <w:rPr>
          <w:rFonts w:hint="eastAsia"/>
        </w:rPr>
        <w:t>dQT</w:t>
      </w:r>
      <w:r w:rsidR="004A499E">
        <w:rPr>
          <w:rFonts w:hint="eastAsia"/>
        </w:rPr>
        <w:t>-INS/VNS</w:t>
      </w:r>
      <w:r w:rsidR="00E0780D">
        <w:rPr>
          <w:rFonts w:hint="eastAsia"/>
        </w:rPr>
        <w:t>法）</w:t>
      </w:r>
      <w:r w:rsidR="00A96221">
        <w:rPr>
          <w:rFonts w:hint="eastAsia"/>
        </w:rPr>
        <w:t>以及以视觉特征点</w:t>
      </w:r>
      <w:r w:rsidR="00E0780D">
        <w:rPr>
          <w:rFonts w:hint="eastAsia"/>
        </w:rPr>
        <w:t>摄像机三维坐标为量测量（</w:t>
      </w:r>
      <w:r w:rsidR="00E0780D">
        <w:rPr>
          <w:rFonts w:hint="eastAsia"/>
        </w:rPr>
        <w:t>FPc</w:t>
      </w:r>
      <w:r w:rsidR="004A499E">
        <w:rPr>
          <w:rFonts w:hint="eastAsia"/>
        </w:rPr>
        <w:t>-INS/VNS</w:t>
      </w:r>
      <w:r w:rsidR="00E0780D">
        <w:rPr>
          <w:rFonts w:hint="eastAsia"/>
        </w:rPr>
        <w:t>法）三种</w:t>
      </w:r>
      <w:r w:rsidR="00E0780D">
        <w:rPr>
          <w:rFonts w:hint="eastAsia"/>
        </w:rPr>
        <w:t>INS/VNS</w:t>
      </w:r>
      <w:r w:rsidR="00E0780D">
        <w:rPr>
          <w:rFonts w:hint="eastAsia"/>
        </w:rPr>
        <w:t>模型。首先分别介绍了三种量测量的传统</w:t>
      </w:r>
      <w:r w:rsidR="00E0780D">
        <w:rPr>
          <w:rFonts w:hint="eastAsia"/>
        </w:rPr>
        <w:t>INS/VNS</w:t>
      </w:r>
      <w:r w:rsidR="00E0780D">
        <w:rPr>
          <w:rFonts w:hint="eastAsia"/>
        </w:rPr>
        <w:t>模型，通过月面仿真及部分地面实验分析，</w:t>
      </w:r>
      <w:r w:rsidR="00E0780D">
        <w:rPr>
          <w:rFonts w:hint="eastAsia"/>
        </w:rPr>
        <w:t>dQT</w:t>
      </w:r>
      <w:r w:rsidR="004A499E">
        <w:rPr>
          <w:rFonts w:hint="eastAsia"/>
        </w:rPr>
        <w:t>-INS/VNS</w:t>
      </w:r>
      <w:r w:rsidR="00E0780D">
        <w:rPr>
          <w:rFonts w:hint="eastAsia"/>
        </w:rPr>
        <w:t>法的导航位置和姿态精度均高于</w:t>
      </w:r>
      <w:r w:rsidR="00E0780D">
        <w:rPr>
          <w:rFonts w:hint="eastAsia"/>
        </w:rPr>
        <w:t>QT</w:t>
      </w:r>
      <w:r w:rsidR="004A499E">
        <w:rPr>
          <w:rFonts w:hint="eastAsia"/>
        </w:rPr>
        <w:t>-INS/VNS</w:t>
      </w:r>
      <w:r w:rsidR="00E0780D">
        <w:rPr>
          <w:rFonts w:hint="eastAsia"/>
        </w:rPr>
        <w:t>法。以终点相对位置误差和终点姿态误差为导航精度指标，比较了视觉导航、传统以相对运动参数差为量测量的</w:t>
      </w:r>
      <w:r w:rsidR="00E0780D">
        <w:rPr>
          <w:rFonts w:hint="eastAsia"/>
        </w:rPr>
        <w:t>dQT1</w:t>
      </w:r>
      <w:r w:rsidR="004A499E">
        <w:rPr>
          <w:rFonts w:hint="eastAsia"/>
        </w:rPr>
        <w:t>-INS/VNS</w:t>
      </w:r>
      <w:r w:rsidR="00E0780D">
        <w:rPr>
          <w:rFonts w:hint="eastAsia"/>
        </w:rPr>
        <w:t>法、</w:t>
      </w:r>
      <w:r w:rsidR="00E0780D">
        <w:rPr>
          <w:rFonts w:hint="eastAsia"/>
        </w:rPr>
        <w:t>FPc</w:t>
      </w:r>
      <w:r w:rsidR="004A499E">
        <w:rPr>
          <w:rFonts w:hint="eastAsia"/>
        </w:rPr>
        <w:t>-INS/VNS</w:t>
      </w:r>
      <w:r w:rsidR="00E0780D">
        <w:rPr>
          <w:rFonts w:hint="eastAsia"/>
        </w:rPr>
        <w:t>法三种导航方法。在同一</w:t>
      </w:r>
      <w:r w:rsidR="00536AD0">
        <w:rPr>
          <w:rFonts w:hint="eastAsia"/>
        </w:rPr>
        <w:t>93min,204.24m</w:t>
      </w:r>
      <w:r w:rsidR="00536AD0">
        <w:rPr>
          <w:rFonts w:hint="eastAsia"/>
        </w:rPr>
        <w:t>的</w:t>
      </w:r>
      <w:r w:rsidR="00E0780D">
        <w:rPr>
          <w:rFonts w:hint="eastAsia"/>
        </w:rPr>
        <w:t>月面仿真实验中，</w:t>
      </w:r>
      <w:r w:rsidR="00536AD0">
        <w:rPr>
          <w:rFonts w:hint="eastAsia"/>
        </w:rPr>
        <w:t>VNS</w:t>
      </w:r>
      <w:r w:rsidR="004A499E">
        <w:rPr>
          <w:rFonts w:hint="eastAsia"/>
        </w:rPr>
        <w:t>、</w:t>
      </w:r>
      <w:r w:rsidR="004A499E">
        <w:rPr>
          <w:rFonts w:hint="eastAsia"/>
        </w:rPr>
        <w:t>dQT1-INS/VNS</w:t>
      </w:r>
      <w:r w:rsidR="004A499E">
        <w:rPr>
          <w:rFonts w:hint="eastAsia"/>
        </w:rPr>
        <w:t>和</w:t>
      </w:r>
      <w:r w:rsidR="004A499E">
        <w:rPr>
          <w:rFonts w:hint="eastAsia"/>
        </w:rPr>
        <w:t>FPc-INS/VNS</w:t>
      </w:r>
      <w:r w:rsidR="00536AD0">
        <w:rPr>
          <w:rFonts w:hint="eastAsia"/>
        </w:rPr>
        <w:t>的位置精度</w:t>
      </w:r>
      <w:r w:rsidR="004A499E">
        <w:rPr>
          <w:rFonts w:hint="eastAsia"/>
        </w:rPr>
        <w:t>分别</w:t>
      </w:r>
      <w:r w:rsidR="00536AD0">
        <w:rPr>
          <w:rFonts w:hint="eastAsia"/>
        </w:rPr>
        <w:t>为</w:t>
      </w:r>
      <w:r w:rsidR="004A499E">
        <w:rPr>
          <w:rFonts w:hint="eastAsia"/>
        </w:rPr>
        <w:t>2.001%</w:t>
      </w:r>
      <w:r w:rsidR="004A499E">
        <w:rPr>
          <w:rFonts w:hint="eastAsia"/>
        </w:rPr>
        <w:t>、</w:t>
      </w:r>
      <w:r w:rsidR="004A499E">
        <w:rPr>
          <w:rFonts w:hint="eastAsia"/>
        </w:rPr>
        <w:t>0.611%</w:t>
      </w:r>
      <w:r w:rsidR="00B81635">
        <w:rPr>
          <w:rFonts w:hint="eastAsia"/>
        </w:rPr>
        <w:t>和</w:t>
      </w:r>
      <w:r w:rsidR="004A499E">
        <w:rPr>
          <w:rFonts w:hint="eastAsia"/>
        </w:rPr>
        <w:t>0.300%</w:t>
      </w:r>
      <w:r w:rsidR="00B81635">
        <w:rPr>
          <w:rFonts w:hint="eastAsia"/>
        </w:rPr>
        <w:t>。各组合导航的俯仰角和横滚角精度均高与</w:t>
      </w:r>
      <w:r w:rsidR="00B81635">
        <w:rPr>
          <w:rFonts w:hint="eastAsia"/>
        </w:rPr>
        <w:t>0.1</w:t>
      </w:r>
      <w:r w:rsidR="00B81635" w:rsidRPr="00936C09">
        <w:rPr>
          <w:rFonts w:eastAsia="华文楷体"/>
          <w:kern w:val="0"/>
          <w:sz w:val="22"/>
        </w:rPr>
        <w:t>°</w:t>
      </w:r>
      <w:r w:rsidR="00B81635">
        <w:rPr>
          <w:rFonts w:hint="eastAsia"/>
        </w:rPr>
        <w:t>，</w:t>
      </w:r>
      <w:r w:rsidR="00B81635">
        <w:rPr>
          <w:rFonts w:hint="eastAsia"/>
        </w:rPr>
        <w:t>SINS</w:t>
      </w:r>
      <w:r w:rsidR="00B81635">
        <w:rPr>
          <w:rFonts w:hint="eastAsia"/>
        </w:rPr>
        <w:t>、</w:t>
      </w:r>
      <w:r w:rsidR="00B81635">
        <w:rPr>
          <w:rFonts w:hint="eastAsia"/>
        </w:rPr>
        <w:t>dQT1-INS/VNS</w:t>
      </w:r>
      <w:r w:rsidR="00B81635">
        <w:rPr>
          <w:rFonts w:hint="eastAsia"/>
        </w:rPr>
        <w:t>和</w:t>
      </w:r>
      <w:r w:rsidR="00B81635">
        <w:rPr>
          <w:rFonts w:hint="eastAsia"/>
        </w:rPr>
        <w:t>FPc-INS/VNS</w:t>
      </w:r>
      <w:r w:rsidR="00B81635">
        <w:rPr>
          <w:rFonts w:hint="eastAsia"/>
        </w:rPr>
        <w:t>的航向角精度</w:t>
      </w:r>
      <w:r w:rsidR="00B81635" w:rsidRPr="00B81635">
        <w:rPr>
          <w:rFonts w:hint="eastAsia"/>
        </w:rPr>
        <w:t>分别为</w:t>
      </w:r>
      <w:r w:rsidR="00B81635" w:rsidRPr="00B81635">
        <w:rPr>
          <w:rFonts w:hint="eastAsia"/>
        </w:rPr>
        <w:t>1.876</w:t>
      </w:r>
      <w:r w:rsidR="00B81635" w:rsidRPr="00B81635">
        <w:t>°</w:t>
      </w:r>
      <w:r w:rsidR="00B81635" w:rsidRPr="00B81635">
        <w:rPr>
          <w:rFonts w:hint="eastAsia"/>
        </w:rPr>
        <w:t>、</w:t>
      </w:r>
      <w:r w:rsidR="00B81635" w:rsidRPr="00B81635">
        <w:rPr>
          <w:rFonts w:hint="eastAsia"/>
        </w:rPr>
        <w:t>0.532</w:t>
      </w:r>
      <w:r w:rsidR="00B81635" w:rsidRPr="00B81635">
        <w:t>°</w:t>
      </w:r>
      <w:r w:rsidR="00B81635" w:rsidRPr="00B81635">
        <w:rPr>
          <w:rFonts w:hint="eastAsia"/>
        </w:rPr>
        <w:t>和</w:t>
      </w:r>
      <w:r w:rsidR="00B81635" w:rsidRPr="00B81635">
        <w:rPr>
          <w:rFonts w:hint="eastAsia"/>
        </w:rPr>
        <w:t>1.796</w:t>
      </w:r>
      <w:r w:rsidR="00B81635" w:rsidRPr="00B81635">
        <w:t>°</w:t>
      </w:r>
      <w:r w:rsidR="00B81635" w:rsidRPr="00B81635">
        <w:rPr>
          <w:rFonts w:hint="eastAsia"/>
        </w:rPr>
        <w:t>。其中</w:t>
      </w:r>
      <w:r w:rsidR="00B81635">
        <w:rPr>
          <w:rFonts w:hint="eastAsia"/>
        </w:rPr>
        <w:t>FPc-INS/VNS</w:t>
      </w:r>
      <w:r w:rsidR="00B81635">
        <w:rPr>
          <w:rFonts w:hint="eastAsia"/>
        </w:rPr>
        <w:t>的航向角精度相比惯性导航仅提高</w:t>
      </w:r>
      <w:r w:rsidR="00B81635">
        <w:rPr>
          <w:rFonts w:hint="eastAsia"/>
        </w:rPr>
        <w:t>4.26%</w:t>
      </w:r>
      <w:r w:rsidR="00B81635">
        <w:rPr>
          <w:rFonts w:hint="eastAsia"/>
        </w:rPr>
        <w:t>，</w:t>
      </w:r>
      <w:r w:rsidR="00667196">
        <w:rPr>
          <w:rFonts w:hint="eastAsia"/>
        </w:rPr>
        <w:t>dQT1-INS/VNS</w:t>
      </w:r>
      <w:r w:rsidR="00667196">
        <w:rPr>
          <w:rFonts w:hint="eastAsia"/>
        </w:rPr>
        <w:t>的提高则达到了</w:t>
      </w:r>
      <w:r w:rsidR="00667196">
        <w:rPr>
          <w:rFonts w:hint="eastAsia"/>
        </w:rPr>
        <w:t>71.64%</w:t>
      </w:r>
      <w:r w:rsidR="00667196">
        <w:rPr>
          <w:rFonts w:hint="eastAsia"/>
        </w:rPr>
        <w:t>。说明以相对运动参数差为量测的方法对航向角的修正效果比以特征点坐标为量测的方法好，而</w:t>
      </w:r>
      <w:r w:rsidR="00667196">
        <w:rPr>
          <w:rFonts w:hint="eastAsia"/>
        </w:rPr>
        <w:t>FPc-INS/VNS</w:t>
      </w:r>
      <w:r w:rsidR="00667196">
        <w:rPr>
          <w:rFonts w:hint="eastAsia"/>
        </w:rPr>
        <w:t>的位置修正效果</w:t>
      </w:r>
      <w:r w:rsidR="005E4C06">
        <w:rPr>
          <w:rFonts w:hint="eastAsia"/>
        </w:rPr>
        <w:t>比传统</w:t>
      </w:r>
      <w:r w:rsidR="005E4C06">
        <w:rPr>
          <w:rFonts w:hint="eastAsia"/>
        </w:rPr>
        <w:t>dQT1-INS/VNS</w:t>
      </w:r>
      <w:r w:rsidR="005E4C06">
        <w:rPr>
          <w:rFonts w:hint="eastAsia"/>
        </w:rPr>
        <w:t>方法</w:t>
      </w:r>
      <w:r w:rsidR="00667196">
        <w:rPr>
          <w:rFonts w:hint="eastAsia"/>
        </w:rPr>
        <w:t>更好。</w:t>
      </w:r>
      <w:r w:rsidR="005E4C06">
        <w:rPr>
          <w:rFonts w:hint="eastAsia"/>
        </w:rPr>
        <w:t>但由于</w:t>
      </w:r>
      <w:r w:rsidR="005E4C06">
        <w:rPr>
          <w:rFonts w:hint="eastAsia"/>
        </w:rPr>
        <w:t>FPc-INS/VNS</w:t>
      </w:r>
      <w:r w:rsidR="005E4C06">
        <w:rPr>
          <w:rFonts w:hint="eastAsia"/>
        </w:rPr>
        <w:t>方法的量测模型维数是特征点个数的</w:t>
      </w:r>
      <w:r w:rsidR="005E4C06">
        <w:rPr>
          <w:rFonts w:hint="eastAsia"/>
        </w:rPr>
        <w:t>3</w:t>
      </w:r>
      <w:r w:rsidR="005E4C06">
        <w:rPr>
          <w:rFonts w:hint="eastAsia"/>
        </w:rPr>
        <w:t>倍，远大于</w:t>
      </w:r>
      <w:r w:rsidR="005E4C06">
        <w:rPr>
          <w:rFonts w:hint="eastAsia"/>
        </w:rPr>
        <w:t>dQT1-INS/VNS</w:t>
      </w:r>
      <w:r w:rsidR="005E4C06">
        <w:rPr>
          <w:rFonts w:hint="eastAsia"/>
        </w:rPr>
        <w:t>方法的六维，因此</w:t>
      </w:r>
      <w:r w:rsidR="005E4C06">
        <w:rPr>
          <w:rFonts w:hint="eastAsia"/>
        </w:rPr>
        <w:t>FPc-INS/VNS</w:t>
      </w:r>
      <w:r w:rsidR="005E4C06">
        <w:rPr>
          <w:rFonts w:hint="eastAsia"/>
        </w:rPr>
        <w:t>方法的计算量更大。综上，以惯性与视觉相对运动参数差为量测量的惯性</w:t>
      </w:r>
      <w:r w:rsidR="005E4C06">
        <w:rPr>
          <w:rFonts w:hint="eastAsia"/>
        </w:rPr>
        <w:t>/</w:t>
      </w:r>
      <w:r w:rsidR="005E4C06">
        <w:rPr>
          <w:rFonts w:hint="eastAsia"/>
        </w:rPr>
        <w:t>视觉组合导航方法是三类方法中综合性能最好的方法。本章随后针对这类方法进行量测模型和状态模型的改进。</w:t>
      </w:r>
    </w:p>
    <w:p w:rsidR="005E4C06" w:rsidRDefault="005E4C06" w:rsidP="000D35BA">
      <w:pPr>
        <w:ind w:firstLine="480"/>
      </w:pPr>
      <w:r>
        <w:rPr>
          <w:rFonts w:hint="eastAsia"/>
        </w:rPr>
        <w:t>3.1.4</w:t>
      </w:r>
      <w:r>
        <w:rPr>
          <w:rFonts w:hint="eastAsia"/>
        </w:rPr>
        <w:t>分析了</w:t>
      </w:r>
      <w:r w:rsidR="00462DCF">
        <w:rPr>
          <w:rFonts w:hint="eastAsia"/>
        </w:rPr>
        <w:t>dQT1-INS/VNS</w:t>
      </w:r>
      <w:r w:rsidR="00462DCF">
        <w:rPr>
          <w:rFonts w:hint="eastAsia"/>
        </w:rPr>
        <w:t>量测模型采用的姿态误差定义与平台误差角定义不同导致的近似处理，发现当航向角较大时该近似处理的误差整体上甚至会大于平台失准角，因此不可忽略。虽然由于该近似处理的</w:t>
      </w:r>
      <w:r w:rsidR="009654AD">
        <w:rPr>
          <w:rFonts w:hint="eastAsia"/>
        </w:rPr>
        <w:t>误差主要在俯仰和横滚方向，但由于不同时刻俯仰、横滚和航向误差之间的耦合，该近似处理仍将对组合导航的航向角误差产生较大的影响。</w:t>
      </w:r>
      <w:r w:rsidR="009654AD">
        <w:rPr>
          <w:rFonts w:hint="eastAsia"/>
        </w:rPr>
        <w:t>3.2</w:t>
      </w:r>
      <w:r w:rsidR="009654AD">
        <w:rPr>
          <w:rFonts w:hint="eastAsia"/>
        </w:rPr>
        <w:t>节针对该近处处理的问题，提出一种新的惯性相对旋转误差分析方法，该方法利用含误差的</w:t>
      </w:r>
      <w:r w:rsidR="006250DA">
        <w:rPr>
          <w:rFonts w:hint="eastAsia"/>
        </w:rPr>
        <w:t>惯性姿态已知的特点，建立了不需要该近似处理的新量测模型。然后分别通过月面仿真和地面实验验证了这种改进的惯性视觉组合导航方法（</w:t>
      </w:r>
      <w:r w:rsidR="006250DA">
        <w:rPr>
          <w:rFonts w:hint="eastAsia"/>
        </w:rPr>
        <w:t>dQT2-INS/VNS</w:t>
      </w:r>
      <w:r w:rsidR="006250DA">
        <w:rPr>
          <w:rFonts w:hint="eastAsia"/>
        </w:rPr>
        <w:t>），月面仿真中</w:t>
      </w:r>
      <w:r w:rsidR="006250DA">
        <w:rPr>
          <w:rFonts w:hint="eastAsia"/>
        </w:rPr>
        <w:t>dQT2-INS/VNS</w:t>
      </w:r>
      <w:r w:rsidR="006250DA">
        <w:rPr>
          <w:rFonts w:hint="eastAsia"/>
        </w:rPr>
        <w:t>的位置和航向角精度相比</w:t>
      </w:r>
      <w:r w:rsidR="006250DA">
        <w:rPr>
          <w:rFonts w:hint="eastAsia"/>
        </w:rPr>
        <w:t>dQT1-INS/VNS</w:t>
      </w:r>
      <w:r w:rsidR="006250DA">
        <w:rPr>
          <w:rFonts w:hint="eastAsia"/>
        </w:rPr>
        <w:t>分别提高了</w:t>
      </w:r>
      <w:r w:rsidR="006250DA" w:rsidRPr="00936C09">
        <w:t>87.07%</w:t>
      </w:r>
      <w:r w:rsidR="006250DA">
        <w:rPr>
          <w:rFonts w:hint="eastAsia"/>
        </w:rPr>
        <w:lastRenderedPageBreak/>
        <w:t>和</w:t>
      </w:r>
      <w:r w:rsidR="006250DA" w:rsidRPr="00936C09">
        <w:t>58.46%</w:t>
      </w:r>
      <w:r w:rsidR="006250DA">
        <w:rPr>
          <w:rFonts w:hint="eastAsia"/>
        </w:rPr>
        <w:t>，地面实验中位置和航向角精度分别提高了</w:t>
      </w:r>
      <w:r w:rsidR="006250DA" w:rsidRPr="00936C09">
        <w:t>68.6%</w:t>
      </w:r>
      <w:r w:rsidR="006250DA">
        <w:rPr>
          <w:rFonts w:hint="eastAsia"/>
        </w:rPr>
        <w:t>和</w:t>
      </w:r>
      <w:r w:rsidR="006250DA">
        <w:rPr>
          <w:rFonts w:hint="eastAsia"/>
        </w:rPr>
        <w:t>87.04%</w:t>
      </w:r>
      <w:r w:rsidR="006250DA">
        <w:rPr>
          <w:rFonts w:hint="eastAsia"/>
        </w:rPr>
        <w:t>。月面仿真和地面实验均证明该改进模型是一种有效的惯性</w:t>
      </w:r>
      <w:r w:rsidR="006250DA">
        <w:rPr>
          <w:rFonts w:hint="eastAsia"/>
        </w:rPr>
        <w:t>/</w:t>
      </w:r>
      <w:r w:rsidR="006250DA">
        <w:rPr>
          <w:rFonts w:hint="eastAsia"/>
        </w:rPr>
        <w:t>视觉组合导航模型。</w:t>
      </w:r>
    </w:p>
    <w:p w:rsidR="006250DA" w:rsidRPr="006250DA" w:rsidRDefault="006250DA" w:rsidP="000D35BA">
      <w:pPr>
        <w:ind w:firstLine="480"/>
      </w:pPr>
      <w:r>
        <w:rPr>
          <w:rFonts w:hint="eastAsia"/>
        </w:rPr>
        <w:t>3.3</w:t>
      </w:r>
      <w:r>
        <w:rPr>
          <w:rFonts w:hint="eastAsia"/>
        </w:rPr>
        <w:t>节针对传统</w:t>
      </w:r>
      <w:r>
        <w:rPr>
          <w:rFonts w:hint="eastAsia"/>
        </w:rPr>
        <w:t>INS/VNS</w:t>
      </w:r>
      <w:r>
        <w:rPr>
          <w:rFonts w:hint="eastAsia"/>
        </w:rPr>
        <w:t>方法均不考虑视觉常值误差的问题，在</w:t>
      </w:r>
      <w:r>
        <w:rPr>
          <w:rFonts w:hint="eastAsia"/>
        </w:rPr>
        <w:t>dQT2-INS/VNS</w:t>
      </w:r>
      <w:r>
        <w:rPr>
          <w:rFonts w:hint="eastAsia"/>
        </w:rPr>
        <w:t>基础上，提出了一种</w:t>
      </w:r>
      <w:r w:rsidR="00FF65BD">
        <w:rPr>
          <w:rFonts w:hint="eastAsia"/>
        </w:rPr>
        <w:t>通过估计视觉相对运动参数常值误差提高导航精度的方法。通过月面仿真实验证明，当双目相机外参标定误差分别为</w:t>
      </w:r>
      <w:r w:rsidR="00FF65BD">
        <w:rPr>
          <w:rFonts w:hint="eastAsia"/>
        </w:rPr>
        <w:t>0.1</w:t>
      </w:r>
      <w:r w:rsidR="00FF65BD" w:rsidRPr="00B81635">
        <w:t>°</w:t>
      </w:r>
      <w:r w:rsidR="00FF65BD">
        <w:rPr>
          <w:rFonts w:hint="eastAsia"/>
        </w:rPr>
        <w:t>和</w:t>
      </w:r>
      <w:r w:rsidR="00FF65BD">
        <w:rPr>
          <w:rFonts w:hint="eastAsia"/>
        </w:rPr>
        <w:t>1mm</w:t>
      </w:r>
      <w:r w:rsidR="00FF65BD">
        <w:rPr>
          <w:rFonts w:hint="eastAsia"/>
        </w:rPr>
        <w:t>的时候，</w:t>
      </w:r>
    </w:p>
    <w:p w:rsidR="001F091F" w:rsidRDefault="001F091F">
      <w:pPr>
        <w:widowControl/>
        <w:spacing w:line="240" w:lineRule="auto"/>
        <w:ind w:firstLineChars="0" w:firstLine="0"/>
        <w:jc w:val="left"/>
        <w:rPr>
          <w:rFonts w:eastAsia="黑体"/>
          <w:bCs/>
          <w:kern w:val="44"/>
          <w:sz w:val="32"/>
          <w:szCs w:val="44"/>
        </w:rPr>
      </w:pPr>
      <w:r>
        <w:br w:type="page"/>
      </w:r>
    </w:p>
    <w:p w:rsidR="00972C1A" w:rsidRDefault="00972C1A" w:rsidP="001268EF">
      <w:pPr>
        <w:pStyle w:val="10"/>
        <w:spacing w:before="163" w:after="163"/>
        <w:sectPr w:rsidR="00972C1A" w:rsidSect="006E54BA">
          <w:headerReference w:type="even" r:id="rId1281"/>
          <w:endnotePr>
            <w:numFmt w:val="decimal"/>
          </w:endnotePr>
          <w:pgSz w:w="11906" w:h="16838" w:code="9"/>
          <w:pgMar w:top="1418" w:right="1134" w:bottom="1418" w:left="1701" w:header="851" w:footer="851" w:gutter="0"/>
          <w:cols w:space="425"/>
          <w:docGrid w:type="lines" w:linePitch="326"/>
        </w:sectPr>
      </w:pPr>
      <w:bookmarkStart w:id="403" w:name="_Toc404874266"/>
    </w:p>
    <w:p w:rsidR="001268EF" w:rsidRDefault="001268EF" w:rsidP="001268EF">
      <w:pPr>
        <w:pStyle w:val="10"/>
        <w:spacing w:before="163" w:after="163"/>
      </w:pPr>
      <w:bookmarkStart w:id="404" w:name="_Toc404879667"/>
      <w:bookmarkStart w:id="405" w:name="_Toc405412150"/>
      <w:r w:rsidRPr="00270994">
        <w:lastRenderedPageBreak/>
        <w:t>第</w:t>
      </w:r>
      <w:r>
        <w:rPr>
          <w:rFonts w:hint="eastAsia"/>
        </w:rPr>
        <w:t>四</w:t>
      </w:r>
      <w:r w:rsidRPr="00270994">
        <w:t>章</w:t>
      </w:r>
      <w:r w:rsidRPr="00270994">
        <w:t xml:space="preserve"> </w:t>
      </w:r>
      <w:r w:rsidRPr="00270994">
        <w:t>惯性</w:t>
      </w:r>
      <w:r w:rsidRPr="00270994">
        <w:t>/</w:t>
      </w:r>
      <w:r w:rsidRPr="00270994">
        <w:t>视觉</w:t>
      </w:r>
      <w:r w:rsidRPr="00270994">
        <w:t>/</w:t>
      </w:r>
      <w:r w:rsidRPr="00270994">
        <w:t>天文组合导航方法</w:t>
      </w:r>
      <w:bookmarkEnd w:id="403"/>
      <w:bookmarkEnd w:id="404"/>
      <w:bookmarkEnd w:id="405"/>
    </w:p>
    <w:p w:rsidR="001268EF" w:rsidRDefault="001268EF" w:rsidP="001268EF">
      <w:pPr>
        <w:ind w:firstLine="480"/>
      </w:pPr>
      <w:r>
        <w:rPr>
          <w:rFonts w:hint="eastAsia"/>
        </w:rPr>
        <w:t>惯性导航与视觉导航都是通过积分运算进行航位推算的相对导航方法，均存在姿态误差与位置误差累积的问题，且位置误差都会受姿态误差影响而非线性发散。天文导航通过星敏感器得到本体系相对惯性系的旋转矩阵，是一种绝对的</w:t>
      </w:r>
      <w:r w:rsidR="003B234C">
        <w:rPr>
          <w:rFonts w:hint="eastAsia"/>
        </w:rPr>
        <w:t>高精度</w:t>
      </w:r>
      <w:r>
        <w:rPr>
          <w:rFonts w:hint="eastAsia"/>
        </w:rPr>
        <w:t>姿态信息。但天文数据的频率较低，且只能直接得到角度数据。因此将星敏感器获取的角度信息与惯性和视觉信息融合可有效提高导航精度。本章在第三章的惯性</w:t>
      </w:r>
      <w:r>
        <w:rPr>
          <w:rFonts w:hint="eastAsia"/>
        </w:rPr>
        <w:t>/</w:t>
      </w:r>
      <w:r>
        <w:rPr>
          <w:rFonts w:hint="eastAsia"/>
        </w:rPr>
        <w:t>视觉组合导航基础上研究惯性</w:t>
      </w:r>
      <w:r>
        <w:rPr>
          <w:rFonts w:hint="eastAsia"/>
        </w:rPr>
        <w:t>/</w:t>
      </w:r>
      <w:r>
        <w:rPr>
          <w:rFonts w:hint="eastAsia"/>
        </w:rPr>
        <w:t>视觉</w:t>
      </w:r>
      <w:r>
        <w:rPr>
          <w:rFonts w:hint="eastAsia"/>
        </w:rPr>
        <w:t>/</w:t>
      </w:r>
      <w:r>
        <w:rPr>
          <w:rFonts w:hint="eastAsia"/>
        </w:rPr>
        <w:t>天文组合导航（</w:t>
      </w:r>
      <w:r>
        <w:rPr>
          <w:rFonts w:hint="eastAsia"/>
        </w:rPr>
        <w:t>INS/VNS/CNS</w:t>
      </w:r>
      <w:r>
        <w:rPr>
          <w:rFonts w:hint="eastAsia"/>
        </w:rPr>
        <w:t>）方法。</w:t>
      </w:r>
      <w:r w:rsidR="007A7F0B">
        <w:fldChar w:fldCharType="begin"/>
      </w:r>
      <w:r w:rsidR="007A7F0B">
        <w:instrText xml:space="preserve"> </w:instrText>
      </w:r>
      <w:r w:rsidR="007A7F0B">
        <w:rPr>
          <w:rFonts w:hint="eastAsia"/>
        </w:rPr>
        <w:instrText>MACROBUTTON MTEditEquationSection2</w:instrText>
      </w:r>
      <w:r w:rsidR="007A7F0B">
        <w:instrText xml:space="preserve"> </w:instrText>
      </w:r>
      <w:r w:rsidR="007A7F0B" w:rsidRPr="007A7F0B">
        <w:rPr>
          <w:rStyle w:val="MTEquationSection"/>
        </w:rPr>
        <w:instrText>Equation Chapter (Next) Section 1</w:instrText>
      </w:r>
      <w:r w:rsidR="007A7F0B">
        <w:fldChar w:fldCharType="begin"/>
      </w:r>
      <w:r w:rsidR="007A7F0B">
        <w:instrText xml:space="preserve"> SEQ MTEqn \r \h \* MERGEFORMAT </w:instrText>
      </w:r>
      <w:r w:rsidR="007A7F0B">
        <w:fldChar w:fldCharType="end"/>
      </w:r>
      <w:r w:rsidR="007A7F0B">
        <w:fldChar w:fldCharType="begin"/>
      </w:r>
      <w:r w:rsidR="007A7F0B">
        <w:instrText xml:space="preserve"> SEQ MTSec \r 1 \h \* MERGEFORMAT </w:instrText>
      </w:r>
      <w:r w:rsidR="007A7F0B">
        <w:fldChar w:fldCharType="end"/>
      </w:r>
      <w:r w:rsidR="007A7F0B">
        <w:fldChar w:fldCharType="begin"/>
      </w:r>
      <w:r w:rsidR="007A7F0B">
        <w:instrText xml:space="preserve"> SEQ MTChap \h \* MERGEFORMAT </w:instrText>
      </w:r>
      <w:r w:rsidR="007A7F0B">
        <w:fldChar w:fldCharType="end"/>
      </w:r>
      <w:r w:rsidR="007A7F0B">
        <w:fldChar w:fldCharType="end"/>
      </w:r>
    </w:p>
    <w:p w:rsidR="00CE488C" w:rsidRDefault="003B5678" w:rsidP="001268EF">
      <w:pPr>
        <w:ind w:firstLine="480"/>
      </w:pPr>
      <w:r>
        <w:rPr>
          <w:rFonts w:hint="eastAsia"/>
        </w:rPr>
        <w:t>天文导航通过星敏感器得到天体发射或反射的光线在星敏感器坐标系下的</w:t>
      </w:r>
      <w:r w:rsidR="00CE488C">
        <w:rPr>
          <w:rFonts w:hint="eastAsia"/>
        </w:rPr>
        <w:t>单位</w:t>
      </w:r>
      <w:r>
        <w:rPr>
          <w:rFonts w:hint="eastAsia"/>
        </w:rPr>
        <w:t>矢量</w:t>
      </w:r>
      <w:r w:rsidR="00B2178D" w:rsidRPr="00B2178D">
        <w:rPr>
          <w:position w:val="-6"/>
        </w:rPr>
        <w:object w:dxaOrig="300" w:dyaOrig="320">
          <v:shape id="_x0000_i1630" type="#_x0000_t75" style="width:15.35pt;height:16pt" o:ole="">
            <v:imagedata r:id="rId1282" o:title=""/>
          </v:shape>
          <o:OLEObject Type="Embed" ProgID="Equation.DSMT4" ShapeID="_x0000_i1630" DrawAspect="Content" ObjectID="_1480348400" r:id="rId1283"/>
        </w:object>
      </w:r>
      <w:r>
        <w:rPr>
          <w:rFonts w:hint="eastAsia"/>
        </w:rPr>
        <w:t>。根据星敏感器的安装矩阵</w:t>
      </w:r>
      <w:r w:rsidR="00B2178D" w:rsidRPr="00CE488C">
        <w:rPr>
          <w:position w:val="-12"/>
        </w:rPr>
        <w:object w:dxaOrig="320" w:dyaOrig="380">
          <v:shape id="_x0000_i1631" type="#_x0000_t75" style="width:16pt;height:19.35pt" o:ole="">
            <v:imagedata r:id="rId1284" o:title=""/>
          </v:shape>
          <o:OLEObject Type="Embed" ProgID="Equation.DSMT4" ShapeID="_x0000_i1631" DrawAspect="Content" ObjectID="_1480348401" r:id="rId1285"/>
        </w:object>
      </w:r>
      <w:r>
        <w:rPr>
          <w:rFonts w:hint="eastAsia"/>
        </w:rPr>
        <w:t>，可将星敏感器坐标系下的星光</w:t>
      </w:r>
      <w:r w:rsidR="00CE488C">
        <w:rPr>
          <w:rFonts w:hint="eastAsia"/>
        </w:rPr>
        <w:t>单位</w:t>
      </w:r>
      <w:r>
        <w:rPr>
          <w:rFonts w:hint="eastAsia"/>
        </w:rPr>
        <w:t>矢量转换到本体系</w:t>
      </w:r>
      <w:r w:rsidR="00B2178D" w:rsidRPr="00CE488C">
        <w:rPr>
          <w:position w:val="-12"/>
        </w:rPr>
        <w:object w:dxaOrig="1060" w:dyaOrig="380">
          <v:shape id="_x0000_i1632" type="#_x0000_t75" style="width:53.35pt;height:19.35pt" o:ole="">
            <v:imagedata r:id="rId1286" o:title=""/>
          </v:shape>
          <o:OLEObject Type="Embed" ProgID="Equation.DSMT4" ShapeID="_x0000_i1632" DrawAspect="Content" ObjectID="_1480348402" r:id="rId1287"/>
        </w:object>
      </w:r>
      <w:r>
        <w:rPr>
          <w:rFonts w:hint="eastAsia"/>
        </w:rPr>
        <w:t>。而惯性系下的星光</w:t>
      </w:r>
      <w:r w:rsidR="00CE488C">
        <w:rPr>
          <w:rFonts w:hint="eastAsia"/>
        </w:rPr>
        <w:t>单位</w:t>
      </w:r>
      <w:r>
        <w:rPr>
          <w:rFonts w:hint="eastAsia"/>
        </w:rPr>
        <w:t>矢量</w:t>
      </w:r>
      <w:r w:rsidR="00CE488C" w:rsidRPr="00CE488C">
        <w:rPr>
          <w:position w:val="-6"/>
        </w:rPr>
        <w:object w:dxaOrig="279" w:dyaOrig="320">
          <v:shape id="_x0000_i1633" type="#_x0000_t75" style="width:14pt;height:16pt" o:ole="">
            <v:imagedata r:id="rId1288" o:title=""/>
          </v:shape>
          <o:OLEObject Type="Embed" ProgID="Equation.DSMT4" ShapeID="_x0000_i1633" DrawAspect="Content" ObjectID="_1480348403" r:id="rId1289"/>
        </w:object>
      </w:r>
      <w:r>
        <w:rPr>
          <w:rFonts w:hint="eastAsia"/>
        </w:rPr>
        <w:t>可通过星历查找得到，</w:t>
      </w:r>
      <w:r w:rsidR="00CE488C">
        <w:rPr>
          <w:rFonts w:hint="eastAsia"/>
        </w:rPr>
        <w:t>而通过时间可推算出世界坐标系相对本体系的旋转矩阵</w:t>
      </w:r>
      <w:r w:rsidR="00CE488C" w:rsidRPr="00CE488C">
        <w:rPr>
          <w:position w:val="-12"/>
        </w:rPr>
        <w:object w:dxaOrig="360" w:dyaOrig="380">
          <v:shape id="_x0000_i1634" type="#_x0000_t75" style="width:18pt;height:19.35pt" o:ole="">
            <v:imagedata r:id="rId1290" o:title=""/>
          </v:shape>
          <o:OLEObject Type="Embed" ProgID="Equation.DSMT4" ShapeID="_x0000_i1634" DrawAspect="Content" ObjectID="_1480348404" r:id="rId1291"/>
        </w:object>
      </w:r>
      <w:r w:rsidR="00CE488C">
        <w:rPr>
          <w:rFonts w:hint="eastAsia"/>
        </w:rPr>
        <w:t>，从而解算出世界坐标系下的星光单位矢量</w:t>
      </w:r>
      <w:r w:rsidR="00CE488C" w:rsidRPr="00CE488C">
        <w:rPr>
          <w:position w:val="-12"/>
        </w:rPr>
        <w:object w:dxaOrig="1080" w:dyaOrig="380">
          <v:shape id="_x0000_i1635" type="#_x0000_t75" style="width:54pt;height:19.35pt" o:ole="">
            <v:imagedata r:id="rId1292" o:title=""/>
          </v:shape>
          <o:OLEObject Type="Embed" ProgID="Equation.DSMT4" ShapeID="_x0000_i1635" DrawAspect="Content" ObjectID="_1480348405" r:id="rId1293"/>
        </w:object>
      </w:r>
      <w:r w:rsidR="00CE488C">
        <w:rPr>
          <w:rFonts w:hint="eastAsia"/>
        </w:rPr>
        <w:t>。</w:t>
      </w:r>
      <w:r w:rsidR="00B2178D">
        <w:rPr>
          <w:rFonts w:hint="eastAsia"/>
        </w:rPr>
        <w:t>而</w:t>
      </w:r>
      <w:r w:rsidR="00B2178D" w:rsidRPr="00B2178D">
        <w:rPr>
          <w:position w:val="-6"/>
        </w:rPr>
        <w:object w:dxaOrig="300" w:dyaOrig="320">
          <v:shape id="_x0000_i1636" type="#_x0000_t75" style="width:15.35pt;height:16pt" o:ole="">
            <v:imagedata r:id="rId1294" o:title=""/>
          </v:shape>
          <o:OLEObject Type="Embed" ProgID="Equation.DSMT4" ShapeID="_x0000_i1636" DrawAspect="Content" ObjectID="_1480348406" r:id="rId1295"/>
        </w:object>
      </w:r>
      <w:r w:rsidR="00B2178D">
        <w:rPr>
          <w:rFonts w:hint="eastAsia"/>
        </w:rPr>
        <w:t>与</w:t>
      </w:r>
      <w:r w:rsidR="00B2178D" w:rsidRPr="00B2178D">
        <w:rPr>
          <w:position w:val="-6"/>
        </w:rPr>
        <w:object w:dxaOrig="340" w:dyaOrig="320">
          <v:shape id="_x0000_i1637" type="#_x0000_t75" style="width:17.35pt;height:16pt" o:ole="">
            <v:imagedata r:id="rId1296" o:title=""/>
          </v:shape>
          <o:OLEObject Type="Embed" ProgID="Equation.DSMT4" ShapeID="_x0000_i1637" DrawAspect="Content" ObjectID="_1480348407" r:id="rId1297"/>
        </w:object>
      </w:r>
      <w:r w:rsidR="00B2178D">
        <w:rPr>
          <w:rFonts w:hint="eastAsia"/>
        </w:rPr>
        <w:t>之间即包含了姿态矩阵</w:t>
      </w:r>
      <w:r w:rsidR="00B2178D" w:rsidRPr="00CE488C">
        <w:rPr>
          <w:position w:val="-12"/>
        </w:rPr>
        <w:object w:dxaOrig="340" w:dyaOrig="380">
          <v:shape id="_x0000_i1638" type="#_x0000_t75" style="width:17.35pt;height:19.35pt" o:ole="">
            <v:imagedata r:id="rId1298" o:title=""/>
          </v:shape>
          <o:OLEObject Type="Embed" ProgID="Equation.DSMT4" ShapeID="_x0000_i1638" DrawAspect="Content" ObjectID="_1480348408" r:id="rId1299"/>
        </w:object>
      </w:r>
      <w:r w:rsidR="00B2178D">
        <w:rPr>
          <w:rFonts w:hint="eastAsia"/>
        </w:rPr>
        <w:t>的信息。但同时采集到三个星光单位矢量时，可直接解算出高精度的姿态，但这由于星敏感器的个数和视场角的原因通常不能实现。当只采集一个或两个星光单位矢量时，可在</w:t>
      </w:r>
      <w:r w:rsidR="00B2178D">
        <w:rPr>
          <w:rFonts w:hint="eastAsia"/>
        </w:rPr>
        <w:t>INS/VNS</w:t>
      </w:r>
      <w:r w:rsidR="00B2178D">
        <w:rPr>
          <w:rFonts w:hint="eastAsia"/>
        </w:rPr>
        <w:t>组合导航方法的基础上，将该星光单位矢量作为量测信息加入量测量中，从而提高惯性系统平台失准角估计精度，达到提高姿态解算精度的目的，并通过姿态精度的提高间接减小位置误差。</w:t>
      </w:r>
    </w:p>
    <w:p w:rsidR="001268EF" w:rsidRDefault="001268EF" w:rsidP="00BB0E4A">
      <w:pPr>
        <w:pStyle w:val="20"/>
        <w:numPr>
          <w:ilvl w:val="0"/>
          <w:numId w:val="43"/>
        </w:numPr>
        <w:spacing w:before="163" w:after="163"/>
      </w:pPr>
      <w:bookmarkStart w:id="406" w:name="_Toc404697807"/>
      <w:bookmarkStart w:id="407" w:name="_Toc404697865"/>
      <w:bookmarkStart w:id="408" w:name="_Toc404874267"/>
      <w:bookmarkStart w:id="409" w:name="_Toc404879668"/>
      <w:bookmarkStart w:id="410" w:name="_Toc405412151"/>
      <w:r>
        <w:rPr>
          <w:rFonts w:hint="eastAsia"/>
        </w:rPr>
        <w:t>以相对运动参数差为量测量的</w:t>
      </w:r>
      <w:r>
        <w:rPr>
          <w:rFonts w:hint="eastAsia"/>
        </w:rPr>
        <w:t>INS/VNS/CNS</w:t>
      </w:r>
      <w:r>
        <w:rPr>
          <w:rFonts w:hint="eastAsia"/>
        </w:rPr>
        <w:t>方法</w:t>
      </w:r>
      <w:bookmarkEnd w:id="406"/>
      <w:bookmarkEnd w:id="407"/>
      <w:bookmarkEnd w:id="408"/>
      <w:bookmarkEnd w:id="409"/>
      <w:bookmarkEnd w:id="410"/>
    </w:p>
    <w:p w:rsidR="001268EF" w:rsidRDefault="001268EF" w:rsidP="001268EF">
      <w:pPr>
        <w:ind w:firstLine="480"/>
      </w:pPr>
      <w:r>
        <w:rPr>
          <w:rFonts w:hint="eastAsia"/>
        </w:rPr>
        <w:t>INS/VNS/CNS</w:t>
      </w:r>
      <w:r>
        <w:rPr>
          <w:rFonts w:hint="eastAsia"/>
        </w:rPr>
        <w:t>系统的传感设备包括：一个</w:t>
      </w:r>
      <w:r>
        <w:rPr>
          <w:rFonts w:hint="eastAsia"/>
        </w:rPr>
        <w:t>IMU</w:t>
      </w:r>
      <w:r>
        <w:rPr>
          <w:rFonts w:hint="eastAsia"/>
        </w:rPr>
        <w:t>、双目相机和一个星敏感器。本节所研究</w:t>
      </w:r>
      <w:r>
        <w:rPr>
          <w:rFonts w:hint="eastAsia"/>
        </w:rPr>
        <w:t>INS/VNS/CNS</w:t>
      </w:r>
      <w:r>
        <w:rPr>
          <w:rFonts w:hint="eastAsia"/>
        </w:rPr>
        <w:t>方法在</w:t>
      </w:r>
      <w:r>
        <w:rPr>
          <w:rFonts w:hint="eastAsia"/>
        </w:rPr>
        <w:t>3.3</w:t>
      </w:r>
      <w:r>
        <w:rPr>
          <w:rFonts w:hint="eastAsia"/>
        </w:rPr>
        <w:t>节以惯性与视觉相对运动参数差为量测量的</w:t>
      </w:r>
      <w:r>
        <w:rPr>
          <w:rFonts w:hint="eastAsia"/>
        </w:rPr>
        <w:t>INS/VNS</w:t>
      </w:r>
      <w:r>
        <w:rPr>
          <w:rFonts w:hint="eastAsia"/>
        </w:rPr>
        <w:t>方法基础上，加入一个星敏感器获得的绝对角度量测信息。</w:t>
      </w:r>
      <w:r w:rsidR="002576F9">
        <w:rPr>
          <w:rFonts w:hint="eastAsia"/>
        </w:rPr>
        <w:t>仿真条件中星敏感器测量角度的精度为</w:t>
      </w:r>
      <w:r w:rsidR="002576F9">
        <w:rPr>
          <w:rFonts w:hint="eastAsia"/>
        </w:rPr>
        <w:t>3</w:t>
      </w:r>
      <w:r w:rsidR="002576F9" w:rsidRPr="00A71AD4">
        <w:rPr>
          <w:szCs w:val="21"/>
        </w:rPr>
        <w:t>″</w:t>
      </w:r>
      <w:r w:rsidR="002576F9">
        <w:rPr>
          <w:rFonts w:hint="eastAsia"/>
          <w:szCs w:val="21"/>
        </w:rPr>
        <w:t>。</w:t>
      </w:r>
    </w:p>
    <w:p w:rsidR="001268EF" w:rsidRDefault="001268EF" w:rsidP="001268EF">
      <w:pPr>
        <w:ind w:firstLine="480"/>
      </w:pPr>
      <w:r>
        <w:rPr>
          <w:rFonts w:hint="eastAsia"/>
        </w:rPr>
        <w:t>星敏感器所得到的角度信息可由惯性力学参数进行描述，且星敏感器数据的频率低于</w:t>
      </w:r>
      <w:r>
        <w:rPr>
          <w:rFonts w:hint="eastAsia"/>
        </w:rPr>
        <w:t>IMU</w:t>
      </w:r>
      <w:r>
        <w:rPr>
          <w:rFonts w:hint="eastAsia"/>
        </w:rPr>
        <w:t>，因此</w:t>
      </w:r>
      <w:r>
        <w:rPr>
          <w:rFonts w:hint="eastAsia"/>
        </w:rPr>
        <w:t>INS/VNS/CNS</w:t>
      </w:r>
      <w:r>
        <w:rPr>
          <w:rFonts w:hint="eastAsia"/>
        </w:rPr>
        <w:t>模型仍以惯性系统为主导航系统。本节</w:t>
      </w:r>
      <w:r>
        <w:rPr>
          <w:rFonts w:hint="eastAsia"/>
        </w:rPr>
        <w:t>INS/VNS/CNS</w:t>
      </w:r>
      <w:r>
        <w:rPr>
          <w:rFonts w:hint="eastAsia"/>
        </w:rPr>
        <w:t>方法的</w:t>
      </w:r>
      <w:r w:rsidR="00BD5D64">
        <w:rPr>
          <w:rFonts w:hint="eastAsia"/>
        </w:rPr>
        <w:t>流程如</w:t>
      </w:r>
      <w:r w:rsidR="00BD5D64">
        <w:fldChar w:fldCharType="begin"/>
      </w:r>
      <w:r w:rsidR="00BD5D64">
        <w:instrText xml:space="preserve"> </w:instrText>
      </w:r>
      <w:r w:rsidR="00BD5D64">
        <w:rPr>
          <w:rFonts w:hint="eastAsia"/>
        </w:rPr>
        <w:instrText>REF _Ref405317019 \h</w:instrText>
      </w:r>
      <w:r w:rsidR="00BD5D64">
        <w:instrText xml:space="preserve"> </w:instrText>
      </w:r>
      <w:r w:rsidR="00BD5D64">
        <w:fldChar w:fldCharType="separate"/>
      </w:r>
      <w:r w:rsidR="008F6C4A">
        <w:rPr>
          <w:rFonts w:hint="eastAsia"/>
        </w:rPr>
        <w:t>图</w:t>
      </w:r>
      <w:r w:rsidR="008F6C4A">
        <w:t>24</w:t>
      </w:r>
      <w:r w:rsidR="00BD5D64">
        <w:fldChar w:fldCharType="end"/>
      </w:r>
      <w:r w:rsidR="00BD5D64">
        <w:rPr>
          <w:rFonts w:hint="eastAsia"/>
        </w:rPr>
        <w:t>所示，</w:t>
      </w:r>
      <w:r>
        <w:rPr>
          <w:rFonts w:hint="eastAsia"/>
        </w:rPr>
        <w:t>状态模型同</w:t>
      </w:r>
      <w:r>
        <w:fldChar w:fldCharType="begin"/>
      </w:r>
      <w:r>
        <w:instrText xml:space="preserve"> GOTOBUTTON ZEqnNum760224  \* MERGEFORMAT </w:instrText>
      </w:r>
      <w:r>
        <w:fldChar w:fldCharType="begin"/>
      </w:r>
      <w:r>
        <w:instrText xml:space="preserve"> REF ZEqnNum760224 \* Charformat \! \* MERGEFORMAT </w:instrText>
      </w:r>
      <w:r>
        <w:fldChar w:fldCharType="separate"/>
      </w:r>
      <w:r w:rsidR="008F6C4A" w:rsidRPr="00270994">
        <w:instrText>(</w:instrText>
      </w:r>
      <w:r w:rsidR="008F6C4A">
        <w:instrText>3</w:instrText>
      </w:r>
      <w:r w:rsidR="008F6C4A" w:rsidRPr="00270994">
        <w:instrText>.</w:instrText>
      </w:r>
      <w:r w:rsidR="008F6C4A">
        <w:instrText>2</w:instrText>
      </w:r>
      <w:r w:rsidR="008F6C4A" w:rsidRPr="00270994">
        <w:instrText>)</w:instrText>
      </w:r>
      <w:r>
        <w:fldChar w:fldCharType="end"/>
      </w:r>
      <w:r>
        <w:fldChar w:fldCharType="end"/>
      </w:r>
      <w:r>
        <w:rPr>
          <w:rFonts w:hint="eastAsia"/>
        </w:rPr>
        <w:t>。</w:t>
      </w:r>
    </w:p>
    <w:p w:rsidR="00BD5D64" w:rsidRDefault="00BD5D64" w:rsidP="00BD5D64">
      <w:pPr>
        <w:pStyle w:val="ae"/>
      </w:pPr>
      <w:r>
        <w:object w:dxaOrig="11163" w:dyaOrig="5522">
          <v:shape id="_x0000_i1639" type="#_x0000_t75" style="width:453.35pt;height:224pt" o:ole="">
            <v:imagedata r:id="rId1300" o:title=""/>
          </v:shape>
          <o:OLEObject Type="Embed" ProgID="Visio.Drawing.11" ShapeID="_x0000_i1639" DrawAspect="Content" ObjectID="_1480348409" r:id="rId1301"/>
        </w:object>
      </w:r>
    </w:p>
    <w:p w:rsidR="00BD5D64" w:rsidRDefault="00BD5D64" w:rsidP="00BD5D64">
      <w:pPr>
        <w:pStyle w:val="a8"/>
      </w:pPr>
      <w:bookmarkStart w:id="411" w:name="_Ref405317019"/>
      <w:bookmarkStart w:id="412" w:name="_Toc40532278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t>24</w:t>
      </w:r>
      <w:r>
        <w:fldChar w:fldCharType="end"/>
      </w:r>
      <w:bookmarkEnd w:id="411"/>
      <w:r>
        <w:rPr>
          <w:rFonts w:hint="eastAsia"/>
        </w:rPr>
        <w:t xml:space="preserve"> </w:t>
      </w:r>
      <w:r>
        <w:rPr>
          <w:rFonts w:hint="eastAsia"/>
        </w:rPr>
        <w:t>以相对运动参数差为量测量的</w:t>
      </w:r>
      <w:r>
        <w:rPr>
          <w:rFonts w:hint="eastAsia"/>
        </w:rPr>
        <w:t>INS/VNS/CNS</w:t>
      </w:r>
      <w:r>
        <w:rPr>
          <w:rFonts w:hint="eastAsia"/>
        </w:rPr>
        <w:t>流程</w:t>
      </w:r>
      <w:bookmarkEnd w:id="412"/>
    </w:p>
    <w:p w:rsidR="001268EF" w:rsidRDefault="001268EF" w:rsidP="00304B45">
      <w:pPr>
        <w:pStyle w:val="30"/>
        <w:numPr>
          <w:ilvl w:val="0"/>
          <w:numId w:val="28"/>
        </w:numPr>
        <w:spacing w:before="163" w:after="163"/>
      </w:pPr>
      <w:bookmarkStart w:id="413" w:name="_Toc404697808"/>
      <w:bookmarkStart w:id="414" w:name="_Toc404697866"/>
      <w:bookmarkStart w:id="415" w:name="_Toc404874268"/>
      <w:bookmarkStart w:id="416" w:name="_Toc404879669"/>
      <w:bookmarkStart w:id="417" w:name="_Toc405412152"/>
      <w:r>
        <w:rPr>
          <w:rFonts w:hint="eastAsia"/>
        </w:rPr>
        <w:t>量测</w:t>
      </w:r>
      <w:bookmarkEnd w:id="413"/>
      <w:bookmarkEnd w:id="414"/>
      <w:bookmarkEnd w:id="415"/>
      <w:bookmarkEnd w:id="416"/>
      <w:r w:rsidR="0019769C">
        <w:rPr>
          <w:rFonts w:hint="eastAsia"/>
        </w:rPr>
        <w:t>量</w:t>
      </w:r>
      <w:bookmarkEnd w:id="417"/>
    </w:p>
    <w:p w:rsidR="009C602D" w:rsidRDefault="009C602D" w:rsidP="009C602D">
      <w:pPr>
        <w:ind w:firstLine="480"/>
      </w:pPr>
      <w:r>
        <w:rPr>
          <w:rFonts w:hint="eastAsia"/>
        </w:rPr>
        <w:t>量测量包括惯性与视觉相对运动参数差以及星敏感器测量的星光单位矢量</w:t>
      </w:r>
      <w:r w:rsidRPr="00041758">
        <w:rPr>
          <w:position w:val="-12"/>
        </w:rPr>
        <w:object w:dxaOrig="300" w:dyaOrig="360">
          <v:shape id="_x0000_i1640" type="#_x0000_t75" style="width:16pt;height:18.65pt" o:ole="">
            <v:imagedata r:id="rId1302" o:title=""/>
          </v:shape>
          <o:OLEObject Type="Embed" ProgID="Equation.DSMT4" ShapeID="_x0000_i1640" DrawAspect="Content" ObjectID="_1480348410" r:id="rId1303"/>
        </w:object>
      </w:r>
      <w:r>
        <w:rPr>
          <w:rFonts w:hint="eastAsia"/>
        </w:rPr>
        <w:t>：</w:t>
      </w:r>
    </w:p>
    <w:p w:rsidR="0019769C" w:rsidRDefault="009C602D" w:rsidP="004C64FB">
      <w:pPr>
        <w:pStyle w:val="12"/>
        <w:ind w:firstLine="480"/>
      </w:pPr>
      <w:r w:rsidRPr="00270994">
        <w:tab/>
      </w:r>
      <w:r w:rsidR="000418B8" w:rsidRPr="00270994">
        <w:object w:dxaOrig="3480" w:dyaOrig="1240">
          <v:shape id="_x0000_i1641" type="#_x0000_t75" style="width:174.65pt;height:62pt" o:ole="">
            <v:imagedata r:id="rId1304" o:title=""/>
          </v:shape>
          <o:OLEObject Type="Embed" ProgID="Equation.DSMT4" ShapeID="_x0000_i1641" DrawAspect="Content" ObjectID="_1480348411" r:id="rId130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4</w:instrText>
        </w:r>
      </w:fldSimple>
      <w:r w:rsidRPr="00270994">
        <w:instrText>.</w:instrText>
      </w:r>
      <w:fldSimple w:instr=" SEQ MTEqn \c \* Arabic \* MERGEFORMAT ">
        <w:r w:rsidR="008F6C4A">
          <w:instrText>1</w:instrText>
        </w:r>
      </w:fldSimple>
      <w:r w:rsidRPr="00270994">
        <w:instrText>)</w:instrText>
      </w:r>
      <w:r w:rsidRPr="00270994">
        <w:fldChar w:fldCharType="end"/>
      </w:r>
    </w:p>
    <w:p w:rsidR="0019769C" w:rsidRPr="0019769C" w:rsidRDefault="0019769C" w:rsidP="0019769C">
      <w:pPr>
        <w:pStyle w:val="30"/>
        <w:numPr>
          <w:ilvl w:val="0"/>
          <w:numId w:val="28"/>
        </w:numPr>
        <w:spacing w:before="163" w:after="163"/>
      </w:pPr>
      <w:bookmarkStart w:id="418" w:name="_Toc405412153"/>
      <w:r>
        <w:rPr>
          <w:rFonts w:hint="eastAsia"/>
        </w:rPr>
        <w:t>量测模型</w:t>
      </w:r>
      <w:bookmarkEnd w:id="418"/>
    </w:p>
    <w:p w:rsidR="001268EF" w:rsidRDefault="001268EF" w:rsidP="001268EF">
      <w:pPr>
        <w:ind w:firstLine="480"/>
      </w:pPr>
      <w:r w:rsidRPr="000B5AA3">
        <w:rPr>
          <w:position w:val="-14"/>
        </w:rPr>
        <w:object w:dxaOrig="260" w:dyaOrig="380">
          <v:shape id="_x0000_i1642" type="#_x0000_t75" style="width:13.35pt;height:19.35pt" o:ole="">
            <v:imagedata r:id="rId1306" o:title=""/>
          </v:shape>
          <o:OLEObject Type="Embed" ProgID="Equation.DSMT4" ShapeID="_x0000_i1642" DrawAspect="Content" ObjectID="_1480348412" r:id="rId1307"/>
        </w:object>
      </w:r>
      <w:r>
        <w:rPr>
          <w:rFonts w:hint="eastAsia"/>
        </w:rPr>
        <w:t>的量测方程如</w:t>
      </w:r>
      <w:r>
        <w:fldChar w:fldCharType="begin"/>
      </w:r>
      <w:r>
        <w:instrText xml:space="preserve"> GOTOBUTTON ZEqnNum159677  \* MERGEFORMAT </w:instrText>
      </w:r>
      <w:r>
        <w:fldChar w:fldCharType="begin"/>
      </w:r>
      <w:r>
        <w:instrText xml:space="preserve"> REF ZEqnNum159677 \* Charformat \! \* MERGEFORMAT </w:instrText>
      </w:r>
      <w:r>
        <w:fldChar w:fldCharType="separate"/>
      </w:r>
      <w:r w:rsidR="008F6C4A" w:rsidRPr="00270994">
        <w:instrText>(</w:instrText>
      </w:r>
      <w:r w:rsidR="008F6C4A">
        <w:instrText>3</w:instrText>
      </w:r>
      <w:r w:rsidR="008F6C4A" w:rsidRPr="00270994">
        <w:instrText>.</w:instrText>
      </w:r>
      <w:r w:rsidR="008F6C4A">
        <w:instrText>32</w:instrText>
      </w:r>
      <w:r w:rsidR="008F6C4A" w:rsidRPr="00270994">
        <w:instrText>)</w:instrText>
      </w:r>
      <w:r>
        <w:fldChar w:fldCharType="end"/>
      </w:r>
      <w:r>
        <w:fldChar w:fldCharType="end"/>
      </w:r>
      <w:r>
        <w:rPr>
          <w:rFonts w:hint="eastAsia"/>
        </w:rPr>
        <w:t>所示，</w:t>
      </w:r>
      <w:r w:rsidRPr="000B5AA3">
        <w:rPr>
          <w:position w:val="-12"/>
        </w:rPr>
        <w:object w:dxaOrig="240" w:dyaOrig="360">
          <v:shape id="_x0000_i1643" type="#_x0000_t75" style="width:12.65pt;height:18.65pt" o:ole="">
            <v:imagedata r:id="rId1308" o:title=""/>
          </v:shape>
          <o:OLEObject Type="Embed" ProgID="Equation.DSMT4" ShapeID="_x0000_i1643" DrawAspect="Content" ObjectID="_1480348413" r:id="rId1309"/>
        </w:object>
      </w:r>
      <w:r>
        <w:rPr>
          <w:rFonts w:hint="eastAsia"/>
        </w:rPr>
        <w:t>的量测方程如</w:t>
      </w:r>
      <w:r>
        <w:fldChar w:fldCharType="begin"/>
      </w:r>
      <w:r>
        <w:instrText xml:space="preserve"> GOTOBUTTON ZEqnNum337570  \* MERGEFORMAT </w:instrText>
      </w:r>
      <w:r>
        <w:fldChar w:fldCharType="begin"/>
      </w:r>
      <w:r>
        <w:instrText xml:space="preserve"> REF ZEqnNum337570 \* Charformat \! \* MERGEFORMAT </w:instrText>
      </w:r>
      <w:r>
        <w:fldChar w:fldCharType="separate"/>
      </w:r>
      <w:r w:rsidR="008F6C4A" w:rsidRPr="00270994">
        <w:instrText>(</w:instrText>
      </w:r>
      <w:r w:rsidR="008F6C4A">
        <w:instrText>3</w:instrText>
      </w:r>
      <w:r w:rsidR="008F6C4A" w:rsidRPr="00270994">
        <w:instrText>.</w:instrText>
      </w:r>
      <w:r w:rsidR="008F6C4A">
        <w:instrText>20</w:instrText>
      </w:r>
      <w:r w:rsidR="008F6C4A" w:rsidRPr="00270994">
        <w:instrText>)</w:instrText>
      </w:r>
      <w:r>
        <w:fldChar w:fldCharType="end"/>
      </w:r>
      <w:r>
        <w:fldChar w:fldCharType="end"/>
      </w:r>
      <w:r>
        <w:rPr>
          <w:rFonts w:hint="eastAsia"/>
        </w:rPr>
        <w:t>所示。以下推导</w:t>
      </w:r>
      <w:r w:rsidRPr="00041758">
        <w:rPr>
          <w:position w:val="-12"/>
        </w:rPr>
        <w:object w:dxaOrig="240" w:dyaOrig="360">
          <v:shape id="_x0000_i1644" type="#_x0000_t75" style="width:12.65pt;height:18.65pt" o:ole="">
            <v:imagedata r:id="rId1310" o:title=""/>
          </v:shape>
          <o:OLEObject Type="Embed" ProgID="Equation.DSMT4" ShapeID="_x0000_i1644" DrawAspect="Content" ObjectID="_1480348414" r:id="rId1311"/>
        </w:object>
      </w:r>
      <w:r>
        <w:rPr>
          <w:rFonts w:hint="eastAsia"/>
        </w:rPr>
        <w:t>的量测方程。通过查找星历可得到所观测星光在惯性系中的单位矢量</w:t>
      </w:r>
      <w:r w:rsidRPr="00041758">
        <w:rPr>
          <w:position w:val="-12"/>
        </w:rPr>
        <w:object w:dxaOrig="260" w:dyaOrig="360">
          <v:shape id="_x0000_i1645" type="#_x0000_t75" style="width:13.35pt;height:18.65pt" o:ole="">
            <v:imagedata r:id="rId1312" o:title=""/>
          </v:shape>
          <o:OLEObject Type="Embed" ProgID="Equation.DSMT4" ShapeID="_x0000_i1645" DrawAspect="Content" ObjectID="_1480348415" r:id="rId1313"/>
        </w:object>
      </w:r>
      <w:r>
        <w:fldChar w:fldCharType="begin"/>
      </w:r>
      <w:r w:rsidR="00DB3984">
        <w:instrText xml:space="preserve"> ADDIN EN.CITE &lt;EndNote&gt;&lt;Cite&gt;&lt;Author&gt;H. Yoon&lt;/Author&gt;&lt;Year&gt;2011&lt;/Year&gt;&lt;RecNum&gt;156&lt;/RecNum&gt;&lt;DisplayText&gt;&lt;style face="superscript"&gt;[76, 77]&lt;/style&gt;&lt;/DisplayText&gt;&lt;record&gt;&lt;rec-number&gt;156&lt;/rec-number&gt;&lt;foreign-keys&gt;&lt;key app="EN" db-id="rfrv2wvv0wdeeteewsvprs9dts02rdsvrddp"&gt;156&lt;/key&gt;&lt;/foreign-keys&gt;&lt;ref-type name="Journal Article"&gt;17&lt;/ref-type&gt;&lt;contributors&gt;&lt;authors&gt;&lt;author&gt;H. Yoon,&lt;/author&gt;&lt;author&gt;Y. Lim,&lt;/author&gt;&lt;author&gt;H. Bang&lt;/author&gt;&lt;/authors&gt;&lt;/contributors&gt;&lt;titles&gt;&lt;title&gt;New star-pattern identification using a correlation approach for spacecraft attitude determination&lt;/title&gt;&lt;secondary-title&gt;Journal of Spacecraft and Rockets&lt;/secondary-title&gt;&lt;/titles&gt;&lt;periodical&gt;&lt;full-title&gt;Journal of Spacecraft and Rockets&lt;/full-title&gt;&lt;/periodical&gt;&lt;pages&gt;&lt;style face="normal" font="default" charset="134" size="100%"&gt;182-186&lt;/style&gt;&lt;/pages&gt;&lt;volume&gt;&lt;style face="normal" font="default" charset="134" size="100%"&gt;48&lt;/style&gt;&lt;/volume&gt;&lt;number&gt;&lt;style face="normal" font="default" charset="134" size="100%"&gt;1&lt;/style&gt;&lt;/number&gt;&lt;dates&gt;&lt;year&gt;2011&lt;/year&gt;&lt;/dates&gt;&lt;urls&gt;&lt;/urls&gt;&lt;/record&gt;&lt;/Cite&gt;&lt;Cite&gt;&lt;Author&gt;Quan&lt;/Author&gt;&lt;Year&gt;2013&lt;/Year&gt;&lt;RecNum&gt;157&lt;/RecNum&gt;&lt;record&gt;&lt;rec-number&gt;157&lt;/rec-number&gt;&lt;foreign-keys&gt;&lt;key app="EN" db-id="rfrv2wvv0wdeeteewsvprs9dts02rdsvrddp"&gt;157&lt;/key&gt;&lt;/foreign-keys&gt;&lt;ref-type name="Journal Article"&gt;17&lt;/ref-type&gt;&lt;contributors&gt;&lt;authors&gt;&lt;author&gt;W. Quan&lt;/author&gt;&lt;author&gt;L. Xu&lt;/author&gt;&lt;author&gt;J. C. Fang&lt;/author&gt;&lt;/authors&gt;&lt;/contributors&gt;&lt;titles&gt;&lt;title&gt;A new star identification algorithm based on improved Hausdorff distance for star sensors&lt;/title&gt;&lt;secondary-title&gt;IEEE Trans. Aerosp. Electron. Syst&lt;/secondary-title&gt;&lt;/titles&gt;&lt;periodical&gt;&lt;full-title&gt;IEEE Trans. Aerosp. Electron. Syst&lt;/full-title&gt;&lt;/periodical&gt;&lt;pages&gt;2101-2109&lt;/pages&gt;&lt;volume&gt;&lt;style face="normal" font="default" charset="134" size="100%"&gt;49&lt;/style&gt;&lt;/volume&gt;&lt;number&gt;&lt;style face="normal" font="default" charset="134" size="100%"&gt;3&lt;/style&gt;&lt;/number&gt;&lt;dates&gt;&lt;year&gt;2013&lt;/year&gt;&lt;/dates&gt;&lt;urls&gt;&lt;/urls&gt;&lt;/record&gt;&lt;/Cite&gt;&lt;/EndNote&gt;</w:instrText>
      </w:r>
      <w:r>
        <w:fldChar w:fldCharType="separate"/>
      </w:r>
      <w:r w:rsidR="00DB3984" w:rsidRPr="00DB3984">
        <w:rPr>
          <w:vertAlign w:val="superscript"/>
        </w:rPr>
        <w:t>[</w:t>
      </w:r>
      <w:hyperlink w:anchor="_ENREF_76" w:tooltip="H. Yoon, 2011 #156" w:history="1">
        <w:r w:rsidR="0076405A" w:rsidRPr="00DB3984">
          <w:rPr>
            <w:vertAlign w:val="superscript"/>
          </w:rPr>
          <w:t>76</w:t>
        </w:r>
      </w:hyperlink>
      <w:r w:rsidR="00DB3984" w:rsidRPr="00DB3984">
        <w:rPr>
          <w:vertAlign w:val="superscript"/>
        </w:rPr>
        <w:t xml:space="preserve">, </w:t>
      </w:r>
      <w:hyperlink w:anchor="_ENREF_77" w:tooltip="Quan, 2013 #157" w:history="1">
        <w:r w:rsidR="0076405A" w:rsidRPr="00DB3984">
          <w:rPr>
            <w:vertAlign w:val="superscript"/>
          </w:rPr>
          <w:t>77</w:t>
        </w:r>
      </w:hyperlink>
      <w:r w:rsidR="00DB3984" w:rsidRPr="00DB3984">
        <w:rPr>
          <w:vertAlign w:val="superscript"/>
        </w:rPr>
        <w:t>]</w:t>
      </w:r>
      <w:r>
        <w:fldChar w:fldCharType="end"/>
      </w:r>
      <w:r>
        <w:rPr>
          <w:rFonts w:hint="eastAsia"/>
        </w:rPr>
        <w:t>，</w:t>
      </w:r>
      <w:r w:rsidRPr="00041758">
        <w:rPr>
          <w:position w:val="-12"/>
        </w:rPr>
        <w:object w:dxaOrig="300" w:dyaOrig="360">
          <v:shape id="_x0000_i1646" type="#_x0000_t75" style="width:16pt;height:18.65pt" o:ole="">
            <v:imagedata r:id="rId1302" o:title=""/>
          </v:shape>
          <o:OLEObject Type="Embed" ProgID="Equation.DSMT4" ShapeID="_x0000_i1646" DrawAspect="Content" ObjectID="_1480348416" r:id="rId1314"/>
        </w:object>
      </w:r>
      <w:r>
        <w:rPr>
          <w:rFonts w:hint="eastAsia"/>
        </w:rPr>
        <w:t>可由</w:t>
      </w:r>
      <w:r w:rsidRPr="00041758">
        <w:rPr>
          <w:position w:val="-12"/>
        </w:rPr>
        <w:object w:dxaOrig="260" w:dyaOrig="360">
          <v:shape id="_x0000_i1647" type="#_x0000_t75" style="width:13.35pt;height:18.65pt" o:ole="">
            <v:imagedata r:id="rId1312" o:title=""/>
          </v:shape>
          <o:OLEObject Type="Embed" ProgID="Equation.DSMT4" ShapeID="_x0000_i1647" DrawAspect="Content" ObjectID="_1480348417" r:id="rId1315"/>
        </w:object>
      </w:r>
      <w:r>
        <w:rPr>
          <w:rFonts w:hint="eastAsia"/>
        </w:rPr>
        <w:t>经过如下坐标系转换得到：</w:t>
      </w:r>
    </w:p>
    <w:p w:rsidR="001268EF" w:rsidRDefault="001268EF" w:rsidP="001268EF">
      <w:pPr>
        <w:pStyle w:val="MTDisplayEquation"/>
      </w:pPr>
      <w:r>
        <w:tab/>
      </w:r>
      <w:r w:rsidR="00702450">
        <w:object w:dxaOrig="4099" w:dyaOrig="380">
          <v:shape id="_x0000_i1648" type="#_x0000_t75" style="width:205.35pt;height:19.35pt" o:ole="">
            <v:imagedata r:id="rId1316" o:title=""/>
          </v:shape>
          <o:OLEObject Type="Embed" ProgID="Equation.DSMT4" ShapeID="_x0000_i1648" DrawAspect="Content" ObjectID="_1480348418" r:id="rId13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9" w:name="ZEqnNum741290"/>
      <w:r>
        <w:instrText>(</w:instrText>
      </w:r>
      <w:fldSimple w:instr=" SEQ MTChap \c \* Arabic \* MERGEFORMAT ">
        <w:r w:rsidR="008F6C4A">
          <w:instrText>4</w:instrText>
        </w:r>
      </w:fldSimple>
      <w:r>
        <w:instrText>.</w:instrText>
      </w:r>
      <w:fldSimple w:instr=" SEQ MTEqn \c \* Arabic \* MERGEFORMAT ">
        <w:r w:rsidR="008F6C4A">
          <w:instrText>2</w:instrText>
        </w:r>
      </w:fldSimple>
      <w:r>
        <w:instrText>)</w:instrText>
      </w:r>
      <w:bookmarkEnd w:id="419"/>
      <w:r>
        <w:fldChar w:fldCharType="end"/>
      </w:r>
    </w:p>
    <w:p w:rsidR="001268EF" w:rsidRDefault="001268EF" w:rsidP="001268EF">
      <w:pPr>
        <w:ind w:firstLineChars="0" w:firstLine="0"/>
      </w:pPr>
      <w:r>
        <w:rPr>
          <w:rFonts w:hint="eastAsia"/>
        </w:rPr>
        <w:t>其中，</w:t>
      </w:r>
      <w:r w:rsidRPr="00821506">
        <w:rPr>
          <w:position w:val="-12"/>
        </w:rPr>
        <w:object w:dxaOrig="360" w:dyaOrig="380">
          <v:shape id="_x0000_i1649" type="#_x0000_t75" style="width:18.65pt;height:19.35pt" o:ole="">
            <v:imagedata r:id="rId1318" o:title=""/>
          </v:shape>
          <o:OLEObject Type="Embed" ProgID="Equation.DSMT4" ShapeID="_x0000_i1649" DrawAspect="Content" ObjectID="_1480348419" r:id="rId1319"/>
        </w:object>
      </w:r>
      <w:r>
        <w:rPr>
          <w:rFonts w:hint="eastAsia"/>
        </w:rPr>
        <w:t>为惯性坐标系到月球固连坐标系的转移矩阵，可通过查询当地格林时角</w:t>
      </w:r>
      <w:r w:rsidRPr="00D943D6">
        <w:rPr>
          <w:position w:val="-12"/>
        </w:rPr>
        <w:object w:dxaOrig="420" w:dyaOrig="360">
          <v:shape id="_x0000_i1650" type="#_x0000_t75" style="width:20.65pt;height:18.65pt" o:ole="">
            <v:imagedata r:id="rId1320" o:title=""/>
          </v:shape>
          <o:OLEObject Type="Embed" ProgID="Equation.DSMT4" ShapeID="_x0000_i1650" DrawAspect="Content" ObjectID="_1480348420" r:id="rId1321"/>
        </w:object>
      </w:r>
      <w:r>
        <w:rPr>
          <w:rFonts w:hint="eastAsia"/>
        </w:rPr>
        <w:t>计算得到：</w:t>
      </w:r>
    </w:p>
    <w:p w:rsidR="001268EF" w:rsidRDefault="001268EF" w:rsidP="001268EF">
      <w:pPr>
        <w:pStyle w:val="MTDisplayEquation"/>
      </w:pPr>
      <w:r>
        <w:tab/>
      </w:r>
      <w:r>
        <w:object w:dxaOrig="3220" w:dyaOrig="1120">
          <v:shape id="_x0000_i1651" type="#_x0000_t75" style="width:161.35pt;height:56pt" o:ole="">
            <v:imagedata r:id="rId1322" o:title=""/>
          </v:shape>
          <o:OLEObject Type="Embed" ProgID="Equation.DSMT4" ShapeID="_x0000_i1651" DrawAspect="Content" ObjectID="_1480348421" r:id="rId13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3</w:instrText>
        </w:r>
      </w:fldSimple>
      <w:r>
        <w:instrText>)</w:instrText>
      </w:r>
      <w:r>
        <w:fldChar w:fldCharType="end"/>
      </w:r>
    </w:p>
    <w:p w:rsidR="001268EF" w:rsidRPr="00F977ED" w:rsidRDefault="001268EF" w:rsidP="001268EF">
      <w:pPr>
        <w:ind w:firstLineChars="0" w:firstLine="0"/>
      </w:pPr>
      <w:r w:rsidRPr="00F977ED">
        <w:rPr>
          <w:position w:val="-12"/>
        </w:rPr>
        <w:object w:dxaOrig="320" w:dyaOrig="380">
          <v:shape id="_x0000_i1652" type="#_x0000_t75" style="width:16pt;height:19.35pt" o:ole="">
            <v:imagedata r:id="rId1324" o:title=""/>
          </v:shape>
          <o:OLEObject Type="Embed" ProgID="Equation.DSMT4" ShapeID="_x0000_i1652" DrawAspect="Content" ObjectID="_1480348422" r:id="rId1325"/>
        </w:object>
      </w:r>
      <w:r>
        <w:rPr>
          <w:rFonts w:hint="eastAsia"/>
        </w:rPr>
        <w:t>为本体坐标系到星敏感器坐标系的旋转矩阵，由星敏感器的安装角度决定。</w:t>
      </w:r>
    </w:p>
    <w:p w:rsidR="001268EF" w:rsidRDefault="001268EF" w:rsidP="001268EF">
      <w:pPr>
        <w:ind w:firstLine="480"/>
      </w:pPr>
      <w:r w:rsidRPr="0022527A">
        <w:rPr>
          <w:position w:val="-12"/>
        </w:rPr>
        <w:object w:dxaOrig="340" w:dyaOrig="380">
          <v:shape id="_x0000_i1653" type="#_x0000_t75" style="width:17.35pt;height:19.35pt" o:ole="">
            <v:imagedata r:id="rId1326" o:title=""/>
          </v:shape>
          <o:OLEObject Type="Embed" ProgID="Equation.DSMT4" ShapeID="_x0000_i1653" DrawAspect="Content" ObjectID="_1480348423" r:id="rId1327"/>
        </w:object>
      </w:r>
      <w:r>
        <w:rPr>
          <w:rFonts w:hint="eastAsia"/>
        </w:rPr>
        <w:t>为载体的真实姿态矩阵，</w:t>
      </w:r>
      <w:r w:rsidRPr="0022527A">
        <w:rPr>
          <w:position w:val="-12"/>
        </w:rPr>
        <w:object w:dxaOrig="340" w:dyaOrig="380">
          <v:shape id="_x0000_i1654" type="#_x0000_t75" style="width:17.35pt;height:19.35pt" o:ole="">
            <v:imagedata r:id="rId1328" o:title=""/>
          </v:shape>
          <o:OLEObject Type="Embed" ProgID="Equation.DSMT4" ShapeID="_x0000_i1654" DrawAspect="Content" ObjectID="_1480348424" r:id="rId1329"/>
        </w:object>
      </w:r>
      <w:r>
        <w:rPr>
          <w:rFonts w:hint="eastAsia"/>
        </w:rPr>
        <w:t>时不可获取的，但可通过惯性姿态矩阵</w:t>
      </w:r>
      <w:r w:rsidRPr="0022527A">
        <w:rPr>
          <w:position w:val="-14"/>
        </w:rPr>
        <w:object w:dxaOrig="580" w:dyaOrig="400">
          <v:shape id="_x0000_i1655" type="#_x0000_t75" style="width:29.35pt;height:20pt" o:ole="">
            <v:imagedata r:id="rId1330" o:title=""/>
          </v:shape>
          <o:OLEObject Type="Embed" ProgID="Equation.DSMT4" ShapeID="_x0000_i1655" DrawAspect="Content" ObjectID="_1480348425" r:id="rId1331"/>
        </w:object>
      </w:r>
      <w:r>
        <w:rPr>
          <w:rFonts w:hint="eastAsia"/>
        </w:rPr>
        <w:t>与平台失准角</w:t>
      </w:r>
      <w:r w:rsidRPr="0022527A">
        <w:rPr>
          <w:position w:val="-10"/>
        </w:rPr>
        <w:object w:dxaOrig="200" w:dyaOrig="320">
          <v:shape id="_x0000_i1656" type="#_x0000_t75" style="width:10pt;height:16pt" o:ole="">
            <v:imagedata r:id="rId1332" o:title=""/>
          </v:shape>
          <o:OLEObject Type="Embed" ProgID="Equation.DSMT4" ShapeID="_x0000_i1656" DrawAspect="Content" ObjectID="_1480348426" r:id="rId1333"/>
        </w:object>
      </w:r>
      <w:r>
        <w:rPr>
          <w:rFonts w:hint="eastAsia"/>
        </w:rPr>
        <w:t>计算得到：</w:t>
      </w:r>
    </w:p>
    <w:p w:rsidR="001268EF" w:rsidRDefault="001268EF" w:rsidP="001268EF">
      <w:pPr>
        <w:pStyle w:val="MTDisplayEquation"/>
      </w:pPr>
      <w:r>
        <w:tab/>
      </w:r>
      <w:r>
        <w:object w:dxaOrig="2040" w:dyaOrig="400">
          <v:shape id="_x0000_i1657" type="#_x0000_t75" style="width:102pt;height:20pt" o:ole="">
            <v:imagedata r:id="rId1334" o:title=""/>
          </v:shape>
          <o:OLEObject Type="Embed" ProgID="Equation.DSMT4" ShapeID="_x0000_i1657" DrawAspect="Content" ObjectID="_1480348427" r:id="rId133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0" w:name="ZEqnNum692969"/>
      <w:r>
        <w:instrText>(</w:instrText>
      </w:r>
      <w:fldSimple w:instr=" SEQ MTChap \c \* Arabic \* MERGEFORMAT ">
        <w:r w:rsidR="008F6C4A">
          <w:instrText>4</w:instrText>
        </w:r>
      </w:fldSimple>
      <w:r>
        <w:instrText>.</w:instrText>
      </w:r>
      <w:fldSimple w:instr=" SEQ MTEqn \c \* Arabic \* MERGEFORMAT ">
        <w:r w:rsidR="008F6C4A">
          <w:instrText>4</w:instrText>
        </w:r>
      </w:fldSimple>
      <w:r>
        <w:instrText>)</w:instrText>
      </w:r>
      <w:bookmarkEnd w:id="420"/>
      <w:r>
        <w:fldChar w:fldCharType="end"/>
      </w:r>
    </w:p>
    <w:p w:rsidR="001268EF" w:rsidRDefault="001268EF" w:rsidP="001268EF">
      <w:pPr>
        <w:ind w:firstLine="480"/>
      </w:pPr>
      <w:r>
        <w:rPr>
          <w:rFonts w:hint="eastAsia"/>
        </w:rPr>
        <w:t>将</w:t>
      </w:r>
      <w:r>
        <w:fldChar w:fldCharType="begin"/>
      </w:r>
      <w:r>
        <w:instrText xml:space="preserve"> GOTOBUTTON ZEqnNum692969  \* MERGEFORMAT </w:instrText>
      </w:r>
      <w:r>
        <w:fldChar w:fldCharType="begin"/>
      </w:r>
      <w:r>
        <w:instrText xml:space="preserve"> REF ZEqnNum692969 \* Charformat \! \* MERGEFORMAT </w:instrText>
      </w:r>
      <w:r>
        <w:fldChar w:fldCharType="separate"/>
      </w:r>
      <w:r w:rsidR="008F6C4A">
        <w:instrText>(4.4)</w:instrText>
      </w:r>
      <w:r>
        <w:fldChar w:fldCharType="end"/>
      </w:r>
      <w:r>
        <w:fldChar w:fldCharType="end"/>
      </w:r>
      <w:r>
        <w:rPr>
          <w:rFonts w:hint="eastAsia"/>
        </w:rPr>
        <w:t>代入</w:t>
      </w:r>
      <w:r>
        <w:fldChar w:fldCharType="begin"/>
      </w:r>
      <w:r>
        <w:instrText xml:space="preserve"> GOTOBUTTON ZEqnNum741290  \* MERGEFORMAT </w:instrText>
      </w:r>
      <w:r>
        <w:fldChar w:fldCharType="begin"/>
      </w:r>
      <w:r>
        <w:instrText xml:space="preserve"> REF ZEqnNum741290 \* Charformat \! \* MERGEFORMAT </w:instrText>
      </w:r>
      <w:r>
        <w:fldChar w:fldCharType="separate"/>
      </w:r>
      <w:r w:rsidR="008F6C4A">
        <w:instrText>(4.2)</w:instrText>
      </w:r>
      <w:r>
        <w:fldChar w:fldCharType="end"/>
      </w:r>
      <w:r>
        <w:fldChar w:fldCharType="end"/>
      </w:r>
      <w:r>
        <w:rPr>
          <w:rFonts w:hint="eastAsia"/>
        </w:rPr>
        <w:t>可得</w:t>
      </w:r>
      <w:r w:rsidRPr="0022527A">
        <w:rPr>
          <w:position w:val="-12"/>
        </w:rPr>
        <w:object w:dxaOrig="240" w:dyaOrig="360">
          <v:shape id="_x0000_i1658" type="#_x0000_t75" style="width:12.65pt;height:18.65pt" o:ole="">
            <v:imagedata r:id="rId1336" o:title=""/>
          </v:shape>
          <o:OLEObject Type="Embed" ProgID="Equation.DSMT4" ShapeID="_x0000_i1658" DrawAspect="Content" ObjectID="_1480348428" r:id="rId1337"/>
        </w:object>
      </w:r>
      <w:r>
        <w:rPr>
          <w:rFonts w:hint="eastAsia"/>
        </w:rPr>
        <w:t>的量测方程：</w:t>
      </w:r>
    </w:p>
    <w:p w:rsidR="001268EF" w:rsidRDefault="001268EF" w:rsidP="001268EF">
      <w:pPr>
        <w:pStyle w:val="MTDisplayEquation"/>
        <w:textAlignment w:val="auto"/>
      </w:pPr>
      <w:r>
        <w:tab/>
      </w:r>
      <w:r w:rsidR="000418B8" w:rsidRPr="00F80301">
        <w:rPr>
          <w:position w:val="-60"/>
        </w:rPr>
        <w:object w:dxaOrig="4560" w:dyaOrig="1260">
          <v:shape id="_x0000_i1659" type="#_x0000_t75" style="width:229.35pt;height:63.35pt" o:ole="">
            <v:imagedata r:id="rId1338" o:title=""/>
          </v:shape>
          <o:OLEObject Type="Embed" ProgID="Equation.DSMT4" ShapeID="_x0000_i1659" DrawAspect="Content" ObjectID="_1480348429" r:id="rId13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1" w:name="ZEqnNum254104"/>
      <w:r>
        <w:instrText>(</w:instrText>
      </w:r>
      <w:fldSimple w:instr=" SEQ MTChap \c \* Arabic \* MERGEFORMAT ">
        <w:r w:rsidR="008F6C4A">
          <w:instrText>4</w:instrText>
        </w:r>
      </w:fldSimple>
      <w:r>
        <w:instrText>.</w:instrText>
      </w:r>
      <w:fldSimple w:instr=" SEQ MTEqn \c \* Arabic \* MERGEFORMAT ">
        <w:r w:rsidR="008F6C4A">
          <w:instrText>5</w:instrText>
        </w:r>
      </w:fldSimple>
      <w:r>
        <w:instrText>)</w:instrText>
      </w:r>
      <w:bookmarkEnd w:id="421"/>
      <w:r>
        <w:fldChar w:fldCharType="end"/>
      </w:r>
    </w:p>
    <w:p w:rsidR="001268EF" w:rsidRPr="008945C3" w:rsidRDefault="001268EF" w:rsidP="001268EF">
      <w:pPr>
        <w:ind w:firstLine="480"/>
      </w:pPr>
      <w:r>
        <w:rPr>
          <w:rFonts w:hint="eastAsia"/>
        </w:rPr>
        <w:t>综合</w:t>
      </w:r>
      <w:r>
        <w:fldChar w:fldCharType="begin"/>
      </w:r>
      <w:r>
        <w:instrText xml:space="preserve"> GOTOBUTTON ZEqnNum337570  \* MERGEFORMAT </w:instrText>
      </w:r>
      <w:r>
        <w:fldChar w:fldCharType="begin"/>
      </w:r>
      <w:r>
        <w:instrText xml:space="preserve"> REF ZEqnNum337570 \* Charformat \! \* MERGEFORMAT </w:instrText>
      </w:r>
      <w:r>
        <w:fldChar w:fldCharType="separate"/>
      </w:r>
      <w:r w:rsidR="008F6C4A" w:rsidRPr="00270994">
        <w:instrText>(</w:instrText>
      </w:r>
      <w:r w:rsidR="008F6C4A">
        <w:instrText>3</w:instrText>
      </w:r>
      <w:r w:rsidR="008F6C4A" w:rsidRPr="00270994">
        <w:instrText>.</w:instrText>
      </w:r>
      <w:r w:rsidR="008F6C4A">
        <w:instrText>20</w:instrText>
      </w:r>
      <w:r w:rsidR="008F6C4A" w:rsidRPr="00270994">
        <w:instrText>)</w:instrText>
      </w:r>
      <w:r>
        <w:fldChar w:fldCharType="end"/>
      </w:r>
      <w:r>
        <w:fldChar w:fldCharType="end"/>
      </w:r>
      <w:r>
        <w:rPr>
          <w:rFonts w:hint="eastAsia"/>
        </w:rPr>
        <w:t>、</w:t>
      </w:r>
      <w:r>
        <w:fldChar w:fldCharType="begin"/>
      </w:r>
      <w:r>
        <w:instrText xml:space="preserve"> GOTOBUTTON ZEqnNum159677  \* MERGEFORMAT </w:instrText>
      </w:r>
      <w:r>
        <w:fldChar w:fldCharType="begin"/>
      </w:r>
      <w:r>
        <w:instrText xml:space="preserve"> REF ZEqnNum159677 \* Charformat \! \* MERGEFORMAT </w:instrText>
      </w:r>
      <w:r>
        <w:fldChar w:fldCharType="separate"/>
      </w:r>
      <w:r w:rsidR="008F6C4A" w:rsidRPr="00270994">
        <w:instrText>(</w:instrText>
      </w:r>
      <w:r w:rsidR="008F6C4A">
        <w:instrText>3</w:instrText>
      </w:r>
      <w:r w:rsidR="008F6C4A" w:rsidRPr="00270994">
        <w:instrText>.</w:instrText>
      </w:r>
      <w:r w:rsidR="008F6C4A">
        <w:instrText>32</w:instrText>
      </w:r>
      <w:r w:rsidR="008F6C4A" w:rsidRPr="00270994">
        <w:instrText>)</w:instrText>
      </w:r>
      <w:r>
        <w:fldChar w:fldCharType="end"/>
      </w:r>
      <w:r>
        <w:fldChar w:fldCharType="end"/>
      </w:r>
      <w:r>
        <w:rPr>
          <w:rFonts w:hint="eastAsia"/>
        </w:rPr>
        <w:t>和</w:t>
      </w:r>
      <w:r>
        <w:fldChar w:fldCharType="begin"/>
      </w:r>
      <w:r>
        <w:instrText xml:space="preserve"> GOTOBUTTON ZEqnNum254104  \* MERGEFORMAT </w:instrText>
      </w:r>
      <w:r>
        <w:fldChar w:fldCharType="begin"/>
      </w:r>
      <w:r>
        <w:instrText xml:space="preserve"> REF ZEqnNum254104 \* Charformat \! \* MERGEFORMAT </w:instrText>
      </w:r>
      <w:r>
        <w:fldChar w:fldCharType="separate"/>
      </w:r>
      <w:r w:rsidR="008F6C4A">
        <w:instrText>(4.5)</w:instrText>
      </w:r>
      <w:r>
        <w:fldChar w:fldCharType="end"/>
      </w:r>
      <w:r>
        <w:fldChar w:fldCharType="end"/>
      </w:r>
      <w:r>
        <w:rPr>
          <w:rFonts w:hint="eastAsia"/>
        </w:rPr>
        <w:t>可得量测方程为：</w:t>
      </w:r>
    </w:p>
    <w:p w:rsidR="001268EF" w:rsidRPr="00270994" w:rsidRDefault="001268EF" w:rsidP="004C64FB">
      <w:pPr>
        <w:pStyle w:val="12"/>
        <w:ind w:firstLine="480"/>
      </w:pPr>
      <w:r w:rsidRPr="00270994">
        <w:tab/>
      </w:r>
      <w:r w:rsidR="00197C99" w:rsidRPr="00270994">
        <w:object w:dxaOrig="4720" w:dyaOrig="3200">
          <v:shape id="_x0000_i1660" type="#_x0000_t75" style="width:236.65pt;height:160pt" o:ole="">
            <v:imagedata r:id="rId1340" o:title=""/>
          </v:shape>
          <o:OLEObject Type="Embed" ProgID="Equation.DSMT4" ShapeID="_x0000_i1660" DrawAspect="Content" ObjectID="_1480348430" r:id="rId134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4</w:instrText>
        </w:r>
      </w:fldSimple>
      <w:r w:rsidRPr="00270994">
        <w:instrText>.</w:instrText>
      </w:r>
      <w:fldSimple w:instr=" SEQ MTEqn \c \* Arabic \* MERGEFORMAT ">
        <w:r w:rsidR="008F6C4A">
          <w:instrText>6</w:instrText>
        </w:r>
      </w:fldSimple>
      <w:r w:rsidRPr="00270994">
        <w:instrText>)</w:instrText>
      </w:r>
      <w:r w:rsidRPr="00270994">
        <w:fldChar w:fldCharType="end"/>
      </w:r>
    </w:p>
    <w:p w:rsidR="001268EF" w:rsidRDefault="007D0587" w:rsidP="007D0587">
      <w:pPr>
        <w:pStyle w:val="30"/>
        <w:numPr>
          <w:ilvl w:val="0"/>
          <w:numId w:val="28"/>
        </w:numPr>
        <w:spacing w:before="163" w:after="163"/>
      </w:pPr>
      <w:bookmarkStart w:id="422" w:name="_Toc405412154"/>
      <w:r>
        <w:rPr>
          <w:rFonts w:hint="eastAsia"/>
        </w:rPr>
        <w:t>月面仿真</w:t>
      </w:r>
      <w:bookmarkEnd w:id="422"/>
    </w:p>
    <w:p w:rsidR="007D0587" w:rsidRPr="007D0587" w:rsidRDefault="004E78CD" w:rsidP="007D0587">
      <w:pPr>
        <w:ind w:firstLine="480"/>
      </w:pPr>
      <w:r>
        <w:rPr>
          <w:rFonts w:hint="eastAsia"/>
        </w:rPr>
        <w:t>记以</w:t>
      </w:r>
      <w:r w:rsidR="00C82FB7">
        <w:rPr>
          <w:rFonts w:hint="eastAsia"/>
        </w:rPr>
        <w:t>改进的</w:t>
      </w:r>
      <w:r>
        <w:rPr>
          <w:rFonts w:hint="eastAsia"/>
        </w:rPr>
        <w:t>相对运动参数为量测量的</w:t>
      </w:r>
      <w:r>
        <w:rPr>
          <w:rFonts w:hint="eastAsia"/>
        </w:rPr>
        <w:t>INS/VNS/CNS</w:t>
      </w:r>
      <w:r>
        <w:rPr>
          <w:rFonts w:hint="eastAsia"/>
        </w:rPr>
        <w:t>方法为“</w:t>
      </w:r>
      <w:r>
        <w:rPr>
          <w:rFonts w:hint="eastAsia"/>
        </w:rPr>
        <w:t>dQT2</w:t>
      </w:r>
      <w:r w:rsidR="00C82FB7">
        <w:rPr>
          <w:rFonts w:hint="eastAsia"/>
        </w:rPr>
        <w:t>-INS/VNS/CNS</w:t>
      </w:r>
      <w:r>
        <w:rPr>
          <w:rFonts w:hint="eastAsia"/>
        </w:rPr>
        <w:t>”</w:t>
      </w:r>
      <w:r w:rsidR="00C82FB7">
        <w:rPr>
          <w:rFonts w:hint="eastAsia"/>
        </w:rPr>
        <w:t>法，简称“</w:t>
      </w:r>
      <w:r w:rsidR="00C82FB7">
        <w:rPr>
          <w:rFonts w:hint="eastAsia"/>
        </w:rPr>
        <w:t>dQT2-IVC</w:t>
      </w:r>
      <w:r w:rsidR="00C82FB7">
        <w:rPr>
          <w:rFonts w:hint="eastAsia"/>
        </w:rPr>
        <w:t>”法。</w:t>
      </w:r>
      <w:r w:rsidR="00C2101F">
        <w:fldChar w:fldCharType="begin"/>
      </w:r>
      <w:r w:rsidR="00C2101F">
        <w:instrText xml:space="preserve"> </w:instrText>
      </w:r>
      <w:r w:rsidR="00C2101F">
        <w:rPr>
          <w:rFonts w:hint="eastAsia"/>
        </w:rPr>
        <w:instrText>REF _Ref404631435 \h</w:instrText>
      </w:r>
      <w:r w:rsidR="00C2101F">
        <w:instrText xml:space="preserve"> </w:instrText>
      </w:r>
      <w:r w:rsidR="00C2101F">
        <w:fldChar w:fldCharType="separate"/>
      </w:r>
      <w:r w:rsidR="008F6C4A" w:rsidRPr="003E01C2">
        <w:t>图</w:t>
      </w:r>
      <w:r w:rsidR="008F6C4A">
        <w:t>19</w:t>
      </w:r>
      <w:r w:rsidR="00C2101F">
        <w:fldChar w:fldCharType="end"/>
      </w:r>
      <w:r w:rsidR="00C82FB7">
        <w:rPr>
          <w:rFonts w:hint="eastAsia"/>
        </w:rPr>
        <w:t>和</w:t>
      </w:r>
      <w:r w:rsidR="00C82FB7">
        <w:fldChar w:fldCharType="begin"/>
      </w:r>
      <w:r w:rsidR="00C82FB7">
        <w:instrText xml:space="preserve"> </w:instrText>
      </w:r>
      <w:r w:rsidR="00C82FB7">
        <w:rPr>
          <w:rFonts w:hint="eastAsia"/>
        </w:rPr>
        <w:instrText>REF _Ref405055743 \h</w:instrText>
      </w:r>
      <w:r w:rsidR="00C82FB7">
        <w:instrText xml:space="preserve"> </w:instrText>
      </w:r>
      <w:r w:rsidR="00C82FB7">
        <w:fldChar w:fldCharType="separate"/>
      </w:r>
      <w:r w:rsidR="008F6C4A" w:rsidRPr="003E01C2">
        <w:t>图</w:t>
      </w:r>
      <w:r w:rsidR="008F6C4A">
        <w:t>26</w:t>
      </w:r>
      <w:r w:rsidR="00C82FB7">
        <w:fldChar w:fldCharType="end"/>
      </w:r>
      <w:r w:rsidR="00C2101F">
        <w:rPr>
          <w:rFonts w:hint="eastAsia"/>
        </w:rPr>
        <w:t>给出了</w:t>
      </w:r>
      <w:r>
        <w:rPr>
          <w:rFonts w:hint="eastAsia"/>
        </w:rPr>
        <w:t>该月面仿真中</w:t>
      </w:r>
      <w:r w:rsidR="00C82FB7">
        <w:rPr>
          <w:rFonts w:hint="eastAsia"/>
        </w:rPr>
        <w:t>dQT2-INS/VNS/CNS</w:t>
      </w:r>
      <w:r w:rsidR="00C82FB7">
        <w:rPr>
          <w:rFonts w:hint="eastAsia"/>
        </w:rPr>
        <w:t>法的导航结果。</w:t>
      </w:r>
      <w:r w:rsidR="00C82FB7">
        <w:fldChar w:fldCharType="begin"/>
      </w:r>
      <w:r w:rsidR="00C82FB7">
        <w:instrText xml:space="preserve"> </w:instrText>
      </w:r>
      <w:r w:rsidR="00C82FB7">
        <w:rPr>
          <w:rFonts w:hint="eastAsia"/>
        </w:rPr>
        <w:instrText>REF _Ref404631435 \h</w:instrText>
      </w:r>
      <w:r w:rsidR="00C82FB7">
        <w:instrText xml:space="preserve"> </w:instrText>
      </w:r>
      <w:r w:rsidR="00C82FB7">
        <w:fldChar w:fldCharType="separate"/>
      </w:r>
      <w:r w:rsidR="008F6C4A" w:rsidRPr="003E01C2">
        <w:t>图</w:t>
      </w:r>
      <w:r w:rsidR="008F6C4A">
        <w:t>19</w:t>
      </w:r>
      <w:r w:rsidR="00C82FB7">
        <w:fldChar w:fldCharType="end"/>
      </w:r>
      <w:r w:rsidR="00C82FB7">
        <w:rPr>
          <w:rFonts w:hint="eastAsia"/>
        </w:rPr>
        <w:t>(a)</w:t>
      </w:r>
      <w:r w:rsidR="00C82FB7">
        <w:rPr>
          <w:rFonts w:hint="eastAsia"/>
        </w:rPr>
        <w:t>中可见</w:t>
      </w:r>
      <w:r w:rsidR="00C82FB7">
        <w:rPr>
          <w:rFonts w:hint="eastAsia"/>
        </w:rPr>
        <w:t>dQT2-INS/VNS/CNS</w:t>
      </w:r>
      <w:r w:rsidR="00C82FB7">
        <w:rPr>
          <w:rFonts w:hint="eastAsia"/>
        </w:rPr>
        <w:t>法相比</w:t>
      </w:r>
      <w:r w:rsidR="00C82FB7">
        <w:rPr>
          <w:rFonts w:hint="eastAsia"/>
        </w:rPr>
        <w:t>dQT2-INS/VNS</w:t>
      </w:r>
      <w:r w:rsidR="00C82FB7">
        <w:rPr>
          <w:rFonts w:hint="eastAsia"/>
        </w:rPr>
        <w:t>法的位置精度有所提高。</w:t>
      </w:r>
      <w:r w:rsidR="00C82FB7">
        <w:fldChar w:fldCharType="begin"/>
      </w:r>
      <w:r w:rsidR="00C82FB7">
        <w:instrText xml:space="preserve"> </w:instrText>
      </w:r>
      <w:r w:rsidR="00C82FB7">
        <w:rPr>
          <w:rFonts w:hint="eastAsia"/>
        </w:rPr>
        <w:instrText>REF _Ref404631435 \h</w:instrText>
      </w:r>
      <w:r w:rsidR="00C82FB7">
        <w:instrText xml:space="preserve"> </w:instrText>
      </w:r>
      <w:r w:rsidR="00C82FB7">
        <w:fldChar w:fldCharType="separate"/>
      </w:r>
      <w:r w:rsidR="008F6C4A" w:rsidRPr="003E01C2">
        <w:t>图</w:t>
      </w:r>
      <w:r w:rsidR="008F6C4A">
        <w:t>19</w:t>
      </w:r>
      <w:r w:rsidR="00C82FB7">
        <w:fldChar w:fldCharType="end"/>
      </w:r>
      <w:r w:rsidR="00C82FB7">
        <w:rPr>
          <w:rFonts w:hint="eastAsia"/>
        </w:rPr>
        <w:t>(b)</w:t>
      </w:r>
      <w:r w:rsidR="00C82FB7">
        <w:rPr>
          <w:rFonts w:hint="eastAsia"/>
        </w:rPr>
        <w:t>为</w:t>
      </w:r>
      <w:r w:rsidR="00C82FB7">
        <w:rPr>
          <w:rFonts w:hint="eastAsia"/>
        </w:rPr>
        <w:t>dQT2-INS/VNS/CNS</w:t>
      </w:r>
      <w:r w:rsidR="00C82FB7">
        <w:rPr>
          <w:rFonts w:hint="eastAsia"/>
        </w:rPr>
        <w:t>位置误差曲线，与</w:t>
      </w:r>
      <w:r w:rsidR="00C82FB7">
        <w:rPr>
          <w:rFonts w:hint="eastAsia"/>
        </w:rPr>
        <w:t>dQT2-INS/VNS</w:t>
      </w:r>
      <w:r w:rsidR="00C82FB7">
        <w:rPr>
          <w:rFonts w:hint="eastAsia"/>
        </w:rPr>
        <w:t>法的位置误差曲线</w:t>
      </w:r>
      <w:r w:rsidR="00C82FB7">
        <w:fldChar w:fldCharType="begin"/>
      </w:r>
      <w:r w:rsidR="00C82FB7">
        <w:instrText xml:space="preserve"> </w:instrText>
      </w:r>
      <w:r w:rsidR="00C82FB7">
        <w:rPr>
          <w:rFonts w:hint="eastAsia"/>
        </w:rPr>
        <w:instrText>REF _Ref404720296 \h</w:instrText>
      </w:r>
      <w:r w:rsidR="00C82FB7">
        <w:instrText xml:space="preserve"> </w:instrText>
      </w:r>
      <w:r w:rsidR="00C82FB7">
        <w:fldChar w:fldCharType="separate"/>
      </w:r>
      <w:r w:rsidR="008F6C4A" w:rsidRPr="003E01C2">
        <w:t>图</w:t>
      </w:r>
      <w:r w:rsidR="008F6C4A">
        <w:t>18</w:t>
      </w:r>
      <w:r w:rsidR="00C82FB7">
        <w:fldChar w:fldCharType="end"/>
      </w:r>
      <w:r w:rsidR="00C82FB7">
        <w:rPr>
          <w:rFonts w:hint="eastAsia"/>
        </w:rPr>
        <w:t>(b)</w:t>
      </w:r>
      <w:r w:rsidR="00C82FB7">
        <w:rPr>
          <w:rFonts w:hint="eastAsia"/>
        </w:rPr>
        <w:t>相比，</w:t>
      </w:r>
      <w:r w:rsidR="00C82FB7">
        <w:rPr>
          <w:rFonts w:hint="eastAsia"/>
        </w:rPr>
        <w:t>x</w:t>
      </w:r>
      <w:r w:rsidR="00C82FB7">
        <w:rPr>
          <w:rFonts w:hint="eastAsia"/>
        </w:rPr>
        <w:t>、</w:t>
      </w:r>
      <w:r w:rsidR="00C82FB7">
        <w:rPr>
          <w:rFonts w:hint="eastAsia"/>
        </w:rPr>
        <w:t>y</w:t>
      </w:r>
      <w:r w:rsidR="00C82FB7">
        <w:rPr>
          <w:rFonts w:hint="eastAsia"/>
        </w:rPr>
        <w:t>和</w:t>
      </w:r>
      <w:r w:rsidR="00C82FB7">
        <w:rPr>
          <w:rFonts w:hint="eastAsia"/>
        </w:rPr>
        <w:t>z</w:t>
      </w:r>
      <w:r w:rsidR="00C82FB7">
        <w:rPr>
          <w:rFonts w:hint="eastAsia"/>
        </w:rPr>
        <w:t>方向的误差均减小，尤其是</w:t>
      </w:r>
      <w:r w:rsidR="00C82FB7">
        <w:rPr>
          <w:rFonts w:hint="eastAsia"/>
        </w:rPr>
        <w:t>x</w:t>
      </w:r>
      <w:r w:rsidR="00C82FB7">
        <w:rPr>
          <w:rFonts w:hint="eastAsia"/>
        </w:rPr>
        <w:t>方向。</w:t>
      </w:r>
      <w:r w:rsidR="00197C99">
        <w:rPr>
          <w:rFonts w:hint="eastAsia"/>
        </w:rPr>
        <w:t>由于星敏感器直接获得的是角度信息，</w:t>
      </w:r>
      <w:r w:rsidR="009A720E">
        <w:rPr>
          <w:rFonts w:hint="eastAsia"/>
        </w:rPr>
        <w:t>从宏观上</w:t>
      </w:r>
      <w:r w:rsidR="009A720E">
        <w:rPr>
          <w:rFonts w:hint="eastAsia"/>
        </w:rPr>
        <w:t>dQT2-INS/VNS/CNS</w:t>
      </w:r>
      <w:r w:rsidR="009A720E">
        <w:rPr>
          <w:rFonts w:hint="eastAsia"/>
        </w:rPr>
        <w:t>法相比</w:t>
      </w:r>
      <w:r w:rsidR="009A720E">
        <w:rPr>
          <w:rFonts w:hint="eastAsia"/>
        </w:rPr>
        <w:t>dQT2-INS/VNS</w:t>
      </w:r>
      <w:r w:rsidR="00197C99">
        <w:rPr>
          <w:rFonts w:hint="eastAsia"/>
        </w:rPr>
        <w:t>法直接提高了</w:t>
      </w:r>
      <w:r w:rsidR="009A720E">
        <w:rPr>
          <w:rFonts w:hint="eastAsia"/>
        </w:rPr>
        <w:t>姿态精度，而位置精度的提高是由于姿态精度提高间接导致的。</w:t>
      </w:r>
      <w:r w:rsidR="009A720E">
        <w:fldChar w:fldCharType="begin"/>
      </w:r>
      <w:r w:rsidR="009A720E">
        <w:instrText xml:space="preserve"> </w:instrText>
      </w:r>
      <w:r w:rsidR="009A720E">
        <w:rPr>
          <w:rFonts w:hint="eastAsia"/>
        </w:rPr>
        <w:instrText>REF _Ref404631435 \h</w:instrText>
      </w:r>
      <w:r w:rsidR="009A720E">
        <w:instrText xml:space="preserve"> </w:instrText>
      </w:r>
      <w:r w:rsidR="009A720E">
        <w:fldChar w:fldCharType="separate"/>
      </w:r>
      <w:r w:rsidR="008F6C4A" w:rsidRPr="003E01C2">
        <w:t>图</w:t>
      </w:r>
      <w:r w:rsidR="008F6C4A">
        <w:t>19</w:t>
      </w:r>
      <w:r w:rsidR="009A720E">
        <w:fldChar w:fldCharType="end"/>
      </w:r>
      <w:r w:rsidR="009A720E">
        <w:rPr>
          <w:rFonts w:hint="eastAsia"/>
        </w:rPr>
        <w:t>(c)</w:t>
      </w:r>
      <w:r w:rsidR="009A720E">
        <w:rPr>
          <w:rFonts w:hint="eastAsia"/>
        </w:rPr>
        <w:t>可见</w:t>
      </w:r>
      <w:r w:rsidR="009A720E">
        <w:rPr>
          <w:rFonts w:hint="eastAsia"/>
        </w:rPr>
        <w:t>dQT2-INS/VNS/CNS</w:t>
      </w:r>
      <w:r w:rsidR="009A720E">
        <w:rPr>
          <w:rFonts w:hint="eastAsia"/>
        </w:rPr>
        <w:t>法的姿态精度相比</w:t>
      </w:r>
      <w:r w:rsidR="009A720E">
        <w:rPr>
          <w:rFonts w:hint="eastAsia"/>
        </w:rPr>
        <w:t>dQT2-INS/VNS</w:t>
      </w:r>
      <w:r w:rsidR="009A720E">
        <w:rPr>
          <w:rFonts w:hint="eastAsia"/>
        </w:rPr>
        <w:t>法显著提高，尤其是航向精度。</w:t>
      </w:r>
      <w:r w:rsidR="00B964CB">
        <w:rPr>
          <w:rFonts w:hint="eastAsia"/>
        </w:rPr>
        <w:t>由</w:t>
      </w:r>
      <w:r w:rsidR="006201C4">
        <w:fldChar w:fldCharType="begin"/>
      </w:r>
      <w:r w:rsidR="006201C4">
        <w:instrText xml:space="preserve"> </w:instrText>
      </w:r>
      <w:r w:rsidR="006201C4">
        <w:rPr>
          <w:rFonts w:hint="eastAsia"/>
        </w:rPr>
        <w:instrText>REF _Ref405055743 \h</w:instrText>
      </w:r>
      <w:r w:rsidR="006201C4">
        <w:instrText xml:space="preserve"> </w:instrText>
      </w:r>
      <w:r w:rsidR="006201C4">
        <w:fldChar w:fldCharType="separate"/>
      </w:r>
      <w:r w:rsidR="008F6C4A" w:rsidRPr="003E01C2">
        <w:t>图</w:t>
      </w:r>
      <w:r w:rsidR="008F6C4A">
        <w:t>26</w:t>
      </w:r>
      <w:r w:rsidR="006201C4">
        <w:fldChar w:fldCharType="end"/>
      </w:r>
      <w:r w:rsidR="00B964CB">
        <w:rPr>
          <w:rFonts w:hint="eastAsia"/>
        </w:rPr>
        <w:t>可见</w:t>
      </w:r>
      <w:r w:rsidR="006201C4">
        <w:rPr>
          <w:rFonts w:hint="eastAsia"/>
        </w:rPr>
        <w:t>，加计漂移的终点估计误差为</w:t>
      </w:r>
      <w:r w:rsidR="006201C4" w:rsidRPr="006201C4">
        <w:rPr>
          <w:rFonts w:hint="eastAsia"/>
        </w:rPr>
        <w:t>(77.8</w:t>
      </w:r>
      <w:r w:rsidR="006201C4">
        <w:rPr>
          <w:rFonts w:hint="eastAsia"/>
        </w:rPr>
        <w:t>，</w:t>
      </w:r>
      <w:r w:rsidR="006201C4" w:rsidRPr="006201C4">
        <w:rPr>
          <w:rFonts w:hint="eastAsia"/>
        </w:rPr>
        <w:t>-99.9</w:t>
      </w:r>
      <w:r w:rsidR="006201C4">
        <w:rPr>
          <w:rFonts w:hint="eastAsia"/>
        </w:rPr>
        <w:t>，</w:t>
      </w:r>
      <w:r w:rsidR="006201C4">
        <w:rPr>
          <w:rFonts w:hint="eastAsia"/>
        </w:rPr>
        <w:t>-0.817</w:t>
      </w:r>
      <w:r w:rsidR="006201C4" w:rsidRPr="006201C4">
        <w:rPr>
          <w:rFonts w:hint="eastAsia"/>
        </w:rPr>
        <w:t>)</w:t>
      </w:r>
      <w:r w:rsidR="006201C4">
        <w:t>µ</w:t>
      </w:r>
      <w:r w:rsidR="006201C4">
        <w:rPr>
          <w:rFonts w:hint="eastAsia"/>
        </w:rPr>
        <w:t>g</w:t>
      </w:r>
      <w:r w:rsidR="006201C4">
        <w:rPr>
          <w:rFonts w:hint="eastAsia"/>
        </w:rPr>
        <w:t>，陀螺漂移的终点估计误差为</w:t>
      </w:r>
      <w:r w:rsidR="006201C4">
        <w:rPr>
          <w:rFonts w:hint="eastAsia"/>
        </w:rPr>
        <w:t>(-0.00097</w:t>
      </w:r>
      <w:r w:rsidR="006201C4">
        <w:rPr>
          <w:rFonts w:hint="eastAsia"/>
        </w:rPr>
        <w:t>，</w:t>
      </w:r>
      <w:r w:rsidR="006201C4">
        <w:rPr>
          <w:rFonts w:hint="eastAsia"/>
        </w:rPr>
        <w:t>-0.00643</w:t>
      </w:r>
      <w:r w:rsidR="006201C4">
        <w:rPr>
          <w:rFonts w:hint="eastAsia"/>
        </w:rPr>
        <w:t>，</w:t>
      </w:r>
      <w:r w:rsidR="006201C4">
        <w:rPr>
          <w:rFonts w:hint="eastAsia"/>
        </w:rPr>
        <w:t>0.00259</w:t>
      </w:r>
      <w:r w:rsidR="006201C4" w:rsidRPr="006201C4">
        <w:rPr>
          <w:rFonts w:hint="eastAsia"/>
        </w:rPr>
        <w:t>)</w:t>
      </w:r>
      <w:r w:rsidR="006201C4" w:rsidRPr="00936C09">
        <w:t>°/h</w:t>
      </w:r>
      <w:r w:rsidR="00197C99">
        <w:rPr>
          <w:rFonts w:hint="eastAsia"/>
        </w:rPr>
        <w:t>，</w:t>
      </w:r>
      <w:r w:rsidR="006201C4">
        <w:rPr>
          <w:rFonts w:hint="eastAsia"/>
        </w:rPr>
        <w:t>加计的东向和北向漂移同</w:t>
      </w:r>
      <w:r w:rsidR="006201C4">
        <w:rPr>
          <w:rFonts w:hint="eastAsia"/>
        </w:rPr>
        <w:t>dQT2-INS/VNS</w:t>
      </w:r>
      <w:r w:rsidR="006201C4">
        <w:rPr>
          <w:rFonts w:hint="eastAsia"/>
        </w:rPr>
        <w:t>法一样不可估计，而</w:t>
      </w:r>
      <w:r w:rsidR="00344F2A">
        <w:rPr>
          <w:rFonts w:hint="eastAsia"/>
        </w:rPr>
        <w:t>陀螺</w:t>
      </w:r>
      <w:r w:rsidR="00197C99">
        <w:rPr>
          <w:rFonts w:hint="eastAsia"/>
        </w:rPr>
        <w:t>各</w:t>
      </w:r>
      <w:r w:rsidR="00444B8D">
        <w:rPr>
          <w:rFonts w:hint="eastAsia"/>
        </w:rPr>
        <w:t>方向漂移</w:t>
      </w:r>
      <w:r w:rsidR="00197C99">
        <w:rPr>
          <w:rFonts w:hint="eastAsia"/>
        </w:rPr>
        <w:t>均可估计</w:t>
      </w:r>
      <w:r w:rsidR="00344F2A">
        <w:rPr>
          <w:rFonts w:hint="eastAsia"/>
        </w:rPr>
        <w:t>。</w:t>
      </w:r>
    </w:p>
    <w:p w:rsidR="007D0587" w:rsidRDefault="00297AD9" w:rsidP="007D0587">
      <w:pPr>
        <w:pStyle w:val="ae"/>
      </w:pPr>
      <w:r>
        <w:rPr>
          <w:noProof/>
        </w:rPr>
        <w:lastRenderedPageBreak/>
        <w:drawing>
          <wp:inline distT="0" distB="0" distL="0" distR="0">
            <wp:extent cx="2520000" cy="2307200"/>
            <wp:effectExtent l="0" t="0" r="0" b="0"/>
            <wp:docPr id="28" name="图片 28" descr="E:\惯性视觉导航\NAVIGATION\code_subfunction\PaperPlot\轨迹A5平视0点02HZ-学位论文-11.30加特征点三组合\paperFigure-学位论文用\dQT2-IVC\VNS、dQT2和dQT2-IVC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E:\惯性视觉导航\NAVIGATION\code_subfunction\PaperPlot\轨迹A5平视0点02HZ-学位论文-11.30加特征点三组合\paperFigure-学位论文用\dQT2-IVC\VNS、dQT2和dQT2-IVC轨迹.emf"/>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2520000" cy="2307200"/>
                    </a:xfrm>
                    <a:prstGeom prst="rect">
                      <a:avLst/>
                    </a:prstGeom>
                    <a:noFill/>
                    <a:ln>
                      <a:noFill/>
                    </a:ln>
                  </pic:spPr>
                </pic:pic>
              </a:graphicData>
            </a:graphic>
          </wp:inline>
        </w:drawing>
      </w:r>
      <w:r w:rsidR="00BE19CF">
        <w:rPr>
          <w:noProof/>
        </w:rPr>
        <w:drawing>
          <wp:inline distT="0" distB="0" distL="0" distR="0" wp14:anchorId="37384D58" wp14:editId="05FC0CC7">
            <wp:extent cx="2750758" cy="2520000"/>
            <wp:effectExtent l="0" t="0" r="0" b="0"/>
            <wp:docPr id="17" name="图片 17" descr="E:\惯性视觉导航\NAVIGATION\code_subfunction\PaperPlot\轨迹A5平视0点02HZ-学位论文-11.29\paperFigure\dQT2-IVC\dQT2-IVC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E:\惯性视觉导航\NAVIGATION\code_subfunction\PaperPlot\轨迹A5平视0点02HZ-学位论文-11.29\paperFigure\dQT2-IVC\dQT2-IVC位置误差.emf"/>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BE19CF" w:rsidRDefault="00FE12A9" w:rsidP="006A2ED1">
      <w:pPr>
        <w:pStyle w:val="aff1"/>
        <w:ind w:firstLineChars="196" w:firstLine="413"/>
      </w:pPr>
      <w:r>
        <w:rPr>
          <w:rFonts w:hint="eastAsia"/>
        </w:rPr>
        <w:t>(a)</w:t>
      </w:r>
      <w:r>
        <w:rPr>
          <w:rFonts w:hint="eastAsia"/>
        </w:rPr>
        <w:t>视觉与</w:t>
      </w:r>
      <w:r>
        <w:rPr>
          <w:rFonts w:hint="eastAsia"/>
        </w:rPr>
        <w:t>dQT2</w:t>
      </w:r>
      <w:r>
        <w:rPr>
          <w:rFonts w:hint="eastAsia"/>
        </w:rPr>
        <w:t>和</w:t>
      </w:r>
      <w:r>
        <w:rPr>
          <w:rFonts w:hint="eastAsia"/>
        </w:rPr>
        <w:t>dQT2-IVC</w:t>
      </w:r>
      <w:r>
        <w:rPr>
          <w:rFonts w:hint="eastAsia"/>
        </w:rPr>
        <w:t>位置轨迹</w:t>
      </w:r>
      <w:r>
        <w:rPr>
          <w:rFonts w:hint="eastAsia"/>
        </w:rPr>
        <w:t xml:space="preserve">     </w:t>
      </w:r>
      <w:r w:rsidR="006A2ED1">
        <w:rPr>
          <w:rFonts w:hint="eastAsia"/>
        </w:rPr>
        <w:t xml:space="preserve"> </w:t>
      </w:r>
      <w:r>
        <w:rPr>
          <w:rFonts w:hint="eastAsia"/>
        </w:rPr>
        <w:t xml:space="preserve">     (b)dQT2-IVC</w:t>
      </w:r>
      <w:r>
        <w:rPr>
          <w:rFonts w:hint="eastAsia"/>
        </w:rPr>
        <w:t>位置误差</w:t>
      </w:r>
    </w:p>
    <w:p w:rsidR="00BE19CF" w:rsidRDefault="00BE19CF" w:rsidP="007D0587">
      <w:pPr>
        <w:pStyle w:val="ae"/>
      </w:pPr>
      <w:r>
        <w:rPr>
          <w:noProof/>
        </w:rPr>
        <w:drawing>
          <wp:inline distT="0" distB="0" distL="0" distR="0" wp14:anchorId="3182DFAC" wp14:editId="04CB97DD">
            <wp:extent cx="2750758" cy="2520000"/>
            <wp:effectExtent l="0" t="0" r="0" b="0"/>
            <wp:docPr id="19" name="图片 19" descr="E:\惯性视觉导航\NAVIGATION\code_subfunction\PaperPlot\轨迹A5平视0点02HZ-学位论文-11.29\paperFigure\dQT2-IVC\dQT2-IVC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E:\惯性视觉导航\NAVIGATION\code_subfunction\PaperPlot\轨迹A5平视0点02HZ-学位论文-11.29\paperFigure\dQT2-IVC\dQT2-IVC姿态误差.emf"/>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118DAC9D" wp14:editId="0323C6C6">
            <wp:extent cx="2750758" cy="2520000"/>
            <wp:effectExtent l="0" t="0" r="0" b="0"/>
            <wp:docPr id="21" name="图片 21" descr="E:\惯性视觉导航\NAVIGATION\code_subfunction\PaperPlot\轨迹A5平视0点02HZ-学位论文-11.29\paperFigure\dQT2-IVC\dQT2-IVC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E:\惯性视觉导航\NAVIGATION\code_subfunction\PaperPlot\轨迹A5平视0点02HZ-学位论文-11.29\paperFigure\dQT2-IVC\dQT2-IVC速度误差.emf"/>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FE12A9" w:rsidRDefault="00FE12A9" w:rsidP="006A2ED1">
      <w:pPr>
        <w:pStyle w:val="aff1"/>
        <w:ind w:firstLineChars="541" w:firstLine="1141"/>
      </w:pPr>
      <w:r>
        <w:rPr>
          <w:rFonts w:hint="eastAsia"/>
        </w:rPr>
        <w:t>(c)</w:t>
      </w:r>
      <w:r w:rsidRPr="00FE12A9">
        <w:rPr>
          <w:rFonts w:hint="eastAsia"/>
        </w:rPr>
        <w:t xml:space="preserve"> </w:t>
      </w:r>
      <w:r>
        <w:rPr>
          <w:rFonts w:hint="eastAsia"/>
        </w:rPr>
        <w:t>dQT2-IVC</w:t>
      </w:r>
      <w:r>
        <w:rPr>
          <w:rFonts w:hint="eastAsia"/>
        </w:rPr>
        <w:t>姿态误差</w:t>
      </w:r>
      <w:r>
        <w:rPr>
          <w:rFonts w:hint="eastAsia"/>
        </w:rPr>
        <w:t xml:space="preserve">          </w:t>
      </w:r>
      <w:r w:rsidR="00CD058F">
        <w:rPr>
          <w:rFonts w:hint="eastAsia"/>
        </w:rPr>
        <w:t xml:space="preserve">   </w:t>
      </w:r>
      <w:r>
        <w:rPr>
          <w:rFonts w:hint="eastAsia"/>
        </w:rPr>
        <w:t xml:space="preserve">       (d)</w:t>
      </w:r>
      <w:r w:rsidRPr="00FE12A9">
        <w:rPr>
          <w:rFonts w:hint="eastAsia"/>
        </w:rPr>
        <w:t xml:space="preserve"> </w:t>
      </w:r>
      <w:r>
        <w:rPr>
          <w:rFonts w:hint="eastAsia"/>
        </w:rPr>
        <w:t>dQT2-IVC</w:t>
      </w:r>
      <w:r>
        <w:rPr>
          <w:rFonts w:hint="eastAsia"/>
        </w:rPr>
        <w:t>速度误差</w:t>
      </w:r>
    </w:p>
    <w:p w:rsidR="00FE12A9" w:rsidRDefault="00FE12A9" w:rsidP="00057A04">
      <w:pPr>
        <w:pStyle w:val="aff"/>
        <w:spacing w:before="163" w:after="163"/>
      </w:pPr>
      <w:bookmarkStart w:id="423" w:name="_Toc405322787"/>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25</w:t>
      </w:r>
      <w:r w:rsidRPr="003E01C2">
        <w:fldChar w:fldCharType="end"/>
      </w:r>
      <w:r w:rsidRPr="003E01C2">
        <w:t xml:space="preserve"> </w:t>
      </w:r>
      <w:r>
        <w:rPr>
          <w:rFonts w:hint="eastAsia"/>
        </w:rPr>
        <w:t>月面仿真</w:t>
      </w:r>
      <w:r>
        <w:rPr>
          <w:rFonts w:hint="eastAsia"/>
        </w:rPr>
        <w:t>dQT2-INS/VNS/CNS</w:t>
      </w:r>
      <w:r>
        <w:rPr>
          <w:rFonts w:hint="eastAsia"/>
        </w:rPr>
        <w:t>位置、姿态和速度误差</w:t>
      </w:r>
      <w:bookmarkEnd w:id="423"/>
    </w:p>
    <w:p w:rsidR="00BE19CF" w:rsidRDefault="00BE19CF" w:rsidP="007D0587">
      <w:pPr>
        <w:pStyle w:val="ae"/>
      </w:pPr>
      <w:r>
        <w:rPr>
          <w:noProof/>
        </w:rPr>
        <w:drawing>
          <wp:inline distT="0" distB="0" distL="0" distR="0" wp14:anchorId="7DC45ACD" wp14:editId="70DC6DD2">
            <wp:extent cx="2750758" cy="2520000"/>
            <wp:effectExtent l="0" t="0" r="0" b="0"/>
            <wp:docPr id="25" name="图片 25" descr="E:\惯性视觉导航\NAVIGATION\code_subfunction\PaperPlot\轨迹A5平视0点02HZ-学位论文-11.29\paperFigure\dQT2-IVC\dQT2-IVC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E:\惯性视觉导航\NAVIGATION\code_subfunction\PaperPlot\轨迹A5平视0点02HZ-学位论文-11.29\paperFigure\dQT2-IVC\dQT2-IVC加计漂移估计误差.emf"/>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r>
        <w:rPr>
          <w:noProof/>
        </w:rPr>
        <w:drawing>
          <wp:inline distT="0" distB="0" distL="0" distR="0" wp14:anchorId="536DFB29" wp14:editId="3D49470F">
            <wp:extent cx="2750758" cy="2520000"/>
            <wp:effectExtent l="0" t="0" r="0" b="0"/>
            <wp:docPr id="27" name="图片 27" descr="E:\惯性视觉导航\NAVIGATION\code_subfunction\PaperPlot\轨迹A5平视0点02HZ-学位论文-11.29\paperFigure\dQT2-IVC\dQT2-IVC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E:\惯性视觉导航\NAVIGATION\code_subfunction\PaperPlot\轨迹A5平视0点02HZ-学位论文-11.29\paperFigure\dQT2-IVC\dQT2-IVC陀螺漂移估计误差.emf"/>
                    <pic:cNvPicPr>
                      <a:picLocks noChangeAspect="1" noChangeArrowheads="1"/>
                    </pic:cNvPicPr>
                  </pic:nvPicPr>
                  <pic:blipFill>
                    <a:blip r:embed="rId1347">
                      <a:extLst>
                        <a:ext uri="{28A0092B-C50C-407E-A947-70E740481C1C}">
                          <a14:useLocalDpi xmlns:a14="http://schemas.microsoft.com/office/drawing/2010/main" val="0"/>
                        </a:ext>
                      </a:extLst>
                    </a:blip>
                    <a:srcRect/>
                    <a:stretch>
                      <a:fillRect/>
                    </a:stretch>
                  </pic:blipFill>
                  <pic:spPr bwMode="auto">
                    <a:xfrm>
                      <a:off x="0" y="0"/>
                      <a:ext cx="2750758" cy="2520000"/>
                    </a:xfrm>
                    <a:prstGeom prst="rect">
                      <a:avLst/>
                    </a:prstGeom>
                    <a:noFill/>
                    <a:ln>
                      <a:noFill/>
                    </a:ln>
                  </pic:spPr>
                </pic:pic>
              </a:graphicData>
            </a:graphic>
          </wp:inline>
        </w:drawing>
      </w:r>
    </w:p>
    <w:p w:rsidR="00FE12A9" w:rsidRDefault="00FE12A9" w:rsidP="00CD058F">
      <w:pPr>
        <w:pStyle w:val="aff1"/>
        <w:ind w:firstLineChars="345" w:firstLine="727"/>
      </w:pPr>
      <w:r>
        <w:rPr>
          <w:rFonts w:hint="eastAsia"/>
        </w:rPr>
        <w:t>(a)dQT2-IVC</w:t>
      </w:r>
      <w:r>
        <w:rPr>
          <w:rFonts w:hint="eastAsia"/>
        </w:rPr>
        <w:t>加计漂移估计误差</w:t>
      </w:r>
      <w:r>
        <w:rPr>
          <w:rFonts w:hint="eastAsia"/>
        </w:rPr>
        <w:t xml:space="preserve">    </w:t>
      </w:r>
      <w:r w:rsidR="00CD058F">
        <w:rPr>
          <w:rFonts w:hint="eastAsia"/>
        </w:rPr>
        <w:t xml:space="preserve">     </w:t>
      </w:r>
      <w:r>
        <w:rPr>
          <w:rFonts w:hint="eastAsia"/>
        </w:rPr>
        <w:t xml:space="preserve">    (b)dQT2-IVC</w:t>
      </w:r>
      <w:r>
        <w:rPr>
          <w:rFonts w:hint="eastAsia"/>
        </w:rPr>
        <w:t>陀螺漂移估计误差</w:t>
      </w:r>
    </w:p>
    <w:p w:rsidR="00FE12A9" w:rsidRDefault="00FE12A9" w:rsidP="00057A04">
      <w:pPr>
        <w:pStyle w:val="aff"/>
        <w:spacing w:before="163" w:after="163"/>
      </w:pPr>
      <w:bookmarkStart w:id="424" w:name="_Ref405055743"/>
      <w:bookmarkStart w:id="425" w:name="_Toc405322788"/>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26</w:t>
      </w:r>
      <w:r w:rsidRPr="003E01C2">
        <w:fldChar w:fldCharType="end"/>
      </w:r>
      <w:bookmarkEnd w:id="424"/>
      <w:r w:rsidRPr="003E01C2">
        <w:t xml:space="preserve"> </w:t>
      </w:r>
      <w:r>
        <w:rPr>
          <w:rFonts w:hint="eastAsia"/>
        </w:rPr>
        <w:t>月面仿真</w:t>
      </w:r>
      <w:r>
        <w:rPr>
          <w:rFonts w:hint="eastAsia"/>
        </w:rPr>
        <w:t>dQT2-I</w:t>
      </w:r>
      <w:r w:rsidR="00E67912">
        <w:rPr>
          <w:rFonts w:hint="eastAsia"/>
        </w:rPr>
        <w:t>VC</w:t>
      </w:r>
      <w:r>
        <w:rPr>
          <w:rFonts w:hint="eastAsia"/>
        </w:rPr>
        <w:t>加计和陀螺漂移估计误差</w:t>
      </w:r>
      <w:bookmarkEnd w:id="425"/>
    </w:p>
    <w:p w:rsidR="00BE19CF" w:rsidRPr="00FE12A9" w:rsidRDefault="00EE5908" w:rsidP="003814FE">
      <w:pPr>
        <w:ind w:firstLine="480"/>
      </w:pPr>
      <w:r>
        <w:lastRenderedPageBreak/>
        <w:fldChar w:fldCharType="begin"/>
      </w:r>
      <w:r>
        <w:instrText xml:space="preserve"> </w:instrText>
      </w:r>
      <w:r>
        <w:rPr>
          <w:rFonts w:hint="eastAsia"/>
        </w:rPr>
        <w:instrText>REF _Ref405196322 \h</w:instrText>
      </w:r>
      <w:r>
        <w:instrText xml:space="preserve"> </w:instrText>
      </w:r>
      <w:r>
        <w:fldChar w:fldCharType="separate"/>
      </w:r>
      <w:r w:rsidR="008F6C4A">
        <w:rPr>
          <w:rFonts w:hint="eastAsia"/>
        </w:rPr>
        <w:t>表</w:t>
      </w:r>
      <w:r w:rsidR="008F6C4A">
        <w:t>14</w:t>
      </w:r>
      <w:r>
        <w:fldChar w:fldCharType="end"/>
      </w:r>
      <w:r>
        <w:rPr>
          <w:rFonts w:hint="eastAsia"/>
        </w:rPr>
        <w:t>和</w:t>
      </w:r>
      <w:r>
        <w:fldChar w:fldCharType="begin"/>
      </w:r>
      <w:r>
        <w:instrText xml:space="preserve"> REF _Ref405196324 \h </w:instrText>
      </w:r>
      <w:r>
        <w:fldChar w:fldCharType="separate"/>
      </w:r>
      <w:r w:rsidR="008F6C4A">
        <w:rPr>
          <w:rFonts w:hint="eastAsia"/>
        </w:rPr>
        <w:t>表</w:t>
      </w:r>
      <w:r w:rsidR="008F6C4A">
        <w:t>15</w:t>
      </w:r>
      <w:r>
        <w:fldChar w:fldCharType="end"/>
      </w:r>
      <w:r>
        <w:rPr>
          <w:rFonts w:hint="eastAsia"/>
        </w:rPr>
        <w:t>分别给出了惯性导航、视觉导航、</w:t>
      </w:r>
      <w:r w:rsidR="00157368">
        <w:rPr>
          <w:rFonts w:hint="eastAsia"/>
        </w:rPr>
        <w:t>dQT2</w:t>
      </w:r>
      <w:r>
        <w:rPr>
          <w:rFonts w:hint="eastAsia"/>
        </w:rPr>
        <w:t>-INS/VNS</w:t>
      </w:r>
      <w:r w:rsidR="006201C4">
        <w:rPr>
          <w:rFonts w:hint="eastAsia"/>
        </w:rPr>
        <w:t>组合导航</w:t>
      </w:r>
      <w:r>
        <w:rPr>
          <w:rFonts w:hint="eastAsia"/>
        </w:rPr>
        <w:t>和</w:t>
      </w:r>
      <w:r w:rsidR="00157368">
        <w:rPr>
          <w:rFonts w:hint="eastAsia"/>
        </w:rPr>
        <w:t>dQT2</w:t>
      </w:r>
      <w:r>
        <w:rPr>
          <w:rFonts w:hint="eastAsia"/>
        </w:rPr>
        <w:t>-INS/VNS/CNS</w:t>
      </w:r>
      <w:r w:rsidRPr="00633A2F">
        <w:rPr>
          <w:rFonts w:hint="eastAsia"/>
        </w:rPr>
        <w:t>组合导航方法的最大和终点位置与姿态误差。</w:t>
      </w:r>
      <w:r w:rsidR="00633A2F" w:rsidRPr="00633A2F">
        <w:fldChar w:fldCharType="begin"/>
      </w:r>
      <w:r w:rsidR="00633A2F" w:rsidRPr="00633A2F">
        <w:instrText xml:space="preserve"> </w:instrText>
      </w:r>
      <w:r w:rsidR="00633A2F" w:rsidRPr="00633A2F">
        <w:rPr>
          <w:rFonts w:hint="eastAsia"/>
        </w:rPr>
        <w:instrText>REF _Ref405196322 \h</w:instrText>
      </w:r>
      <w:r w:rsidR="00633A2F" w:rsidRPr="00633A2F">
        <w:instrText xml:space="preserve"> </w:instrText>
      </w:r>
      <w:r w:rsidR="00633A2F">
        <w:instrText xml:space="preserve"> \* MERGEFORMAT </w:instrText>
      </w:r>
      <w:r w:rsidR="00633A2F" w:rsidRPr="00633A2F">
        <w:fldChar w:fldCharType="separate"/>
      </w:r>
      <w:r w:rsidR="008F6C4A">
        <w:rPr>
          <w:rFonts w:hint="eastAsia"/>
        </w:rPr>
        <w:t>表</w:t>
      </w:r>
      <w:r w:rsidR="008F6C4A">
        <w:t>14</w:t>
      </w:r>
      <w:r w:rsidR="00633A2F" w:rsidRPr="00633A2F">
        <w:fldChar w:fldCharType="end"/>
      </w:r>
      <w:r w:rsidR="00633A2F" w:rsidRPr="00633A2F">
        <w:rPr>
          <w:rFonts w:hint="eastAsia"/>
        </w:rPr>
        <w:t>可见</w:t>
      </w:r>
      <w:r w:rsidR="00633A2F" w:rsidRPr="00633A2F">
        <w:rPr>
          <w:rFonts w:hint="eastAsia"/>
        </w:rPr>
        <w:t>dQT2-INS/VNS/CNS</w:t>
      </w:r>
      <w:r w:rsidR="00633A2F" w:rsidRPr="00633A2F">
        <w:rPr>
          <w:rFonts w:hint="eastAsia"/>
        </w:rPr>
        <w:t>法的最大位置误差</w:t>
      </w:r>
      <w:r w:rsidR="00633A2F" w:rsidRPr="00633A2F">
        <w:rPr>
          <w:rFonts w:hint="eastAsia"/>
        </w:rPr>
        <w:t>0.3372%</w:t>
      </w:r>
      <w:r w:rsidR="00633A2F" w:rsidRPr="00633A2F">
        <w:rPr>
          <w:rFonts w:hint="eastAsia"/>
        </w:rPr>
        <w:t>相比</w:t>
      </w:r>
      <w:r w:rsidR="00633A2F" w:rsidRPr="00633A2F">
        <w:rPr>
          <w:rFonts w:hint="eastAsia"/>
        </w:rPr>
        <w:t>dQT2-INS/VNS</w:t>
      </w:r>
      <w:r w:rsidR="00633A2F" w:rsidRPr="00633A2F">
        <w:rPr>
          <w:rFonts w:hint="eastAsia"/>
        </w:rPr>
        <w:t>法的最大位置误差</w:t>
      </w:r>
      <w:r w:rsidR="00633A2F" w:rsidRPr="00633A2F">
        <w:t>0.5784</w:t>
      </w:r>
      <w:r w:rsidR="00633A2F" w:rsidRPr="00633A2F">
        <w:rPr>
          <w:rFonts w:hint="eastAsia"/>
        </w:rPr>
        <w:t>%</w:t>
      </w:r>
      <w:r w:rsidR="00633A2F" w:rsidRPr="00633A2F">
        <w:rPr>
          <w:rFonts w:hint="eastAsia"/>
        </w:rPr>
        <w:t>减小了</w:t>
      </w:r>
      <w:r w:rsidR="00633A2F" w:rsidRPr="00633A2F">
        <w:rPr>
          <w:rFonts w:hint="eastAsia"/>
        </w:rPr>
        <w:t>41.7%</w:t>
      </w:r>
      <w:r w:rsidR="00633A2F" w:rsidRPr="00633A2F">
        <w:rPr>
          <w:rFonts w:hint="eastAsia"/>
        </w:rPr>
        <w:t>，</w:t>
      </w:r>
      <w:r w:rsidR="00633A2F" w:rsidRPr="00633A2F">
        <w:fldChar w:fldCharType="begin"/>
      </w:r>
      <w:r w:rsidR="00633A2F" w:rsidRPr="00633A2F">
        <w:instrText xml:space="preserve"> </w:instrText>
      </w:r>
      <w:r w:rsidR="00633A2F" w:rsidRPr="00633A2F">
        <w:rPr>
          <w:rFonts w:hint="eastAsia"/>
        </w:rPr>
        <w:instrText>REF _Ref405196322 \h</w:instrText>
      </w:r>
      <w:r w:rsidR="00633A2F" w:rsidRPr="00633A2F">
        <w:instrText xml:space="preserve"> </w:instrText>
      </w:r>
      <w:r w:rsidR="00633A2F">
        <w:instrText xml:space="preserve"> \* MERGEFORMAT </w:instrText>
      </w:r>
      <w:r w:rsidR="00633A2F" w:rsidRPr="00633A2F">
        <w:fldChar w:fldCharType="separate"/>
      </w:r>
      <w:r w:rsidR="008F6C4A">
        <w:rPr>
          <w:rFonts w:hint="eastAsia"/>
        </w:rPr>
        <w:t>表</w:t>
      </w:r>
      <w:r w:rsidR="008F6C4A">
        <w:t>14</w:t>
      </w:r>
      <w:r w:rsidR="00633A2F" w:rsidRPr="00633A2F">
        <w:fldChar w:fldCharType="end"/>
      </w:r>
      <w:r w:rsidR="00633A2F" w:rsidRPr="00633A2F">
        <w:rPr>
          <w:rFonts w:hint="eastAsia"/>
        </w:rPr>
        <w:t>中</w:t>
      </w:r>
      <w:r w:rsidR="00633A2F" w:rsidRPr="00633A2F">
        <w:rPr>
          <w:rFonts w:hint="eastAsia"/>
        </w:rPr>
        <w:t>dQT2-INS/VNS/CNS</w:t>
      </w:r>
      <w:r w:rsidR="00633A2F" w:rsidRPr="00633A2F">
        <w:rPr>
          <w:rFonts w:hint="eastAsia"/>
        </w:rPr>
        <w:t>法的</w:t>
      </w:r>
      <w:r w:rsidR="00633A2F">
        <w:rPr>
          <w:rFonts w:hint="eastAsia"/>
        </w:rPr>
        <w:t>终点</w:t>
      </w:r>
      <w:r w:rsidR="00633A2F" w:rsidRPr="00633A2F">
        <w:rPr>
          <w:rFonts w:hint="eastAsia"/>
        </w:rPr>
        <w:t>位置误差</w:t>
      </w:r>
      <w:r w:rsidR="00633A2F" w:rsidRPr="00633A2F">
        <w:t>0.1038</w:t>
      </w:r>
      <w:r w:rsidR="00633A2F" w:rsidRPr="00633A2F">
        <w:rPr>
          <w:rFonts w:hint="eastAsia"/>
        </w:rPr>
        <w:t>%</w:t>
      </w:r>
      <w:r w:rsidR="00633A2F" w:rsidRPr="00633A2F">
        <w:rPr>
          <w:rFonts w:hint="eastAsia"/>
        </w:rPr>
        <w:t>相比</w:t>
      </w:r>
      <w:r w:rsidR="00633A2F" w:rsidRPr="00633A2F">
        <w:rPr>
          <w:rFonts w:hint="eastAsia"/>
        </w:rPr>
        <w:t>dQT2-INS/VNS</w:t>
      </w:r>
      <w:r w:rsidR="00633A2F" w:rsidRPr="00633A2F">
        <w:rPr>
          <w:rFonts w:hint="eastAsia"/>
        </w:rPr>
        <w:t>法的</w:t>
      </w:r>
      <w:r w:rsidR="00633A2F">
        <w:rPr>
          <w:rFonts w:hint="eastAsia"/>
        </w:rPr>
        <w:t>终点</w:t>
      </w:r>
      <w:r w:rsidR="00633A2F" w:rsidRPr="00633A2F">
        <w:rPr>
          <w:rFonts w:hint="eastAsia"/>
        </w:rPr>
        <w:t>位置误差</w:t>
      </w:r>
      <w:r w:rsidR="00633A2F" w:rsidRPr="00633A2F">
        <w:t>0.5784</w:t>
      </w:r>
      <w:r w:rsidR="00633A2F" w:rsidRPr="00633A2F">
        <w:rPr>
          <w:rFonts w:hint="eastAsia"/>
        </w:rPr>
        <w:t>%</w:t>
      </w:r>
      <w:r w:rsidR="00633A2F" w:rsidRPr="00633A2F">
        <w:rPr>
          <w:rFonts w:hint="eastAsia"/>
        </w:rPr>
        <w:t>减小了</w:t>
      </w:r>
      <w:r w:rsidR="00633A2F">
        <w:rPr>
          <w:rFonts w:hint="eastAsia"/>
        </w:rPr>
        <w:t>82.05</w:t>
      </w:r>
      <w:r w:rsidR="00633A2F" w:rsidRPr="00633A2F">
        <w:rPr>
          <w:rFonts w:hint="eastAsia"/>
        </w:rPr>
        <w:t>%</w:t>
      </w:r>
      <w:r w:rsidR="00633A2F" w:rsidRPr="00633A2F">
        <w:rPr>
          <w:rFonts w:hint="eastAsia"/>
        </w:rPr>
        <w:t>。</w:t>
      </w:r>
      <w:r w:rsidR="00633A2F" w:rsidRPr="00633A2F">
        <w:rPr>
          <w:rFonts w:hint="eastAsia"/>
        </w:rPr>
        <w:t>dQT2-INS/VNS/CNS</w:t>
      </w:r>
      <w:r w:rsidR="00633A2F" w:rsidRPr="00633A2F">
        <w:rPr>
          <w:rFonts w:hint="eastAsia"/>
        </w:rPr>
        <w:t>法</w:t>
      </w:r>
      <w:r w:rsidR="00633A2F">
        <w:rPr>
          <w:rFonts w:hint="eastAsia"/>
        </w:rPr>
        <w:t>的各方向最大和终点</w:t>
      </w:r>
      <w:r w:rsidR="00633A2F">
        <w:fldChar w:fldCharType="begin"/>
      </w:r>
      <w:r w:rsidR="00633A2F">
        <w:instrText xml:space="preserve"> </w:instrText>
      </w:r>
      <w:r w:rsidR="00633A2F">
        <w:rPr>
          <w:rFonts w:hint="eastAsia"/>
        </w:rPr>
        <w:instrText>REF _Ref405196322 \h</w:instrText>
      </w:r>
      <w:r w:rsidR="00633A2F">
        <w:instrText xml:space="preserve"> </w:instrText>
      </w:r>
      <w:r w:rsidR="00633A2F">
        <w:fldChar w:fldCharType="separate"/>
      </w:r>
      <w:r w:rsidR="008F6C4A">
        <w:rPr>
          <w:rFonts w:hint="eastAsia"/>
        </w:rPr>
        <w:t>表</w:t>
      </w:r>
      <w:r w:rsidR="008F6C4A">
        <w:t>14</w:t>
      </w:r>
      <w:r w:rsidR="00633A2F">
        <w:fldChar w:fldCharType="end"/>
      </w:r>
      <w:r w:rsidR="00633A2F">
        <w:rPr>
          <w:rFonts w:hint="eastAsia"/>
        </w:rPr>
        <w:t>姿态误差相比</w:t>
      </w:r>
      <w:r w:rsidR="00633A2F" w:rsidRPr="00633A2F">
        <w:rPr>
          <w:rFonts w:hint="eastAsia"/>
        </w:rPr>
        <w:t>dQT2</w:t>
      </w:r>
      <w:r w:rsidR="00633A2F">
        <w:rPr>
          <w:rFonts w:hint="eastAsia"/>
        </w:rPr>
        <w:t>-INS/VNS</w:t>
      </w:r>
      <w:r w:rsidR="00633A2F">
        <w:rPr>
          <w:rFonts w:hint="eastAsia"/>
        </w:rPr>
        <w:t>法均有所提高，由于</w:t>
      </w:r>
      <w:r w:rsidR="00633A2F" w:rsidRPr="00633A2F">
        <w:rPr>
          <w:rFonts w:hint="eastAsia"/>
        </w:rPr>
        <w:t>dQT2</w:t>
      </w:r>
      <w:r w:rsidR="00633A2F">
        <w:rPr>
          <w:rFonts w:hint="eastAsia"/>
        </w:rPr>
        <w:t>-INS/VNS</w:t>
      </w:r>
      <w:r w:rsidR="00633A2F">
        <w:rPr>
          <w:rFonts w:hint="eastAsia"/>
        </w:rPr>
        <w:t>法的俯仰和横滚精度较高，</w:t>
      </w:r>
      <w:r w:rsidR="00AF7BCD">
        <w:rPr>
          <w:rFonts w:hint="eastAsia"/>
        </w:rPr>
        <w:t>提高不明显。</w:t>
      </w:r>
      <w:r w:rsidR="00AF7BCD" w:rsidRPr="00633A2F">
        <w:rPr>
          <w:rFonts w:hint="eastAsia"/>
        </w:rPr>
        <w:t>dQT2-INS/VNS/CNS</w:t>
      </w:r>
      <w:r w:rsidR="00AF7BCD" w:rsidRPr="00633A2F">
        <w:rPr>
          <w:rFonts w:hint="eastAsia"/>
        </w:rPr>
        <w:t>法</w:t>
      </w:r>
      <w:r w:rsidR="00AF7BCD">
        <w:rPr>
          <w:rFonts w:hint="eastAsia"/>
        </w:rPr>
        <w:t>的最大和终点航向角较为接近，最大与终点误差均可作为航向</w:t>
      </w:r>
      <w:r w:rsidR="00AF7BCD" w:rsidRPr="00AF7BCD">
        <w:rPr>
          <w:rFonts w:hint="eastAsia"/>
        </w:rPr>
        <w:t>角精度指标。而</w:t>
      </w:r>
      <w:r w:rsidR="00AF7BCD" w:rsidRPr="00AF7BCD">
        <w:rPr>
          <w:rFonts w:hint="eastAsia"/>
        </w:rPr>
        <w:t>dQT2-INS/VNS/CNS</w:t>
      </w:r>
      <w:r w:rsidR="00AF7BCD" w:rsidRPr="00AF7BCD">
        <w:rPr>
          <w:rFonts w:hint="eastAsia"/>
        </w:rPr>
        <w:t>法的终点航向误差</w:t>
      </w:r>
      <w:r w:rsidR="00AF7BCD" w:rsidRPr="00AF7BCD">
        <w:t>0.003</w:t>
      </w:r>
      <w:r w:rsidR="00AF7BCD" w:rsidRPr="00AF7BCD">
        <w:rPr>
          <w:rFonts w:hint="eastAsia"/>
        </w:rPr>
        <w:t>2</w:t>
      </w:r>
      <w:r w:rsidR="00AF7BCD" w:rsidRPr="00AF7BCD">
        <w:t>°</w:t>
      </w:r>
      <w:r w:rsidR="00AF7BCD" w:rsidRPr="00AF7BCD">
        <w:rPr>
          <w:rFonts w:hint="eastAsia"/>
        </w:rPr>
        <w:t>与最大误差</w:t>
      </w:r>
      <w:r w:rsidR="00AF7BCD" w:rsidRPr="00AF7BCD">
        <w:t>0.0319°</w:t>
      </w:r>
      <w:r w:rsidR="00AF7BCD" w:rsidRPr="00AF7BCD">
        <w:rPr>
          <w:rFonts w:hint="eastAsia"/>
        </w:rPr>
        <w:t>之间相差一个数量级，</w:t>
      </w:r>
      <w:r w:rsidR="00AF7BCD">
        <w:rPr>
          <w:rFonts w:hint="eastAsia"/>
        </w:rPr>
        <w:t>均</w:t>
      </w:r>
      <w:r w:rsidR="00AF7BCD" w:rsidRPr="00AF7BCD">
        <w:rPr>
          <w:rFonts w:hint="eastAsia"/>
        </w:rPr>
        <w:t>需要</w:t>
      </w:r>
      <w:r w:rsidR="00AF7BCD">
        <w:rPr>
          <w:rFonts w:hint="eastAsia"/>
        </w:rPr>
        <w:t>进行比较</w:t>
      </w:r>
      <w:r w:rsidR="00AF7BCD" w:rsidRPr="00AF7BCD">
        <w:rPr>
          <w:rFonts w:hint="eastAsia"/>
        </w:rPr>
        <w:t>。</w:t>
      </w:r>
      <w:r w:rsidR="00AF7BCD" w:rsidRPr="00633A2F">
        <w:rPr>
          <w:rFonts w:hint="eastAsia"/>
        </w:rPr>
        <w:t>dQT2-INS/VNS/CNS</w:t>
      </w:r>
      <w:r w:rsidR="00AF7BCD" w:rsidRPr="00633A2F">
        <w:rPr>
          <w:rFonts w:hint="eastAsia"/>
        </w:rPr>
        <w:t>法</w:t>
      </w:r>
      <w:r w:rsidR="00AF7BCD">
        <w:rPr>
          <w:rFonts w:hint="eastAsia"/>
        </w:rPr>
        <w:t>的最大航向误差</w:t>
      </w:r>
      <w:r w:rsidR="00AF7BCD" w:rsidRPr="00AF7BCD">
        <w:t>0.0319°</w:t>
      </w:r>
      <w:r w:rsidR="00AF7BCD">
        <w:rPr>
          <w:rFonts w:hint="eastAsia"/>
        </w:rPr>
        <w:t>相比</w:t>
      </w:r>
      <w:r w:rsidR="00AF7BCD" w:rsidRPr="00633A2F">
        <w:rPr>
          <w:rFonts w:hint="eastAsia"/>
        </w:rPr>
        <w:t>dQT2</w:t>
      </w:r>
      <w:r w:rsidR="00AF7BCD">
        <w:rPr>
          <w:rFonts w:hint="eastAsia"/>
        </w:rPr>
        <w:t>-INS/VNS</w:t>
      </w:r>
      <w:r w:rsidR="00AF7BCD">
        <w:rPr>
          <w:rFonts w:hint="eastAsia"/>
        </w:rPr>
        <w:t>法的</w:t>
      </w:r>
      <w:r w:rsidR="00AF7BCD" w:rsidRPr="00AF7BCD">
        <w:rPr>
          <w:rFonts w:eastAsia="华文楷体"/>
          <w:sz w:val="22"/>
        </w:rPr>
        <w:t>1.1848</w:t>
      </w:r>
      <w:r w:rsidR="00AF7BCD" w:rsidRPr="00AF7BCD">
        <w:t>°</w:t>
      </w:r>
      <w:r w:rsidR="00AF7BCD">
        <w:rPr>
          <w:rFonts w:hint="eastAsia"/>
        </w:rPr>
        <w:t>减小了</w:t>
      </w:r>
      <w:r w:rsidR="00AF7BCD">
        <w:rPr>
          <w:rFonts w:hint="eastAsia"/>
        </w:rPr>
        <w:t>97.3%</w:t>
      </w:r>
      <w:r w:rsidR="00AF7BCD">
        <w:rPr>
          <w:rFonts w:hint="eastAsia"/>
        </w:rPr>
        <w:t>。</w:t>
      </w:r>
      <w:r w:rsidR="00AF7BCD" w:rsidRPr="00633A2F">
        <w:rPr>
          <w:rFonts w:hint="eastAsia"/>
        </w:rPr>
        <w:t>dQT2-INS/VNS/CNS</w:t>
      </w:r>
      <w:r w:rsidR="00AF7BCD" w:rsidRPr="00633A2F">
        <w:rPr>
          <w:rFonts w:hint="eastAsia"/>
        </w:rPr>
        <w:t>法</w:t>
      </w:r>
      <w:r w:rsidR="00AF7BCD">
        <w:rPr>
          <w:rFonts w:hint="eastAsia"/>
        </w:rPr>
        <w:t>的终点航向误差</w:t>
      </w:r>
      <w:r w:rsidR="00AF7BCD">
        <w:t>0.0</w:t>
      </w:r>
      <w:r w:rsidR="00AF7BCD">
        <w:rPr>
          <w:rFonts w:hint="eastAsia"/>
        </w:rPr>
        <w:t>032</w:t>
      </w:r>
      <w:r w:rsidR="00AF7BCD" w:rsidRPr="00AF7BCD">
        <w:t>°</w:t>
      </w:r>
      <w:r w:rsidR="00AF7BCD">
        <w:rPr>
          <w:rFonts w:hint="eastAsia"/>
        </w:rPr>
        <w:t>相比</w:t>
      </w:r>
      <w:r w:rsidR="00AF7BCD" w:rsidRPr="00633A2F">
        <w:rPr>
          <w:rFonts w:hint="eastAsia"/>
        </w:rPr>
        <w:t>dQT2</w:t>
      </w:r>
      <w:r w:rsidR="00AF7BCD">
        <w:rPr>
          <w:rFonts w:hint="eastAsia"/>
        </w:rPr>
        <w:t>-INS/VNS</w:t>
      </w:r>
      <w:r w:rsidR="00AF7BCD">
        <w:rPr>
          <w:rFonts w:hint="eastAsia"/>
        </w:rPr>
        <w:t>法的</w:t>
      </w:r>
      <w:r w:rsidR="00AF7BCD">
        <w:rPr>
          <w:rFonts w:eastAsia="华文楷体"/>
          <w:sz w:val="22"/>
        </w:rPr>
        <w:t>1.1</w:t>
      </w:r>
      <w:r w:rsidR="00AF7BCD">
        <w:rPr>
          <w:rFonts w:eastAsia="华文楷体" w:hint="eastAsia"/>
          <w:sz w:val="22"/>
        </w:rPr>
        <w:t>767</w:t>
      </w:r>
      <w:r w:rsidR="00AF7BCD" w:rsidRPr="00AF7BCD">
        <w:t>°</w:t>
      </w:r>
      <w:r w:rsidR="00AF7BCD">
        <w:rPr>
          <w:rFonts w:hint="eastAsia"/>
        </w:rPr>
        <w:t>减小了</w:t>
      </w:r>
      <w:r w:rsidR="003814FE">
        <w:rPr>
          <w:rFonts w:hint="eastAsia"/>
        </w:rPr>
        <w:t>99.3</w:t>
      </w:r>
      <w:r w:rsidR="00AF7BCD">
        <w:rPr>
          <w:rFonts w:hint="eastAsia"/>
        </w:rPr>
        <w:t>%</w:t>
      </w:r>
      <w:r w:rsidR="00AF7BCD">
        <w:rPr>
          <w:rFonts w:hint="eastAsia"/>
        </w:rPr>
        <w:t>。</w:t>
      </w:r>
      <w:r w:rsidR="009C7FF2">
        <w:rPr>
          <w:rFonts w:hint="eastAsia"/>
        </w:rPr>
        <w:t>综上，</w:t>
      </w:r>
      <w:r w:rsidR="009C7FF2" w:rsidRPr="00633A2F">
        <w:rPr>
          <w:rFonts w:hint="eastAsia"/>
        </w:rPr>
        <w:t>dQT2-INS/VNS/CNS</w:t>
      </w:r>
      <w:r w:rsidR="009C7FF2">
        <w:rPr>
          <w:rFonts w:hint="eastAsia"/>
        </w:rPr>
        <w:t>法通过引入一个天体方向矢量量测信息，大幅度提高了姿态精度，尤其是航向角精度。通过航向角精度的提高，又间接提高了位置精度。</w:t>
      </w:r>
    </w:p>
    <w:p w:rsidR="00BA4144" w:rsidRPr="00936C09" w:rsidRDefault="00BA4144" w:rsidP="00B964CB">
      <w:pPr>
        <w:pStyle w:val="aff0"/>
      </w:pPr>
      <w:bookmarkStart w:id="426" w:name="_Ref405196322"/>
      <w:bookmarkStart w:id="427" w:name="_Toc405322683"/>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14</w:t>
      </w:r>
      <w:r>
        <w:fldChar w:fldCharType="end"/>
      </w:r>
      <w:bookmarkEnd w:id="426"/>
      <w:r>
        <w:rPr>
          <w:rFonts w:hint="eastAsia"/>
        </w:rPr>
        <w:t xml:space="preserve"> </w:t>
      </w:r>
      <w:r>
        <w:rPr>
          <w:rFonts w:hint="eastAsia"/>
        </w:rPr>
        <w:t>月面</w:t>
      </w:r>
      <w:r>
        <w:t>仿真</w:t>
      </w:r>
      <w:r>
        <w:rPr>
          <w:rFonts w:hint="eastAsia"/>
        </w:rPr>
        <w:t>SINS</w:t>
      </w:r>
      <w:r>
        <w:rPr>
          <w:rFonts w:hint="eastAsia"/>
        </w:rPr>
        <w:t>、</w:t>
      </w:r>
      <w:r>
        <w:rPr>
          <w:rFonts w:hint="eastAsia"/>
        </w:rPr>
        <w:t>VN</w:t>
      </w:r>
      <w:r w:rsidR="00E02EA8">
        <w:rPr>
          <w:rFonts w:hint="eastAsia"/>
        </w:rPr>
        <w:t>S</w:t>
      </w:r>
      <w:r>
        <w:rPr>
          <w:rFonts w:hint="eastAsia"/>
        </w:rPr>
        <w:t>、</w:t>
      </w:r>
      <w:r>
        <w:rPr>
          <w:rFonts w:hint="eastAsia"/>
        </w:rPr>
        <w:t>dQT2</w:t>
      </w:r>
      <w:r w:rsidR="00EE5908">
        <w:rPr>
          <w:rFonts w:hint="eastAsia"/>
        </w:rPr>
        <w:t>-IV</w:t>
      </w:r>
      <w:r>
        <w:rPr>
          <w:rFonts w:hint="eastAsia"/>
        </w:rPr>
        <w:t>和</w:t>
      </w:r>
      <w:r>
        <w:rPr>
          <w:rFonts w:hint="eastAsia"/>
        </w:rPr>
        <w:t>dQT2-IVC</w:t>
      </w:r>
      <w:r w:rsidR="00782D52">
        <w:rPr>
          <w:rFonts w:hint="eastAsia"/>
        </w:rPr>
        <w:t>最大</w:t>
      </w:r>
      <w:r w:rsidRPr="00936C09">
        <w:t>位置和姿态误差</w:t>
      </w:r>
      <w:bookmarkEnd w:id="427"/>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BA4144" w:rsidRPr="00936C09" w:rsidTr="00B332EB">
        <w:trPr>
          <w:cantSplit/>
          <w:trHeight w:val="361"/>
          <w:jc w:val="center"/>
        </w:trPr>
        <w:tc>
          <w:tcPr>
            <w:tcW w:w="2268" w:type="dxa"/>
            <w:vMerge w:val="restart"/>
            <w:tcBorders>
              <w:top w:val="single" w:sz="12" w:space="0" w:color="auto"/>
            </w:tcBorders>
            <w:shd w:val="clear" w:color="auto" w:fill="auto"/>
            <w:vAlign w:val="center"/>
          </w:tcPr>
          <w:p w:rsidR="00BA4144" w:rsidRPr="00936C09" w:rsidRDefault="00BA4144" w:rsidP="00B332EB">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BA4144" w:rsidRPr="00936C09" w:rsidRDefault="00BA4144" w:rsidP="00B332EB">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BA4144" w:rsidRPr="00936C09" w:rsidRDefault="00BA4144" w:rsidP="00B332EB">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782D52" w:rsidRPr="00936C09" w:rsidTr="00B332EB">
        <w:trPr>
          <w:cantSplit/>
          <w:trHeight w:val="148"/>
          <w:jc w:val="center"/>
        </w:trPr>
        <w:tc>
          <w:tcPr>
            <w:tcW w:w="2268" w:type="dxa"/>
            <w:vMerge/>
            <w:tcBorders>
              <w:bottom w:val="single" w:sz="4" w:space="0" w:color="auto"/>
            </w:tcBorders>
            <w:shd w:val="clear" w:color="auto" w:fill="auto"/>
            <w:vAlign w:val="center"/>
          </w:tcPr>
          <w:p w:rsidR="00BA4144" w:rsidRPr="00936C09" w:rsidRDefault="00BA4144" w:rsidP="00B332EB">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BA4144" w:rsidRPr="00936C09" w:rsidRDefault="00BA4144" w:rsidP="00B332EB">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782D52" w:rsidRPr="00936C09" w:rsidTr="00B332EB">
        <w:trPr>
          <w:cantSplit/>
          <w:trHeight w:val="493"/>
          <w:jc w:val="center"/>
        </w:trPr>
        <w:tc>
          <w:tcPr>
            <w:tcW w:w="2268" w:type="dxa"/>
            <w:tcBorders>
              <w:top w:val="single" w:sz="4" w:space="0" w:color="auto"/>
              <w:bottom w:val="nil"/>
            </w:tcBorders>
            <w:shd w:val="clear" w:color="auto" w:fill="auto"/>
            <w:vAlign w:val="center"/>
          </w:tcPr>
          <w:p w:rsidR="00BA4144" w:rsidRPr="00936C09" w:rsidRDefault="00BA4144" w:rsidP="00B332EB">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782D52" w:rsidRPr="00936C09" w:rsidRDefault="00782D52" w:rsidP="00B332EB">
            <w:pPr>
              <w:keepNext/>
              <w:snapToGrid w:val="0"/>
              <w:spacing w:line="240" w:lineRule="exact"/>
              <w:ind w:firstLineChars="100" w:firstLine="22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782D52" w:rsidRPr="00936C09" w:rsidRDefault="00782D52" w:rsidP="00B332EB">
            <w:pPr>
              <w:keepNext/>
              <w:snapToGrid w:val="0"/>
              <w:spacing w:line="240" w:lineRule="exact"/>
              <w:ind w:firstLineChars="100" w:firstLine="22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2.445</w:t>
            </w:r>
            <w:r>
              <w:rPr>
                <w:rFonts w:eastAsia="华文楷体" w:hint="eastAsia"/>
                <w:sz w:val="22"/>
              </w:rPr>
              <w:t>1</w:t>
            </w:r>
          </w:p>
        </w:tc>
      </w:tr>
      <w:tr w:rsidR="00782D52" w:rsidRPr="00936C09" w:rsidTr="00B332EB">
        <w:trPr>
          <w:cantSplit/>
          <w:trHeight w:val="383"/>
          <w:jc w:val="center"/>
        </w:trPr>
        <w:tc>
          <w:tcPr>
            <w:tcW w:w="2268" w:type="dxa"/>
            <w:tcBorders>
              <w:top w:val="nil"/>
              <w:bottom w:val="nil"/>
            </w:tcBorders>
            <w:shd w:val="clear" w:color="auto" w:fill="auto"/>
            <w:vAlign w:val="center"/>
          </w:tcPr>
          <w:p w:rsidR="00BA4144" w:rsidRPr="00936C09" w:rsidRDefault="00BA4144" w:rsidP="00B332EB">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782D52" w:rsidRPr="00936C09" w:rsidRDefault="00782D52" w:rsidP="00B332EB">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782D52" w:rsidRPr="00936C09" w:rsidRDefault="00782D52" w:rsidP="00B332EB">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Pr>
                <w:rFonts w:eastAsia="华文楷体"/>
                <w:sz w:val="22"/>
              </w:rPr>
              <w:t>3.0388</w:t>
            </w:r>
          </w:p>
        </w:tc>
        <w:tc>
          <w:tcPr>
            <w:tcW w:w="1178" w:type="dxa"/>
            <w:tcBorders>
              <w:top w:val="nil"/>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BA4144"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-9.1869</w:t>
            </w:r>
          </w:p>
        </w:tc>
      </w:tr>
      <w:tr w:rsidR="00782D52" w:rsidRPr="00936C09" w:rsidTr="00B332EB">
        <w:trPr>
          <w:cantSplit/>
          <w:trHeight w:val="493"/>
          <w:jc w:val="center"/>
        </w:trPr>
        <w:tc>
          <w:tcPr>
            <w:tcW w:w="2268" w:type="dxa"/>
            <w:tcBorders>
              <w:top w:val="nil"/>
              <w:bottom w:val="nil"/>
            </w:tcBorders>
            <w:shd w:val="clear" w:color="auto" w:fill="auto"/>
            <w:vAlign w:val="center"/>
          </w:tcPr>
          <w:p w:rsidR="00BA4144" w:rsidRPr="00936C09" w:rsidRDefault="005F45DF" w:rsidP="00B332EB">
            <w:pPr>
              <w:keepNext/>
              <w:snapToGrid w:val="0"/>
              <w:ind w:firstLine="440"/>
              <w:jc w:val="center"/>
              <w:rPr>
                <w:rFonts w:eastAsia="华文楷体"/>
                <w:sz w:val="22"/>
              </w:rPr>
            </w:pPr>
            <w:r>
              <w:rPr>
                <w:rFonts w:eastAsia="华文楷体" w:hint="eastAsia"/>
                <w:sz w:val="22"/>
              </w:rPr>
              <w:t>dQT2</w:t>
            </w:r>
            <w:r w:rsidR="00AF7BCD">
              <w:rPr>
                <w:rFonts w:eastAsia="华文楷体" w:hint="eastAsia"/>
                <w:sz w:val="22"/>
              </w:rPr>
              <w:t>-IV</w:t>
            </w:r>
          </w:p>
        </w:tc>
        <w:tc>
          <w:tcPr>
            <w:tcW w:w="1134" w:type="dxa"/>
            <w:tcBorders>
              <w:top w:val="nil"/>
              <w:bottom w:val="nil"/>
            </w:tcBorders>
            <w:vAlign w:val="center"/>
          </w:tcPr>
          <w:p w:rsidR="00782D52" w:rsidRPr="00936C09" w:rsidRDefault="00782D52" w:rsidP="00782D52">
            <w:pPr>
              <w:keepNext/>
              <w:snapToGrid w:val="0"/>
              <w:spacing w:line="240" w:lineRule="exact"/>
              <w:ind w:firstLineChars="100" w:firstLine="220"/>
              <w:jc w:val="center"/>
              <w:rPr>
                <w:rFonts w:eastAsia="华文楷体"/>
                <w:sz w:val="22"/>
              </w:rPr>
            </w:pPr>
            <w:r>
              <w:rPr>
                <w:rFonts w:eastAsia="华文楷体"/>
                <w:sz w:val="22"/>
              </w:rPr>
              <w:t>1.1722</w:t>
            </w:r>
          </w:p>
        </w:tc>
        <w:tc>
          <w:tcPr>
            <w:tcW w:w="1134" w:type="dxa"/>
            <w:tcBorders>
              <w:top w:val="nil"/>
              <w:bottom w:val="nil"/>
            </w:tcBorders>
            <w:shd w:val="clear" w:color="auto" w:fill="auto"/>
            <w:vAlign w:val="center"/>
          </w:tcPr>
          <w:p w:rsidR="00782D52" w:rsidRPr="00936C09" w:rsidRDefault="00782D52" w:rsidP="00782D52">
            <w:pPr>
              <w:keepNext/>
              <w:snapToGrid w:val="0"/>
              <w:spacing w:line="240" w:lineRule="exact"/>
              <w:ind w:firstLineChars="100" w:firstLine="220"/>
              <w:jc w:val="center"/>
              <w:rPr>
                <w:rFonts w:eastAsia="华文楷体"/>
                <w:sz w:val="22"/>
              </w:rPr>
            </w:pPr>
            <w:bookmarkStart w:id="428" w:name="OLE_LINK13"/>
            <w:bookmarkStart w:id="429" w:name="OLE_LINK14"/>
            <w:r w:rsidRPr="00782D52">
              <w:rPr>
                <w:rFonts w:eastAsia="华文楷体"/>
                <w:sz w:val="22"/>
              </w:rPr>
              <w:t>0.578</w:t>
            </w:r>
            <w:bookmarkEnd w:id="428"/>
            <w:bookmarkEnd w:id="429"/>
          </w:p>
        </w:tc>
        <w:tc>
          <w:tcPr>
            <w:tcW w:w="1178" w:type="dxa"/>
            <w:tcBorders>
              <w:top w:val="nil"/>
              <w:bottom w:val="nil"/>
            </w:tcBorders>
            <w:vAlign w:val="center"/>
          </w:tcPr>
          <w:p w:rsidR="00782D52" w:rsidRPr="00936C09" w:rsidRDefault="00782D52" w:rsidP="00633A2F">
            <w:pPr>
              <w:keepNext/>
              <w:snapToGrid w:val="0"/>
              <w:spacing w:line="240" w:lineRule="exact"/>
              <w:ind w:firstLineChars="100" w:firstLine="220"/>
              <w:jc w:val="center"/>
              <w:rPr>
                <w:rFonts w:eastAsia="华文楷体"/>
                <w:sz w:val="22"/>
              </w:rPr>
            </w:pPr>
            <w:r>
              <w:rPr>
                <w:rFonts w:eastAsia="华文楷体"/>
                <w:sz w:val="22"/>
              </w:rPr>
              <w:t>0.0</w:t>
            </w:r>
            <w:r w:rsidR="00633A2F">
              <w:rPr>
                <w:rFonts w:eastAsia="华文楷体" w:hint="eastAsia"/>
                <w:sz w:val="22"/>
              </w:rPr>
              <w:t>2</w:t>
            </w:r>
            <w:r w:rsidR="00180BD2">
              <w:rPr>
                <w:rFonts w:eastAsia="华文楷体"/>
                <w:sz w:val="22"/>
              </w:rPr>
              <w:t>5</w:t>
            </w:r>
            <w:r w:rsidR="00180BD2">
              <w:rPr>
                <w:rFonts w:eastAsia="华文楷体" w:hint="eastAsia"/>
                <w:sz w:val="22"/>
              </w:rPr>
              <w:t>5</w:t>
            </w:r>
          </w:p>
        </w:tc>
        <w:tc>
          <w:tcPr>
            <w:tcW w:w="1178" w:type="dxa"/>
            <w:tcBorders>
              <w:top w:val="nil"/>
              <w:bottom w:val="nil"/>
            </w:tcBorders>
            <w:vAlign w:val="center"/>
          </w:tcPr>
          <w:p w:rsidR="00782D52" w:rsidRPr="00936C09" w:rsidRDefault="00782D52" w:rsidP="00633A2F">
            <w:pPr>
              <w:keepNext/>
              <w:snapToGrid w:val="0"/>
              <w:spacing w:line="240" w:lineRule="exact"/>
              <w:ind w:firstLineChars="100" w:firstLine="220"/>
              <w:jc w:val="center"/>
              <w:rPr>
                <w:rFonts w:eastAsia="华文楷体"/>
                <w:sz w:val="22"/>
              </w:rPr>
            </w:pPr>
            <w:r>
              <w:rPr>
                <w:rFonts w:eastAsia="华文楷体"/>
                <w:sz w:val="22"/>
              </w:rPr>
              <w:t>0.0</w:t>
            </w:r>
            <w:r w:rsidR="00633A2F">
              <w:rPr>
                <w:rFonts w:eastAsia="华文楷体" w:hint="eastAsia"/>
                <w:sz w:val="22"/>
              </w:rPr>
              <w:t>4</w:t>
            </w:r>
            <w:r w:rsidR="00180BD2">
              <w:rPr>
                <w:rFonts w:eastAsia="华文楷体"/>
                <w:sz w:val="22"/>
              </w:rPr>
              <w:t>6</w:t>
            </w:r>
            <w:r w:rsidR="00180BD2">
              <w:rPr>
                <w:rFonts w:eastAsia="华文楷体" w:hint="eastAsia"/>
                <w:sz w:val="22"/>
              </w:rPr>
              <w:t>8</w:t>
            </w:r>
          </w:p>
        </w:tc>
        <w:tc>
          <w:tcPr>
            <w:tcW w:w="1178" w:type="dxa"/>
            <w:tcBorders>
              <w:top w:val="nil"/>
              <w:bottom w:val="nil"/>
            </w:tcBorders>
            <w:vAlign w:val="center"/>
          </w:tcPr>
          <w:p w:rsidR="00782D52" w:rsidRPr="00936C09" w:rsidRDefault="00782D52" w:rsidP="00782D52">
            <w:pPr>
              <w:keepNext/>
              <w:snapToGrid w:val="0"/>
              <w:spacing w:line="240" w:lineRule="exact"/>
              <w:ind w:firstLineChars="100" w:firstLine="220"/>
              <w:jc w:val="center"/>
              <w:rPr>
                <w:rFonts w:eastAsia="华文楷体"/>
                <w:sz w:val="22"/>
              </w:rPr>
            </w:pPr>
            <w:r w:rsidRPr="00782D52">
              <w:rPr>
                <w:rFonts w:eastAsia="华文楷体"/>
                <w:sz w:val="22"/>
              </w:rPr>
              <w:t>1.1848</w:t>
            </w:r>
          </w:p>
        </w:tc>
      </w:tr>
      <w:tr w:rsidR="00782D52" w:rsidRPr="00936C09" w:rsidTr="00B332EB">
        <w:trPr>
          <w:cantSplit/>
          <w:trHeight w:val="493"/>
          <w:jc w:val="center"/>
        </w:trPr>
        <w:tc>
          <w:tcPr>
            <w:tcW w:w="2268" w:type="dxa"/>
            <w:tcBorders>
              <w:top w:val="nil"/>
              <w:bottom w:val="single" w:sz="12" w:space="0" w:color="auto"/>
            </w:tcBorders>
            <w:shd w:val="clear" w:color="auto" w:fill="auto"/>
            <w:vAlign w:val="center"/>
          </w:tcPr>
          <w:p w:rsidR="00BA4144" w:rsidRDefault="005F45DF" w:rsidP="00F87747">
            <w:pPr>
              <w:snapToGrid w:val="0"/>
              <w:ind w:firstLine="440"/>
              <w:jc w:val="center"/>
              <w:rPr>
                <w:rFonts w:eastAsia="华文楷体"/>
                <w:sz w:val="22"/>
              </w:rPr>
            </w:pPr>
            <w:r>
              <w:rPr>
                <w:rFonts w:eastAsia="华文楷体" w:hint="eastAsia"/>
                <w:sz w:val="22"/>
              </w:rPr>
              <w:t>dQT2-IVC</w:t>
            </w:r>
          </w:p>
        </w:tc>
        <w:tc>
          <w:tcPr>
            <w:tcW w:w="1134" w:type="dxa"/>
            <w:tcBorders>
              <w:top w:val="nil"/>
              <w:bottom w:val="single" w:sz="12" w:space="0" w:color="auto"/>
            </w:tcBorders>
            <w:vAlign w:val="center"/>
          </w:tcPr>
          <w:p w:rsidR="00782D52" w:rsidRPr="00936C09" w:rsidRDefault="00782D52" w:rsidP="00F87747">
            <w:pPr>
              <w:snapToGrid w:val="0"/>
              <w:spacing w:line="240" w:lineRule="exact"/>
              <w:ind w:firstLineChars="100" w:firstLine="220"/>
              <w:jc w:val="center"/>
              <w:rPr>
                <w:rFonts w:eastAsia="华文楷体"/>
                <w:sz w:val="22"/>
              </w:rPr>
            </w:pPr>
            <w:r>
              <w:rPr>
                <w:rFonts w:eastAsia="华文楷体"/>
                <w:sz w:val="22"/>
              </w:rPr>
              <w:t>0.6833</w:t>
            </w:r>
          </w:p>
        </w:tc>
        <w:tc>
          <w:tcPr>
            <w:tcW w:w="1134" w:type="dxa"/>
            <w:tcBorders>
              <w:top w:val="nil"/>
              <w:bottom w:val="single" w:sz="12" w:space="0" w:color="auto"/>
            </w:tcBorders>
            <w:shd w:val="clear" w:color="auto" w:fill="auto"/>
            <w:vAlign w:val="center"/>
          </w:tcPr>
          <w:p w:rsidR="00782D52" w:rsidRPr="00936C09" w:rsidRDefault="00180BD2" w:rsidP="00F87747">
            <w:pPr>
              <w:snapToGrid w:val="0"/>
              <w:spacing w:line="240" w:lineRule="exact"/>
              <w:ind w:firstLineChars="100" w:firstLine="220"/>
              <w:jc w:val="center"/>
              <w:rPr>
                <w:rFonts w:eastAsia="华文楷体"/>
                <w:sz w:val="22"/>
              </w:rPr>
            </w:pPr>
            <w:r>
              <w:rPr>
                <w:rFonts w:eastAsia="华文楷体"/>
                <w:sz w:val="22"/>
              </w:rPr>
              <w:t>0.337</w:t>
            </w:r>
          </w:p>
        </w:tc>
        <w:tc>
          <w:tcPr>
            <w:tcW w:w="1178" w:type="dxa"/>
            <w:tcBorders>
              <w:top w:val="nil"/>
              <w:bottom w:val="single" w:sz="12" w:space="0" w:color="auto"/>
            </w:tcBorders>
            <w:vAlign w:val="center"/>
          </w:tcPr>
          <w:p w:rsidR="00782D52" w:rsidRPr="00936C09" w:rsidRDefault="00AF7BCD" w:rsidP="00F87747">
            <w:pPr>
              <w:snapToGrid w:val="0"/>
              <w:spacing w:line="240" w:lineRule="exact"/>
              <w:ind w:firstLineChars="100" w:firstLine="220"/>
              <w:jc w:val="center"/>
              <w:rPr>
                <w:rFonts w:eastAsia="华文楷体"/>
                <w:sz w:val="22"/>
              </w:rPr>
            </w:pPr>
            <w:r>
              <w:rPr>
                <w:rFonts w:eastAsia="华文楷体"/>
                <w:sz w:val="22"/>
              </w:rPr>
              <w:t>0.017</w:t>
            </w:r>
            <w:r>
              <w:rPr>
                <w:rFonts w:eastAsia="华文楷体" w:hint="eastAsia"/>
                <w:sz w:val="22"/>
              </w:rPr>
              <w:t>5</w:t>
            </w:r>
          </w:p>
        </w:tc>
        <w:tc>
          <w:tcPr>
            <w:tcW w:w="1178" w:type="dxa"/>
            <w:tcBorders>
              <w:top w:val="nil"/>
              <w:bottom w:val="single" w:sz="12" w:space="0" w:color="auto"/>
            </w:tcBorders>
            <w:vAlign w:val="center"/>
          </w:tcPr>
          <w:p w:rsidR="00782D52" w:rsidRPr="00936C09" w:rsidRDefault="00782D52" w:rsidP="00F87747">
            <w:pPr>
              <w:snapToGrid w:val="0"/>
              <w:spacing w:line="240" w:lineRule="exact"/>
              <w:ind w:firstLineChars="100" w:firstLine="220"/>
              <w:jc w:val="center"/>
              <w:rPr>
                <w:rFonts w:eastAsia="华文楷体"/>
                <w:sz w:val="22"/>
              </w:rPr>
            </w:pPr>
            <w:r w:rsidRPr="00782D52">
              <w:rPr>
                <w:rFonts w:eastAsia="华文楷体"/>
                <w:sz w:val="22"/>
              </w:rPr>
              <w:t>-0.</w:t>
            </w:r>
            <w:r>
              <w:rPr>
                <w:rFonts w:eastAsia="华文楷体"/>
                <w:sz w:val="22"/>
              </w:rPr>
              <w:t>030</w:t>
            </w:r>
            <w:r>
              <w:rPr>
                <w:rFonts w:eastAsia="华文楷体" w:hint="eastAsia"/>
                <w:sz w:val="22"/>
              </w:rPr>
              <w:t>6</w:t>
            </w:r>
          </w:p>
        </w:tc>
        <w:tc>
          <w:tcPr>
            <w:tcW w:w="1178" w:type="dxa"/>
            <w:tcBorders>
              <w:top w:val="nil"/>
              <w:bottom w:val="single" w:sz="12" w:space="0" w:color="auto"/>
            </w:tcBorders>
            <w:vAlign w:val="center"/>
          </w:tcPr>
          <w:p w:rsidR="00782D52" w:rsidRPr="00936C09" w:rsidRDefault="00AF7BCD" w:rsidP="00F87747">
            <w:pPr>
              <w:snapToGrid w:val="0"/>
              <w:spacing w:line="240" w:lineRule="exact"/>
              <w:ind w:firstLineChars="100" w:firstLine="220"/>
              <w:jc w:val="center"/>
              <w:rPr>
                <w:rFonts w:eastAsia="华文楷体"/>
                <w:sz w:val="22"/>
              </w:rPr>
            </w:pPr>
            <w:r>
              <w:rPr>
                <w:rFonts w:eastAsia="华文楷体"/>
                <w:sz w:val="22"/>
              </w:rPr>
              <w:t>0.0319</w:t>
            </w:r>
          </w:p>
        </w:tc>
      </w:tr>
    </w:tbl>
    <w:p w:rsidR="00782D52" w:rsidRPr="00936C09" w:rsidRDefault="00782D52" w:rsidP="00B964CB">
      <w:pPr>
        <w:pStyle w:val="aff0"/>
      </w:pPr>
      <w:bookmarkStart w:id="430" w:name="_Ref405196324"/>
      <w:bookmarkStart w:id="431" w:name="_Toc405322684"/>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15</w:t>
      </w:r>
      <w:r>
        <w:fldChar w:fldCharType="end"/>
      </w:r>
      <w:bookmarkEnd w:id="430"/>
      <w:r>
        <w:rPr>
          <w:rFonts w:hint="eastAsia"/>
        </w:rPr>
        <w:t xml:space="preserve"> </w:t>
      </w:r>
      <w:r>
        <w:rPr>
          <w:rFonts w:hint="eastAsia"/>
        </w:rPr>
        <w:t>月面</w:t>
      </w:r>
      <w:r>
        <w:t>仿真</w:t>
      </w:r>
      <w:r>
        <w:rPr>
          <w:rFonts w:hint="eastAsia"/>
        </w:rPr>
        <w:t>SINS</w:t>
      </w:r>
      <w:r>
        <w:rPr>
          <w:rFonts w:hint="eastAsia"/>
        </w:rPr>
        <w:t>、</w:t>
      </w:r>
      <w:r>
        <w:rPr>
          <w:rFonts w:hint="eastAsia"/>
        </w:rPr>
        <w:t>VN</w:t>
      </w:r>
      <w:r w:rsidR="00E02EA8">
        <w:rPr>
          <w:rFonts w:hint="eastAsia"/>
        </w:rPr>
        <w:t>S</w:t>
      </w:r>
      <w:r>
        <w:rPr>
          <w:rFonts w:hint="eastAsia"/>
        </w:rPr>
        <w:t>、</w:t>
      </w:r>
      <w:r>
        <w:rPr>
          <w:rFonts w:hint="eastAsia"/>
        </w:rPr>
        <w:t>dQT2</w:t>
      </w:r>
      <w:r w:rsidR="00EE5908">
        <w:rPr>
          <w:rFonts w:hint="eastAsia"/>
        </w:rPr>
        <w:t>-IV</w:t>
      </w:r>
      <w:r>
        <w:rPr>
          <w:rFonts w:hint="eastAsia"/>
        </w:rPr>
        <w:t>和</w:t>
      </w:r>
      <w:r>
        <w:rPr>
          <w:rFonts w:hint="eastAsia"/>
        </w:rPr>
        <w:t>dQT2-IVC</w:t>
      </w:r>
      <w:r w:rsidRPr="00936C09">
        <w:t>终点位置和姿态误差</w:t>
      </w:r>
      <w:bookmarkEnd w:id="431"/>
    </w:p>
    <w:tbl>
      <w:tblPr>
        <w:tblW w:w="0" w:type="auto"/>
        <w:jc w:val="center"/>
        <w:tblBorders>
          <w:top w:val="single" w:sz="4" w:space="0" w:color="auto"/>
        </w:tblBorders>
        <w:tblLook w:val="04A0" w:firstRow="1" w:lastRow="0" w:firstColumn="1" w:lastColumn="0" w:noHBand="0" w:noVBand="1"/>
      </w:tblPr>
      <w:tblGrid>
        <w:gridCol w:w="2268"/>
        <w:gridCol w:w="1134"/>
        <w:gridCol w:w="1134"/>
        <w:gridCol w:w="1178"/>
        <w:gridCol w:w="1178"/>
        <w:gridCol w:w="1178"/>
      </w:tblGrid>
      <w:tr w:rsidR="00782D52" w:rsidRPr="00936C09" w:rsidTr="00B332EB">
        <w:trPr>
          <w:cantSplit/>
          <w:trHeight w:val="361"/>
          <w:jc w:val="center"/>
        </w:trPr>
        <w:tc>
          <w:tcPr>
            <w:tcW w:w="2268" w:type="dxa"/>
            <w:vMerge w:val="restart"/>
            <w:tcBorders>
              <w:top w:val="single" w:sz="12" w:space="0" w:color="auto"/>
            </w:tcBorders>
            <w:shd w:val="clear" w:color="auto" w:fill="auto"/>
            <w:vAlign w:val="center"/>
          </w:tcPr>
          <w:p w:rsidR="00782D52" w:rsidRPr="00936C09" w:rsidRDefault="00782D52" w:rsidP="00B332EB">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782D52" w:rsidRPr="00936C09" w:rsidRDefault="00782D52" w:rsidP="00B332EB">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782D52" w:rsidRPr="00936C09" w:rsidRDefault="00782D52" w:rsidP="00B332EB">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782D52" w:rsidRPr="00936C09" w:rsidTr="00B332EB">
        <w:trPr>
          <w:cantSplit/>
          <w:trHeight w:val="148"/>
          <w:jc w:val="center"/>
        </w:trPr>
        <w:tc>
          <w:tcPr>
            <w:tcW w:w="2268" w:type="dxa"/>
            <w:vMerge/>
            <w:tcBorders>
              <w:bottom w:val="single" w:sz="4" w:space="0" w:color="auto"/>
            </w:tcBorders>
            <w:shd w:val="clear" w:color="auto" w:fill="auto"/>
            <w:vAlign w:val="center"/>
          </w:tcPr>
          <w:p w:rsidR="00782D52" w:rsidRPr="00936C09" w:rsidRDefault="00782D52" w:rsidP="00B332EB">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782D52" w:rsidRPr="00936C09" w:rsidRDefault="00782D52" w:rsidP="00B332EB">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782D52" w:rsidRPr="00936C09" w:rsidTr="0036692A">
        <w:trPr>
          <w:cantSplit/>
          <w:trHeight w:val="493"/>
          <w:jc w:val="center"/>
        </w:trPr>
        <w:tc>
          <w:tcPr>
            <w:tcW w:w="2268" w:type="dxa"/>
            <w:tcBorders>
              <w:top w:val="single" w:sz="4" w:space="0" w:color="auto"/>
              <w:bottom w:val="nil"/>
            </w:tcBorders>
            <w:shd w:val="clear" w:color="auto" w:fill="auto"/>
            <w:vAlign w:val="center"/>
          </w:tcPr>
          <w:p w:rsidR="00782D52" w:rsidRPr="00936C09" w:rsidRDefault="00782D52" w:rsidP="0036692A">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782D52" w:rsidRPr="00936C09" w:rsidRDefault="00180BD2" w:rsidP="0036692A">
            <w:pPr>
              <w:keepNext/>
              <w:snapToGrid w:val="0"/>
              <w:spacing w:line="240" w:lineRule="exact"/>
              <w:ind w:firstLineChars="100" w:firstLine="220"/>
              <w:jc w:val="center"/>
              <w:rPr>
                <w:rFonts w:eastAsia="华文楷体"/>
                <w:sz w:val="22"/>
              </w:rPr>
            </w:pPr>
            <w:r>
              <w:rPr>
                <w:rFonts w:eastAsia="华文楷体"/>
                <w:sz w:val="22"/>
              </w:rPr>
              <w:t>0.7878</w:t>
            </w:r>
          </w:p>
        </w:tc>
        <w:tc>
          <w:tcPr>
            <w:tcW w:w="1178" w:type="dxa"/>
            <w:tcBorders>
              <w:top w:val="single" w:sz="4" w:space="0" w:color="auto"/>
              <w:bottom w:val="nil"/>
            </w:tcBorders>
            <w:vAlign w:val="center"/>
          </w:tcPr>
          <w:p w:rsidR="00782D52" w:rsidRPr="00936C09" w:rsidRDefault="00180BD2" w:rsidP="0036692A">
            <w:pPr>
              <w:keepNext/>
              <w:snapToGrid w:val="0"/>
              <w:spacing w:line="240" w:lineRule="exact"/>
              <w:ind w:firstLineChars="100" w:firstLine="220"/>
              <w:jc w:val="center"/>
              <w:rPr>
                <w:rFonts w:eastAsia="华文楷体"/>
                <w:sz w:val="22"/>
              </w:rPr>
            </w:pPr>
            <w:r>
              <w:rPr>
                <w:rFonts w:eastAsia="华文楷体"/>
                <w:sz w:val="22"/>
              </w:rPr>
              <w:t>0.7737</w:t>
            </w:r>
          </w:p>
        </w:tc>
        <w:tc>
          <w:tcPr>
            <w:tcW w:w="1178" w:type="dxa"/>
            <w:tcBorders>
              <w:top w:val="single" w:sz="4" w:space="0" w:color="auto"/>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sidRPr="00782D52">
              <w:rPr>
                <w:rFonts w:eastAsia="华文楷体"/>
                <w:sz w:val="22"/>
              </w:rPr>
              <w:t>2.4451</w:t>
            </w:r>
          </w:p>
        </w:tc>
      </w:tr>
      <w:tr w:rsidR="00782D52" w:rsidRPr="00936C09" w:rsidTr="0036692A">
        <w:trPr>
          <w:cantSplit/>
          <w:trHeight w:val="383"/>
          <w:jc w:val="center"/>
        </w:trPr>
        <w:tc>
          <w:tcPr>
            <w:tcW w:w="2268" w:type="dxa"/>
            <w:tcBorders>
              <w:top w:val="nil"/>
              <w:bottom w:val="nil"/>
            </w:tcBorders>
            <w:shd w:val="clear" w:color="auto" w:fill="auto"/>
            <w:vAlign w:val="center"/>
          </w:tcPr>
          <w:p w:rsidR="00782D52" w:rsidRPr="00936C09" w:rsidRDefault="00782D52" w:rsidP="0036692A">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sz w:val="22"/>
              </w:rPr>
              <w:t>2.8962</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sidRPr="00782D52">
              <w:rPr>
                <w:rFonts w:eastAsia="华文楷体"/>
                <w:sz w:val="22"/>
              </w:rPr>
              <w:t>1.1659</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sidRPr="00782D52">
              <w:rPr>
                <w:rFonts w:eastAsia="华文楷体"/>
                <w:sz w:val="22"/>
              </w:rPr>
              <w:t>-8.6868</w:t>
            </w:r>
          </w:p>
        </w:tc>
      </w:tr>
      <w:tr w:rsidR="00782D52" w:rsidRPr="00936C09" w:rsidTr="0036692A">
        <w:trPr>
          <w:cantSplit/>
          <w:trHeight w:val="493"/>
          <w:jc w:val="center"/>
        </w:trPr>
        <w:tc>
          <w:tcPr>
            <w:tcW w:w="2268" w:type="dxa"/>
            <w:tcBorders>
              <w:top w:val="nil"/>
              <w:bottom w:val="nil"/>
            </w:tcBorders>
            <w:shd w:val="clear" w:color="auto" w:fill="auto"/>
            <w:vAlign w:val="center"/>
          </w:tcPr>
          <w:p w:rsidR="00782D52" w:rsidRPr="00936C09" w:rsidRDefault="00AF7BCD" w:rsidP="0036692A">
            <w:pPr>
              <w:keepNext/>
              <w:snapToGrid w:val="0"/>
              <w:ind w:firstLine="440"/>
              <w:jc w:val="center"/>
              <w:rPr>
                <w:rFonts w:eastAsia="华文楷体"/>
                <w:sz w:val="22"/>
              </w:rPr>
            </w:pPr>
            <w:r>
              <w:rPr>
                <w:rFonts w:eastAsia="华文楷体" w:hint="eastAsia"/>
                <w:sz w:val="22"/>
              </w:rPr>
              <w:t>dQT2-IV</w:t>
            </w:r>
          </w:p>
        </w:tc>
        <w:tc>
          <w:tcPr>
            <w:tcW w:w="1134"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sz w:val="22"/>
              </w:rPr>
              <w:t>1.1722</w:t>
            </w:r>
          </w:p>
        </w:tc>
        <w:tc>
          <w:tcPr>
            <w:tcW w:w="1134" w:type="dxa"/>
            <w:tcBorders>
              <w:top w:val="nil"/>
              <w:bottom w:val="nil"/>
            </w:tcBorders>
            <w:shd w:val="clear" w:color="auto" w:fill="auto"/>
            <w:vAlign w:val="center"/>
          </w:tcPr>
          <w:p w:rsidR="00782D52" w:rsidRPr="00936C09" w:rsidRDefault="00180BD2" w:rsidP="0036692A">
            <w:pPr>
              <w:keepNext/>
              <w:snapToGrid w:val="0"/>
              <w:spacing w:line="240" w:lineRule="exact"/>
              <w:ind w:firstLineChars="100" w:firstLine="220"/>
              <w:jc w:val="center"/>
              <w:rPr>
                <w:rFonts w:eastAsia="华文楷体"/>
                <w:sz w:val="22"/>
              </w:rPr>
            </w:pPr>
            <w:r>
              <w:rPr>
                <w:rFonts w:eastAsia="华文楷体"/>
                <w:sz w:val="22"/>
              </w:rPr>
              <w:t>0.578</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Pr>
                <w:rFonts w:eastAsia="华文楷体"/>
                <w:sz w:val="22"/>
              </w:rPr>
              <w:t>-0.001</w:t>
            </w:r>
            <w:r>
              <w:rPr>
                <w:rFonts w:eastAsia="华文楷体" w:hint="eastAsia"/>
                <w:sz w:val="22"/>
              </w:rPr>
              <w:t>3</w:t>
            </w:r>
          </w:p>
        </w:tc>
        <w:tc>
          <w:tcPr>
            <w:tcW w:w="1178" w:type="dxa"/>
            <w:tcBorders>
              <w:top w:val="nil"/>
              <w:bottom w:val="nil"/>
            </w:tcBorders>
            <w:vAlign w:val="center"/>
          </w:tcPr>
          <w:p w:rsidR="00782D52" w:rsidRPr="00936C09" w:rsidRDefault="00AF7BCD" w:rsidP="0036692A">
            <w:pPr>
              <w:keepNext/>
              <w:snapToGrid w:val="0"/>
              <w:spacing w:line="240" w:lineRule="exact"/>
              <w:ind w:firstLineChars="100" w:firstLine="220"/>
              <w:jc w:val="center"/>
              <w:rPr>
                <w:rFonts w:eastAsia="华文楷体"/>
                <w:sz w:val="22"/>
              </w:rPr>
            </w:pPr>
            <w:r>
              <w:rPr>
                <w:rFonts w:eastAsia="华文楷体"/>
                <w:sz w:val="22"/>
              </w:rPr>
              <w:t>0.014</w:t>
            </w:r>
            <w:r>
              <w:rPr>
                <w:rFonts w:eastAsia="华文楷体" w:hint="eastAsia"/>
                <w:sz w:val="22"/>
              </w:rPr>
              <w:t>3</w:t>
            </w:r>
          </w:p>
        </w:tc>
        <w:tc>
          <w:tcPr>
            <w:tcW w:w="1178" w:type="dxa"/>
            <w:tcBorders>
              <w:top w:val="nil"/>
              <w:bottom w:val="nil"/>
            </w:tcBorders>
            <w:vAlign w:val="center"/>
          </w:tcPr>
          <w:p w:rsidR="00782D52" w:rsidRPr="00936C09" w:rsidRDefault="00782D52" w:rsidP="0036692A">
            <w:pPr>
              <w:keepNext/>
              <w:snapToGrid w:val="0"/>
              <w:spacing w:line="240" w:lineRule="exact"/>
              <w:ind w:firstLineChars="100" w:firstLine="220"/>
              <w:jc w:val="center"/>
              <w:rPr>
                <w:rFonts w:eastAsia="华文楷体"/>
                <w:sz w:val="22"/>
              </w:rPr>
            </w:pPr>
            <w:r w:rsidRPr="00782D52">
              <w:rPr>
                <w:rFonts w:eastAsia="华文楷体"/>
                <w:sz w:val="22"/>
              </w:rPr>
              <w:t>1.1767</w:t>
            </w:r>
          </w:p>
        </w:tc>
      </w:tr>
      <w:tr w:rsidR="00782D52" w:rsidRPr="00936C09" w:rsidTr="0036692A">
        <w:trPr>
          <w:cantSplit/>
          <w:trHeight w:val="493"/>
          <w:jc w:val="center"/>
        </w:trPr>
        <w:tc>
          <w:tcPr>
            <w:tcW w:w="2268" w:type="dxa"/>
            <w:tcBorders>
              <w:top w:val="nil"/>
              <w:bottom w:val="single" w:sz="12" w:space="0" w:color="auto"/>
            </w:tcBorders>
            <w:shd w:val="clear" w:color="auto" w:fill="auto"/>
            <w:vAlign w:val="center"/>
          </w:tcPr>
          <w:p w:rsidR="00782D52" w:rsidRDefault="00782D52" w:rsidP="00F87747">
            <w:pPr>
              <w:snapToGrid w:val="0"/>
              <w:ind w:firstLine="440"/>
              <w:jc w:val="center"/>
              <w:rPr>
                <w:rFonts w:eastAsia="华文楷体"/>
                <w:sz w:val="22"/>
              </w:rPr>
            </w:pPr>
            <w:r>
              <w:rPr>
                <w:rFonts w:eastAsia="华文楷体" w:hint="eastAsia"/>
                <w:sz w:val="22"/>
              </w:rPr>
              <w:t>dQT2-IVC</w:t>
            </w:r>
          </w:p>
        </w:tc>
        <w:tc>
          <w:tcPr>
            <w:tcW w:w="1134" w:type="dxa"/>
            <w:tcBorders>
              <w:top w:val="nil"/>
              <w:bottom w:val="single" w:sz="12" w:space="0" w:color="auto"/>
            </w:tcBorders>
            <w:vAlign w:val="center"/>
          </w:tcPr>
          <w:p w:rsidR="00782D52" w:rsidRPr="00936C09" w:rsidRDefault="00782D52" w:rsidP="00F87747">
            <w:pPr>
              <w:snapToGrid w:val="0"/>
              <w:spacing w:line="240" w:lineRule="exact"/>
              <w:ind w:firstLineChars="100" w:firstLine="220"/>
              <w:jc w:val="center"/>
              <w:rPr>
                <w:rFonts w:eastAsia="华文楷体"/>
                <w:sz w:val="22"/>
              </w:rPr>
            </w:pPr>
            <w:r>
              <w:rPr>
                <w:rFonts w:eastAsia="华文楷体"/>
                <w:sz w:val="22"/>
              </w:rPr>
              <w:t>0.210</w:t>
            </w:r>
            <w:r>
              <w:rPr>
                <w:rFonts w:eastAsia="华文楷体" w:hint="eastAsia"/>
                <w:sz w:val="22"/>
              </w:rPr>
              <w:t>4</w:t>
            </w:r>
          </w:p>
        </w:tc>
        <w:tc>
          <w:tcPr>
            <w:tcW w:w="1134" w:type="dxa"/>
            <w:tcBorders>
              <w:top w:val="nil"/>
              <w:bottom w:val="single" w:sz="12" w:space="0" w:color="auto"/>
            </w:tcBorders>
            <w:shd w:val="clear" w:color="auto" w:fill="auto"/>
            <w:vAlign w:val="center"/>
          </w:tcPr>
          <w:p w:rsidR="00782D52" w:rsidRPr="00936C09" w:rsidRDefault="00180BD2" w:rsidP="00F87747">
            <w:pPr>
              <w:snapToGrid w:val="0"/>
              <w:spacing w:line="240" w:lineRule="exact"/>
              <w:ind w:firstLineChars="100" w:firstLine="220"/>
              <w:jc w:val="center"/>
              <w:rPr>
                <w:rFonts w:eastAsia="华文楷体"/>
                <w:sz w:val="22"/>
              </w:rPr>
            </w:pPr>
            <w:r>
              <w:rPr>
                <w:rFonts w:eastAsia="华文楷体"/>
                <w:sz w:val="22"/>
              </w:rPr>
              <w:t>0.10</w:t>
            </w:r>
            <w:r>
              <w:rPr>
                <w:rFonts w:eastAsia="华文楷体" w:hint="eastAsia"/>
                <w:sz w:val="22"/>
              </w:rPr>
              <w:t>4</w:t>
            </w:r>
          </w:p>
        </w:tc>
        <w:tc>
          <w:tcPr>
            <w:tcW w:w="1178" w:type="dxa"/>
            <w:tcBorders>
              <w:top w:val="nil"/>
              <w:bottom w:val="single" w:sz="12" w:space="0" w:color="auto"/>
            </w:tcBorders>
            <w:vAlign w:val="center"/>
          </w:tcPr>
          <w:p w:rsidR="00782D52" w:rsidRPr="00936C09" w:rsidRDefault="00AF7BCD" w:rsidP="00F87747">
            <w:pPr>
              <w:snapToGrid w:val="0"/>
              <w:spacing w:line="240" w:lineRule="exact"/>
              <w:ind w:firstLineChars="100" w:firstLine="220"/>
              <w:jc w:val="center"/>
              <w:rPr>
                <w:rFonts w:eastAsia="华文楷体"/>
                <w:sz w:val="22"/>
              </w:rPr>
            </w:pPr>
            <w:r>
              <w:rPr>
                <w:rFonts w:eastAsia="华文楷体"/>
                <w:sz w:val="22"/>
              </w:rPr>
              <w:t>0.0068</w:t>
            </w:r>
          </w:p>
        </w:tc>
        <w:tc>
          <w:tcPr>
            <w:tcW w:w="1178" w:type="dxa"/>
            <w:tcBorders>
              <w:top w:val="nil"/>
              <w:bottom w:val="single" w:sz="12" w:space="0" w:color="auto"/>
            </w:tcBorders>
            <w:vAlign w:val="center"/>
          </w:tcPr>
          <w:p w:rsidR="00782D52" w:rsidRPr="00936C09" w:rsidRDefault="00782D52" w:rsidP="00F87747">
            <w:pPr>
              <w:snapToGrid w:val="0"/>
              <w:spacing w:line="240" w:lineRule="exact"/>
              <w:ind w:firstLineChars="100" w:firstLine="220"/>
              <w:jc w:val="center"/>
              <w:rPr>
                <w:rFonts w:eastAsia="华文楷体"/>
                <w:sz w:val="22"/>
              </w:rPr>
            </w:pPr>
            <w:r>
              <w:rPr>
                <w:rFonts w:eastAsia="华文楷体"/>
                <w:sz w:val="22"/>
              </w:rPr>
              <w:t>0.0062</w:t>
            </w:r>
          </w:p>
        </w:tc>
        <w:tc>
          <w:tcPr>
            <w:tcW w:w="1178" w:type="dxa"/>
            <w:tcBorders>
              <w:top w:val="nil"/>
              <w:bottom w:val="single" w:sz="12" w:space="0" w:color="auto"/>
            </w:tcBorders>
            <w:vAlign w:val="center"/>
          </w:tcPr>
          <w:p w:rsidR="00782D52" w:rsidRPr="00936C09" w:rsidRDefault="00AF7BCD" w:rsidP="00F87747">
            <w:pPr>
              <w:snapToGrid w:val="0"/>
              <w:spacing w:line="240" w:lineRule="exact"/>
              <w:ind w:firstLineChars="100" w:firstLine="220"/>
              <w:jc w:val="center"/>
              <w:rPr>
                <w:rFonts w:eastAsia="华文楷体"/>
                <w:sz w:val="22"/>
              </w:rPr>
            </w:pPr>
            <w:r>
              <w:rPr>
                <w:rFonts w:eastAsia="华文楷体"/>
                <w:sz w:val="22"/>
              </w:rPr>
              <w:t>0.003</w:t>
            </w:r>
            <w:r>
              <w:rPr>
                <w:rFonts w:eastAsia="华文楷体" w:hint="eastAsia"/>
                <w:sz w:val="22"/>
              </w:rPr>
              <w:t>2</w:t>
            </w:r>
          </w:p>
        </w:tc>
      </w:tr>
    </w:tbl>
    <w:p w:rsidR="00BB0E4A" w:rsidRDefault="00BB0E4A" w:rsidP="00BB0E4A">
      <w:pPr>
        <w:pStyle w:val="20"/>
        <w:numPr>
          <w:ilvl w:val="0"/>
          <w:numId w:val="43"/>
        </w:numPr>
        <w:spacing w:before="163" w:after="163"/>
      </w:pPr>
      <w:bookmarkStart w:id="432" w:name="_Toc405412155"/>
      <w:r w:rsidRPr="00BB0E4A">
        <w:rPr>
          <w:rFonts w:hint="eastAsia"/>
        </w:rPr>
        <w:lastRenderedPageBreak/>
        <w:t>以视觉三维特征点坐标为量测量的</w:t>
      </w:r>
      <w:r w:rsidRPr="00BB0E4A">
        <w:rPr>
          <w:rFonts w:hint="eastAsia"/>
        </w:rPr>
        <w:t>INS/VNS</w:t>
      </w:r>
      <w:r>
        <w:rPr>
          <w:rFonts w:hint="eastAsia"/>
        </w:rPr>
        <w:t>/CNS</w:t>
      </w:r>
      <w:r w:rsidRPr="00BB0E4A">
        <w:rPr>
          <w:rFonts w:hint="eastAsia"/>
        </w:rPr>
        <w:t>方法</w:t>
      </w:r>
      <w:bookmarkEnd w:id="432"/>
    </w:p>
    <w:p w:rsidR="0001054A" w:rsidRDefault="003E27C9" w:rsidP="0001054A">
      <w:pPr>
        <w:pStyle w:val="ae"/>
      </w:pPr>
      <w:r>
        <w:object w:dxaOrig="9495" w:dyaOrig="4814">
          <v:shape id="_x0000_i1661" type="#_x0000_t75" style="width:432.65pt;height:220pt" o:ole="">
            <v:imagedata r:id="rId1348" o:title=""/>
          </v:shape>
          <o:OLEObject Type="Embed" ProgID="Visio.Drawing.11" ShapeID="_x0000_i1661" DrawAspect="Content" ObjectID="_1480348431" r:id="rId1349"/>
        </w:object>
      </w:r>
    </w:p>
    <w:p w:rsidR="0001054A" w:rsidRDefault="0001054A" w:rsidP="00F87747">
      <w:pPr>
        <w:pStyle w:val="aff"/>
        <w:spacing w:after="163"/>
      </w:pPr>
      <w:bookmarkStart w:id="433" w:name="_Ref405322529"/>
      <w:bookmarkStart w:id="434" w:name="_Toc4053227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F6C4A">
        <w:rPr>
          <w:noProof/>
        </w:rPr>
        <w:t>27</w:t>
      </w:r>
      <w:r>
        <w:fldChar w:fldCharType="end"/>
      </w:r>
      <w:bookmarkEnd w:id="433"/>
      <w:r>
        <w:rPr>
          <w:rFonts w:hint="eastAsia"/>
        </w:rPr>
        <w:t xml:space="preserve"> </w:t>
      </w:r>
      <w:r w:rsidR="003E27C9">
        <w:rPr>
          <w:rFonts w:hint="eastAsia"/>
        </w:rPr>
        <w:t>以视觉三维特征点为量测量的</w:t>
      </w:r>
      <w:r w:rsidR="003E27C9">
        <w:rPr>
          <w:rFonts w:hint="eastAsia"/>
        </w:rPr>
        <w:t>INS/VNS/CNS</w:t>
      </w:r>
      <w:r w:rsidR="003E27C9">
        <w:rPr>
          <w:rFonts w:hint="eastAsia"/>
        </w:rPr>
        <w:t>流程</w:t>
      </w:r>
      <w:bookmarkEnd w:id="434"/>
    </w:p>
    <w:p w:rsidR="0001054A" w:rsidRPr="0001054A" w:rsidRDefault="003E27C9" w:rsidP="003E27C9">
      <w:pPr>
        <w:ind w:firstLine="480"/>
      </w:pPr>
      <w:r>
        <w:rPr>
          <w:rFonts w:hint="eastAsia"/>
        </w:rPr>
        <w:t>以视觉摄像机系的三维特征点为坐标的量测量的</w:t>
      </w:r>
      <w:r>
        <w:rPr>
          <w:rFonts w:hint="eastAsia"/>
        </w:rPr>
        <w:t>INS/VNS</w:t>
      </w:r>
      <w:r>
        <w:rPr>
          <w:rFonts w:hint="eastAsia"/>
        </w:rPr>
        <w:t>方法具有相对较高的位置精度，但姿态精度较低，尤其是航向角精度差。本文研究通过加入天文信息</w:t>
      </w:r>
      <w:r w:rsidR="004777FB">
        <w:rPr>
          <w:rFonts w:hint="eastAsia"/>
        </w:rPr>
        <w:t>提高姿态精度，并从而间接提高位置精度的方法。在以视觉摄像机系的三维特征点为坐标的量测量的</w:t>
      </w:r>
      <w:r w:rsidR="004777FB">
        <w:rPr>
          <w:rFonts w:hint="eastAsia"/>
        </w:rPr>
        <w:t>INS/VNS</w:t>
      </w:r>
      <w:r w:rsidR="004777FB">
        <w:rPr>
          <w:rFonts w:hint="eastAsia"/>
        </w:rPr>
        <w:t>模型基础上，加入星敏坐标系下的星光单位矢量作为量测信息，相应的</w:t>
      </w:r>
      <w:r w:rsidR="004777FB">
        <w:rPr>
          <w:rFonts w:hint="eastAsia"/>
        </w:rPr>
        <w:t>INS/VNS/CNS</w:t>
      </w:r>
      <w:r w:rsidR="004777FB">
        <w:rPr>
          <w:rFonts w:hint="eastAsia"/>
        </w:rPr>
        <w:t>方法流程如</w:t>
      </w:r>
      <w:r w:rsidR="004777FB">
        <w:fldChar w:fldCharType="begin"/>
      </w:r>
      <w:r w:rsidR="004777FB">
        <w:instrText xml:space="preserve"> </w:instrText>
      </w:r>
      <w:r w:rsidR="004777FB">
        <w:rPr>
          <w:rFonts w:hint="eastAsia"/>
        </w:rPr>
        <w:instrText>REF _Ref405322529 \h</w:instrText>
      </w:r>
      <w:r w:rsidR="004777FB">
        <w:instrText xml:space="preserve"> </w:instrText>
      </w:r>
      <w:r w:rsidR="004777FB">
        <w:fldChar w:fldCharType="separate"/>
      </w:r>
      <w:r w:rsidR="008F6C4A">
        <w:rPr>
          <w:rFonts w:hint="eastAsia"/>
        </w:rPr>
        <w:t>图</w:t>
      </w:r>
      <w:r w:rsidR="008F6C4A">
        <w:t>27</w:t>
      </w:r>
      <w:r w:rsidR="004777FB">
        <w:fldChar w:fldCharType="end"/>
      </w:r>
      <w:r w:rsidR="004777FB">
        <w:rPr>
          <w:rFonts w:hint="eastAsia"/>
        </w:rPr>
        <w:t>所示。</w:t>
      </w:r>
    </w:p>
    <w:p w:rsidR="00BB0E4A" w:rsidRDefault="00BB0E4A" w:rsidP="00BB0E4A">
      <w:pPr>
        <w:pStyle w:val="30"/>
        <w:numPr>
          <w:ilvl w:val="0"/>
          <w:numId w:val="44"/>
        </w:numPr>
        <w:spacing w:before="163" w:after="163"/>
      </w:pPr>
      <w:bookmarkStart w:id="435" w:name="_Toc405412156"/>
      <w:r>
        <w:rPr>
          <w:rFonts w:hint="eastAsia"/>
        </w:rPr>
        <w:t>量测</w:t>
      </w:r>
      <w:r w:rsidR="009634A5">
        <w:rPr>
          <w:rFonts w:hint="eastAsia"/>
        </w:rPr>
        <w:t>量</w:t>
      </w:r>
      <w:bookmarkEnd w:id="435"/>
    </w:p>
    <w:p w:rsidR="008356D9" w:rsidRDefault="008356D9" w:rsidP="008356D9">
      <w:pPr>
        <w:ind w:firstLine="480"/>
      </w:pPr>
      <w:r>
        <w:rPr>
          <w:rFonts w:hint="eastAsia"/>
        </w:rPr>
        <w:t>采用特征点的相机系三维坐标</w:t>
      </w:r>
      <w:r w:rsidRPr="00851A67">
        <w:rPr>
          <w:position w:val="-14"/>
        </w:rPr>
        <w:object w:dxaOrig="1680" w:dyaOrig="400">
          <v:shape id="_x0000_i1662" type="#_x0000_t75" style="width:84.65pt;height:20pt" o:ole="">
            <v:imagedata r:id="rId1166" o:title=""/>
          </v:shape>
          <o:OLEObject Type="Embed" ProgID="Equation.DSMT4" ShapeID="_x0000_i1662" DrawAspect="Content" ObjectID="_1480348432" r:id="rId1350"/>
        </w:object>
      </w:r>
      <w:r>
        <w:rPr>
          <w:rFonts w:hint="eastAsia"/>
        </w:rPr>
        <w:t>和星光矢量方向作为量测量：</w:t>
      </w:r>
    </w:p>
    <w:p w:rsidR="008356D9" w:rsidRDefault="008356D9" w:rsidP="008356D9">
      <w:pPr>
        <w:pStyle w:val="MTDisplayEquation"/>
      </w:pPr>
      <w:r>
        <w:tab/>
      </w:r>
      <w:r>
        <w:object w:dxaOrig="980" w:dyaOrig="760">
          <v:shape id="_x0000_i1663" type="#_x0000_t75" style="width:49.35pt;height:38pt" o:ole="">
            <v:imagedata r:id="rId1351" o:title=""/>
          </v:shape>
          <o:OLEObject Type="Embed" ProgID="Equation.DSMT4" ShapeID="_x0000_i1663" DrawAspect="Content" ObjectID="_1480348433" r:id="rId13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7</w:instrText>
        </w:r>
      </w:fldSimple>
      <w:r>
        <w:instrText>)</w:instrText>
      </w:r>
      <w:r>
        <w:fldChar w:fldCharType="end"/>
      </w:r>
    </w:p>
    <w:p w:rsidR="008356D9" w:rsidRDefault="008356D9" w:rsidP="008356D9">
      <w:pPr>
        <w:ind w:firstLineChars="0" w:firstLine="0"/>
      </w:pPr>
      <w:r>
        <w:rPr>
          <w:rFonts w:hint="eastAsia"/>
        </w:rPr>
        <w:t>其中</w:t>
      </w:r>
      <w:r w:rsidRPr="008356D9">
        <w:rPr>
          <w:position w:val="-12"/>
        </w:rPr>
        <w:object w:dxaOrig="320" w:dyaOrig="360">
          <v:shape id="_x0000_i1664" type="#_x0000_t75" style="width:16pt;height:18pt" o:ole="">
            <v:imagedata r:id="rId1353" o:title=""/>
          </v:shape>
          <o:OLEObject Type="Embed" ProgID="Equation.DSMT4" ShapeID="_x0000_i1664" DrawAspect="Content" ObjectID="_1480348434" r:id="rId1354"/>
        </w:object>
      </w:r>
      <w:r>
        <w:rPr>
          <w:rFonts w:hint="eastAsia"/>
        </w:rPr>
        <w:t>为视觉量测信息：</w:t>
      </w:r>
    </w:p>
    <w:p w:rsidR="008356D9" w:rsidRDefault="008356D9" w:rsidP="008356D9">
      <w:pPr>
        <w:pStyle w:val="MTDisplayEquation"/>
      </w:pPr>
      <w:r>
        <w:tab/>
      </w:r>
      <w:r>
        <w:object w:dxaOrig="2200" w:dyaOrig="1840">
          <v:shape id="_x0000_i1665" type="#_x0000_t75" style="width:110pt;height:92pt" o:ole="">
            <v:imagedata r:id="rId1355" o:title=""/>
          </v:shape>
          <o:OLEObject Type="Embed" ProgID="Equation.DSMT4" ShapeID="_x0000_i1665" DrawAspect="Content" ObjectID="_1480348435" r:id="rId13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8</w:instrText>
        </w:r>
      </w:fldSimple>
      <w:r>
        <w:instrText>)</w:instrText>
      </w:r>
      <w:r>
        <w:fldChar w:fldCharType="end"/>
      </w:r>
    </w:p>
    <w:p w:rsidR="008356D9" w:rsidRDefault="00A07DA7" w:rsidP="008356D9">
      <w:pPr>
        <w:ind w:firstLineChars="0" w:firstLine="0"/>
      </w:pPr>
      <w:r>
        <w:rPr>
          <w:rFonts w:hint="eastAsia"/>
        </w:rPr>
        <w:t>天文量测信息</w:t>
      </w:r>
      <w:r w:rsidR="008356D9" w:rsidRPr="008356D9">
        <w:rPr>
          <w:position w:val="-12"/>
        </w:rPr>
        <w:object w:dxaOrig="320" w:dyaOrig="360">
          <v:shape id="_x0000_i1666" type="#_x0000_t75" style="width:16pt;height:18pt" o:ole="">
            <v:imagedata r:id="rId1357" o:title=""/>
          </v:shape>
          <o:OLEObject Type="Embed" ProgID="Equation.DSMT4" ShapeID="_x0000_i1666" DrawAspect="Content" ObjectID="_1480348436" r:id="rId1358"/>
        </w:object>
      </w:r>
      <w:r w:rsidR="008356D9">
        <w:rPr>
          <w:rFonts w:hint="eastAsia"/>
        </w:rPr>
        <w:t>为</w:t>
      </w:r>
      <w:r>
        <w:rPr>
          <w:rFonts w:hint="eastAsia"/>
        </w:rPr>
        <w:t>星敏感器坐标系下的</w:t>
      </w:r>
      <w:r w:rsidR="00C06F89">
        <w:rPr>
          <w:rFonts w:hint="eastAsia"/>
        </w:rPr>
        <w:t>单位</w:t>
      </w:r>
      <w:r>
        <w:rPr>
          <w:rFonts w:hint="eastAsia"/>
        </w:rPr>
        <w:t>天体方向矢量</w:t>
      </w:r>
      <w:r w:rsidR="008356D9">
        <w:rPr>
          <w:rFonts w:hint="eastAsia"/>
        </w:rPr>
        <w:t>：</w:t>
      </w:r>
    </w:p>
    <w:p w:rsidR="008356D9" w:rsidRPr="008356D9" w:rsidRDefault="008356D9" w:rsidP="008356D9">
      <w:pPr>
        <w:pStyle w:val="MTDisplayEquation"/>
      </w:pPr>
      <w:r>
        <w:lastRenderedPageBreak/>
        <w:tab/>
      </w:r>
      <w:r>
        <w:object w:dxaOrig="780" w:dyaOrig="360">
          <v:shape id="_x0000_i1667" type="#_x0000_t75" style="width:39.35pt;height:18pt" o:ole="">
            <v:imagedata r:id="rId1359" o:title=""/>
          </v:shape>
          <o:OLEObject Type="Embed" ProgID="Equation.DSMT4" ShapeID="_x0000_i1667" DrawAspect="Content" ObjectID="_1480348437" r:id="rId13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9</w:instrText>
        </w:r>
      </w:fldSimple>
      <w:r>
        <w:instrText>)</w:instrText>
      </w:r>
      <w:r>
        <w:fldChar w:fldCharType="end"/>
      </w:r>
    </w:p>
    <w:p w:rsidR="009634A5" w:rsidRDefault="009634A5" w:rsidP="009634A5">
      <w:pPr>
        <w:pStyle w:val="30"/>
        <w:numPr>
          <w:ilvl w:val="0"/>
          <w:numId w:val="44"/>
        </w:numPr>
        <w:spacing w:before="163" w:after="163"/>
      </w:pPr>
      <w:bookmarkStart w:id="436" w:name="_Toc405412157"/>
      <w:r>
        <w:rPr>
          <w:rFonts w:hint="eastAsia"/>
        </w:rPr>
        <w:t>量测模型</w:t>
      </w:r>
      <w:bookmarkEnd w:id="436"/>
    </w:p>
    <w:p w:rsidR="000418B8" w:rsidRPr="000418B8" w:rsidRDefault="000418B8" w:rsidP="000418B8">
      <w:pPr>
        <w:ind w:firstLine="480"/>
      </w:pPr>
      <w:r>
        <w:rPr>
          <w:rFonts w:hint="eastAsia"/>
        </w:rPr>
        <w:t>量测方程：</w:t>
      </w:r>
    </w:p>
    <w:p w:rsidR="000418B8" w:rsidRPr="00270994" w:rsidRDefault="000418B8" w:rsidP="004C64FB">
      <w:pPr>
        <w:pStyle w:val="12"/>
        <w:ind w:firstLine="480"/>
      </w:pPr>
      <w:r w:rsidRPr="00270994">
        <w:tab/>
      </w:r>
      <w:r w:rsidRPr="00270994">
        <w:object w:dxaOrig="4720" w:dyaOrig="3040">
          <v:shape id="_x0000_i1668" type="#_x0000_t75" style="width:236.65pt;height:152pt" o:ole="">
            <v:imagedata r:id="rId1361" o:title=""/>
          </v:shape>
          <o:OLEObject Type="Embed" ProgID="Equation.DSMT4" ShapeID="_x0000_i1668" DrawAspect="Content" ObjectID="_1480348438" r:id="rId136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8F6C4A">
          <w:instrText>4</w:instrText>
        </w:r>
      </w:fldSimple>
      <w:r w:rsidRPr="00270994">
        <w:instrText>.</w:instrText>
      </w:r>
      <w:fldSimple w:instr=" SEQ MTEqn \c \* Arabic \* MERGEFORMAT ">
        <w:r w:rsidR="008F6C4A">
          <w:instrText>10</w:instrText>
        </w:r>
      </w:fldSimple>
      <w:r w:rsidRPr="00270994">
        <w:instrText>)</w:instrText>
      </w:r>
      <w:r w:rsidRPr="00270994">
        <w:fldChar w:fldCharType="end"/>
      </w:r>
    </w:p>
    <w:p w:rsidR="000418B8" w:rsidRPr="009F1271" w:rsidRDefault="000418B8" w:rsidP="006D0096">
      <w:pPr>
        <w:ind w:firstLineChars="0" w:firstLine="0"/>
      </w:pPr>
      <w:r>
        <w:rPr>
          <w:rFonts w:hint="eastAsia"/>
        </w:rPr>
        <w:t>其中</w:t>
      </w:r>
      <w:r w:rsidR="006D0096" w:rsidRPr="006D0096">
        <w:rPr>
          <w:position w:val="-12"/>
        </w:rPr>
        <w:object w:dxaOrig="1660" w:dyaOrig="360">
          <v:shape id="_x0000_i1669" type="#_x0000_t75" style="width:82.65pt;height:18pt" o:ole="">
            <v:imagedata r:id="rId1363" o:title=""/>
          </v:shape>
          <o:OLEObject Type="Embed" ProgID="Equation.DSMT4" ShapeID="_x0000_i1669" DrawAspect="Content" ObjectID="_1480348439" r:id="rId1364"/>
        </w:object>
      </w:r>
      <w:r>
        <w:rPr>
          <w:rFonts w:hint="eastAsia"/>
        </w:rPr>
        <w:t>为视觉量测方程：</w:t>
      </w:r>
      <w:r w:rsidR="006D0096" w:rsidRPr="009F1271">
        <w:t xml:space="preserve"> </w:t>
      </w:r>
    </w:p>
    <w:p w:rsidR="000418B8" w:rsidRDefault="000418B8" w:rsidP="000418B8">
      <w:pPr>
        <w:pStyle w:val="MTDisplayEquation"/>
      </w:pPr>
      <w:r>
        <w:tab/>
      </w:r>
      <w:r w:rsidR="006D0096">
        <w:object w:dxaOrig="4020" w:dyaOrig="400">
          <v:shape id="_x0000_i1670" type="#_x0000_t75" style="width:200.65pt;height:20pt" o:ole="">
            <v:imagedata r:id="rId1365" o:title=""/>
          </v:shape>
          <o:OLEObject Type="Embed" ProgID="Equation.DSMT4" ShapeID="_x0000_i1670" DrawAspect="Content" ObjectID="_1480348440" r:id="rId13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11</w:instrText>
        </w:r>
      </w:fldSimple>
      <w:r>
        <w:instrText>)</w:instrText>
      </w:r>
      <w:r>
        <w:fldChar w:fldCharType="end"/>
      </w:r>
    </w:p>
    <w:p w:rsidR="000418B8" w:rsidRPr="009F1271" w:rsidRDefault="000418B8" w:rsidP="000418B8">
      <w:pPr>
        <w:ind w:firstLineChars="0" w:firstLine="0"/>
      </w:pPr>
      <w:r>
        <w:rPr>
          <w:rFonts w:hint="eastAsia"/>
        </w:rPr>
        <w:t>量测噪声</w:t>
      </w:r>
      <w:r w:rsidR="006D0096" w:rsidRPr="006D0096">
        <w:rPr>
          <w:position w:val="-12"/>
        </w:rPr>
        <w:object w:dxaOrig="1280" w:dyaOrig="360">
          <v:shape id="_x0000_i1671" type="#_x0000_t75" style="width:66.65pt;height:18.65pt" o:ole="">
            <v:imagedata r:id="rId1367" o:title=""/>
          </v:shape>
          <o:OLEObject Type="Embed" ProgID="Equation.DSMT4" ShapeID="_x0000_i1671" DrawAspect="Content" ObjectID="_1480348441" r:id="rId1368"/>
        </w:object>
      </w:r>
      <w:r>
        <w:rPr>
          <w:rFonts w:hint="eastAsia"/>
        </w:rPr>
        <w:t>为：</w:t>
      </w:r>
    </w:p>
    <w:p w:rsidR="000418B8" w:rsidRDefault="000418B8" w:rsidP="000418B8">
      <w:pPr>
        <w:pStyle w:val="MTDisplayEquation"/>
      </w:pPr>
      <w:r>
        <w:tab/>
      </w:r>
      <w:r w:rsidR="006D0096">
        <w:object w:dxaOrig="6780" w:dyaOrig="400">
          <v:shape id="_x0000_i1672" type="#_x0000_t75" style="width:340.65pt;height:20pt" o:ole="">
            <v:imagedata r:id="rId1369" o:title=""/>
          </v:shape>
          <o:OLEObject Type="Embed" ProgID="Equation.DSMT4" ShapeID="_x0000_i1672" DrawAspect="Content" ObjectID="_1480348442" r:id="rId13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4</w:instrText>
        </w:r>
      </w:fldSimple>
      <w:r>
        <w:instrText>.</w:instrText>
      </w:r>
      <w:fldSimple w:instr=" SEQ MTEqn \c \* Arabic \* MERGEFORMAT ">
        <w:r w:rsidR="008F6C4A">
          <w:instrText>12</w:instrText>
        </w:r>
      </w:fldSimple>
      <w:r>
        <w:instrText>)</w:instrText>
      </w:r>
      <w:r>
        <w:fldChar w:fldCharType="end"/>
      </w:r>
    </w:p>
    <w:p w:rsidR="00BB0E4A" w:rsidRDefault="00BB0E4A" w:rsidP="00BB0E4A">
      <w:pPr>
        <w:pStyle w:val="30"/>
        <w:numPr>
          <w:ilvl w:val="0"/>
          <w:numId w:val="44"/>
        </w:numPr>
        <w:spacing w:before="163" w:after="163"/>
      </w:pPr>
      <w:bookmarkStart w:id="437" w:name="_Toc405412158"/>
      <w:r>
        <w:rPr>
          <w:rFonts w:hint="eastAsia"/>
        </w:rPr>
        <w:t>月面仿真</w:t>
      </w:r>
      <w:bookmarkEnd w:id="437"/>
    </w:p>
    <w:p w:rsidR="00BB0E4A" w:rsidRDefault="00187456" w:rsidP="00187456">
      <w:pPr>
        <w:pStyle w:val="41"/>
        <w:numPr>
          <w:ilvl w:val="0"/>
          <w:numId w:val="45"/>
        </w:numPr>
      </w:pPr>
      <w:r>
        <w:rPr>
          <w:rFonts w:hint="eastAsia"/>
        </w:rPr>
        <w:t>仿真条件</w:t>
      </w:r>
    </w:p>
    <w:p w:rsidR="00E3078A" w:rsidRPr="00E3078A" w:rsidRDefault="00C329CA" w:rsidP="00E3078A">
      <w:pPr>
        <w:ind w:firstLine="480"/>
      </w:pPr>
      <w:r>
        <w:rPr>
          <w:rFonts w:hint="eastAsia"/>
        </w:rPr>
        <w:t>惯性与视觉数据的仿真条件同</w:t>
      </w:r>
      <w:r>
        <w:rPr>
          <w:rFonts w:hint="eastAsia"/>
        </w:rPr>
        <w:t>3.1.5</w:t>
      </w:r>
      <w:r>
        <w:rPr>
          <w:rFonts w:hint="eastAsia"/>
        </w:rPr>
        <w:t>节月面仿真实验。星敏感器的</w:t>
      </w:r>
      <w:r w:rsidR="00F02A59">
        <w:rPr>
          <w:rFonts w:hint="eastAsia"/>
        </w:rPr>
        <w:t>精度为</w:t>
      </w:r>
      <w:r w:rsidR="00F02A59" w:rsidRPr="00A71AD4">
        <w:rPr>
          <w:kern w:val="0"/>
          <w:szCs w:val="21"/>
        </w:rPr>
        <w:t>3″(1σ)</w:t>
      </w:r>
      <w:r w:rsidR="00F02A59">
        <w:rPr>
          <w:rFonts w:hint="eastAsia"/>
          <w:kern w:val="0"/>
          <w:szCs w:val="21"/>
        </w:rPr>
        <w:t>，更新频率为</w:t>
      </w:r>
      <w:r w:rsidR="00F02A59">
        <w:rPr>
          <w:rFonts w:hint="eastAsia"/>
          <w:kern w:val="0"/>
          <w:szCs w:val="21"/>
        </w:rPr>
        <w:t>5HZ</w:t>
      </w:r>
      <w:r w:rsidR="00F02A59">
        <w:rPr>
          <w:rFonts w:hint="eastAsia"/>
          <w:kern w:val="0"/>
          <w:szCs w:val="21"/>
        </w:rPr>
        <w:t>。</w:t>
      </w:r>
    </w:p>
    <w:p w:rsidR="00187456" w:rsidRDefault="00187456" w:rsidP="00B26C67">
      <w:pPr>
        <w:pStyle w:val="41"/>
        <w:numPr>
          <w:ilvl w:val="0"/>
          <w:numId w:val="45"/>
        </w:numPr>
      </w:pPr>
      <w:r>
        <w:rPr>
          <w:rFonts w:hint="eastAsia"/>
        </w:rPr>
        <w:t>仿真结果</w:t>
      </w:r>
    </w:p>
    <w:p w:rsidR="00B26C67" w:rsidRDefault="00F02A59" w:rsidP="00FD63F6">
      <w:pPr>
        <w:ind w:firstLine="480"/>
      </w:pPr>
      <w:r>
        <w:rPr>
          <w:rFonts w:hint="eastAsia"/>
        </w:rPr>
        <w:t>记以视觉特征点三维相机系坐标为量测量的惯性</w:t>
      </w:r>
      <w:r>
        <w:rPr>
          <w:rFonts w:hint="eastAsia"/>
        </w:rPr>
        <w:t>/</w:t>
      </w:r>
      <w:r>
        <w:rPr>
          <w:rFonts w:hint="eastAsia"/>
        </w:rPr>
        <w:t>视觉</w:t>
      </w:r>
      <w:r>
        <w:rPr>
          <w:rFonts w:hint="eastAsia"/>
        </w:rPr>
        <w:t>/</w:t>
      </w:r>
      <w:r>
        <w:rPr>
          <w:rFonts w:hint="eastAsia"/>
        </w:rPr>
        <w:t>天文组合导航方法为“</w:t>
      </w:r>
      <w:r>
        <w:rPr>
          <w:rFonts w:hint="eastAsia"/>
        </w:rPr>
        <w:t>FPc-INS/VNS/CNS</w:t>
      </w:r>
      <w:r>
        <w:rPr>
          <w:rFonts w:hint="eastAsia"/>
        </w:rPr>
        <w:t>”法，简称“</w:t>
      </w:r>
      <w:r>
        <w:rPr>
          <w:rFonts w:hint="eastAsia"/>
        </w:rPr>
        <w:t>FPc-IVC</w:t>
      </w:r>
      <w:r>
        <w:rPr>
          <w:rFonts w:hint="eastAsia"/>
        </w:rPr>
        <w:t>”法。</w:t>
      </w:r>
      <w:r>
        <w:fldChar w:fldCharType="begin"/>
      </w:r>
      <w:r>
        <w:instrText xml:space="preserve"> </w:instrText>
      </w:r>
      <w:r>
        <w:rPr>
          <w:rFonts w:hint="eastAsia"/>
        </w:rPr>
        <w:instrText>REF _Ref405191933 \h</w:instrText>
      </w:r>
      <w:r>
        <w:instrText xml:space="preserve"> </w:instrText>
      </w:r>
      <w:r>
        <w:fldChar w:fldCharType="separate"/>
      </w:r>
      <w:r w:rsidR="008F6C4A" w:rsidRPr="003E01C2">
        <w:t>图</w:t>
      </w:r>
      <w:r w:rsidR="008F6C4A">
        <w:t>28</w:t>
      </w:r>
      <w:r>
        <w:fldChar w:fldCharType="end"/>
      </w:r>
      <w:r>
        <w:rPr>
          <w:rFonts w:hint="eastAsia"/>
        </w:rPr>
        <w:t>给出了此次月面仿真实验中</w:t>
      </w:r>
      <w:r>
        <w:rPr>
          <w:rFonts w:hint="eastAsia"/>
        </w:rPr>
        <w:t>FPc-INS/VNS/CNS</w:t>
      </w:r>
      <w:r>
        <w:rPr>
          <w:rFonts w:hint="eastAsia"/>
        </w:rPr>
        <w:t>法的位置、位置误差、姿态误差和速度误差导航结果。</w:t>
      </w:r>
      <w:r>
        <w:fldChar w:fldCharType="begin"/>
      </w:r>
      <w:r>
        <w:instrText xml:space="preserve"> </w:instrText>
      </w:r>
      <w:r>
        <w:rPr>
          <w:rFonts w:hint="eastAsia"/>
        </w:rPr>
        <w:instrText>REF _Ref405191933 \h</w:instrText>
      </w:r>
      <w:r>
        <w:instrText xml:space="preserve"> </w:instrText>
      </w:r>
      <w:r>
        <w:fldChar w:fldCharType="separate"/>
      </w:r>
      <w:r w:rsidR="008F6C4A" w:rsidRPr="003E01C2">
        <w:t>图</w:t>
      </w:r>
      <w:r w:rsidR="008F6C4A">
        <w:t>28</w:t>
      </w:r>
      <w:r>
        <w:fldChar w:fldCharType="end"/>
      </w:r>
      <w:r>
        <w:rPr>
          <w:rFonts w:hint="eastAsia"/>
        </w:rPr>
        <w:t>(a)</w:t>
      </w:r>
      <w:r>
        <w:rPr>
          <w:rFonts w:hint="eastAsia"/>
        </w:rPr>
        <w:t>中可见</w:t>
      </w:r>
      <w:r>
        <w:rPr>
          <w:rFonts w:hint="eastAsia"/>
        </w:rPr>
        <w:t>FPc-INS/VNS/CNS</w:t>
      </w:r>
      <w:r>
        <w:rPr>
          <w:rFonts w:hint="eastAsia"/>
        </w:rPr>
        <w:t>法相比</w:t>
      </w:r>
      <w:r>
        <w:rPr>
          <w:rFonts w:hint="eastAsia"/>
        </w:rPr>
        <w:t>FPc-INS/VNS</w:t>
      </w:r>
      <w:r>
        <w:rPr>
          <w:rFonts w:hint="eastAsia"/>
        </w:rPr>
        <w:t>法，位置解算精度有小幅度提高</w:t>
      </w:r>
      <w:r w:rsidR="006D65D7">
        <w:rPr>
          <w:rFonts w:hint="eastAsia"/>
        </w:rPr>
        <w:t>。比较</w:t>
      </w:r>
      <w:r w:rsidR="006D65D7">
        <w:fldChar w:fldCharType="begin"/>
      </w:r>
      <w:r w:rsidR="006D65D7">
        <w:instrText xml:space="preserve"> </w:instrText>
      </w:r>
      <w:r w:rsidR="006D65D7">
        <w:rPr>
          <w:rFonts w:hint="eastAsia"/>
        </w:rPr>
        <w:instrText>REF _Ref405191933 \h</w:instrText>
      </w:r>
      <w:r w:rsidR="006D65D7">
        <w:instrText xml:space="preserve"> </w:instrText>
      </w:r>
      <w:r w:rsidR="006D65D7">
        <w:fldChar w:fldCharType="separate"/>
      </w:r>
      <w:r w:rsidR="008F6C4A" w:rsidRPr="003E01C2">
        <w:t>图</w:t>
      </w:r>
      <w:r w:rsidR="008F6C4A">
        <w:t>28</w:t>
      </w:r>
      <w:r w:rsidR="006D65D7">
        <w:fldChar w:fldCharType="end"/>
      </w:r>
      <w:r w:rsidR="006D65D7">
        <w:rPr>
          <w:rFonts w:hint="eastAsia"/>
        </w:rPr>
        <w:t>(b)</w:t>
      </w:r>
      <w:r w:rsidR="006D65D7">
        <w:rPr>
          <w:rFonts w:hint="eastAsia"/>
        </w:rPr>
        <w:t>的位置误差曲线和</w:t>
      </w:r>
      <w:r w:rsidR="006D65D7">
        <w:fldChar w:fldCharType="begin"/>
      </w:r>
      <w:r w:rsidR="006D65D7">
        <w:instrText xml:space="preserve"> </w:instrText>
      </w:r>
      <w:r w:rsidR="006D65D7">
        <w:rPr>
          <w:rFonts w:hint="eastAsia"/>
        </w:rPr>
        <w:instrText>REF _Ref404757560 \h</w:instrText>
      </w:r>
      <w:r w:rsidR="006D65D7">
        <w:instrText xml:space="preserve"> </w:instrText>
      </w:r>
      <w:r w:rsidR="006D65D7">
        <w:fldChar w:fldCharType="separate"/>
      </w:r>
      <w:r w:rsidR="008F6C4A" w:rsidRPr="003E01C2">
        <w:t>图</w:t>
      </w:r>
      <w:r w:rsidR="008F6C4A">
        <w:t>21</w:t>
      </w:r>
      <w:r w:rsidR="006D65D7">
        <w:fldChar w:fldCharType="end"/>
      </w:r>
      <w:r w:rsidR="006D65D7">
        <w:rPr>
          <w:rFonts w:hint="eastAsia"/>
        </w:rPr>
        <w:t>(b)</w:t>
      </w:r>
      <w:r w:rsidR="006D65D7">
        <w:rPr>
          <w:rFonts w:hint="eastAsia"/>
        </w:rPr>
        <w:t>可见</w:t>
      </w:r>
      <w:r w:rsidR="006D65D7">
        <w:rPr>
          <w:rFonts w:hint="eastAsia"/>
        </w:rPr>
        <w:t>FPc-INS/VNS/CNS</w:t>
      </w:r>
      <w:r w:rsidR="006D65D7">
        <w:rPr>
          <w:rFonts w:hint="eastAsia"/>
        </w:rPr>
        <w:t>法相比</w:t>
      </w:r>
      <w:r w:rsidR="006D65D7">
        <w:rPr>
          <w:rFonts w:hint="eastAsia"/>
        </w:rPr>
        <w:t>FPc-INS/VNS</w:t>
      </w:r>
      <w:r w:rsidR="006D65D7">
        <w:rPr>
          <w:rFonts w:hint="eastAsia"/>
        </w:rPr>
        <w:t>法相比各个方向的误差曲线的收敛性更好，且天向误差精度提高非常显著。</w:t>
      </w:r>
      <w:r w:rsidR="004D1C97">
        <w:rPr>
          <w:rFonts w:hint="eastAsia"/>
        </w:rPr>
        <w:t>比较</w:t>
      </w:r>
      <w:r w:rsidR="004D1C97">
        <w:rPr>
          <w:rFonts w:hint="eastAsia"/>
        </w:rPr>
        <w:t>FPc-INS/VNS/CNS</w:t>
      </w:r>
      <w:r w:rsidR="004D1C97">
        <w:rPr>
          <w:rFonts w:hint="eastAsia"/>
        </w:rPr>
        <w:t>姿态误差曲线</w:t>
      </w:r>
      <w:r w:rsidR="004D1C97">
        <w:fldChar w:fldCharType="begin"/>
      </w:r>
      <w:r w:rsidR="004D1C97">
        <w:instrText xml:space="preserve"> </w:instrText>
      </w:r>
      <w:r w:rsidR="004D1C97">
        <w:rPr>
          <w:rFonts w:hint="eastAsia"/>
        </w:rPr>
        <w:instrText>REF _Ref405191933 \h</w:instrText>
      </w:r>
      <w:r w:rsidR="004D1C97">
        <w:instrText xml:space="preserve"> </w:instrText>
      </w:r>
      <w:r w:rsidR="004D1C97">
        <w:fldChar w:fldCharType="separate"/>
      </w:r>
      <w:r w:rsidR="008F6C4A" w:rsidRPr="003E01C2">
        <w:t>图</w:t>
      </w:r>
      <w:r w:rsidR="008F6C4A">
        <w:t>28</w:t>
      </w:r>
      <w:r w:rsidR="004D1C97">
        <w:fldChar w:fldCharType="end"/>
      </w:r>
      <w:r w:rsidR="004D1C97">
        <w:rPr>
          <w:rFonts w:hint="eastAsia"/>
        </w:rPr>
        <w:t>(c)</w:t>
      </w:r>
      <w:r w:rsidR="004D1C97">
        <w:rPr>
          <w:rFonts w:hint="eastAsia"/>
        </w:rPr>
        <w:t>的和</w:t>
      </w:r>
      <w:r w:rsidR="004D1C97">
        <w:fldChar w:fldCharType="begin"/>
      </w:r>
      <w:r w:rsidR="004D1C97">
        <w:instrText xml:space="preserve"> </w:instrText>
      </w:r>
      <w:r w:rsidR="004D1C97">
        <w:rPr>
          <w:rFonts w:hint="eastAsia"/>
        </w:rPr>
        <w:instrText>REF _Ref404757560 \h</w:instrText>
      </w:r>
      <w:r w:rsidR="004D1C97">
        <w:instrText xml:space="preserve"> </w:instrText>
      </w:r>
      <w:r w:rsidR="004D1C97">
        <w:fldChar w:fldCharType="separate"/>
      </w:r>
      <w:r w:rsidR="008F6C4A" w:rsidRPr="003E01C2">
        <w:t>图</w:t>
      </w:r>
      <w:r w:rsidR="008F6C4A">
        <w:t>21</w:t>
      </w:r>
      <w:r w:rsidR="004D1C97">
        <w:fldChar w:fldCharType="end"/>
      </w:r>
      <w:r w:rsidR="004D1C97">
        <w:rPr>
          <w:rFonts w:hint="eastAsia"/>
        </w:rPr>
        <w:t>(b)</w:t>
      </w:r>
      <w:r w:rsidR="004D1C97">
        <w:rPr>
          <w:rFonts w:hint="eastAsia"/>
        </w:rPr>
        <w:t>可见，</w:t>
      </w:r>
      <w:r w:rsidR="004D1C97">
        <w:rPr>
          <w:rFonts w:hint="eastAsia"/>
        </w:rPr>
        <w:t>FPc-INS/VNS/CNS</w:t>
      </w:r>
      <w:r w:rsidR="004D1C97">
        <w:rPr>
          <w:rFonts w:hint="eastAsia"/>
        </w:rPr>
        <w:t>法的</w:t>
      </w:r>
      <w:r w:rsidR="001962DE">
        <w:rPr>
          <w:rFonts w:hint="eastAsia"/>
        </w:rPr>
        <w:t>个方向姿态精度均高于</w:t>
      </w:r>
      <w:r w:rsidR="001962DE">
        <w:rPr>
          <w:rFonts w:hint="eastAsia"/>
        </w:rPr>
        <w:t>FPc-INS/VNS/CNS</w:t>
      </w:r>
      <w:r w:rsidR="001962DE">
        <w:rPr>
          <w:rFonts w:hint="eastAsia"/>
        </w:rPr>
        <w:t>法，其中</w:t>
      </w:r>
      <w:r w:rsidR="004D1C97">
        <w:rPr>
          <w:rFonts w:hint="eastAsia"/>
        </w:rPr>
        <w:t>俯仰和横滚角精度</w:t>
      </w:r>
      <w:r w:rsidR="001962DE">
        <w:rPr>
          <w:rFonts w:hint="eastAsia"/>
        </w:rPr>
        <w:t>提高微小。</w:t>
      </w:r>
      <w:r w:rsidR="004D1C97">
        <w:rPr>
          <w:rFonts w:hint="eastAsia"/>
        </w:rPr>
        <w:t>但航向角精度提高</w:t>
      </w:r>
      <w:r w:rsidR="001962DE">
        <w:rPr>
          <w:rFonts w:hint="eastAsia"/>
        </w:rPr>
        <w:t>比较明显，</w:t>
      </w:r>
      <w:r w:rsidR="00531048">
        <w:rPr>
          <w:rFonts w:hint="eastAsia"/>
        </w:rPr>
        <w:lastRenderedPageBreak/>
        <w:t>而航向角精度的提高也是</w:t>
      </w:r>
      <w:r w:rsidR="00531048">
        <w:rPr>
          <w:rFonts w:hint="eastAsia"/>
        </w:rPr>
        <w:t>FPc-INS/VNS/CNS</w:t>
      </w:r>
      <w:r w:rsidR="00531048">
        <w:rPr>
          <w:rFonts w:hint="eastAsia"/>
        </w:rPr>
        <w:t>法位置误差提高的关键因素。</w:t>
      </w:r>
      <w:r w:rsidR="001962DE">
        <w:rPr>
          <w:rFonts w:hint="eastAsia"/>
        </w:rPr>
        <w:t>但较</w:t>
      </w:r>
      <w:r w:rsidR="001962DE">
        <w:rPr>
          <w:rFonts w:hint="eastAsia"/>
        </w:rPr>
        <w:t>dQT2-INS/VNS/CNS</w:t>
      </w:r>
      <w:r w:rsidR="001962DE">
        <w:rPr>
          <w:rFonts w:hint="eastAsia"/>
        </w:rPr>
        <w:t>相比</w:t>
      </w:r>
      <w:r w:rsidR="001962DE">
        <w:rPr>
          <w:rFonts w:hint="eastAsia"/>
        </w:rPr>
        <w:t>dQT2-INS/VNS</w:t>
      </w:r>
      <w:r w:rsidR="001962DE">
        <w:rPr>
          <w:rFonts w:hint="eastAsia"/>
        </w:rPr>
        <w:t>的航向较高精度提高幅度仍较小</w:t>
      </w:r>
      <w:r w:rsidR="004D1C97">
        <w:rPr>
          <w:rFonts w:hint="eastAsia"/>
        </w:rPr>
        <w:t>。</w:t>
      </w:r>
      <w:r w:rsidR="00531048">
        <w:fldChar w:fldCharType="begin"/>
      </w:r>
      <w:r w:rsidR="00531048">
        <w:instrText xml:space="preserve"> </w:instrText>
      </w:r>
      <w:r w:rsidR="00531048">
        <w:rPr>
          <w:rFonts w:hint="eastAsia"/>
        </w:rPr>
        <w:instrText>REF _Ref405194107 \h</w:instrText>
      </w:r>
      <w:r w:rsidR="00531048">
        <w:instrText xml:space="preserve"> </w:instrText>
      </w:r>
      <w:r w:rsidR="00531048">
        <w:fldChar w:fldCharType="separate"/>
      </w:r>
      <w:r w:rsidR="008F6C4A" w:rsidRPr="00B964CB">
        <w:t>图</w:t>
      </w:r>
      <w:r w:rsidR="008F6C4A">
        <w:t>29</w:t>
      </w:r>
      <w:r w:rsidR="00531048">
        <w:fldChar w:fldCharType="end"/>
      </w:r>
      <w:r w:rsidR="00531048">
        <w:rPr>
          <w:rFonts w:hint="eastAsia"/>
        </w:rPr>
        <w:t>(a)</w:t>
      </w:r>
      <w:r w:rsidR="00531048">
        <w:rPr>
          <w:rFonts w:hint="eastAsia"/>
        </w:rPr>
        <w:t>可见加计漂移估计基</w:t>
      </w:r>
      <w:r w:rsidR="00AC5CDD">
        <w:rPr>
          <w:rFonts w:hint="eastAsia"/>
        </w:rPr>
        <w:t>本没有变化，说明此组合导航模型中状态量的加计漂移估计分量不可估计</w:t>
      </w:r>
      <w:r w:rsidR="00531048">
        <w:rPr>
          <w:rFonts w:hint="eastAsia"/>
        </w:rPr>
        <w:t>。</w:t>
      </w:r>
      <w:r w:rsidR="00AC5CDD">
        <w:fldChar w:fldCharType="begin"/>
      </w:r>
      <w:r w:rsidR="00AC5CDD">
        <w:instrText xml:space="preserve"> </w:instrText>
      </w:r>
      <w:r w:rsidR="00AC5CDD">
        <w:rPr>
          <w:rFonts w:hint="eastAsia"/>
        </w:rPr>
        <w:instrText>REF _Ref405194107 \h</w:instrText>
      </w:r>
      <w:r w:rsidR="00AC5CDD">
        <w:instrText xml:space="preserve"> </w:instrText>
      </w:r>
      <w:r w:rsidR="00AC5CDD">
        <w:fldChar w:fldCharType="separate"/>
      </w:r>
      <w:r w:rsidR="008F6C4A" w:rsidRPr="00B964CB">
        <w:t>图</w:t>
      </w:r>
      <w:r w:rsidR="008F6C4A">
        <w:t>29</w:t>
      </w:r>
      <w:r w:rsidR="00AC5CDD">
        <w:fldChar w:fldCharType="end"/>
      </w:r>
      <w:r w:rsidR="00AC5CDD">
        <w:rPr>
          <w:rFonts w:hint="eastAsia"/>
        </w:rPr>
        <w:t>(b)</w:t>
      </w:r>
      <w:r w:rsidR="00AC5CDD">
        <w:rPr>
          <w:rFonts w:hint="eastAsia"/>
        </w:rPr>
        <w:t>可见</w:t>
      </w:r>
      <w:r w:rsidR="00AC5CDD">
        <w:rPr>
          <w:rFonts w:hint="eastAsia"/>
        </w:rPr>
        <w:t>FPc-INS/VNS/CNS</w:t>
      </w:r>
      <w:r w:rsidR="00AC5CDD">
        <w:rPr>
          <w:rFonts w:hint="eastAsia"/>
        </w:rPr>
        <w:t>的陀螺漂移估计误差是不断收敛的，终点陀螺估计误差为（</w:t>
      </w:r>
      <w:r w:rsidR="00AC5CDD">
        <w:rPr>
          <w:rFonts w:hint="eastAsia"/>
        </w:rPr>
        <w:t>-0.</w:t>
      </w:r>
      <w:r w:rsidR="00FD63F6">
        <w:rPr>
          <w:rFonts w:hint="eastAsia"/>
        </w:rPr>
        <w:t>289</w:t>
      </w:r>
      <w:r w:rsidR="00AC5CDD">
        <w:rPr>
          <w:rFonts w:hint="eastAsia"/>
        </w:rPr>
        <w:t>，</w:t>
      </w:r>
      <w:r w:rsidR="00FD63F6">
        <w:rPr>
          <w:rFonts w:hint="eastAsia"/>
        </w:rPr>
        <w:t>-0.315</w:t>
      </w:r>
      <w:r w:rsidR="00AC5CDD">
        <w:rPr>
          <w:rFonts w:hint="eastAsia"/>
        </w:rPr>
        <w:t>，</w:t>
      </w:r>
      <w:r w:rsidR="00AC5CDD">
        <w:rPr>
          <w:rFonts w:hint="eastAsia"/>
        </w:rPr>
        <w:t>-0.743</w:t>
      </w:r>
      <w:r w:rsidR="00AC5CDD">
        <w:rPr>
          <w:rFonts w:hint="eastAsia"/>
        </w:rPr>
        <w:t>）</w:t>
      </w:r>
      <w:r w:rsidR="00AC5CDD" w:rsidRPr="00936C09">
        <w:t>°/h</w:t>
      </w:r>
      <w:r w:rsidR="00AC5CDD">
        <w:rPr>
          <w:rFonts w:hint="eastAsia"/>
        </w:rPr>
        <w:t>，相比</w:t>
      </w:r>
      <w:r w:rsidR="00AC5CDD">
        <w:rPr>
          <w:rFonts w:hint="eastAsia"/>
        </w:rPr>
        <w:t>FPc-INS/VNS</w:t>
      </w:r>
      <w:r w:rsidR="00AC5CDD">
        <w:rPr>
          <w:rFonts w:hint="eastAsia"/>
        </w:rPr>
        <w:t>法陀螺漂移估计误差（</w:t>
      </w:r>
      <w:r w:rsidR="00AC5CDD">
        <w:rPr>
          <w:rFonts w:hint="eastAsia"/>
        </w:rPr>
        <w:t>-0.333</w:t>
      </w:r>
      <w:r w:rsidR="00AC5CDD">
        <w:rPr>
          <w:rFonts w:hint="eastAsia"/>
        </w:rPr>
        <w:t>，</w:t>
      </w:r>
      <w:r w:rsidR="00AC5CDD">
        <w:rPr>
          <w:rFonts w:hint="eastAsia"/>
        </w:rPr>
        <w:t>-0.357</w:t>
      </w:r>
      <w:r w:rsidR="00AC5CDD">
        <w:rPr>
          <w:rFonts w:hint="eastAsia"/>
        </w:rPr>
        <w:t>，</w:t>
      </w:r>
      <w:r w:rsidR="00AC5CDD">
        <w:rPr>
          <w:rFonts w:hint="eastAsia"/>
        </w:rPr>
        <w:t>-0.</w:t>
      </w:r>
      <w:r w:rsidR="00FD63F6">
        <w:rPr>
          <w:rFonts w:hint="eastAsia"/>
        </w:rPr>
        <w:t>981</w:t>
      </w:r>
      <w:r w:rsidR="00AC5CDD">
        <w:rPr>
          <w:rFonts w:hint="eastAsia"/>
        </w:rPr>
        <w:t>）</w:t>
      </w:r>
      <w:r w:rsidR="00AC5CDD" w:rsidRPr="00936C09">
        <w:t>°/h</w:t>
      </w:r>
      <w:r w:rsidR="00FD63F6">
        <w:rPr>
          <w:rFonts w:hint="eastAsia"/>
        </w:rPr>
        <w:t>所有提高，其中航向方向漂移估计误差提高最大。</w:t>
      </w:r>
    </w:p>
    <w:p w:rsidR="00B26C67" w:rsidRDefault="00506B5A" w:rsidP="00B26C67">
      <w:pPr>
        <w:pStyle w:val="ae"/>
      </w:pPr>
      <w:r>
        <w:rPr>
          <w:noProof/>
        </w:rPr>
        <w:drawing>
          <wp:inline distT="0" distB="0" distL="0" distR="0" wp14:anchorId="6182F436" wp14:editId="77DF9FA5">
            <wp:extent cx="2752427" cy="2520000"/>
            <wp:effectExtent l="0" t="0" r="0" b="0"/>
            <wp:docPr id="450" name="图片 450" descr="E:\惯性视觉导航\NAVIGATION\code_subfunction\PaperPlot\轨迹A5平视0点02HZ-学位论文-11.30加特征点三组合\paperFigure-学位论文用\FPc-IVC\VNS、FPc-IV和FPc-IVC轨迹.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E:\惯性视觉导航\NAVIGATION\code_subfunction\PaperPlot\轨迹A5平视0点02HZ-学位论文-11.30加特征点三组合\paperFigure-学位论文用\FPc-IVC\VNS、FPc-IV和FPc-IVC轨迹.emf"/>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r w:rsidRPr="00506B5A">
        <w:t xml:space="preserve"> </w:t>
      </w:r>
      <w:r w:rsidR="001962DE">
        <w:rPr>
          <w:noProof/>
        </w:rPr>
        <w:drawing>
          <wp:inline distT="0" distB="0" distL="0" distR="0" wp14:anchorId="58FC6996" wp14:editId="666B8804">
            <wp:extent cx="2752427" cy="2520000"/>
            <wp:effectExtent l="0" t="0" r="0" b="0"/>
            <wp:docPr id="451" name="图片 451" descr="E:\惯性视觉导航\NAVIGATION\code_subfunction\PaperPlot\轨迹A5平视0点02HZ-学位论文-11.30加特征点三组合\paperFigure-学位论文用\FPc-IVC\FPc-IVC位置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2" descr="E:\惯性视觉导航\NAVIGATION\code_subfunction\PaperPlot\轨迹A5平视0点02HZ-学位论文-11.30加特征点三组合\paperFigure-学位论文用\FPc-IVC\FPc-IVC位置误差.emf"/>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p>
    <w:p w:rsidR="00B26C67" w:rsidRDefault="00B26C67" w:rsidP="00CD058F">
      <w:pPr>
        <w:pStyle w:val="aff1"/>
        <w:ind w:firstLineChars="245" w:firstLine="517"/>
      </w:pPr>
      <w:r>
        <w:rPr>
          <w:rFonts w:hint="eastAsia"/>
        </w:rPr>
        <w:t>(a)</w:t>
      </w:r>
      <w:r>
        <w:rPr>
          <w:rFonts w:hint="eastAsia"/>
        </w:rPr>
        <w:t>视觉、</w:t>
      </w:r>
      <w:r>
        <w:rPr>
          <w:rFonts w:hint="eastAsia"/>
        </w:rPr>
        <w:t>FPc</w:t>
      </w:r>
      <w:r>
        <w:rPr>
          <w:rFonts w:hint="eastAsia"/>
        </w:rPr>
        <w:t>和</w:t>
      </w:r>
      <w:r>
        <w:rPr>
          <w:rFonts w:hint="eastAsia"/>
        </w:rPr>
        <w:t>FPc-IVC</w:t>
      </w:r>
      <w:r>
        <w:rPr>
          <w:rFonts w:hint="eastAsia"/>
        </w:rPr>
        <w:t>的位置轨迹</w:t>
      </w:r>
      <w:r>
        <w:rPr>
          <w:rFonts w:hint="eastAsia"/>
        </w:rPr>
        <w:t xml:space="preserve">  </w:t>
      </w:r>
      <w:r w:rsidR="00E02EA8">
        <w:rPr>
          <w:rFonts w:hint="eastAsia"/>
        </w:rPr>
        <w:t xml:space="preserve">     </w:t>
      </w:r>
      <w:r w:rsidR="00CD058F">
        <w:rPr>
          <w:rFonts w:hint="eastAsia"/>
        </w:rPr>
        <w:t xml:space="preserve">    </w:t>
      </w:r>
      <w:r w:rsidR="00E02EA8">
        <w:rPr>
          <w:rFonts w:hint="eastAsia"/>
        </w:rPr>
        <w:t xml:space="preserve">   </w:t>
      </w:r>
      <w:r>
        <w:rPr>
          <w:rFonts w:hint="eastAsia"/>
        </w:rPr>
        <w:t>(b)FPc-IVC</w:t>
      </w:r>
      <w:r>
        <w:rPr>
          <w:rFonts w:hint="eastAsia"/>
        </w:rPr>
        <w:t>的位置误差</w:t>
      </w:r>
    </w:p>
    <w:p w:rsidR="00B26C67" w:rsidRDefault="001962DE" w:rsidP="00B26C67">
      <w:pPr>
        <w:pStyle w:val="ae"/>
      </w:pPr>
      <w:r>
        <w:rPr>
          <w:noProof/>
        </w:rPr>
        <w:drawing>
          <wp:inline distT="0" distB="0" distL="0" distR="0" wp14:anchorId="464DEA34" wp14:editId="361EA42F">
            <wp:extent cx="2752427" cy="2520000"/>
            <wp:effectExtent l="0" t="0" r="0" b="0"/>
            <wp:docPr id="452" name="图片 452" descr="E:\惯性视觉导航\NAVIGATION\code_subfunction\PaperPlot\轨迹A5平视0点02HZ-学位论文-11.30加特征点三组合\paperFigure-学位论文用\FPc-IVC\FPc-IVC姿态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3" descr="E:\惯性视觉导航\NAVIGATION\code_subfunction\PaperPlot\轨迹A5平视0点02HZ-学位论文-11.30加特征点三组合\paperFigure-学位论文用\FPc-IVC\FPc-IVC姿态误差.emf"/>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r>
        <w:rPr>
          <w:noProof/>
        </w:rPr>
        <w:drawing>
          <wp:inline distT="0" distB="0" distL="0" distR="0" wp14:anchorId="508D6A00" wp14:editId="5C28746A">
            <wp:extent cx="2752427" cy="2520000"/>
            <wp:effectExtent l="0" t="0" r="0" b="0"/>
            <wp:docPr id="453" name="图片 453" descr="E:\惯性视觉导航\NAVIGATION\code_subfunction\PaperPlot\轨迹A5平视0点02HZ-学位论文-11.30加特征点三组合\paperFigure-学位论文用\FPc-IVC\FPc-IVC速度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4" descr="E:\惯性视觉导航\NAVIGATION\code_subfunction\PaperPlot\轨迹A5平视0点02HZ-学位论文-11.30加特征点三组合\paperFigure-学位论文用\FPc-IVC\FPc-IVC速度误差.emf"/>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p>
    <w:p w:rsidR="00B26C67" w:rsidRDefault="00B26C67" w:rsidP="00CD058F">
      <w:pPr>
        <w:pStyle w:val="aff1"/>
        <w:ind w:firstLineChars="492" w:firstLine="1037"/>
      </w:pPr>
      <w:r>
        <w:rPr>
          <w:rFonts w:hint="eastAsia"/>
        </w:rPr>
        <w:t>(c) FPc-IVC</w:t>
      </w:r>
      <w:r>
        <w:rPr>
          <w:rFonts w:hint="eastAsia"/>
        </w:rPr>
        <w:t>的</w:t>
      </w:r>
      <w:r w:rsidR="005255F3">
        <w:rPr>
          <w:rFonts w:hint="eastAsia"/>
        </w:rPr>
        <w:t>姿态误差</w:t>
      </w:r>
      <w:r>
        <w:rPr>
          <w:rFonts w:hint="eastAsia"/>
        </w:rPr>
        <w:t xml:space="preserve"> </w:t>
      </w:r>
      <w:r w:rsidR="00E02EA8">
        <w:rPr>
          <w:rFonts w:hint="eastAsia"/>
        </w:rPr>
        <w:t xml:space="preserve">       </w:t>
      </w:r>
      <w:r w:rsidR="00CD058F">
        <w:rPr>
          <w:rFonts w:hint="eastAsia"/>
        </w:rPr>
        <w:t xml:space="preserve">   </w:t>
      </w:r>
      <w:r w:rsidR="00E02EA8">
        <w:rPr>
          <w:rFonts w:hint="eastAsia"/>
        </w:rPr>
        <w:t xml:space="preserve">         </w:t>
      </w:r>
      <w:r>
        <w:rPr>
          <w:rFonts w:hint="eastAsia"/>
        </w:rPr>
        <w:t xml:space="preserve"> (d)FPc-IVC</w:t>
      </w:r>
      <w:r>
        <w:rPr>
          <w:rFonts w:hint="eastAsia"/>
        </w:rPr>
        <w:t>速度误差</w:t>
      </w:r>
    </w:p>
    <w:p w:rsidR="00E02EA8" w:rsidRDefault="00E02EA8" w:rsidP="00057A04">
      <w:pPr>
        <w:pStyle w:val="aff"/>
        <w:spacing w:before="163" w:after="163"/>
      </w:pPr>
      <w:bookmarkStart w:id="438" w:name="_Ref405191933"/>
      <w:bookmarkStart w:id="439" w:name="_Toc405322790"/>
      <w:r w:rsidRPr="003E01C2">
        <w:t>图</w:t>
      </w:r>
      <w:r w:rsidRPr="003E01C2">
        <w:fldChar w:fldCharType="begin"/>
      </w:r>
      <w:r w:rsidRPr="003E01C2">
        <w:instrText xml:space="preserve"> SEQ </w:instrText>
      </w:r>
      <w:r w:rsidRPr="003E01C2">
        <w:instrText>图</w:instrText>
      </w:r>
      <w:r w:rsidRPr="003E01C2">
        <w:instrText xml:space="preserve"> \* ARABIC </w:instrText>
      </w:r>
      <w:r w:rsidRPr="003E01C2">
        <w:fldChar w:fldCharType="separate"/>
      </w:r>
      <w:r w:rsidR="008F6C4A">
        <w:rPr>
          <w:noProof/>
        </w:rPr>
        <w:t>28</w:t>
      </w:r>
      <w:r w:rsidRPr="003E01C2">
        <w:fldChar w:fldCharType="end"/>
      </w:r>
      <w:bookmarkEnd w:id="438"/>
      <w:r w:rsidRPr="003E01C2">
        <w:t xml:space="preserve"> </w:t>
      </w:r>
      <w:r>
        <w:rPr>
          <w:rFonts w:hint="eastAsia"/>
        </w:rPr>
        <w:t>月面仿真</w:t>
      </w:r>
      <w:proofErr w:type="spellStart"/>
      <w:r>
        <w:rPr>
          <w:rFonts w:hint="eastAsia"/>
        </w:rPr>
        <w:t>FPc</w:t>
      </w:r>
      <w:proofErr w:type="spellEnd"/>
      <w:r>
        <w:rPr>
          <w:rFonts w:hint="eastAsia"/>
        </w:rPr>
        <w:t>-INS/VNS/CNS</w:t>
      </w:r>
      <w:r>
        <w:rPr>
          <w:rFonts w:hint="eastAsia"/>
        </w:rPr>
        <w:t>位置、姿态和速度误差</w:t>
      </w:r>
      <w:bookmarkEnd w:id="439"/>
    </w:p>
    <w:p w:rsidR="00B26C67" w:rsidRDefault="001962DE" w:rsidP="00B26C67">
      <w:pPr>
        <w:pStyle w:val="ae"/>
      </w:pPr>
      <w:r>
        <w:rPr>
          <w:noProof/>
        </w:rPr>
        <w:lastRenderedPageBreak/>
        <w:drawing>
          <wp:inline distT="0" distB="0" distL="0" distR="0" wp14:anchorId="26AEBB42" wp14:editId="1852985D">
            <wp:extent cx="2835000" cy="2520000"/>
            <wp:effectExtent l="0" t="0" r="3810" b="0"/>
            <wp:docPr id="454" name="图片 454" descr="E:\惯性视觉导航\NAVIGATION\code_subfunction\PaperPlot\轨迹A5平视0点02HZ-学位论文-11.30加特征点三组合\paperFigure-学位论文用\FPc-IVC\FPc-IVC加计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5" descr="E:\惯性视觉导航\NAVIGATION\code_subfunction\PaperPlot\轨迹A5平视0点02HZ-学位论文-11.30加特征点三组合\paperFigure-学位论文用\FPc-IVC\FPc-IVC加计漂移估计误差.emf"/>
                    <pic:cNvPicPr>
                      <a:picLocks noChangeAspect="1" noChangeArrowheads="1"/>
                    </pic:cNvPicPr>
                  </pic:nvPicPr>
                  <pic:blipFill>
                    <a:blip r:embed="rId1375">
                      <a:extLst>
                        <a:ext uri="{28A0092B-C50C-407E-A947-70E740481C1C}">
                          <a14:useLocalDpi xmlns:a14="http://schemas.microsoft.com/office/drawing/2010/main" val="0"/>
                        </a:ext>
                      </a:extLst>
                    </a:blip>
                    <a:srcRect/>
                    <a:stretch>
                      <a:fillRect/>
                    </a:stretch>
                  </pic:blipFill>
                  <pic:spPr bwMode="auto">
                    <a:xfrm>
                      <a:off x="0" y="0"/>
                      <a:ext cx="2835000" cy="2520000"/>
                    </a:xfrm>
                    <a:prstGeom prst="rect">
                      <a:avLst/>
                    </a:prstGeom>
                    <a:noFill/>
                    <a:ln>
                      <a:noFill/>
                    </a:ln>
                  </pic:spPr>
                </pic:pic>
              </a:graphicData>
            </a:graphic>
          </wp:inline>
        </w:drawing>
      </w:r>
      <w:r>
        <w:rPr>
          <w:rFonts w:hint="eastAsia"/>
          <w:noProof/>
        </w:rPr>
        <w:t>.</w:t>
      </w:r>
      <w:r>
        <w:rPr>
          <w:noProof/>
        </w:rPr>
        <w:drawing>
          <wp:inline distT="0" distB="0" distL="0" distR="0" wp14:anchorId="33ABE2E8" wp14:editId="642C9DD2">
            <wp:extent cx="2752427" cy="2520000"/>
            <wp:effectExtent l="0" t="0" r="0" b="0"/>
            <wp:docPr id="455" name="图片 455" descr="E:\惯性视觉导航\NAVIGATION\code_subfunction\PaperPlot\轨迹A5平视0点02HZ-学位论文-11.30加特征点三组合\paperFigure-学位论文用\FPc-IVC\FPc-IVC陀螺漂移估计误差.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6" descr="E:\惯性视觉导航\NAVIGATION\code_subfunction\PaperPlot\轨迹A5平视0点02HZ-学位论文-11.30加特征点三组合\paperFigure-学位论文用\FPc-IVC\FPc-IVC陀螺漂移估计误差.emf"/>
                    <pic:cNvPicPr>
                      <a:picLocks noChangeAspect="1" noChangeArrowheads="1"/>
                    </pic:cNvPicPr>
                  </pic:nvPicPr>
                  <pic:blipFill>
                    <a:blip r:embed="rId1376">
                      <a:extLst>
                        <a:ext uri="{28A0092B-C50C-407E-A947-70E740481C1C}">
                          <a14:useLocalDpi xmlns:a14="http://schemas.microsoft.com/office/drawing/2010/main" val="0"/>
                        </a:ext>
                      </a:extLst>
                    </a:blip>
                    <a:srcRect/>
                    <a:stretch>
                      <a:fillRect/>
                    </a:stretch>
                  </pic:blipFill>
                  <pic:spPr bwMode="auto">
                    <a:xfrm>
                      <a:off x="0" y="0"/>
                      <a:ext cx="2752427" cy="2520000"/>
                    </a:xfrm>
                    <a:prstGeom prst="rect">
                      <a:avLst/>
                    </a:prstGeom>
                    <a:noFill/>
                    <a:ln>
                      <a:noFill/>
                    </a:ln>
                  </pic:spPr>
                </pic:pic>
              </a:graphicData>
            </a:graphic>
          </wp:inline>
        </w:drawing>
      </w:r>
    </w:p>
    <w:p w:rsidR="00B26C67" w:rsidRDefault="005255F3" w:rsidP="00CD058F">
      <w:pPr>
        <w:pStyle w:val="aff1"/>
        <w:ind w:firstLineChars="345" w:firstLine="727"/>
      </w:pPr>
      <w:r>
        <w:rPr>
          <w:rFonts w:hint="eastAsia"/>
        </w:rPr>
        <w:t>(a)FPc-IVC</w:t>
      </w:r>
      <w:r>
        <w:rPr>
          <w:rFonts w:hint="eastAsia"/>
        </w:rPr>
        <w:t>的加计漂移估计误差</w:t>
      </w:r>
      <w:r>
        <w:rPr>
          <w:rFonts w:hint="eastAsia"/>
        </w:rPr>
        <w:t xml:space="preserve"> </w:t>
      </w:r>
      <w:r w:rsidR="00E02EA8">
        <w:rPr>
          <w:rFonts w:hint="eastAsia"/>
        </w:rPr>
        <w:t xml:space="preserve">   </w:t>
      </w:r>
      <w:r w:rsidR="00CD058F">
        <w:rPr>
          <w:rFonts w:hint="eastAsia"/>
        </w:rPr>
        <w:t xml:space="preserve">      </w:t>
      </w:r>
      <w:r w:rsidR="00E02EA8">
        <w:rPr>
          <w:rFonts w:hint="eastAsia"/>
        </w:rPr>
        <w:t xml:space="preserve">   </w:t>
      </w:r>
      <w:r>
        <w:rPr>
          <w:rFonts w:hint="eastAsia"/>
        </w:rPr>
        <w:t xml:space="preserve"> (b)FPc-IVC</w:t>
      </w:r>
      <w:r>
        <w:rPr>
          <w:rFonts w:hint="eastAsia"/>
        </w:rPr>
        <w:t>的陀螺漂移估计误差</w:t>
      </w:r>
    </w:p>
    <w:p w:rsidR="00B26C67" w:rsidRPr="00B964CB" w:rsidRDefault="00B26C67" w:rsidP="00057A04">
      <w:pPr>
        <w:pStyle w:val="aff"/>
        <w:spacing w:before="163" w:after="163"/>
      </w:pPr>
      <w:bookmarkStart w:id="440" w:name="_Ref405194107"/>
      <w:bookmarkStart w:id="441" w:name="_Toc405322791"/>
      <w:r w:rsidRPr="00B964CB">
        <w:t>图</w:t>
      </w:r>
      <w:r w:rsidRPr="00B964CB">
        <w:fldChar w:fldCharType="begin"/>
      </w:r>
      <w:r w:rsidRPr="00B964CB">
        <w:instrText xml:space="preserve"> SEQ </w:instrText>
      </w:r>
      <w:r w:rsidRPr="00B964CB">
        <w:instrText>图</w:instrText>
      </w:r>
      <w:r w:rsidRPr="00B964CB">
        <w:instrText xml:space="preserve"> \* ARABIC </w:instrText>
      </w:r>
      <w:r w:rsidRPr="00B964CB">
        <w:fldChar w:fldCharType="separate"/>
      </w:r>
      <w:r w:rsidR="008F6C4A">
        <w:rPr>
          <w:noProof/>
        </w:rPr>
        <w:t>29</w:t>
      </w:r>
      <w:r w:rsidRPr="00B964CB">
        <w:fldChar w:fldCharType="end"/>
      </w:r>
      <w:bookmarkEnd w:id="440"/>
      <w:r w:rsidRPr="00B964CB">
        <w:t xml:space="preserve"> </w:t>
      </w:r>
      <w:r w:rsidRPr="00B964CB">
        <w:rPr>
          <w:rFonts w:hint="eastAsia"/>
        </w:rPr>
        <w:t>月面仿真</w:t>
      </w:r>
      <w:proofErr w:type="spellStart"/>
      <w:r w:rsidR="00E02EA8" w:rsidRPr="00B964CB">
        <w:rPr>
          <w:rFonts w:hint="eastAsia"/>
        </w:rPr>
        <w:t>FPc</w:t>
      </w:r>
      <w:proofErr w:type="spellEnd"/>
      <w:r w:rsidRPr="00B964CB">
        <w:rPr>
          <w:rFonts w:hint="eastAsia"/>
        </w:rPr>
        <w:t>-INS/VNS/CNS</w:t>
      </w:r>
      <w:r w:rsidRPr="00B964CB">
        <w:rPr>
          <w:rFonts w:hint="eastAsia"/>
        </w:rPr>
        <w:t>加计和陀螺漂移估计误差</w:t>
      </w:r>
      <w:bookmarkEnd w:id="441"/>
    </w:p>
    <w:p w:rsidR="00B26C67" w:rsidRPr="00FE12A9" w:rsidRDefault="005E7B59" w:rsidP="005E7B59">
      <w:pPr>
        <w:ind w:firstLine="480"/>
      </w:pPr>
      <w:r>
        <w:fldChar w:fldCharType="begin"/>
      </w:r>
      <w:r>
        <w:instrText xml:space="preserve"> REF _Ref405195270 \h </w:instrText>
      </w:r>
      <w:r>
        <w:fldChar w:fldCharType="separate"/>
      </w:r>
      <w:r w:rsidR="008F6C4A">
        <w:rPr>
          <w:rFonts w:hint="eastAsia"/>
        </w:rPr>
        <w:t>表</w:t>
      </w:r>
      <w:r w:rsidR="008F6C4A">
        <w:t>16</w:t>
      </w:r>
      <w:r>
        <w:fldChar w:fldCharType="end"/>
      </w:r>
      <w:r>
        <w:rPr>
          <w:rFonts w:hint="eastAsia"/>
        </w:rPr>
        <w:t>和</w:t>
      </w:r>
      <w:r>
        <w:fldChar w:fldCharType="begin"/>
      </w:r>
      <w:r>
        <w:instrText xml:space="preserve"> </w:instrText>
      </w:r>
      <w:r>
        <w:rPr>
          <w:rFonts w:hint="eastAsia"/>
        </w:rPr>
        <w:instrText>REF _Ref405195280 \h</w:instrText>
      </w:r>
      <w:r>
        <w:instrText xml:space="preserve"> </w:instrText>
      </w:r>
      <w:r>
        <w:fldChar w:fldCharType="separate"/>
      </w:r>
      <w:r w:rsidR="008F6C4A">
        <w:rPr>
          <w:rFonts w:hint="eastAsia"/>
        </w:rPr>
        <w:t>表</w:t>
      </w:r>
      <w:r w:rsidR="008F6C4A">
        <w:t>17</w:t>
      </w:r>
      <w:r>
        <w:fldChar w:fldCharType="end"/>
      </w:r>
      <w:r>
        <w:rPr>
          <w:rFonts w:hint="eastAsia"/>
        </w:rPr>
        <w:t>分别给出了惯性导航、视觉导航、</w:t>
      </w:r>
      <w:r>
        <w:rPr>
          <w:rFonts w:hint="eastAsia"/>
        </w:rPr>
        <w:t>FPc-INS/VNS</w:t>
      </w:r>
      <w:r>
        <w:rPr>
          <w:rFonts w:hint="eastAsia"/>
        </w:rPr>
        <w:t>和</w:t>
      </w:r>
      <w:r>
        <w:rPr>
          <w:rFonts w:hint="eastAsia"/>
        </w:rPr>
        <w:t>FPc-INS/VNS/CNS</w:t>
      </w:r>
      <w:r>
        <w:rPr>
          <w:rFonts w:hint="eastAsia"/>
        </w:rPr>
        <w:t>组合导航方法的最大和终点位置与姿态误差。</w:t>
      </w:r>
      <w:r w:rsidR="00EC7780">
        <w:rPr>
          <w:rFonts w:hint="eastAsia"/>
        </w:rPr>
        <w:t>由</w:t>
      </w:r>
      <w:r w:rsidR="00EC7780">
        <w:fldChar w:fldCharType="begin"/>
      </w:r>
      <w:r w:rsidR="00EC7780">
        <w:instrText xml:space="preserve"> REF _Ref405195270 \h </w:instrText>
      </w:r>
      <w:r w:rsidR="00EC7780">
        <w:fldChar w:fldCharType="separate"/>
      </w:r>
      <w:r w:rsidR="008F6C4A">
        <w:rPr>
          <w:rFonts w:hint="eastAsia"/>
        </w:rPr>
        <w:t>表</w:t>
      </w:r>
      <w:r w:rsidR="008F6C4A">
        <w:t>16</w:t>
      </w:r>
      <w:r w:rsidR="00EC7780">
        <w:fldChar w:fldCharType="end"/>
      </w:r>
      <w:r w:rsidR="00EC7780">
        <w:rPr>
          <w:rFonts w:hint="eastAsia"/>
        </w:rPr>
        <w:t>和</w:t>
      </w:r>
      <w:r w:rsidR="00EC7780">
        <w:fldChar w:fldCharType="begin"/>
      </w:r>
      <w:r w:rsidR="00EC7780">
        <w:instrText xml:space="preserve"> </w:instrText>
      </w:r>
      <w:r w:rsidR="00EC7780">
        <w:rPr>
          <w:rFonts w:hint="eastAsia"/>
        </w:rPr>
        <w:instrText>REF _Ref405195280 \h</w:instrText>
      </w:r>
      <w:r w:rsidR="00EC7780">
        <w:instrText xml:space="preserve"> </w:instrText>
      </w:r>
      <w:r w:rsidR="00EC7780">
        <w:fldChar w:fldCharType="separate"/>
      </w:r>
      <w:r w:rsidR="008F6C4A">
        <w:rPr>
          <w:rFonts w:hint="eastAsia"/>
        </w:rPr>
        <w:t>表</w:t>
      </w:r>
      <w:r w:rsidR="008F6C4A">
        <w:t>17</w:t>
      </w:r>
      <w:r w:rsidR="00EC7780">
        <w:fldChar w:fldCharType="end"/>
      </w:r>
      <w:r w:rsidR="00EC7780">
        <w:rPr>
          <w:rFonts w:hint="eastAsia"/>
        </w:rPr>
        <w:t>可见，</w:t>
      </w:r>
      <w:r w:rsidR="00EC7780">
        <w:rPr>
          <w:rFonts w:hint="eastAsia"/>
        </w:rPr>
        <w:t>FPc-INS/VNS</w:t>
      </w:r>
      <w:r w:rsidR="00EC7780">
        <w:rPr>
          <w:rFonts w:hint="eastAsia"/>
        </w:rPr>
        <w:t>和</w:t>
      </w:r>
      <w:r w:rsidR="00EC7780">
        <w:rPr>
          <w:rFonts w:hint="eastAsia"/>
        </w:rPr>
        <w:t>FPc-INS/VNS/CNS</w:t>
      </w:r>
      <w:r w:rsidR="00EC7780">
        <w:rPr>
          <w:rFonts w:hint="eastAsia"/>
        </w:rPr>
        <w:t>法的终点误差即最大误差，说明位置误差在整体上是不断累积的。</w:t>
      </w:r>
      <w:r w:rsidR="00EC7780">
        <w:rPr>
          <w:rFonts w:hint="eastAsia"/>
        </w:rPr>
        <w:t>FPc-INS/VNS/CNS</w:t>
      </w:r>
      <w:r w:rsidR="00EC7780">
        <w:rPr>
          <w:rFonts w:hint="eastAsia"/>
        </w:rPr>
        <w:t>法的位置</w:t>
      </w:r>
      <w:r w:rsidR="000C3E78">
        <w:rPr>
          <w:rFonts w:hint="eastAsia"/>
        </w:rPr>
        <w:t>精度</w:t>
      </w:r>
      <w:r w:rsidR="00EC7780">
        <w:rPr>
          <w:rFonts w:hint="eastAsia"/>
        </w:rPr>
        <w:t>为</w:t>
      </w:r>
      <w:r w:rsidR="00EC7780">
        <w:rPr>
          <w:rFonts w:hint="eastAsia"/>
        </w:rPr>
        <w:t>0.423%</w:t>
      </w:r>
      <w:r w:rsidR="00EC7780">
        <w:rPr>
          <w:rFonts w:hint="eastAsia"/>
        </w:rPr>
        <w:t>，相比</w:t>
      </w:r>
      <w:r w:rsidR="00EC7780">
        <w:rPr>
          <w:rFonts w:hint="eastAsia"/>
        </w:rPr>
        <w:t>FPc-INS/VNS</w:t>
      </w:r>
      <w:r w:rsidR="00EC7780">
        <w:rPr>
          <w:rFonts w:hint="eastAsia"/>
        </w:rPr>
        <w:t>法的</w:t>
      </w:r>
      <w:r w:rsidR="000C3E78">
        <w:rPr>
          <w:rFonts w:hint="eastAsia"/>
        </w:rPr>
        <w:t>0.946%</w:t>
      </w:r>
      <w:r w:rsidR="000C3E78">
        <w:rPr>
          <w:rFonts w:hint="eastAsia"/>
        </w:rPr>
        <w:t>提高了</w:t>
      </w:r>
      <w:r w:rsidR="000C3E78">
        <w:rPr>
          <w:rFonts w:hint="eastAsia"/>
        </w:rPr>
        <w:t>55.29%</w:t>
      </w:r>
      <w:r w:rsidR="000C3E78">
        <w:rPr>
          <w:rFonts w:hint="eastAsia"/>
        </w:rPr>
        <w:t>。</w:t>
      </w:r>
      <w:r w:rsidR="000C3E78">
        <w:rPr>
          <w:rFonts w:hint="eastAsia"/>
        </w:rPr>
        <w:t>FPc-INS/VNS</w:t>
      </w:r>
      <w:r w:rsidR="000C3E78">
        <w:rPr>
          <w:rFonts w:hint="eastAsia"/>
        </w:rPr>
        <w:t>和</w:t>
      </w:r>
      <w:r w:rsidR="000C3E78">
        <w:rPr>
          <w:rFonts w:hint="eastAsia"/>
        </w:rPr>
        <w:t>FPc-INS/VNS/CNS</w:t>
      </w:r>
      <w:r w:rsidR="000C3E78">
        <w:rPr>
          <w:rFonts w:hint="eastAsia"/>
        </w:rPr>
        <w:t>法的俯仰角和横滚角精度均较高</w:t>
      </w:r>
      <w:r w:rsidR="009F7F41">
        <w:rPr>
          <w:rFonts w:hint="eastAsia"/>
        </w:rPr>
        <w:t>，引入天文后的提高也非常微小，</w:t>
      </w:r>
      <w:r w:rsidR="009F7F41" w:rsidRPr="009F7F41">
        <w:rPr>
          <w:rFonts w:hint="eastAsia"/>
        </w:rPr>
        <w:t>但</w:t>
      </w:r>
      <w:r w:rsidR="009F7F41" w:rsidRPr="009F7F41">
        <w:rPr>
          <w:rFonts w:hint="eastAsia"/>
        </w:rPr>
        <w:t>FPc-INS/VNS/CNS</w:t>
      </w:r>
      <w:r w:rsidR="009F7F41" w:rsidRPr="009F7F41">
        <w:rPr>
          <w:rFonts w:hint="eastAsia"/>
        </w:rPr>
        <w:t>的终点航向角精度</w:t>
      </w:r>
      <w:r w:rsidR="009F7F41" w:rsidRPr="009F7F41">
        <w:t>1.3778°</w:t>
      </w:r>
      <w:r w:rsidR="009F7F41" w:rsidRPr="009F7F41">
        <w:rPr>
          <w:rFonts w:hint="eastAsia"/>
        </w:rPr>
        <w:t>相比</w:t>
      </w:r>
      <w:r w:rsidR="009F7F41" w:rsidRPr="009F7F41">
        <w:rPr>
          <w:rFonts w:hint="eastAsia"/>
        </w:rPr>
        <w:t>FPc-INS/VNS</w:t>
      </w:r>
      <w:r w:rsidR="009F7F41" w:rsidRPr="009F7F41">
        <w:rPr>
          <w:rFonts w:hint="eastAsia"/>
        </w:rPr>
        <w:t>的</w:t>
      </w:r>
      <w:r w:rsidR="009F7F41" w:rsidRPr="009F7F41">
        <w:rPr>
          <w:rFonts w:hint="eastAsia"/>
        </w:rPr>
        <w:t>1.8249</w:t>
      </w:r>
      <w:r w:rsidR="009F7F41" w:rsidRPr="009F7F41">
        <w:t>°</w:t>
      </w:r>
      <w:r w:rsidR="009F7F41" w:rsidRPr="009F7F41">
        <w:rPr>
          <w:rFonts w:hint="eastAsia"/>
        </w:rPr>
        <w:t>提高了</w:t>
      </w:r>
      <w:r w:rsidR="009F7F41" w:rsidRPr="009F7F41">
        <w:rPr>
          <w:rFonts w:hint="eastAsia"/>
        </w:rPr>
        <w:t>24.50%</w:t>
      </w:r>
      <w:r w:rsidR="009F7F41">
        <w:rPr>
          <w:rFonts w:hint="eastAsia"/>
        </w:rPr>
        <w:t>。</w:t>
      </w:r>
    </w:p>
    <w:p w:rsidR="00B26C67" w:rsidRPr="00936C09" w:rsidRDefault="00B26C67" w:rsidP="00B964CB">
      <w:pPr>
        <w:pStyle w:val="aff0"/>
      </w:pPr>
      <w:bookmarkStart w:id="442" w:name="_Ref405195270"/>
      <w:bookmarkStart w:id="443" w:name="_Toc405322685"/>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16</w:t>
      </w:r>
      <w:r>
        <w:fldChar w:fldCharType="end"/>
      </w:r>
      <w:bookmarkEnd w:id="442"/>
      <w:r>
        <w:rPr>
          <w:rFonts w:hint="eastAsia"/>
        </w:rPr>
        <w:t xml:space="preserve"> </w:t>
      </w:r>
      <w:r>
        <w:rPr>
          <w:rFonts w:hint="eastAsia"/>
        </w:rPr>
        <w:t>月面</w:t>
      </w:r>
      <w:r>
        <w:t>仿真</w:t>
      </w:r>
      <w:r>
        <w:rPr>
          <w:rFonts w:hint="eastAsia"/>
        </w:rPr>
        <w:t>SINS</w:t>
      </w:r>
      <w:r>
        <w:rPr>
          <w:rFonts w:hint="eastAsia"/>
        </w:rPr>
        <w:t>、</w:t>
      </w:r>
      <w:r>
        <w:rPr>
          <w:rFonts w:hint="eastAsia"/>
        </w:rPr>
        <w:t>VN</w:t>
      </w:r>
      <w:r w:rsidR="005E7B59">
        <w:rPr>
          <w:rFonts w:hint="eastAsia"/>
        </w:rPr>
        <w:t>S</w:t>
      </w:r>
      <w:r>
        <w:rPr>
          <w:rFonts w:hint="eastAsia"/>
        </w:rPr>
        <w:t>、</w:t>
      </w:r>
      <w:proofErr w:type="spellStart"/>
      <w:r w:rsidR="00E02EA8">
        <w:rPr>
          <w:rFonts w:hint="eastAsia"/>
        </w:rPr>
        <w:t>FPc</w:t>
      </w:r>
      <w:proofErr w:type="spellEnd"/>
      <w:r w:rsidR="005E7B59">
        <w:rPr>
          <w:rFonts w:hint="eastAsia"/>
        </w:rPr>
        <w:t>-IV</w:t>
      </w:r>
      <w:r>
        <w:rPr>
          <w:rFonts w:hint="eastAsia"/>
        </w:rPr>
        <w:t>和</w:t>
      </w:r>
      <w:proofErr w:type="spellStart"/>
      <w:r w:rsidR="00E02EA8">
        <w:rPr>
          <w:rFonts w:hint="eastAsia"/>
        </w:rPr>
        <w:t>FPc</w:t>
      </w:r>
      <w:proofErr w:type="spellEnd"/>
      <w:r>
        <w:rPr>
          <w:rFonts w:hint="eastAsia"/>
        </w:rPr>
        <w:t>-IVC</w:t>
      </w:r>
      <w:r>
        <w:rPr>
          <w:rFonts w:hint="eastAsia"/>
        </w:rPr>
        <w:t>最大</w:t>
      </w:r>
      <w:r w:rsidRPr="00936C09">
        <w:t>位置和姿态误差</w:t>
      </w:r>
      <w:bookmarkEnd w:id="443"/>
    </w:p>
    <w:tbl>
      <w:tblPr>
        <w:tblW w:w="0" w:type="auto"/>
        <w:jc w:val="center"/>
        <w:tblBorders>
          <w:top w:val="single" w:sz="4" w:space="0" w:color="auto"/>
        </w:tblBorders>
        <w:tblLook w:val="04A0" w:firstRow="1" w:lastRow="0" w:firstColumn="1" w:lastColumn="0" w:noHBand="0" w:noVBand="1"/>
      </w:tblPr>
      <w:tblGrid>
        <w:gridCol w:w="1701"/>
        <w:gridCol w:w="1134"/>
        <w:gridCol w:w="1134"/>
        <w:gridCol w:w="1178"/>
        <w:gridCol w:w="1178"/>
        <w:gridCol w:w="1178"/>
      </w:tblGrid>
      <w:tr w:rsidR="00B26C67" w:rsidRPr="00936C09" w:rsidTr="00506B5A">
        <w:trPr>
          <w:cantSplit/>
          <w:trHeight w:val="361"/>
          <w:jc w:val="center"/>
        </w:trPr>
        <w:tc>
          <w:tcPr>
            <w:tcW w:w="1701" w:type="dxa"/>
            <w:vMerge w:val="restart"/>
            <w:tcBorders>
              <w:top w:val="single" w:sz="12" w:space="0" w:color="auto"/>
            </w:tcBorders>
            <w:shd w:val="clear" w:color="auto" w:fill="auto"/>
            <w:vAlign w:val="center"/>
          </w:tcPr>
          <w:p w:rsidR="00B26C67" w:rsidRPr="00936C09" w:rsidRDefault="00B26C67" w:rsidP="00506B5A">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B26C67" w:rsidRPr="00936C09" w:rsidTr="00506B5A">
        <w:trPr>
          <w:cantSplit/>
          <w:trHeight w:val="148"/>
          <w:jc w:val="center"/>
        </w:trPr>
        <w:tc>
          <w:tcPr>
            <w:tcW w:w="1701" w:type="dxa"/>
            <w:vMerge/>
            <w:tcBorders>
              <w:bottom w:val="single" w:sz="4" w:space="0" w:color="auto"/>
            </w:tcBorders>
            <w:shd w:val="clear" w:color="auto" w:fill="auto"/>
            <w:vAlign w:val="center"/>
          </w:tcPr>
          <w:p w:rsidR="00B26C67" w:rsidRPr="00936C09" w:rsidRDefault="00B26C67" w:rsidP="00506B5A">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B26C67" w:rsidRPr="00936C09" w:rsidTr="00506B5A">
        <w:trPr>
          <w:cantSplit/>
          <w:trHeight w:val="493"/>
          <w:jc w:val="center"/>
        </w:trPr>
        <w:tc>
          <w:tcPr>
            <w:tcW w:w="1701" w:type="dxa"/>
            <w:tcBorders>
              <w:top w:val="single" w:sz="4" w:space="0" w:color="auto"/>
              <w:bottom w:val="nil"/>
            </w:tcBorders>
            <w:shd w:val="clear" w:color="auto" w:fill="auto"/>
            <w:vAlign w:val="center"/>
          </w:tcPr>
          <w:p w:rsidR="00B26C67" w:rsidRPr="00936C09" w:rsidRDefault="00B26C67" w:rsidP="00506B5A">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33214</w:t>
            </w:r>
          </w:p>
        </w:tc>
        <w:tc>
          <w:tcPr>
            <w:tcW w:w="1134" w:type="dxa"/>
            <w:tcBorders>
              <w:top w:val="single" w:sz="4" w:space="0" w:color="auto"/>
              <w:bottom w:val="nil"/>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16268</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sz w:val="22"/>
              </w:rPr>
              <w:t>1.0409</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-1.0275</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2.445</w:t>
            </w:r>
            <w:r>
              <w:rPr>
                <w:rFonts w:eastAsia="华文楷体" w:hint="eastAsia"/>
                <w:sz w:val="22"/>
              </w:rPr>
              <w:t>1</w:t>
            </w:r>
          </w:p>
        </w:tc>
      </w:tr>
      <w:tr w:rsidR="00B26C67" w:rsidRPr="00936C09" w:rsidTr="00506B5A">
        <w:trPr>
          <w:cantSplit/>
          <w:trHeight w:val="383"/>
          <w:jc w:val="center"/>
        </w:trPr>
        <w:tc>
          <w:tcPr>
            <w:tcW w:w="1701" w:type="dxa"/>
            <w:tcBorders>
              <w:top w:val="nil"/>
              <w:bottom w:val="nil"/>
            </w:tcBorders>
            <w:shd w:val="clear" w:color="auto" w:fill="auto"/>
            <w:vAlign w:val="center"/>
          </w:tcPr>
          <w:p w:rsidR="00B26C67" w:rsidRPr="00936C09" w:rsidRDefault="00B26C67" w:rsidP="00506B5A">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sz w:val="22"/>
              </w:rPr>
              <w:t>3.0388</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-2.7604</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-9.1869</w:t>
            </w:r>
          </w:p>
        </w:tc>
      </w:tr>
      <w:tr w:rsidR="00B26C67" w:rsidRPr="00936C09" w:rsidTr="00506B5A">
        <w:trPr>
          <w:cantSplit/>
          <w:trHeight w:val="493"/>
          <w:jc w:val="center"/>
        </w:trPr>
        <w:tc>
          <w:tcPr>
            <w:tcW w:w="1701" w:type="dxa"/>
            <w:tcBorders>
              <w:top w:val="nil"/>
              <w:bottom w:val="nil"/>
            </w:tcBorders>
            <w:shd w:val="clear" w:color="auto" w:fill="auto"/>
            <w:vAlign w:val="center"/>
          </w:tcPr>
          <w:p w:rsidR="00B26C67" w:rsidRPr="00936C09" w:rsidRDefault="00967939" w:rsidP="00506B5A">
            <w:pPr>
              <w:keepNext/>
              <w:snapToGrid w:val="0"/>
              <w:ind w:firstLine="440"/>
              <w:jc w:val="center"/>
              <w:rPr>
                <w:rFonts w:eastAsia="华文楷体"/>
                <w:sz w:val="22"/>
              </w:rPr>
            </w:pPr>
            <w:r>
              <w:rPr>
                <w:rFonts w:eastAsia="华文楷体" w:hint="eastAsia"/>
                <w:sz w:val="22"/>
              </w:rPr>
              <w:t>FPc-IV</w:t>
            </w:r>
          </w:p>
        </w:tc>
        <w:tc>
          <w:tcPr>
            <w:tcW w:w="1134" w:type="dxa"/>
            <w:tcBorders>
              <w:top w:val="nil"/>
              <w:bottom w:val="nil"/>
            </w:tcBorders>
            <w:vAlign w:val="center"/>
          </w:tcPr>
          <w:p w:rsidR="00B26C67"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1.917</w:t>
            </w:r>
          </w:p>
        </w:tc>
        <w:tc>
          <w:tcPr>
            <w:tcW w:w="1134" w:type="dxa"/>
            <w:tcBorders>
              <w:top w:val="nil"/>
              <w:bottom w:val="nil"/>
            </w:tcBorders>
            <w:shd w:val="clear" w:color="auto" w:fill="auto"/>
            <w:vAlign w:val="center"/>
          </w:tcPr>
          <w:p w:rsidR="00B26C67"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0.946</w:t>
            </w:r>
          </w:p>
        </w:tc>
        <w:tc>
          <w:tcPr>
            <w:tcW w:w="1178" w:type="dxa"/>
            <w:tcBorders>
              <w:top w:val="nil"/>
              <w:bottom w:val="nil"/>
            </w:tcBorders>
            <w:vAlign w:val="center"/>
          </w:tcPr>
          <w:p w:rsidR="00004EF6"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0.0341</w:t>
            </w:r>
          </w:p>
        </w:tc>
        <w:tc>
          <w:tcPr>
            <w:tcW w:w="1178" w:type="dxa"/>
            <w:tcBorders>
              <w:top w:val="nil"/>
              <w:bottom w:val="nil"/>
            </w:tcBorders>
            <w:vAlign w:val="center"/>
          </w:tcPr>
          <w:p w:rsidR="00B26C67" w:rsidRPr="00936C09" w:rsidRDefault="000C3E78" w:rsidP="00C329CA">
            <w:pPr>
              <w:keepNext/>
              <w:snapToGrid w:val="0"/>
              <w:spacing w:line="240" w:lineRule="exact"/>
              <w:ind w:firstLineChars="100" w:firstLine="220"/>
              <w:jc w:val="center"/>
              <w:rPr>
                <w:rFonts w:eastAsia="华文楷体"/>
                <w:sz w:val="22"/>
              </w:rPr>
            </w:pPr>
            <w:r>
              <w:rPr>
                <w:rFonts w:eastAsia="华文楷体" w:hint="eastAsia"/>
                <w:sz w:val="22"/>
              </w:rPr>
              <w:t>0.02</w:t>
            </w:r>
            <w:r w:rsidR="00004EF6">
              <w:rPr>
                <w:rFonts w:eastAsia="华文楷体" w:hint="eastAsia"/>
                <w:sz w:val="22"/>
              </w:rPr>
              <w:t>28</w:t>
            </w:r>
          </w:p>
        </w:tc>
        <w:tc>
          <w:tcPr>
            <w:tcW w:w="1178" w:type="dxa"/>
            <w:tcBorders>
              <w:top w:val="nil"/>
              <w:bottom w:val="nil"/>
            </w:tcBorders>
            <w:vAlign w:val="center"/>
          </w:tcPr>
          <w:p w:rsidR="00B26C67"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1.8249</w:t>
            </w:r>
          </w:p>
        </w:tc>
      </w:tr>
      <w:tr w:rsidR="00B26C67" w:rsidRPr="00936C09" w:rsidTr="00506B5A">
        <w:trPr>
          <w:cantSplit/>
          <w:trHeight w:val="493"/>
          <w:jc w:val="center"/>
        </w:trPr>
        <w:tc>
          <w:tcPr>
            <w:tcW w:w="1701" w:type="dxa"/>
            <w:tcBorders>
              <w:top w:val="nil"/>
              <w:bottom w:val="single" w:sz="12" w:space="0" w:color="auto"/>
            </w:tcBorders>
            <w:shd w:val="clear" w:color="auto" w:fill="auto"/>
            <w:vAlign w:val="center"/>
          </w:tcPr>
          <w:p w:rsidR="00B26C67" w:rsidRDefault="00967939" w:rsidP="005E7B59">
            <w:pPr>
              <w:snapToGrid w:val="0"/>
              <w:ind w:firstLine="440"/>
              <w:jc w:val="center"/>
              <w:rPr>
                <w:rFonts w:eastAsia="华文楷体"/>
                <w:sz w:val="22"/>
              </w:rPr>
            </w:pPr>
            <w:r>
              <w:rPr>
                <w:rFonts w:eastAsia="华文楷体" w:hint="eastAsia"/>
                <w:sz w:val="22"/>
              </w:rPr>
              <w:t>FPc</w:t>
            </w:r>
            <w:r w:rsidR="00B26C67">
              <w:rPr>
                <w:rFonts w:eastAsia="华文楷体" w:hint="eastAsia"/>
                <w:sz w:val="22"/>
              </w:rPr>
              <w:t>-IVC</w:t>
            </w:r>
          </w:p>
        </w:tc>
        <w:tc>
          <w:tcPr>
            <w:tcW w:w="1134" w:type="dxa"/>
            <w:tcBorders>
              <w:top w:val="nil"/>
              <w:bottom w:val="single" w:sz="12" w:space="0" w:color="auto"/>
            </w:tcBorders>
            <w:vAlign w:val="center"/>
          </w:tcPr>
          <w:p w:rsidR="00B26C67" w:rsidRPr="00936C09" w:rsidRDefault="00004EF6" w:rsidP="005E7B59">
            <w:pPr>
              <w:snapToGrid w:val="0"/>
              <w:spacing w:line="240" w:lineRule="exact"/>
              <w:ind w:firstLineChars="100" w:firstLine="220"/>
              <w:jc w:val="center"/>
              <w:rPr>
                <w:rFonts w:eastAsia="华文楷体"/>
                <w:sz w:val="22"/>
              </w:rPr>
            </w:pPr>
            <w:r>
              <w:rPr>
                <w:rFonts w:eastAsia="华文楷体" w:hint="eastAsia"/>
                <w:sz w:val="22"/>
              </w:rPr>
              <w:t>0.8572</w:t>
            </w:r>
          </w:p>
        </w:tc>
        <w:tc>
          <w:tcPr>
            <w:tcW w:w="1134" w:type="dxa"/>
            <w:tcBorders>
              <w:top w:val="nil"/>
              <w:bottom w:val="single" w:sz="12" w:space="0" w:color="auto"/>
            </w:tcBorders>
            <w:shd w:val="clear" w:color="auto" w:fill="auto"/>
            <w:vAlign w:val="center"/>
          </w:tcPr>
          <w:p w:rsidR="00B26C67" w:rsidRPr="00936C09" w:rsidRDefault="00004EF6" w:rsidP="005E7B59">
            <w:pPr>
              <w:snapToGrid w:val="0"/>
              <w:spacing w:line="240" w:lineRule="exact"/>
              <w:ind w:firstLineChars="100" w:firstLine="220"/>
              <w:jc w:val="center"/>
              <w:rPr>
                <w:rFonts w:eastAsia="华文楷体"/>
                <w:sz w:val="22"/>
              </w:rPr>
            </w:pPr>
            <w:r>
              <w:rPr>
                <w:rFonts w:eastAsia="华文楷体" w:hint="eastAsia"/>
                <w:sz w:val="22"/>
              </w:rPr>
              <w:t>0.423</w:t>
            </w:r>
          </w:p>
        </w:tc>
        <w:tc>
          <w:tcPr>
            <w:tcW w:w="1178" w:type="dxa"/>
            <w:tcBorders>
              <w:top w:val="nil"/>
              <w:bottom w:val="single" w:sz="12" w:space="0" w:color="auto"/>
            </w:tcBorders>
            <w:vAlign w:val="center"/>
          </w:tcPr>
          <w:p w:rsidR="00B26C67" w:rsidRPr="00936C09" w:rsidRDefault="000C3E78" w:rsidP="000C3E78">
            <w:pPr>
              <w:snapToGrid w:val="0"/>
              <w:spacing w:line="240" w:lineRule="exact"/>
              <w:ind w:firstLineChars="100" w:firstLine="220"/>
              <w:jc w:val="center"/>
              <w:rPr>
                <w:rFonts w:eastAsia="华文楷体"/>
                <w:sz w:val="22"/>
              </w:rPr>
            </w:pPr>
            <w:r w:rsidRPr="000C3E78">
              <w:rPr>
                <w:rFonts w:eastAsia="华文楷体"/>
                <w:sz w:val="22"/>
              </w:rPr>
              <w:t>0.0307</w:t>
            </w:r>
          </w:p>
        </w:tc>
        <w:tc>
          <w:tcPr>
            <w:tcW w:w="1178" w:type="dxa"/>
            <w:tcBorders>
              <w:top w:val="nil"/>
              <w:bottom w:val="single" w:sz="12" w:space="0" w:color="auto"/>
            </w:tcBorders>
            <w:vAlign w:val="center"/>
          </w:tcPr>
          <w:p w:rsidR="00B26C67" w:rsidRPr="00936C09" w:rsidRDefault="000C3E78" w:rsidP="000C3E78">
            <w:pPr>
              <w:snapToGrid w:val="0"/>
              <w:spacing w:line="240" w:lineRule="exact"/>
              <w:ind w:firstLineChars="100" w:firstLine="220"/>
              <w:jc w:val="center"/>
              <w:rPr>
                <w:rFonts w:eastAsia="华文楷体"/>
                <w:sz w:val="22"/>
              </w:rPr>
            </w:pPr>
            <w:r>
              <w:rPr>
                <w:rFonts w:eastAsia="华文楷体"/>
                <w:sz w:val="22"/>
              </w:rPr>
              <w:t>0.0</w:t>
            </w:r>
            <w:r>
              <w:rPr>
                <w:rFonts w:eastAsia="华文楷体" w:hint="eastAsia"/>
                <w:sz w:val="22"/>
              </w:rPr>
              <w:t>1</w:t>
            </w:r>
            <w:r>
              <w:rPr>
                <w:rFonts w:eastAsia="华文楷体"/>
                <w:sz w:val="22"/>
              </w:rPr>
              <w:t>57</w:t>
            </w:r>
          </w:p>
        </w:tc>
        <w:tc>
          <w:tcPr>
            <w:tcW w:w="1178" w:type="dxa"/>
            <w:tcBorders>
              <w:top w:val="nil"/>
              <w:bottom w:val="single" w:sz="12" w:space="0" w:color="auto"/>
            </w:tcBorders>
            <w:vAlign w:val="center"/>
          </w:tcPr>
          <w:p w:rsidR="00B26C67" w:rsidRPr="00936C09" w:rsidRDefault="000C3E78" w:rsidP="000C3E78">
            <w:pPr>
              <w:snapToGrid w:val="0"/>
              <w:spacing w:line="240" w:lineRule="exact"/>
              <w:ind w:firstLineChars="100" w:firstLine="220"/>
              <w:jc w:val="center"/>
              <w:rPr>
                <w:rFonts w:eastAsia="华文楷体"/>
                <w:sz w:val="22"/>
              </w:rPr>
            </w:pPr>
            <w:r w:rsidRPr="000C3E78">
              <w:rPr>
                <w:rFonts w:eastAsia="华文楷体"/>
                <w:sz w:val="22"/>
              </w:rPr>
              <w:t>1.3778</w:t>
            </w:r>
          </w:p>
        </w:tc>
      </w:tr>
    </w:tbl>
    <w:p w:rsidR="00B26C67" w:rsidRPr="00936C09" w:rsidRDefault="00B26C67" w:rsidP="00B964CB">
      <w:pPr>
        <w:pStyle w:val="aff0"/>
      </w:pPr>
      <w:bookmarkStart w:id="444" w:name="_Ref405195280"/>
      <w:bookmarkStart w:id="445" w:name="_Toc405322686"/>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F6C4A">
        <w:rPr>
          <w:noProof/>
        </w:rPr>
        <w:t>17</w:t>
      </w:r>
      <w:r>
        <w:fldChar w:fldCharType="end"/>
      </w:r>
      <w:bookmarkEnd w:id="444"/>
      <w:r>
        <w:rPr>
          <w:rFonts w:hint="eastAsia"/>
        </w:rPr>
        <w:t xml:space="preserve"> </w:t>
      </w:r>
      <w:r>
        <w:rPr>
          <w:rFonts w:hint="eastAsia"/>
        </w:rPr>
        <w:t>月面</w:t>
      </w:r>
      <w:r>
        <w:t>仿真</w:t>
      </w:r>
      <w:r>
        <w:rPr>
          <w:rFonts w:hint="eastAsia"/>
        </w:rPr>
        <w:t>SINS</w:t>
      </w:r>
      <w:r>
        <w:rPr>
          <w:rFonts w:hint="eastAsia"/>
        </w:rPr>
        <w:t>、</w:t>
      </w:r>
      <w:r>
        <w:rPr>
          <w:rFonts w:hint="eastAsia"/>
        </w:rPr>
        <w:t>VN</w:t>
      </w:r>
      <w:r w:rsidR="00E02EA8">
        <w:rPr>
          <w:rFonts w:hint="eastAsia"/>
        </w:rPr>
        <w:t>S</w:t>
      </w:r>
      <w:r w:rsidR="00E02EA8">
        <w:rPr>
          <w:rFonts w:hint="eastAsia"/>
        </w:rPr>
        <w:t>、</w:t>
      </w:r>
      <w:proofErr w:type="spellStart"/>
      <w:r w:rsidR="00E02EA8">
        <w:rPr>
          <w:rFonts w:hint="eastAsia"/>
        </w:rPr>
        <w:t>FPc</w:t>
      </w:r>
      <w:proofErr w:type="spellEnd"/>
      <w:r w:rsidR="005E7B59">
        <w:rPr>
          <w:rFonts w:hint="eastAsia"/>
        </w:rPr>
        <w:t>-IV</w:t>
      </w:r>
      <w:r w:rsidR="00E02EA8">
        <w:rPr>
          <w:rFonts w:hint="eastAsia"/>
        </w:rPr>
        <w:t>和</w:t>
      </w:r>
      <w:proofErr w:type="spellStart"/>
      <w:r w:rsidR="00E02EA8">
        <w:rPr>
          <w:rFonts w:hint="eastAsia"/>
        </w:rPr>
        <w:t>FPc</w:t>
      </w:r>
      <w:proofErr w:type="spellEnd"/>
      <w:r w:rsidR="00E02EA8">
        <w:rPr>
          <w:rFonts w:hint="eastAsia"/>
        </w:rPr>
        <w:t>-IVC</w:t>
      </w:r>
      <w:r w:rsidRPr="00936C09">
        <w:t>终点位置和姿态误差</w:t>
      </w:r>
      <w:bookmarkEnd w:id="445"/>
    </w:p>
    <w:tbl>
      <w:tblPr>
        <w:tblW w:w="0" w:type="auto"/>
        <w:jc w:val="center"/>
        <w:tblBorders>
          <w:top w:val="single" w:sz="4" w:space="0" w:color="auto"/>
        </w:tblBorders>
        <w:tblLook w:val="04A0" w:firstRow="1" w:lastRow="0" w:firstColumn="1" w:lastColumn="0" w:noHBand="0" w:noVBand="1"/>
      </w:tblPr>
      <w:tblGrid>
        <w:gridCol w:w="1701"/>
        <w:gridCol w:w="1134"/>
        <w:gridCol w:w="1134"/>
        <w:gridCol w:w="1178"/>
        <w:gridCol w:w="1178"/>
        <w:gridCol w:w="1178"/>
      </w:tblGrid>
      <w:tr w:rsidR="00B26C67" w:rsidRPr="00936C09" w:rsidTr="00506B5A">
        <w:trPr>
          <w:cantSplit/>
          <w:trHeight w:val="361"/>
          <w:jc w:val="center"/>
        </w:trPr>
        <w:tc>
          <w:tcPr>
            <w:tcW w:w="1701" w:type="dxa"/>
            <w:vMerge w:val="restart"/>
            <w:tcBorders>
              <w:top w:val="single" w:sz="12" w:space="0" w:color="auto"/>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导航方法</w:t>
            </w:r>
          </w:p>
        </w:tc>
        <w:tc>
          <w:tcPr>
            <w:tcW w:w="2268" w:type="dxa"/>
            <w:gridSpan w:val="2"/>
            <w:tcBorders>
              <w:top w:val="single" w:sz="12" w:space="0" w:color="auto"/>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终点位置误差</w:t>
            </w:r>
          </w:p>
        </w:tc>
        <w:tc>
          <w:tcPr>
            <w:tcW w:w="3534" w:type="dxa"/>
            <w:gridSpan w:val="3"/>
            <w:tcBorders>
              <w:top w:val="single" w:sz="12" w:space="0" w:color="auto"/>
              <w:bottom w:val="single" w:sz="4" w:space="0" w:color="auto"/>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936C09">
              <w:rPr>
                <w:rFonts w:eastAsia="华文楷体"/>
                <w:sz w:val="22"/>
              </w:rPr>
              <w:t>终点姿态误差</w:t>
            </w:r>
            <w:r w:rsidRPr="00936C09">
              <w:rPr>
                <w:rFonts w:eastAsia="华文楷体"/>
                <w:sz w:val="22"/>
              </w:rPr>
              <w:t>(</w:t>
            </w:r>
            <w:r w:rsidRPr="00936C09">
              <w:rPr>
                <w:rFonts w:eastAsia="华文楷体"/>
                <w:kern w:val="0"/>
                <w:sz w:val="22"/>
              </w:rPr>
              <w:t>°</w:t>
            </w:r>
            <w:r w:rsidRPr="00936C09">
              <w:rPr>
                <w:rFonts w:eastAsia="华文楷体"/>
                <w:sz w:val="22"/>
              </w:rPr>
              <w:t>)</w:t>
            </w:r>
          </w:p>
        </w:tc>
      </w:tr>
      <w:tr w:rsidR="00B26C67" w:rsidRPr="00936C09" w:rsidTr="00506B5A">
        <w:trPr>
          <w:cantSplit/>
          <w:trHeight w:val="148"/>
          <w:jc w:val="center"/>
        </w:trPr>
        <w:tc>
          <w:tcPr>
            <w:tcW w:w="1701" w:type="dxa"/>
            <w:vMerge/>
            <w:tcBorders>
              <w:bottom w:val="single" w:sz="4" w:space="0" w:color="auto"/>
            </w:tcBorders>
            <w:shd w:val="clear" w:color="auto" w:fill="auto"/>
            <w:vAlign w:val="center"/>
          </w:tcPr>
          <w:p w:rsidR="00B26C67" w:rsidRPr="00936C09" w:rsidRDefault="00B26C67" w:rsidP="00C329CA">
            <w:pPr>
              <w:keepNext/>
              <w:snapToGrid w:val="0"/>
              <w:spacing w:line="300" w:lineRule="auto"/>
              <w:ind w:firstLine="440"/>
              <w:jc w:val="center"/>
              <w:rPr>
                <w:rFonts w:eastAsia="华文楷体"/>
                <w:position w:val="-6"/>
                <w:sz w:val="22"/>
              </w:rPr>
            </w:pPr>
          </w:p>
        </w:tc>
        <w:tc>
          <w:tcPr>
            <w:tcW w:w="1134"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误差绝对值</w:t>
            </w:r>
            <w:r w:rsidRPr="00936C09">
              <w:rPr>
                <w:rFonts w:eastAsia="华文楷体"/>
                <w:sz w:val="22"/>
              </w:rPr>
              <w:t>(m)</w:t>
            </w:r>
          </w:p>
        </w:tc>
        <w:tc>
          <w:tcPr>
            <w:tcW w:w="1134" w:type="dxa"/>
            <w:tcBorders>
              <w:top w:val="single" w:sz="4" w:space="0" w:color="auto"/>
              <w:bottom w:val="single" w:sz="4" w:space="0" w:color="auto"/>
            </w:tcBorders>
            <w:shd w:val="clear" w:color="auto" w:fill="auto"/>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百分比</w:t>
            </w:r>
            <w:r w:rsidRPr="00936C09">
              <w:rPr>
                <w:rFonts w:eastAsia="华文楷体"/>
                <w:sz w:val="22"/>
              </w:rPr>
              <w:t>(%)</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俯仰</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横滚</w:t>
            </w:r>
          </w:p>
        </w:tc>
        <w:tc>
          <w:tcPr>
            <w:tcW w:w="1178" w:type="dxa"/>
            <w:tcBorders>
              <w:top w:val="single" w:sz="4" w:space="0" w:color="auto"/>
              <w:bottom w:val="single" w:sz="4" w:space="0" w:color="auto"/>
            </w:tcBorders>
            <w:vAlign w:val="center"/>
          </w:tcPr>
          <w:p w:rsidR="00B26C67" w:rsidRPr="00936C09" w:rsidRDefault="00B26C67" w:rsidP="00C329CA">
            <w:pPr>
              <w:keepNext/>
              <w:snapToGrid w:val="0"/>
              <w:spacing w:line="240" w:lineRule="exact"/>
              <w:ind w:firstLineChars="0" w:firstLine="0"/>
              <w:jc w:val="center"/>
              <w:rPr>
                <w:rFonts w:eastAsia="华文楷体"/>
                <w:sz w:val="22"/>
              </w:rPr>
            </w:pPr>
            <w:r w:rsidRPr="00936C09">
              <w:rPr>
                <w:rFonts w:eastAsia="华文楷体"/>
                <w:sz w:val="22"/>
              </w:rPr>
              <w:t>航向</w:t>
            </w:r>
          </w:p>
        </w:tc>
      </w:tr>
      <w:tr w:rsidR="00B26C67" w:rsidRPr="00936C09" w:rsidTr="00506B5A">
        <w:trPr>
          <w:cantSplit/>
          <w:trHeight w:val="493"/>
          <w:jc w:val="center"/>
        </w:trPr>
        <w:tc>
          <w:tcPr>
            <w:tcW w:w="1701" w:type="dxa"/>
            <w:tcBorders>
              <w:top w:val="single" w:sz="4" w:space="0" w:color="auto"/>
              <w:bottom w:val="nil"/>
            </w:tcBorders>
            <w:shd w:val="clear" w:color="auto" w:fill="auto"/>
            <w:vAlign w:val="center"/>
          </w:tcPr>
          <w:p w:rsidR="00B26C67" w:rsidRPr="00936C09" w:rsidRDefault="00B26C67" w:rsidP="00C329CA">
            <w:pPr>
              <w:keepNext/>
              <w:snapToGrid w:val="0"/>
              <w:ind w:firstLine="440"/>
              <w:jc w:val="center"/>
              <w:rPr>
                <w:rFonts w:eastAsia="华文楷体"/>
                <w:sz w:val="22"/>
              </w:rPr>
            </w:pPr>
            <w:r>
              <w:rPr>
                <w:rFonts w:eastAsia="华文楷体" w:hint="eastAsia"/>
                <w:sz w:val="22"/>
              </w:rPr>
              <w:t>S</w:t>
            </w:r>
            <w:r w:rsidRPr="00936C09">
              <w:rPr>
                <w:rFonts w:eastAsia="华文楷体"/>
                <w:sz w:val="22"/>
              </w:rPr>
              <w:t>INS</w:t>
            </w:r>
          </w:p>
        </w:tc>
        <w:tc>
          <w:tcPr>
            <w:tcW w:w="1134"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27617</w:t>
            </w:r>
          </w:p>
        </w:tc>
        <w:tc>
          <w:tcPr>
            <w:tcW w:w="1134" w:type="dxa"/>
            <w:tcBorders>
              <w:top w:val="single" w:sz="4" w:space="0" w:color="auto"/>
              <w:bottom w:val="nil"/>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13527</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sz w:val="22"/>
              </w:rPr>
              <w:t>0.78783</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0.77371</w:t>
            </w:r>
          </w:p>
        </w:tc>
        <w:tc>
          <w:tcPr>
            <w:tcW w:w="1178" w:type="dxa"/>
            <w:tcBorders>
              <w:top w:val="single" w:sz="4" w:space="0" w:color="auto"/>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2.4451</w:t>
            </w:r>
          </w:p>
        </w:tc>
      </w:tr>
      <w:tr w:rsidR="00B26C67" w:rsidRPr="00936C09" w:rsidTr="00506B5A">
        <w:trPr>
          <w:cantSplit/>
          <w:trHeight w:val="383"/>
          <w:jc w:val="center"/>
        </w:trPr>
        <w:tc>
          <w:tcPr>
            <w:tcW w:w="1701" w:type="dxa"/>
            <w:tcBorders>
              <w:top w:val="nil"/>
              <w:bottom w:val="nil"/>
            </w:tcBorders>
            <w:shd w:val="clear" w:color="auto" w:fill="auto"/>
            <w:vAlign w:val="center"/>
          </w:tcPr>
          <w:p w:rsidR="00B26C67" w:rsidRPr="00936C09" w:rsidRDefault="00B26C67" w:rsidP="00C329CA">
            <w:pPr>
              <w:keepNext/>
              <w:snapToGrid w:val="0"/>
              <w:ind w:firstLine="440"/>
              <w:jc w:val="center"/>
              <w:rPr>
                <w:rFonts w:eastAsia="华文楷体"/>
                <w:sz w:val="22"/>
              </w:rPr>
            </w:pPr>
            <w:r w:rsidRPr="00936C09">
              <w:rPr>
                <w:rFonts w:eastAsia="华文楷体"/>
                <w:sz w:val="22"/>
              </w:rPr>
              <w:t>VNS</w:t>
            </w:r>
          </w:p>
        </w:tc>
        <w:tc>
          <w:tcPr>
            <w:tcW w:w="1134"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7.2234</w:t>
            </w:r>
          </w:p>
        </w:tc>
        <w:tc>
          <w:tcPr>
            <w:tcW w:w="1134" w:type="dxa"/>
            <w:tcBorders>
              <w:top w:val="nil"/>
              <w:bottom w:val="nil"/>
            </w:tcBorders>
            <w:shd w:val="clear" w:color="auto" w:fill="auto"/>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hint="eastAsia"/>
                <w:sz w:val="22"/>
              </w:rPr>
              <w:t>3.538</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Pr>
                <w:rFonts w:eastAsia="华文楷体"/>
                <w:sz w:val="22"/>
              </w:rPr>
              <w:t>2.8962</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1.1659</w:t>
            </w:r>
          </w:p>
        </w:tc>
        <w:tc>
          <w:tcPr>
            <w:tcW w:w="1178" w:type="dxa"/>
            <w:tcBorders>
              <w:top w:val="nil"/>
              <w:bottom w:val="nil"/>
            </w:tcBorders>
            <w:vAlign w:val="center"/>
          </w:tcPr>
          <w:p w:rsidR="00B26C67" w:rsidRPr="00936C09" w:rsidRDefault="00B26C67" w:rsidP="00C329CA">
            <w:pPr>
              <w:keepNext/>
              <w:snapToGrid w:val="0"/>
              <w:spacing w:line="240" w:lineRule="exact"/>
              <w:ind w:firstLineChars="100" w:firstLine="220"/>
              <w:jc w:val="center"/>
              <w:rPr>
                <w:rFonts w:eastAsia="华文楷体"/>
                <w:sz w:val="22"/>
              </w:rPr>
            </w:pPr>
            <w:r w:rsidRPr="00782D52">
              <w:rPr>
                <w:rFonts w:eastAsia="华文楷体"/>
                <w:sz w:val="22"/>
              </w:rPr>
              <w:t>-8.6868</w:t>
            </w:r>
          </w:p>
        </w:tc>
      </w:tr>
      <w:tr w:rsidR="00004EF6" w:rsidRPr="00936C09" w:rsidTr="00506B5A">
        <w:trPr>
          <w:cantSplit/>
          <w:trHeight w:val="493"/>
          <w:jc w:val="center"/>
        </w:trPr>
        <w:tc>
          <w:tcPr>
            <w:tcW w:w="1701" w:type="dxa"/>
            <w:tcBorders>
              <w:top w:val="nil"/>
              <w:bottom w:val="nil"/>
            </w:tcBorders>
            <w:shd w:val="clear" w:color="auto" w:fill="auto"/>
            <w:vAlign w:val="center"/>
          </w:tcPr>
          <w:p w:rsidR="00004EF6" w:rsidRPr="00936C09" w:rsidRDefault="00004EF6" w:rsidP="00C329CA">
            <w:pPr>
              <w:keepNext/>
              <w:snapToGrid w:val="0"/>
              <w:ind w:firstLine="440"/>
              <w:jc w:val="center"/>
              <w:rPr>
                <w:rFonts w:eastAsia="华文楷体"/>
                <w:sz w:val="22"/>
              </w:rPr>
            </w:pPr>
            <w:r>
              <w:rPr>
                <w:rFonts w:eastAsia="华文楷体" w:hint="eastAsia"/>
                <w:sz w:val="22"/>
              </w:rPr>
              <w:t>FPc-IV</w:t>
            </w:r>
          </w:p>
        </w:tc>
        <w:tc>
          <w:tcPr>
            <w:tcW w:w="1134" w:type="dxa"/>
            <w:tcBorders>
              <w:top w:val="nil"/>
              <w:bottom w:val="nil"/>
            </w:tcBorders>
            <w:vAlign w:val="center"/>
          </w:tcPr>
          <w:p w:rsidR="00004EF6"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1.917</w:t>
            </w:r>
          </w:p>
        </w:tc>
        <w:tc>
          <w:tcPr>
            <w:tcW w:w="1134" w:type="dxa"/>
            <w:tcBorders>
              <w:top w:val="nil"/>
              <w:bottom w:val="nil"/>
            </w:tcBorders>
            <w:shd w:val="clear" w:color="auto" w:fill="auto"/>
            <w:vAlign w:val="center"/>
          </w:tcPr>
          <w:p w:rsidR="00004EF6"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0.946</w:t>
            </w:r>
          </w:p>
        </w:tc>
        <w:tc>
          <w:tcPr>
            <w:tcW w:w="1178" w:type="dxa"/>
            <w:tcBorders>
              <w:top w:val="nil"/>
              <w:bottom w:val="nil"/>
            </w:tcBorders>
            <w:vAlign w:val="center"/>
          </w:tcPr>
          <w:p w:rsidR="00004EF6" w:rsidRPr="00936C09" w:rsidRDefault="000C3E78" w:rsidP="00004EF6">
            <w:pPr>
              <w:keepNext/>
              <w:snapToGrid w:val="0"/>
              <w:spacing w:line="240" w:lineRule="exact"/>
              <w:ind w:firstLineChars="100" w:firstLine="220"/>
              <w:jc w:val="center"/>
              <w:rPr>
                <w:rFonts w:eastAsia="华文楷体"/>
                <w:sz w:val="22"/>
              </w:rPr>
            </w:pPr>
            <w:r>
              <w:rPr>
                <w:rFonts w:eastAsia="华文楷体" w:hint="eastAsia"/>
                <w:sz w:val="22"/>
              </w:rPr>
              <w:t>0.0146</w:t>
            </w:r>
          </w:p>
        </w:tc>
        <w:tc>
          <w:tcPr>
            <w:tcW w:w="1178" w:type="dxa"/>
            <w:tcBorders>
              <w:top w:val="nil"/>
              <w:bottom w:val="nil"/>
            </w:tcBorders>
            <w:vAlign w:val="center"/>
          </w:tcPr>
          <w:p w:rsidR="00004EF6" w:rsidRPr="00936C09" w:rsidRDefault="000C3E78" w:rsidP="00C329CA">
            <w:pPr>
              <w:keepNext/>
              <w:snapToGrid w:val="0"/>
              <w:spacing w:line="240" w:lineRule="exact"/>
              <w:ind w:firstLineChars="100" w:firstLine="220"/>
              <w:jc w:val="center"/>
              <w:rPr>
                <w:rFonts w:eastAsia="华文楷体"/>
                <w:sz w:val="22"/>
              </w:rPr>
            </w:pPr>
            <w:r>
              <w:rPr>
                <w:rFonts w:eastAsia="华文楷体" w:hint="eastAsia"/>
                <w:sz w:val="22"/>
              </w:rPr>
              <w:t>0.005</w:t>
            </w:r>
            <w:r w:rsidR="00004EF6">
              <w:rPr>
                <w:rFonts w:eastAsia="华文楷体" w:hint="eastAsia"/>
                <w:sz w:val="22"/>
              </w:rPr>
              <w:t>8</w:t>
            </w:r>
          </w:p>
        </w:tc>
        <w:tc>
          <w:tcPr>
            <w:tcW w:w="1178" w:type="dxa"/>
            <w:tcBorders>
              <w:top w:val="nil"/>
              <w:bottom w:val="nil"/>
            </w:tcBorders>
            <w:vAlign w:val="center"/>
          </w:tcPr>
          <w:p w:rsidR="00004EF6" w:rsidRPr="00936C09" w:rsidRDefault="00004EF6" w:rsidP="00C329CA">
            <w:pPr>
              <w:keepNext/>
              <w:snapToGrid w:val="0"/>
              <w:spacing w:line="240" w:lineRule="exact"/>
              <w:ind w:firstLineChars="100" w:firstLine="220"/>
              <w:jc w:val="center"/>
              <w:rPr>
                <w:rFonts w:eastAsia="华文楷体"/>
                <w:sz w:val="22"/>
              </w:rPr>
            </w:pPr>
            <w:r>
              <w:rPr>
                <w:rFonts w:eastAsia="华文楷体" w:hint="eastAsia"/>
                <w:sz w:val="22"/>
              </w:rPr>
              <w:t>1.8249</w:t>
            </w:r>
          </w:p>
        </w:tc>
      </w:tr>
      <w:tr w:rsidR="00004EF6" w:rsidRPr="00936C09" w:rsidTr="00506B5A">
        <w:trPr>
          <w:cantSplit/>
          <w:trHeight w:val="493"/>
          <w:jc w:val="center"/>
        </w:trPr>
        <w:tc>
          <w:tcPr>
            <w:tcW w:w="1701" w:type="dxa"/>
            <w:tcBorders>
              <w:top w:val="nil"/>
              <w:bottom w:val="single" w:sz="12" w:space="0" w:color="auto"/>
            </w:tcBorders>
            <w:shd w:val="clear" w:color="auto" w:fill="auto"/>
            <w:vAlign w:val="center"/>
          </w:tcPr>
          <w:p w:rsidR="00004EF6" w:rsidRDefault="00004EF6" w:rsidP="00F87747">
            <w:pPr>
              <w:snapToGrid w:val="0"/>
              <w:ind w:firstLine="440"/>
              <w:jc w:val="center"/>
              <w:rPr>
                <w:rFonts w:eastAsia="华文楷体"/>
                <w:sz w:val="22"/>
              </w:rPr>
            </w:pPr>
            <w:r>
              <w:rPr>
                <w:rFonts w:eastAsia="华文楷体" w:hint="eastAsia"/>
                <w:sz w:val="22"/>
              </w:rPr>
              <w:t>FPc-IVC</w:t>
            </w:r>
          </w:p>
        </w:tc>
        <w:tc>
          <w:tcPr>
            <w:tcW w:w="1134" w:type="dxa"/>
            <w:tcBorders>
              <w:top w:val="nil"/>
              <w:bottom w:val="single" w:sz="12" w:space="0" w:color="auto"/>
            </w:tcBorders>
            <w:vAlign w:val="center"/>
          </w:tcPr>
          <w:p w:rsidR="00004EF6" w:rsidRPr="00936C09" w:rsidRDefault="00004EF6" w:rsidP="00F87747">
            <w:pPr>
              <w:snapToGrid w:val="0"/>
              <w:spacing w:line="240" w:lineRule="exact"/>
              <w:ind w:firstLineChars="100" w:firstLine="220"/>
              <w:jc w:val="center"/>
              <w:rPr>
                <w:rFonts w:eastAsia="华文楷体"/>
                <w:sz w:val="22"/>
              </w:rPr>
            </w:pPr>
            <w:r>
              <w:rPr>
                <w:rFonts w:eastAsia="华文楷体" w:hint="eastAsia"/>
                <w:sz w:val="22"/>
              </w:rPr>
              <w:t>0.8572</w:t>
            </w:r>
          </w:p>
        </w:tc>
        <w:tc>
          <w:tcPr>
            <w:tcW w:w="1134" w:type="dxa"/>
            <w:tcBorders>
              <w:top w:val="nil"/>
              <w:bottom w:val="single" w:sz="12" w:space="0" w:color="auto"/>
            </w:tcBorders>
            <w:shd w:val="clear" w:color="auto" w:fill="auto"/>
            <w:vAlign w:val="center"/>
          </w:tcPr>
          <w:p w:rsidR="00004EF6" w:rsidRPr="00936C09" w:rsidRDefault="00004EF6" w:rsidP="00F87747">
            <w:pPr>
              <w:snapToGrid w:val="0"/>
              <w:spacing w:line="240" w:lineRule="exact"/>
              <w:ind w:firstLineChars="100" w:firstLine="220"/>
              <w:jc w:val="center"/>
              <w:rPr>
                <w:rFonts w:eastAsia="华文楷体"/>
                <w:sz w:val="22"/>
              </w:rPr>
            </w:pPr>
            <w:r>
              <w:rPr>
                <w:rFonts w:eastAsia="华文楷体" w:hint="eastAsia"/>
                <w:sz w:val="22"/>
              </w:rPr>
              <w:t>0.423</w:t>
            </w:r>
          </w:p>
        </w:tc>
        <w:tc>
          <w:tcPr>
            <w:tcW w:w="1178" w:type="dxa"/>
            <w:tcBorders>
              <w:top w:val="nil"/>
              <w:bottom w:val="single" w:sz="12" w:space="0" w:color="auto"/>
            </w:tcBorders>
            <w:vAlign w:val="center"/>
          </w:tcPr>
          <w:p w:rsidR="00004EF6" w:rsidRPr="00936C09" w:rsidRDefault="000C3E78" w:rsidP="00F87747">
            <w:pPr>
              <w:snapToGrid w:val="0"/>
              <w:spacing w:line="240" w:lineRule="exact"/>
              <w:ind w:firstLineChars="100" w:firstLine="220"/>
              <w:jc w:val="center"/>
              <w:rPr>
                <w:rFonts w:eastAsia="华文楷体"/>
                <w:sz w:val="22"/>
              </w:rPr>
            </w:pPr>
            <w:r>
              <w:rPr>
                <w:rFonts w:eastAsia="华文楷体"/>
                <w:sz w:val="22"/>
              </w:rPr>
              <w:t>0.01</w:t>
            </w:r>
            <w:r>
              <w:rPr>
                <w:rFonts w:eastAsia="华文楷体" w:hint="eastAsia"/>
                <w:sz w:val="22"/>
              </w:rPr>
              <w:t>34</w:t>
            </w:r>
          </w:p>
        </w:tc>
        <w:tc>
          <w:tcPr>
            <w:tcW w:w="1178" w:type="dxa"/>
            <w:tcBorders>
              <w:top w:val="nil"/>
              <w:bottom w:val="single" w:sz="12" w:space="0" w:color="auto"/>
            </w:tcBorders>
            <w:vAlign w:val="center"/>
          </w:tcPr>
          <w:p w:rsidR="00004EF6" w:rsidRPr="00936C09" w:rsidRDefault="000C3E78" w:rsidP="00F87747">
            <w:pPr>
              <w:snapToGrid w:val="0"/>
              <w:spacing w:line="240" w:lineRule="exact"/>
              <w:ind w:firstLineChars="100" w:firstLine="220"/>
              <w:jc w:val="center"/>
              <w:rPr>
                <w:rFonts w:eastAsia="华文楷体"/>
                <w:sz w:val="22"/>
              </w:rPr>
            </w:pPr>
            <w:r>
              <w:rPr>
                <w:rFonts w:eastAsia="华文楷体"/>
                <w:sz w:val="22"/>
              </w:rPr>
              <w:t>0.00</w:t>
            </w:r>
            <w:r>
              <w:rPr>
                <w:rFonts w:eastAsia="华文楷体" w:hint="eastAsia"/>
                <w:sz w:val="22"/>
              </w:rPr>
              <w:t>2</w:t>
            </w:r>
            <w:r>
              <w:rPr>
                <w:rFonts w:eastAsia="华文楷体"/>
                <w:sz w:val="22"/>
              </w:rPr>
              <w:t>6</w:t>
            </w:r>
          </w:p>
        </w:tc>
        <w:tc>
          <w:tcPr>
            <w:tcW w:w="1178" w:type="dxa"/>
            <w:tcBorders>
              <w:top w:val="nil"/>
              <w:bottom w:val="single" w:sz="12" w:space="0" w:color="auto"/>
            </w:tcBorders>
            <w:vAlign w:val="center"/>
          </w:tcPr>
          <w:p w:rsidR="00004EF6" w:rsidRPr="00936C09" w:rsidRDefault="000C3E78" w:rsidP="00F87747">
            <w:pPr>
              <w:snapToGrid w:val="0"/>
              <w:spacing w:line="240" w:lineRule="exact"/>
              <w:ind w:firstLineChars="100" w:firstLine="220"/>
              <w:jc w:val="center"/>
              <w:rPr>
                <w:rFonts w:eastAsia="华文楷体"/>
                <w:sz w:val="22"/>
              </w:rPr>
            </w:pPr>
            <w:r w:rsidRPr="000C3E78">
              <w:rPr>
                <w:rFonts w:eastAsia="华文楷体"/>
                <w:sz w:val="22"/>
              </w:rPr>
              <w:t>1.3778</w:t>
            </w:r>
          </w:p>
        </w:tc>
      </w:tr>
    </w:tbl>
    <w:p w:rsidR="001F091F" w:rsidRDefault="001F091F">
      <w:pPr>
        <w:widowControl/>
        <w:spacing w:line="240" w:lineRule="auto"/>
        <w:ind w:firstLineChars="0" w:firstLine="0"/>
        <w:jc w:val="left"/>
        <w:rPr>
          <w:rFonts w:eastAsia="黑体"/>
          <w:bCs/>
          <w:kern w:val="44"/>
          <w:sz w:val="32"/>
          <w:szCs w:val="44"/>
        </w:rPr>
      </w:pPr>
      <w:bookmarkStart w:id="446" w:name="_Toc404697777"/>
      <w:bookmarkStart w:id="447" w:name="_Toc404697835"/>
      <w:bookmarkStart w:id="448" w:name="_Toc404697806"/>
      <w:bookmarkStart w:id="449" w:name="_Toc404697864"/>
      <w:r>
        <w:br w:type="page"/>
      </w:r>
    </w:p>
    <w:p w:rsidR="00010410" w:rsidRDefault="00010410" w:rsidP="001268EF">
      <w:pPr>
        <w:pStyle w:val="10"/>
        <w:spacing w:before="163" w:after="163"/>
        <w:sectPr w:rsidR="00010410" w:rsidSect="006E54BA">
          <w:headerReference w:type="even" r:id="rId1377"/>
          <w:endnotePr>
            <w:numFmt w:val="decimal"/>
          </w:endnotePr>
          <w:pgSz w:w="11906" w:h="16838" w:code="9"/>
          <w:pgMar w:top="1418" w:right="1134" w:bottom="1418" w:left="1701" w:header="851" w:footer="851" w:gutter="0"/>
          <w:cols w:space="425"/>
          <w:docGrid w:type="lines" w:linePitch="326"/>
        </w:sectPr>
      </w:pPr>
      <w:bookmarkStart w:id="450" w:name="_Toc404874269"/>
    </w:p>
    <w:p w:rsidR="001268EF" w:rsidRPr="00270994" w:rsidRDefault="001268EF" w:rsidP="001268EF">
      <w:pPr>
        <w:pStyle w:val="10"/>
        <w:spacing w:before="163" w:after="163"/>
      </w:pPr>
      <w:bookmarkStart w:id="451" w:name="_Toc404879670"/>
      <w:bookmarkStart w:id="452" w:name="_Toc405412159"/>
      <w:r>
        <w:lastRenderedPageBreak/>
        <w:t>第</w:t>
      </w:r>
      <w:r>
        <w:rPr>
          <w:rFonts w:hint="eastAsia"/>
        </w:rPr>
        <w:t>五</w:t>
      </w:r>
      <w:r w:rsidRPr="00270994">
        <w:t>章</w:t>
      </w:r>
      <w:r>
        <w:rPr>
          <w:rFonts w:hint="eastAsia"/>
        </w:rPr>
        <w:t xml:space="preserve"> </w:t>
      </w:r>
      <w:bookmarkEnd w:id="446"/>
      <w:bookmarkEnd w:id="447"/>
      <w:r w:rsidR="001250CF">
        <w:rPr>
          <w:rFonts w:hint="eastAsia"/>
        </w:rPr>
        <w:t>月面仿真与地面实验系统</w:t>
      </w:r>
      <w:bookmarkEnd w:id="450"/>
      <w:bookmarkEnd w:id="451"/>
      <w:bookmarkEnd w:id="452"/>
    </w:p>
    <w:p w:rsidR="001268EF" w:rsidRDefault="001268EF" w:rsidP="001268EF">
      <w:pPr>
        <w:ind w:firstLine="480"/>
      </w:pPr>
      <w:r>
        <w:rPr>
          <w:rFonts w:hint="eastAsia"/>
        </w:rPr>
        <w:t>深空探测巡视器导航数据的采集是验证导航算法是否有效的关键。惯性导航数据采集的数据与行星重力加速度和自转角速度相关，视觉导航采集的图像与行星表面纹理特征相关，天文导航采集的星光成像通常难以在地面获得。因此，设计一套惯性、视觉及天文导航数据生成的计算机仿真系统对于验证导航算法具有非常重要的意义。</w:t>
      </w:r>
      <w:r w:rsidR="007A7F0B">
        <w:fldChar w:fldCharType="begin"/>
      </w:r>
      <w:r w:rsidR="007A7F0B">
        <w:instrText xml:space="preserve"> </w:instrText>
      </w:r>
      <w:r w:rsidR="007A7F0B">
        <w:rPr>
          <w:rFonts w:hint="eastAsia"/>
        </w:rPr>
        <w:instrText>MACROBUTTON MTEditEquationSection2</w:instrText>
      </w:r>
      <w:r w:rsidR="007A7F0B">
        <w:instrText xml:space="preserve"> </w:instrText>
      </w:r>
      <w:r w:rsidR="007A7F0B" w:rsidRPr="007A7F0B">
        <w:rPr>
          <w:rStyle w:val="MTEquationSection"/>
        </w:rPr>
        <w:instrText>Equation Chapter (Next) Section 1</w:instrText>
      </w:r>
      <w:r w:rsidR="007A7F0B">
        <w:fldChar w:fldCharType="begin"/>
      </w:r>
      <w:r w:rsidR="007A7F0B">
        <w:instrText xml:space="preserve"> SEQ MTEqn \r \h \* MERGEFORMAT </w:instrText>
      </w:r>
      <w:r w:rsidR="007A7F0B">
        <w:fldChar w:fldCharType="end"/>
      </w:r>
      <w:r w:rsidR="007A7F0B">
        <w:fldChar w:fldCharType="begin"/>
      </w:r>
      <w:r w:rsidR="007A7F0B">
        <w:instrText xml:space="preserve"> SEQ MTSec \r 1 \h \* MERGEFORMAT </w:instrText>
      </w:r>
      <w:r w:rsidR="007A7F0B">
        <w:fldChar w:fldCharType="end"/>
      </w:r>
      <w:r w:rsidR="007A7F0B">
        <w:fldChar w:fldCharType="begin"/>
      </w:r>
      <w:r w:rsidR="007A7F0B">
        <w:instrText xml:space="preserve"> SEQ MTChap \h \* MERGEFORMAT </w:instrText>
      </w:r>
      <w:r w:rsidR="007A7F0B">
        <w:fldChar w:fldCharType="end"/>
      </w:r>
      <w:r w:rsidR="007A7F0B">
        <w:fldChar w:fldCharType="end"/>
      </w:r>
    </w:p>
    <w:p w:rsidR="001268EF" w:rsidRPr="001A7227" w:rsidRDefault="001268EF" w:rsidP="001268EF">
      <w:pPr>
        <w:ind w:firstLine="480"/>
      </w:pPr>
      <w:r>
        <w:rPr>
          <w:rFonts w:hint="eastAsia"/>
        </w:rPr>
        <w:t>在月面的真实实验难以被实现，因此无法采集到真实的月面导航数据。月面的</w:t>
      </w:r>
      <w:r>
        <w:rPr>
          <w:rFonts w:hint="eastAsia"/>
        </w:rPr>
        <w:t>IMU</w:t>
      </w:r>
      <w:r>
        <w:rPr>
          <w:rFonts w:hint="eastAsia"/>
        </w:rPr>
        <w:t>数据与地面相比仅重力加速度和自转角速度不同，所遵循的力学原理是完全一致的。月面采集的图像与地面采集的图像相比虽然特征纹理不同，但对于基于</w:t>
      </w:r>
      <w:r>
        <w:rPr>
          <w:rFonts w:hint="eastAsia"/>
        </w:rPr>
        <w:t>SIFT</w:t>
      </w:r>
      <w:r>
        <w:rPr>
          <w:rFonts w:hint="eastAsia"/>
        </w:rPr>
        <w:t>特征点的视觉导航算法没有显著的区别，仅在特征点个数上不同，而噪声分布类似。因此，采用地面采集的惯性和视觉数据对验证导航方法仍然具有重要的意义。</w:t>
      </w:r>
    </w:p>
    <w:p w:rsidR="001268EF" w:rsidRDefault="001268EF" w:rsidP="001268EF">
      <w:pPr>
        <w:pStyle w:val="20"/>
        <w:numPr>
          <w:ilvl w:val="0"/>
          <w:numId w:val="20"/>
        </w:numPr>
        <w:spacing w:before="163" w:after="163"/>
      </w:pPr>
      <w:bookmarkStart w:id="453" w:name="_Toc404697778"/>
      <w:bookmarkStart w:id="454" w:name="_Toc404697836"/>
      <w:bookmarkStart w:id="455" w:name="_Toc404874270"/>
      <w:bookmarkStart w:id="456" w:name="_Toc404879671"/>
      <w:bookmarkStart w:id="457" w:name="_Toc405412160"/>
      <w:r>
        <w:rPr>
          <w:rFonts w:hint="eastAsia"/>
        </w:rPr>
        <w:t>月面仿真系统</w:t>
      </w:r>
      <w:bookmarkEnd w:id="453"/>
      <w:bookmarkEnd w:id="454"/>
      <w:bookmarkEnd w:id="455"/>
      <w:bookmarkEnd w:id="456"/>
      <w:bookmarkEnd w:id="457"/>
    </w:p>
    <w:p w:rsidR="001268EF" w:rsidRPr="00EA440F" w:rsidRDefault="00CD3F7C" w:rsidP="00EA440F">
      <w:pPr>
        <w:ind w:firstLine="480"/>
      </w:pPr>
      <w:r>
        <w:rPr>
          <w:rFonts w:hint="eastAsia"/>
        </w:rPr>
        <w:t>本文设计的月面</w:t>
      </w:r>
      <w:r w:rsidR="001268EF">
        <w:rPr>
          <w:rFonts w:hint="eastAsia"/>
        </w:rPr>
        <w:t>仿真系</w:t>
      </w:r>
      <w:r w:rsidR="001268EF" w:rsidRPr="00E3466B">
        <w:rPr>
          <w:rFonts w:hint="eastAsia"/>
        </w:rPr>
        <w:t>统如</w:t>
      </w:r>
      <w:r w:rsidR="00EA440F">
        <w:fldChar w:fldCharType="begin"/>
      </w:r>
      <w:r w:rsidR="00EA440F">
        <w:instrText xml:space="preserve"> </w:instrText>
      </w:r>
      <w:r w:rsidR="00EA440F">
        <w:rPr>
          <w:rFonts w:hint="eastAsia"/>
        </w:rPr>
        <w:instrText>REF _Ref405402355 \h</w:instrText>
      </w:r>
      <w:r w:rsidR="00EA440F">
        <w:instrText xml:space="preserve"> </w:instrText>
      </w:r>
      <w:r w:rsidR="00EA440F">
        <w:fldChar w:fldCharType="separate"/>
      </w:r>
      <w:r w:rsidR="008F6C4A" w:rsidRPr="00EA440F">
        <w:rPr>
          <w:rFonts w:hint="eastAsia"/>
        </w:rPr>
        <w:t>图</w:t>
      </w:r>
      <w:r w:rsidR="008F6C4A">
        <w:t>30</w:t>
      </w:r>
      <w:r w:rsidR="00EA440F">
        <w:fldChar w:fldCharType="end"/>
      </w:r>
      <w:r w:rsidR="001268EF">
        <w:rPr>
          <w:rFonts w:hint="eastAsia"/>
        </w:rPr>
        <w:t>所示，主要包括惯性仿真系统、视觉仿真系统和天文仿真系统三个部分，惯性导航的</w:t>
      </w:r>
      <w:r w:rsidR="001268EF">
        <w:rPr>
          <w:rFonts w:hint="eastAsia"/>
        </w:rPr>
        <w:t>IMU</w:t>
      </w:r>
      <w:r w:rsidR="001268EF">
        <w:rPr>
          <w:rFonts w:hint="eastAsia"/>
        </w:rPr>
        <w:t>数据通过惯导轨迹发生器生成，视觉导航的双目图像通过视景仿真软件生成，天文导航的星敏感器成像数据通过星敏仿真系统得到。</w:t>
      </w:r>
    </w:p>
    <w:bookmarkStart w:id="458" w:name="_Ref404371521"/>
    <w:bookmarkStart w:id="459" w:name="_Ref404412098"/>
    <w:p w:rsidR="00087D80" w:rsidRDefault="00087D80" w:rsidP="00087D80">
      <w:pPr>
        <w:pStyle w:val="ae"/>
      </w:pPr>
      <w:r>
        <w:object w:dxaOrig="9102" w:dyaOrig="5064">
          <v:shape id="_x0000_i1673" type="#_x0000_t75" style="width:434.65pt;height:241.35pt" o:ole="">
            <v:imagedata r:id="rId1378" o:title=""/>
          </v:shape>
          <o:OLEObject Type="Embed" ProgID="Visio.Drawing.11" ShapeID="_x0000_i1673" DrawAspect="Content" ObjectID="_1480348443" r:id="rId1379"/>
        </w:object>
      </w:r>
      <w:bookmarkStart w:id="460" w:name="_Ref404718738"/>
      <w:bookmarkEnd w:id="458"/>
      <w:bookmarkEnd w:id="459"/>
    </w:p>
    <w:p w:rsidR="001268EF" w:rsidRPr="00EA440F" w:rsidRDefault="001250CF" w:rsidP="00EA440F">
      <w:pPr>
        <w:pStyle w:val="aff"/>
        <w:spacing w:after="163"/>
        <w:rPr>
          <w:rStyle w:val="Charf"/>
          <w:b/>
          <w:snapToGrid w:val="0"/>
        </w:rPr>
      </w:pPr>
      <w:bookmarkStart w:id="461" w:name="_Ref405402355"/>
      <w:bookmarkStart w:id="462" w:name="_Toc405322792"/>
      <w:r w:rsidRPr="00EA440F">
        <w:rPr>
          <w:rFonts w:hint="eastAsia"/>
        </w:rPr>
        <w:t>图</w:t>
      </w:r>
      <w:r w:rsidRPr="00EA440F">
        <w:fldChar w:fldCharType="begin"/>
      </w:r>
      <w:r w:rsidRPr="00EA440F">
        <w:instrText xml:space="preserve"> </w:instrText>
      </w:r>
      <w:r w:rsidRPr="00EA440F">
        <w:rPr>
          <w:rFonts w:hint="eastAsia"/>
        </w:rPr>
        <w:instrText xml:space="preserve">SEQ </w:instrText>
      </w:r>
      <w:r w:rsidRPr="00EA440F">
        <w:rPr>
          <w:rFonts w:hint="eastAsia"/>
        </w:rPr>
        <w:instrText>图</w:instrText>
      </w:r>
      <w:r w:rsidRPr="00EA440F">
        <w:rPr>
          <w:rFonts w:hint="eastAsia"/>
        </w:rPr>
        <w:instrText xml:space="preserve"> \* ARABIC</w:instrText>
      </w:r>
      <w:r w:rsidRPr="00EA440F">
        <w:instrText xml:space="preserve"> </w:instrText>
      </w:r>
      <w:r w:rsidRPr="00EA440F">
        <w:fldChar w:fldCharType="separate"/>
      </w:r>
      <w:r w:rsidR="008F6C4A">
        <w:rPr>
          <w:noProof/>
        </w:rPr>
        <w:t>30</w:t>
      </w:r>
      <w:r w:rsidRPr="00EA440F">
        <w:fldChar w:fldCharType="end"/>
      </w:r>
      <w:bookmarkEnd w:id="460"/>
      <w:bookmarkEnd w:id="461"/>
      <w:r w:rsidRPr="00EA440F">
        <w:rPr>
          <w:rFonts w:hint="eastAsia"/>
        </w:rPr>
        <w:t xml:space="preserve"> </w:t>
      </w:r>
      <w:r w:rsidR="001268EF" w:rsidRPr="00EA440F">
        <w:rPr>
          <w:rStyle w:val="Charf"/>
          <w:rFonts w:hint="eastAsia"/>
          <w:b/>
          <w:snapToGrid w:val="0"/>
        </w:rPr>
        <w:t>惯性</w:t>
      </w:r>
      <w:r w:rsidR="001268EF" w:rsidRPr="00EA440F">
        <w:rPr>
          <w:rStyle w:val="Charf"/>
          <w:rFonts w:hint="eastAsia"/>
          <w:b/>
          <w:snapToGrid w:val="0"/>
        </w:rPr>
        <w:t>/</w:t>
      </w:r>
      <w:r w:rsidR="001268EF" w:rsidRPr="00EA440F">
        <w:rPr>
          <w:rStyle w:val="Charf"/>
          <w:rFonts w:hint="eastAsia"/>
          <w:b/>
          <w:snapToGrid w:val="0"/>
        </w:rPr>
        <w:t>视觉</w:t>
      </w:r>
      <w:r w:rsidR="001268EF" w:rsidRPr="00EA440F">
        <w:rPr>
          <w:rStyle w:val="Charf"/>
          <w:rFonts w:hint="eastAsia"/>
          <w:b/>
          <w:snapToGrid w:val="0"/>
        </w:rPr>
        <w:t>/</w:t>
      </w:r>
      <w:r w:rsidR="001268EF" w:rsidRPr="00EA440F">
        <w:rPr>
          <w:rStyle w:val="Charf"/>
          <w:rFonts w:hint="eastAsia"/>
          <w:b/>
          <w:snapToGrid w:val="0"/>
        </w:rPr>
        <w:t>天文数据采集仿真系统</w:t>
      </w:r>
      <w:bookmarkEnd w:id="462"/>
    </w:p>
    <w:p w:rsidR="001268EF" w:rsidRDefault="001268EF" w:rsidP="001268EF">
      <w:pPr>
        <w:pStyle w:val="30"/>
        <w:numPr>
          <w:ilvl w:val="0"/>
          <w:numId w:val="21"/>
        </w:numPr>
        <w:spacing w:before="163" w:after="163"/>
      </w:pPr>
      <w:bookmarkStart w:id="463" w:name="_Toc404697779"/>
      <w:bookmarkStart w:id="464" w:name="_Toc404697837"/>
      <w:bookmarkStart w:id="465" w:name="_Toc404874271"/>
      <w:bookmarkStart w:id="466" w:name="_Toc404879672"/>
      <w:bookmarkStart w:id="467" w:name="_Toc405412161"/>
      <w:r>
        <w:rPr>
          <w:rFonts w:hint="eastAsia"/>
        </w:rPr>
        <w:t>世界坐标下的惯导轨迹发生器</w:t>
      </w:r>
      <w:bookmarkEnd w:id="463"/>
      <w:bookmarkEnd w:id="464"/>
      <w:bookmarkEnd w:id="465"/>
      <w:bookmarkEnd w:id="466"/>
      <w:bookmarkEnd w:id="467"/>
    </w:p>
    <w:p w:rsidR="001268EF" w:rsidRDefault="001268EF" w:rsidP="001268EF">
      <w:pPr>
        <w:ind w:firstLine="480"/>
      </w:pPr>
      <w:r>
        <w:rPr>
          <w:rFonts w:hint="eastAsia"/>
        </w:rPr>
        <w:t>惯导轨迹发生器在已知运动轨迹的基础上根据惯性力学方程解算出陀螺仪和加速</w:t>
      </w:r>
      <w:r>
        <w:rPr>
          <w:rFonts w:hint="eastAsia"/>
        </w:rPr>
        <w:lastRenderedPageBreak/>
        <w:t>度计的数据。首先根据以下六个参数确定载体的运动轨迹：初始位置</w:t>
      </w:r>
      <w:r w:rsidRPr="001045E3">
        <w:rPr>
          <w:position w:val="-12"/>
        </w:rPr>
        <w:object w:dxaOrig="220" w:dyaOrig="360">
          <v:shape id="_x0000_i1674" type="#_x0000_t75" style="width:12pt;height:18.65pt" o:ole="">
            <v:imagedata r:id="rId1380" o:title=""/>
          </v:shape>
          <o:OLEObject Type="Embed" ProgID="Equation.DSMT4" ShapeID="_x0000_i1674" DrawAspect="Content" ObjectID="_1480348444" r:id="rId1381"/>
        </w:object>
      </w:r>
      <w:r>
        <w:rPr>
          <w:rFonts w:hint="eastAsia"/>
        </w:rPr>
        <w:t>、初始姿态矩阵</w:t>
      </w:r>
      <w:r w:rsidRPr="001045E3">
        <w:rPr>
          <w:position w:val="-14"/>
        </w:rPr>
        <w:object w:dxaOrig="440" w:dyaOrig="400">
          <v:shape id="_x0000_i1675" type="#_x0000_t75" style="width:22pt;height:20pt" o:ole="">
            <v:imagedata r:id="rId1382" o:title=""/>
          </v:shape>
          <o:OLEObject Type="Embed" ProgID="Equation.DSMT4" ShapeID="_x0000_i1675" DrawAspect="Content" ObjectID="_1480348445" r:id="rId1383"/>
        </w:object>
      </w:r>
      <w:r>
        <w:rPr>
          <w:rFonts w:hint="eastAsia"/>
        </w:rPr>
        <w:t>、初始速速</w:t>
      </w:r>
      <w:r w:rsidRPr="001045E3">
        <w:rPr>
          <w:position w:val="-12"/>
        </w:rPr>
        <w:object w:dxaOrig="260" w:dyaOrig="360">
          <v:shape id="_x0000_i1676" type="#_x0000_t75" style="width:13.35pt;height:18.65pt" o:ole="">
            <v:imagedata r:id="rId1384" o:title=""/>
          </v:shape>
          <o:OLEObject Type="Embed" ProgID="Equation.DSMT4" ShapeID="_x0000_i1676" DrawAspect="Content" ObjectID="_1480348446" r:id="rId1385"/>
        </w:object>
      </w:r>
      <w:r>
        <w:rPr>
          <w:rFonts w:hint="eastAsia"/>
        </w:rPr>
        <w:t>、载体在本体系下的实时加速度</w:t>
      </w:r>
      <w:r w:rsidRPr="001045E3">
        <w:rPr>
          <w:position w:val="-12"/>
        </w:rPr>
        <w:object w:dxaOrig="620" w:dyaOrig="380">
          <v:shape id="_x0000_i1677" type="#_x0000_t75" style="width:31.35pt;height:19.35pt" o:ole="">
            <v:imagedata r:id="rId1386" o:title=""/>
          </v:shape>
          <o:OLEObject Type="Embed" ProgID="Equation.DSMT4" ShapeID="_x0000_i1677" DrawAspect="Content" ObjectID="_1480348447" r:id="rId1387"/>
        </w:object>
      </w:r>
      <w:r>
        <w:rPr>
          <w:rFonts w:hint="eastAsia"/>
        </w:rPr>
        <w:t>和实时角速度</w:t>
      </w:r>
      <w:r w:rsidRPr="001045E3">
        <w:rPr>
          <w:position w:val="-12"/>
        </w:rPr>
        <w:object w:dxaOrig="660" w:dyaOrig="380">
          <v:shape id="_x0000_i1678" type="#_x0000_t75" style="width:33.35pt;height:19.35pt" o:ole="">
            <v:imagedata r:id="rId1388" o:title=""/>
          </v:shape>
          <o:OLEObject Type="Embed" ProgID="Equation.DSMT4" ShapeID="_x0000_i1678" DrawAspect="Content" ObjectID="_1480348448" r:id="rId1389"/>
        </w:object>
      </w:r>
      <w:r>
        <w:rPr>
          <w:rFonts w:hint="eastAsia"/>
        </w:rPr>
        <w:t>。</w:t>
      </w:r>
      <w:r w:rsidRPr="001045E3">
        <w:rPr>
          <w:position w:val="-12"/>
        </w:rPr>
        <w:object w:dxaOrig="620" w:dyaOrig="380">
          <v:shape id="_x0000_i1679" type="#_x0000_t75" style="width:31.35pt;height:19.35pt" o:ole="">
            <v:imagedata r:id="rId1386" o:title=""/>
          </v:shape>
          <o:OLEObject Type="Embed" ProgID="Equation.DSMT4" ShapeID="_x0000_i1679" DrawAspect="Content" ObjectID="_1480348449" r:id="rId1390"/>
        </w:object>
      </w:r>
      <w:r>
        <w:rPr>
          <w:rFonts w:hint="eastAsia"/>
        </w:rPr>
        <w:t>和</w:t>
      </w:r>
      <w:r w:rsidRPr="001045E3">
        <w:rPr>
          <w:position w:val="-12"/>
        </w:rPr>
        <w:object w:dxaOrig="660" w:dyaOrig="380">
          <v:shape id="_x0000_i1680" type="#_x0000_t75" style="width:33.35pt;height:19.35pt" o:ole="">
            <v:imagedata r:id="rId1388" o:title=""/>
          </v:shape>
          <o:OLEObject Type="Embed" ProgID="Equation.DSMT4" ShapeID="_x0000_i1680" DrawAspect="Content" ObjectID="_1480348450" r:id="rId1391"/>
        </w:object>
      </w:r>
      <w:r>
        <w:rPr>
          <w:rFonts w:hint="eastAsia"/>
        </w:rPr>
        <w:t>分别表示巡视器相对月面运动加速度和角速度在本体坐标系下的分解，反映了巡视器车轮与地面摩擦力所提供的加速度和角速度。惯导轨迹发生器的解算过程包括以下五个步骤：</w:t>
      </w:r>
    </w:p>
    <w:p w:rsidR="001268EF" w:rsidRPr="00C86B4A" w:rsidRDefault="001268EF" w:rsidP="001268EF">
      <w:pPr>
        <w:ind w:firstLine="480"/>
      </w:pPr>
      <w:r>
        <w:rPr>
          <w:rFonts w:hint="eastAsia"/>
        </w:rPr>
        <w:t>（</w:t>
      </w:r>
      <w:r>
        <w:rPr>
          <w:rFonts w:hint="eastAsia"/>
        </w:rPr>
        <w:t>1</w:t>
      </w:r>
      <w:r>
        <w:rPr>
          <w:rFonts w:hint="eastAsia"/>
        </w:rPr>
        <w:t>）计算陀螺仪输出</w:t>
      </w:r>
      <w:r w:rsidRPr="00C86B4A">
        <w:rPr>
          <w:position w:val="-12"/>
        </w:rPr>
        <w:object w:dxaOrig="340" w:dyaOrig="380">
          <v:shape id="_x0000_i1681" type="#_x0000_t75" style="width:17.35pt;height:19.35pt" o:ole="">
            <v:imagedata r:id="rId1392" o:title=""/>
          </v:shape>
          <o:OLEObject Type="Embed" ProgID="Equation.DSMT4" ShapeID="_x0000_i1681" DrawAspect="Content" ObjectID="_1480348451" r:id="rId1393"/>
        </w:object>
      </w:r>
      <w:r>
        <w:rPr>
          <w:rFonts w:hint="eastAsia"/>
        </w:rPr>
        <w:t>：</w:t>
      </w:r>
    </w:p>
    <w:p w:rsidR="001268EF" w:rsidRDefault="001268EF" w:rsidP="001268EF">
      <w:pPr>
        <w:pStyle w:val="MTDisplayEquation"/>
      </w:pPr>
      <w:r>
        <w:tab/>
      </w:r>
      <w:r>
        <w:object w:dxaOrig="1719" w:dyaOrig="380">
          <v:shape id="_x0000_i1682" type="#_x0000_t75" style="width:86pt;height:19.35pt" o:ole="">
            <v:imagedata r:id="rId1394" o:title=""/>
          </v:shape>
          <o:OLEObject Type="Embed" ProgID="Equation.DSMT4" ShapeID="_x0000_i1682" DrawAspect="Content" ObjectID="_1480348452" r:id="rId13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1</w:instrText>
        </w:r>
      </w:fldSimple>
      <w:r>
        <w:instrText>)</w:instrText>
      </w:r>
      <w:r>
        <w:fldChar w:fldCharType="end"/>
      </w:r>
    </w:p>
    <w:p w:rsidR="001268EF" w:rsidRPr="00C86B4A" w:rsidRDefault="001268EF" w:rsidP="001268EF">
      <w:pPr>
        <w:ind w:firstLine="480"/>
      </w:pPr>
      <w:r>
        <w:rPr>
          <w:rFonts w:hint="eastAsia"/>
        </w:rPr>
        <w:t>（</w:t>
      </w:r>
      <w:r>
        <w:rPr>
          <w:rFonts w:hint="eastAsia"/>
        </w:rPr>
        <w:t>2</w:t>
      </w:r>
      <w:r>
        <w:rPr>
          <w:rFonts w:hint="eastAsia"/>
        </w:rPr>
        <w:t>）计算巡视器相对世界系的运动加速度</w:t>
      </w:r>
      <w:r w:rsidRPr="00C86B4A">
        <w:rPr>
          <w:position w:val="-12"/>
        </w:rPr>
        <w:object w:dxaOrig="360" w:dyaOrig="380">
          <v:shape id="_x0000_i1683" type="#_x0000_t75" style="width:18.65pt;height:19.35pt" o:ole="">
            <v:imagedata r:id="rId1396" o:title=""/>
          </v:shape>
          <o:OLEObject Type="Embed" ProgID="Equation.DSMT4" ShapeID="_x0000_i1683" DrawAspect="Content" ObjectID="_1480348453" r:id="rId1397"/>
        </w:object>
      </w:r>
      <w:r>
        <w:rPr>
          <w:rFonts w:hint="eastAsia"/>
        </w:rPr>
        <w:t>：</w:t>
      </w:r>
    </w:p>
    <w:p w:rsidR="001268EF" w:rsidRDefault="001268EF" w:rsidP="001268EF">
      <w:pPr>
        <w:pStyle w:val="MTDisplayEquation"/>
      </w:pPr>
      <w:r>
        <w:tab/>
      </w:r>
      <w:r>
        <w:object w:dxaOrig="2700" w:dyaOrig="380">
          <v:shape id="_x0000_i1684" type="#_x0000_t75" style="width:136pt;height:19.35pt" o:ole="">
            <v:imagedata r:id="rId1398" o:title=""/>
          </v:shape>
          <o:OLEObject Type="Embed" ProgID="Equation.DSMT4" ShapeID="_x0000_i1684" DrawAspect="Content" ObjectID="_1480348454" r:id="rId13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2</w:instrText>
        </w:r>
      </w:fldSimple>
      <w:r>
        <w:instrText>)</w:instrText>
      </w:r>
      <w:r>
        <w:fldChar w:fldCharType="end"/>
      </w:r>
    </w:p>
    <w:p w:rsidR="001268EF" w:rsidRPr="00C86B4A" w:rsidRDefault="001268EF" w:rsidP="001268EF">
      <w:pPr>
        <w:ind w:firstLine="480"/>
      </w:pPr>
      <w:r>
        <w:rPr>
          <w:rFonts w:hint="eastAsia"/>
        </w:rPr>
        <w:t>（</w:t>
      </w:r>
      <w:r>
        <w:rPr>
          <w:rFonts w:hint="eastAsia"/>
        </w:rPr>
        <w:t>3</w:t>
      </w:r>
      <w:r>
        <w:rPr>
          <w:rFonts w:hint="eastAsia"/>
        </w:rPr>
        <w:t>）计算加速度计输出</w:t>
      </w:r>
      <w:r w:rsidRPr="00C86B4A">
        <w:rPr>
          <w:position w:val="-10"/>
        </w:rPr>
        <w:object w:dxaOrig="240" w:dyaOrig="320">
          <v:shape id="_x0000_i1685" type="#_x0000_t75" style="width:12pt;height:16pt" o:ole="">
            <v:imagedata r:id="rId1400" o:title=""/>
          </v:shape>
          <o:OLEObject Type="Embed" ProgID="Equation.DSMT4" ShapeID="_x0000_i1685" DrawAspect="Content" ObjectID="_1480348455" r:id="rId1401"/>
        </w:object>
      </w:r>
      <w:r>
        <w:rPr>
          <w:rFonts w:hint="eastAsia"/>
        </w:rPr>
        <w:t>：</w:t>
      </w:r>
    </w:p>
    <w:p w:rsidR="001268EF" w:rsidRDefault="001268EF" w:rsidP="001268EF">
      <w:pPr>
        <w:pStyle w:val="MTDisplayEquation"/>
      </w:pPr>
      <w:r>
        <w:tab/>
      </w:r>
      <w:r>
        <w:object w:dxaOrig="3800" w:dyaOrig="380">
          <v:shape id="_x0000_i1686" type="#_x0000_t75" style="width:190pt;height:19.35pt" o:ole="">
            <v:imagedata r:id="rId1402" o:title=""/>
          </v:shape>
          <o:OLEObject Type="Embed" ProgID="Equation.DSMT4" ShapeID="_x0000_i1686" DrawAspect="Content" ObjectID="_1480348456" r:id="rId14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3</w:instrText>
        </w:r>
      </w:fldSimple>
      <w:r>
        <w:instrText>)</w:instrText>
      </w:r>
      <w:r>
        <w:fldChar w:fldCharType="end"/>
      </w:r>
    </w:p>
    <w:p w:rsidR="001268EF" w:rsidRDefault="001268EF" w:rsidP="001268EF">
      <w:pPr>
        <w:ind w:left="568" w:firstLineChars="0" w:firstLine="0"/>
      </w:pPr>
      <w:r>
        <w:rPr>
          <w:rFonts w:hint="eastAsia"/>
        </w:rPr>
        <w:t>（</w:t>
      </w:r>
      <w:r>
        <w:rPr>
          <w:rFonts w:hint="eastAsia"/>
        </w:rPr>
        <w:t>4</w:t>
      </w:r>
      <w:r>
        <w:rPr>
          <w:rFonts w:hint="eastAsia"/>
        </w:rPr>
        <w:t>）更新姿态</w:t>
      </w:r>
    </w:p>
    <w:p w:rsidR="001268EF" w:rsidRDefault="001268EF" w:rsidP="001268EF">
      <w:pPr>
        <w:pStyle w:val="MTDisplayEquation"/>
      </w:pPr>
      <w:r>
        <w:tab/>
      </w:r>
      <w:r>
        <w:object w:dxaOrig="1660" w:dyaOrig="620">
          <v:shape id="_x0000_i1687" type="#_x0000_t75" style="width:83.35pt;height:31.35pt" o:ole="">
            <v:imagedata r:id="rId1404" o:title=""/>
          </v:shape>
          <o:OLEObject Type="Embed" ProgID="Equation.DSMT4" ShapeID="_x0000_i1687" DrawAspect="Content" ObjectID="_1480348457" r:id="rId14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4</w:instrText>
        </w:r>
      </w:fldSimple>
      <w:r>
        <w:instrText>)</w:instrText>
      </w:r>
      <w:r>
        <w:fldChar w:fldCharType="end"/>
      </w:r>
    </w:p>
    <w:p w:rsidR="001268EF" w:rsidRPr="00270994" w:rsidRDefault="001268EF" w:rsidP="001268EF">
      <w:pPr>
        <w:ind w:firstLine="480"/>
      </w:pPr>
      <w:r w:rsidRPr="00270994">
        <w:t>其中</w:t>
      </w:r>
    </w:p>
    <w:p w:rsidR="001268EF" w:rsidRDefault="001268EF" w:rsidP="001268EF">
      <w:pPr>
        <w:pStyle w:val="ab"/>
        <w:ind w:left="988" w:firstLineChars="0" w:firstLine="0"/>
        <w:jc w:val="center"/>
        <w:rPr>
          <w:position w:val="-70"/>
        </w:rPr>
      </w:pPr>
      <w:r w:rsidRPr="00270994">
        <w:rPr>
          <w:position w:val="-70"/>
        </w:rPr>
        <w:object w:dxaOrig="3980" w:dyaOrig="1520">
          <v:shape id="_x0000_i1688" type="#_x0000_t75" style="width:199.35pt;height:76pt" o:ole="">
            <v:imagedata r:id="rId302" o:title=""/>
          </v:shape>
          <o:OLEObject Type="Embed" ProgID="Equation.DSMT4" ShapeID="_x0000_i1688" DrawAspect="Content" ObjectID="_1480348458" r:id="rId1406"/>
        </w:object>
      </w:r>
    </w:p>
    <w:p w:rsidR="001268EF" w:rsidRDefault="001268EF" w:rsidP="001268EF">
      <w:pPr>
        <w:ind w:firstLineChars="0" w:firstLine="480"/>
      </w:pPr>
      <w:r>
        <w:rPr>
          <w:rFonts w:hint="eastAsia"/>
        </w:rPr>
        <w:t>（</w:t>
      </w:r>
      <w:r>
        <w:rPr>
          <w:rFonts w:hint="eastAsia"/>
        </w:rPr>
        <w:t>5</w:t>
      </w:r>
      <w:r>
        <w:rPr>
          <w:rFonts w:hint="eastAsia"/>
        </w:rPr>
        <w:t>）更新速度</w:t>
      </w:r>
    </w:p>
    <w:p w:rsidR="001268EF" w:rsidRDefault="001268EF" w:rsidP="001268EF">
      <w:pPr>
        <w:pStyle w:val="MTDisplayEquation"/>
      </w:pPr>
      <w:r>
        <w:tab/>
      </w:r>
      <w:r>
        <w:object w:dxaOrig="2340" w:dyaOrig="380">
          <v:shape id="_x0000_i1689" type="#_x0000_t75" style="width:117.35pt;height:19.35pt" o:ole="">
            <v:imagedata r:id="rId1407" o:title=""/>
          </v:shape>
          <o:OLEObject Type="Embed" ProgID="Equation.DSMT4" ShapeID="_x0000_i1689" DrawAspect="Content" ObjectID="_1480348459" r:id="rId14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5</w:instrText>
        </w:r>
      </w:fldSimple>
      <w:r>
        <w:instrText>)</w:instrText>
      </w:r>
      <w:r>
        <w:fldChar w:fldCharType="end"/>
      </w:r>
    </w:p>
    <w:p w:rsidR="001268EF" w:rsidRPr="00C86B4A" w:rsidRDefault="001268EF" w:rsidP="001268EF">
      <w:pPr>
        <w:ind w:left="568" w:firstLineChars="0" w:firstLine="0"/>
      </w:pPr>
      <w:r>
        <w:rPr>
          <w:rFonts w:hint="eastAsia"/>
        </w:rPr>
        <w:t>（</w:t>
      </w:r>
      <w:r>
        <w:rPr>
          <w:rFonts w:hint="eastAsia"/>
        </w:rPr>
        <w:t>6</w:t>
      </w:r>
      <w:r>
        <w:rPr>
          <w:rFonts w:hint="eastAsia"/>
        </w:rPr>
        <w:t>）更新位置</w:t>
      </w:r>
    </w:p>
    <w:p w:rsidR="001268EF" w:rsidRPr="001045E3" w:rsidRDefault="001268EF" w:rsidP="001268EF">
      <w:pPr>
        <w:pStyle w:val="MTDisplayEquation"/>
      </w:pPr>
      <w:r>
        <w:tab/>
      </w:r>
      <w:r>
        <w:object w:dxaOrig="2079" w:dyaOrig="320">
          <v:shape id="_x0000_i1690" type="#_x0000_t75" style="width:104pt;height:16pt" o:ole="">
            <v:imagedata r:id="rId1409" o:title=""/>
          </v:shape>
          <o:OLEObject Type="Embed" ProgID="Equation.DSMT4" ShapeID="_x0000_i1690" DrawAspect="Content" ObjectID="_1480348460" r:id="rId14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6</w:instrText>
        </w:r>
      </w:fldSimple>
      <w:r>
        <w:instrText>)</w:instrText>
      </w:r>
      <w:r>
        <w:fldChar w:fldCharType="end"/>
      </w:r>
    </w:p>
    <w:p w:rsidR="001268EF" w:rsidRDefault="00B305DB" w:rsidP="001268EF">
      <w:pPr>
        <w:pStyle w:val="30"/>
        <w:numPr>
          <w:ilvl w:val="0"/>
          <w:numId w:val="21"/>
        </w:numPr>
        <w:spacing w:before="163" w:after="163"/>
      </w:pPr>
      <w:bookmarkStart w:id="468" w:name="_Toc404697780"/>
      <w:bookmarkStart w:id="469" w:name="_Toc404697838"/>
      <w:bookmarkStart w:id="470" w:name="_Toc404874272"/>
      <w:bookmarkStart w:id="471" w:name="_Toc404879673"/>
      <w:bookmarkStart w:id="472" w:name="_Toc405412162"/>
      <w:r>
        <w:rPr>
          <w:rFonts w:hint="eastAsia"/>
        </w:rPr>
        <w:t>双目</w:t>
      </w:r>
      <w:r w:rsidR="001268EF">
        <w:rPr>
          <w:rFonts w:hint="eastAsia"/>
        </w:rPr>
        <w:t>视觉仿真系统</w:t>
      </w:r>
      <w:bookmarkEnd w:id="468"/>
      <w:bookmarkEnd w:id="469"/>
      <w:bookmarkEnd w:id="470"/>
      <w:bookmarkEnd w:id="471"/>
      <w:bookmarkEnd w:id="472"/>
    </w:p>
    <w:p w:rsidR="001268EF" w:rsidRDefault="001268EF" w:rsidP="001268EF">
      <w:pPr>
        <w:ind w:firstLine="480"/>
      </w:pPr>
      <w:r>
        <w:rPr>
          <w:rFonts w:hint="eastAsia"/>
        </w:rPr>
        <w:t>视觉仿真系统的功能是根据惯导轨迹发生器给定的位置和姿态真实轨迹以及双目视觉系统参数设置，输出给定轨迹在给定场景中所拍摄得到的双目图像。视觉仿真系统</w:t>
      </w:r>
      <w:r>
        <w:rPr>
          <w:rFonts w:hint="eastAsia"/>
        </w:rPr>
        <w:lastRenderedPageBreak/>
        <w:t>的结构主要包括“月面</w:t>
      </w:r>
      <w:r>
        <w:rPr>
          <w:rFonts w:hint="eastAsia"/>
        </w:rPr>
        <w:t>3D MAX</w:t>
      </w:r>
      <w:r>
        <w:rPr>
          <w:rFonts w:hint="eastAsia"/>
        </w:rPr>
        <w:t>模型”和“双目视景仿真系统”两部分。</w:t>
      </w:r>
    </w:p>
    <w:p w:rsidR="001268EF" w:rsidRDefault="001268EF" w:rsidP="001268EF">
      <w:pPr>
        <w:ind w:firstLine="480"/>
      </w:pPr>
      <w:r>
        <w:rPr>
          <w:rFonts w:hint="eastAsia"/>
        </w:rPr>
        <w:t>月面</w:t>
      </w:r>
      <w:r>
        <w:rPr>
          <w:rFonts w:hint="eastAsia"/>
        </w:rPr>
        <w:t>3D MAX</w:t>
      </w:r>
      <w:r>
        <w:rPr>
          <w:rFonts w:hint="eastAsia"/>
        </w:rPr>
        <w:t>模型基于如</w:t>
      </w:r>
      <w:r>
        <w:fldChar w:fldCharType="begin"/>
      </w:r>
      <w:r>
        <w:instrText xml:space="preserve"> </w:instrText>
      </w:r>
      <w:r>
        <w:rPr>
          <w:rFonts w:hint="eastAsia"/>
        </w:rPr>
        <w:instrText>REF _Ref404373762 \h</w:instrText>
      </w:r>
      <w:r>
        <w:instrText xml:space="preserve"> </w:instrText>
      </w:r>
      <w:r>
        <w:fldChar w:fldCharType="separate"/>
      </w:r>
      <w:r w:rsidR="008F6C4A" w:rsidRPr="00443B91">
        <w:rPr>
          <w:rStyle w:val="Charf"/>
          <w:b w:val="0"/>
        </w:rPr>
        <w:t>图</w:t>
      </w:r>
      <w:r w:rsidR="008F6C4A">
        <w:rPr>
          <w:rStyle w:val="Charf"/>
          <w:b w:val="0"/>
        </w:rPr>
        <w:t>31</w:t>
      </w:r>
      <w:r>
        <w:fldChar w:fldCharType="end"/>
      </w:r>
      <w:r>
        <w:rPr>
          <w:rFonts w:hint="eastAsia"/>
        </w:rPr>
        <w:t>所示</w:t>
      </w:r>
      <w:r>
        <w:rPr>
          <w:rFonts w:hint="eastAsia"/>
        </w:rPr>
        <w:t>NASA</w:t>
      </w:r>
      <w:r>
        <w:rPr>
          <w:rFonts w:hint="eastAsia"/>
        </w:rPr>
        <w:t>采集的高清月面图片制作，为“双目视景仿真系统”提供三维场景地图。该</w:t>
      </w:r>
      <w:r>
        <w:rPr>
          <w:rFonts w:hint="eastAsia"/>
        </w:rPr>
        <w:t>3D</w:t>
      </w:r>
      <w:r>
        <w:rPr>
          <w:rFonts w:hint="eastAsia"/>
        </w:rPr>
        <w:t>场景导入视景仿真软件后效果如</w:t>
      </w:r>
      <w:r>
        <w:fldChar w:fldCharType="begin"/>
      </w:r>
      <w:r>
        <w:instrText xml:space="preserve"> </w:instrText>
      </w:r>
      <w:r>
        <w:rPr>
          <w:rFonts w:hint="eastAsia"/>
        </w:rPr>
        <w:instrText>REF _Ref404414126 \h</w:instrText>
      </w:r>
      <w:r>
        <w:instrText xml:space="preserve"> </w:instrText>
      </w:r>
      <w:r>
        <w:fldChar w:fldCharType="separate"/>
      </w:r>
      <w:r w:rsidR="008F6C4A" w:rsidRPr="00443B91">
        <w:rPr>
          <w:rStyle w:val="Charf"/>
          <w:b w:val="0"/>
        </w:rPr>
        <w:t>图</w:t>
      </w:r>
      <w:r w:rsidR="008F6C4A">
        <w:rPr>
          <w:rStyle w:val="Charf"/>
          <w:b w:val="0"/>
        </w:rPr>
        <w:t>32</w:t>
      </w:r>
      <w:r>
        <w:fldChar w:fldCharType="end"/>
      </w:r>
      <w:r>
        <w:rPr>
          <w:rFonts w:hint="eastAsia"/>
        </w:rPr>
        <w:t>所示，场景中可设置太阳高度角和方位角及光线强度。</w:t>
      </w:r>
    </w:p>
    <w:p w:rsidR="001268EF" w:rsidRDefault="001268EF" w:rsidP="001268EF">
      <w:pPr>
        <w:pStyle w:val="ae"/>
      </w:pPr>
      <w:r>
        <w:rPr>
          <w:noProof/>
        </w:rPr>
        <w:drawing>
          <wp:inline distT="0" distB="0" distL="0" distR="0" wp14:anchorId="564CCDD4" wp14:editId="5B812A5C">
            <wp:extent cx="2006600" cy="2006600"/>
            <wp:effectExtent l="0" t="0" r="0" b="0"/>
            <wp:docPr id="16" name="图片 16" descr="E:\惯性视觉导航\我的文档\论文\中期\学位论文绘图\1 - 副本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1" descr="E:\惯性视觉导航\我的文档\论文\中期\学位论文绘图\1 - 副本 (2).jpg"/>
                    <pic:cNvPicPr>
                      <a:picLocks noChangeAspect="1" noChangeArrowheads="1"/>
                    </pic:cNvPicPr>
                  </pic:nvPicPr>
                  <pic:blipFill>
                    <a:blip r:embed="rId1411">
                      <a:extLst>
                        <a:ext uri="{28A0092B-C50C-407E-A947-70E740481C1C}">
                          <a14:useLocalDpi xmlns:a14="http://schemas.microsoft.com/office/drawing/2010/main" val="0"/>
                        </a:ext>
                      </a:extLst>
                    </a:blip>
                    <a:srcRect/>
                    <a:stretch>
                      <a:fillRect/>
                    </a:stretch>
                  </pic:blipFill>
                  <pic:spPr bwMode="auto">
                    <a:xfrm>
                      <a:off x="0" y="0"/>
                      <a:ext cx="2006600" cy="2006600"/>
                    </a:xfrm>
                    <a:prstGeom prst="rect">
                      <a:avLst/>
                    </a:prstGeom>
                    <a:noFill/>
                    <a:ln>
                      <a:noFill/>
                    </a:ln>
                  </pic:spPr>
                </pic:pic>
              </a:graphicData>
            </a:graphic>
          </wp:inline>
        </w:drawing>
      </w:r>
    </w:p>
    <w:p w:rsidR="001268EF" w:rsidRPr="00443B91" w:rsidRDefault="001268EF" w:rsidP="00443B91">
      <w:pPr>
        <w:pStyle w:val="aff"/>
        <w:spacing w:after="163"/>
        <w:rPr>
          <w:rStyle w:val="Charf"/>
          <w:b/>
          <w:snapToGrid w:val="0"/>
        </w:rPr>
      </w:pPr>
      <w:bookmarkStart w:id="473" w:name="_Ref404373762"/>
      <w:bookmarkStart w:id="474" w:name="_Toc405322793"/>
      <w:r w:rsidRPr="00443B91">
        <w:rPr>
          <w:rStyle w:val="Charf"/>
          <w:b/>
          <w:snapToGrid w:val="0"/>
        </w:rPr>
        <w:t>图</w:t>
      </w:r>
      <w:r w:rsidRPr="00443B91">
        <w:rPr>
          <w:rStyle w:val="Charf"/>
          <w:b/>
          <w:snapToGrid w:val="0"/>
        </w:rPr>
        <w:fldChar w:fldCharType="begin"/>
      </w:r>
      <w:r w:rsidRPr="00443B91">
        <w:rPr>
          <w:rStyle w:val="Charf"/>
          <w:b/>
          <w:snapToGrid w:val="0"/>
        </w:rPr>
        <w:instrText xml:space="preserve"> SEQ </w:instrText>
      </w:r>
      <w:r w:rsidRPr="00443B91">
        <w:rPr>
          <w:rStyle w:val="Charf"/>
          <w:b/>
          <w:snapToGrid w:val="0"/>
        </w:rPr>
        <w:instrText>图</w:instrText>
      </w:r>
      <w:r w:rsidRPr="00443B91">
        <w:rPr>
          <w:rStyle w:val="Charf"/>
          <w:b/>
          <w:snapToGrid w:val="0"/>
        </w:rPr>
        <w:instrText xml:space="preserve"> \* ARABIC </w:instrText>
      </w:r>
      <w:r w:rsidRPr="00443B91">
        <w:rPr>
          <w:rStyle w:val="Charf"/>
          <w:b/>
          <w:snapToGrid w:val="0"/>
        </w:rPr>
        <w:fldChar w:fldCharType="separate"/>
      </w:r>
      <w:r w:rsidR="008F6C4A">
        <w:rPr>
          <w:rStyle w:val="Charf"/>
          <w:b/>
          <w:noProof/>
          <w:snapToGrid w:val="0"/>
        </w:rPr>
        <w:t>31</w:t>
      </w:r>
      <w:r w:rsidRPr="00443B91">
        <w:rPr>
          <w:rStyle w:val="Charf"/>
          <w:b/>
          <w:snapToGrid w:val="0"/>
        </w:rPr>
        <w:fldChar w:fldCharType="end"/>
      </w:r>
      <w:bookmarkEnd w:id="473"/>
      <w:r w:rsidRPr="00443B91">
        <w:rPr>
          <w:rStyle w:val="Charf"/>
          <w:rFonts w:hint="eastAsia"/>
          <w:b/>
          <w:snapToGrid w:val="0"/>
        </w:rPr>
        <w:t xml:space="preserve"> </w:t>
      </w:r>
      <w:r w:rsidRPr="00443B91">
        <w:rPr>
          <w:rStyle w:val="Charf"/>
          <w:rFonts w:hint="eastAsia"/>
          <w:b/>
          <w:snapToGrid w:val="0"/>
        </w:rPr>
        <w:t>月面典型图像</w:t>
      </w:r>
      <w:bookmarkEnd w:id="474"/>
    </w:p>
    <w:p w:rsidR="001268EF" w:rsidRDefault="001268EF" w:rsidP="001268EF">
      <w:pPr>
        <w:pStyle w:val="ae"/>
      </w:pPr>
      <w:r>
        <w:rPr>
          <w:noProof/>
        </w:rPr>
        <w:drawing>
          <wp:inline distT="0" distB="0" distL="0" distR="0" wp14:anchorId="0542FE4A" wp14:editId="762221D0">
            <wp:extent cx="3688091" cy="2489030"/>
            <wp:effectExtent l="0" t="0" r="7620" b="6985"/>
            <wp:docPr id="18" name="图片 18" descr="O:\月面场景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97" descr="O:\月面场景模型.jpg"/>
                    <pic:cNvPicPr>
                      <a:picLocks noChangeAspect="1" noChangeArrowheads="1"/>
                    </pic:cNvPicPr>
                  </pic:nvPicPr>
                  <pic:blipFill>
                    <a:blip r:embed="rId1412" cstate="print">
                      <a:extLst>
                        <a:ext uri="{28A0092B-C50C-407E-A947-70E740481C1C}">
                          <a14:useLocalDpi xmlns:a14="http://schemas.microsoft.com/office/drawing/2010/main" val="0"/>
                        </a:ext>
                      </a:extLst>
                    </a:blip>
                    <a:srcRect/>
                    <a:stretch>
                      <a:fillRect/>
                    </a:stretch>
                  </pic:blipFill>
                  <pic:spPr bwMode="auto">
                    <a:xfrm>
                      <a:off x="0" y="0"/>
                      <a:ext cx="3694776" cy="2493542"/>
                    </a:xfrm>
                    <a:prstGeom prst="rect">
                      <a:avLst/>
                    </a:prstGeom>
                    <a:noFill/>
                    <a:ln>
                      <a:noFill/>
                    </a:ln>
                  </pic:spPr>
                </pic:pic>
              </a:graphicData>
            </a:graphic>
          </wp:inline>
        </w:drawing>
      </w:r>
    </w:p>
    <w:p w:rsidR="001268EF" w:rsidRPr="00443B91" w:rsidRDefault="001268EF" w:rsidP="00443B91">
      <w:pPr>
        <w:pStyle w:val="aff"/>
        <w:spacing w:after="163"/>
        <w:rPr>
          <w:rStyle w:val="Charf"/>
          <w:b/>
          <w:snapToGrid w:val="0"/>
        </w:rPr>
      </w:pPr>
      <w:bookmarkStart w:id="475" w:name="_Ref404414126"/>
      <w:bookmarkStart w:id="476" w:name="_Toc405322794"/>
      <w:r w:rsidRPr="00443B91">
        <w:rPr>
          <w:rStyle w:val="Charf"/>
          <w:b/>
          <w:snapToGrid w:val="0"/>
        </w:rPr>
        <w:t>图</w:t>
      </w:r>
      <w:r w:rsidRPr="00443B91">
        <w:rPr>
          <w:rStyle w:val="Charf"/>
          <w:b/>
          <w:snapToGrid w:val="0"/>
        </w:rPr>
        <w:fldChar w:fldCharType="begin"/>
      </w:r>
      <w:r w:rsidRPr="00443B91">
        <w:rPr>
          <w:rStyle w:val="Charf"/>
          <w:b/>
          <w:snapToGrid w:val="0"/>
        </w:rPr>
        <w:instrText xml:space="preserve"> SEQ </w:instrText>
      </w:r>
      <w:r w:rsidRPr="00443B91">
        <w:rPr>
          <w:rStyle w:val="Charf"/>
          <w:b/>
          <w:snapToGrid w:val="0"/>
        </w:rPr>
        <w:instrText>图</w:instrText>
      </w:r>
      <w:r w:rsidRPr="00443B91">
        <w:rPr>
          <w:rStyle w:val="Charf"/>
          <w:b/>
          <w:snapToGrid w:val="0"/>
        </w:rPr>
        <w:instrText xml:space="preserve"> \* ARABIC </w:instrText>
      </w:r>
      <w:r w:rsidRPr="00443B91">
        <w:rPr>
          <w:rStyle w:val="Charf"/>
          <w:b/>
          <w:snapToGrid w:val="0"/>
        </w:rPr>
        <w:fldChar w:fldCharType="separate"/>
      </w:r>
      <w:r w:rsidR="008F6C4A">
        <w:rPr>
          <w:rStyle w:val="Charf"/>
          <w:b/>
          <w:noProof/>
          <w:snapToGrid w:val="0"/>
        </w:rPr>
        <w:t>32</w:t>
      </w:r>
      <w:r w:rsidRPr="00443B91">
        <w:rPr>
          <w:rStyle w:val="Charf"/>
          <w:b/>
          <w:snapToGrid w:val="0"/>
        </w:rPr>
        <w:fldChar w:fldCharType="end"/>
      </w:r>
      <w:bookmarkEnd w:id="475"/>
      <w:r w:rsidRPr="00443B91">
        <w:rPr>
          <w:rStyle w:val="Charf"/>
          <w:rFonts w:hint="eastAsia"/>
          <w:b/>
          <w:snapToGrid w:val="0"/>
        </w:rPr>
        <w:t xml:space="preserve"> </w:t>
      </w:r>
      <w:r w:rsidRPr="00443B91">
        <w:rPr>
          <w:rStyle w:val="Charf"/>
          <w:rFonts w:hint="eastAsia"/>
          <w:b/>
          <w:snapToGrid w:val="0"/>
        </w:rPr>
        <w:t>视景仿真系统中的</w:t>
      </w:r>
      <w:r w:rsidRPr="00443B91">
        <w:rPr>
          <w:rStyle w:val="Charf"/>
          <w:rFonts w:hint="eastAsia"/>
          <w:b/>
          <w:snapToGrid w:val="0"/>
        </w:rPr>
        <w:t>3D</w:t>
      </w:r>
      <w:r w:rsidRPr="00443B91">
        <w:rPr>
          <w:rStyle w:val="Charf"/>
          <w:rFonts w:hint="eastAsia"/>
          <w:b/>
          <w:snapToGrid w:val="0"/>
        </w:rPr>
        <w:t>场景</w:t>
      </w:r>
      <w:bookmarkEnd w:id="476"/>
    </w:p>
    <w:p w:rsidR="001268EF" w:rsidRDefault="001268EF" w:rsidP="001268EF">
      <w:pPr>
        <w:ind w:firstLine="480"/>
      </w:pPr>
      <w:r>
        <w:rPr>
          <w:rFonts w:hint="eastAsia"/>
        </w:rPr>
        <w:t>双目视景仿真系统是基于双目投影原理运行的，主流流程包括以下三步：</w:t>
      </w:r>
      <w:r>
        <w:rPr>
          <w:rFonts w:hint="eastAsia"/>
        </w:rPr>
        <w:t>1</w:t>
      </w:r>
      <w:r>
        <w:rPr>
          <w:rFonts w:hint="eastAsia"/>
        </w:rPr>
        <w:t>）仿真双目参数设置，</w:t>
      </w:r>
      <w:r>
        <w:rPr>
          <w:rFonts w:hint="eastAsia"/>
        </w:rPr>
        <w:t>2</w:t>
      </w:r>
      <w:r>
        <w:rPr>
          <w:rFonts w:hint="eastAsia"/>
        </w:rPr>
        <w:t>）导入采样点，</w:t>
      </w:r>
      <w:r>
        <w:rPr>
          <w:rFonts w:hint="eastAsia"/>
        </w:rPr>
        <w:t>3</w:t>
      </w:r>
      <w:r>
        <w:rPr>
          <w:rFonts w:hint="eastAsia"/>
        </w:rPr>
        <w:t>）图像采集。双目视景仿真软件中的参数设置界面如</w:t>
      </w:r>
      <w:r>
        <w:fldChar w:fldCharType="begin"/>
      </w:r>
      <w:r>
        <w:instrText xml:space="preserve"> </w:instrText>
      </w:r>
      <w:r>
        <w:rPr>
          <w:rFonts w:hint="eastAsia"/>
        </w:rPr>
        <w:instrText>REF _Ref404414581 \h</w:instrText>
      </w:r>
      <w:r>
        <w:instrText xml:space="preserve"> </w:instrText>
      </w:r>
      <w:r>
        <w:fldChar w:fldCharType="separate"/>
      </w:r>
      <w:r w:rsidR="008F6C4A" w:rsidRPr="00443B91">
        <w:rPr>
          <w:rStyle w:val="Charf"/>
          <w:b w:val="0"/>
        </w:rPr>
        <w:t>图</w:t>
      </w:r>
      <w:r w:rsidR="008F6C4A">
        <w:rPr>
          <w:rStyle w:val="Charf"/>
          <w:b w:val="0"/>
        </w:rPr>
        <w:t>33</w:t>
      </w:r>
      <w:r>
        <w:fldChar w:fldCharType="end"/>
      </w:r>
      <w:r>
        <w:rPr>
          <w:rFonts w:hint="eastAsia"/>
        </w:rPr>
        <w:t>所示。</w:t>
      </w:r>
    </w:p>
    <w:p w:rsidR="001268EF" w:rsidRDefault="001268EF" w:rsidP="001268EF">
      <w:pPr>
        <w:pStyle w:val="ae"/>
      </w:pPr>
      <w:r>
        <w:rPr>
          <w:noProof/>
        </w:rPr>
        <w:lastRenderedPageBreak/>
        <w:drawing>
          <wp:inline distT="0" distB="0" distL="0" distR="0" wp14:anchorId="16782CF7" wp14:editId="1B61B1B6">
            <wp:extent cx="2963545" cy="2760345"/>
            <wp:effectExtent l="0" t="0" r="8255" b="1905"/>
            <wp:docPr id="22" name="图片 22" descr="E:\惯性视觉导航\我的文档\论文\中期\学位论文绘图\视景仿真软件\仿真相机参数设置-MATLAB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00" descr="E:\惯性视觉导航\我的文档\论文\中期\学位论文绘图\视景仿真软件\仿真相机参数设置-MATLAB - 副本.jpg"/>
                    <pic:cNvPicPr>
                      <a:picLocks noChangeAspect="1" noChangeArrowheads="1"/>
                    </pic:cNvPicPr>
                  </pic:nvPicPr>
                  <pic:blipFill>
                    <a:blip r:embed="rId1413">
                      <a:extLst>
                        <a:ext uri="{28A0092B-C50C-407E-A947-70E740481C1C}">
                          <a14:useLocalDpi xmlns:a14="http://schemas.microsoft.com/office/drawing/2010/main" val="0"/>
                        </a:ext>
                      </a:extLst>
                    </a:blip>
                    <a:srcRect/>
                    <a:stretch>
                      <a:fillRect/>
                    </a:stretch>
                  </pic:blipFill>
                  <pic:spPr bwMode="auto">
                    <a:xfrm>
                      <a:off x="0" y="0"/>
                      <a:ext cx="2963545" cy="2760345"/>
                    </a:xfrm>
                    <a:prstGeom prst="rect">
                      <a:avLst/>
                    </a:prstGeom>
                    <a:noFill/>
                    <a:ln>
                      <a:noFill/>
                    </a:ln>
                  </pic:spPr>
                </pic:pic>
              </a:graphicData>
            </a:graphic>
          </wp:inline>
        </w:drawing>
      </w:r>
    </w:p>
    <w:p w:rsidR="001268EF" w:rsidRPr="00443B91" w:rsidRDefault="001268EF" w:rsidP="00443B91">
      <w:pPr>
        <w:pStyle w:val="aff"/>
        <w:spacing w:after="163"/>
      </w:pPr>
      <w:bookmarkStart w:id="477" w:name="_Ref404414581"/>
      <w:bookmarkStart w:id="478" w:name="_Toc405322795"/>
      <w:r w:rsidRPr="00443B91">
        <w:rPr>
          <w:rStyle w:val="Charf"/>
          <w:b/>
          <w:snapToGrid w:val="0"/>
        </w:rPr>
        <w:t>图</w:t>
      </w:r>
      <w:r w:rsidRPr="00443B91">
        <w:rPr>
          <w:rStyle w:val="Charf"/>
          <w:b/>
          <w:snapToGrid w:val="0"/>
        </w:rPr>
        <w:fldChar w:fldCharType="begin"/>
      </w:r>
      <w:r w:rsidRPr="00443B91">
        <w:rPr>
          <w:rStyle w:val="Charf"/>
          <w:b/>
          <w:snapToGrid w:val="0"/>
        </w:rPr>
        <w:instrText xml:space="preserve"> SEQ </w:instrText>
      </w:r>
      <w:r w:rsidRPr="00443B91">
        <w:rPr>
          <w:rStyle w:val="Charf"/>
          <w:b/>
          <w:snapToGrid w:val="0"/>
        </w:rPr>
        <w:instrText>图</w:instrText>
      </w:r>
      <w:r w:rsidRPr="00443B91">
        <w:rPr>
          <w:rStyle w:val="Charf"/>
          <w:b/>
          <w:snapToGrid w:val="0"/>
        </w:rPr>
        <w:instrText xml:space="preserve"> \* ARABIC </w:instrText>
      </w:r>
      <w:r w:rsidRPr="00443B91">
        <w:rPr>
          <w:rStyle w:val="Charf"/>
          <w:b/>
          <w:snapToGrid w:val="0"/>
        </w:rPr>
        <w:fldChar w:fldCharType="separate"/>
      </w:r>
      <w:r w:rsidR="008F6C4A">
        <w:rPr>
          <w:rStyle w:val="Charf"/>
          <w:b/>
          <w:noProof/>
          <w:snapToGrid w:val="0"/>
        </w:rPr>
        <w:t>33</w:t>
      </w:r>
      <w:r w:rsidRPr="00443B91">
        <w:rPr>
          <w:rStyle w:val="Charf"/>
          <w:b/>
          <w:snapToGrid w:val="0"/>
        </w:rPr>
        <w:fldChar w:fldCharType="end"/>
      </w:r>
      <w:bookmarkEnd w:id="477"/>
      <w:r w:rsidRPr="00443B91">
        <w:rPr>
          <w:rStyle w:val="Charf"/>
          <w:rFonts w:hint="eastAsia"/>
          <w:b/>
          <w:snapToGrid w:val="0"/>
        </w:rPr>
        <w:t xml:space="preserve"> </w:t>
      </w:r>
      <w:r w:rsidRPr="00443B91">
        <w:rPr>
          <w:rStyle w:val="Charf"/>
          <w:rFonts w:hint="eastAsia"/>
          <w:b/>
          <w:snapToGrid w:val="0"/>
        </w:rPr>
        <w:t>视景仿真系统中的</w:t>
      </w:r>
      <w:r w:rsidRPr="00443B91">
        <w:rPr>
          <w:rStyle w:val="Charf"/>
          <w:rFonts w:hint="eastAsia"/>
          <w:b/>
          <w:snapToGrid w:val="0"/>
        </w:rPr>
        <w:t>3D</w:t>
      </w:r>
      <w:r w:rsidRPr="00443B91">
        <w:rPr>
          <w:rStyle w:val="Charf"/>
          <w:rFonts w:hint="eastAsia"/>
          <w:b/>
          <w:snapToGrid w:val="0"/>
        </w:rPr>
        <w:t>场景</w:t>
      </w:r>
      <w:bookmarkEnd w:id="478"/>
    </w:p>
    <w:p w:rsidR="001268EF" w:rsidRDefault="001268EF" w:rsidP="001268EF">
      <w:pPr>
        <w:ind w:firstLine="480"/>
      </w:pPr>
      <w:r>
        <w:rPr>
          <w:rFonts w:hint="eastAsia"/>
        </w:rPr>
        <w:t>仿真的双目相机共有</w:t>
      </w:r>
      <w:r>
        <w:rPr>
          <w:rFonts w:hint="eastAsia"/>
        </w:rPr>
        <w:t>8</w:t>
      </w:r>
      <w:r>
        <w:rPr>
          <w:rFonts w:hint="eastAsia"/>
        </w:rPr>
        <w:t>个需要设置的参数：相机系到本体系的平移矢量</w:t>
      </w:r>
      <w:r w:rsidRPr="00654C93">
        <w:rPr>
          <w:position w:val="-12"/>
        </w:rPr>
        <w:object w:dxaOrig="320" w:dyaOrig="380">
          <v:shape id="_x0000_i1691" type="#_x0000_t75" style="width:16pt;height:19.35pt" o:ole="">
            <v:imagedata r:id="rId1414" o:title=""/>
          </v:shape>
          <o:OLEObject Type="Embed" ProgID="Equation.DSMT4" ShapeID="_x0000_i1691" DrawAspect="Content" ObjectID="_1480348461" r:id="rId1415"/>
        </w:object>
      </w:r>
      <w:r>
        <w:rPr>
          <w:rFonts w:hint="eastAsia"/>
        </w:rPr>
        <w:t>和旋转欧拉角</w:t>
      </w:r>
      <w:r w:rsidRPr="00654C93">
        <w:rPr>
          <w:position w:val="-12"/>
        </w:rPr>
        <w:object w:dxaOrig="300" w:dyaOrig="380">
          <v:shape id="_x0000_i1692" type="#_x0000_t75" style="width:15.35pt;height:19.35pt" o:ole="">
            <v:imagedata r:id="rId1416" o:title=""/>
          </v:shape>
          <o:OLEObject Type="Embed" ProgID="Equation.DSMT4" ShapeID="_x0000_i1692" DrawAspect="Content" ObjectID="_1480348462" r:id="rId1417"/>
        </w:object>
      </w:r>
      <w:r>
        <w:rPr>
          <w:rFonts w:hint="eastAsia"/>
        </w:rPr>
        <w:t>、右相机到左相机的平移矢量</w:t>
      </w:r>
      <w:r w:rsidRPr="00654C93">
        <w:rPr>
          <w:position w:val="-12"/>
        </w:rPr>
        <w:object w:dxaOrig="300" w:dyaOrig="380">
          <v:shape id="_x0000_i1693" type="#_x0000_t75" style="width:15.35pt;height:19.35pt" o:ole="">
            <v:imagedata r:id="rId1418" o:title=""/>
          </v:shape>
          <o:OLEObject Type="Embed" ProgID="Equation.DSMT4" ShapeID="_x0000_i1693" DrawAspect="Content" ObjectID="_1480348463" r:id="rId1419"/>
        </w:object>
      </w:r>
      <w:r>
        <w:rPr>
          <w:rFonts w:hint="eastAsia"/>
        </w:rPr>
        <w:t>和旋转欧拉角</w:t>
      </w:r>
      <w:r w:rsidRPr="00D679CE">
        <w:rPr>
          <w:position w:val="-6"/>
        </w:rPr>
        <w:object w:dxaOrig="380" w:dyaOrig="220">
          <v:shape id="_x0000_i1694" type="#_x0000_t75" style="width:19.35pt;height:12pt" o:ole="">
            <v:imagedata r:id="rId1420" o:title=""/>
          </v:shape>
          <o:OLEObject Type="Embed" ProgID="Equation.DSMT4" ShapeID="_x0000_i1694" DrawAspect="Content" ObjectID="_1480348464" r:id="rId1421"/>
        </w:object>
      </w:r>
      <w:r>
        <w:rPr>
          <w:rFonts w:hint="eastAsia"/>
        </w:rPr>
        <w:t>、左右相机的分辨率</w:t>
      </w:r>
      <w:r w:rsidRPr="00D679CE">
        <w:rPr>
          <w:position w:val="-12"/>
        </w:rPr>
        <w:object w:dxaOrig="499" w:dyaOrig="360">
          <v:shape id="_x0000_i1695" type="#_x0000_t75" style="width:24pt;height:18.65pt" o:ole="">
            <v:imagedata r:id="rId1422" o:title=""/>
          </v:shape>
          <o:OLEObject Type="Embed" ProgID="Equation.DSMT4" ShapeID="_x0000_i1695" DrawAspect="Content" ObjectID="_1480348465" r:id="rId1423"/>
        </w:object>
      </w:r>
      <w:r>
        <w:rPr>
          <w:rFonts w:hint="eastAsia"/>
        </w:rPr>
        <w:t>和</w:t>
      </w:r>
      <w:r w:rsidRPr="00D679CE">
        <w:rPr>
          <w:position w:val="-12"/>
        </w:rPr>
        <w:object w:dxaOrig="499" w:dyaOrig="360">
          <v:shape id="_x0000_i1696" type="#_x0000_t75" style="width:24pt;height:18.65pt" o:ole="">
            <v:imagedata r:id="rId1424" o:title=""/>
          </v:shape>
          <o:OLEObject Type="Embed" ProgID="Equation.DSMT4" ShapeID="_x0000_i1696" DrawAspect="Content" ObjectID="_1480348466" r:id="rId1425"/>
        </w:object>
      </w:r>
      <w:r>
        <w:rPr>
          <w:rFonts w:hint="eastAsia"/>
        </w:rPr>
        <w:t>、左右相机的视场角</w:t>
      </w:r>
      <w:r w:rsidRPr="00D679CE">
        <w:rPr>
          <w:position w:val="-12"/>
        </w:rPr>
        <w:object w:dxaOrig="480" w:dyaOrig="360">
          <v:shape id="_x0000_i1697" type="#_x0000_t75" style="width:24pt;height:18.65pt" o:ole="">
            <v:imagedata r:id="rId1426" o:title=""/>
          </v:shape>
          <o:OLEObject Type="Embed" ProgID="Equation.DSMT4" ShapeID="_x0000_i1697" DrawAspect="Content" ObjectID="_1480348467" r:id="rId1427"/>
        </w:object>
      </w:r>
      <w:r>
        <w:rPr>
          <w:rFonts w:hint="eastAsia"/>
        </w:rPr>
        <w:t>和</w:t>
      </w:r>
      <w:r w:rsidRPr="00D679CE">
        <w:rPr>
          <w:position w:val="-12"/>
        </w:rPr>
        <w:object w:dxaOrig="499" w:dyaOrig="360">
          <v:shape id="_x0000_i1698" type="#_x0000_t75" style="width:24pt;height:18.65pt" o:ole="">
            <v:imagedata r:id="rId1428" o:title=""/>
          </v:shape>
          <o:OLEObject Type="Embed" ProgID="Equation.DSMT4" ShapeID="_x0000_i1698" DrawAspect="Content" ObjectID="_1480348468" r:id="rId1429"/>
        </w:object>
      </w:r>
      <w:r>
        <w:rPr>
          <w:rFonts w:hint="eastAsia"/>
        </w:rPr>
        <w:t>。根据分辨率和欧拉角又可得到相机的焦距：</w:t>
      </w:r>
    </w:p>
    <w:p w:rsidR="001268EF" w:rsidRDefault="001268EF" w:rsidP="001268EF">
      <w:pPr>
        <w:pStyle w:val="MTDisplayEquation"/>
      </w:pPr>
      <w:r>
        <w:tab/>
      </w:r>
      <w:r>
        <w:object w:dxaOrig="1740" w:dyaOrig="820">
          <v:shape id="_x0000_i1699" type="#_x0000_t75" style="width:87.35pt;height:41.35pt" o:ole="">
            <v:imagedata r:id="rId1430" o:title=""/>
          </v:shape>
          <o:OLEObject Type="Embed" ProgID="Equation.DSMT4" ShapeID="_x0000_i1699" DrawAspect="Content" ObjectID="_1480348469" r:id="rId14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F6C4A">
          <w:instrText>5</w:instrText>
        </w:r>
      </w:fldSimple>
      <w:r>
        <w:instrText>.</w:instrText>
      </w:r>
      <w:fldSimple w:instr=" SEQ MTEqn \c \* Arabic \* MERGEFORMAT ">
        <w:r w:rsidR="008F6C4A">
          <w:instrText>7</w:instrText>
        </w:r>
      </w:fldSimple>
      <w:r>
        <w:instrText>)</w:instrText>
      </w:r>
      <w:r>
        <w:fldChar w:fldCharType="end"/>
      </w:r>
    </w:p>
    <w:p w:rsidR="001268EF" w:rsidRDefault="001268EF" w:rsidP="001268EF">
      <w:pPr>
        <w:ind w:firstLine="480"/>
      </w:pPr>
      <w:r>
        <w:rPr>
          <w:rFonts w:hint="eastAsia"/>
        </w:rPr>
        <w:t>视景仿真系统采用惯导轨迹发生器生成的真实轨迹驱动仿真双目在虚拟场景中的运动，从而实现惯性系统与视觉系统数据采集的同步。惯性数据与载体的加速度和角速度相关，因此需要建立载体确切的运动曲线才能采集</w:t>
      </w:r>
      <w:r>
        <w:rPr>
          <w:rFonts w:hint="eastAsia"/>
        </w:rPr>
        <w:t>IMU</w:t>
      </w:r>
      <w:r>
        <w:rPr>
          <w:rFonts w:hint="eastAsia"/>
        </w:rPr>
        <w:t>数据，而视觉数据仅与采样点所在载体的位置和姿态相关。因此从惯导轨迹发生器导入视觉系的轨迹仅需包含所有惯性采样点的位置和姿态信息。在视觉系统中设置可被惯性采样频率整除的视觉采用频率即可确定每个视觉采样点处的位置和姿态信息。视景仿真软件中设置了可以查看并编辑每个采样点位姿信息的功能，如</w:t>
      </w:r>
      <w:r>
        <w:fldChar w:fldCharType="begin"/>
      </w:r>
      <w:r>
        <w:instrText xml:space="preserve"> </w:instrText>
      </w:r>
      <w:r>
        <w:rPr>
          <w:rFonts w:hint="eastAsia"/>
        </w:rPr>
        <w:instrText>REF _Ref404416672 \h</w:instrText>
      </w:r>
      <w:r>
        <w:instrText xml:space="preserve"> </w:instrText>
      </w:r>
      <w:r>
        <w:fldChar w:fldCharType="separate"/>
      </w:r>
      <w:r w:rsidR="008F6C4A" w:rsidRPr="00443B91">
        <w:rPr>
          <w:rStyle w:val="Charf"/>
          <w:b w:val="0"/>
        </w:rPr>
        <w:t>图</w:t>
      </w:r>
      <w:r w:rsidR="008F6C4A">
        <w:rPr>
          <w:rStyle w:val="Charf"/>
          <w:b w:val="0"/>
        </w:rPr>
        <w:t>34</w:t>
      </w:r>
      <w:r>
        <w:fldChar w:fldCharType="end"/>
      </w:r>
      <w:r>
        <w:rPr>
          <w:rFonts w:hint="eastAsia"/>
        </w:rPr>
        <w:t>所示。</w:t>
      </w:r>
    </w:p>
    <w:p w:rsidR="001268EF" w:rsidRDefault="001268EF" w:rsidP="001268EF">
      <w:pPr>
        <w:pStyle w:val="ae"/>
        <w:rPr>
          <w:lang w:val="en-GB"/>
        </w:rPr>
      </w:pPr>
      <w:r>
        <w:rPr>
          <w:noProof/>
        </w:rPr>
        <w:lastRenderedPageBreak/>
        <w:drawing>
          <wp:inline distT="0" distB="0" distL="0" distR="0" wp14:anchorId="0DEB4C84" wp14:editId="16E31CAD">
            <wp:extent cx="2709545" cy="2633345"/>
            <wp:effectExtent l="0" t="0" r="0" b="0"/>
            <wp:docPr id="26" name="图片 26" descr="E:\惯性视觉导航\我的文档\论文\中期\学位论文绘图\视景仿真软件\轨迹编辑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12" descr="E:\惯性视觉导航\我的文档\论文\中期\学位论文绘图\视景仿真软件\轨迹编辑 - 副本.jpg"/>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2709545" cy="2633345"/>
                    </a:xfrm>
                    <a:prstGeom prst="rect">
                      <a:avLst/>
                    </a:prstGeom>
                    <a:noFill/>
                    <a:ln>
                      <a:noFill/>
                    </a:ln>
                  </pic:spPr>
                </pic:pic>
              </a:graphicData>
            </a:graphic>
          </wp:inline>
        </w:drawing>
      </w:r>
    </w:p>
    <w:p w:rsidR="001268EF" w:rsidRPr="00443B91" w:rsidRDefault="001268EF" w:rsidP="00443B91">
      <w:pPr>
        <w:pStyle w:val="aff"/>
        <w:spacing w:after="163"/>
      </w:pPr>
      <w:bookmarkStart w:id="479" w:name="_Ref404416672"/>
      <w:bookmarkStart w:id="480" w:name="_Toc405322796"/>
      <w:r w:rsidRPr="00443B91">
        <w:rPr>
          <w:rStyle w:val="Charf"/>
          <w:b/>
          <w:snapToGrid w:val="0"/>
        </w:rPr>
        <w:t>图</w:t>
      </w:r>
      <w:r w:rsidRPr="00443B91">
        <w:rPr>
          <w:rStyle w:val="Charf"/>
          <w:b/>
          <w:snapToGrid w:val="0"/>
        </w:rPr>
        <w:fldChar w:fldCharType="begin"/>
      </w:r>
      <w:r w:rsidRPr="00443B91">
        <w:rPr>
          <w:rStyle w:val="Charf"/>
          <w:b/>
          <w:snapToGrid w:val="0"/>
        </w:rPr>
        <w:instrText xml:space="preserve"> SEQ </w:instrText>
      </w:r>
      <w:r w:rsidRPr="00443B91">
        <w:rPr>
          <w:rStyle w:val="Charf"/>
          <w:b/>
          <w:snapToGrid w:val="0"/>
        </w:rPr>
        <w:instrText>图</w:instrText>
      </w:r>
      <w:r w:rsidRPr="00443B91">
        <w:rPr>
          <w:rStyle w:val="Charf"/>
          <w:b/>
          <w:snapToGrid w:val="0"/>
        </w:rPr>
        <w:instrText xml:space="preserve"> \* ARABIC </w:instrText>
      </w:r>
      <w:r w:rsidRPr="00443B91">
        <w:rPr>
          <w:rStyle w:val="Charf"/>
          <w:b/>
          <w:snapToGrid w:val="0"/>
        </w:rPr>
        <w:fldChar w:fldCharType="separate"/>
      </w:r>
      <w:r w:rsidR="008F6C4A">
        <w:rPr>
          <w:rStyle w:val="Charf"/>
          <w:b/>
          <w:noProof/>
          <w:snapToGrid w:val="0"/>
        </w:rPr>
        <w:t>34</w:t>
      </w:r>
      <w:r w:rsidRPr="00443B91">
        <w:rPr>
          <w:rStyle w:val="Charf"/>
          <w:b/>
          <w:snapToGrid w:val="0"/>
        </w:rPr>
        <w:fldChar w:fldCharType="end"/>
      </w:r>
      <w:bookmarkEnd w:id="479"/>
      <w:r w:rsidRPr="00443B91">
        <w:rPr>
          <w:rStyle w:val="Charf"/>
          <w:rFonts w:hint="eastAsia"/>
          <w:b/>
          <w:snapToGrid w:val="0"/>
        </w:rPr>
        <w:t xml:space="preserve"> </w:t>
      </w:r>
      <w:r w:rsidRPr="00443B91">
        <w:rPr>
          <w:rStyle w:val="Charf"/>
          <w:rFonts w:hint="eastAsia"/>
          <w:b/>
          <w:snapToGrid w:val="0"/>
        </w:rPr>
        <w:t>视景仿真系统的轨迹编辑</w:t>
      </w:r>
      <w:bookmarkEnd w:id="480"/>
    </w:p>
    <w:p w:rsidR="001268EF" w:rsidRDefault="001268EF" w:rsidP="001268EF">
      <w:pPr>
        <w:ind w:firstLine="480"/>
      </w:pPr>
      <w:r>
        <w:rPr>
          <w:rFonts w:hint="eastAsia"/>
        </w:rPr>
        <w:t>图像采集是通过小孔成像投影原理，设定好双目系统参数后即确定了投影关系，将相机每个成像点所对应的投影射线与</w:t>
      </w:r>
      <w:r>
        <w:rPr>
          <w:rFonts w:hint="eastAsia"/>
        </w:rPr>
        <w:t>3D MAX</w:t>
      </w:r>
      <w:r>
        <w:rPr>
          <w:rFonts w:hint="eastAsia"/>
        </w:rPr>
        <w:t>场景的交点记录即得到所拍摄的图像。设相机光心到成像平面某个像素点的相机系矢量为</w:t>
      </w:r>
      <w:r w:rsidRPr="00F25DA7">
        <w:rPr>
          <w:position w:val="-12"/>
        </w:rPr>
        <w:object w:dxaOrig="1780" w:dyaOrig="380">
          <v:shape id="_x0000_i1700" type="#_x0000_t75" style="width:89.35pt;height:19.35pt" o:ole="">
            <v:imagedata r:id="rId1433" o:title=""/>
          </v:shape>
          <o:OLEObject Type="Embed" ProgID="Equation.DSMT4" ShapeID="_x0000_i1700" DrawAspect="Content" ObjectID="_1480348470" r:id="rId1434"/>
        </w:object>
      </w:r>
      <w:r>
        <w:rPr>
          <w:rFonts w:hint="eastAsia"/>
        </w:rPr>
        <w:t>，虚拟月面场景在相机坐标系中的曲面为</w:t>
      </w:r>
      <w:r w:rsidRPr="00237C48">
        <w:rPr>
          <w:position w:val="-6"/>
        </w:rPr>
        <w:object w:dxaOrig="400" w:dyaOrig="320">
          <v:shape id="_x0000_i1701" type="#_x0000_t75" style="width:20pt;height:16pt" o:ole="">
            <v:imagedata r:id="rId1435" o:title=""/>
          </v:shape>
          <o:OLEObject Type="Embed" ProgID="Equation.DSMT4" ShapeID="_x0000_i1701" DrawAspect="Content" ObjectID="_1480348471" r:id="rId1436"/>
        </w:object>
      </w:r>
      <w:r>
        <w:rPr>
          <w:rFonts w:hint="eastAsia"/>
        </w:rPr>
        <w:t>，求取</w:t>
      </w:r>
      <w:r w:rsidRPr="00237C48">
        <w:rPr>
          <w:position w:val="-6"/>
        </w:rPr>
        <w:object w:dxaOrig="499" w:dyaOrig="320">
          <v:shape id="_x0000_i1702" type="#_x0000_t75" style="width:24pt;height:16pt" o:ole="">
            <v:imagedata r:id="rId1437" o:title=""/>
          </v:shape>
          <o:OLEObject Type="Embed" ProgID="Equation.DSMT4" ShapeID="_x0000_i1702" DrawAspect="Content" ObjectID="_1480348472" r:id="rId1438"/>
        </w:object>
      </w:r>
      <w:r>
        <w:rPr>
          <w:rFonts w:hint="eastAsia"/>
        </w:rPr>
        <w:t>与</w:t>
      </w:r>
      <w:r w:rsidRPr="00237C48">
        <w:rPr>
          <w:position w:val="-6"/>
        </w:rPr>
        <w:object w:dxaOrig="400" w:dyaOrig="320">
          <v:shape id="_x0000_i1703" type="#_x0000_t75" style="width:20pt;height:16pt" o:ole="">
            <v:imagedata r:id="rId1435" o:title=""/>
          </v:shape>
          <o:OLEObject Type="Embed" ProgID="Equation.DSMT4" ShapeID="_x0000_i1703" DrawAspect="Content" ObjectID="_1480348473" r:id="rId1439"/>
        </w:object>
      </w:r>
      <w:r>
        <w:rPr>
          <w:rFonts w:hint="eastAsia"/>
        </w:rPr>
        <w:t>的交点为</w:t>
      </w:r>
      <w:r w:rsidRPr="00F25DA7">
        <w:rPr>
          <w:position w:val="-12"/>
        </w:rPr>
        <w:object w:dxaOrig="1579" w:dyaOrig="380">
          <v:shape id="_x0000_i1704" type="#_x0000_t75" style="width:78.65pt;height:19.35pt" o:ole="">
            <v:imagedata r:id="rId1440" o:title=""/>
          </v:shape>
          <o:OLEObject Type="Embed" ProgID="Equation.DSMT4" ShapeID="_x0000_i1704" DrawAspect="Content" ObjectID="_1480348474" r:id="rId1441"/>
        </w:object>
      </w:r>
      <w:r>
        <w:rPr>
          <w:rFonts w:hint="eastAsia"/>
        </w:rPr>
        <w:t>，则将月面场景中</w:t>
      </w:r>
      <w:r w:rsidRPr="00237C48">
        <w:rPr>
          <w:position w:val="-4"/>
        </w:rPr>
        <w:object w:dxaOrig="320" w:dyaOrig="300">
          <v:shape id="_x0000_i1705" type="#_x0000_t75" style="width:16pt;height:15.35pt" o:ole="">
            <v:imagedata r:id="rId1442" o:title=""/>
          </v:shape>
          <o:OLEObject Type="Embed" ProgID="Equation.DSMT4" ShapeID="_x0000_i1705" DrawAspect="Content" ObjectID="_1480348475" r:id="rId1443"/>
        </w:object>
      </w:r>
      <w:r>
        <w:rPr>
          <w:rFonts w:hint="eastAsia"/>
        </w:rPr>
        <w:t>点的灰度赋给该像素点即完成该点的成像过程。</w:t>
      </w:r>
    </w:p>
    <w:p w:rsidR="001268EF" w:rsidRDefault="001268EF" w:rsidP="001268EF">
      <w:pPr>
        <w:ind w:firstLine="480"/>
      </w:pPr>
      <w:r>
        <w:rPr>
          <w:rFonts w:hint="eastAsia"/>
        </w:rPr>
        <w:t>该视景仿真软件拍摄的典型图样如</w:t>
      </w:r>
      <w:r>
        <w:fldChar w:fldCharType="begin"/>
      </w:r>
      <w:r>
        <w:instrText xml:space="preserve"> </w:instrText>
      </w:r>
      <w:r>
        <w:rPr>
          <w:rFonts w:hint="eastAsia"/>
        </w:rPr>
        <w:instrText>REF _Ref404415586 \h</w:instrText>
      </w:r>
      <w:r>
        <w:instrText xml:space="preserve"> </w:instrText>
      </w:r>
      <w:r>
        <w:fldChar w:fldCharType="separate"/>
      </w:r>
      <w:r w:rsidR="008F6C4A" w:rsidRPr="00443B91">
        <w:t>图</w:t>
      </w:r>
      <w:r w:rsidR="008F6C4A">
        <w:t>35</w:t>
      </w:r>
      <w:r>
        <w:fldChar w:fldCharType="end"/>
      </w:r>
      <w:r>
        <w:rPr>
          <w:rFonts w:hint="eastAsia"/>
        </w:rPr>
        <w:t>所示。</w:t>
      </w:r>
    </w:p>
    <w:p w:rsidR="001268EF" w:rsidRDefault="001268EF" w:rsidP="001268EF">
      <w:pPr>
        <w:pStyle w:val="ae"/>
      </w:pPr>
      <w:r>
        <w:rPr>
          <w:noProof/>
        </w:rPr>
        <w:drawing>
          <wp:inline distT="0" distB="0" distL="0" distR="0" wp14:anchorId="21CFDF95" wp14:editId="3EC11C96">
            <wp:extent cx="2160000" cy="2160000"/>
            <wp:effectExtent l="0" t="0" r="0" b="0"/>
            <wp:docPr id="23" name="图片 23" descr="E:\惯性视觉导航\我的文档\论文\中期\学位论文绘图\视景仿真软件\S轨迹左右图样jpg\CAM_4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09" descr="E:\惯性视觉导航\我的文档\论文\中期\学位论文绘图\视景仿真软件\S轨迹左右图样jpg\CAM_4_L.jpg"/>
                    <pic:cNvPicPr>
                      <a:picLocks noChangeAspect="1" noChangeArrowheads="1"/>
                    </pic:cNvPicPr>
                  </pic:nvPicPr>
                  <pic:blipFill>
                    <a:blip r:embed="rId144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 xml:space="preserve"> </w:t>
      </w:r>
      <w:r>
        <w:rPr>
          <w:noProof/>
        </w:rPr>
        <w:drawing>
          <wp:inline distT="0" distB="0" distL="0" distR="0" wp14:anchorId="11728EF2" wp14:editId="72E29554">
            <wp:extent cx="2160000" cy="2160000"/>
            <wp:effectExtent l="0" t="0" r="0" b="0"/>
            <wp:docPr id="24" name="图片 24" descr="E:\惯性视觉导航\我的文档\论文\中期\学位论文绘图\视景仿真软件\S轨迹左右图样jpg\CAM_4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10" descr="E:\惯性视觉导航\我的文档\论文\中期\学位论文绘图\视景仿真软件\S轨迹左右图样jpg\CAM_4_R.jpg"/>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1268EF" w:rsidRDefault="00EA440F" w:rsidP="00CD3F7C">
      <w:pPr>
        <w:ind w:firstLineChars="1200" w:firstLine="2520"/>
        <w:rPr>
          <w:rStyle w:val="Charf"/>
          <w:b w:val="0"/>
        </w:rPr>
      </w:pPr>
      <w:r>
        <w:rPr>
          <w:rStyle w:val="Charf"/>
          <w:rFonts w:hint="eastAsia"/>
          <w:b w:val="0"/>
        </w:rPr>
        <w:t>(a)</w:t>
      </w:r>
      <w:r w:rsidR="001268EF">
        <w:rPr>
          <w:rStyle w:val="Charf"/>
          <w:rFonts w:hint="eastAsia"/>
          <w:b w:val="0"/>
        </w:rPr>
        <w:t>左图</w:t>
      </w:r>
      <w:r w:rsidR="00CD3F7C">
        <w:rPr>
          <w:rStyle w:val="Charf"/>
          <w:rFonts w:hint="eastAsia"/>
          <w:b w:val="0"/>
        </w:rPr>
        <w:t xml:space="preserve">                    </w:t>
      </w:r>
      <w:r w:rsidR="001268EF">
        <w:rPr>
          <w:rStyle w:val="Charf"/>
          <w:rFonts w:hint="eastAsia"/>
          <w:b w:val="0"/>
        </w:rPr>
        <w:t xml:space="preserve">   </w:t>
      </w:r>
      <w:r>
        <w:rPr>
          <w:rStyle w:val="Charf"/>
          <w:rFonts w:hint="eastAsia"/>
          <w:b w:val="0"/>
        </w:rPr>
        <w:t>(b)</w:t>
      </w:r>
      <w:r w:rsidR="001268EF">
        <w:rPr>
          <w:rStyle w:val="Charf"/>
          <w:rFonts w:hint="eastAsia"/>
          <w:b w:val="0"/>
        </w:rPr>
        <w:t>右图</w:t>
      </w:r>
    </w:p>
    <w:p w:rsidR="001268EF" w:rsidRPr="00443B91" w:rsidRDefault="001268EF" w:rsidP="00443B91">
      <w:pPr>
        <w:pStyle w:val="aff"/>
        <w:spacing w:after="163"/>
        <w:rPr>
          <w:rStyle w:val="Charf"/>
          <w:b/>
          <w:snapToGrid w:val="0"/>
        </w:rPr>
      </w:pPr>
      <w:bookmarkStart w:id="481" w:name="_Ref404415586"/>
      <w:bookmarkStart w:id="482" w:name="_Toc405322797"/>
      <w:r w:rsidRPr="00443B91">
        <w:t>图</w:t>
      </w:r>
      <w:r w:rsidRPr="00443B91">
        <w:fldChar w:fldCharType="begin"/>
      </w:r>
      <w:r w:rsidRPr="00443B91">
        <w:instrText xml:space="preserve"> SEQ </w:instrText>
      </w:r>
      <w:r w:rsidRPr="00443B91">
        <w:instrText>图</w:instrText>
      </w:r>
      <w:r w:rsidRPr="00443B91">
        <w:instrText xml:space="preserve"> \* ARABIC </w:instrText>
      </w:r>
      <w:r w:rsidRPr="00443B91">
        <w:fldChar w:fldCharType="separate"/>
      </w:r>
      <w:r w:rsidR="008F6C4A">
        <w:rPr>
          <w:noProof/>
        </w:rPr>
        <w:t>35</w:t>
      </w:r>
      <w:r w:rsidRPr="00443B91">
        <w:fldChar w:fldCharType="end"/>
      </w:r>
      <w:bookmarkEnd w:id="481"/>
      <w:r w:rsidRPr="00443B91">
        <w:rPr>
          <w:rStyle w:val="Charf"/>
          <w:rFonts w:hint="eastAsia"/>
          <w:b/>
          <w:snapToGrid w:val="0"/>
        </w:rPr>
        <w:t xml:space="preserve"> </w:t>
      </w:r>
      <w:r w:rsidRPr="00443B91">
        <w:rPr>
          <w:rFonts w:hint="eastAsia"/>
        </w:rPr>
        <w:t>视景仿真软件拍摄的典型图样</w:t>
      </w:r>
      <w:bookmarkEnd w:id="482"/>
    </w:p>
    <w:p w:rsidR="001268EF" w:rsidRDefault="001268EF" w:rsidP="001268EF">
      <w:pPr>
        <w:pStyle w:val="20"/>
        <w:numPr>
          <w:ilvl w:val="0"/>
          <w:numId w:val="20"/>
        </w:numPr>
        <w:spacing w:before="163" w:after="163"/>
      </w:pPr>
      <w:r>
        <w:rPr>
          <w:rFonts w:hint="eastAsia"/>
        </w:rPr>
        <w:t xml:space="preserve"> </w:t>
      </w:r>
      <w:bookmarkStart w:id="483" w:name="_Toc404697781"/>
      <w:bookmarkStart w:id="484" w:name="_Toc404697839"/>
      <w:bookmarkStart w:id="485" w:name="_Toc404874273"/>
      <w:bookmarkStart w:id="486" w:name="_Toc404879674"/>
      <w:bookmarkStart w:id="487" w:name="_Toc405412163"/>
      <w:r>
        <w:rPr>
          <w:rFonts w:hint="eastAsia"/>
        </w:rPr>
        <w:t>地面实验系统</w:t>
      </w:r>
      <w:bookmarkEnd w:id="483"/>
      <w:bookmarkEnd w:id="484"/>
      <w:bookmarkEnd w:id="485"/>
      <w:bookmarkEnd w:id="486"/>
      <w:bookmarkEnd w:id="487"/>
    </w:p>
    <w:p w:rsidR="001268EF" w:rsidRDefault="001268EF" w:rsidP="001268EF">
      <w:pPr>
        <w:ind w:firstLine="480"/>
      </w:pPr>
      <w:r>
        <w:rPr>
          <w:rFonts w:hint="eastAsia"/>
        </w:rPr>
        <w:t>本文采用马克斯普朗克智能实验室（</w:t>
      </w:r>
      <w:r>
        <w:rPr>
          <w:rFonts w:hint="eastAsia"/>
        </w:rPr>
        <w:t>Max Planclk Institute for Intelligent System</w:t>
      </w:r>
      <w:r>
        <w:rPr>
          <w:rFonts w:hint="eastAsia"/>
        </w:rPr>
        <w:t>）的</w:t>
      </w:r>
      <w:r w:rsidRPr="00394C9B">
        <w:lastRenderedPageBreak/>
        <w:t>Andreas Geiger</w:t>
      </w:r>
      <w:r>
        <w:rPr>
          <w:rFonts w:hint="eastAsia"/>
        </w:rPr>
        <w:t>等人公开的无人驾驶汽车数据集</w:t>
      </w:r>
      <w:bookmarkStart w:id="488" w:name="OLE_LINK19"/>
      <w:bookmarkStart w:id="489" w:name="OLE_LINK20"/>
      <w:r>
        <w:rPr>
          <w:rFonts w:hint="eastAsia"/>
        </w:rPr>
        <w:t>KITTI</w:t>
      </w:r>
      <w:bookmarkEnd w:id="488"/>
      <w:bookmarkEnd w:id="489"/>
      <w:r>
        <w:rPr>
          <w:rFonts w:hint="eastAsia"/>
        </w:rPr>
        <w:t>作为实验数据</w:t>
      </w:r>
      <w:r>
        <w:fldChar w:fldCharType="begin"/>
      </w:r>
      <w:r w:rsidR="00DB3984">
        <w:instrText xml:space="preserve"> ADDIN EN.CITE &lt;EndNote&gt;&lt;Cite&gt;&lt;Author&gt;Geiger&lt;/Author&gt;&lt;Year&gt;2013&lt;/Year&gt;&lt;RecNum&gt;48&lt;/RecNum&gt;&lt;DisplayText&gt;&lt;style face="superscript"&gt;[75]&lt;/style&gt;&lt;/DisplayText&gt;&lt;record&gt;&lt;rec-number&gt;48&lt;/rec-number&gt;&lt;foreign-keys&gt;&lt;key app="EN" db-id="rfrv2wvv0wdeeteewsvprs9dts02rdsvrddp"&gt;48&lt;/key&gt;&lt;/foreign-keys&gt;&lt;ref-type name="Journal Article"&gt;17&lt;/ref-type&gt;&lt;contributors&gt;&lt;authors&gt;&lt;author&gt;A Geiger&lt;/author&gt;&lt;author&gt;P Lenz&lt;/author&gt;&lt;author&gt;C Stiller&lt;/author&gt;&lt;author&gt;R Urtasun&lt;/author&gt;&lt;/authors&gt;&lt;/contributors&gt;&lt;titles&gt;&lt;title&gt;Vision meets robotics: The KITTI dataset&lt;/title&gt;&lt;secondary-title&gt;International Journal of Robotics Research (IJRR)&lt;/secondary-title&gt;&lt;/titles&gt;&lt;periodical&gt;&lt;full-title&gt;International Journal of Robotics Research (IJRR)&lt;/full-title&gt;&lt;/periodical&gt;&lt;pages&gt;1231-1237&lt;/pages&gt;&lt;number&gt;No.11&lt;/number&gt;&lt;keywords&gt;&lt;keyword&gt;Dataset&lt;/keyword&gt;&lt;keyword&gt;autonomous driving&lt;/keyword&gt;&lt;keyword&gt;mobile robotics&lt;/keyword&gt;&lt;keyword&gt;field robotics&lt;/keyword&gt;&lt;keyword&gt;computer vision&lt;/keyword&gt;&lt;keyword&gt;cameras&lt;/keyword&gt;&lt;keyword&gt;laser&lt;/keyword&gt;&lt;keyword&gt;GPS&lt;/keyword&gt;&lt;keyword&gt;benchmarks&lt;/keyword&gt;&lt;keyword&gt;stereo&lt;/keyword&gt;&lt;keyword&gt;optical flow&lt;/keyword&gt;&lt;keyword&gt;SLAM&lt;/keyword&gt;&lt;keyword&gt;object detection&lt;/keyword&gt;&lt;keyword&gt;tracking&lt;/keyword&gt;&lt;keyword&gt;KITTI&lt;/keyword&gt;&lt;/keywords&gt;&lt;dates&gt;&lt;year&gt;2013&lt;/year&gt;&lt;/dates&gt;&lt;urls&gt;&lt;/urls</w:instrText>
      </w:r>
      <w:r w:rsidR="00DB3984">
        <w:rPr>
          <w:rFonts w:hint="eastAsia"/>
        </w:rPr>
        <w:instrText>&gt;&lt;remote-database-provider&gt;</w:instrText>
      </w:r>
      <w:r w:rsidR="00DB3984">
        <w:rPr>
          <w:rFonts w:hint="eastAsia"/>
        </w:rPr>
        <w:instrText>超星</w:instrText>
      </w:r>
      <w:r w:rsidR="00DB3984">
        <w:rPr>
          <w:rFonts w:hint="eastAsia"/>
        </w:rPr>
        <w:instrText>&lt;/remote-database-provider&gt;&lt;/record&gt;&lt;/Cite&gt;&lt;/EndNote&gt;</w:instrText>
      </w:r>
      <w:r>
        <w:fldChar w:fldCharType="separate"/>
      </w:r>
      <w:r w:rsidR="00DB3984" w:rsidRPr="00DB3984">
        <w:rPr>
          <w:vertAlign w:val="superscript"/>
        </w:rPr>
        <w:t>[</w:t>
      </w:r>
      <w:hyperlink w:anchor="_ENREF_75" w:tooltip="Geiger, 2013 #48" w:history="1">
        <w:r w:rsidR="0076405A" w:rsidRPr="00DB3984">
          <w:rPr>
            <w:vertAlign w:val="superscript"/>
          </w:rPr>
          <w:t>75</w:t>
        </w:r>
      </w:hyperlink>
      <w:r w:rsidR="00DB3984" w:rsidRPr="00DB3984">
        <w:rPr>
          <w:vertAlign w:val="superscript"/>
        </w:rPr>
        <w:t>]</w:t>
      </w:r>
      <w:r>
        <w:fldChar w:fldCharType="end"/>
      </w:r>
      <w:r>
        <w:rPr>
          <w:rFonts w:hint="eastAsia"/>
        </w:rPr>
        <w:t>。</w:t>
      </w:r>
      <w:r>
        <w:rPr>
          <w:rFonts w:hint="eastAsia"/>
        </w:rPr>
        <w:t>KITTI</w:t>
      </w:r>
      <w:r>
        <w:rPr>
          <w:rFonts w:hint="eastAsia"/>
        </w:rPr>
        <w:t>是采用如</w:t>
      </w:r>
      <w:r>
        <w:fldChar w:fldCharType="begin"/>
      </w:r>
      <w:r>
        <w:instrText xml:space="preserve"> </w:instrText>
      </w:r>
      <w:r>
        <w:rPr>
          <w:rFonts w:hint="eastAsia"/>
        </w:rPr>
        <w:instrText>REF _Ref404612949 \h</w:instrText>
      </w:r>
      <w:r>
        <w:instrText xml:space="preserve"> </w:instrText>
      </w:r>
      <w:r>
        <w:fldChar w:fldCharType="separate"/>
      </w:r>
      <w:r w:rsidR="008F6C4A" w:rsidRPr="00D76543">
        <w:rPr>
          <w:rStyle w:val="Charf"/>
          <w:b w:val="0"/>
        </w:rPr>
        <w:t>图</w:t>
      </w:r>
      <w:r w:rsidR="008F6C4A">
        <w:rPr>
          <w:rStyle w:val="Charf"/>
          <w:b w:val="0"/>
        </w:rPr>
        <w:t>36</w:t>
      </w:r>
      <w:r>
        <w:fldChar w:fldCharType="end"/>
      </w:r>
      <w:r>
        <w:rPr>
          <w:rFonts w:hint="eastAsia"/>
        </w:rPr>
        <w:t>所示的数据采集汽车在德国</w:t>
      </w:r>
      <w:r w:rsidRPr="0001135B">
        <w:rPr>
          <w:rFonts w:hint="eastAsia"/>
        </w:rPr>
        <w:t>卡尔斯鲁厄</w:t>
      </w:r>
      <w:r>
        <w:rPr>
          <w:rFonts w:hint="eastAsia"/>
        </w:rPr>
        <w:t>（</w:t>
      </w:r>
      <w:r w:rsidRPr="0001135B">
        <w:t>Karlsruhe</w:t>
      </w:r>
      <w:r>
        <w:rPr>
          <w:rFonts w:hint="eastAsia"/>
        </w:rPr>
        <w:t>）及其周边行驶过程中采集的</w:t>
      </w:r>
      <w:r>
        <w:rPr>
          <w:rFonts w:hint="eastAsia"/>
        </w:rPr>
        <w:t>IMU</w:t>
      </w:r>
      <w:r>
        <w:rPr>
          <w:rFonts w:hint="eastAsia"/>
        </w:rPr>
        <w:t>、灰度及彩色立体图形、激光雷达、</w:t>
      </w:r>
      <w:r>
        <w:rPr>
          <w:rFonts w:hint="eastAsia"/>
        </w:rPr>
        <w:t>GPS</w:t>
      </w:r>
      <w:r>
        <w:rPr>
          <w:rFonts w:hint="eastAsia"/>
        </w:rPr>
        <w:t>等导航数据集合。</w:t>
      </w:r>
    </w:p>
    <w:p w:rsidR="001268EF" w:rsidRDefault="001268EF" w:rsidP="001268EF">
      <w:pPr>
        <w:pStyle w:val="ae"/>
      </w:pPr>
      <w:r>
        <w:rPr>
          <w:noProof/>
        </w:rPr>
        <w:drawing>
          <wp:inline distT="0" distB="0" distL="0" distR="0" wp14:anchorId="7987B94A" wp14:editId="66DC3CCC">
            <wp:extent cx="3208866" cy="2692555"/>
            <wp:effectExtent l="0" t="0" r="0" b="0"/>
            <wp:docPr id="20" name="图片 20" descr="E:\惯性视觉导航\我的文档\论文\学位\学位论文绘图\KITTI无人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9" descr="E:\惯性视觉导航\我的文档\论文\学位\学位论文绘图\KITTI无人车.JPG"/>
                    <pic:cNvPicPr>
                      <a:picLocks noChangeAspect="1" noChangeArrowheads="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3216026" cy="2698563"/>
                    </a:xfrm>
                    <a:prstGeom prst="rect">
                      <a:avLst/>
                    </a:prstGeom>
                    <a:noFill/>
                    <a:ln>
                      <a:noFill/>
                    </a:ln>
                  </pic:spPr>
                </pic:pic>
              </a:graphicData>
            </a:graphic>
          </wp:inline>
        </w:drawing>
      </w:r>
    </w:p>
    <w:p w:rsidR="001268EF" w:rsidRDefault="001268EF" w:rsidP="00057A04">
      <w:pPr>
        <w:pStyle w:val="aff"/>
        <w:spacing w:before="163" w:after="163"/>
        <w:rPr>
          <w:rStyle w:val="Charf"/>
          <w:b/>
        </w:rPr>
      </w:pPr>
      <w:bookmarkStart w:id="490" w:name="_Ref404612949"/>
      <w:bookmarkStart w:id="491" w:name="_Toc405322798"/>
      <w:r w:rsidRPr="00D76543">
        <w:rPr>
          <w:rStyle w:val="Charf"/>
          <w:b/>
        </w:rPr>
        <w:t>图</w:t>
      </w:r>
      <w:r w:rsidRPr="00D76543">
        <w:rPr>
          <w:rStyle w:val="Charf"/>
          <w:b/>
        </w:rPr>
        <w:fldChar w:fldCharType="begin"/>
      </w:r>
      <w:r w:rsidRPr="00D76543">
        <w:rPr>
          <w:rStyle w:val="Charf"/>
          <w:b/>
        </w:rPr>
        <w:instrText xml:space="preserve"> SEQ </w:instrText>
      </w:r>
      <w:r w:rsidRPr="00D76543">
        <w:rPr>
          <w:rStyle w:val="Charf"/>
          <w:b/>
        </w:rPr>
        <w:instrText>图</w:instrText>
      </w:r>
      <w:r w:rsidRPr="00D76543">
        <w:rPr>
          <w:rStyle w:val="Charf"/>
          <w:b/>
        </w:rPr>
        <w:instrText xml:space="preserve"> \* ARABIC </w:instrText>
      </w:r>
      <w:r w:rsidRPr="00D76543">
        <w:rPr>
          <w:rStyle w:val="Charf"/>
          <w:b/>
        </w:rPr>
        <w:fldChar w:fldCharType="separate"/>
      </w:r>
      <w:r w:rsidR="008F6C4A">
        <w:rPr>
          <w:rStyle w:val="Charf"/>
          <w:b/>
          <w:noProof/>
        </w:rPr>
        <w:t>36</w:t>
      </w:r>
      <w:r w:rsidRPr="00D76543">
        <w:rPr>
          <w:rStyle w:val="Charf"/>
          <w:b/>
        </w:rPr>
        <w:fldChar w:fldCharType="end"/>
      </w:r>
      <w:bookmarkEnd w:id="490"/>
      <w:r w:rsidR="00BA3088">
        <w:rPr>
          <w:rStyle w:val="Charf"/>
          <w:rFonts w:hint="eastAsia"/>
          <w:b/>
        </w:rPr>
        <w:t xml:space="preserve"> </w:t>
      </w:r>
      <w:r w:rsidRPr="00C96A14">
        <w:rPr>
          <w:rFonts w:hint="eastAsia"/>
        </w:rPr>
        <w:t>KITTI</w:t>
      </w:r>
      <w:r w:rsidRPr="00C96A14">
        <w:rPr>
          <w:rFonts w:hint="eastAsia"/>
        </w:rPr>
        <w:t>数据采集平台</w:t>
      </w:r>
      <w:bookmarkEnd w:id="491"/>
    </w:p>
    <w:p w:rsidR="001268EF" w:rsidRPr="00EA7696" w:rsidRDefault="001268EF" w:rsidP="001268EF">
      <w:pPr>
        <w:ind w:firstLine="480"/>
      </w:pPr>
      <w:r>
        <w:rPr>
          <w:rFonts w:hint="eastAsia"/>
        </w:rPr>
        <w:t>KITTI</w:t>
      </w:r>
      <w:r>
        <w:rPr>
          <w:rFonts w:hint="eastAsia"/>
        </w:rPr>
        <w:t>上安装的</w:t>
      </w:r>
      <w:r>
        <w:rPr>
          <w:rFonts w:hint="eastAsia"/>
        </w:rPr>
        <w:t>IMU-GPS</w:t>
      </w:r>
      <w:r>
        <w:rPr>
          <w:rFonts w:hint="eastAsia"/>
        </w:rPr>
        <w:t>组合模块为</w:t>
      </w:r>
      <w:r>
        <w:rPr>
          <w:rFonts w:hint="eastAsia"/>
        </w:rPr>
        <w:t>OXTS RT3003</w:t>
      </w:r>
      <w:r>
        <w:rPr>
          <w:rFonts w:hint="eastAsia"/>
        </w:rPr>
        <w:t>，本文采用</w:t>
      </w:r>
      <w:r>
        <w:rPr>
          <w:rFonts w:hint="eastAsia"/>
        </w:rPr>
        <w:t>OXTS RT3003</w:t>
      </w:r>
      <w:r>
        <w:rPr>
          <w:rFonts w:hint="eastAsia"/>
        </w:rPr>
        <w:t>输出的独立</w:t>
      </w:r>
      <w:r>
        <w:rPr>
          <w:rFonts w:hint="eastAsia"/>
        </w:rPr>
        <w:t>IMU</w:t>
      </w:r>
      <w:r>
        <w:rPr>
          <w:rFonts w:hint="eastAsia"/>
        </w:rPr>
        <w:t>数据作为惯性导航数据，采用</w:t>
      </w:r>
      <w:r>
        <w:rPr>
          <w:rFonts w:hint="eastAsia"/>
        </w:rPr>
        <w:t>OXTS RT3003</w:t>
      </w:r>
      <w:r>
        <w:rPr>
          <w:rFonts w:hint="eastAsia"/>
        </w:rPr>
        <w:t>输出的</w:t>
      </w:r>
      <w:r>
        <w:rPr>
          <w:rFonts w:hint="eastAsia"/>
        </w:rPr>
        <w:t>IMU-GPS</w:t>
      </w:r>
      <w:r>
        <w:rPr>
          <w:rFonts w:hint="eastAsia"/>
        </w:rPr>
        <w:t>组合导航位置和姿态结果作为真实位姿参考，</w:t>
      </w:r>
      <w:r>
        <w:rPr>
          <w:rFonts w:hint="eastAsia"/>
        </w:rPr>
        <w:t>IMU</w:t>
      </w:r>
      <w:r>
        <w:rPr>
          <w:rFonts w:hint="eastAsia"/>
        </w:rPr>
        <w:t>采样频率为</w:t>
      </w:r>
      <w:r>
        <w:rPr>
          <w:rFonts w:hint="eastAsia"/>
        </w:rPr>
        <w:t>100HZ</w:t>
      </w:r>
      <w:r>
        <w:rPr>
          <w:rFonts w:hint="eastAsia"/>
        </w:rPr>
        <w:t>。</w:t>
      </w:r>
      <w:r>
        <w:rPr>
          <w:rFonts w:hint="eastAsia"/>
        </w:rPr>
        <w:t>OXTS RT3003</w:t>
      </w:r>
      <w:r>
        <w:rPr>
          <w:rFonts w:hint="eastAsia"/>
        </w:rPr>
        <w:t>配备</w:t>
      </w:r>
      <w:r>
        <w:rPr>
          <w:rFonts w:hint="eastAsia"/>
        </w:rPr>
        <w:t>IMU</w:t>
      </w:r>
      <w:r>
        <w:rPr>
          <w:rFonts w:hint="eastAsia"/>
        </w:rPr>
        <w:t>中陀螺仪</w:t>
      </w:r>
      <w:r w:rsidRPr="00936C09">
        <w:t>漂移</w:t>
      </w:r>
      <w:r>
        <w:rPr>
          <w:rFonts w:hint="eastAsia"/>
        </w:rPr>
        <w:t>标称值为</w:t>
      </w:r>
      <w:r w:rsidRPr="00936C09">
        <w:t>36</w:t>
      </w:r>
      <w:r w:rsidRPr="00936C09">
        <w:rPr>
          <w:rFonts w:eastAsia="华文楷体"/>
          <w:color w:val="000000"/>
          <w:kern w:val="0"/>
          <w:sz w:val="22"/>
        </w:rPr>
        <w:t>°/h</w:t>
      </w:r>
      <w:r w:rsidRPr="00936C09">
        <w:t>，加计漂移</w:t>
      </w:r>
      <w:r>
        <w:rPr>
          <w:rFonts w:hint="eastAsia"/>
        </w:rPr>
        <w:t>标称值</w:t>
      </w:r>
      <w:r w:rsidRPr="00936C09">
        <w:t>为</w:t>
      </w:r>
      <w:r w:rsidRPr="00936C09">
        <w:t>1020.4</w:t>
      </w:r>
      <w:r w:rsidRPr="00936C09">
        <w:rPr>
          <w:rFonts w:eastAsia="华文楷体"/>
          <w:color w:val="000000"/>
          <w:sz w:val="22"/>
        </w:rPr>
        <w:t>μg</w:t>
      </w:r>
      <w:r>
        <w:rPr>
          <w:rFonts w:eastAsia="华文楷体" w:hint="eastAsia"/>
          <w:color w:val="000000"/>
          <w:sz w:val="22"/>
        </w:rPr>
        <w:t>。</w:t>
      </w:r>
      <w:r>
        <w:rPr>
          <w:rFonts w:hint="eastAsia"/>
        </w:rPr>
        <w:t>IMU-GPS</w:t>
      </w:r>
      <w:r>
        <w:rPr>
          <w:rFonts w:hint="eastAsia"/>
        </w:rPr>
        <w:t>组合导航位置精度可达</w:t>
      </w:r>
      <w:r>
        <w:rPr>
          <w:rFonts w:hint="eastAsia"/>
        </w:rPr>
        <w:t>0.2m</w:t>
      </w:r>
      <w:r>
        <w:rPr>
          <w:rFonts w:hint="eastAsia"/>
        </w:rPr>
        <w:t>，姿态精度可达</w:t>
      </w:r>
      <w:r>
        <w:rPr>
          <w:rFonts w:hint="eastAsia"/>
        </w:rPr>
        <w:t>0.1</w:t>
      </w:r>
      <w:r w:rsidRPr="00936C09">
        <w:rPr>
          <w:rFonts w:eastAsia="华文楷体"/>
          <w:color w:val="000000"/>
          <w:kern w:val="0"/>
          <w:sz w:val="22"/>
        </w:rPr>
        <w:t>°</w:t>
      </w:r>
      <w:r>
        <w:rPr>
          <w:rFonts w:eastAsia="华文楷体" w:hint="eastAsia"/>
          <w:color w:val="000000"/>
          <w:kern w:val="0"/>
          <w:sz w:val="22"/>
        </w:rPr>
        <w:t>，</w:t>
      </w:r>
      <w:r w:rsidRPr="00EA7696">
        <w:rPr>
          <w:rFonts w:hint="eastAsia"/>
        </w:rPr>
        <w:t>位置和姿态精度</w:t>
      </w:r>
      <w:r>
        <w:rPr>
          <w:rFonts w:hint="eastAsia"/>
        </w:rPr>
        <w:t>均高于本文算法一个数量级，可作为参考基准</w:t>
      </w:r>
      <w:r w:rsidRPr="00EA7696">
        <w:rPr>
          <w:rFonts w:hint="eastAsia"/>
        </w:rPr>
        <w:t>。</w:t>
      </w:r>
    </w:p>
    <w:p w:rsidR="001268EF" w:rsidRPr="00EA7696" w:rsidRDefault="001268EF" w:rsidP="001268EF">
      <w:pPr>
        <w:ind w:firstLine="480"/>
      </w:pPr>
      <w:r>
        <w:rPr>
          <w:rFonts w:hint="eastAsia"/>
        </w:rPr>
        <w:t>本文地面实验的视觉数据采用</w:t>
      </w:r>
      <w:r>
        <w:rPr>
          <w:rFonts w:hint="eastAsia"/>
        </w:rPr>
        <w:t>KITTI</w:t>
      </w:r>
      <w:r>
        <w:rPr>
          <w:rFonts w:hint="eastAsia"/>
        </w:rPr>
        <w:t>上配置的灰度双目相机所拍摄的图像，该双目相机型号均为</w:t>
      </w:r>
      <w:r>
        <w:rPr>
          <w:rFonts w:hint="eastAsia"/>
        </w:rPr>
        <w:t>FL2-14S3M-C</w:t>
      </w:r>
      <w:r>
        <w:rPr>
          <w:rFonts w:hint="eastAsia"/>
        </w:rPr>
        <w:t>，平行安装，基线距离约</w:t>
      </w:r>
      <w:r>
        <w:rPr>
          <w:rFonts w:hint="eastAsia"/>
        </w:rPr>
        <w:t>0.54m</w:t>
      </w:r>
      <w:r>
        <w:rPr>
          <w:rFonts w:hint="eastAsia"/>
        </w:rPr>
        <w:t>，离地面高度约</w:t>
      </w:r>
      <w:r>
        <w:rPr>
          <w:rFonts w:hint="eastAsia"/>
        </w:rPr>
        <w:t>1.65m</w:t>
      </w:r>
      <w:r>
        <w:rPr>
          <w:rFonts w:hint="eastAsia"/>
        </w:rPr>
        <w:t>。汽车行驶速度平均为</w:t>
      </w:r>
      <w:r>
        <w:rPr>
          <w:rFonts w:hint="eastAsia"/>
        </w:rPr>
        <w:t>7m/s</w:t>
      </w:r>
      <w:r>
        <w:rPr>
          <w:rFonts w:hint="eastAsia"/>
        </w:rPr>
        <w:t>，相机采样频率为</w:t>
      </w:r>
      <w:r>
        <w:rPr>
          <w:rFonts w:hint="eastAsia"/>
        </w:rPr>
        <w:t>10HZ</w:t>
      </w:r>
      <w:r>
        <w:rPr>
          <w:rFonts w:hint="eastAsia"/>
        </w:rPr>
        <w:t>，平均每行驶</w:t>
      </w:r>
      <w:r>
        <w:rPr>
          <w:rFonts w:hint="eastAsia"/>
        </w:rPr>
        <w:t>0.7m</w:t>
      </w:r>
      <w:r>
        <w:rPr>
          <w:rFonts w:hint="eastAsia"/>
        </w:rPr>
        <w:t>采集一对图像。</w:t>
      </w:r>
    </w:p>
    <w:p w:rsidR="001268EF" w:rsidRDefault="001268EF" w:rsidP="001268EF">
      <w:pPr>
        <w:pStyle w:val="20"/>
        <w:numPr>
          <w:ilvl w:val="0"/>
          <w:numId w:val="20"/>
        </w:numPr>
        <w:spacing w:before="163" w:after="163"/>
      </w:pPr>
      <w:r>
        <w:rPr>
          <w:rFonts w:hint="eastAsia"/>
        </w:rPr>
        <w:t xml:space="preserve"> </w:t>
      </w:r>
      <w:bookmarkStart w:id="492" w:name="_Toc404697782"/>
      <w:bookmarkStart w:id="493" w:name="_Toc404697840"/>
      <w:bookmarkStart w:id="494" w:name="_Toc404874274"/>
      <w:bookmarkStart w:id="495" w:name="_Toc404879675"/>
      <w:bookmarkStart w:id="496" w:name="_Toc405412164"/>
      <w:r>
        <w:rPr>
          <w:rFonts w:hint="eastAsia"/>
        </w:rPr>
        <w:t>本章小结</w:t>
      </w:r>
      <w:bookmarkEnd w:id="492"/>
      <w:bookmarkEnd w:id="493"/>
      <w:bookmarkEnd w:id="494"/>
      <w:bookmarkEnd w:id="495"/>
      <w:bookmarkEnd w:id="496"/>
    </w:p>
    <w:p w:rsidR="001268EF" w:rsidRPr="00175F75" w:rsidRDefault="001268EF" w:rsidP="001268EF">
      <w:pPr>
        <w:ind w:firstLine="480"/>
      </w:pPr>
      <w:r>
        <w:rPr>
          <w:rFonts w:hint="eastAsia"/>
        </w:rPr>
        <w:t>本章分别介绍了月面仿真数据采集平台的基本结构和地面实验数据采集平台的主要参数。</w:t>
      </w:r>
      <w:r w:rsidR="00CD1147">
        <w:rPr>
          <w:rFonts w:hint="eastAsia"/>
        </w:rPr>
        <w:t>月面仿真系统由世界系惯导轨迹发生器和虚拟月面视景软件构成，分别给出了世界系惯导轨迹发生器的计算过程和虚拟月面视景软件的参数结构。</w:t>
      </w:r>
    </w:p>
    <w:p w:rsidR="001268EF" w:rsidRPr="001268EF" w:rsidRDefault="001268EF" w:rsidP="001268EF">
      <w:pPr>
        <w:ind w:firstLine="480"/>
      </w:pPr>
    </w:p>
    <w:bookmarkEnd w:id="448"/>
    <w:bookmarkEnd w:id="449"/>
    <w:p w:rsidR="00C66263" w:rsidRPr="00270994" w:rsidRDefault="00C66263" w:rsidP="00A7170C">
      <w:pPr>
        <w:ind w:firstLine="480"/>
        <w:sectPr w:rsidR="00C66263" w:rsidRPr="00270994" w:rsidSect="006E54BA">
          <w:headerReference w:type="even" r:id="rId1447"/>
          <w:endnotePr>
            <w:numFmt w:val="decimal"/>
          </w:endnotePr>
          <w:pgSz w:w="11906" w:h="16838" w:code="9"/>
          <w:pgMar w:top="1418" w:right="1134" w:bottom="1418" w:left="1701" w:header="851" w:footer="851" w:gutter="0"/>
          <w:cols w:space="425"/>
          <w:docGrid w:type="lines" w:linePitch="326"/>
        </w:sectPr>
      </w:pPr>
    </w:p>
    <w:p w:rsidR="009C55A0" w:rsidRPr="00270994" w:rsidRDefault="009C55A0" w:rsidP="00897DE8">
      <w:pPr>
        <w:pStyle w:val="10"/>
        <w:spacing w:before="163" w:after="163"/>
      </w:pPr>
      <w:bookmarkStart w:id="497" w:name="_Toc325569224"/>
      <w:bookmarkStart w:id="498" w:name="_Toc325797267"/>
      <w:bookmarkStart w:id="499" w:name="_Toc325809010"/>
      <w:bookmarkStart w:id="500" w:name="_Toc342320738"/>
      <w:bookmarkStart w:id="501" w:name="_Toc342509129"/>
      <w:bookmarkStart w:id="502" w:name="_Toc342509231"/>
      <w:bookmarkStart w:id="503" w:name="_Toc342848695"/>
      <w:bookmarkStart w:id="504" w:name="_Toc404697810"/>
      <w:bookmarkStart w:id="505" w:name="_Toc404697868"/>
      <w:bookmarkStart w:id="506" w:name="_Toc404874275"/>
      <w:bookmarkStart w:id="507" w:name="_Toc404879676"/>
      <w:bookmarkStart w:id="508" w:name="_Toc405412165"/>
      <w:r w:rsidRPr="00270994">
        <w:lastRenderedPageBreak/>
        <w:t>总结</w:t>
      </w:r>
      <w:bookmarkEnd w:id="497"/>
      <w:bookmarkEnd w:id="498"/>
      <w:bookmarkEnd w:id="499"/>
      <w:r w:rsidR="00590939" w:rsidRPr="00270994">
        <w:t>与展望</w:t>
      </w:r>
      <w:bookmarkEnd w:id="500"/>
      <w:bookmarkEnd w:id="501"/>
      <w:bookmarkEnd w:id="502"/>
      <w:bookmarkEnd w:id="503"/>
      <w:bookmarkEnd w:id="504"/>
      <w:bookmarkEnd w:id="505"/>
      <w:bookmarkEnd w:id="506"/>
      <w:bookmarkEnd w:id="507"/>
      <w:bookmarkEnd w:id="508"/>
    </w:p>
    <w:p w:rsidR="00562000" w:rsidRDefault="00824313" w:rsidP="009149F2">
      <w:pPr>
        <w:ind w:firstLine="480"/>
      </w:pPr>
      <w:r>
        <w:rPr>
          <w:rFonts w:hint="eastAsia"/>
        </w:rPr>
        <w:t>本论文对深空探测巡视器</w:t>
      </w:r>
      <w:r w:rsidR="001E4927">
        <w:rPr>
          <w:rFonts w:hint="eastAsia"/>
        </w:rPr>
        <w:t>惯性</w:t>
      </w:r>
      <w:r w:rsidR="001E4927">
        <w:rPr>
          <w:rFonts w:hint="eastAsia"/>
        </w:rPr>
        <w:t>/</w:t>
      </w:r>
      <w:r w:rsidR="001E4927">
        <w:rPr>
          <w:rFonts w:hint="eastAsia"/>
        </w:rPr>
        <w:t>视觉</w:t>
      </w:r>
      <w:r w:rsidR="001E4927">
        <w:rPr>
          <w:rFonts w:hint="eastAsia"/>
        </w:rPr>
        <w:t>/</w:t>
      </w:r>
      <w:r w:rsidR="001E4927">
        <w:rPr>
          <w:rFonts w:hint="eastAsia"/>
        </w:rPr>
        <w:t>天文组合导航方法展开了深入的研究</w:t>
      </w:r>
      <w:r w:rsidR="00646EF5">
        <w:rPr>
          <w:rFonts w:hint="eastAsia"/>
        </w:rPr>
        <w:t>。通过</w:t>
      </w:r>
      <w:r w:rsidR="005C779C">
        <w:rPr>
          <w:rFonts w:hint="eastAsia"/>
        </w:rPr>
        <w:t>对</w:t>
      </w:r>
      <w:r w:rsidR="00646EF5">
        <w:rPr>
          <w:rFonts w:hint="eastAsia"/>
        </w:rPr>
        <w:t>惯性导航</w:t>
      </w:r>
      <w:r w:rsidR="00552B10">
        <w:rPr>
          <w:rFonts w:hint="eastAsia"/>
        </w:rPr>
        <w:t>、</w:t>
      </w:r>
      <w:r w:rsidR="00646EF5">
        <w:rPr>
          <w:rFonts w:hint="eastAsia"/>
        </w:rPr>
        <w:t>视觉导航</w:t>
      </w:r>
      <w:r w:rsidR="00552B10">
        <w:rPr>
          <w:rFonts w:hint="eastAsia"/>
        </w:rPr>
        <w:t>和天文导航</w:t>
      </w:r>
      <w:r w:rsidR="005C779C">
        <w:rPr>
          <w:rFonts w:hint="eastAsia"/>
        </w:rPr>
        <w:t>原理的推导，详细</w:t>
      </w:r>
      <w:r w:rsidR="00552B10">
        <w:rPr>
          <w:rFonts w:hint="eastAsia"/>
        </w:rPr>
        <w:t>比较</w:t>
      </w:r>
      <w:r w:rsidR="005C779C">
        <w:rPr>
          <w:rFonts w:hint="eastAsia"/>
        </w:rPr>
        <w:t>了</w:t>
      </w:r>
      <w:r w:rsidR="00552B10">
        <w:rPr>
          <w:rFonts w:hint="eastAsia"/>
        </w:rPr>
        <w:t>各导航方法</w:t>
      </w:r>
      <w:r w:rsidR="005C779C">
        <w:rPr>
          <w:rFonts w:hint="eastAsia"/>
        </w:rPr>
        <w:t>的</w:t>
      </w:r>
      <w:r w:rsidR="00552B10">
        <w:rPr>
          <w:rFonts w:hint="eastAsia"/>
        </w:rPr>
        <w:t>优缺点、</w:t>
      </w:r>
      <w:r w:rsidR="005C779C">
        <w:rPr>
          <w:rFonts w:hint="eastAsia"/>
        </w:rPr>
        <w:t>误差</w:t>
      </w:r>
      <w:r w:rsidR="00552B10">
        <w:rPr>
          <w:rFonts w:hint="eastAsia"/>
        </w:rPr>
        <w:t>传递</w:t>
      </w:r>
      <w:r w:rsidR="005C779C">
        <w:rPr>
          <w:rFonts w:hint="eastAsia"/>
        </w:rPr>
        <w:t>特性</w:t>
      </w:r>
      <w:r w:rsidR="00552B10">
        <w:rPr>
          <w:rFonts w:hint="eastAsia"/>
        </w:rPr>
        <w:t>，得到</w:t>
      </w:r>
      <w:r w:rsidR="005C779C">
        <w:rPr>
          <w:rFonts w:hint="eastAsia"/>
        </w:rPr>
        <w:t>它们之间</w:t>
      </w:r>
      <w:r w:rsidR="00552B10">
        <w:rPr>
          <w:rFonts w:hint="eastAsia"/>
        </w:rPr>
        <w:t>的</w:t>
      </w:r>
      <w:r w:rsidR="005C779C">
        <w:rPr>
          <w:rFonts w:hint="eastAsia"/>
        </w:rPr>
        <w:t>优势互补</w:t>
      </w:r>
      <w:r w:rsidR="00552B10">
        <w:rPr>
          <w:rFonts w:hint="eastAsia"/>
        </w:rPr>
        <w:t>特点。</w:t>
      </w:r>
      <w:r w:rsidR="006334B1">
        <w:rPr>
          <w:rFonts w:hint="eastAsia"/>
        </w:rPr>
        <w:t>惯性导航具有自主性强、短时姿态精度高、导航参数完备、数据更新快和误差模型较为精确的优点，但位置误差受加速度计漂移和姿态误差影响而非线性发散，且高精度的</w:t>
      </w:r>
      <w:r w:rsidR="006334B1">
        <w:rPr>
          <w:rFonts w:hint="eastAsia"/>
        </w:rPr>
        <w:t>IMU</w:t>
      </w:r>
      <w:r w:rsidR="006334B1">
        <w:rPr>
          <w:rFonts w:hint="eastAsia"/>
        </w:rPr>
        <w:t>体积通常较大。视觉导航具有位置精度较高、体积小的优点，但其姿态精度较低、计算量大、且位置精度随航向角误差增大而非线性发散。天文导航获得星敏感器相对惯性系的绝对角度信息，没有惯性导航和视觉导航的误差累积问题。因此，惯性导航、视觉导航和天文导航具有很好的优势互补特性。本文</w:t>
      </w:r>
      <w:r w:rsidR="00552B10">
        <w:rPr>
          <w:rFonts w:hint="eastAsia"/>
        </w:rPr>
        <w:t>首先研究了惯性</w:t>
      </w:r>
      <w:r w:rsidR="00552B10">
        <w:rPr>
          <w:rFonts w:hint="eastAsia"/>
        </w:rPr>
        <w:t>/</w:t>
      </w:r>
      <w:r w:rsidR="00552B10">
        <w:rPr>
          <w:rFonts w:hint="eastAsia"/>
        </w:rPr>
        <w:t>视觉组合导航（</w:t>
      </w:r>
      <w:r w:rsidR="00552B10">
        <w:rPr>
          <w:rFonts w:hint="eastAsia"/>
        </w:rPr>
        <w:t>INS/VNS</w:t>
      </w:r>
      <w:r w:rsidR="00552B10">
        <w:rPr>
          <w:rFonts w:hint="eastAsia"/>
        </w:rPr>
        <w:t>）方法，然后在</w:t>
      </w:r>
      <w:r w:rsidR="00552B10">
        <w:rPr>
          <w:rFonts w:hint="eastAsia"/>
        </w:rPr>
        <w:t>INS/VNS</w:t>
      </w:r>
      <w:r w:rsidR="00552B10">
        <w:rPr>
          <w:rFonts w:hint="eastAsia"/>
        </w:rPr>
        <w:t>方法基础上，进一步研究了惯性</w:t>
      </w:r>
      <w:r w:rsidR="00552B10">
        <w:rPr>
          <w:rFonts w:hint="eastAsia"/>
        </w:rPr>
        <w:t>/</w:t>
      </w:r>
      <w:r w:rsidR="00552B10">
        <w:rPr>
          <w:rFonts w:hint="eastAsia"/>
        </w:rPr>
        <w:t>视觉</w:t>
      </w:r>
      <w:r w:rsidR="00552B10">
        <w:rPr>
          <w:rFonts w:hint="eastAsia"/>
        </w:rPr>
        <w:t>/</w:t>
      </w:r>
      <w:r w:rsidR="00552B10">
        <w:rPr>
          <w:rFonts w:hint="eastAsia"/>
        </w:rPr>
        <w:t>天文组合导航（</w:t>
      </w:r>
      <w:r w:rsidR="00552B10">
        <w:rPr>
          <w:rFonts w:hint="eastAsia"/>
        </w:rPr>
        <w:t>INS/VNS/CNS</w:t>
      </w:r>
      <w:r w:rsidR="00552B10">
        <w:rPr>
          <w:rFonts w:hint="eastAsia"/>
        </w:rPr>
        <w:t>）方法。</w:t>
      </w:r>
    </w:p>
    <w:p w:rsidR="00590939" w:rsidRPr="00270994" w:rsidRDefault="00590939" w:rsidP="00897DE8">
      <w:pPr>
        <w:pStyle w:val="20"/>
        <w:spacing w:before="163" w:after="163"/>
      </w:pPr>
      <w:bookmarkStart w:id="509" w:name="_Toc342320739"/>
      <w:bookmarkStart w:id="510" w:name="_Toc342509130"/>
      <w:bookmarkStart w:id="511" w:name="_Toc342509232"/>
      <w:bookmarkStart w:id="512" w:name="_Toc342848696"/>
      <w:bookmarkStart w:id="513" w:name="_Toc373537304"/>
      <w:bookmarkStart w:id="514" w:name="_Toc311991047"/>
      <w:bookmarkStart w:id="515" w:name="_Toc375175119"/>
      <w:bookmarkStart w:id="516" w:name="_Toc312073056"/>
      <w:bookmarkStart w:id="517" w:name="_Toc404697811"/>
      <w:bookmarkStart w:id="518" w:name="_Toc404697869"/>
      <w:bookmarkStart w:id="519" w:name="_Toc404874276"/>
      <w:bookmarkStart w:id="520" w:name="_Toc404879677"/>
      <w:bookmarkStart w:id="521" w:name="_Toc405412166"/>
      <w:r w:rsidRPr="00270994">
        <w:t>工作总结</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2700B8" w:rsidRDefault="00EA440F" w:rsidP="00EA440F">
      <w:pPr>
        <w:ind w:firstLine="480"/>
      </w:pPr>
      <w:r>
        <w:rPr>
          <w:rFonts w:hint="eastAsia"/>
        </w:rPr>
        <w:t>（</w:t>
      </w:r>
      <w:r>
        <w:rPr>
          <w:rFonts w:hint="eastAsia"/>
        </w:rPr>
        <w:t>1</w:t>
      </w:r>
      <w:r>
        <w:rPr>
          <w:rFonts w:hint="eastAsia"/>
        </w:rPr>
        <w:t>）</w:t>
      </w:r>
      <w:r w:rsidR="003D7A3D">
        <w:rPr>
          <w:rFonts w:hint="eastAsia"/>
        </w:rPr>
        <w:t>建立并实现了</w:t>
      </w:r>
      <w:r w:rsidR="001E7738" w:rsidRPr="00270994">
        <w:t>世界坐标系下的惯性导航方法和双目视觉导航方法</w:t>
      </w:r>
      <w:r w:rsidR="003D7A3D">
        <w:rPr>
          <w:rFonts w:hint="eastAsia"/>
        </w:rPr>
        <w:t>，</w:t>
      </w:r>
      <w:r w:rsidR="00171631">
        <w:rPr>
          <w:rFonts w:hint="eastAsia"/>
        </w:rPr>
        <w:t>对双目视觉导航的误差传递和累积特性进行了详细的分析</w:t>
      </w:r>
      <w:r w:rsidR="003D7A3D">
        <w:rPr>
          <w:rFonts w:hint="eastAsia"/>
        </w:rPr>
        <w:t>。由于视觉导航的运动估计原理是通过世界系特征点坐标反推出运动参数的，为了便于建立组合导航模型，采用世界坐标系作为惯性导航的导航坐标系。惯性导航的力学编排方程、力学误差传递模型和</w:t>
      </w:r>
      <w:r w:rsidR="003D7A3D">
        <w:rPr>
          <w:rFonts w:hint="eastAsia"/>
        </w:rPr>
        <w:t>IMU</w:t>
      </w:r>
      <w:r w:rsidR="003D7A3D">
        <w:rPr>
          <w:rFonts w:hint="eastAsia"/>
        </w:rPr>
        <w:t>的误差模型均较为简单，因此视觉导航的误差分析是知道组合导航的关键。</w:t>
      </w:r>
      <w:r w:rsidR="00F425CF">
        <w:rPr>
          <w:rFonts w:hint="eastAsia"/>
        </w:rPr>
        <w:t>视觉导航的误差源包括内外参标定误差、特征点提取和匹配误差、相机相对巡视器的安装误差，不仅误差源的个数较多，且从原始误差到运动参数误差的传递关系复杂而具有很强的非线性。因此，本文提出了一种根据运动估计原理将视觉误差源</w:t>
      </w:r>
      <w:r w:rsidR="00D0530C">
        <w:rPr>
          <w:rFonts w:hint="eastAsia"/>
        </w:rPr>
        <w:t>的影响通过单步相对运动参数误差项等效的分析方法，将视觉导航的单步位置累积误差分解为单步位置误差解算项和位置误差与姿态误差的耦合项。并通过仿真发现视觉导航位置误差中由姿态误差导致的的位置误差耦合项是视觉导航位置误差的主要来源。该结论对惯性</w:t>
      </w:r>
      <w:r w:rsidR="00D0530C">
        <w:rPr>
          <w:rFonts w:hint="eastAsia"/>
        </w:rPr>
        <w:t>/</w:t>
      </w:r>
      <w:r w:rsidR="00D0530C">
        <w:rPr>
          <w:rFonts w:hint="eastAsia"/>
        </w:rPr>
        <w:t>视觉组合导航方法的设计具有较好的指导意义。</w:t>
      </w:r>
    </w:p>
    <w:p w:rsidR="003B53CD" w:rsidRPr="008E6406" w:rsidRDefault="00EA440F" w:rsidP="008E6406">
      <w:pPr>
        <w:ind w:firstLine="480"/>
      </w:pPr>
      <w:r>
        <w:rPr>
          <w:rFonts w:hint="eastAsia"/>
        </w:rPr>
        <w:t>（</w:t>
      </w:r>
      <w:r>
        <w:rPr>
          <w:rFonts w:hint="eastAsia"/>
        </w:rPr>
        <w:t>2</w:t>
      </w:r>
      <w:r>
        <w:rPr>
          <w:rFonts w:hint="eastAsia"/>
        </w:rPr>
        <w:t>）</w:t>
      </w:r>
      <w:r w:rsidR="00171631">
        <w:rPr>
          <w:rFonts w:hint="eastAsia"/>
        </w:rPr>
        <w:t>提出改进的以惯性和视觉相对运动参数差为量测量的惯性</w:t>
      </w:r>
      <w:r w:rsidR="00171631">
        <w:rPr>
          <w:rFonts w:hint="eastAsia"/>
        </w:rPr>
        <w:t>/</w:t>
      </w:r>
      <w:r w:rsidR="00171631">
        <w:rPr>
          <w:rFonts w:hint="eastAsia"/>
        </w:rPr>
        <w:t>视觉组合导航方法。</w:t>
      </w:r>
      <w:r w:rsidR="00D0530C">
        <w:rPr>
          <w:rFonts w:hint="eastAsia"/>
        </w:rPr>
        <w:t>INS/VNS</w:t>
      </w:r>
      <w:r w:rsidR="00D0530C">
        <w:rPr>
          <w:rFonts w:hint="eastAsia"/>
        </w:rPr>
        <w:t>方法基于惯导误差方程建立状态模型，根据量测量的选择可分为三类方法：以</w:t>
      </w:r>
      <w:r w:rsidR="00D0530C">
        <w:rPr>
          <w:rFonts w:hint="eastAsia"/>
        </w:rPr>
        <w:lastRenderedPageBreak/>
        <w:t>视觉相对运动参数为量测量（</w:t>
      </w:r>
      <w:r w:rsidR="00D0530C">
        <w:rPr>
          <w:rFonts w:hint="eastAsia"/>
        </w:rPr>
        <w:t>QT-INS/VNS</w:t>
      </w:r>
      <w:r w:rsidR="00D0530C">
        <w:rPr>
          <w:rFonts w:hint="eastAsia"/>
        </w:rPr>
        <w:t>）、以惯性和视觉相对运动参数差为量测量（</w:t>
      </w:r>
      <w:r w:rsidR="00D0530C">
        <w:rPr>
          <w:rFonts w:hint="eastAsia"/>
        </w:rPr>
        <w:t>dQT-INS/VNS</w:t>
      </w:r>
      <w:r w:rsidR="00D0530C">
        <w:rPr>
          <w:rFonts w:hint="eastAsia"/>
        </w:rPr>
        <w:t>）、以视觉特征点坐标为量测量（</w:t>
      </w:r>
      <w:r w:rsidR="00D0530C">
        <w:rPr>
          <w:rFonts w:hint="eastAsia"/>
        </w:rPr>
        <w:t>FPc-INS/VNS</w:t>
      </w:r>
      <w:r w:rsidR="00D0530C">
        <w:rPr>
          <w:rFonts w:hint="eastAsia"/>
        </w:rPr>
        <w:t>）。通过月面仿真和地面实验对这三种方法的导航结果分析，</w:t>
      </w:r>
      <w:r w:rsidR="00D0530C">
        <w:rPr>
          <w:rFonts w:hint="eastAsia"/>
        </w:rPr>
        <w:t>dQT1-INS/VNS</w:t>
      </w:r>
      <w:r w:rsidR="00D0530C">
        <w:rPr>
          <w:rFonts w:hint="eastAsia"/>
        </w:rPr>
        <w:t>方法（传统</w:t>
      </w:r>
      <w:r w:rsidR="00D0530C">
        <w:rPr>
          <w:rFonts w:hint="eastAsia"/>
        </w:rPr>
        <w:t>dQT-INS/VNS</w:t>
      </w:r>
      <w:r w:rsidR="00D0530C">
        <w:rPr>
          <w:rFonts w:hint="eastAsia"/>
        </w:rPr>
        <w:t>方法）和</w:t>
      </w:r>
      <w:r w:rsidR="00D0530C">
        <w:rPr>
          <w:rFonts w:hint="eastAsia"/>
        </w:rPr>
        <w:t>FPc-INS/VNS</w:t>
      </w:r>
      <w:r w:rsidR="00D0530C">
        <w:rPr>
          <w:rFonts w:hint="eastAsia"/>
        </w:rPr>
        <w:t>方法可得到较高的整体导航性能，其中</w:t>
      </w:r>
      <w:r w:rsidR="00D0530C">
        <w:rPr>
          <w:rFonts w:hint="eastAsia"/>
        </w:rPr>
        <w:t>dQT1-INS/VNS</w:t>
      </w:r>
      <w:r w:rsidR="00D0530C">
        <w:rPr>
          <w:rFonts w:hint="eastAsia"/>
        </w:rPr>
        <w:t>得到的姿态精度最高，而</w:t>
      </w:r>
      <w:r w:rsidR="00D0530C">
        <w:rPr>
          <w:rFonts w:hint="eastAsia"/>
        </w:rPr>
        <w:t>FPc-INS/VNS</w:t>
      </w:r>
      <w:r w:rsidR="00D0530C">
        <w:rPr>
          <w:rFonts w:hint="eastAsia"/>
        </w:rPr>
        <w:t>的位置精度最高。由于</w:t>
      </w:r>
      <w:r w:rsidR="00D0530C">
        <w:rPr>
          <w:rFonts w:hint="eastAsia"/>
        </w:rPr>
        <w:t>dQT1-INS/VNS</w:t>
      </w:r>
      <w:r w:rsidR="00D0530C">
        <w:rPr>
          <w:rFonts w:hint="eastAsia"/>
        </w:rPr>
        <w:t>的位置精度低于</w:t>
      </w:r>
      <w:r w:rsidR="00D0530C">
        <w:rPr>
          <w:rFonts w:hint="eastAsia"/>
        </w:rPr>
        <w:t>FPc-INS/VNS</w:t>
      </w:r>
      <w:r w:rsidR="00D0530C">
        <w:rPr>
          <w:rFonts w:hint="eastAsia"/>
        </w:rPr>
        <w:t>幅度较小，且计算量小很多，因此从实际使用的角度</w:t>
      </w:r>
      <w:r w:rsidR="00D0530C">
        <w:rPr>
          <w:rFonts w:hint="eastAsia"/>
        </w:rPr>
        <w:t>dQT1-INS/VNS</w:t>
      </w:r>
      <w:r w:rsidR="00D0530C">
        <w:rPr>
          <w:rFonts w:hint="eastAsia"/>
        </w:rPr>
        <w:t>具有最优的综合特性。然后针对</w:t>
      </w:r>
      <w:r w:rsidR="00D0530C">
        <w:rPr>
          <w:rFonts w:hint="eastAsia"/>
        </w:rPr>
        <w:t>dQT1-INS/VNS</w:t>
      </w:r>
      <w:r w:rsidR="00D0530C">
        <w:rPr>
          <w:rFonts w:hint="eastAsia"/>
        </w:rPr>
        <w:t>的状态和量测模型分析，发现传统模型中存在的两个问题：</w:t>
      </w:r>
      <w:r w:rsidR="00D0530C">
        <w:rPr>
          <w:rFonts w:hint="eastAsia"/>
        </w:rPr>
        <w:t>1</w:t>
      </w:r>
      <w:r w:rsidR="00D0530C">
        <w:rPr>
          <w:rFonts w:hint="eastAsia"/>
        </w:rPr>
        <w:t>）量测模型中惯性姿态误差定义与平台失准角定义不一致，导致惯性相对旋转四元数的误差分析过程中需要做较大的近似处理；</w:t>
      </w:r>
      <w:r w:rsidR="00D0530C">
        <w:rPr>
          <w:rFonts w:hint="eastAsia"/>
        </w:rPr>
        <w:t>2</w:t>
      </w:r>
      <w:r w:rsidR="00D0530C">
        <w:rPr>
          <w:rFonts w:hint="eastAsia"/>
        </w:rPr>
        <w:t>）没有考虑视觉导航的常值误差。针对以上两个问题分别对</w:t>
      </w:r>
      <w:r w:rsidR="00D0530C">
        <w:rPr>
          <w:rFonts w:hint="eastAsia"/>
        </w:rPr>
        <w:t>dQT1-INS/VNS</w:t>
      </w:r>
      <w:r w:rsidR="00D0530C">
        <w:rPr>
          <w:rFonts w:hint="eastAsia"/>
        </w:rPr>
        <w:t>方法提出改进方法并建立了改进的</w:t>
      </w:r>
      <w:r w:rsidR="00D0530C">
        <w:rPr>
          <w:rFonts w:hint="eastAsia"/>
        </w:rPr>
        <w:t>dQT2-INS/VNS</w:t>
      </w:r>
      <w:r w:rsidR="00D0530C">
        <w:rPr>
          <w:rFonts w:hint="eastAsia"/>
        </w:rPr>
        <w:t>和</w:t>
      </w:r>
      <w:r w:rsidR="00D0530C">
        <w:rPr>
          <w:rFonts w:hint="eastAsia"/>
        </w:rPr>
        <w:t>dQT3-INS/VNS</w:t>
      </w:r>
      <w:r w:rsidR="00D0530C">
        <w:rPr>
          <w:rFonts w:hint="eastAsia"/>
        </w:rPr>
        <w:t>模型。通过月面仿真和地面实验验证了</w:t>
      </w:r>
      <w:r w:rsidR="00D0530C">
        <w:rPr>
          <w:rFonts w:hint="eastAsia"/>
        </w:rPr>
        <w:t>dQT2-INS/VNS</w:t>
      </w:r>
      <w:r w:rsidR="00D0530C">
        <w:rPr>
          <w:rFonts w:hint="eastAsia"/>
        </w:rPr>
        <w:t>和</w:t>
      </w:r>
      <w:r w:rsidR="00D0530C">
        <w:rPr>
          <w:rFonts w:hint="eastAsia"/>
        </w:rPr>
        <w:t>dQT3-INS/VNS</w:t>
      </w:r>
      <w:r w:rsidR="00D0530C">
        <w:rPr>
          <w:rFonts w:hint="eastAsia"/>
        </w:rPr>
        <w:t>模型的</w:t>
      </w:r>
      <w:r w:rsidR="008E6406">
        <w:rPr>
          <w:rFonts w:hint="eastAsia"/>
        </w:rPr>
        <w:t>导航特性相比传统方法具有较大的提高</w:t>
      </w:r>
      <w:r w:rsidR="00D0530C">
        <w:rPr>
          <w:rFonts w:hint="eastAsia"/>
        </w:rPr>
        <w:t>。</w:t>
      </w:r>
      <w:r w:rsidR="008E6406">
        <w:rPr>
          <w:rFonts w:hint="eastAsia"/>
        </w:rPr>
        <w:t>最后在</w:t>
      </w:r>
      <w:r w:rsidR="008E6406">
        <w:rPr>
          <w:rFonts w:hint="eastAsia"/>
        </w:rPr>
        <w:t>INS/VNS</w:t>
      </w:r>
      <w:r w:rsidR="008E6406">
        <w:rPr>
          <w:rFonts w:hint="eastAsia"/>
        </w:rPr>
        <w:t>方法的基础上引入一个星光矢量方向的量测信息，建立了相应的</w:t>
      </w:r>
      <w:r w:rsidR="008E6406">
        <w:rPr>
          <w:rFonts w:hint="eastAsia"/>
        </w:rPr>
        <w:t>INS/VNS/CNS</w:t>
      </w:r>
      <w:r w:rsidR="008E6406">
        <w:rPr>
          <w:rFonts w:hint="eastAsia"/>
        </w:rPr>
        <w:t>模型，同通过月面仿真和地面实验验证了其有效性。</w:t>
      </w:r>
    </w:p>
    <w:p w:rsidR="003B53CD" w:rsidRPr="00270994" w:rsidRDefault="003B53CD" w:rsidP="00EA440F">
      <w:pPr>
        <w:ind w:firstLine="480"/>
      </w:pPr>
      <w:r>
        <w:rPr>
          <w:rFonts w:hint="eastAsia"/>
        </w:rPr>
        <w:t>（</w:t>
      </w:r>
      <w:r>
        <w:rPr>
          <w:rFonts w:hint="eastAsia"/>
        </w:rPr>
        <w:t>3</w:t>
      </w:r>
      <w:r>
        <w:rPr>
          <w:rFonts w:hint="eastAsia"/>
        </w:rPr>
        <w:t>）</w:t>
      </w:r>
      <w:r w:rsidR="00171631">
        <w:rPr>
          <w:rFonts w:hint="eastAsia"/>
        </w:rPr>
        <w:t>设计并实现了月面仿真系统。</w:t>
      </w:r>
      <w:r w:rsidR="006D179D">
        <w:rPr>
          <w:rFonts w:hint="eastAsia"/>
        </w:rPr>
        <w:t>由于真实的月面实验条件难以实现，设计一套可以产生在月球重力加速度、月球自转角速度条件下的</w:t>
      </w:r>
      <w:r w:rsidR="006D179D">
        <w:rPr>
          <w:rFonts w:hint="eastAsia"/>
        </w:rPr>
        <w:t>IMU</w:t>
      </w:r>
      <w:r w:rsidR="006D179D">
        <w:rPr>
          <w:rFonts w:hint="eastAsia"/>
        </w:rPr>
        <w:t>数据和接近月面地形特点的双目图像对于验证导航算法具有很重要的意义。通过世界系下惯导轨迹发生器生成真实</w:t>
      </w:r>
      <w:r w:rsidR="006D179D">
        <w:rPr>
          <w:rFonts w:hint="eastAsia"/>
        </w:rPr>
        <w:t>IMU</w:t>
      </w:r>
      <w:r w:rsidR="006D179D">
        <w:rPr>
          <w:rFonts w:hint="eastAsia"/>
        </w:rPr>
        <w:t>数据和真实轨迹，将真实</w:t>
      </w:r>
      <w:r w:rsidR="006D179D">
        <w:rPr>
          <w:rFonts w:hint="eastAsia"/>
        </w:rPr>
        <w:t>IMU</w:t>
      </w:r>
      <w:r w:rsidR="006D179D">
        <w:rPr>
          <w:rFonts w:hint="eastAsia"/>
        </w:rPr>
        <w:t>数据叠加地面实验采集的噪声数据得到仿真的</w:t>
      </w:r>
      <w:r w:rsidR="006D179D">
        <w:rPr>
          <w:rFonts w:hint="eastAsia"/>
        </w:rPr>
        <w:t>IMU</w:t>
      </w:r>
      <w:r w:rsidR="006D179D">
        <w:rPr>
          <w:rFonts w:hint="eastAsia"/>
        </w:rPr>
        <w:t>数据。</w:t>
      </w:r>
      <w:r w:rsidR="00C3083F">
        <w:rPr>
          <w:rFonts w:hint="eastAsia"/>
        </w:rPr>
        <w:t>仿真的双目图像通过虚拟视景仿真软件得到，通过将惯导轨迹发生器生成的真实轨迹驱动视景仿真软件的采图使得惯性视觉与视觉数据的同步。</w:t>
      </w:r>
    </w:p>
    <w:p w:rsidR="00590939" w:rsidRPr="00270994" w:rsidRDefault="00590939" w:rsidP="00897DE8">
      <w:pPr>
        <w:pStyle w:val="20"/>
        <w:spacing w:before="163" w:after="163"/>
      </w:pPr>
      <w:bookmarkStart w:id="522" w:name="_Toc342320740"/>
      <w:bookmarkStart w:id="523" w:name="_Toc342509131"/>
      <w:bookmarkStart w:id="524" w:name="_Toc342509233"/>
      <w:bookmarkStart w:id="525" w:name="_Toc342848697"/>
      <w:bookmarkStart w:id="526" w:name="_Toc373537305"/>
      <w:bookmarkStart w:id="527" w:name="_Toc311991048"/>
      <w:bookmarkStart w:id="528" w:name="_Toc375175120"/>
      <w:bookmarkStart w:id="529" w:name="_Toc312073057"/>
      <w:bookmarkStart w:id="530" w:name="_Toc404697812"/>
      <w:bookmarkStart w:id="531" w:name="_Toc404697870"/>
      <w:bookmarkStart w:id="532" w:name="_Toc404874277"/>
      <w:bookmarkStart w:id="533" w:name="_Toc404879678"/>
      <w:bookmarkStart w:id="534" w:name="_Toc405412167"/>
      <w:r w:rsidRPr="00270994">
        <w:t>后续研究展望</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2E6B4F" w:rsidRDefault="002E6B4F" w:rsidP="000761D4">
      <w:pPr>
        <w:ind w:firstLine="480"/>
      </w:pPr>
      <w:r>
        <w:rPr>
          <w:rFonts w:hint="eastAsia"/>
        </w:rPr>
        <w:t>惯性</w:t>
      </w:r>
      <w:r>
        <w:rPr>
          <w:rFonts w:hint="eastAsia"/>
        </w:rPr>
        <w:t>/</w:t>
      </w:r>
      <w:r>
        <w:rPr>
          <w:rFonts w:hint="eastAsia"/>
        </w:rPr>
        <w:t>视觉</w:t>
      </w:r>
      <w:r>
        <w:rPr>
          <w:rFonts w:hint="eastAsia"/>
        </w:rPr>
        <w:t>/</w:t>
      </w:r>
      <w:r w:rsidR="00E33C9D">
        <w:rPr>
          <w:rFonts w:hint="eastAsia"/>
        </w:rPr>
        <w:t>天文组合导航方法的改进主要有两条思路：一是优化传统模型，通过减少传统模型的量测量误差分析中近似处理，建立更加精确的量测模型。二</w:t>
      </w:r>
      <w:r>
        <w:rPr>
          <w:rFonts w:hint="eastAsia"/>
        </w:rPr>
        <w:t>是对视觉导航系统进行更加详细的误差分</w:t>
      </w:r>
      <w:r w:rsidR="00E33C9D">
        <w:rPr>
          <w:rFonts w:hint="eastAsia"/>
        </w:rPr>
        <w:t>析，并分解出其中可以通过惯性导航参数或天文导航参数补偿的误差项。通过选择合适的量测量，并将分解出的误差项加入状态量中，建立可补偿该误差项的新量测模型，从而提高导航精度。</w:t>
      </w:r>
    </w:p>
    <w:p w:rsidR="00E33C9D" w:rsidRDefault="00784D26" w:rsidP="000761D4">
      <w:pPr>
        <w:ind w:firstLine="480"/>
      </w:pPr>
      <w:r>
        <w:rPr>
          <w:rFonts w:hint="eastAsia"/>
        </w:rPr>
        <w:t>（</w:t>
      </w:r>
      <w:r>
        <w:rPr>
          <w:rFonts w:hint="eastAsia"/>
        </w:rPr>
        <w:t>1</w:t>
      </w:r>
      <w:r>
        <w:rPr>
          <w:rFonts w:hint="eastAsia"/>
        </w:rPr>
        <w:t>）</w:t>
      </w:r>
      <w:r w:rsidR="00717427">
        <w:rPr>
          <w:rFonts w:hint="eastAsia"/>
        </w:rPr>
        <w:t>视觉导航的原始误差源包括：双目内外参标定参数误差、特征点提取和匹配</w:t>
      </w:r>
      <w:r w:rsidR="00717427">
        <w:rPr>
          <w:rFonts w:hint="eastAsia"/>
        </w:rPr>
        <w:lastRenderedPageBreak/>
        <w:t>误差、左相机相对巡视器的安装误差。这些原始误差源到视觉导航运动误差的传递过程比较复杂且具有很强的非线性，</w:t>
      </w:r>
      <w:r w:rsidR="00E33C9D">
        <w:rPr>
          <w:rFonts w:hint="eastAsia"/>
        </w:rPr>
        <w:t>本文的</w:t>
      </w:r>
      <w:r w:rsidR="00E33C9D">
        <w:rPr>
          <w:rFonts w:hint="eastAsia"/>
        </w:rPr>
        <w:t>dQT2-INS/VNS</w:t>
      </w:r>
      <w:r w:rsidR="00717427">
        <w:rPr>
          <w:rFonts w:hint="eastAsia"/>
        </w:rPr>
        <w:t>方法通过将视觉相对运动参数误差的常值项作为状态量进行视觉常值误差的补偿。这种方法要求视觉相对运动参数的随机误差项远小于常值误差，</w:t>
      </w:r>
      <w:r w:rsidR="00D16725">
        <w:rPr>
          <w:rFonts w:hint="eastAsia"/>
        </w:rPr>
        <w:t>这种条件仅在双目内外参标定参数误差或左相机相对巡视器的安装误差</w:t>
      </w:r>
      <w:r>
        <w:rPr>
          <w:rFonts w:hint="eastAsia"/>
        </w:rPr>
        <w:t>较大的时候满足。更好的方法是直接以双目内外参标定参数误差或左相机相对巡视器的安装误差进行误差建模，通过寻找合适的量测信息和模型将这些常值误差补偿，从而提高导航精度。</w:t>
      </w:r>
    </w:p>
    <w:p w:rsidR="00784D26" w:rsidRDefault="00EA440F" w:rsidP="000761D4">
      <w:pPr>
        <w:ind w:firstLine="480"/>
      </w:pPr>
      <w:r>
        <w:rPr>
          <w:rFonts w:hint="eastAsia"/>
        </w:rPr>
        <w:t>（</w:t>
      </w:r>
      <w:r>
        <w:rPr>
          <w:rFonts w:hint="eastAsia"/>
        </w:rPr>
        <w:t>2</w:t>
      </w:r>
      <w:r>
        <w:rPr>
          <w:rFonts w:hint="eastAsia"/>
        </w:rPr>
        <w:t>）</w:t>
      </w:r>
      <w:r w:rsidR="00FB411D">
        <w:rPr>
          <w:rFonts w:hint="eastAsia"/>
        </w:rPr>
        <w:t>本文主要对</w:t>
      </w:r>
      <w:r w:rsidR="00FB411D">
        <w:rPr>
          <w:rFonts w:hint="eastAsia"/>
        </w:rPr>
        <w:t>dQT-INS/VNS</w:t>
      </w:r>
      <w:r w:rsidR="00FB411D">
        <w:rPr>
          <w:rFonts w:hint="eastAsia"/>
        </w:rPr>
        <w:t>的方法进行改进，</w:t>
      </w:r>
      <w:r w:rsidR="00FB411D">
        <w:rPr>
          <w:rFonts w:hint="eastAsia"/>
        </w:rPr>
        <w:t>FPc-INS/VNS</w:t>
      </w:r>
      <w:r w:rsidR="00FB411D">
        <w:rPr>
          <w:rFonts w:hint="eastAsia"/>
        </w:rPr>
        <w:t>方法与</w:t>
      </w:r>
      <w:r w:rsidR="00FB411D">
        <w:rPr>
          <w:rFonts w:hint="eastAsia"/>
        </w:rPr>
        <w:t>dQT-INS/VNS</w:t>
      </w:r>
      <w:r w:rsidR="00FB411D">
        <w:rPr>
          <w:rFonts w:hint="eastAsia"/>
        </w:rPr>
        <w:t>方法相比采用了更原始的量测信息，通过对特征点误差特性进行分析，可以建立更加完善的量测模型，从而更充分得利用冗余的特征点信息提高导航精度。同时，建立特征点优化机制，剔除误差较大的特征点并减小特征点的个数从而减小量测量的维数</w:t>
      </w:r>
      <w:r w:rsidR="00D550AC">
        <w:rPr>
          <w:rFonts w:hint="eastAsia"/>
        </w:rPr>
        <w:t>和计算量。</w:t>
      </w:r>
    </w:p>
    <w:p w:rsidR="00D550AC" w:rsidRPr="00E33C9D" w:rsidRDefault="00D550AC" w:rsidP="000761D4">
      <w:pPr>
        <w:ind w:firstLine="480"/>
      </w:pPr>
      <w:r>
        <w:rPr>
          <w:rFonts w:hint="eastAsia"/>
        </w:rPr>
        <w:t>（</w:t>
      </w:r>
      <w:r>
        <w:rPr>
          <w:rFonts w:hint="eastAsia"/>
        </w:rPr>
        <w:t>3</w:t>
      </w:r>
      <w:r>
        <w:rPr>
          <w:rFonts w:hint="eastAsia"/>
        </w:rPr>
        <w:t>）传统视觉导航及相关组合导航方法仅利用前后两个时刻的图像特征点匹配实现运动估计，但在很多情况下相隔一帧以上的图像之间也可提取出匹配的特征点。通过匹配相隔一帧以上图像特征点进行运动估计的方法可以减小视觉系统中常值误差累积次数，达到提高导航精度的目的。</w:t>
      </w:r>
    </w:p>
    <w:p w:rsidR="002E6B4F" w:rsidRDefault="002E6B4F" w:rsidP="000761D4">
      <w:pPr>
        <w:ind w:firstLine="480"/>
      </w:pPr>
    </w:p>
    <w:p w:rsidR="002E6B4F" w:rsidRPr="00270994" w:rsidRDefault="002E6B4F" w:rsidP="000761D4">
      <w:pPr>
        <w:ind w:firstLine="480"/>
        <w:sectPr w:rsidR="002E6B4F" w:rsidRPr="00270994" w:rsidSect="006A159C">
          <w:headerReference w:type="even" r:id="rId1448"/>
          <w:endnotePr>
            <w:numFmt w:val="decimal"/>
          </w:endnotePr>
          <w:pgSz w:w="11906" w:h="16838" w:code="9"/>
          <w:pgMar w:top="1418" w:right="1134" w:bottom="1418" w:left="1701" w:header="851" w:footer="851" w:gutter="0"/>
          <w:cols w:space="425"/>
          <w:docGrid w:type="lines" w:linePitch="326"/>
        </w:sectPr>
      </w:pPr>
    </w:p>
    <w:p w:rsidR="0049450F" w:rsidRPr="00270994" w:rsidRDefault="0049450F" w:rsidP="0049450F">
      <w:pPr>
        <w:pStyle w:val="10"/>
        <w:spacing w:before="163" w:after="163"/>
      </w:pPr>
      <w:bookmarkStart w:id="535" w:name="_Toc404697813"/>
      <w:bookmarkStart w:id="536" w:name="_Toc404697871"/>
      <w:bookmarkStart w:id="537" w:name="_Toc404874278"/>
      <w:bookmarkStart w:id="538" w:name="_Toc404879679"/>
      <w:bookmarkStart w:id="539" w:name="_Toc405412168"/>
      <w:r w:rsidRPr="00270994">
        <w:lastRenderedPageBreak/>
        <w:t>参考文献</w:t>
      </w:r>
      <w:bookmarkEnd w:id="535"/>
      <w:bookmarkEnd w:id="536"/>
      <w:bookmarkEnd w:id="537"/>
      <w:bookmarkEnd w:id="538"/>
      <w:bookmarkEnd w:id="539"/>
    </w:p>
    <w:p w:rsidR="0076405A" w:rsidRPr="00CD3F7C" w:rsidRDefault="00041758" w:rsidP="00CD3F7C">
      <w:pPr>
        <w:spacing w:line="240" w:lineRule="auto"/>
        <w:ind w:left="480" w:hangingChars="200" w:hanging="480"/>
      </w:pPr>
      <w:r>
        <w:fldChar w:fldCharType="begin"/>
      </w:r>
      <w:r>
        <w:instrText xml:space="preserve"> ADDIN EN.REFLIST </w:instrText>
      </w:r>
      <w:r>
        <w:fldChar w:fldCharType="separate"/>
      </w:r>
      <w:bookmarkStart w:id="540" w:name="_ENREF_1"/>
      <w:r w:rsidR="0076405A" w:rsidRPr="00CD3F7C">
        <w:t>[1]</w:t>
      </w:r>
      <w:r w:rsidR="0076405A" w:rsidRPr="00CD3F7C">
        <w:tab/>
      </w:r>
      <w:r w:rsidR="0076405A" w:rsidRPr="00CD3F7C">
        <w:t>叶培建</w:t>
      </w:r>
      <w:r w:rsidR="0076405A" w:rsidRPr="00CD3F7C">
        <w:t xml:space="preserve">, </w:t>
      </w:r>
      <w:r w:rsidR="0076405A" w:rsidRPr="00CD3F7C">
        <w:t>黄江川</w:t>
      </w:r>
      <w:r w:rsidR="0076405A" w:rsidRPr="00CD3F7C">
        <w:t xml:space="preserve">, </w:t>
      </w:r>
      <w:r w:rsidR="0076405A" w:rsidRPr="00CD3F7C">
        <w:t>张廷新</w:t>
      </w:r>
      <w:r w:rsidR="0076405A" w:rsidRPr="00CD3F7C">
        <w:t xml:space="preserve">, </w:t>
      </w:r>
      <w:r w:rsidR="00EA440F">
        <w:t>等</w:t>
      </w:r>
      <w:r w:rsidR="0076405A" w:rsidRPr="00CD3F7C">
        <w:t xml:space="preserve">. </w:t>
      </w:r>
      <w:r w:rsidR="0076405A" w:rsidRPr="00CD3F7C">
        <w:t>嫦娥二号卫星技术成就与中国深空探测展望</w:t>
      </w:r>
      <w:r w:rsidR="0076405A" w:rsidRPr="00CD3F7C">
        <w:t xml:space="preserve"> [J]. </w:t>
      </w:r>
      <w:r w:rsidR="0076405A" w:rsidRPr="00CD3F7C">
        <w:t>中国科学：技术科学</w:t>
      </w:r>
      <w:r w:rsidR="0076405A" w:rsidRPr="00CD3F7C">
        <w:t>, 2013, 43(5): 467-477.</w:t>
      </w:r>
      <w:bookmarkEnd w:id="540"/>
    </w:p>
    <w:p w:rsidR="0076405A" w:rsidRPr="00CD3F7C" w:rsidRDefault="0076405A" w:rsidP="00CD3F7C">
      <w:pPr>
        <w:spacing w:line="240" w:lineRule="auto"/>
        <w:ind w:left="480" w:hangingChars="200" w:hanging="480"/>
      </w:pPr>
      <w:bookmarkStart w:id="541" w:name="_ENREF_2"/>
      <w:r w:rsidRPr="00CD3F7C">
        <w:t>[2]</w:t>
      </w:r>
      <w:r w:rsidRPr="00CD3F7C">
        <w:tab/>
      </w:r>
      <w:r w:rsidRPr="00CD3F7C">
        <w:t>吴伟仁</w:t>
      </w:r>
      <w:r w:rsidRPr="00CD3F7C">
        <w:t xml:space="preserve">, </w:t>
      </w:r>
      <w:r w:rsidRPr="00CD3F7C">
        <w:t>周建亮</w:t>
      </w:r>
      <w:r w:rsidRPr="00CD3F7C">
        <w:t xml:space="preserve">, </w:t>
      </w:r>
      <w:r w:rsidRPr="00CD3F7C">
        <w:t>王保丰</w:t>
      </w:r>
      <w:r w:rsidR="00EA440F">
        <w:t xml:space="preserve">, </w:t>
      </w:r>
      <w:r w:rsidR="00EA440F">
        <w:rPr>
          <w:rFonts w:hint="eastAsia"/>
        </w:rPr>
        <w:t>等</w:t>
      </w:r>
      <w:r w:rsidRPr="00CD3F7C">
        <w:t xml:space="preserve">. </w:t>
      </w:r>
      <w:r w:rsidRPr="00CD3F7C">
        <w:t>嫦娥三号</w:t>
      </w:r>
      <w:r w:rsidRPr="00CD3F7C">
        <w:t xml:space="preserve"> “</w:t>
      </w:r>
      <w:r w:rsidRPr="00CD3F7C">
        <w:t>玉兔号</w:t>
      </w:r>
      <w:r w:rsidRPr="00CD3F7C">
        <w:t xml:space="preserve">” </w:t>
      </w:r>
      <w:r w:rsidRPr="00CD3F7C">
        <w:t>巡视器遥操作中的关键技术</w:t>
      </w:r>
      <w:r w:rsidRPr="00CD3F7C">
        <w:t xml:space="preserve"> [J]. </w:t>
      </w:r>
      <w:r w:rsidRPr="00CD3F7C">
        <w:t>中国科学</w:t>
      </w:r>
      <w:r w:rsidRPr="00CD3F7C">
        <w:t xml:space="preserve">: </w:t>
      </w:r>
      <w:r w:rsidRPr="00CD3F7C">
        <w:t>信息科学</w:t>
      </w:r>
      <w:r w:rsidRPr="00CD3F7C">
        <w:t>, 2014, 425-440.</w:t>
      </w:r>
      <w:bookmarkEnd w:id="541"/>
    </w:p>
    <w:p w:rsidR="0076405A" w:rsidRPr="00CD3F7C" w:rsidRDefault="0076405A" w:rsidP="00CD3F7C">
      <w:pPr>
        <w:spacing w:line="240" w:lineRule="auto"/>
        <w:ind w:left="480" w:hangingChars="200" w:hanging="480"/>
      </w:pPr>
      <w:bookmarkStart w:id="542" w:name="_ENREF_3"/>
      <w:r w:rsidRPr="00CD3F7C">
        <w:t>[3]</w:t>
      </w:r>
      <w:r w:rsidRPr="00CD3F7C">
        <w:tab/>
      </w:r>
      <w:r w:rsidRPr="00CD3F7C">
        <w:t>彭兢</w:t>
      </w:r>
      <w:r w:rsidRPr="00CD3F7C">
        <w:t xml:space="preserve">, </w:t>
      </w:r>
      <w:r w:rsidRPr="00CD3F7C">
        <w:t>张熇</w:t>
      </w:r>
      <w:r w:rsidRPr="00CD3F7C">
        <w:t xml:space="preserve">, </w:t>
      </w:r>
      <w:r w:rsidRPr="00CD3F7C">
        <w:t>叶培建</w:t>
      </w:r>
      <w:r w:rsidRPr="00CD3F7C">
        <w:t xml:space="preserve">. </w:t>
      </w:r>
      <w:r w:rsidRPr="00CD3F7C">
        <w:t>深空探测年表研究</w:t>
      </w:r>
      <w:r w:rsidRPr="00CD3F7C">
        <w:t xml:space="preserve"> [J]. </w:t>
      </w:r>
      <w:r w:rsidRPr="00CD3F7C">
        <w:t>深空探测研究</w:t>
      </w:r>
      <w:r w:rsidRPr="00CD3F7C">
        <w:t>, 2012, 3): 1-13.</w:t>
      </w:r>
      <w:bookmarkEnd w:id="542"/>
    </w:p>
    <w:p w:rsidR="0076405A" w:rsidRPr="00CD3F7C" w:rsidRDefault="0076405A" w:rsidP="00CD3F7C">
      <w:pPr>
        <w:spacing w:line="240" w:lineRule="auto"/>
        <w:ind w:left="480" w:hangingChars="200" w:hanging="480"/>
      </w:pPr>
      <w:bookmarkStart w:id="543" w:name="_ENREF_4"/>
      <w:r w:rsidRPr="00CD3F7C">
        <w:t>[4]</w:t>
      </w:r>
      <w:r w:rsidRPr="00CD3F7C">
        <w:tab/>
        <w:t>Y. F, E K. Dead Reckoning for a Lunar Rover on Uneven Terrain; proceedings of the 1996 IEEE International Conference on Robotics and Automation, Minneapolis, F, 1996 [C]. IEEE.</w:t>
      </w:r>
      <w:bookmarkEnd w:id="543"/>
    </w:p>
    <w:p w:rsidR="0076405A" w:rsidRPr="00CD3F7C" w:rsidRDefault="0076405A" w:rsidP="00CD3F7C">
      <w:pPr>
        <w:spacing w:line="240" w:lineRule="auto"/>
        <w:ind w:left="480" w:hangingChars="200" w:hanging="480"/>
      </w:pPr>
      <w:bookmarkStart w:id="544" w:name="_ENREF_5"/>
      <w:r w:rsidRPr="00CD3F7C">
        <w:t>[5]</w:t>
      </w:r>
      <w:r w:rsidRPr="00CD3F7C">
        <w:tab/>
      </w:r>
      <w:r w:rsidRPr="00CD3F7C">
        <w:t>石德乐</w:t>
      </w:r>
      <w:r w:rsidRPr="00CD3F7C">
        <w:t xml:space="preserve">, </w:t>
      </w:r>
      <w:r w:rsidRPr="00CD3F7C">
        <w:t>叶培建</w:t>
      </w:r>
      <w:r w:rsidRPr="00CD3F7C">
        <w:t xml:space="preserve">, </w:t>
      </w:r>
      <w:r w:rsidRPr="00CD3F7C">
        <w:t>贾阳</w:t>
      </w:r>
      <w:r w:rsidRPr="00CD3F7C">
        <w:t xml:space="preserve">. </w:t>
      </w:r>
      <w:r w:rsidRPr="00CD3F7C">
        <w:t>我国月面巡视探测器定位方法研究</w:t>
      </w:r>
      <w:r w:rsidRPr="00CD3F7C">
        <w:t xml:space="preserve"> [J]. </w:t>
      </w:r>
      <w:r w:rsidRPr="00CD3F7C">
        <w:t>航天器工程</w:t>
      </w:r>
      <w:r w:rsidRPr="00CD3F7C">
        <w:t>, 2006, 15(4): 14-20.</w:t>
      </w:r>
      <w:bookmarkEnd w:id="544"/>
    </w:p>
    <w:p w:rsidR="0076405A" w:rsidRPr="00CD3F7C" w:rsidRDefault="0076405A" w:rsidP="00CD3F7C">
      <w:pPr>
        <w:spacing w:line="240" w:lineRule="auto"/>
        <w:ind w:left="480" w:hangingChars="200" w:hanging="480"/>
      </w:pPr>
      <w:bookmarkStart w:id="545" w:name="_ENREF_6"/>
      <w:r w:rsidRPr="00CD3F7C">
        <w:t>[6]</w:t>
      </w:r>
      <w:r w:rsidRPr="00CD3F7C">
        <w:tab/>
        <w:t>Maimone M, Johnson A, Cheng Y, et al. Autonomous navigation results from the Mars Exploration Rover (MER) mission; proceedings of the 9th International Symposium on Experimental Robotics(ISER), Singapore, F, 2006 [C].</w:t>
      </w:r>
      <w:bookmarkEnd w:id="545"/>
    </w:p>
    <w:p w:rsidR="0076405A" w:rsidRPr="00CD3F7C" w:rsidRDefault="0076405A" w:rsidP="00CD3F7C">
      <w:pPr>
        <w:spacing w:line="240" w:lineRule="auto"/>
        <w:ind w:left="480" w:hangingChars="200" w:hanging="480"/>
      </w:pPr>
      <w:bookmarkStart w:id="546" w:name="_ENREF_7"/>
      <w:r w:rsidRPr="00CD3F7C">
        <w:t>[7]</w:t>
      </w:r>
      <w:r w:rsidRPr="00CD3F7C">
        <w:tab/>
        <w:t>Grotzinger J P, Crisp J, Vasavada A R, et al. Mars Science Laboratory mission and science investigation [J]. Space science reviews, 2012, 170(1-4): 5-56.</w:t>
      </w:r>
      <w:bookmarkEnd w:id="546"/>
    </w:p>
    <w:p w:rsidR="0076405A" w:rsidRPr="00CD3F7C" w:rsidRDefault="0076405A" w:rsidP="00CD3F7C">
      <w:pPr>
        <w:spacing w:line="240" w:lineRule="auto"/>
        <w:ind w:left="480" w:hangingChars="200" w:hanging="480"/>
      </w:pPr>
      <w:bookmarkStart w:id="547" w:name="_ENREF_8"/>
      <w:r w:rsidRPr="00CD3F7C">
        <w:t>[8]</w:t>
      </w:r>
      <w:r w:rsidRPr="00CD3F7C">
        <w:tab/>
        <w:t>Volpe R, Peters S. Rover technology development and infusion for the 2009 mars science laboratory mission; proceedings of the 7th International Symposium on Artificial Intelligence, Robotics, and Automation in Space, F, 2003 [C].</w:t>
      </w:r>
      <w:bookmarkEnd w:id="547"/>
    </w:p>
    <w:p w:rsidR="0076405A" w:rsidRPr="00CD3F7C" w:rsidRDefault="0076405A" w:rsidP="00CD3F7C">
      <w:pPr>
        <w:spacing w:line="240" w:lineRule="auto"/>
        <w:ind w:left="480" w:hangingChars="200" w:hanging="480"/>
      </w:pPr>
      <w:bookmarkStart w:id="548" w:name="_ENREF_9"/>
      <w:r w:rsidRPr="00CD3F7C">
        <w:t>[9]</w:t>
      </w:r>
      <w:r w:rsidRPr="00CD3F7C">
        <w:tab/>
      </w:r>
      <w:r w:rsidRPr="00CD3F7C">
        <w:t>刘传凯</w:t>
      </w:r>
      <w:r w:rsidRPr="00CD3F7C">
        <w:t xml:space="preserve">, </w:t>
      </w:r>
      <w:r w:rsidRPr="00CD3F7C">
        <w:t>王保丰</w:t>
      </w:r>
      <w:r w:rsidRPr="00CD3F7C">
        <w:t xml:space="preserve">, </w:t>
      </w:r>
      <w:r w:rsidRPr="00CD3F7C">
        <w:t>王镓</w:t>
      </w:r>
      <w:r w:rsidR="00EA440F">
        <w:t xml:space="preserve">, </w:t>
      </w:r>
      <w:r w:rsidR="00EA440F">
        <w:rPr>
          <w:rFonts w:hint="eastAsia"/>
        </w:rPr>
        <w:t>等</w:t>
      </w:r>
      <w:r w:rsidRPr="00CD3F7C">
        <w:t xml:space="preserve">. </w:t>
      </w:r>
      <w:r w:rsidRPr="00CD3F7C">
        <w:t>嫦娥三号巡视器的惯导与视觉组合定姿定位</w:t>
      </w:r>
      <w:r w:rsidRPr="00CD3F7C">
        <w:t xml:space="preserve"> [J]. </w:t>
      </w:r>
      <w:r w:rsidRPr="00CD3F7C">
        <w:t>飞行器测控学报</w:t>
      </w:r>
      <w:r w:rsidRPr="00CD3F7C">
        <w:t>, 2014, 33(3): 250-257.</w:t>
      </w:r>
      <w:bookmarkEnd w:id="548"/>
    </w:p>
    <w:p w:rsidR="0076405A" w:rsidRPr="00CD3F7C" w:rsidRDefault="0076405A" w:rsidP="00CD3F7C">
      <w:pPr>
        <w:spacing w:line="240" w:lineRule="auto"/>
        <w:ind w:left="480" w:hangingChars="200" w:hanging="480"/>
      </w:pPr>
      <w:bookmarkStart w:id="549" w:name="_ENREF_10"/>
      <w:r w:rsidRPr="00CD3F7C">
        <w:t>[10]</w:t>
      </w:r>
      <w:r w:rsidRPr="00CD3F7C">
        <w:tab/>
        <w:t>Barshan B, Durrant-Whyte H F. Inertial navigation systems for mobile robots [J]. IEEE Transactions on Robotics and Automation, 1995, 11(3): 328-342.</w:t>
      </w:r>
      <w:bookmarkEnd w:id="549"/>
    </w:p>
    <w:p w:rsidR="0076405A" w:rsidRPr="00CD3F7C" w:rsidRDefault="0076405A" w:rsidP="00CD3F7C">
      <w:pPr>
        <w:spacing w:line="240" w:lineRule="auto"/>
        <w:ind w:left="480" w:hangingChars="200" w:hanging="480"/>
      </w:pPr>
      <w:bookmarkStart w:id="550" w:name="_ENREF_11"/>
      <w:r w:rsidRPr="00CD3F7C">
        <w:t>[11]</w:t>
      </w:r>
      <w:r w:rsidRPr="00CD3F7C">
        <w:tab/>
        <w:t>Maimone M, Cheng Y, Matthies L. Two years of visual odometry on the mars exploration rovers [J]. Journal of Field Robotics, 2007, 24(3): 169-186.</w:t>
      </w:r>
      <w:bookmarkEnd w:id="550"/>
    </w:p>
    <w:p w:rsidR="0076405A" w:rsidRPr="00CD3F7C" w:rsidRDefault="0076405A" w:rsidP="00CD3F7C">
      <w:pPr>
        <w:spacing w:line="240" w:lineRule="auto"/>
        <w:ind w:left="480" w:hangingChars="200" w:hanging="480"/>
      </w:pPr>
      <w:bookmarkStart w:id="551" w:name="_ENREF_12"/>
      <w:r w:rsidRPr="00CD3F7C">
        <w:t>[12]</w:t>
      </w:r>
      <w:r w:rsidRPr="00CD3F7C">
        <w:tab/>
        <w:t>Nistér D, Naroditsky O, Bergen J. Visual odometry; proceedings of the Computer Vision and Pattern Recognition, 2004 CVPR 2004 Proceedings of the 2004 IEEE Computer Society Conference on, F, 2004 [C]. IEEE.</w:t>
      </w:r>
      <w:bookmarkEnd w:id="551"/>
    </w:p>
    <w:p w:rsidR="0076405A" w:rsidRPr="00CD3F7C" w:rsidRDefault="0076405A" w:rsidP="00CD3F7C">
      <w:pPr>
        <w:spacing w:line="240" w:lineRule="auto"/>
        <w:ind w:left="480" w:hangingChars="200" w:hanging="480"/>
      </w:pPr>
      <w:bookmarkStart w:id="552" w:name="_ENREF_13"/>
      <w:r w:rsidRPr="00CD3F7C">
        <w:t>[13]</w:t>
      </w:r>
      <w:r w:rsidRPr="00CD3F7C">
        <w:tab/>
        <w:t>Ali K S, Vanelli C A, Biesiadecki J J, et al. Attitude and position estimation on the mars exploration rovers; proceedings of the 2005 Systems Man and Cybernetics Conference, Waikoloa, HI, F, 2005 [C]. IEEE.</w:t>
      </w:r>
      <w:bookmarkEnd w:id="552"/>
    </w:p>
    <w:p w:rsidR="0076405A" w:rsidRPr="00CD3F7C" w:rsidRDefault="0076405A" w:rsidP="00CD3F7C">
      <w:pPr>
        <w:spacing w:line="240" w:lineRule="auto"/>
        <w:ind w:left="480" w:hangingChars="200" w:hanging="480"/>
      </w:pPr>
      <w:bookmarkStart w:id="553" w:name="_ENREF_14"/>
      <w:r w:rsidRPr="00CD3F7C">
        <w:t>[14]</w:t>
      </w:r>
      <w:r w:rsidRPr="00CD3F7C">
        <w:tab/>
        <w:t>Olson C F, Matthies L H, Schoppers M, et al. Rover navigation using stereo ego-motion [J]. Robotics and Autonomous Systems, 2003, 43(4): 215-229.</w:t>
      </w:r>
      <w:bookmarkEnd w:id="553"/>
    </w:p>
    <w:p w:rsidR="0076405A" w:rsidRPr="00CD3F7C" w:rsidRDefault="0076405A" w:rsidP="00CD3F7C">
      <w:pPr>
        <w:spacing w:line="240" w:lineRule="auto"/>
        <w:ind w:left="480" w:hangingChars="200" w:hanging="480"/>
      </w:pPr>
      <w:bookmarkStart w:id="554" w:name="_ENREF_15"/>
      <w:r w:rsidRPr="00CD3F7C">
        <w:t>[15]</w:t>
      </w:r>
      <w:r w:rsidRPr="00CD3F7C">
        <w:tab/>
        <w:t>Cheng Y, Maimone M, Matthies L. Visual odometry on the Mars exploration rovers; proceedings of the Systems, Man and Cybernetics, 2005 IEEE International Conference on, F, 2005 [C]. IEEE.</w:t>
      </w:r>
      <w:bookmarkEnd w:id="554"/>
    </w:p>
    <w:p w:rsidR="0076405A" w:rsidRPr="00CD3F7C" w:rsidRDefault="0076405A" w:rsidP="00CD3F7C">
      <w:pPr>
        <w:spacing w:line="240" w:lineRule="auto"/>
        <w:ind w:left="480" w:hangingChars="200" w:hanging="480"/>
      </w:pPr>
      <w:bookmarkStart w:id="555" w:name="_ENREF_16"/>
      <w:r w:rsidRPr="00CD3F7C">
        <w:t>[16]</w:t>
      </w:r>
      <w:r w:rsidRPr="00CD3F7C">
        <w:tab/>
        <w:t>Koch H, Konig A, Weigl-Seitz A, et al. Multisensor Contour Following With Vision, Force, and Acceleration Sensors for an Industrial Robot [J]. IEEE Transactions on Instrumentation and Measurement, 2013, 62 (2): 268-280.</w:t>
      </w:r>
      <w:bookmarkEnd w:id="555"/>
    </w:p>
    <w:p w:rsidR="0076405A" w:rsidRPr="00CD3F7C" w:rsidRDefault="0076405A" w:rsidP="00CD3F7C">
      <w:pPr>
        <w:spacing w:line="240" w:lineRule="auto"/>
        <w:ind w:left="480" w:hangingChars="200" w:hanging="480"/>
      </w:pPr>
      <w:bookmarkStart w:id="556" w:name="_ENREF_17"/>
      <w:r w:rsidRPr="00CD3F7C">
        <w:t>[17]</w:t>
      </w:r>
      <w:r w:rsidRPr="00CD3F7C">
        <w:tab/>
      </w:r>
      <w:r w:rsidRPr="00CD3F7C">
        <w:t>王保丰</w:t>
      </w:r>
      <w:r w:rsidRPr="00CD3F7C">
        <w:t xml:space="preserve">, </w:t>
      </w:r>
      <w:r w:rsidRPr="00CD3F7C">
        <w:t>周建亮</w:t>
      </w:r>
      <w:r w:rsidRPr="00CD3F7C">
        <w:t xml:space="preserve">, </w:t>
      </w:r>
      <w:r w:rsidRPr="00CD3F7C">
        <w:t>唐歌实</w:t>
      </w:r>
      <w:r w:rsidR="00EA440F">
        <w:t xml:space="preserve">, </w:t>
      </w:r>
      <w:r w:rsidR="00EA440F">
        <w:rPr>
          <w:rFonts w:hint="eastAsia"/>
        </w:rPr>
        <w:t>等</w:t>
      </w:r>
      <w:r w:rsidRPr="00CD3F7C">
        <w:t xml:space="preserve">. </w:t>
      </w:r>
      <w:r w:rsidRPr="00CD3F7C">
        <w:t>嫦娥三号巡视器视觉定位方法</w:t>
      </w:r>
      <w:r w:rsidRPr="00CD3F7C">
        <w:t xml:space="preserve"> [J]. </w:t>
      </w:r>
      <w:r w:rsidRPr="00CD3F7C">
        <w:t>中国科学</w:t>
      </w:r>
      <w:r w:rsidRPr="00CD3F7C">
        <w:t xml:space="preserve">: </w:t>
      </w:r>
      <w:r w:rsidRPr="00CD3F7C">
        <w:t>信息</w:t>
      </w:r>
      <w:r w:rsidRPr="00CD3F7C">
        <w:lastRenderedPageBreak/>
        <w:t>科学</w:t>
      </w:r>
      <w:r w:rsidRPr="00CD3F7C">
        <w:t>, 2014, 44(4): 452-460.</w:t>
      </w:r>
      <w:bookmarkEnd w:id="556"/>
    </w:p>
    <w:p w:rsidR="0076405A" w:rsidRPr="00CD3F7C" w:rsidRDefault="0076405A" w:rsidP="00CD3F7C">
      <w:pPr>
        <w:spacing w:line="240" w:lineRule="auto"/>
        <w:ind w:left="480" w:hangingChars="200" w:hanging="480"/>
      </w:pPr>
      <w:bookmarkStart w:id="557" w:name="_ENREF_18"/>
      <w:r w:rsidRPr="00CD3F7C">
        <w:t>[18]</w:t>
      </w:r>
      <w:r w:rsidRPr="00CD3F7C">
        <w:tab/>
        <w:t xml:space="preserve">Maki J, Bell J, Herkenhoff K, et al. Mars exploration rover engineering cameras [J]. Journal of Geophysical Research: Planets (1991–2012), 2003, 108(E12): </w:t>
      </w:r>
      <w:bookmarkEnd w:id="557"/>
    </w:p>
    <w:p w:rsidR="0076405A" w:rsidRPr="00CD3F7C" w:rsidRDefault="0076405A" w:rsidP="00CD3F7C">
      <w:pPr>
        <w:spacing w:line="240" w:lineRule="auto"/>
        <w:ind w:left="480" w:hangingChars="200" w:hanging="480"/>
      </w:pPr>
      <w:bookmarkStart w:id="558" w:name="_ENREF_19"/>
      <w:r w:rsidRPr="00CD3F7C">
        <w:t>[19]</w:t>
      </w:r>
      <w:r w:rsidRPr="00CD3F7C">
        <w:tab/>
      </w:r>
      <w:r w:rsidRPr="00CD3F7C">
        <w:t>马友青</w:t>
      </w:r>
      <w:r w:rsidRPr="00CD3F7C">
        <w:t xml:space="preserve">, </w:t>
      </w:r>
      <w:r w:rsidRPr="00CD3F7C">
        <w:t>刘少创</w:t>
      </w:r>
      <w:r w:rsidRPr="00CD3F7C">
        <w:t xml:space="preserve">, </w:t>
      </w:r>
      <w:r w:rsidRPr="00CD3F7C">
        <w:t>贾阳</w:t>
      </w:r>
      <w:r w:rsidR="00EA440F">
        <w:t xml:space="preserve">, </w:t>
      </w:r>
      <w:r w:rsidR="00EA440F">
        <w:rPr>
          <w:rFonts w:hint="eastAsia"/>
        </w:rPr>
        <w:t>等</w:t>
      </w:r>
      <w:r w:rsidRPr="00CD3F7C">
        <w:t xml:space="preserve">. </w:t>
      </w:r>
      <w:r w:rsidRPr="00CD3F7C">
        <w:t>基于立体图像的月球车导航定位试验研究</w:t>
      </w:r>
      <w:r w:rsidRPr="00CD3F7C">
        <w:t xml:space="preserve"> [J]. </w:t>
      </w:r>
      <w:r w:rsidRPr="00CD3F7C">
        <w:t>中国科学：技术科学</w:t>
      </w:r>
      <w:r w:rsidRPr="00CD3F7C">
        <w:t>, 2014, 44(10): 1097-1104.</w:t>
      </w:r>
      <w:bookmarkEnd w:id="558"/>
    </w:p>
    <w:p w:rsidR="0076405A" w:rsidRPr="00CD3F7C" w:rsidRDefault="0076405A" w:rsidP="00CD3F7C">
      <w:pPr>
        <w:spacing w:line="240" w:lineRule="auto"/>
        <w:ind w:left="480" w:hangingChars="200" w:hanging="480"/>
      </w:pPr>
      <w:bookmarkStart w:id="559" w:name="_ENREF_20"/>
      <w:r w:rsidRPr="00CD3F7C">
        <w:t>[20]</w:t>
      </w:r>
      <w:r w:rsidRPr="00CD3F7C">
        <w:tab/>
        <w:t>Clerc S, Martella P, Durrant D. Development of the European IMU for Space Applications [M]. Navigation, and Control Conference. Chicago, Illinois; AIAA Guidance. 2009.</w:t>
      </w:r>
      <w:bookmarkEnd w:id="559"/>
    </w:p>
    <w:p w:rsidR="0076405A" w:rsidRPr="00CD3F7C" w:rsidRDefault="0076405A" w:rsidP="00CD3F7C">
      <w:pPr>
        <w:spacing w:line="240" w:lineRule="auto"/>
        <w:ind w:left="480" w:hangingChars="200" w:hanging="480"/>
      </w:pPr>
      <w:bookmarkStart w:id="560" w:name="_ENREF_21"/>
      <w:r w:rsidRPr="00CD3F7C">
        <w:t>[21]</w:t>
      </w:r>
      <w:r w:rsidRPr="00CD3F7C">
        <w:tab/>
        <w:t>Volpe R, Balaram J, Ohm T, et al. The Rocky 7 Mars Rover Prototype; proceedings of the 1996 IEEE/RSJ International Conference on Intelligent Robots and Systems, F, 1996 [C].</w:t>
      </w:r>
      <w:bookmarkEnd w:id="560"/>
    </w:p>
    <w:p w:rsidR="0076405A" w:rsidRPr="00CD3F7C" w:rsidRDefault="0076405A" w:rsidP="00CD3F7C">
      <w:pPr>
        <w:spacing w:line="240" w:lineRule="auto"/>
        <w:ind w:left="480" w:hangingChars="200" w:hanging="480"/>
      </w:pPr>
      <w:bookmarkStart w:id="561" w:name="_ENREF_22"/>
      <w:r w:rsidRPr="00CD3F7C">
        <w:t>[22]</w:t>
      </w:r>
      <w:r w:rsidRPr="00CD3F7C">
        <w:tab/>
      </w:r>
      <w:r w:rsidRPr="00CD3F7C">
        <w:t>岳富占</w:t>
      </w:r>
      <w:r w:rsidRPr="00CD3F7C">
        <w:t xml:space="preserve">, </w:t>
      </w:r>
      <w:r w:rsidRPr="00CD3F7C">
        <w:t>崔平远</w:t>
      </w:r>
      <w:r w:rsidRPr="00CD3F7C">
        <w:t xml:space="preserve">, </w:t>
      </w:r>
      <w:r w:rsidRPr="00CD3F7C">
        <w:t>崔祜涛</w:t>
      </w:r>
      <w:r w:rsidRPr="00CD3F7C">
        <w:t xml:space="preserve">. </w:t>
      </w:r>
      <w:r w:rsidRPr="00CD3F7C">
        <w:t>月球巡视探测器定位技术研究</w:t>
      </w:r>
      <w:r w:rsidRPr="00CD3F7C">
        <w:t xml:space="preserve"> [J]. </w:t>
      </w:r>
      <w:r w:rsidRPr="00CD3F7C">
        <w:t>机器人</w:t>
      </w:r>
      <w:r w:rsidRPr="00CD3F7C">
        <w:t>, 2006, 28(2): 235-240.</w:t>
      </w:r>
      <w:bookmarkEnd w:id="561"/>
    </w:p>
    <w:p w:rsidR="0076405A" w:rsidRPr="00CD3F7C" w:rsidRDefault="0076405A" w:rsidP="00CD3F7C">
      <w:pPr>
        <w:spacing w:line="240" w:lineRule="auto"/>
        <w:ind w:left="480" w:hangingChars="200" w:hanging="480"/>
      </w:pPr>
      <w:bookmarkStart w:id="562" w:name="_ENREF_23"/>
      <w:r w:rsidRPr="00CD3F7C">
        <w:t>[23]</w:t>
      </w:r>
      <w:r w:rsidRPr="00CD3F7C">
        <w:tab/>
        <w:t>Horn B K, Schunck B G. Determining Optical Flow [J]. Artificial Intelligence, 1981, 17(1-3): 185-203.</w:t>
      </w:r>
      <w:bookmarkEnd w:id="562"/>
    </w:p>
    <w:p w:rsidR="0076405A" w:rsidRPr="00CD3F7C" w:rsidRDefault="0076405A" w:rsidP="00CD3F7C">
      <w:pPr>
        <w:spacing w:line="240" w:lineRule="auto"/>
        <w:ind w:left="480" w:hangingChars="200" w:hanging="480"/>
      </w:pPr>
      <w:bookmarkStart w:id="563" w:name="_ENREF_24"/>
      <w:r w:rsidRPr="00CD3F7C">
        <w:t>[24]</w:t>
      </w:r>
      <w:r w:rsidRPr="00CD3F7C">
        <w:tab/>
        <w:t>Lucas B D, Kanade T. An iterative image registration technique with an application to stereo vision; proceedings of the 7th International Joint Conference on Artificial Intelligence, Vancouver, BC, Can, F, 1981 [C].</w:t>
      </w:r>
      <w:bookmarkEnd w:id="563"/>
    </w:p>
    <w:p w:rsidR="0076405A" w:rsidRPr="00CD3F7C" w:rsidRDefault="0076405A" w:rsidP="00CD3F7C">
      <w:pPr>
        <w:spacing w:line="240" w:lineRule="auto"/>
        <w:ind w:left="480" w:hangingChars="200" w:hanging="480"/>
      </w:pPr>
      <w:bookmarkStart w:id="564" w:name="_ENREF_25"/>
      <w:r w:rsidRPr="00CD3F7C">
        <w:t>[25]</w:t>
      </w:r>
      <w:r w:rsidRPr="00CD3F7C">
        <w:tab/>
        <w:t>Smith R, Self M, Cheeseman P. Estimating Uncertain Special Relationships in Robotics [J]. Uncertainty in Artificial Intelligence, 1988, 2(435-446.</w:t>
      </w:r>
      <w:bookmarkEnd w:id="564"/>
    </w:p>
    <w:p w:rsidR="0076405A" w:rsidRPr="00CD3F7C" w:rsidRDefault="0076405A" w:rsidP="00CD3F7C">
      <w:pPr>
        <w:spacing w:line="240" w:lineRule="auto"/>
        <w:ind w:left="480" w:hangingChars="200" w:hanging="480"/>
      </w:pPr>
      <w:bookmarkStart w:id="565" w:name="_ENREF_26"/>
      <w:r w:rsidRPr="00CD3F7C">
        <w:t>[26]</w:t>
      </w:r>
      <w:r w:rsidRPr="00CD3F7C">
        <w:tab/>
        <w:t>Moravec H P. Obstacle Avoidance and Navigation in the Real World by a Seeing Robot Rover [D]; Stanford University, 1980.</w:t>
      </w:r>
      <w:bookmarkEnd w:id="565"/>
    </w:p>
    <w:p w:rsidR="0076405A" w:rsidRPr="00CD3F7C" w:rsidRDefault="0076405A" w:rsidP="00CD3F7C">
      <w:pPr>
        <w:spacing w:line="240" w:lineRule="auto"/>
        <w:ind w:left="480" w:hangingChars="200" w:hanging="480"/>
      </w:pPr>
      <w:bookmarkStart w:id="566" w:name="_ENREF_27"/>
      <w:r w:rsidRPr="00CD3F7C">
        <w:t>[27]</w:t>
      </w:r>
      <w:r w:rsidRPr="00CD3F7C">
        <w:tab/>
        <w:t>Nistér D. Preemptive RANSAC for Live Structure and Motion Estimation; proceedings of the 9th IEEE International Conference on Computer Vision, F, 2003 [C].</w:t>
      </w:r>
      <w:bookmarkEnd w:id="566"/>
    </w:p>
    <w:p w:rsidR="0076405A" w:rsidRPr="00CD3F7C" w:rsidRDefault="0076405A" w:rsidP="00CD3F7C">
      <w:pPr>
        <w:spacing w:line="240" w:lineRule="auto"/>
        <w:ind w:left="480" w:hangingChars="200" w:hanging="480"/>
      </w:pPr>
      <w:bookmarkStart w:id="567" w:name="_ENREF_28"/>
      <w:r w:rsidRPr="00CD3F7C">
        <w:t>[28]</w:t>
      </w:r>
      <w:r w:rsidRPr="00CD3F7C">
        <w:tab/>
        <w:t>Umeyama S. Least-Squares Estimation of Transformation Parameters Between Two Point Patterns [J]. IEEE Transactions on Pattern Analysis and Machine Intelligence, 1991, 13(4): 376-380.</w:t>
      </w:r>
      <w:bookmarkEnd w:id="567"/>
    </w:p>
    <w:p w:rsidR="0076405A" w:rsidRPr="00CD3F7C" w:rsidRDefault="0076405A" w:rsidP="00CD3F7C">
      <w:pPr>
        <w:spacing w:line="240" w:lineRule="auto"/>
        <w:ind w:left="480" w:hangingChars="200" w:hanging="480"/>
      </w:pPr>
      <w:bookmarkStart w:id="568" w:name="_ENREF_29"/>
      <w:r w:rsidRPr="00CD3F7C">
        <w:t>[29]</w:t>
      </w:r>
      <w:r w:rsidRPr="00CD3F7C">
        <w:tab/>
        <w:t>Nistér D, Naroditsky O, Bergen J. Visual Odometry for ground vehicle applications [J]. Journal of Field Robotics, 2006, 23(1): 3-20.</w:t>
      </w:r>
      <w:bookmarkEnd w:id="568"/>
    </w:p>
    <w:p w:rsidR="0076405A" w:rsidRPr="00CD3F7C" w:rsidRDefault="0076405A" w:rsidP="00CD3F7C">
      <w:pPr>
        <w:spacing w:line="240" w:lineRule="auto"/>
        <w:ind w:left="480" w:hangingChars="200" w:hanging="480"/>
      </w:pPr>
      <w:bookmarkStart w:id="569" w:name="_ENREF_30"/>
      <w:r w:rsidRPr="00CD3F7C">
        <w:t>[30]</w:t>
      </w:r>
      <w:r w:rsidRPr="00CD3F7C">
        <w:tab/>
      </w:r>
      <w:r w:rsidRPr="00CD3F7C">
        <w:t>彭勃</w:t>
      </w:r>
      <w:r w:rsidRPr="00CD3F7C">
        <w:t xml:space="preserve">. </w:t>
      </w:r>
      <w:r w:rsidRPr="00CD3F7C">
        <w:t>立体视觉里程计关键技术与应用研究</w:t>
      </w:r>
      <w:r w:rsidRPr="00CD3F7C">
        <w:t xml:space="preserve"> [D]; </w:t>
      </w:r>
      <w:r w:rsidRPr="00CD3F7C">
        <w:t>浙江大学</w:t>
      </w:r>
      <w:r w:rsidRPr="00CD3F7C">
        <w:t>, 2008.</w:t>
      </w:r>
      <w:bookmarkEnd w:id="569"/>
    </w:p>
    <w:p w:rsidR="0076405A" w:rsidRPr="00CD3F7C" w:rsidRDefault="0076405A" w:rsidP="00CD3F7C">
      <w:pPr>
        <w:spacing w:line="240" w:lineRule="auto"/>
        <w:ind w:left="480" w:hangingChars="200" w:hanging="480"/>
      </w:pPr>
      <w:bookmarkStart w:id="570" w:name="_ENREF_31"/>
      <w:r w:rsidRPr="00CD3F7C">
        <w:t>[31]</w:t>
      </w:r>
      <w:r w:rsidRPr="00CD3F7C">
        <w:tab/>
      </w:r>
      <w:r w:rsidRPr="00CD3F7C">
        <w:t>马玉娇</w:t>
      </w:r>
      <w:r w:rsidRPr="00CD3F7C">
        <w:t xml:space="preserve">. </w:t>
      </w:r>
      <w:r w:rsidRPr="00CD3F7C">
        <w:t>基于立体视觉里程计的移动机器人定位研究</w:t>
      </w:r>
      <w:r w:rsidRPr="00CD3F7C">
        <w:t xml:space="preserve"> [D]; </w:t>
      </w:r>
      <w:r w:rsidRPr="00CD3F7C">
        <w:t>武汉科技大学</w:t>
      </w:r>
      <w:r w:rsidRPr="00CD3F7C">
        <w:t>, 2009.</w:t>
      </w:r>
      <w:bookmarkEnd w:id="570"/>
    </w:p>
    <w:p w:rsidR="0076405A" w:rsidRPr="00CD3F7C" w:rsidRDefault="0076405A" w:rsidP="00CD3F7C">
      <w:pPr>
        <w:spacing w:line="240" w:lineRule="auto"/>
        <w:ind w:left="480" w:hangingChars="200" w:hanging="480"/>
      </w:pPr>
      <w:bookmarkStart w:id="571" w:name="_ENREF_32"/>
      <w:r w:rsidRPr="00CD3F7C">
        <w:t>[32]</w:t>
      </w:r>
      <w:r w:rsidRPr="00CD3F7C">
        <w:tab/>
        <w:t>Triggs B, McLauchlan P F, Hartley R I, et al. Bundle adjustment: a modern synthesis; proceedings of the International Workshop on Vision Algorithms: Theory and Practice, London, F, 2000 [C]. Springer-Verlag.</w:t>
      </w:r>
      <w:bookmarkEnd w:id="571"/>
    </w:p>
    <w:p w:rsidR="0076405A" w:rsidRPr="00CD3F7C" w:rsidRDefault="0076405A" w:rsidP="00CD3F7C">
      <w:pPr>
        <w:spacing w:line="240" w:lineRule="auto"/>
        <w:ind w:left="480" w:hangingChars="200" w:hanging="480"/>
      </w:pPr>
      <w:bookmarkStart w:id="572" w:name="_ENREF_33"/>
      <w:r w:rsidRPr="00CD3F7C">
        <w:t>[33]</w:t>
      </w:r>
      <w:r w:rsidRPr="00CD3F7C">
        <w:tab/>
        <w:t>Di K, Li R, Matthies L H, et al. A study on optimal design of image traverse networks for Mars rover localization; proceedings of the Proceeding of ACSMASPRS 2002 Annual Conference, Washington, DC, F, 2002 [C]. Citeseer.</w:t>
      </w:r>
      <w:bookmarkEnd w:id="572"/>
    </w:p>
    <w:p w:rsidR="0076405A" w:rsidRPr="00CD3F7C" w:rsidRDefault="0076405A" w:rsidP="00CD3F7C">
      <w:pPr>
        <w:spacing w:line="240" w:lineRule="auto"/>
        <w:ind w:left="480" w:hangingChars="200" w:hanging="480"/>
      </w:pPr>
      <w:bookmarkStart w:id="573" w:name="_ENREF_34"/>
      <w:r w:rsidRPr="00CD3F7C">
        <w:t>[34]</w:t>
      </w:r>
      <w:r w:rsidRPr="00CD3F7C">
        <w:tab/>
        <w:t>Di K, Wang J, He S, et al. Towards autonomous mars rover localization: Operations in 2003 MER mission and new developments for future missions [J]. International Archives of the Photogrammetry, Remote Sensing and Spatial Information Sciences, 2008, 37(B1): 957-962.</w:t>
      </w:r>
      <w:bookmarkEnd w:id="573"/>
    </w:p>
    <w:p w:rsidR="0076405A" w:rsidRPr="00CD3F7C" w:rsidRDefault="0076405A" w:rsidP="00CD3F7C">
      <w:pPr>
        <w:spacing w:line="240" w:lineRule="auto"/>
        <w:ind w:left="480" w:hangingChars="200" w:hanging="480"/>
      </w:pPr>
      <w:bookmarkStart w:id="574" w:name="_ENREF_35"/>
      <w:r w:rsidRPr="00CD3F7C">
        <w:t>[35]</w:t>
      </w:r>
      <w:r w:rsidRPr="00CD3F7C">
        <w:tab/>
        <w:t xml:space="preserve">Di K, Xu F, Wang J, et al. Photogrammetric processing of rover imagery of the 2003 Mars Exploration Rover mission [J]. ISPRS Journal of Photogrammetry and Remote </w:t>
      </w:r>
      <w:r w:rsidRPr="00CD3F7C">
        <w:lastRenderedPageBreak/>
        <w:t>Sensing, 2008, 63(2): 181-201.</w:t>
      </w:r>
      <w:bookmarkEnd w:id="574"/>
    </w:p>
    <w:p w:rsidR="0076405A" w:rsidRPr="00CD3F7C" w:rsidRDefault="0076405A" w:rsidP="00CD3F7C">
      <w:pPr>
        <w:spacing w:line="240" w:lineRule="auto"/>
        <w:ind w:left="480" w:hangingChars="200" w:hanging="480"/>
      </w:pPr>
      <w:bookmarkStart w:id="575" w:name="_ENREF_36"/>
      <w:r w:rsidRPr="00CD3F7C">
        <w:t>[36]</w:t>
      </w:r>
      <w:r w:rsidRPr="00CD3F7C">
        <w:tab/>
        <w:t>Li R, Ma F, Xu F, et al. Localization of Mars rovers using descent and surface</w:t>
      </w:r>
      <w:r w:rsidRPr="00CD3F7C">
        <w:rPr>
          <w:rFonts w:ascii="宋体" w:hAnsi="宋体" w:cs="宋体" w:hint="eastAsia"/>
        </w:rPr>
        <w:t>‐</w:t>
      </w:r>
      <w:r w:rsidRPr="00CD3F7C">
        <w:t>based image data [J]. Journal of Geophysical Research: Planets (1991–2012), 2002, 107(E11): FIDO 4-1-FIDO 4-8.</w:t>
      </w:r>
      <w:bookmarkEnd w:id="575"/>
    </w:p>
    <w:p w:rsidR="0076405A" w:rsidRPr="00CD3F7C" w:rsidRDefault="0076405A" w:rsidP="00CD3F7C">
      <w:pPr>
        <w:spacing w:line="240" w:lineRule="auto"/>
        <w:ind w:left="480" w:hangingChars="200" w:hanging="480"/>
      </w:pPr>
      <w:bookmarkStart w:id="576" w:name="_ENREF_37"/>
      <w:r w:rsidRPr="00CD3F7C">
        <w:t>[37]</w:t>
      </w:r>
      <w:r w:rsidRPr="00CD3F7C">
        <w:tab/>
        <w:t>Li R, Squyres S W, Arvidson R E, et al. Initial results of rover localization and topographic mapping for the 2003 Mars Exploration Rover mission [J]. Photogrammetric Engineering &amp; Remote Sensing, 2005, 71(10): 1129-1142.</w:t>
      </w:r>
      <w:bookmarkEnd w:id="576"/>
    </w:p>
    <w:p w:rsidR="0076405A" w:rsidRPr="00CD3F7C" w:rsidRDefault="0076405A" w:rsidP="00CD3F7C">
      <w:pPr>
        <w:spacing w:line="240" w:lineRule="auto"/>
        <w:ind w:left="480" w:hangingChars="200" w:hanging="480"/>
      </w:pPr>
      <w:bookmarkStart w:id="577" w:name="_ENREF_38"/>
      <w:r w:rsidRPr="00CD3F7C">
        <w:t>[38]</w:t>
      </w:r>
      <w:r w:rsidRPr="00CD3F7C">
        <w:tab/>
        <w:t>Sünderhauf N, Konolige K, Lacroix S, et al. Visual Odometry using Sparse Bundle Adjustment on an Autonomous Outdoor Vehicle; proceedings of the Autonome Mobile System, Berlin, F, 2005 [C]. Springer-Verlag.</w:t>
      </w:r>
      <w:bookmarkEnd w:id="577"/>
    </w:p>
    <w:p w:rsidR="0076405A" w:rsidRPr="00CD3F7C" w:rsidRDefault="0076405A" w:rsidP="00CD3F7C">
      <w:pPr>
        <w:spacing w:line="240" w:lineRule="auto"/>
        <w:ind w:left="480" w:hangingChars="200" w:hanging="480"/>
      </w:pPr>
      <w:bookmarkStart w:id="578" w:name="_ENREF_39"/>
      <w:r w:rsidRPr="00CD3F7C">
        <w:t>[39]</w:t>
      </w:r>
      <w:r w:rsidRPr="00CD3F7C">
        <w:tab/>
      </w:r>
      <w:r w:rsidRPr="00CD3F7C">
        <w:t>吴伟仁</w:t>
      </w:r>
      <w:r w:rsidRPr="00CD3F7C">
        <w:t xml:space="preserve">, </w:t>
      </w:r>
      <w:r w:rsidRPr="00CD3F7C">
        <w:t>王大轶</w:t>
      </w:r>
      <w:r w:rsidRPr="00CD3F7C">
        <w:t xml:space="preserve">, </w:t>
      </w:r>
      <w:r w:rsidRPr="00CD3F7C">
        <w:t>邢琰</w:t>
      </w:r>
      <w:r w:rsidRPr="00CD3F7C">
        <w:t xml:space="preserve">. </w:t>
      </w:r>
      <w:r w:rsidRPr="00CD3F7C">
        <w:t>月球车巡视探测的双目视觉里程算法与实验研究</w:t>
      </w:r>
      <w:r w:rsidRPr="00CD3F7C">
        <w:t xml:space="preserve"> [J]. </w:t>
      </w:r>
      <w:r w:rsidRPr="00CD3F7C">
        <w:t>中国科学</w:t>
      </w:r>
      <w:r w:rsidRPr="00CD3F7C">
        <w:t>:</w:t>
      </w:r>
      <w:r w:rsidRPr="00CD3F7C">
        <w:t>信息科学</w:t>
      </w:r>
      <w:r w:rsidRPr="00CD3F7C">
        <w:t>, 2011, 41(12): 1415-1422.</w:t>
      </w:r>
      <w:bookmarkEnd w:id="578"/>
    </w:p>
    <w:p w:rsidR="0076405A" w:rsidRPr="00CD3F7C" w:rsidRDefault="0076405A" w:rsidP="00CD3F7C">
      <w:pPr>
        <w:spacing w:line="240" w:lineRule="auto"/>
        <w:ind w:left="480" w:hangingChars="200" w:hanging="480"/>
      </w:pPr>
      <w:bookmarkStart w:id="579" w:name="_ENREF_40"/>
      <w:r w:rsidRPr="00CD3F7C">
        <w:t>[40]</w:t>
      </w:r>
      <w:r w:rsidRPr="00CD3F7C">
        <w:tab/>
        <w:t>Scaramuzza D, Fraundorfer F. Visual Odometry[Tutorial] [J]. IEEE Robotics &amp; Automation Magazine, 2011, 18(4): 80-92.</w:t>
      </w:r>
      <w:bookmarkEnd w:id="579"/>
    </w:p>
    <w:p w:rsidR="0076405A" w:rsidRPr="00CD3F7C" w:rsidRDefault="0076405A" w:rsidP="00CD3F7C">
      <w:pPr>
        <w:spacing w:line="240" w:lineRule="auto"/>
        <w:ind w:left="480" w:hangingChars="200" w:hanging="480"/>
      </w:pPr>
      <w:bookmarkStart w:id="580" w:name="_ENREF_41"/>
      <w:r w:rsidRPr="00CD3F7C">
        <w:t>[41]</w:t>
      </w:r>
      <w:r w:rsidRPr="00CD3F7C">
        <w:tab/>
        <w:t>Nister D. An Efficient Solution to the Five-point Relative Pose Problem [J]. IEEE Transactions on Pattern Analysis and Machine Intelligence, 2004, 26(6): 756-770.</w:t>
      </w:r>
      <w:bookmarkEnd w:id="580"/>
    </w:p>
    <w:p w:rsidR="0076405A" w:rsidRPr="00CD3F7C" w:rsidRDefault="0076405A" w:rsidP="00CD3F7C">
      <w:pPr>
        <w:spacing w:line="240" w:lineRule="auto"/>
        <w:ind w:left="480" w:hangingChars="200" w:hanging="480"/>
      </w:pPr>
      <w:bookmarkStart w:id="581" w:name="_ENREF_42"/>
      <w:r w:rsidRPr="00CD3F7C">
        <w:t>[42]</w:t>
      </w:r>
      <w:r w:rsidRPr="00CD3F7C">
        <w:tab/>
        <w:t>Moreno-Noguer F, Lepetit V, Fua P. Accurate Non-iterative O(n) Solution to the PnP Problem; proceedings of the IEEE International Conference on Computer Vision, F, 2007 [C].</w:t>
      </w:r>
      <w:bookmarkEnd w:id="581"/>
    </w:p>
    <w:p w:rsidR="0076405A" w:rsidRPr="00CD3F7C" w:rsidRDefault="0076405A" w:rsidP="00CD3F7C">
      <w:pPr>
        <w:spacing w:line="240" w:lineRule="auto"/>
        <w:ind w:left="480" w:hangingChars="200" w:hanging="480"/>
      </w:pPr>
      <w:bookmarkStart w:id="582" w:name="_ENREF_43"/>
      <w:r w:rsidRPr="00CD3F7C">
        <w:t>[43]</w:t>
      </w:r>
      <w:r w:rsidRPr="00CD3F7C">
        <w:tab/>
        <w:t>Olson C F, Matthies L H, Wright J R, et al. Visual terrain mapping for Mars exploration [J]. Computer Vision and Image Understanding, 2007, 105(1): 73-85.</w:t>
      </w:r>
      <w:bookmarkEnd w:id="582"/>
    </w:p>
    <w:p w:rsidR="0076405A" w:rsidRPr="00CD3F7C" w:rsidRDefault="0076405A" w:rsidP="00CD3F7C">
      <w:pPr>
        <w:spacing w:line="240" w:lineRule="auto"/>
        <w:ind w:left="480" w:hangingChars="200" w:hanging="480"/>
      </w:pPr>
      <w:bookmarkStart w:id="583" w:name="_ENREF_44"/>
      <w:r w:rsidRPr="00CD3F7C">
        <w:t>[44]</w:t>
      </w:r>
      <w:r w:rsidRPr="00CD3F7C">
        <w:tab/>
        <w:t>Samadzadegan F, Abdi G. Vision-based pose estimation for autonomous outdoor navigation of aerial vehicles; proceedings of the Control, Instrumentation and Automation (ICCIA), 2011 2nd International Conference on, F, 2011 [C]. IEEE.</w:t>
      </w:r>
      <w:bookmarkEnd w:id="583"/>
    </w:p>
    <w:p w:rsidR="0076405A" w:rsidRPr="00CD3F7C" w:rsidRDefault="0076405A" w:rsidP="00CD3F7C">
      <w:pPr>
        <w:spacing w:line="240" w:lineRule="auto"/>
        <w:ind w:left="480" w:hangingChars="200" w:hanging="480"/>
      </w:pPr>
      <w:bookmarkStart w:id="584" w:name="_ENREF_45"/>
      <w:r w:rsidRPr="00CD3F7C">
        <w:t>[45]</w:t>
      </w:r>
      <w:r w:rsidRPr="00CD3F7C">
        <w:tab/>
        <w:t>Madhavan R, Durrant-Whyte H F. Natural landmark-based autonomous vehicle navigation [J]. Robotics and Autonomous Systems, 2004, 46(2): 79-95.</w:t>
      </w:r>
      <w:bookmarkEnd w:id="584"/>
    </w:p>
    <w:p w:rsidR="0076405A" w:rsidRPr="00CD3F7C" w:rsidRDefault="0076405A" w:rsidP="00CD3F7C">
      <w:pPr>
        <w:spacing w:line="240" w:lineRule="auto"/>
        <w:ind w:left="480" w:hangingChars="200" w:hanging="480"/>
      </w:pPr>
      <w:bookmarkStart w:id="585" w:name="_ENREF_46"/>
      <w:r w:rsidRPr="00CD3F7C">
        <w:t>[46]</w:t>
      </w:r>
      <w:r w:rsidRPr="00CD3F7C">
        <w:tab/>
        <w:t>Panahandeh G, Zachariah D, Jansson M. Exploiting ground plane constraints for visual-inertial navigation; proceedings of the Position Location and Navigation Symposium (PLANS), 2012 IEEE/ION, F, 2012 [C]. IEEE.</w:t>
      </w:r>
      <w:bookmarkEnd w:id="585"/>
    </w:p>
    <w:p w:rsidR="0076405A" w:rsidRPr="00CD3F7C" w:rsidRDefault="0076405A" w:rsidP="00CD3F7C">
      <w:pPr>
        <w:spacing w:line="240" w:lineRule="auto"/>
        <w:ind w:left="480" w:hangingChars="200" w:hanging="480"/>
      </w:pPr>
      <w:bookmarkStart w:id="586" w:name="_ENREF_47"/>
      <w:r w:rsidRPr="00CD3F7C">
        <w:t>[47]</w:t>
      </w:r>
      <w:r w:rsidRPr="00CD3F7C">
        <w:tab/>
        <w:t xml:space="preserve">Panahandeh G, Jansson M. Vision-aided inertial navigation based on ground plane feature detection [J]. 2013, </w:t>
      </w:r>
      <w:bookmarkEnd w:id="586"/>
    </w:p>
    <w:p w:rsidR="0076405A" w:rsidRPr="00CD3F7C" w:rsidRDefault="0076405A" w:rsidP="00CD3F7C">
      <w:pPr>
        <w:spacing w:line="240" w:lineRule="auto"/>
        <w:ind w:left="480" w:hangingChars="200" w:hanging="480"/>
      </w:pPr>
      <w:bookmarkStart w:id="587" w:name="_ENREF_48"/>
      <w:r w:rsidRPr="00CD3F7C">
        <w:t>[48]</w:t>
      </w:r>
      <w:r w:rsidRPr="00CD3F7C">
        <w:tab/>
        <w:t>Webb T P, Prazenica R J, Kurdila A J, et al. Vision-based state estimation for autonomous micro air vehicles [J]. Journal of guidance, control, and dynamics, 2007, 30(3): 816-826.</w:t>
      </w:r>
      <w:bookmarkEnd w:id="587"/>
    </w:p>
    <w:p w:rsidR="0076405A" w:rsidRPr="00CD3F7C" w:rsidRDefault="0076405A" w:rsidP="00CD3F7C">
      <w:pPr>
        <w:spacing w:line="240" w:lineRule="auto"/>
        <w:ind w:left="480" w:hangingChars="200" w:hanging="480"/>
      </w:pPr>
      <w:bookmarkStart w:id="588" w:name="_ENREF_49"/>
      <w:r w:rsidRPr="00CD3F7C">
        <w:t>[49]</w:t>
      </w:r>
      <w:r w:rsidRPr="00CD3F7C">
        <w:tab/>
        <w:t>Zhao S, Lin F, Peng K, et al. Homography-based vision-aided inertial navigation of UAVs in unknown environments; proceedings of the AIAA Guidance, Navigation, and Control Conference, F, 2012 [C].</w:t>
      </w:r>
      <w:bookmarkEnd w:id="588"/>
    </w:p>
    <w:p w:rsidR="0076405A" w:rsidRPr="00CD3F7C" w:rsidRDefault="0076405A" w:rsidP="00CD3F7C">
      <w:pPr>
        <w:spacing w:line="240" w:lineRule="auto"/>
        <w:ind w:left="480" w:hangingChars="200" w:hanging="480"/>
      </w:pPr>
      <w:bookmarkStart w:id="589" w:name="_ENREF_50"/>
      <w:r w:rsidRPr="00CD3F7C">
        <w:t>[50]</w:t>
      </w:r>
      <w:r w:rsidRPr="00CD3F7C">
        <w:tab/>
        <w:t>Mourikis A I, Roumeliotis S I. Vision-aided inertial navigation [M]. Google Patents. 2009.</w:t>
      </w:r>
      <w:bookmarkEnd w:id="589"/>
    </w:p>
    <w:p w:rsidR="0076405A" w:rsidRPr="00CD3F7C" w:rsidRDefault="0076405A" w:rsidP="00CD3F7C">
      <w:pPr>
        <w:spacing w:line="240" w:lineRule="auto"/>
        <w:ind w:left="480" w:hangingChars="200" w:hanging="480"/>
      </w:pPr>
      <w:bookmarkStart w:id="590" w:name="_ENREF_51"/>
      <w:r w:rsidRPr="00CD3F7C">
        <w:t>[51]</w:t>
      </w:r>
      <w:r w:rsidRPr="00CD3F7C">
        <w:tab/>
        <w:t>Mourikis A I, Trawny N, Roumeliotis S I, et al. Vision-Aided Inertial Navigation for Spacecraft Entry, Descent, and Landing [J]. IEEE Transactions on Robotics, 2009, 25(2): 264-280.</w:t>
      </w:r>
      <w:bookmarkEnd w:id="590"/>
    </w:p>
    <w:p w:rsidR="0076405A" w:rsidRPr="00CD3F7C" w:rsidRDefault="0076405A" w:rsidP="00CD3F7C">
      <w:pPr>
        <w:spacing w:line="240" w:lineRule="auto"/>
        <w:ind w:left="480" w:hangingChars="200" w:hanging="480"/>
      </w:pPr>
      <w:bookmarkStart w:id="591" w:name="_ENREF_52"/>
      <w:r w:rsidRPr="00CD3F7C">
        <w:t>[52]</w:t>
      </w:r>
      <w:r w:rsidRPr="00CD3F7C">
        <w:tab/>
        <w:t xml:space="preserve">Mourikis A I, Roumeliotis S I. A MultiState Constraint Kalman Filter for Vision-aided Inertial Navigation [M]. International Conference on Robotics and Automation. 2007: </w:t>
      </w:r>
      <w:r w:rsidRPr="00CD3F7C">
        <w:lastRenderedPageBreak/>
        <w:t>3565-3572.</w:t>
      </w:r>
      <w:bookmarkEnd w:id="591"/>
    </w:p>
    <w:p w:rsidR="0076405A" w:rsidRPr="00CD3F7C" w:rsidRDefault="0076405A" w:rsidP="00CD3F7C">
      <w:pPr>
        <w:spacing w:line="240" w:lineRule="auto"/>
        <w:ind w:left="480" w:hangingChars="200" w:hanging="480"/>
      </w:pPr>
      <w:bookmarkStart w:id="592" w:name="_ENREF_53"/>
      <w:r w:rsidRPr="00CD3F7C">
        <w:t>[53]</w:t>
      </w:r>
      <w:r w:rsidRPr="00CD3F7C">
        <w:tab/>
        <w:t>Trawny N, Mourikis A I, Roumeliotis S I, et al. Vision</w:t>
      </w:r>
      <w:r w:rsidRPr="00CD3F7C">
        <w:rPr>
          <w:rFonts w:ascii="宋体" w:hAnsi="宋体" w:cs="宋体" w:hint="eastAsia"/>
        </w:rPr>
        <w:t>‐</w:t>
      </w:r>
      <w:r w:rsidRPr="00CD3F7C">
        <w:t>aided inertial navigation for pin</w:t>
      </w:r>
      <w:r w:rsidRPr="00CD3F7C">
        <w:rPr>
          <w:rFonts w:ascii="宋体" w:hAnsi="宋体" w:cs="宋体" w:hint="eastAsia"/>
        </w:rPr>
        <w:t>‐</w:t>
      </w:r>
      <w:r w:rsidRPr="00CD3F7C">
        <w:t>point landing using observations of mapped landmarks [J]. Journal of Field Robotics, 2007, 24(5): 357-378.</w:t>
      </w:r>
      <w:bookmarkEnd w:id="592"/>
    </w:p>
    <w:p w:rsidR="0076405A" w:rsidRPr="00CD3F7C" w:rsidRDefault="0076405A" w:rsidP="00CD3F7C">
      <w:pPr>
        <w:spacing w:line="240" w:lineRule="auto"/>
        <w:ind w:left="480" w:hangingChars="200" w:hanging="480"/>
      </w:pPr>
      <w:bookmarkStart w:id="593" w:name="_ENREF_54"/>
      <w:r w:rsidRPr="00CD3F7C">
        <w:t>[54]</w:t>
      </w:r>
      <w:r w:rsidRPr="00CD3F7C">
        <w:tab/>
        <w:t>Li M, Mourikis A I. Improving the accuracy of EKF-based visual-inertial odometry; proceedings of the 2012 IEEE International Conference on Robotics and Automation (ICRA), F, 2012 [C]. IEEE.</w:t>
      </w:r>
      <w:bookmarkEnd w:id="593"/>
    </w:p>
    <w:p w:rsidR="0076405A" w:rsidRPr="00CD3F7C" w:rsidRDefault="0076405A" w:rsidP="00CD3F7C">
      <w:pPr>
        <w:spacing w:line="240" w:lineRule="auto"/>
        <w:ind w:left="480" w:hangingChars="200" w:hanging="480"/>
      </w:pPr>
      <w:bookmarkStart w:id="594" w:name="_ENREF_55"/>
      <w:r w:rsidRPr="00CD3F7C">
        <w:t>[55]</w:t>
      </w:r>
      <w:r w:rsidRPr="00CD3F7C">
        <w:tab/>
        <w:t>Mourikis A I, Roumeliotis S I. A Multi-State Constraint Kalman Filter for Vision-aided Inertial Navigation; proceedings of the Robotics and Automation, 2007 IEEE International Conference on, F 10-14 April 2007, 2007 [C].</w:t>
      </w:r>
      <w:bookmarkEnd w:id="594"/>
    </w:p>
    <w:p w:rsidR="0076405A" w:rsidRPr="00CD3F7C" w:rsidRDefault="0076405A" w:rsidP="00CD3F7C">
      <w:pPr>
        <w:spacing w:line="240" w:lineRule="auto"/>
        <w:ind w:left="480" w:hangingChars="200" w:hanging="480"/>
      </w:pPr>
      <w:bookmarkStart w:id="595" w:name="_ENREF_56"/>
      <w:r w:rsidRPr="00CD3F7C">
        <w:t>[56]</w:t>
      </w:r>
      <w:r w:rsidRPr="00CD3F7C">
        <w:tab/>
        <w:t>Li M, Mourikis A I. Optimization-based estimator design for vision-aided inertial navigation [J]. Robotics, 2013, 241-248.</w:t>
      </w:r>
      <w:bookmarkEnd w:id="595"/>
    </w:p>
    <w:p w:rsidR="0076405A" w:rsidRPr="00CD3F7C" w:rsidRDefault="0076405A" w:rsidP="00CD3F7C">
      <w:pPr>
        <w:spacing w:line="240" w:lineRule="auto"/>
        <w:ind w:left="480" w:hangingChars="200" w:hanging="480"/>
      </w:pPr>
      <w:bookmarkStart w:id="596" w:name="_ENREF_57"/>
      <w:r w:rsidRPr="00CD3F7C">
        <w:t>[57]</w:t>
      </w:r>
      <w:r w:rsidRPr="00CD3F7C">
        <w:tab/>
        <w:t>Li M, Mourikis A I. Online temporal calibration for camera–IMU systems: Theory and algorithms [M]. 2014.</w:t>
      </w:r>
      <w:bookmarkEnd w:id="596"/>
    </w:p>
    <w:p w:rsidR="0076405A" w:rsidRPr="00CD3F7C" w:rsidRDefault="0076405A" w:rsidP="00CD3F7C">
      <w:pPr>
        <w:spacing w:line="240" w:lineRule="auto"/>
        <w:ind w:left="480" w:hangingChars="200" w:hanging="480"/>
      </w:pPr>
      <w:bookmarkStart w:id="597" w:name="_ENREF_58"/>
      <w:r w:rsidRPr="00CD3F7C">
        <w:t>[58]</w:t>
      </w:r>
      <w:r w:rsidRPr="00CD3F7C">
        <w:tab/>
        <w:t xml:space="preserve">Konolige K, Agrawal M, Sola J. Large Scale Visual Odometry for Rough Terrain [J]. International Symposium on Robotics Research, 2007, </w:t>
      </w:r>
      <w:bookmarkEnd w:id="597"/>
    </w:p>
    <w:p w:rsidR="0076405A" w:rsidRPr="00CD3F7C" w:rsidRDefault="0076405A" w:rsidP="00CD3F7C">
      <w:pPr>
        <w:spacing w:line="240" w:lineRule="auto"/>
        <w:ind w:left="480" w:hangingChars="200" w:hanging="480"/>
      </w:pPr>
      <w:bookmarkStart w:id="598" w:name="_ENREF_59"/>
      <w:r w:rsidRPr="00CD3F7C">
        <w:t>[59]</w:t>
      </w:r>
      <w:r w:rsidRPr="00CD3F7C">
        <w:tab/>
        <w:t>Tardif J-P, George M, Laverne M, et al. A new approach to vision-aided inertial navigation; proceedings of the IEEE/RSJ International Conference on Intelligent Robots and Systems F,2010 [C]. IEEE: Taipei, Taiwan, 2010.</w:t>
      </w:r>
      <w:bookmarkEnd w:id="598"/>
    </w:p>
    <w:p w:rsidR="0076405A" w:rsidRPr="00CD3F7C" w:rsidRDefault="0076405A" w:rsidP="00CD3F7C">
      <w:pPr>
        <w:spacing w:line="240" w:lineRule="auto"/>
        <w:ind w:left="480" w:hangingChars="200" w:hanging="480"/>
      </w:pPr>
      <w:bookmarkStart w:id="599" w:name="_ENREF_60"/>
      <w:r w:rsidRPr="00CD3F7C">
        <w:t>[60]</w:t>
      </w:r>
      <w:r w:rsidRPr="00CD3F7C">
        <w:tab/>
        <w:t>Nikolic J, Burri M, Rehder J, et al. A UAV system for inspection of industrial facilities; proceedings of the Aerospace Conference, 2013 IEEE, F, 2013 [C]. IEEE.</w:t>
      </w:r>
      <w:bookmarkEnd w:id="599"/>
    </w:p>
    <w:p w:rsidR="0076405A" w:rsidRPr="00CD3F7C" w:rsidRDefault="0076405A" w:rsidP="00CD3F7C">
      <w:pPr>
        <w:spacing w:line="240" w:lineRule="auto"/>
        <w:ind w:left="480" w:hangingChars="200" w:hanging="480"/>
      </w:pPr>
      <w:bookmarkStart w:id="600" w:name="_ENREF_61"/>
      <w:r w:rsidRPr="00CD3F7C">
        <w:t>[61]</w:t>
      </w:r>
      <w:r w:rsidRPr="00CD3F7C">
        <w:tab/>
        <w:t>Roumeliotis S I, Johnson A E, Montgomery J F. Augmenting Inertial Navigation with Image-Based Motion Estimation [M]. International Conference on Robotics and Automation. 2002: 4326-4333.</w:t>
      </w:r>
      <w:bookmarkEnd w:id="600"/>
    </w:p>
    <w:p w:rsidR="0076405A" w:rsidRPr="00CD3F7C" w:rsidRDefault="0076405A" w:rsidP="00CD3F7C">
      <w:pPr>
        <w:spacing w:line="240" w:lineRule="auto"/>
        <w:ind w:left="480" w:hangingChars="200" w:hanging="480"/>
      </w:pPr>
      <w:bookmarkStart w:id="601" w:name="_ENREF_62"/>
      <w:r w:rsidRPr="00CD3F7C">
        <w:t>[62]</w:t>
      </w:r>
      <w:r w:rsidRPr="00CD3F7C">
        <w:tab/>
        <w:t>Mourikis A I, Roumeliotis S I. On the treatment of relative-pose measurements for mobile robot localization; proceedings of the IEEE International Conference on Robotics and Automation, F, 2006 [C]. IEEE.</w:t>
      </w:r>
      <w:bookmarkEnd w:id="601"/>
    </w:p>
    <w:p w:rsidR="0076405A" w:rsidRPr="00CD3F7C" w:rsidRDefault="0076405A" w:rsidP="00CD3F7C">
      <w:pPr>
        <w:spacing w:line="240" w:lineRule="auto"/>
        <w:ind w:left="480" w:hangingChars="200" w:hanging="480"/>
      </w:pPr>
      <w:bookmarkStart w:id="602" w:name="_ENREF_63"/>
      <w:r w:rsidRPr="00CD3F7C">
        <w:t>[63]</w:t>
      </w:r>
      <w:r w:rsidRPr="00CD3F7C">
        <w:tab/>
        <w:t xml:space="preserve">Di Corato F, Innocenti M, Pollini L. An Entropy-Like Approach to Vision-Aided Inertial Navigation; proceedings of the Proc of 18th IFAC World Congress, F, 2011 [C]. Milano (Italy) </w:t>
      </w:r>
      <w:bookmarkEnd w:id="602"/>
    </w:p>
    <w:p w:rsidR="0076405A" w:rsidRPr="00CD3F7C" w:rsidRDefault="0076405A" w:rsidP="00CD3F7C">
      <w:pPr>
        <w:spacing w:line="240" w:lineRule="auto"/>
        <w:ind w:left="480" w:hangingChars="200" w:hanging="480"/>
      </w:pPr>
      <w:bookmarkStart w:id="603" w:name="_ENREF_64"/>
      <w:r w:rsidRPr="00CD3F7C">
        <w:t>[64]</w:t>
      </w:r>
      <w:r w:rsidRPr="00CD3F7C">
        <w:tab/>
        <w:t>Chilian A, Hirschmuller H, Gorner M. Multisensor data fusion for robust pose estimation of a six-legged walking robot [M]. International Conference on Intelligent RObots and Systems - IROS. 2011: 2497-2504.</w:t>
      </w:r>
      <w:bookmarkEnd w:id="603"/>
    </w:p>
    <w:p w:rsidR="0076405A" w:rsidRPr="00CD3F7C" w:rsidRDefault="0076405A" w:rsidP="00CD3F7C">
      <w:pPr>
        <w:spacing w:line="240" w:lineRule="auto"/>
        <w:ind w:left="480" w:hangingChars="200" w:hanging="480"/>
      </w:pPr>
      <w:bookmarkStart w:id="604" w:name="_ENREF_65"/>
      <w:r w:rsidRPr="00CD3F7C">
        <w:t>[65]</w:t>
      </w:r>
      <w:r w:rsidRPr="00CD3F7C">
        <w:tab/>
      </w:r>
      <w:r w:rsidRPr="00CD3F7C">
        <w:t>以光衢</w:t>
      </w:r>
      <w:r w:rsidRPr="00CD3F7C">
        <w:t xml:space="preserve">. </w:t>
      </w:r>
      <w:r w:rsidRPr="00CD3F7C">
        <w:t>惯性导航原理</w:t>
      </w:r>
      <w:r w:rsidRPr="00CD3F7C">
        <w:t xml:space="preserve"> [M]. </w:t>
      </w:r>
      <w:r w:rsidRPr="00CD3F7C">
        <w:t>航空工业出版社</w:t>
      </w:r>
      <w:r w:rsidRPr="00CD3F7C">
        <w:t>, 1987.</w:t>
      </w:r>
      <w:bookmarkEnd w:id="604"/>
    </w:p>
    <w:p w:rsidR="0076405A" w:rsidRPr="00CD3F7C" w:rsidRDefault="0076405A" w:rsidP="00CD3F7C">
      <w:pPr>
        <w:spacing w:line="240" w:lineRule="auto"/>
        <w:ind w:left="480" w:hangingChars="200" w:hanging="480"/>
      </w:pPr>
      <w:bookmarkStart w:id="605" w:name="_ENREF_66"/>
      <w:r w:rsidRPr="00CD3F7C">
        <w:t>[66]</w:t>
      </w:r>
      <w:r w:rsidRPr="00CD3F7C">
        <w:tab/>
        <w:t>Titterton D H, Weston J L. Strapdown Inertial Navigation Technology (2nd Edition) [M]. UK: Institution of Engineering and Technology, 2004.</w:t>
      </w:r>
      <w:bookmarkEnd w:id="605"/>
    </w:p>
    <w:p w:rsidR="0076405A" w:rsidRPr="00CD3F7C" w:rsidRDefault="0076405A" w:rsidP="00CD3F7C">
      <w:pPr>
        <w:spacing w:line="240" w:lineRule="auto"/>
        <w:ind w:left="480" w:hangingChars="200" w:hanging="480"/>
      </w:pPr>
      <w:bookmarkStart w:id="606" w:name="_ENREF_67"/>
      <w:r w:rsidRPr="00CD3F7C">
        <w:t>[67]</w:t>
      </w:r>
      <w:r w:rsidRPr="00CD3F7C">
        <w:tab/>
      </w:r>
      <w:r w:rsidRPr="00CD3F7C">
        <w:t>高钟毓</w:t>
      </w:r>
      <w:r w:rsidRPr="00CD3F7C">
        <w:t xml:space="preserve">. </w:t>
      </w:r>
      <w:r w:rsidRPr="00CD3F7C">
        <w:t>惯性导航系统技术</w:t>
      </w:r>
      <w:r w:rsidRPr="00CD3F7C">
        <w:t xml:space="preserve"> [M]. </w:t>
      </w:r>
      <w:r w:rsidRPr="00CD3F7C">
        <w:t>清华大学出版社</w:t>
      </w:r>
      <w:r w:rsidRPr="00CD3F7C">
        <w:t>, 2012.</w:t>
      </w:r>
      <w:bookmarkEnd w:id="606"/>
    </w:p>
    <w:p w:rsidR="0076405A" w:rsidRPr="00CD3F7C" w:rsidRDefault="0076405A" w:rsidP="00CD3F7C">
      <w:pPr>
        <w:spacing w:line="240" w:lineRule="auto"/>
        <w:ind w:left="480" w:hangingChars="200" w:hanging="480"/>
      </w:pPr>
      <w:bookmarkStart w:id="607" w:name="_ENREF_68"/>
      <w:r w:rsidRPr="00CD3F7C">
        <w:t>[68]</w:t>
      </w:r>
      <w:r w:rsidRPr="00CD3F7C">
        <w:tab/>
        <w:t>Badino H, Yamamoto A, Kanade T. Visual odometry by multi-frame feature integration; proceedings of the Computer Vision Workshops (ICCVW), 2013 IEEE International Conference on, F, 2013 [C]. IEEE.</w:t>
      </w:r>
      <w:bookmarkEnd w:id="607"/>
    </w:p>
    <w:p w:rsidR="0076405A" w:rsidRPr="00CD3F7C" w:rsidRDefault="0076405A" w:rsidP="00CD3F7C">
      <w:pPr>
        <w:spacing w:line="240" w:lineRule="auto"/>
        <w:ind w:left="480" w:hangingChars="200" w:hanging="480"/>
      </w:pPr>
      <w:bookmarkStart w:id="608" w:name="_ENREF_69"/>
      <w:r w:rsidRPr="00CD3F7C">
        <w:t>[69]</w:t>
      </w:r>
      <w:r w:rsidRPr="00CD3F7C">
        <w:tab/>
        <w:t>Hern´, Badino, Kanade T. A Head-Wearable Short-Baseline Stereo System for the Simultaneous Estimation of Structure and Motion; proceedings of the 12th IAPR Conference on Machine Vision Applications, Nara, Japan, F, 2011 [C].</w:t>
      </w:r>
      <w:bookmarkEnd w:id="608"/>
    </w:p>
    <w:p w:rsidR="0076405A" w:rsidRPr="00CD3F7C" w:rsidRDefault="0076405A" w:rsidP="00CD3F7C">
      <w:pPr>
        <w:spacing w:line="240" w:lineRule="auto"/>
        <w:ind w:left="480" w:hangingChars="200" w:hanging="480"/>
      </w:pPr>
      <w:bookmarkStart w:id="609" w:name="_ENREF_70"/>
      <w:r w:rsidRPr="00CD3F7C">
        <w:lastRenderedPageBreak/>
        <w:t>[70]</w:t>
      </w:r>
      <w:r w:rsidRPr="00CD3F7C">
        <w:tab/>
        <w:t>Lu W, Xiang Z, Liu J. High-performance visual odometry with two-stage local binocular BA and GPU; proceedings of the Intelligent Vehicles Symposium (IV), 2013 IEEE, F, 2013 [C]. IEEE: Australia.</w:t>
      </w:r>
      <w:bookmarkEnd w:id="609"/>
    </w:p>
    <w:p w:rsidR="0076405A" w:rsidRPr="00CD3F7C" w:rsidRDefault="0076405A" w:rsidP="00CD3F7C">
      <w:pPr>
        <w:spacing w:line="240" w:lineRule="auto"/>
        <w:ind w:left="480" w:hangingChars="200" w:hanging="480"/>
      </w:pPr>
      <w:bookmarkStart w:id="610" w:name="_ENREF_71"/>
      <w:r w:rsidRPr="00CD3F7C">
        <w:t>[71]</w:t>
      </w:r>
      <w:r w:rsidRPr="00CD3F7C">
        <w:tab/>
        <w:t>Lowe D G. Distinctive image features from scale-invariant keypoints [J]. International journal of computer vision, 2004, 60(2): 91-110.</w:t>
      </w:r>
      <w:bookmarkEnd w:id="610"/>
    </w:p>
    <w:p w:rsidR="0076405A" w:rsidRPr="00CD3F7C" w:rsidRDefault="0076405A" w:rsidP="00CD3F7C">
      <w:pPr>
        <w:spacing w:line="240" w:lineRule="auto"/>
        <w:ind w:left="480" w:hangingChars="200" w:hanging="480"/>
      </w:pPr>
      <w:bookmarkStart w:id="611" w:name="_ENREF_72"/>
      <w:r w:rsidRPr="00CD3F7C">
        <w:t>[72]</w:t>
      </w:r>
      <w:r w:rsidRPr="00CD3F7C">
        <w:tab/>
        <w:t>Weng J, Cohen P, Herniou M. Camera calibration with distortion models and accuracy evaluation [J]. IEEE Transactions on pattern analysis and machine intelligence, 1992, 14(10): 965-980.</w:t>
      </w:r>
      <w:bookmarkEnd w:id="611"/>
    </w:p>
    <w:p w:rsidR="0076405A" w:rsidRPr="00CD3F7C" w:rsidRDefault="0076405A" w:rsidP="00CD3F7C">
      <w:pPr>
        <w:spacing w:line="240" w:lineRule="auto"/>
        <w:ind w:left="480" w:hangingChars="200" w:hanging="480"/>
      </w:pPr>
      <w:bookmarkStart w:id="612" w:name="_ENREF_73"/>
      <w:r w:rsidRPr="00CD3F7C">
        <w:t>[73]</w:t>
      </w:r>
      <w:r w:rsidRPr="00CD3F7C">
        <w:tab/>
        <w:t>Rousseeuw P J, Leroy A M. Robust regression and outlier detection [M]. New York: John Wiley &amp; Sons Inc., 1987.</w:t>
      </w:r>
      <w:bookmarkEnd w:id="612"/>
    </w:p>
    <w:p w:rsidR="0076405A" w:rsidRPr="00CD3F7C" w:rsidRDefault="0076405A" w:rsidP="00CD3F7C">
      <w:pPr>
        <w:spacing w:line="240" w:lineRule="auto"/>
        <w:ind w:left="480" w:hangingChars="200" w:hanging="480"/>
      </w:pPr>
      <w:bookmarkStart w:id="613" w:name="_ENREF_74"/>
      <w:r w:rsidRPr="00CD3F7C">
        <w:t>[74]</w:t>
      </w:r>
      <w:r w:rsidRPr="00CD3F7C">
        <w:tab/>
      </w:r>
      <w:r w:rsidRPr="00CD3F7C">
        <w:t>秦永元</w:t>
      </w:r>
      <w:r w:rsidRPr="00CD3F7C">
        <w:t xml:space="preserve">, </w:t>
      </w:r>
      <w:r w:rsidRPr="00CD3F7C">
        <w:t>张洪钺</w:t>
      </w:r>
      <w:r w:rsidRPr="00CD3F7C">
        <w:t xml:space="preserve">, </w:t>
      </w:r>
      <w:r w:rsidRPr="00CD3F7C">
        <w:t>汪叔华</w:t>
      </w:r>
      <w:r w:rsidRPr="00CD3F7C">
        <w:t xml:space="preserve">. </w:t>
      </w:r>
      <w:r w:rsidRPr="00CD3F7C">
        <w:t>卡尔曼滤波与组合导航原理（第</w:t>
      </w:r>
      <w:r w:rsidRPr="00CD3F7C">
        <w:t>2</w:t>
      </w:r>
      <w:r w:rsidRPr="00CD3F7C">
        <w:t>版）</w:t>
      </w:r>
      <w:r w:rsidRPr="00CD3F7C">
        <w:t xml:space="preserve"> [M]. </w:t>
      </w:r>
      <w:r w:rsidRPr="00CD3F7C">
        <w:t>西北工业大学出版社</w:t>
      </w:r>
      <w:r w:rsidRPr="00CD3F7C">
        <w:t>, 2012.</w:t>
      </w:r>
      <w:bookmarkEnd w:id="613"/>
    </w:p>
    <w:p w:rsidR="0076405A" w:rsidRPr="00CD3F7C" w:rsidRDefault="0076405A" w:rsidP="00CD3F7C">
      <w:pPr>
        <w:spacing w:line="240" w:lineRule="auto"/>
        <w:ind w:left="480" w:hangingChars="200" w:hanging="480"/>
      </w:pPr>
      <w:bookmarkStart w:id="614" w:name="_ENREF_75"/>
      <w:r w:rsidRPr="00CD3F7C">
        <w:t>[75]</w:t>
      </w:r>
      <w:r w:rsidRPr="00CD3F7C">
        <w:tab/>
        <w:t>Geiger A, Lenz P, Stiller C, et al. Vision meets robotics: The KITTI dataset [J]. International Journal of Robotics Research (IJRR), 2013, No.11): 1231-1237.</w:t>
      </w:r>
      <w:bookmarkEnd w:id="614"/>
    </w:p>
    <w:p w:rsidR="0076405A" w:rsidRPr="00CD3F7C" w:rsidRDefault="0076405A" w:rsidP="00CD3F7C">
      <w:pPr>
        <w:spacing w:line="240" w:lineRule="auto"/>
        <w:ind w:left="480" w:hangingChars="200" w:hanging="480"/>
      </w:pPr>
      <w:bookmarkStart w:id="615" w:name="_ENREF_76"/>
      <w:r w:rsidRPr="00CD3F7C">
        <w:t>[76]</w:t>
      </w:r>
      <w:r w:rsidRPr="00CD3F7C">
        <w:tab/>
        <w:t>H. Yoon, Y. Lim, Bang H. New star-pattern identification using a correlation approach for spacecraft attitude determination [J]. Journal of Spacecraft and Rockets, 2011, 48(1): 182-186.</w:t>
      </w:r>
      <w:bookmarkEnd w:id="615"/>
    </w:p>
    <w:p w:rsidR="0076405A" w:rsidRPr="00CD3F7C" w:rsidRDefault="0076405A" w:rsidP="00CD3F7C">
      <w:pPr>
        <w:spacing w:line="240" w:lineRule="auto"/>
        <w:ind w:left="480" w:hangingChars="200" w:hanging="480"/>
      </w:pPr>
      <w:bookmarkStart w:id="616" w:name="_ENREF_77"/>
      <w:r w:rsidRPr="00CD3F7C">
        <w:t>[77]</w:t>
      </w:r>
      <w:r w:rsidRPr="00CD3F7C">
        <w:tab/>
        <w:t>Quan W, Xu L, Fang J C. A new star identification algorithm based on improved Hausdorff distance for star sensors [J]. IEEE Trans Aerosp Electron Syst, 2013, 49(3): 2101-2109.</w:t>
      </w:r>
      <w:bookmarkEnd w:id="616"/>
    </w:p>
    <w:p w:rsidR="0076405A" w:rsidRDefault="0076405A" w:rsidP="0076405A">
      <w:pPr>
        <w:spacing w:line="240" w:lineRule="auto"/>
        <w:ind w:firstLine="480"/>
      </w:pPr>
    </w:p>
    <w:p w:rsidR="00B215F1" w:rsidRDefault="00041758" w:rsidP="00227089">
      <w:pPr>
        <w:ind w:left="480" w:hangingChars="200" w:hanging="480"/>
        <w:textAlignment w:val="center"/>
      </w:pPr>
      <w:r>
        <w:fldChar w:fldCharType="end"/>
      </w:r>
    </w:p>
    <w:p w:rsidR="0049450F" w:rsidRDefault="0049450F">
      <w:pPr>
        <w:widowControl/>
        <w:spacing w:line="240" w:lineRule="auto"/>
        <w:ind w:firstLineChars="0" w:firstLine="0"/>
        <w:jc w:val="left"/>
      </w:pPr>
      <w:r>
        <w:br w:type="page"/>
      </w:r>
    </w:p>
    <w:p w:rsidR="00A05347" w:rsidRDefault="00A05347" w:rsidP="0049450F">
      <w:pPr>
        <w:pStyle w:val="10"/>
        <w:spacing w:before="163" w:after="163"/>
        <w:sectPr w:rsidR="00A05347" w:rsidSect="007814D1">
          <w:headerReference w:type="even" r:id="rId1449"/>
          <w:endnotePr>
            <w:numFmt w:val="decimal"/>
          </w:endnotePr>
          <w:pgSz w:w="11906" w:h="16838" w:code="9"/>
          <w:pgMar w:top="1418" w:right="1134" w:bottom="1418" w:left="1701" w:header="851" w:footer="851" w:gutter="0"/>
          <w:cols w:space="425"/>
          <w:docGrid w:type="lines" w:linePitch="326"/>
        </w:sectPr>
      </w:pPr>
    </w:p>
    <w:p w:rsidR="0049450F" w:rsidRPr="00270994" w:rsidRDefault="0049450F" w:rsidP="00EB1000">
      <w:pPr>
        <w:pStyle w:val="10"/>
        <w:spacing w:before="163" w:after="163"/>
      </w:pPr>
      <w:bookmarkStart w:id="617" w:name="_Toc404697814"/>
      <w:bookmarkStart w:id="618" w:name="_Toc404697872"/>
      <w:bookmarkStart w:id="619" w:name="_Toc404874279"/>
      <w:bookmarkStart w:id="620" w:name="_Toc404879680"/>
      <w:bookmarkStart w:id="621" w:name="_Toc405412169"/>
      <w:r w:rsidRPr="00270994">
        <w:lastRenderedPageBreak/>
        <w:t>攻读硕士学位期间取得的学术成果</w:t>
      </w:r>
      <w:bookmarkEnd w:id="617"/>
      <w:bookmarkEnd w:id="618"/>
      <w:bookmarkEnd w:id="619"/>
      <w:bookmarkEnd w:id="620"/>
      <w:bookmarkEnd w:id="621"/>
    </w:p>
    <w:p w:rsidR="0049450F" w:rsidRPr="00270994" w:rsidRDefault="0049450F" w:rsidP="0049450F">
      <w:pPr>
        <w:ind w:firstLineChars="0" w:firstLine="0"/>
        <w:rPr>
          <w:rFonts w:eastAsia="黑体"/>
        </w:rPr>
      </w:pPr>
      <w:r w:rsidRPr="00270994">
        <w:rPr>
          <w:rFonts w:eastAsia="黑体"/>
        </w:rPr>
        <w:t>一、论文</w:t>
      </w:r>
    </w:p>
    <w:p w:rsidR="005B4035" w:rsidRDefault="005B4035" w:rsidP="005B4035">
      <w:pPr>
        <w:pStyle w:val="ab"/>
        <w:numPr>
          <w:ilvl w:val="0"/>
          <w:numId w:val="23"/>
        </w:numPr>
        <w:ind w:hangingChars="175"/>
        <w:rPr>
          <w:szCs w:val="21"/>
        </w:rPr>
      </w:pPr>
      <w:r w:rsidRPr="002320F8">
        <w:rPr>
          <w:rFonts w:hint="eastAsia"/>
          <w:szCs w:val="21"/>
        </w:rPr>
        <w:t>宁晓琳</w:t>
      </w:r>
      <w:r w:rsidRPr="002320F8">
        <w:rPr>
          <w:rFonts w:hint="eastAsia"/>
          <w:szCs w:val="21"/>
        </w:rPr>
        <w:t xml:space="preserve">, </w:t>
      </w:r>
      <w:r>
        <w:rPr>
          <w:rFonts w:hint="eastAsia"/>
          <w:szCs w:val="21"/>
        </w:rPr>
        <w:t>徐勇志</w:t>
      </w:r>
      <w:r w:rsidRPr="002320F8">
        <w:rPr>
          <w:rFonts w:hint="eastAsia"/>
          <w:szCs w:val="21"/>
        </w:rPr>
        <w:t xml:space="preserve">. </w:t>
      </w:r>
      <w:r>
        <w:rPr>
          <w:rFonts w:hint="eastAsia"/>
          <w:szCs w:val="21"/>
        </w:rPr>
        <w:t>一种改进的巡视器惯性</w:t>
      </w:r>
      <w:r>
        <w:rPr>
          <w:rFonts w:hint="eastAsia"/>
          <w:szCs w:val="21"/>
        </w:rPr>
        <w:t>/</w:t>
      </w:r>
      <w:r>
        <w:rPr>
          <w:rFonts w:hint="eastAsia"/>
          <w:szCs w:val="21"/>
        </w:rPr>
        <w:t>视觉组合导航模型</w:t>
      </w:r>
      <w:r w:rsidRPr="002320F8">
        <w:rPr>
          <w:rFonts w:hint="eastAsia"/>
          <w:szCs w:val="21"/>
        </w:rPr>
        <w:t xml:space="preserve">. </w:t>
      </w:r>
      <w:r w:rsidRPr="002320F8">
        <w:rPr>
          <w:rFonts w:hint="eastAsia"/>
          <w:szCs w:val="21"/>
        </w:rPr>
        <w:t>中国空间科学技术</w:t>
      </w:r>
      <w:r w:rsidRPr="002320F8">
        <w:rPr>
          <w:rFonts w:hint="eastAsia"/>
          <w:szCs w:val="21"/>
        </w:rPr>
        <w:t>. (</w:t>
      </w:r>
      <w:r w:rsidRPr="002320F8">
        <w:rPr>
          <w:rFonts w:hint="eastAsia"/>
          <w:szCs w:val="21"/>
        </w:rPr>
        <w:t>已录用，</w:t>
      </w:r>
      <w:r>
        <w:rPr>
          <w:rFonts w:hint="eastAsia"/>
          <w:szCs w:val="21"/>
        </w:rPr>
        <w:t>CSA</w:t>
      </w:r>
      <w:r>
        <w:rPr>
          <w:rFonts w:hint="eastAsia"/>
          <w:szCs w:val="21"/>
        </w:rPr>
        <w:t>核心源</w:t>
      </w:r>
      <w:r w:rsidRPr="002320F8">
        <w:rPr>
          <w:rFonts w:hint="eastAsia"/>
          <w:szCs w:val="21"/>
        </w:rPr>
        <w:t>)</w:t>
      </w:r>
    </w:p>
    <w:p w:rsidR="005B4035" w:rsidRDefault="006D3E4C" w:rsidP="005B4035">
      <w:pPr>
        <w:pStyle w:val="ab"/>
        <w:numPr>
          <w:ilvl w:val="0"/>
          <w:numId w:val="23"/>
        </w:numPr>
        <w:ind w:firstLineChars="0"/>
        <w:rPr>
          <w:szCs w:val="21"/>
        </w:rPr>
      </w:pPr>
      <w:r>
        <w:rPr>
          <w:rFonts w:hint="eastAsia"/>
          <w:szCs w:val="21"/>
        </w:rPr>
        <w:t>徐勇志</w:t>
      </w:r>
      <w:r>
        <w:rPr>
          <w:rFonts w:hint="eastAsia"/>
          <w:szCs w:val="21"/>
        </w:rPr>
        <w:t xml:space="preserve">, </w:t>
      </w:r>
      <w:r>
        <w:rPr>
          <w:rFonts w:hint="eastAsia"/>
          <w:szCs w:val="21"/>
        </w:rPr>
        <w:t>宁晓琳</w:t>
      </w:r>
      <w:r w:rsidR="005B4035">
        <w:rPr>
          <w:rFonts w:hint="eastAsia"/>
          <w:szCs w:val="21"/>
        </w:rPr>
        <w:t>.</w:t>
      </w:r>
      <w:r w:rsidR="005B4035" w:rsidRPr="005B4035">
        <w:rPr>
          <w:rFonts w:hint="eastAsia"/>
        </w:rPr>
        <w:t xml:space="preserve"> </w:t>
      </w:r>
      <w:r w:rsidR="005B4035" w:rsidRPr="005B4035">
        <w:rPr>
          <w:rFonts w:hint="eastAsia"/>
          <w:szCs w:val="21"/>
        </w:rPr>
        <w:t>一种巡视器惯性</w:t>
      </w:r>
      <w:r w:rsidR="005B4035" w:rsidRPr="005B4035">
        <w:rPr>
          <w:rFonts w:hint="eastAsia"/>
          <w:szCs w:val="21"/>
        </w:rPr>
        <w:t>/</w:t>
      </w:r>
      <w:r w:rsidR="005B4035" w:rsidRPr="005B4035">
        <w:rPr>
          <w:rFonts w:hint="eastAsia"/>
          <w:szCs w:val="21"/>
        </w:rPr>
        <w:t>视觉组合导航新方法</w:t>
      </w:r>
      <w:r w:rsidR="005B4035">
        <w:rPr>
          <w:rFonts w:hint="eastAsia"/>
          <w:szCs w:val="21"/>
        </w:rPr>
        <w:t xml:space="preserve">. </w:t>
      </w:r>
      <w:r w:rsidR="005B4035">
        <w:rPr>
          <w:rFonts w:hint="eastAsia"/>
          <w:szCs w:val="21"/>
        </w:rPr>
        <w:t>空间科学技术</w:t>
      </w:r>
      <w:r w:rsidR="005B4035">
        <w:rPr>
          <w:rFonts w:hint="eastAsia"/>
          <w:szCs w:val="21"/>
        </w:rPr>
        <w:t>.</w:t>
      </w:r>
      <w:r w:rsidR="005B4035">
        <w:rPr>
          <w:rFonts w:hint="eastAsia"/>
          <w:szCs w:val="21"/>
        </w:rPr>
        <w:t>（已录用，</w:t>
      </w:r>
      <w:r w:rsidR="005B4035">
        <w:rPr>
          <w:rFonts w:hint="eastAsia"/>
          <w:szCs w:val="21"/>
        </w:rPr>
        <w:t>CSA</w:t>
      </w:r>
      <w:r w:rsidR="005B4035">
        <w:rPr>
          <w:rFonts w:hint="eastAsia"/>
          <w:szCs w:val="21"/>
        </w:rPr>
        <w:t>核心源）</w:t>
      </w:r>
    </w:p>
    <w:p w:rsidR="005B4035" w:rsidRDefault="005B4035" w:rsidP="005B4035">
      <w:pPr>
        <w:pStyle w:val="ab"/>
        <w:numPr>
          <w:ilvl w:val="0"/>
          <w:numId w:val="23"/>
        </w:numPr>
        <w:ind w:firstLineChars="0"/>
        <w:rPr>
          <w:szCs w:val="21"/>
        </w:rPr>
      </w:pPr>
      <w:r>
        <w:rPr>
          <w:rFonts w:hint="eastAsia"/>
          <w:szCs w:val="21"/>
        </w:rPr>
        <w:t xml:space="preserve">Yongzhi Xu, Xiaolin Ning. </w:t>
      </w:r>
      <w:r w:rsidRPr="005B4035">
        <w:rPr>
          <w:szCs w:val="21"/>
        </w:rPr>
        <w:t>An New INS/VNS Integrated Navigation Model for Planetary Rovers</w:t>
      </w:r>
      <w:r>
        <w:rPr>
          <w:rFonts w:hint="eastAsia"/>
          <w:szCs w:val="21"/>
        </w:rPr>
        <w:t>. 2014 International</w:t>
      </w:r>
      <w:r w:rsidR="00B2404F">
        <w:rPr>
          <w:rFonts w:hint="eastAsia"/>
          <w:szCs w:val="21"/>
        </w:rPr>
        <w:t xml:space="preserve"> Conference on Materials, Machinery, Information Science and Engineering (MMISE 2014) (</w:t>
      </w:r>
      <w:r w:rsidR="00B2404F">
        <w:rPr>
          <w:rFonts w:hint="eastAsia"/>
          <w:szCs w:val="21"/>
        </w:rPr>
        <w:t>已录用，</w:t>
      </w:r>
      <w:r w:rsidR="00B2404F">
        <w:rPr>
          <w:rFonts w:hint="eastAsia"/>
          <w:szCs w:val="21"/>
        </w:rPr>
        <w:t>EI</w:t>
      </w:r>
      <w:r w:rsidR="00B2404F">
        <w:rPr>
          <w:rFonts w:hint="eastAsia"/>
          <w:szCs w:val="21"/>
        </w:rPr>
        <w:t>源</w:t>
      </w:r>
      <w:r w:rsidR="00B2404F">
        <w:rPr>
          <w:rFonts w:hint="eastAsia"/>
          <w:szCs w:val="21"/>
        </w:rPr>
        <w:t>)</w:t>
      </w:r>
    </w:p>
    <w:p w:rsidR="003E7D55" w:rsidRPr="003E7D55" w:rsidRDefault="003E7D55" w:rsidP="003E7D55">
      <w:pPr>
        <w:pStyle w:val="ab"/>
        <w:numPr>
          <w:ilvl w:val="0"/>
          <w:numId w:val="23"/>
        </w:numPr>
        <w:ind w:firstLineChars="0"/>
        <w:rPr>
          <w:szCs w:val="21"/>
        </w:rPr>
      </w:pPr>
      <w:r>
        <w:rPr>
          <w:rFonts w:hint="eastAsia"/>
          <w:szCs w:val="21"/>
        </w:rPr>
        <w:t>Ning Xiaolin, Yongzhi Xu</w:t>
      </w:r>
      <w:r w:rsidRPr="002320F8">
        <w:rPr>
          <w:rFonts w:hint="eastAsia"/>
          <w:szCs w:val="21"/>
        </w:rPr>
        <w:t xml:space="preserve">. </w:t>
      </w:r>
      <w:r w:rsidRPr="003E7D55">
        <w:rPr>
          <w:szCs w:val="21"/>
        </w:rPr>
        <w:t>An effective measurement model for INS_VNS integrated navigation for planetary rovers</w:t>
      </w:r>
      <w:r w:rsidRPr="002320F8">
        <w:rPr>
          <w:rFonts w:hint="eastAsia"/>
          <w:szCs w:val="21"/>
        </w:rPr>
        <w:t xml:space="preserve">. </w:t>
      </w:r>
      <w:bookmarkStart w:id="622" w:name="OLE_LINK1"/>
      <w:r>
        <w:rPr>
          <w:rFonts w:hint="eastAsia"/>
          <w:szCs w:val="21"/>
        </w:rPr>
        <w:t>Advance in Space Research</w:t>
      </w:r>
      <w:bookmarkEnd w:id="622"/>
      <w:r w:rsidRPr="002320F8">
        <w:rPr>
          <w:rFonts w:hint="eastAsia"/>
          <w:szCs w:val="21"/>
        </w:rPr>
        <w:t xml:space="preserve">. </w:t>
      </w:r>
      <w:r w:rsidRPr="002320F8">
        <w:rPr>
          <w:szCs w:val="21"/>
        </w:rPr>
        <w:t>(SCI, under review)</w:t>
      </w:r>
    </w:p>
    <w:p w:rsidR="0049450F" w:rsidRPr="00270994" w:rsidRDefault="0049450F" w:rsidP="0049450F">
      <w:pPr>
        <w:pStyle w:val="ab"/>
        <w:ind w:firstLineChars="0" w:firstLine="0"/>
        <w:rPr>
          <w:szCs w:val="21"/>
        </w:rPr>
      </w:pPr>
    </w:p>
    <w:p w:rsidR="0049450F" w:rsidRPr="00270994" w:rsidRDefault="0049450F" w:rsidP="0049450F">
      <w:pPr>
        <w:pStyle w:val="ab"/>
        <w:ind w:firstLineChars="0" w:firstLine="0"/>
        <w:rPr>
          <w:rFonts w:eastAsia="黑体"/>
        </w:rPr>
      </w:pPr>
      <w:r w:rsidRPr="00270994">
        <w:rPr>
          <w:rFonts w:eastAsia="黑体"/>
        </w:rPr>
        <w:t>二、专利</w:t>
      </w:r>
    </w:p>
    <w:p w:rsidR="005B4035" w:rsidRPr="002320F8" w:rsidRDefault="005B4035" w:rsidP="005B4035">
      <w:pPr>
        <w:pStyle w:val="ab"/>
        <w:numPr>
          <w:ilvl w:val="0"/>
          <w:numId w:val="22"/>
        </w:numPr>
        <w:ind w:firstLineChars="0"/>
        <w:rPr>
          <w:szCs w:val="21"/>
        </w:rPr>
      </w:pPr>
      <w:r w:rsidRPr="002320F8">
        <w:rPr>
          <w:rFonts w:hint="eastAsia"/>
          <w:szCs w:val="21"/>
        </w:rPr>
        <w:t>宁晓琳</w:t>
      </w:r>
      <w:r w:rsidRPr="002320F8">
        <w:rPr>
          <w:rFonts w:hint="eastAsia"/>
          <w:szCs w:val="21"/>
        </w:rPr>
        <w:t xml:space="preserve">, </w:t>
      </w:r>
      <w:r>
        <w:rPr>
          <w:rFonts w:hint="eastAsia"/>
          <w:szCs w:val="21"/>
        </w:rPr>
        <w:t>徐勇志</w:t>
      </w:r>
      <w:r w:rsidRPr="002320F8">
        <w:rPr>
          <w:rFonts w:hint="eastAsia"/>
          <w:szCs w:val="21"/>
        </w:rPr>
        <w:t xml:space="preserve">, </w:t>
      </w:r>
      <w:r>
        <w:rPr>
          <w:rFonts w:hint="eastAsia"/>
          <w:szCs w:val="21"/>
        </w:rPr>
        <w:t>王龙华，郑帅</w:t>
      </w:r>
      <w:r w:rsidRPr="002320F8">
        <w:rPr>
          <w:rFonts w:hint="eastAsia"/>
          <w:szCs w:val="21"/>
        </w:rPr>
        <w:t xml:space="preserve">. </w:t>
      </w:r>
      <w:r w:rsidRPr="002320F8">
        <w:rPr>
          <w:rFonts w:hint="eastAsia"/>
          <w:szCs w:val="21"/>
        </w:rPr>
        <w:t>一种</w:t>
      </w:r>
      <w:r>
        <w:rPr>
          <w:rFonts w:hint="eastAsia"/>
          <w:szCs w:val="21"/>
        </w:rPr>
        <w:t>基于星光折射确定地心矢量的方法</w:t>
      </w:r>
      <w:r w:rsidRPr="002320F8">
        <w:rPr>
          <w:rFonts w:hint="eastAsia"/>
          <w:szCs w:val="21"/>
        </w:rPr>
        <w:t xml:space="preserve">, </w:t>
      </w:r>
      <w:r w:rsidRPr="002320F8">
        <w:rPr>
          <w:rFonts w:hint="eastAsia"/>
          <w:szCs w:val="21"/>
        </w:rPr>
        <w:t>申请号</w:t>
      </w:r>
      <w:r>
        <w:rPr>
          <w:rFonts w:hint="eastAsia"/>
          <w:szCs w:val="21"/>
        </w:rPr>
        <w:t>: 201310659446.0</w:t>
      </w:r>
    </w:p>
    <w:p w:rsidR="0049450F" w:rsidRPr="005B4035" w:rsidRDefault="0049450F" w:rsidP="0049450F">
      <w:pPr>
        <w:ind w:firstLineChars="0" w:firstLine="0"/>
      </w:pPr>
    </w:p>
    <w:p w:rsidR="0049450F" w:rsidRDefault="0049450F">
      <w:pPr>
        <w:widowControl/>
        <w:spacing w:line="240" w:lineRule="auto"/>
        <w:ind w:firstLineChars="0" w:firstLine="0"/>
        <w:jc w:val="left"/>
      </w:pPr>
      <w:r>
        <w:br w:type="page"/>
      </w:r>
    </w:p>
    <w:p w:rsidR="00BE6BFD" w:rsidRDefault="00BE6BFD" w:rsidP="0049450F">
      <w:pPr>
        <w:pStyle w:val="10"/>
        <w:spacing w:before="163" w:after="163"/>
        <w:sectPr w:rsidR="00BE6BFD" w:rsidSect="007814D1">
          <w:headerReference w:type="even" r:id="rId1450"/>
          <w:endnotePr>
            <w:numFmt w:val="decimal"/>
          </w:endnotePr>
          <w:pgSz w:w="11906" w:h="16838" w:code="9"/>
          <w:pgMar w:top="1418" w:right="1134" w:bottom="1418" w:left="1701" w:header="851" w:footer="851" w:gutter="0"/>
          <w:cols w:space="425"/>
          <w:docGrid w:type="lines" w:linePitch="326"/>
        </w:sectPr>
      </w:pPr>
    </w:p>
    <w:p w:rsidR="0049450F" w:rsidRPr="00BC2B1D" w:rsidRDefault="0049450F" w:rsidP="00D819B0">
      <w:pPr>
        <w:pStyle w:val="10"/>
        <w:spacing w:before="163" w:after="163"/>
      </w:pPr>
      <w:bookmarkStart w:id="623" w:name="_Toc404697815"/>
      <w:bookmarkStart w:id="624" w:name="_Toc404697873"/>
      <w:bookmarkStart w:id="625" w:name="_Toc404874280"/>
      <w:bookmarkStart w:id="626" w:name="_Toc404879681"/>
      <w:bookmarkStart w:id="627" w:name="_Toc405412170"/>
      <w:r w:rsidRPr="00BC2B1D">
        <w:rPr>
          <w:rFonts w:hint="eastAsia"/>
        </w:rPr>
        <w:lastRenderedPageBreak/>
        <w:t>致谢</w:t>
      </w:r>
      <w:bookmarkEnd w:id="623"/>
      <w:bookmarkEnd w:id="624"/>
      <w:bookmarkEnd w:id="625"/>
      <w:bookmarkEnd w:id="626"/>
      <w:bookmarkEnd w:id="627"/>
    </w:p>
    <w:p w:rsidR="00753C1E" w:rsidRPr="00304B45" w:rsidRDefault="00A1653A" w:rsidP="00DD71CF">
      <w:pPr>
        <w:ind w:firstLine="480"/>
      </w:pPr>
      <w:r>
        <w:rPr>
          <w:rFonts w:hint="eastAsia"/>
        </w:rPr>
        <w:t>进入实验室已经两年半的时间</w:t>
      </w:r>
      <w:r w:rsidR="0032694C">
        <w:rPr>
          <w:rFonts w:hint="eastAsia"/>
        </w:rPr>
        <w:t>，</w:t>
      </w:r>
      <w:r>
        <w:rPr>
          <w:rFonts w:hint="eastAsia"/>
        </w:rPr>
        <w:t>时光荏苒，飞逝如烟，</w:t>
      </w:r>
      <w:r w:rsidR="0032694C">
        <w:rPr>
          <w:rFonts w:hint="eastAsia"/>
        </w:rPr>
        <w:t>在</w:t>
      </w:r>
      <w:r>
        <w:rPr>
          <w:rFonts w:hint="eastAsia"/>
        </w:rPr>
        <w:t>这个</w:t>
      </w:r>
      <w:r w:rsidR="0032694C">
        <w:rPr>
          <w:rFonts w:hint="eastAsia"/>
        </w:rPr>
        <w:t>不</w:t>
      </w:r>
      <w:r>
        <w:rPr>
          <w:rFonts w:hint="eastAsia"/>
        </w:rPr>
        <w:t>算多彩</w:t>
      </w:r>
      <w:r w:rsidR="0032694C">
        <w:rPr>
          <w:rFonts w:hint="eastAsia"/>
        </w:rPr>
        <w:t>但也丰满</w:t>
      </w:r>
      <w:r>
        <w:rPr>
          <w:rFonts w:hint="eastAsia"/>
        </w:rPr>
        <w:t>的过程</w:t>
      </w:r>
      <w:r w:rsidR="0032694C">
        <w:rPr>
          <w:rFonts w:hint="eastAsia"/>
        </w:rPr>
        <w:t>中</w:t>
      </w:r>
      <w:r>
        <w:rPr>
          <w:rFonts w:hint="eastAsia"/>
        </w:rPr>
        <w:t>，有刚进实验室时充满好奇什么都想学的莫名激动，有目的明确时埋头苦干</w:t>
      </w:r>
      <w:r w:rsidR="00C96A14">
        <w:rPr>
          <w:rFonts w:hint="eastAsia"/>
        </w:rPr>
        <w:t>的充实</w:t>
      </w:r>
      <w:r>
        <w:rPr>
          <w:rFonts w:hint="eastAsia"/>
        </w:rPr>
        <w:t>，有经历挫折后看不到希望时蔫得打不起精神的颓废，也有熬了日日夜夜后忽然柳暗花明时发自内心的兴奋</w:t>
      </w:r>
      <w:r>
        <w:t>…</w:t>
      </w:r>
      <w:r w:rsidR="00304B45">
        <w:t>…</w:t>
      </w:r>
      <w:r w:rsidR="00304B45">
        <w:rPr>
          <w:rFonts w:hint="eastAsia"/>
        </w:rPr>
        <w:t>这一路走来要感谢很多人</w:t>
      </w:r>
      <w:r w:rsidR="00304B45">
        <w:t>……</w:t>
      </w:r>
    </w:p>
    <w:p w:rsidR="00DD71CF" w:rsidRDefault="0040438C" w:rsidP="0049450F">
      <w:pPr>
        <w:ind w:firstLine="480"/>
      </w:pPr>
      <w:r>
        <w:rPr>
          <w:rFonts w:hint="eastAsia"/>
        </w:rPr>
        <w:t>首先要感谢我的导师，宁晓琳</w:t>
      </w:r>
      <w:r w:rsidR="0081475C">
        <w:rPr>
          <w:rFonts w:hint="eastAsia"/>
        </w:rPr>
        <w:t>老师</w:t>
      </w:r>
      <w:r>
        <w:rPr>
          <w:rFonts w:hint="eastAsia"/>
        </w:rPr>
        <w:t>，她是在</w:t>
      </w:r>
      <w:r w:rsidR="0032694C">
        <w:rPr>
          <w:rFonts w:hint="eastAsia"/>
        </w:rPr>
        <w:t>我</w:t>
      </w:r>
      <w:r>
        <w:rPr>
          <w:rFonts w:hint="eastAsia"/>
        </w:rPr>
        <w:t>硕士生涯中</w:t>
      </w:r>
      <w:r w:rsidR="0032694C">
        <w:rPr>
          <w:rFonts w:hint="eastAsia"/>
        </w:rPr>
        <w:t>与我探讨</w:t>
      </w:r>
      <w:r>
        <w:rPr>
          <w:rFonts w:hint="eastAsia"/>
        </w:rPr>
        <w:t>最多</w:t>
      </w:r>
      <w:r w:rsidR="00DD71CF">
        <w:rPr>
          <w:rFonts w:hint="eastAsia"/>
        </w:rPr>
        <w:t>，</w:t>
      </w:r>
      <w:r>
        <w:rPr>
          <w:rFonts w:hint="eastAsia"/>
        </w:rPr>
        <w:t>帮助我最多</w:t>
      </w:r>
      <w:r w:rsidR="0032694C">
        <w:rPr>
          <w:rFonts w:hint="eastAsia"/>
        </w:rPr>
        <w:t>，也是影响我最多</w:t>
      </w:r>
      <w:r>
        <w:rPr>
          <w:rFonts w:hint="eastAsia"/>
        </w:rPr>
        <w:t>的人。</w:t>
      </w:r>
      <w:r w:rsidR="00DD71CF">
        <w:rPr>
          <w:rFonts w:hint="eastAsia"/>
        </w:rPr>
        <w:t>宁老师严谨的治学态度</w:t>
      </w:r>
      <w:r w:rsidR="00D20105">
        <w:rPr>
          <w:rFonts w:hint="eastAsia"/>
        </w:rPr>
        <w:t>使</w:t>
      </w:r>
      <w:r w:rsidR="00DD71CF">
        <w:rPr>
          <w:rFonts w:hint="eastAsia"/>
        </w:rPr>
        <w:t>我最受益良多，虽然在“被迫”养成这种习惯之前是比较痛苦的，但是当我从中收获的时候才感受到其中的喜悦，在找工作的时候</w:t>
      </w:r>
      <w:r w:rsidR="00055423">
        <w:rPr>
          <w:rFonts w:hint="eastAsia"/>
        </w:rPr>
        <w:t>才发现宁老师帮我培养的“多换个角度”、“多想深一点”、“再坚持做下去”的思维是多么的珍贵。</w:t>
      </w:r>
      <w:r w:rsidR="00D20105">
        <w:rPr>
          <w:rFonts w:hint="eastAsia"/>
        </w:rPr>
        <w:t>我相信这两年半宁老师在学习方法上、在为人处世上、在认识自我上对我的教诲，在我今后的人生中都起到积极的</w:t>
      </w:r>
      <w:r w:rsidR="0032694C">
        <w:rPr>
          <w:rFonts w:hint="eastAsia"/>
        </w:rPr>
        <w:t>作用</w:t>
      </w:r>
      <w:r w:rsidR="00D20105">
        <w:rPr>
          <w:rFonts w:hint="eastAsia"/>
        </w:rPr>
        <w:t>。</w:t>
      </w:r>
      <w:r w:rsidR="00941112">
        <w:rPr>
          <w:rFonts w:hint="eastAsia"/>
        </w:rPr>
        <w:t>相信</w:t>
      </w:r>
      <w:r w:rsidR="00D20105">
        <w:rPr>
          <w:rFonts w:hint="eastAsia"/>
        </w:rPr>
        <w:t>在以后遇到技术难题或十字路口时还能继续</w:t>
      </w:r>
      <w:r w:rsidR="00941112">
        <w:rPr>
          <w:rFonts w:hint="eastAsia"/>
        </w:rPr>
        <w:t>想起导师的教诲</w:t>
      </w:r>
      <w:r w:rsidR="00D20105">
        <w:rPr>
          <w:rFonts w:hint="eastAsia"/>
        </w:rPr>
        <w:t>，也</w:t>
      </w:r>
      <w:r w:rsidR="0032694C">
        <w:rPr>
          <w:rFonts w:hint="eastAsia"/>
        </w:rPr>
        <w:t>衷心祝愿宁老师以后</w:t>
      </w:r>
      <w:r w:rsidR="00941112">
        <w:rPr>
          <w:rFonts w:hint="eastAsia"/>
        </w:rPr>
        <w:t>科研进步、家庭幸福</w:t>
      </w:r>
      <w:r w:rsidR="0032694C">
        <w:rPr>
          <w:rFonts w:hint="eastAsia"/>
        </w:rPr>
        <w:t>！</w:t>
      </w:r>
    </w:p>
    <w:p w:rsidR="00144D4C" w:rsidRDefault="00753C1E" w:rsidP="00144D4C">
      <w:pPr>
        <w:ind w:firstLine="480"/>
        <w:textAlignment w:val="center"/>
      </w:pPr>
      <w:r>
        <w:rPr>
          <w:rFonts w:hint="eastAsia"/>
        </w:rPr>
        <w:t>其次</w:t>
      </w:r>
      <w:r w:rsidR="00144D4C">
        <w:rPr>
          <w:rFonts w:hint="eastAsia"/>
        </w:rPr>
        <w:t>，</w:t>
      </w:r>
      <w:r>
        <w:rPr>
          <w:rFonts w:hint="eastAsia"/>
        </w:rPr>
        <w:t>要感谢北航这个大平台，为我创造了很好的学习环境和增长见识的平台。</w:t>
      </w:r>
      <w:r w:rsidR="00144D4C">
        <w:rPr>
          <w:rFonts w:hint="eastAsia"/>
        </w:rPr>
        <w:t>感谢房建成教授为我们组建了先进的实验室和优秀的科研团队，为我们营造了激烈的良性竞争氛围。再次，感谢实验室的</w:t>
      </w:r>
      <w:r w:rsidR="0081475C">
        <w:rPr>
          <w:rFonts w:hint="eastAsia"/>
        </w:rPr>
        <w:t>钟麦英老师</w:t>
      </w:r>
      <w:r w:rsidR="00144D4C" w:rsidRPr="002320F8">
        <w:rPr>
          <w:rFonts w:hint="eastAsia"/>
        </w:rPr>
        <w:t>、楚中毅</w:t>
      </w:r>
      <w:r w:rsidR="0081475C">
        <w:rPr>
          <w:rFonts w:hint="eastAsia"/>
        </w:rPr>
        <w:t>老师</w:t>
      </w:r>
      <w:r w:rsidR="00144D4C" w:rsidRPr="002320F8">
        <w:rPr>
          <w:rFonts w:hint="eastAsia"/>
        </w:rPr>
        <w:t>、全伟</w:t>
      </w:r>
      <w:r w:rsidR="0081475C">
        <w:rPr>
          <w:rFonts w:hint="eastAsia"/>
        </w:rPr>
        <w:t>老师</w:t>
      </w:r>
      <w:r w:rsidR="00144D4C" w:rsidRPr="002320F8">
        <w:rPr>
          <w:rFonts w:hint="eastAsia"/>
        </w:rPr>
        <w:t>、胡朝晖老师、</w:t>
      </w:r>
      <w:r w:rsidR="0081475C">
        <w:rPr>
          <w:rFonts w:hint="eastAsia"/>
        </w:rPr>
        <w:t>雷旭升老师、</w:t>
      </w:r>
      <w:r w:rsidR="00144D4C" w:rsidRPr="002320F8">
        <w:rPr>
          <w:rFonts w:hint="eastAsia"/>
        </w:rPr>
        <w:t>李建利老师、</w:t>
      </w:r>
      <w:r w:rsidR="00144D4C">
        <w:rPr>
          <w:rFonts w:hint="eastAsia"/>
        </w:rPr>
        <w:t>杨照华</w:t>
      </w:r>
      <w:r w:rsidR="0081475C">
        <w:rPr>
          <w:rFonts w:hint="eastAsia"/>
        </w:rPr>
        <w:t>老师</w:t>
      </w:r>
      <w:r w:rsidR="00144D4C" w:rsidRPr="002320F8">
        <w:rPr>
          <w:rFonts w:hint="eastAsia"/>
        </w:rPr>
        <w:t>。感谢他们</w:t>
      </w:r>
      <w:r w:rsidR="00144D4C">
        <w:rPr>
          <w:rFonts w:hint="eastAsia"/>
        </w:rPr>
        <w:t>日常</w:t>
      </w:r>
      <w:r w:rsidR="00144D4C" w:rsidRPr="002320F8">
        <w:rPr>
          <w:rFonts w:hint="eastAsia"/>
        </w:rPr>
        <w:t>给予我的热心指导和帮助，感谢他们营造了良好的实验室环境。</w:t>
      </w:r>
    </w:p>
    <w:p w:rsidR="00144D4C" w:rsidRPr="002320F8" w:rsidRDefault="00144D4C" w:rsidP="00144D4C">
      <w:pPr>
        <w:ind w:firstLine="480"/>
        <w:textAlignment w:val="center"/>
      </w:pPr>
      <w:r w:rsidRPr="002320F8">
        <w:rPr>
          <w:rFonts w:hint="eastAsia"/>
        </w:rPr>
        <w:t>特别感谢博士生马辛师姐、彭聪师姐和已毕业的</w:t>
      </w:r>
      <w:r w:rsidR="008C5A01">
        <w:rPr>
          <w:rFonts w:hint="eastAsia"/>
        </w:rPr>
        <w:t>白鑫贝师姐、</w:t>
      </w:r>
      <w:r w:rsidR="008C5A01" w:rsidRPr="002320F8">
        <w:rPr>
          <w:rFonts w:hint="eastAsia"/>
        </w:rPr>
        <w:t>刘玲玲</w:t>
      </w:r>
      <w:r w:rsidR="008C5A01">
        <w:rPr>
          <w:rFonts w:hint="eastAsia"/>
        </w:rPr>
        <w:t>师姐、</w:t>
      </w:r>
      <w:r w:rsidRPr="002320F8">
        <w:rPr>
          <w:rFonts w:hint="eastAsia"/>
        </w:rPr>
        <w:t>王龙华师姐、等人对我学习和生活上给予的大力关心和帮助。</w:t>
      </w:r>
      <w:r w:rsidR="008C5A01">
        <w:rPr>
          <w:rFonts w:hint="eastAsia"/>
        </w:rPr>
        <w:t>白鑫贝师姐在这个方向的研究成果让我少走了好多弯路，</w:t>
      </w:r>
      <w:r w:rsidR="0081475C">
        <w:rPr>
          <w:rFonts w:hint="eastAsia"/>
        </w:rPr>
        <w:t>她硕士期间所做成果是我最受益的资源。</w:t>
      </w:r>
      <w:r w:rsidRPr="002320F8">
        <w:rPr>
          <w:rFonts w:hint="eastAsia"/>
        </w:rPr>
        <w:t>感谢同年级的硕士生</w:t>
      </w:r>
      <w:r w:rsidR="00EA440F">
        <w:rPr>
          <w:rFonts w:hint="eastAsia"/>
        </w:rPr>
        <w:t>黄盼盼、</w:t>
      </w:r>
      <w:r w:rsidR="0081475C">
        <w:rPr>
          <w:rFonts w:hint="eastAsia"/>
        </w:rPr>
        <w:t>韩晓伟、李永、崔杰、李建超、</w:t>
      </w:r>
      <w:r w:rsidR="00AD7116">
        <w:rPr>
          <w:rFonts w:hint="eastAsia"/>
        </w:rPr>
        <w:t>蒋雯、</w:t>
      </w:r>
      <w:r w:rsidR="0081475C">
        <w:rPr>
          <w:rFonts w:hint="eastAsia"/>
        </w:rPr>
        <w:t>周苗、郑慧婕、陆培</w:t>
      </w:r>
      <w:r w:rsidRPr="002320F8">
        <w:rPr>
          <w:rFonts w:hint="eastAsia"/>
        </w:rPr>
        <w:t>等人，他们和我一起度过了这令人难忘的硕士生活，还要感谢</w:t>
      </w:r>
      <w:r w:rsidRPr="002320F8">
        <w:rPr>
          <w:rFonts w:hint="eastAsia"/>
        </w:rPr>
        <w:t>1</w:t>
      </w:r>
      <w:r w:rsidR="0081475C">
        <w:rPr>
          <w:rFonts w:hint="eastAsia"/>
        </w:rPr>
        <w:t>3</w:t>
      </w:r>
      <w:r w:rsidRPr="002320F8">
        <w:rPr>
          <w:rFonts w:hint="eastAsia"/>
        </w:rPr>
        <w:t>级的</w:t>
      </w:r>
      <w:r w:rsidR="00AD7116">
        <w:rPr>
          <w:rFonts w:hint="eastAsia"/>
        </w:rPr>
        <w:t>李卓、桂眀臻、邹莹、李洋、陈</w:t>
      </w:r>
      <w:r w:rsidR="0081475C">
        <w:rPr>
          <w:rFonts w:hint="eastAsia"/>
        </w:rPr>
        <w:t>曦</w:t>
      </w:r>
      <w:r w:rsidRPr="002320F8">
        <w:rPr>
          <w:rFonts w:hint="eastAsia"/>
        </w:rPr>
        <w:t>等，跟他们在一个实验室让我倍感生活的热情和活力。</w:t>
      </w:r>
    </w:p>
    <w:p w:rsidR="00D004CF" w:rsidRPr="00D004CF" w:rsidRDefault="0081475C" w:rsidP="00351D16">
      <w:pPr>
        <w:ind w:firstLine="480"/>
      </w:pPr>
      <w:r>
        <w:rPr>
          <w:rFonts w:hint="eastAsia"/>
        </w:rPr>
        <w:t>最后，我要感谢</w:t>
      </w:r>
      <w:r w:rsidR="00824313">
        <w:rPr>
          <w:rFonts w:hint="eastAsia"/>
        </w:rPr>
        <w:t>我的</w:t>
      </w:r>
      <w:r w:rsidR="00EA440F">
        <w:rPr>
          <w:rFonts w:hint="eastAsia"/>
        </w:rPr>
        <w:t>家人</w:t>
      </w:r>
      <w:r>
        <w:rPr>
          <w:rFonts w:hint="eastAsia"/>
        </w:rPr>
        <w:t>，</w:t>
      </w:r>
      <w:r w:rsidR="00824313">
        <w:rPr>
          <w:rFonts w:hint="eastAsia"/>
        </w:rPr>
        <w:t>你们是我遇到困难时继续前进最大的动力！</w:t>
      </w:r>
    </w:p>
    <w:sectPr w:rsidR="00D004CF" w:rsidRPr="00D004CF" w:rsidSect="007814D1">
      <w:headerReference w:type="default" r:id="rId1451"/>
      <w:endnotePr>
        <w:numFmt w:val="decimal"/>
      </w:endnotePr>
      <w:pgSz w:w="11906" w:h="16838" w:code="9"/>
      <w:pgMar w:top="1418" w:right="1134" w:bottom="1418" w:left="1701" w:header="851" w:footer="851"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79FF" w:rsidRDefault="004879FF" w:rsidP="00290DBC">
      <w:pPr>
        <w:ind w:firstLine="480"/>
      </w:pPr>
    </w:p>
  </w:endnote>
  <w:endnote w:type="continuationSeparator" w:id="0">
    <w:p w:rsidR="004879FF" w:rsidRDefault="004879FF" w:rsidP="00290DBC">
      <w:pPr>
        <w:ind w:firstLine="480"/>
      </w:pPr>
    </w:p>
  </w:endnote>
  <w:endnote w:type="continuationNotice" w:id="1">
    <w:p w:rsidR="004879FF" w:rsidRPr="0046267B" w:rsidRDefault="004879FF" w:rsidP="004879FF">
      <w:pPr>
        <w:pStyle w:val="a4"/>
        <w:ind w:firstLine="3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Sans Serif">
    <w:altName w:val="Arial"/>
    <w:panose1 w:val="00000000000000000000"/>
    <w:charset w:val="00"/>
    <w:family w:val="swiss"/>
    <w:notTrueType/>
    <w:pitch w:val="variable"/>
    <w:sig w:usb0="00000003" w:usb1="00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E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CD0CBE" w:rsidRDefault="0070525E" w:rsidP="00BC2B1D">
    <w:pPr>
      <w:pStyle w:val="a4"/>
      <w:ind w:firstLine="420"/>
      <w:jc w:val="center"/>
      <w:rPr>
        <w:sz w:val="21"/>
      </w:rPr>
    </w:pPr>
  </w:p>
  <w:p w:rsidR="0070525E" w:rsidRDefault="0070525E" w:rsidP="00DC4E8D">
    <w:pPr>
      <w:pStyle w:val="a4"/>
      <w:ind w:firstLineChars="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Default="0070525E" w:rsidP="00743769">
    <w:pPr>
      <w:pStyle w:val="a4"/>
      <w:ind w:firstLineChars="0" w:firstLine="0"/>
      <w:jc w:val="center"/>
    </w:pPr>
  </w:p>
  <w:p w:rsidR="0070525E" w:rsidRPr="0013186C" w:rsidRDefault="0070525E" w:rsidP="00BC2B1D">
    <w:pPr>
      <w:pStyle w:val="a4"/>
      <w:ind w:firstLine="360"/>
      <w:rPr>
        <w:u w:val="singl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Default="0070525E" w:rsidP="00D36322">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Default="0070525E" w:rsidP="00077D93">
    <w:pPr>
      <w:pStyle w:val="a4"/>
      <w:ind w:firstLineChars="0" w:firstLine="0"/>
      <w:jc w:val="center"/>
    </w:pPr>
    <w:r w:rsidRPr="005F66A0">
      <w:rPr>
        <w:sz w:val="21"/>
        <w:szCs w:val="21"/>
      </w:rPr>
      <w:fldChar w:fldCharType="begin"/>
    </w:r>
    <w:r w:rsidRPr="005F66A0">
      <w:rPr>
        <w:sz w:val="21"/>
        <w:szCs w:val="21"/>
      </w:rPr>
      <w:instrText>PAGE   \* MERGEFORMAT</w:instrText>
    </w:r>
    <w:r w:rsidRPr="005F66A0">
      <w:rPr>
        <w:sz w:val="21"/>
        <w:szCs w:val="21"/>
      </w:rPr>
      <w:fldChar w:fldCharType="separate"/>
    </w:r>
    <w:r w:rsidR="008F6C4A" w:rsidRPr="008F6C4A">
      <w:rPr>
        <w:sz w:val="21"/>
        <w:szCs w:val="21"/>
        <w:lang w:val="zh-CN"/>
      </w:rPr>
      <w:t>86</w:t>
    </w:r>
    <w:r w:rsidRPr="005F66A0">
      <w:rPr>
        <w:sz w:val="21"/>
        <w:szCs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Default="0070525E" w:rsidP="00743769">
    <w:pPr>
      <w:pStyle w:val="a4"/>
      <w:ind w:firstLineChars="0" w:firstLine="0"/>
      <w:jc w:val="center"/>
    </w:pPr>
    <w:r w:rsidRPr="005F66A0">
      <w:rPr>
        <w:sz w:val="21"/>
        <w:szCs w:val="21"/>
      </w:rPr>
      <w:fldChar w:fldCharType="begin"/>
    </w:r>
    <w:r w:rsidRPr="005F66A0">
      <w:rPr>
        <w:sz w:val="21"/>
        <w:szCs w:val="21"/>
      </w:rPr>
      <w:instrText>PAGE   \* MERGEFORMAT</w:instrText>
    </w:r>
    <w:r w:rsidRPr="005F66A0">
      <w:rPr>
        <w:sz w:val="21"/>
        <w:szCs w:val="21"/>
      </w:rPr>
      <w:fldChar w:fldCharType="separate"/>
    </w:r>
    <w:r w:rsidR="008F6C4A" w:rsidRPr="008F6C4A">
      <w:rPr>
        <w:sz w:val="21"/>
        <w:szCs w:val="21"/>
        <w:lang w:val="zh-CN"/>
      </w:rPr>
      <w:t>IX</w:t>
    </w:r>
    <w:r w:rsidRPr="005F66A0">
      <w:rPr>
        <w:sz w:val="21"/>
        <w:szCs w:val="21"/>
      </w:rPr>
      <w:fldChar w:fldCharType="end"/>
    </w:r>
  </w:p>
  <w:p w:rsidR="0070525E" w:rsidRPr="0013186C" w:rsidRDefault="0070525E" w:rsidP="00BC2B1D">
    <w:pPr>
      <w:pStyle w:val="a4"/>
      <w:ind w:firstLine="360"/>
      <w:rPr>
        <w:u w:val="single"/>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5B74F9" w:rsidRDefault="0070525E" w:rsidP="005B74F9">
    <w:pPr>
      <w:pStyle w:val="a4"/>
      <w:ind w:firstLineChars="0" w:firstLine="0"/>
      <w:jc w:val="center"/>
    </w:pPr>
    <w:r w:rsidRPr="005F66A0">
      <w:rPr>
        <w:sz w:val="21"/>
        <w:szCs w:val="21"/>
      </w:rPr>
      <w:fldChar w:fldCharType="begin"/>
    </w:r>
    <w:r w:rsidRPr="005F66A0">
      <w:rPr>
        <w:sz w:val="21"/>
        <w:szCs w:val="21"/>
      </w:rPr>
      <w:instrText>PAGE   \* MERGEFORMAT</w:instrText>
    </w:r>
    <w:r w:rsidRPr="005F66A0">
      <w:rPr>
        <w:sz w:val="21"/>
        <w:szCs w:val="21"/>
      </w:rPr>
      <w:fldChar w:fldCharType="separate"/>
    </w:r>
    <w:r w:rsidR="008F6C4A" w:rsidRPr="008F6C4A">
      <w:rPr>
        <w:sz w:val="21"/>
        <w:szCs w:val="21"/>
        <w:lang w:val="zh-CN"/>
      </w:rPr>
      <w:t>85</w:t>
    </w:r>
    <w:r w:rsidRPr="005F66A0">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79FF" w:rsidRDefault="004879FF" w:rsidP="00BC2B1D">
      <w:pPr>
        <w:ind w:firstLine="480"/>
      </w:pPr>
      <w:r>
        <w:separator/>
      </w:r>
    </w:p>
  </w:footnote>
  <w:footnote w:type="continuationSeparator" w:id="0">
    <w:p w:rsidR="004879FF" w:rsidRDefault="004879FF" w:rsidP="00290DBC">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4F56A2" w:rsidRDefault="0070525E" w:rsidP="00015677">
    <w:pPr>
      <w:ind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4F56A2" w:rsidRDefault="0070525E" w:rsidP="008400E3">
    <w:pPr>
      <w:pStyle w:val="a3"/>
      <w:spacing w:line="240" w:lineRule="auto"/>
      <w:ind w:firstLineChars="0" w:firstLine="0"/>
    </w:pPr>
    <w:r w:rsidRPr="00884F98">
      <w:rPr>
        <w:rFonts w:hint="eastAsia"/>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A05347" w:rsidRDefault="0070525E" w:rsidP="00BC2B1D">
    <w:pPr>
      <w:pStyle w:val="a3"/>
      <w:ind w:firstLine="360"/>
    </w:pPr>
    <w:r>
      <w:rPr>
        <w:rFonts w:hint="eastAsia"/>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A05347" w:rsidRDefault="0070525E" w:rsidP="00BC2B1D">
    <w:pPr>
      <w:pStyle w:val="a3"/>
      <w:ind w:firstLine="360"/>
    </w:pPr>
    <w:r w:rsidRPr="00A05347">
      <w:rPr>
        <w:rFonts w:hint="eastAsia"/>
      </w:rPr>
      <w:t>攻读硕士学位期间取得的学术成果</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Default="0070525E" w:rsidP="008400E3">
    <w:pPr>
      <w:pStyle w:val="a3"/>
      <w:spacing w:line="240" w:lineRule="auto"/>
      <w:ind w:firstLineChars="0" w:firstLine="0"/>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Default="0070525E" w:rsidP="00BC2B1D">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Default="0070525E" w:rsidP="00D36322">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4F56A2" w:rsidRDefault="0070525E" w:rsidP="008400E3">
    <w:pPr>
      <w:pStyle w:val="a3"/>
      <w:spacing w:line="240" w:lineRule="auto"/>
      <w:ind w:firstLineChars="0" w:firstLine="0"/>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Default="0070525E" w:rsidP="008400E3">
    <w:pPr>
      <w:pStyle w:val="a3"/>
      <w:spacing w:line="240" w:lineRule="auto"/>
      <w:ind w:firstLineChars="0" w:firstLine="0"/>
    </w:pPr>
    <w:r>
      <w:rPr>
        <w:rFonts w:hint="eastAsia"/>
      </w:rPr>
      <w:t>北京航空航天大学硕士学位论文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4F56A2" w:rsidRDefault="0070525E" w:rsidP="008400E3">
    <w:pPr>
      <w:pStyle w:val="a3"/>
      <w:spacing w:line="240" w:lineRule="auto"/>
      <w:ind w:firstLineChars="0" w:firstLine="0"/>
    </w:pPr>
    <w:r w:rsidRPr="00884F98">
      <w:rPr>
        <w:rFonts w:hint="eastAsia"/>
      </w:rPr>
      <w:t>第二章</w:t>
    </w:r>
    <w:r w:rsidRPr="00884F98">
      <w:rPr>
        <w:rFonts w:hint="eastAsia"/>
      </w:rPr>
      <w:t xml:space="preserve"> </w:t>
    </w:r>
    <w:r>
      <w:rPr>
        <w:rFonts w:hint="eastAsia"/>
      </w:rPr>
      <w:t>惯性导航和视觉导航的基本原理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4F56A2" w:rsidRDefault="0070525E" w:rsidP="008400E3">
    <w:pPr>
      <w:pStyle w:val="a3"/>
      <w:spacing w:line="240" w:lineRule="auto"/>
      <w:ind w:firstLineChars="0" w:firstLine="0"/>
    </w:pPr>
    <w:r w:rsidRPr="00884F98">
      <w:rPr>
        <w:rFonts w:hint="eastAsia"/>
      </w:rPr>
      <w:t>第</w:t>
    </w:r>
    <w:r>
      <w:rPr>
        <w:rFonts w:hint="eastAsia"/>
      </w:rPr>
      <w:t>三</w:t>
    </w:r>
    <w:r w:rsidRPr="00884F98">
      <w:rPr>
        <w:rFonts w:hint="eastAsia"/>
      </w:rPr>
      <w:t>章</w:t>
    </w:r>
    <w:r w:rsidRPr="00884F98">
      <w:rPr>
        <w:rFonts w:hint="eastAsia"/>
      </w:rPr>
      <w:t xml:space="preserve"> </w:t>
    </w:r>
    <w:r>
      <w:rPr>
        <w:rFonts w:hint="eastAsia"/>
      </w:rPr>
      <w:t>惯性</w:t>
    </w:r>
    <w:r>
      <w:rPr>
        <w:rFonts w:hint="eastAsia"/>
      </w:rPr>
      <w:t>/</w:t>
    </w:r>
    <w:r>
      <w:rPr>
        <w:rFonts w:hint="eastAsia"/>
      </w:rPr>
      <w:t>视觉组合导航方法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154A1D" w:rsidRDefault="0070525E" w:rsidP="00154A1D">
    <w:pPr>
      <w:pStyle w:val="a3"/>
      <w:spacing w:line="240" w:lineRule="auto"/>
      <w:ind w:firstLineChars="0" w:firstLine="0"/>
    </w:pPr>
    <w:r w:rsidRPr="00884F98">
      <w:rPr>
        <w:rFonts w:hint="eastAsia"/>
      </w:rPr>
      <w:t>第</w:t>
    </w:r>
    <w:r>
      <w:rPr>
        <w:rFonts w:hint="eastAsia"/>
      </w:rPr>
      <w:t>四</w:t>
    </w:r>
    <w:r w:rsidRPr="00884F98">
      <w:rPr>
        <w:rFonts w:hint="eastAsia"/>
      </w:rPr>
      <w:t>章</w:t>
    </w:r>
    <w:r w:rsidRPr="00884F98">
      <w:rPr>
        <w:rFonts w:hint="eastAsia"/>
      </w:rPr>
      <w:t xml:space="preserve"> </w:t>
    </w:r>
    <w:r>
      <w:rPr>
        <w:rFonts w:hint="eastAsia"/>
      </w:rPr>
      <w:t>惯性</w:t>
    </w:r>
    <w:r>
      <w:rPr>
        <w:rFonts w:hint="eastAsia"/>
      </w:rPr>
      <w:t>/</w:t>
    </w:r>
    <w:r>
      <w:rPr>
        <w:rFonts w:hint="eastAsia"/>
      </w:rPr>
      <w:t>视觉</w:t>
    </w:r>
    <w:r>
      <w:rPr>
        <w:rFonts w:hint="eastAsia"/>
      </w:rPr>
      <w:t>/</w:t>
    </w:r>
    <w:r>
      <w:rPr>
        <w:rFonts w:hint="eastAsia"/>
      </w:rPr>
      <w:t>天文组合导航方法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25E" w:rsidRPr="004F56A2" w:rsidRDefault="0070525E" w:rsidP="008400E3">
    <w:pPr>
      <w:pStyle w:val="a3"/>
      <w:spacing w:line="240" w:lineRule="auto"/>
      <w:ind w:firstLineChars="0" w:firstLine="0"/>
    </w:pPr>
    <w:r w:rsidRPr="00884F98">
      <w:rPr>
        <w:rFonts w:hint="eastAsia"/>
      </w:rPr>
      <w:t>第</w:t>
    </w:r>
    <w:r>
      <w:rPr>
        <w:rFonts w:hint="eastAsia"/>
      </w:rPr>
      <w:t>五</w:t>
    </w:r>
    <w:r w:rsidRPr="00884F98">
      <w:rPr>
        <w:rFonts w:hint="eastAsia"/>
      </w:rPr>
      <w:t>章</w:t>
    </w:r>
    <w:r w:rsidRPr="00884F98">
      <w:rPr>
        <w:rFonts w:hint="eastAsia"/>
      </w:rPr>
      <w:t xml:space="preserve"> </w:t>
    </w:r>
    <w:r>
      <w:rPr>
        <w:rFonts w:hint="eastAsia"/>
      </w:rPr>
      <w:t>月面仿真与地面实验系统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77D1A"/>
    <w:multiLevelType w:val="multilevel"/>
    <w:tmpl w:val="339682F6"/>
    <w:styleLink w:val="1"/>
    <w:lvl w:ilvl="0">
      <w:start w:val="1"/>
      <w:numFmt w:val="chineseCountingThousand"/>
      <w:suff w:val="nothing"/>
      <w:lvlText w:val="%1、"/>
      <w:lvlJc w:val="left"/>
      <w:pPr>
        <w:ind w:left="3773" w:firstLine="0"/>
      </w:pPr>
      <w:rPr>
        <w:rFonts w:hint="eastAsia"/>
      </w:rPr>
    </w:lvl>
    <w:lvl w:ilvl="1">
      <w:start w:val="1"/>
      <w:numFmt w:val="decimal"/>
      <w:suff w:val="nothing"/>
      <w:lvlText w:val="2.%2"/>
      <w:lvlJc w:val="left"/>
      <w:pPr>
        <w:ind w:left="3773" w:firstLine="0"/>
      </w:pPr>
      <w:rPr>
        <w:rFonts w:ascii="Times New Roman" w:eastAsia="宋体" w:hAnsi="Times New Roman" w:hint="default"/>
        <w:color w:val="auto"/>
        <w:sz w:val="28"/>
      </w:rPr>
    </w:lvl>
    <w:lvl w:ilvl="2">
      <w:start w:val="1"/>
      <w:numFmt w:val="none"/>
      <w:suff w:val="nothing"/>
      <w:lvlText w:val=""/>
      <w:lvlJc w:val="left"/>
      <w:pPr>
        <w:ind w:left="3773" w:firstLine="0"/>
      </w:pPr>
      <w:rPr>
        <w:rFonts w:hint="eastAsia"/>
      </w:rPr>
    </w:lvl>
    <w:lvl w:ilvl="3">
      <w:start w:val="1"/>
      <w:numFmt w:val="none"/>
      <w:suff w:val="nothing"/>
      <w:lvlText w:val=""/>
      <w:lvlJc w:val="left"/>
      <w:pPr>
        <w:ind w:left="3773" w:firstLine="0"/>
      </w:pPr>
      <w:rPr>
        <w:rFonts w:hint="eastAsia"/>
      </w:rPr>
    </w:lvl>
    <w:lvl w:ilvl="4">
      <w:start w:val="1"/>
      <w:numFmt w:val="none"/>
      <w:suff w:val="nothing"/>
      <w:lvlText w:val=""/>
      <w:lvlJc w:val="left"/>
      <w:pPr>
        <w:ind w:left="3773" w:firstLine="0"/>
      </w:pPr>
      <w:rPr>
        <w:rFonts w:hint="eastAsia"/>
      </w:rPr>
    </w:lvl>
    <w:lvl w:ilvl="5">
      <w:start w:val="1"/>
      <w:numFmt w:val="none"/>
      <w:suff w:val="nothing"/>
      <w:lvlText w:val=""/>
      <w:lvlJc w:val="left"/>
      <w:pPr>
        <w:ind w:left="3773" w:firstLine="0"/>
      </w:pPr>
      <w:rPr>
        <w:rFonts w:hint="eastAsia"/>
      </w:rPr>
    </w:lvl>
    <w:lvl w:ilvl="6">
      <w:start w:val="1"/>
      <w:numFmt w:val="none"/>
      <w:suff w:val="nothing"/>
      <w:lvlText w:val=""/>
      <w:lvlJc w:val="left"/>
      <w:pPr>
        <w:ind w:left="3773" w:firstLine="0"/>
      </w:pPr>
      <w:rPr>
        <w:rFonts w:hint="eastAsia"/>
      </w:rPr>
    </w:lvl>
    <w:lvl w:ilvl="7">
      <w:start w:val="1"/>
      <w:numFmt w:val="none"/>
      <w:suff w:val="nothing"/>
      <w:lvlText w:val=""/>
      <w:lvlJc w:val="left"/>
      <w:pPr>
        <w:ind w:left="3773" w:firstLine="0"/>
      </w:pPr>
      <w:rPr>
        <w:rFonts w:hint="eastAsia"/>
      </w:rPr>
    </w:lvl>
    <w:lvl w:ilvl="8">
      <w:start w:val="1"/>
      <w:numFmt w:val="none"/>
      <w:suff w:val="nothing"/>
      <w:lvlText w:val=""/>
      <w:lvlJc w:val="left"/>
      <w:pPr>
        <w:ind w:left="3773" w:firstLine="0"/>
      </w:pPr>
      <w:rPr>
        <w:rFonts w:hint="eastAsia"/>
      </w:rPr>
    </w:lvl>
  </w:abstractNum>
  <w:abstractNum w:abstractNumId="1">
    <w:nsid w:val="02EE09E3"/>
    <w:multiLevelType w:val="hybridMultilevel"/>
    <w:tmpl w:val="89121F08"/>
    <w:lvl w:ilvl="0" w:tplc="BA98C8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A03C0B"/>
    <w:multiLevelType w:val="hybridMultilevel"/>
    <w:tmpl w:val="782A7A86"/>
    <w:lvl w:ilvl="0" w:tplc="9A901FD4">
      <w:start w:val="1"/>
      <w:numFmt w:val="decimal"/>
      <w:suff w:val="space"/>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DA6062"/>
    <w:multiLevelType w:val="hybridMultilevel"/>
    <w:tmpl w:val="A7CE0DFE"/>
    <w:lvl w:ilvl="0" w:tplc="F17CDE9E">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375475"/>
    <w:multiLevelType w:val="hybridMultilevel"/>
    <w:tmpl w:val="26D4D91C"/>
    <w:lvl w:ilvl="0" w:tplc="416AD14E">
      <w:start w:val="1"/>
      <w:numFmt w:val="decimal"/>
      <w:suff w:val="space"/>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72691C"/>
    <w:multiLevelType w:val="hybridMultilevel"/>
    <w:tmpl w:val="6F7C7060"/>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596FEA"/>
    <w:multiLevelType w:val="hybridMultilevel"/>
    <w:tmpl w:val="7646C4B0"/>
    <w:lvl w:ilvl="0" w:tplc="516278F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C7E4E31"/>
    <w:multiLevelType w:val="hybridMultilevel"/>
    <w:tmpl w:val="14A0AAB6"/>
    <w:lvl w:ilvl="0" w:tplc="C65A072A">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BC1647"/>
    <w:multiLevelType w:val="hybridMultilevel"/>
    <w:tmpl w:val="3F5E7D68"/>
    <w:lvl w:ilvl="0" w:tplc="A30482B0">
      <w:start w:val="1"/>
      <w:numFmt w:val="decimal"/>
      <w:suff w:val="space"/>
      <w:lvlText w:val="2.%1"/>
      <w:lvlJc w:val="left"/>
      <w:pPr>
        <w:ind w:left="340" w:hanging="34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1B56543"/>
    <w:multiLevelType w:val="hybridMultilevel"/>
    <w:tmpl w:val="205A6E12"/>
    <w:lvl w:ilvl="0" w:tplc="C4A457A0">
      <w:start w:val="1"/>
      <w:numFmt w:val="decimal"/>
      <w:pStyle w:val="4"/>
      <w:lvlText w:val="2.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5B2872"/>
    <w:multiLevelType w:val="hybridMultilevel"/>
    <w:tmpl w:val="0832C944"/>
    <w:lvl w:ilvl="0" w:tplc="EF80B414">
      <w:start w:val="1"/>
      <w:numFmt w:val="decimal"/>
      <w:suff w:val="space"/>
      <w:lvlText w:val="3.1.%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C428A2"/>
    <w:multiLevelType w:val="hybridMultilevel"/>
    <w:tmpl w:val="1D3E5B48"/>
    <w:lvl w:ilvl="0" w:tplc="42926F90">
      <w:start w:val="1"/>
      <w:numFmt w:val="decimal"/>
      <w:lvlText w:val="[%1]"/>
      <w:lvlJc w:val="left"/>
      <w:pPr>
        <w:ind w:left="420" w:hanging="420"/>
      </w:pPr>
      <w:rPr>
        <w:rFonts w:ascii="Times New Roman" w:eastAsia="宋体" w:hAnsi="Times New Roman" w:hint="default"/>
        <w:b w:val="0"/>
        <w:i w:val="0"/>
        <w:strike w:val="0"/>
        <w:dstrike w:val="0"/>
        <w:sz w:val="21"/>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73B3006"/>
    <w:multiLevelType w:val="hybridMultilevel"/>
    <w:tmpl w:val="35CE75B6"/>
    <w:lvl w:ilvl="0" w:tplc="42926F90">
      <w:start w:val="1"/>
      <w:numFmt w:val="decimal"/>
      <w:lvlText w:val="[%1]"/>
      <w:lvlJc w:val="left"/>
      <w:pPr>
        <w:ind w:left="420" w:hanging="420"/>
      </w:pPr>
      <w:rPr>
        <w:rFonts w:ascii="Times New Roman" w:eastAsia="宋体" w:hAnsi="Times New Roman" w:hint="default"/>
        <w:b w:val="0"/>
        <w:i w:val="0"/>
        <w:strike w:val="0"/>
        <w:dstrike w:val="0"/>
        <w:sz w:val="21"/>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7A7B19"/>
    <w:multiLevelType w:val="hybridMultilevel"/>
    <w:tmpl w:val="CA9E8BE0"/>
    <w:lvl w:ilvl="0" w:tplc="E70A0798">
      <w:start w:val="1"/>
      <w:numFmt w:val="decimal"/>
      <w:suff w:val="space"/>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B81E0E"/>
    <w:multiLevelType w:val="hybridMultilevel"/>
    <w:tmpl w:val="05F853F6"/>
    <w:lvl w:ilvl="0" w:tplc="02364A72">
      <w:start w:val="1"/>
      <w:numFmt w:val="decimal"/>
      <w:suff w:val="space"/>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E0F3D44"/>
    <w:multiLevelType w:val="hybridMultilevel"/>
    <w:tmpl w:val="351016FA"/>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E855DF6"/>
    <w:multiLevelType w:val="hybridMultilevel"/>
    <w:tmpl w:val="353218DC"/>
    <w:lvl w:ilvl="0" w:tplc="140207A2">
      <w:start w:val="1"/>
      <w:numFmt w:val="decimal"/>
      <w:suff w:val="space"/>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C11F09"/>
    <w:multiLevelType w:val="hybridMultilevel"/>
    <w:tmpl w:val="131C8E76"/>
    <w:lvl w:ilvl="0" w:tplc="9850A2FC">
      <w:start w:val="1"/>
      <w:numFmt w:val="decimal"/>
      <w:suff w:val="space"/>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9FD4C51"/>
    <w:multiLevelType w:val="hybridMultilevel"/>
    <w:tmpl w:val="1CDA1C88"/>
    <w:lvl w:ilvl="0" w:tplc="0A8048B2">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B7E7EB2"/>
    <w:multiLevelType w:val="multilevel"/>
    <w:tmpl w:val="1A348BAC"/>
    <w:styleLink w:val="3"/>
    <w:lvl w:ilvl="0">
      <w:start w:val="2"/>
      <w:numFmt w:val="decimal"/>
      <w:lvlText w:val="%1"/>
      <w:lvlJc w:val="left"/>
      <w:pPr>
        <w:tabs>
          <w:tab w:val="num" w:pos="432"/>
        </w:tabs>
        <w:ind w:left="432" w:hanging="432"/>
      </w:pPr>
      <w:rPr>
        <w:rFonts w:hint="eastAsia"/>
      </w:rPr>
    </w:lvl>
    <w:lvl w:ilvl="1">
      <w:start w:val="1"/>
      <w:numFmt w:val="decimal"/>
      <w:lvlText w:val="%1.%2"/>
      <w:lvlJc w:val="left"/>
      <w:pPr>
        <w:tabs>
          <w:tab w:val="num" w:pos="2916"/>
        </w:tabs>
        <w:ind w:left="2916" w:hanging="576"/>
      </w:pPr>
      <w:rPr>
        <w:rFonts w:hint="default"/>
        <w:b/>
      </w:rPr>
    </w:lvl>
    <w:lvl w:ilvl="2">
      <w:start w:val="1"/>
      <w:numFmt w:val="decimal"/>
      <w:lvlText w:val="%1.%2.%3"/>
      <w:lvlJc w:val="left"/>
      <w:pPr>
        <w:tabs>
          <w:tab w:val="num" w:pos="1260"/>
        </w:tabs>
        <w:ind w:left="1260" w:hanging="720"/>
      </w:pPr>
      <w:rPr>
        <w:rFonts w:ascii="Times New Roman" w:eastAsia="黑体" w:hAnsi="Times New Roman"/>
        <w:b w:val="0"/>
        <w:i w:val="0"/>
        <w:sz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3BA60B57"/>
    <w:multiLevelType w:val="hybridMultilevel"/>
    <w:tmpl w:val="991414B4"/>
    <w:lvl w:ilvl="0" w:tplc="D534C5B4">
      <w:start w:val="1"/>
      <w:numFmt w:val="decimal"/>
      <w:lvlText w:val="[%1]"/>
      <w:lvlJc w:val="left"/>
      <w:pPr>
        <w:ind w:left="420" w:hanging="420"/>
      </w:pPr>
      <w:rPr>
        <w:rFonts w:hint="eastAsia"/>
        <w:b w:val="0"/>
        <w:spacing w:val="0"/>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C346946"/>
    <w:multiLevelType w:val="hybridMultilevel"/>
    <w:tmpl w:val="D04ED3F8"/>
    <w:lvl w:ilvl="0" w:tplc="B4024C96">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AF35AA"/>
    <w:multiLevelType w:val="hybridMultilevel"/>
    <w:tmpl w:val="6F7C7060"/>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E6C03CB"/>
    <w:multiLevelType w:val="hybridMultilevel"/>
    <w:tmpl w:val="4BD0F3A4"/>
    <w:lvl w:ilvl="0" w:tplc="D00E35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E9E6940"/>
    <w:multiLevelType w:val="hybridMultilevel"/>
    <w:tmpl w:val="3730912A"/>
    <w:lvl w:ilvl="0" w:tplc="63B21314">
      <w:start w:val="1"/>
      <w:numFmt w:val="decimal"/>
      <w:suff w:val="space"/>
      <w:lvlText w:val="1.2.%1"/>
      <w:lvlJc w:val="left"/>
      <w:pPr>
        <w:ind w:left="624" w:hanging="624"/>
      </w:pPr>
      <w:rPr>
        <w:rFonts w:hint="eastAsia"/>
      </w:rPr>
    </w:lvl>
    <w:lvl w:ilvl="1" w:tplc="04090019" w:tentative="1">
      <w:start w:val="1"/>
      <w:numFmt w:val="lowerLetter"/>
      <w:lvlText w:val="%2)"/>
      <w:lvlJc w:val="left"/>
      <w:pPr>
        <w:ind w:left="820" w:hanging="420"/>
      </w:pPr>
    </w:lvl>
    <w:lvl w:ilvl="2" w:tplc="0409001B" w:tentative="1">
      <w:start w:val="1"/>
      <w:numFmt w:val="lowerRoman"/>
      <w:lvlText w:val="%3."/>
      <w:lvlJc w:val="right"/>
      <w:pPr>
        <w:ind w:left="1240" w:hanging="420"/>
      </w:pPr>
    </w:lvl>
    <w:lvl w:ilvl="3" w:tplc="0409000F" w:tentative="1">
      <w:start w:val="1"/>
      <w:numFmt w:val="decimal"/>
      <w:lvlText w:val="%4."/>
      <w:lvlJc w:val="left"/>
      <w:pPr>
        <w:ind w:left="1660" w:hanging="420"/>
      </w:pPr>
    </w:lvl>
    <w:lvl w:ilvl="4" w:tplc="04090019" w:tentative="1">
      <w:start w:val="1"/>
      <w:numFmt w:val="lowerLetter"/>
      <w:lvlText w:val="%5)"/>
      <w:lvlJc w:val="left"/>
      <w:pPr>
        <w:ind w:left="2080" w:hanging="420"/>
      </w:pPr>
    </w:lvl>
    <w:lvl w:ilvl="5" w:tplc="0409001B" w:tentative="1">
      <w:start w:val="1"/>
      <w:numFmt w:val="lowerRoman"/>
      <w:lvlText w:val="%6."/>
      <w:lvlJc w:val="right"/>
      <w:pPr>
        <w:ind w:left="2500" w:hanging="420"/>
      </w:pPr>
    </w:lvl>
    <w:lvl w:ilvl="6" w:tplc="0409000F" w:tentative="1">
      <w:start w:val="1"/>
      <w:numFmt w:val="decimal"/>
      <w:lvlText w:val="%7."/>
      <w:lvlJc w:val="left"/>
      <w:pPr>
        <w:ind w:left="2920" w:hanging="420"/>
      </w:pPr>
    </w:lvl>
    <w:lvl w:ilvl="7" w:tplc="04090019" w:tentative="1">
      <w:start w:val="1"/>
      <w:numFmt w:val="lowerLetter"/>
      <w:lvlText w:val="%8)"/>
      <w:lvlJc w:val="left"/>
      <w:pPr>
        <w:ind w:left="3340" w:hanging="420"/>
      </w:pPr>
    </w:lvl>
    <w:lvl w:ilvl="8" w:tplc="0409001B" w:tentative="1">
      <w:start w:val="1"/>
      <w:numFmt w:val="lowerRoman"/>
      <w:lvlText w:val="%9."/>
      <w:lvlJc w:val="right"/>
      <w:pPr>
        <w:ind w:left="3760" w:hanging="420"/>
      </w:pPr>
    </w:lvl>
  </w:abstractNum>
  <w:abstractNum w:abstractNumId="26">
    <w:nsid w:val="434612AD"/>
    <w:multiLevelType w:val="hybridMultilevel"/>
    <w:tmpl w:val="DB12F850"/>
    <w:lvl w:ilvl="0" w:tplc="285231CC">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45062E6D"/>
    <w:multiLevelType w:val="hybridMultilevel"/>
    <w:tmpl w:val="080890E0"/>
    <w:lvl w:ilvl="0" w:tplc="080AE154">
      <w:start w:val="1"/>
      <w:numFmt w:val="decimal"/>
      <w:suff w:val="space"/>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6944CBC"/>
    <w:multiLevelType w:val="hybridMultilevel"/>
    <w:tmpl w:val="DBE47A6E"/>
    <w:lvl w:ilvl="0" w:tplc="33605EC4">
      <w:start w:val="1"/>
      <w:numFmt w:val="decimal"/>
      <w:suff w:val="space"/>
      <w:lvlText w:val="3.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035F0C"/>
    <w:multiLevelType w:val="multilevel"/>
    <w:tmpl w:val="0409001D"/>
    <w:styleLink w:val="4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imes New Roman" w:eastAsia="黑体" w:hAnsi="Times New Roman"/>
        <w:b w:val="0"/>
        <w:i w:val="0"/>
        <w:sz w:val="24"/>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4DF56C2C"/>
    <w:multiLevelType w:val="hybridMultilevel"/>
    <w:tmpl w:val="3EE8AF8E"/>
    <w:lvl w:ilvl="0" w:tplc="BBB6C404">
      <w:start w:val="1"/>
      <w:numFmt w:val="decimal"/>
      <w:suff w:val="space"/>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A5D7D34"/>
    <w:multiLevelType w:val="hybridMultilevel"/>
    <w:tmpl w:val="0FC20666"/>
    <w:lvl w:ilvl="0" w:tplc="C14E50C2">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EB382C"/>
    <w:multiLevelType w:val="hybridMultilevel"/>
    <w:tmpl w:val="6EF2CFB0"/>
    <w:lvl w:ilvl="0" w:tplc="97425440">
      <w:start w:val="1"/>
      <w:numFmt w:val="decimal"/>
      <w:suff w:val="space"/>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BD53FB2"/>
    <w:multiLevelType w:val="multilevel"/>
    <w:tmpl w:val="8152C4EC"/>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6149768D"/>
    <w:multiLevelType w:val="multilevel"/>
    <w:tmpl w:val="0409001D"/>
    <w:styleLink w:val="2"/>
    <w:lvl w:ilvl="0">
      <w:start w:val="1"/>
      <w:numFmt w:val="decimal"/>
      <w:lvlText w:val="%1"/>
      <w:lvlJc w:val="left"/>
      <w:pPr>
        <w:ind w:left="425" w:hanging="425"/>
      </w:pPr>
    </w:lvl>
    <w:lvl w:ilvl="1">
      <w:start w:val="2"/>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67D221C9"/>
    <w:multiLevelType w:val="hybridMultilevel"/>
    <w:tmpl w:val="A362586A"/>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029360C"/>
    <w:multiLevelType w:val="hybridMultilevel"/>
    <w:tmpl w:val="7884CF08"/>
    <w:lvl w:ilvl="0" w:tplc="D4D0DEA8">
      <w:start w:val="1"/>
      <w:numFmt w:val="decimal"/>
      <w:suff w:val="space"/>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0C34863"/>
    <w:multiLevelType w:val="hybridMultilevel"/>
    <w:tmpl w:val="F0D83E02"/>
    <w:lvl w:ilvl="0" w:tplc="7CB820DC">
      <w:start w:val="1"/>
      <w:numFmt w:val="decimal"/>
      <w:suff w:val="space"/>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1C61A83"/>
    <w:multiLevelType w:val="hybridMultilevel"/>
    <w:tmpl w:val="B6882B30"/>
    <w:lvl w:ilvl="0" w:tplc="516278F8">
      <w:start w:val="1"/>
      <w:numFmt w:val="decimal"/>
      <w:lvlText w:val="3.%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48271BE"/>
    <w:multiLevelType w:val="hybridMultilevel"/>
    <w:tmpl w:val="7C3EF5EE"/>
    <w:lvl w:ilvl="0" w:tplc="B4DCCB6C">
      <w:start w:val="1"/>
      <w:numFmt w:val="decimal"/>
      <w:suff w:val="space"/>
      <w:lvlText w:val="3.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5B87330"/>
    <w:multiLevelType w:val="hybridMultilevel"/>
    <w:tmpl w:val="DBC49BE8"/>
    <w:lvl w:ilvl="0" w:tplc="216C9558">
      <w:start w:val="1"/>
      <w:numFmt w:val="decimal"/>
      <w:suff w:val="space"/>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AB36F1D"/>
    <w:multiLevelType w:val="hybridMultilevel"/>
    <w:tmpl w:val="01F2D90E"/>
    <w:lvl w:ilvl="0" w:tplc="4408569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ED61ECE"/>
    <w:multiLevelType w:val="multilevel"/>
    <w:tmpl w:val="EFF890EA"/>
    <w:lvl w:ilvl="0">
      <w:start w:val="1"/>
      <w:numFmt w:val="decimal"/>
      <w:lvlText w:val="%1"/>
      <w:lvlJc w:val="left"/>
      <w:pPr>
        <w:ind w:left="0" w:firstLine="0"/>
      </w:pPr>
      <w:rPr>
        <w:rFonts w:hint="eastAsia"/>
      </w:rPr>
    </w:lvl>
    <w:lvl w:ilvl="1">
      <w:start w:val="1"/>
      <w:numFmt w:val="decimal"/>
      <w:lvlText w:val="%1.%2"/>
      <w:lvlJc w:val="left"/>
      <w:pPr>
        <w:ind w:left="576" w:hanging="576"/>
      </w:pPr>
      <w:rPr>
        <w:rFonts w:ascii="Times New Roman" w:hAnsi="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3">
    <w:nsid w:val="7F367E85"/>
    <w:multiLevelType w:val="hybridMultilevel"/>
    <w:tmpl w:val="C99AADC0"/>
    <w:lvl w:ilvl="0" w:tplc="93300FAE">
      <w:start w:val="1"/>
      <w:numFmt w:val="decimal"/>
      <w:lvlText w:val="（%1）"/>
      <w:lvlJc w:val="left"/>
      <w:pPr>
        <w:ind w:left="988" w:hanging="420"/>
      </w:pPr>
      <w:rPr>
        <w:rFonts w:ascii="Times New Roman" w:hAnsi="Times New Roman" w:cs="Times New Roman"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4">
    <w:nsid w:val="7FE5482A"/>
    <w:multiLevelType w:val="hybridMultilevel"/>
    <w:tmpl w:val="E55ECD5E"/>
    <w:lvl w:ilvl="0" w:tplc="1E60A454">
      <w:start w:val="1"/>
      <w:numFmt w:val="decimal"/>
      <w:suff w:val="space"/>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4"/>
  </w:num>
  <w:num w:numId="3">
    <w:abstractNumId w:val="20"/>
  </w:num>
  <w:num w:numId="4">
    <w:abstractNumId w:val="29"/>
  </w:num>
  <w:num w:numId="5">
    <w:abstractNumId w:val="42"/>
  </w:num>
  <w:num w:numId="6">
    <w:abstractNumId w:val="9"/>
  </w:num>
  <w:num w:numId="7">
    <w:abstractNumId w:val="12"/>
  </w:num>
  <w:num w:numId="8">
    <w:abstractNumId w:val="43"/>
  </w:num>
  <w:num w:numId="9">
    <w:abstractNumId w:val="7"/>
  </w:num>
  <w:num w:numId="10">
    <w:abstractNumId w:val="13"/>
  </w:num>
  <w:num w:numId="11">
    <w:abstractNumId w:val="28"/>
  </w:num>
  <w:num w:numId="12">
    <w:abstractNumId w:val="10"/>
  </w:num>
  <w:num w:numId="13">
    <w:abstractNumId w:val="40"/>
  </w:num>
  <w:num w:numId="14">
    <w:abstractNumId w:val="36"/>
  </w:num>
  <w:num w:numId="15">
    <w:abstractNumId w:val="39"/>
  </w:num>
  <w:num w:numId="16">
    <w:abstractNumId w:val="17"/>
  </w:num>
  <w:num w:numId="17">
    <w:abstractNumId w:val="25"/>
  </w:num>
  <w:num w:numId="18">
    <w:abstractNumId w:val="6"/>
  </w:num>
  <w:num w:numId="19">
    <w:abstractNumId w:val="38"/>
  </w:num>
  <w:num w:numId="20">
    <w:abstractNumId w:val="30"/>
  </w:num>
  <w:num w:numId="21">
    <w:abstractNumId w:val="2"/>
  </w:num>
  <w:num w:numId="22">
    <w:abstractNumId w:val="21"/>
  </w:num>
  <w:num w:numId="23">
    <w:abstractNumId w:val="11"/>
  </w:num>
  <w:num w:numId="24">
    <w:abstractNumId w:val="3"/>
  </w:num>
  <w:num w:numId="25">
    <w:abstractNumId w:val="37"/>
  </w:num>
  <w:num w:numId="26">
    <w:abstractNumId w:val="1"/>
  </w:num>
  <w:num w:numId="27">
    <w:abstractNumId w:val="26"/>
  </w:num>
  <w:num w:numId="28">
    <w:abstractNumId w:val="44"/>
  </w:num>
  <w:num w:numId="29">
    <w:abstractNumId w:val="19"/>
  </w:num>
  <w:num w:numId="30">
    <w:abstractNumId w:val="33"/>
  </w:num>
  <w:num w:numId="31">
    <w:abstractNumId w:val="16"/>
  </w:num>
  <w:num w:numId="32">
    <w:abstractNumId w:val="8"/>
  </w:num>
  <w:num w:numId="33">
    <w:abstractNumId w:val="18"/>
  </w:num>
  <w:num w:numId="34">
    <w:abstractNumId w:val="31"/>
  </w:num>
  <w:num w:numId="35">
    <w:abstractNumId w:val="4"/>
  </w:num>
  <w:num w:numId="36">
    <w:abstractNumId w:val="22"/>
  </w:num>
  <w:num w:numId="37">
    <w:abstractNumId w:val="5"/>
  </w:num>
  <w:num w:numId="38">
    <w:abstractNumId w:val="23"/>
  </w:num>
  <w:num w:numId="39">
    <w:abstractNumId w:val="15"/>
  </w:num>
  <w:num w:numId="40">
    <w:abstractNumId w:val="35"/>
  </w:num>
  <w:num w:numId="41">
    <w:abstractNumId w:val="27"/>
  </w:num>
  <w:num w:numId="42">
    <w:abstractNumId w:val="41"/>
  </w:num>
  <w:num w:numId="43">
    <w:abstractNumId w:val="32"/>
  </w:num>
  <w:num w:numId="44">
    <w:abstractNumId w:val="14"/>
  </w:num>
  <w:num w:numId="45">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bordersDoNotSurroundHeader/>
  <w:bordersDoNotSurroundFooter/>
  <w:proofState w:spelling="clean"/>
  <w:defaultTabStop w:val="50"/>
  <w:autoHyphenation/>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frv2wvv0wdeeteewsvprs9dts02rdsvrddp&quot;&gt;xyz EndNote Library&lt;record-ids&gt;&lt;item&gt;1&lt;/item&gt;&lt;item&gt;2&lt;/item&gt;&lt;item&gt;3&lt;/item&gt;&lt;item&gt;5&lt;/item&gt;&lt;item&gt;10&lt;/item&gt;&lt;item&gt;14&lt;/item&gt;&lt;item&gt;15&lt;/item&gt;&lt;item&gt;16&lt;/item&gt;&lt;item&gt;19&lt;/item&gt;&lt;item&gt;26&lt;/item&gt;&lt;item&gt;27&lt;/item&gt;&lt;item&gt;29&lt;/item&gt;&lt;item&gt;31&lt;/item&gt;&lt;item&gt;33&lt;/item&gt;&lt;item&gt;34&lt;/item&gt;&lt;item&gt;39&lt;/item&gt;&lt;item&gt;44&lt;/item&gt;&lt;item&gt;46&lt;/item&gt;&lt;item&gt;48&lt;/item&gt;&lt;item&gt;64&lt;/item&gt;&lt;item&gt;75&lt;/item&gt;&lt;item&gt;90&lt;/item&gt;&lt;item&gt;93&lt;/item&gt;&lt;item&gt;94&lt;/item&gt;&lt;item&gt;108&lt;/item&gt;&lt;item&gt;130&lt;/item&gt;&lt;item&gt;135&lt;/item&gt;&lt;item&gt;136&lt;/item&gt;&lt;item&gt;142&lt;/item&gt;&lt;item&gt;154&lt;/item&gt;&lt;item&gt;156&lt;/item&gt;&lt;item&gt;157&lt;/item&gt;&lt;item&gt;158&lt;/item&gt;&lt;item&gt;159&lt;/item&gt;&lt;item&gt;160&lt;/item&gt;&lt;item&gt;166&lt;/item&gt;&lt;item&gt;172&lt;/item&gt;&lt;item&gt;174&lt;/item&gt;&lt;item&gt;175&lt;/item&gt;&lt;item&gt;176&lt;/item&gt;&lt;item&gt;177&lt;/item&gt;&lt;item&gt;179&lt;/item&gt;&lt;item&gt;181&lt;/item&gt;&lt;item&gt;182&lt;/item&gt;&lt;item&gt;183&lt;/item&gt;&lt;item&gt;184&lt;/item&gt;&lt;item&gt;185&lt;/item&gt;&lt;item&gt;186&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3&lt;/item&gt;&lt;item&gt;204&lt;/item&gt;&lt;item&gt;205&lt;/item&gt;&lt;item&gt;216&lt;/item&gt;&lt;item&gt;219&lt;/item&gt;&lt;item&gt;221&lt;/item&gt;&lt;item&gt;222&lt;/item&gt;&lt;item&gt;224&lt;/item&gt;&lt;item&gt;225&lt;/item&gt;&lt;item&gt;227&lt;/item&gt;&lt;item&gt;231&lt;/item&gt;&lt;item&gt;238&lt;/item&gt;&lt;item&gt;256&lt;/item&gt;&lt;item&gt;257&lt;/item&gt;&lt;item&gt;258&lt;/item&gt;&lt;/record-ids&gt;&lt;/item&gt;&lt;/Libraries&gt;"/>
  </w:docVars>
  <w:rsids>
    <w:rsidRoot w:val="00775F1B"/>
    <w:rsid w:val="0000036C"/>
    <w:rsid w:val="00000A9E"/>
    <w:rsid w:val="00000DE7"/>
    <w:rsid w:val="000010FB"/>
    <w:rsid w:val="0000124E"/>
    <w:rsid w:val="000012AC"/>
    <w:rsid w:val="0000133E"/>
    <w:rsid w:val="0000192C"/>
    <w:rsid w:val="00001BFA"/>
    <w:rsid w:val="00001E1B"/>
    <w:rsid w:val="000021AF"/>
    <w:rsid w:val="0000238E"/>
    <w:rsid w:val="00002F96"/>
    <w:rsid w:val="00003316"/>
    <w:rsid w:val="00003425"/>
    <w:rsid w:val="00003594"/>
    <w:rsid w:val="000039EB"/>
    <w:rsid w:val="00003AC3"/>
    <w:rsid w:val="00003DDB"/>
    <w:rsid w:val="000041BF"/>
    <w:rsid w:val="00004E4D"/>
    <w:rsid w:val="00004EF6"/>
    <w:rsid w:val="00005C9E"/>
    <w:rsid w:val="000062F0"/>
    <w:rsid w:val="00006BC9"/>
    <w:rsid w:val="0000798F"/>
    <w:rsid w:val="00007B0F"/>
    <w:rsid w:val="0001013F"/>
    <w:rsid w:val="000102F2"/>
    <w:rsid w:val="00010410"/>
    <w:rsid w:val="0001054A"/>
    <w:rsid w:val="0001075F"/>
    <w:rsid w:val="00010A3B"/>
    <w:rsid w:val="0001135B"/>
    <w:rsid w:val="00011A79"/>
    <w:rsid w:val="000122A6"/>
    <w:rsid w:val="00012B18"/>
    <w:rsid w:val="000132A8"/>
    <w:rsid w:val="00013634"/>
    <w:rsid w:val="00013CB3"/>
    <w:rsid w:val="000143C8"/>
    <w:rsid w:val="000145A1"/>
    <w:rsid w:val="00014DEA"/>
    <w:rsid w:val="00015677"/>
    <w:rsid w:val="00015885"/>
    <w:rsid w:val="00015AA0"/>
    <w:rsid w:val="00016BD9"/>
    <w:rsid w:val="00017221"/>
    <w:rsid w:val="000176CB"/>
    <w:rsid w:val="00017922"/>
    <w:rsid w:val="00020285"/>
    <w:rsid w:val="000208B8"/>
    <w:rsid w:val="00020AD9"/>
    <w:rsid w:val="00022A0D"/>
    <w:rsid w:val="00023039"/>
    <w:rsid w:val="0002382D"/>
    <w:rsid w:val="00023970"/>
    <w:rsid w:val="00023CD5"/>
    <w:rsid w:val="00023E95"/>
    <w:rsid w:val="00024577"/>
    <w:rsid w:val="0002487D"/>
    <w:rsid w:val="00024C77"/>
    <w:rsid w:val="000255C0"/>
    <w:rsid w:val="00025A36"/>
    <w:rsid w:val="00025C8C"/>
    <w:rsid w:val="00026AE2"/>
    <w:rsid w:val="00026B8A"/>
    <w:rsid w:val="00026D00"/>
    <w:rsid w:val="00027488"/>
    <w:rsid w:val="00027517"/>
    <w:rsid w:val="00027E89"/>
    <w:rsid w:val="000308A7"/>
    <w:rsid w:val="00030BBB"/>
    <w:rsid w:val="00030C99"/>
    <w:rsid w:val="00030D85"/>
    <w:rsid w:val="000323F3"/>
    <w:rsid w:val="00032554"/>
    <w:rsid w:val="00033087"/>
    <w:rsid w:val="00033834"/>
    <w:rsid w:val="00033ADB"/>
    <w:rsid w:val="00034A35"/>
    <w:rsid w:val="000352C5"/>
    <w:rsid w:val="00035CAC"/>
    <w:rsid w:val="00036274"/>
    <w:rsid w:val="00036892"/>
    <w:rsid w:val="00037399"/>
    <w:rsid w:val="00037785"/>
    <w:rsid w:val="0004019A"/>
    <w:rsid w:val="000404E2"/>
    <w:rsid w:val="00040872"/>
    <w:rsid w:val="0004101F"/>
    <w:rsid w:val="00041340"/>
    <w:rsid w:val="00041758"/>
    <w:rsid w:val="000418B8"/>
    <w:rsid w:val="000419AA"/>
    <w:rsid w:val="00042BDA"/>
    <w:rsid w:val="00042D5A"/>
    <w:rsid w:val="00042DD7"/>
    <w:rsid w:val="00043D92"/>
    <w:rsid w:val="00043F1B"/>
    <w:rsid w:val="000448F4"/>
    <w:rsid w:val="000449CB"/>
    <w:rsid w:val="000455C9"/>
    <w:rsid w:val="00047BAD"/>
    <w:rsid w:val="00047BD1"/>
    <w:rsid w:val="000504DB"/>
    <w:rsid w:val="000506A5"/>
    <w:rsid w:val="00050F2D"/>
    <w:rsid w:val="00051AB5"/>
    <w:rsid w:val="000520CB"/>
    <w:rsid w:val="00052136"/>
    <w:rsid w:val="00052615"/>
    <w:rsid w:val="00052F3D"/>
    <w:rsid w:val="0005320D"/>
    <w:rsid w:val="000537A5"/>
    <w:rsid w:val="00053802"/>
    <w:rsid w:val="000538FD"/>
    <w:rsid w:val="00054725"/>
    <w:rsid w:val="00054C8C"/>
    <w:rsid w:val="000551BD"/>
    <w:rsid w:val="00055423"/>
    <w:rsid w:val="000557E2"/>
    <w:rsid w:val="00055D53"/>
    <w:rsid w:val="000565E3"/>
    <w:rsid w:val="000568B7"/>
    <w:rsid w:val="00056BE8"/>
    <w:rsid w:val="00056E98"/>
    <w:rsid w:val="00057874"/>
    <w:rsid w:val="00057A04"/>
    <w:rsid w:val="00060300"/>
    <w:rsid w:val="0006058C"/>
    <w:rsid w:val="00060A7B"/>
    <w:rsid w:val="00061455"/>
    <w:rsid w:val="0006194C"/>
    <w:rsid w:val="00062B42"/>
    <w:rsid w:val="00063DEF"/>
    <w:rsid w:val="00064C44"/>
    <w:rsid w:val="00064DF1"/>
    <w:rsid w:val="000654B6"/>
    <w:rsid w:val="00066974"/>
    <w:rsid w:val="00066AA5"/>
    <w:rsid w:val="00066D37"/>
    <w:rsid w:val="00067CC9"/>
    <w:rsid w:val="00070275"/>
    <w:rsid w:val="00070413"/>
    <w:rsid w:val="0007076C"/>
    <w:rsid w:val="000709D8"/>
    <w:rsid w:val="00072041"/>
    <w:rsid w:val="00072565"/>
    <w:rsid w:val="00072917"/>
    <w:rsid w:val="00072C9D"/>
    <w:rsid w:val="00072D89"/>
    <w:rsid w:val="00072E6E"/>
    <w:rsid w:val="0007322D"/>
    <w:rsid w:val="000737BD"/>
    <w:rsid w:val="00074092"/>
    <w:rsid w:val="00074DA4"/>
    <w:rsid w:val="00074EE1"/>
    <w:rsid w:val="00074F0F"/>
    <w:rsid w:val="00074FFE"/>
    <w:rsid w:val="000754C2"/>
    <w:rsid w:val="00075553"/>
    <w:rsid w:val="00075FEB"/>
    <w:rsid w:val="000761D4"/>
    <w:rsid w:val="000767B4"/>
    <w:rsid w:val="00076818"/>
    <w:rsid w:val="0007692C"/>
    <w:rsid w:val="00076DC0"/>
    <w:rsid w:val="00076EC8"/>
    <w:rsid w:val="00077B62"/>
    <w:rsid w:val="00077D93"/>
    <w:rsid w:val="00077F6F"/>
    <w:rsid w:val="00080145"/>
    <w:rsid w:val="00081158"/>
    <w:rsid w:val="000818FF"/>
    <w:rsid w:val="00081A3F"/>
    <w:rsid w:val="00082701"/>
    <w:rsid w:val="00082793"/>
    <w:rsid w:val="00082C97"/>
    <w:rsid w:val="00082D2A"/>
    <w:rsid w:val="00083092"/>
    <w:rsid w:val="000832F0"/>
    <w:rsid w:val="00083853"/>
    <w:rsid w:val="00083901"/>
    <w:rsid w:val="0008408F"/>
    <w:rsid w:val="000843B2"/>
    <w:rsid w:val="0008545B"/>
    <w:rsid w:val="000855BC"/>
    <w:rsid w:val="000855CB"/>
    <w:rsid w:val="0008568E"/>
    <w:rsid w:val="00085785"/>
    <w:rsid w:val="00085A35"/>
    <w:rsid w:val="00085F09"/>
    <w:rsid w:val="0008628B"/>
    <w:rsid w:val="000863D3"/>
    <w:rsid w:val="00086A01"/>
    <w:rsid w:val="00087B88"/>
    <w:rsid w:val="00087D80"/>
    <w:rsid w:val="00090556"/>
    <w:rsid w:val="00090C36"/>
    <w:rsid w:val="00090D65"/>
    <w:rsid w:val="00090F88"/>
    <w:rsid w:val="000913F0"/>
    <w:rsid w:val="00091A5A"/>
    <w:rsid w:val="00091C00"/>
    <w:rsid w:val="0009207F"/>
    <w:rsid w:val="00092198"/>
    <w:rsid w:val="000923EA"/>
    <w:rsid w:val="000925B4"/>
    <w:rsid w:val="00092B1A"/>
    <w:rsid w:val="00092CF2"/>
    <w:rsid w:val="00092EC8"/>
    <w:rsid w:val="00094064"/>
    <w:rsid w:val="000946F3"/>
    <w:rsid w:val="00094948"/>
    <w:rsid w:val="000949B4"/>
    <w:rsid w:val="00094F2E"/>
    <w:rsid w:val="000951B3"/>
    <w:rsid w:val="000952E8"/>
    <w:rsid w:val="00095FEE"/>
    <w:rsid w:val="00096657"/>
    <w:rsid w:val="000976B0"/>
    <w:rsid w:val="00097E67"/>
    <w:rsid w:val="000A034B"/>
    <w:rsid w:val="000A047B"/>
    <w:rsid w:val="000A0651"/>
    <w:rsid w:val="000A08E7"/>
    <w:rsid w:val="000A0D47"/>
    <w:rsid w:val="000A110F"/>
    <w:rsid w:val="000A115B"/>
    <w:rsid w:val="000A15F8"/>
    <w:rsid w:val="000A1A4F"/>
    <w:rsid w:val="000A1BBA"/>
    <w:rsid w:val="000A2273"/>
    <w:rsid w:val="000A234A"/>
    <w:rsid w:val="000A2A1E"/>
    <w:rsid w:val="000A2F9A"/>
    <w:rsid w:val="000A4B9A"/>
    <w:rsid w:val="000A588F"/>
    <w:rsid w:val="000A6279"/>
    <w:rsid w:val="000A6676"/>
    <w:rsid w:val="000A6A8D"/>
    <w:rsid w:val="000A7751"/>
    <w:rsid w:val="000A79E4"/>
    <w:rsid w:val="000B18D0"/>
    <w:rsid w:val="000B28A0"/>
    <w:rsid w:val="000B2D50"/>
    <w:rsid w:val="000B3106"/>
    <w:rsid w:val="000B312E"/>
    <w:rsid w:val="000B317B"/>
    <w:rsid w:val="000B375F"/>
    <w:rsid w:val="000B39E0"/>
    <w:rsid w:val="000B3A79"/>
    <w:rsid w:val="000B425F"/>
    <w:rsid w:val="000B48B4"/>
    <w:rsid w:val="000B4D6A"/>
    <w:rsid w:val="000B5317"/>
    <w:rsid w:val="000B54FD"/>
    <w:rsid w:val="000B5AA3"/>
    <w:rsid w:val="000B5BF1"/>
    <w:rsid w:val="000B5F84"/>
    <w:rsid w:val="000B6023"/>
    <w:rsid w:val="000B6257"/>
    <w:rsid w:val="000B6866"/>
    <w:rsid w:val="000B73C0"/>
    <w:rsid w:val="000B7A5D"/>
    <w:rsid w:val="000C0467"/>
    <w:rsid w:val="000C0E66"/>
    <w:rsid w:val="000C1034"/>
    <w:rsid w:val="000C1251"/>
    <w:rsid w:val="000C1799"/>
    <w:rsid w:val="000C1ABC"/>
    <w:rsid w:val="000C1D24"/>
    <w:rsid w:val="000C2B76"/>
    <w:rsid w:val="000C389B"/>
    <w:rsid w:val="000C3E78"/>
    <w:rsid w:val="000C496C"/>
    <w:rsid w:val="000C4D45"/>
    <w:rsid w:val="000C4E06"/>
    <w:rsid w:val="000C541B"/>
    <w:rsid w:val="000C605E"/>
    <w:rsid w:val="000C627B"/>
    <w:rsid w:val="000C66B6"/>
    <w:rsid w:val="000C6767"/>
    <w:rsid w:val="000C6C59"/>
    <w:rsid w:val="000C737A"/>
    <w:rsid w:val="000C7543"/>
    <w:rsid w:val="000C7E48"/>
    <w:rsid w:val="000C7F2C"/>
    <w:rsid w:val="000D033D"/>
    <w:rsid w:val="000D0740"/>
    <w:rsid w:val="000D0CB1"/>
    <w:rsid w:val="000D0CE7"/>
    <w:rsid w:val="000D1DF2"/>
    <w:rsid w:val="000D2785"/>
    <w:rsid w:val="000D27E2"/>
    <w:rsid w:val="000D35BA"/>
    <w:rsid w:val="000D3B44"/>
    <w:rsid w:val="000D3F75"/>
    <w:rsid w:val="000D40C6"/>
    <w:rsid w:val="000D4AD5"/>
    <w:rsid w:val="000D4CE6"/>
    <w:rsid w:val="000D4D34"/>
    <w:rsid w:val="000D54E4"/>
    <w:rsid w:val="000D5E62"/>
    <w:rsid w:val="000D61C3"/>
    <w:rsid w:val="000D63A1"/>
    <w:rsid w:val="000D66D4"/>
    <w:rsid w:val="000D6B96"/>
    <w:rsid w:val="000D70E3"/>
    <w:rsid w:val="000E00B7"/>
    <w:rsid w:val="000E034A"/>
    <w:rsid w:val="000E03EB"/>
    <w:rsid w:val="000E057D"/>
    <w:rsid w:val="000E13C4"/>
    <w:rsid w:val="000E18EB"/>
    <w:rsid w:val="000E2095"/>
    <w:rsid w:val="000E3134"/>
    <w:rsid w:val="000E3F81"/>
    <w:rsid w:val="000E4743"/>
    <w:rsid w:val="000E48E1"/>
    <w:rsid w:val="000E497B"/>
    <w:rsid w:val="000E4DBC"/>
    <w:rsid w:val="000E4EA7"/>
    <w:rsid w:val="000E50B7"/>
    <w:rsid w:val="000E50FD"/>
    <w:rsid w:val="000E5471"/>
    <w:rsid w:val="000E5580"/>
    <w:rsid w:val="000E55CD"/>
    <w:rsid w:val="000E60D0"/>
    <w:rsid w:val="000E6603"/>
    <w:rsid w:val="000E6D8C"/>
    <w:rsid w:val="000E7198"/>
    <w:rsid w:val="000E7E67"/>
    <w:rsid w:val="000F02C8"/>
    <w:rsid w:val="000F0488"/>
    <w:rsid w:val="000F04B4"/>
    <w:rsid w:val="000F04C9"/>
    <w:rsid w:val="000F0A5D"/>
    <w:rsid w:val="000F0E5D"/>
    <w:rsid w:val="000F26A4"/>
    <w:rsid w:val="000F2F27"/>
    <w:rsid w:val="000F342A"/>
    <w:rsid w:val="000F3601"/>
    <w:rsid w:val="000F3B3D"/>
    <w:rsid w:val="000F3DC4"/>
    <w:rsid w:val="000F3FA6"/>
    <w:rsid w:val="000F4C33"/>
    <w:rsid w:val="000F510C"/>
    <w:rsid w:val="000F5167"/>
    <w:rsid w:val="000F5C97"/>
    <w:rsid w:val="000F5CBD"/>
    <w:rsid w:val="000F5EE6"/>
    <w:rsid w:val="000F6B8C"/>
    <w:rsid w:val="000F71DA"/>
    <w:rsid w:val="000F7740"/>
    <w:rsid w:val="000F7C05"/>
    <w:rsid w:val="000F7EB5"/>
    <w:rsid w:val="000F7F6A"/>
    <w:rsid w:val="001007EE"/>
    <w:rsid w:val="001010AA"/>
    <w:rsid w:val="001011CD"/>
    <w:rsid w:val="00101388"/>
    <w:rsid w:val="001024D3"/>
    <w:rsid w:val="001025B8"/>
    <w:rsid w:val="001026EA"/>
    <w:rsid w:val="00102A1F"/>
    <w:rsid w:val="00102B3A"/>
    <w:rsid w:val="00102FD5"/>
    <w:rsid w:val="001036B2"/>
    <w:rsid w:val="0010442A"/>
    <w:rsid w:val="001045E3"/>
    <w:rsid w:val="00104E96"/>
    <w:rsid w:val="00105A07"/>
    <w:rsid w:val="00106095"/>
    <w:rsid w:val="00106D16"/>
    <w:rsid w:val="0010726B"/>
    <w:rsid w:val="00107FBA"/>
    <w:rsid w:val="0011002A"/>
    <w:rsid w:val="00110419"/>
    <w:rsid w:val="0011048B"/>
    <w:rsid w:val="0011216B"/>
    <w:rsid w:val="00112BED"/>
    <w:rsid w:val="00112E3E"/>
    <w:rsid w:val="0011336D"/>
    <w:rsid w:val="00113D35"/>
    <w:rsid w:val="0011405D"/>
    <w:rsid w:val="001141B1"/>
    <w:rsid w:val="0011458E"/>
    <w:rsid w:val="0011460D"/>
    <w:rsid w:val="001147F1"/>
    <w:rsid w:val="001153E8"/>
    <w:rsid w:val="00115859"/>
    <w:rsid w:val="00115B1F"/>
    <w:rsid w:val="00115D12"/>
    <w:rsid w:val="001163D4"/>
    <w:rsid w:val="00116BCD"/>
    <w:rsid w:val="00116E06"/>
    <w:rsid w:val="00117A4A"/>
    <w:rsid w:val="00120235"/>
    <w:rsid w:val="001215F9"/>
    <w:rsid w:val="001218DB"/>
    <w:rsid w:val="00122808"/>
    <w:rsid w:val="00123DFB"/>
    <w:rsid w:val="00124189"/>
    <w:rsid w:val="0012509C"/>
    <w:rsid w:val="001250CF"/>
    <w:rsid w:val="00125270"/>
    <w:rsid w:val="0012533C"/>
    <w:rsid w:val="001257D1"/>
    <w:rsid w:val="0012637E"/>
    <w:rsid w:val="001268EF"/>
    <w:rsid w:val="00126F1F"/>
    <w:rsid w:val="00127FCC"/>
    <w:rsid w:val="0013060E"/>
    <w:rsid w:val="0013063B"/>
    <w:rsid w:val="00130D85"/>
    <w:rsid w:val="0013186C"/>
    <w:rsid w:val="00131CF9"/>
    <w:rsid w:val="0013272C"/>
    <w:rsid w:val="00132B77"/>
    <w:rsid w:val="00132FE4"/>
    <w:rsid w:val="001341D6"/>
    <w:rsid w:val="001345F4"/>
    <w:rsid w:val="0013471F"/>
    <w:rsid w:val="00134913"/>
    <w:rsid w:val="00135B6A"/>
    <w:rsid w:val="00136580"/>
    <w:rsid w:val="00136990"/>
    <w:rsid w:val="00136C8B"/>
    <w:rsid w:val="00137E58"/>
    <w:rsid w:val="001400F7"/>
    <w:rsid w:val="001407A7"/>
    <w:rsid w:val="001417FE"/>
    <w:rsid w:val="00141B6C"/>
    <w:rsid w:val="00143022"/>
    <w:rsid w:val="0014375E"/>
    <w:rsid w:val="00143CE0"/>
    <w:rsid w:val="00143EC9"/>
    <w:rsid w:val="00144058"/>
    <w:rsid w:val="0014462D"/>
    <w:rsid w:val="00144882"/>
    <w:rsid w:val="00144D4C"/>
    <w:rsid w:val="00144DD4"/>
    <w:rsid w:val="00145605"/>
    <w:rsid w:val="00145680"/>
    <w:rsid w:val="001456F3"/>
    <w:rsid w:val="00146E3C"/>
    <w:rsid w:val="001472F1"/>
    <w:rsid w:val="0014732F"/>
    <w:rsid w:val="00147991"/>
    <w:rsid w:val="00147EBF"/>
    <w:rsid w:val="00150084"/>
    <w:rsid w:val="00150F6D"/>
    <w:rsid w:val="00151297"/>
    <w:rsid w:val="00151A70"/>
    <w:rsid w:val="00152B2A"/>
    <w:rsid w:val="00153158"/>
    <w:rsid w:val="0015336D"/>
    <w:rsid w:val="00153D69"/>
    <w:rsid w:val="00154A1D"/>
    <w:rsid w:val="00154EEA"/>
    <w:rsid w:val="00155178"/>
    <w:rsid w:val="001553DD"/>
    <w:rsid w:val="0015540E"/>
    <w:rsid w:val="001561C6"/>
    <w:rsid w:val="001567C3"/>
    <w:rsid w:val="00156886"/>
    <w:rsid w:val="00156C2F"/>
    <w:rsid w:val="00157368"/>
    <w:rsid w:val="00157CE8"/>
    <w:rsid w:val="00157D28"/>
    <w:rsid w:val="00161DCB"/>
    <w:rsid w:val="00161E75"/>
    <w:rsid w:val="001620D8"/>
    <w:rsid w:val="00162C4F"/>
    <w:rsid w:val="00162F47"/>
    <w:rsid w:val="00163768"/>
    <w:rsid w:val="0016393D"/>
    <w:rsid w:val="00164789"/>
    <w:rsid w:val="00164922"/>
    <w:rsid w:val="00165594"/>
    <w:rsid w:val="00165BC9"/>
    <w:rsid w:val="00165C1F"/>
    <w:rsid w:val="00165D17"/>
    <w:rsid w:val="001660AF"/>
    <w:rsid w:val="00166FAB"/>
    <w:rsid w:val="00166FFD"/>
    <w:rsid w:val="00167837"/>
    <w:rsid w:val="00167B28"/>
    <w:rsid w:val="00167BED"/>
    <w:rsid w:val="00170491"/>
    <w:rsid w:val="001710FC"/>
    <w:rsid w:val="0017141F"/>
    <w:rsid w:val="00171631"/>
    <w:rsid w:val="0017197E"/>
    <w:rsid w:val="00172646"/>
    <w:rsid w:val="001732A3"/>
    <w:rsid w:val="0017350B"/>
    <w:rsid w:val="0017428E"/>
    <w:rsid w:val="0017433A"/>
    <w:rsid w:val="00174454"/>
    <w:rsid w:val="001746AB"/>
    <w:rsid w:val="001747E6"/>
    <w:rsid w:val="00174EDE"/>
    <w:rsid w:val="00174F89"/>
    <w:rsid w:val="00175367"/>
    <w:rsid w:val="00175630"/>
    <w:rsid w:val="001758F3"/>
    <w:rsid w:val="00175B40"/>
    <w:rsid w:val="00175DFA"/>
    <w:rsid w:val="00175F75"/>
    <w:rsid w:val="00176563"/>
    <w:rsid w:val="001771C2"/>
    <w:rsid w:val="00177F44"/>
    <w:rsid w:val="00180BD2"/>
    <w:rsid w:val="00180F0B"/>
    <w:rsid w:val="00181333"/>
    <w:rsid w:val="00181C14"/>
    <w:rsid w:val="00181F00"/>
    <w:rsid w:val="001820A9"/>
    <w:rsid w:val="001822EB"/>
    <w:rsid w:val="0018254E"/>
    <w:rsid w:val="00182737"/>
    <w:rsid w:val="00182941"/>
    <w:rsid w:val="00183236"/>
    <w:rsid w:val="001839A6"/>
    <w:rsid w:val="00183AF3"/>
    <w:rsid w:val="00185BD9"/>
    <w:rsid w:val="001871A2"/>
    <w:rsid w:val="00187456"/>
    <w:rsid w:val="00187855"/>
    <w:rsid w:val="00187E27"/>
    <w:rsid w:val="00190C86"/>
    <w:rsid w:val="001917B9"/>
    <w:rsid w:val="00191864"/>
    <w:rsid w:val="00192051"/>
    <w:rsid w:val="001924AF"/>
    <w:rsid w:val="00192BAF"/>
    <w:rsid w:val="00192C21"/>
    <w:rsid w:val="00193819"/>
    <w:rsid w:val="00194FED"/>
    <w:rsid w:val="00195E9A"/>
    <w:rsid w:val="001962DE"/>
    <w:rsid w:val="001969A1"/>
    <w:rsid w:val="00196CCC"/>
    <w:rsid w:val="0019769C"/>
    <w:rsid w:val="00197ABD"/>
    <w:rsid w:val="00197B74"/>
    <w:rsid w:val="00197C1E"/>
    <w:rsid w:val="00197C99"/>
    <w:rsid w:val="00197FEB"/>
    <w:rsid w:val="001A0716"/>
    <w:rsid w:val="001A0976"/>
    <w:rsid w:val="001A0E5A"/>
    <w:rsid w:val="001A137B"/>
    <w:rsid w:val="001A13B7"/>
    <w:rsid w:val="001A14F8"/>
    <w:rsid w:val="001A18E8"/>
    <w:rsid w:val="001A1A0F"/>
    <w:rsid w:val="001A1E91"/>
    <w:rsid w:val="001A1F5F"/>
    <w:rsid w:val="001A235B"/>
    <w:rsid w:val="001A2AD3"/>
    <w:rsid w:val="001A2AE9"/>
    <w:rsid w:val="001A30AB"/>
    <w:rsid w:val="001A3806"/>
    <w:rsid w:val="001A3DAF"/>
    <w:rsid w:val="001A4784"/>
    <w:rsid w:val="001A64B6"/>
    <w:rsid w:val="001A6802"/>
    <w:rsid w:val="001A682A"/>
    <w:rsid w:val="001A6A16"/>
    <w:rsid w:val="001A7227"/>
    <w:rsid w:val="001A764F"/>
    <w:rsid w:val="001B0479"/>
    <w:rsid w:val="001B04BA"/>
    <w:rsid w:val="001B0792"/>
    <w:rsid w:val="001B0F51"/>
    <w:rsid w:val="001B1794"/>
    <w:rsid w:val="001B2828"/>
    <w:rsid w:val="001B2832"/>
    <w:rsid w:val="001B2CBD"/>
    <w:rsid w:val="001B2E3E"/>
    <w:rsid w:val="001B2F11"/>
    <w:rsid w:val="001B3B39"/>
    <w:rsid w:val="001B40AF"/>
    <w:rsid w:val="001B4AC7"/>
    <w:rsid w:val="001B4D98"/>
    <w:rsid w:val="001B5206"/>
    <w:rsid w:val="001B5C67"/>
    <w:rsid w:val="001B685F"/>
    <w:rsid w:val="001B69B8"/>
    <w:rsid w:val="001B6B23"/>
    <w:rsid w:val="001B6CCE"/>
    <w:rsid w:val="001B7129"/>
    <w:rsid w:val="001B71BD"/>
    <w:rsid w:val="001B71F8"/>
    <w:rsid w:val="001B76F4"/>
    <w:rsid w:val="001B7A81"/>
    <w:rsid w:val="001B7D9B"/>
    <w:rsid w:val="001C04DD"/>
    <w:rsid w:val="001C0D60"/>
    <w:rsid w:val="001C1642"/>
    <w:rsid w:val="001C179A"/>
    <w:rsid w:val="001C1D64"/>
    <w:rsid w:val="001C219C"/>
    <w:rsid w:val="001C28A5"/>
    <w:rsid w:val="001C297B"/>
    <w:rsid w:val="001C3150"/>
    <w:rsid w:val="001C32A3"/>
    <w:rsid w:val="001C3972"/>
    <w:rsid w:val="001C39BE"/>
    <w:rsid w:val="001C4EEE"/>
    <w:rsid w:val="001C5272"/>
    <w:rsid w:val="001C54FE"/>
    <w:rsid w:val="001C5817"/>
    <w:rsid w:val="001C5D17"/>
    <w:rsid w:val="001C5E3C"/>
    <w:rsid w:val="001C6317"/>
    <w:rsid w:val="001C6F3A"/>
    <w:rsid w:val="001C7AB9"/>
    <w:rsid w:val="001C7C11"/>
    <w:rsid w:val="001C7D99"/>
    <w:rsid w:val="001D01B3"/>
    <w:rsid w:val="001D02F1"/>
    <w:rsid w:val="001D0392"/>
    <w:rsid w:val="001D0624"/>
    <w:rsid w:val="001D076B"/>
    <w:rsid w:val="001D0BBA"/>
    <w:rsid w:val="001D0BCE"/>
    <w:rsid w:val="001D1296"/>
    <w:rsid w:val="001D2AD9"/>
    <w:rsid w:val="001D38B5"/>
    <w:rsid w:val="001D3F7E"/>
    <w:rsid w:val="001D40EE"/>
    <w:rsid w:val="001D4A74"/>
    <w:rsid w:val="001D4CC9"/>
    <w:rsid w:val="001D4F14"/>
    <w:rsid w:val="001D5F14"/>
    <w:rsid w:val="001D5F7D"/>
    <w:rsid w:val="001D61F7"/>
    <w:rsid w:val="001D721C"/>
    <w:rsid w:val="001D73EF"/>
    <w:rsid w:val="001E07BC"/>
    <w:rsid w:val="001E1C45"/>
    <w:rsid w:val="001E1E82"/>
    <w:rsid w:val="001E2474"/>
    <w:rsid w:val="001E27E5"/>
    <w:rsid w:val="001E4832"/>
    <w:rsid w:val="001E4927"/>
    <w:rsid w:val="001E4CE4"/>
    <w:rsid w:val="001E4E29"/>
    <w:rsid w:val="001E6DBF"/>
    <w:rsid w:val="001E7179"/>
    <w:rsid w:val="001E7738"/>
    <w:rsid w:val="001E7F64"/>
    <w:rsid w:val="001E7FBD"/>
    <w:rsid w:val="001F047A"/>
    <w:rsid w:val="001F091F"/>
    <w:rsid w:val="001F2076"/>
    <w:rsid w:val="001F22C4"/>
    <w:rsid w:val="001F2707"/>
    <w:rsid w:val="001F2DAA"/>
    <w:rsid w:val="001F3671"/>
    <w:rsid w:val="001F3DDD"/>
    <w:rsid w:val="001F44BF"/>
    <w:rsid w:val="001F4754"/>
    <w:rsid w:val="001F4E8A"/>
    <w:rsid w:val="001F4FEE"/>
    <w:rsid w:val="001F6164"/>
    <w:rsid w:val="001F6626"/>
    <w:rsid w:val="001F6E41"/>
    <w:rsid w:val="001F79D6"/>
    <w:rsid w:val="001F7B1B"/>
    <w:rsid w:val="0020062A"/>
    <w:rsid w:val="002013AC"/>
    <w:rsid w:val="002020A3"/>
    <w:rsid w:val="0020230A"/>
    <w:rsid w:val="002027C2"/>
    <w:rsid w:val="002039A7"/>
    <w:rsid w:val="00203ACA"/>
    <w:rsid w:val="00203F03"/>
    <w:rsid w:val="002047CE"/>
    <w:rsid w:val="0020488A"/>
    <w:rsid w:val="00204A14"/>
    <w:rsid w:val="00204B6B"/>
    <w:rsid w:val="00204C65"/>
    <w:rsid w:val="002054B5"/>
    <w:rsid w:val="00206381"/>
    <w:rsid w:val="0020654C"/>
    <w:rsid w:val="00207537"/>
    <w:rsid w:val="002076F4"/>
    <w:rsid w:val="00207F7F"/>
    <w:rsid w:val="00210184"/>
    <w:rsid w:val="00210466"/>
    <w:rsid w:val="002107B0"/>
    <w:rsid w:val="00211EB1"/>
    <w:rsid w:val="00212947"/>
    <w:rsid w:val="002129FE"/>
    <w:rsid w:val="00213EF6"/>
    <w:rsid w:val="002142E8"/>
    <w:rsid w:val="0021484B"/>
    <w:rsid w:val="00214965"/>
    <w:rsid w:val="00214AB9"/>
    <w:rsid w:val="00215621"/>
    <w:rsid w:val="00215926"/>
    <w:rsid w:val="00215CB1"/>
    <w:rsid w:val="0021651E"/>
    <w:rsid w:val="00216EB7"/>
    <w:rsid w:val="002170E4"/>
    <w:rsid w:val="00220126"/>
    <w:rsid w:val="002202A4"/>
    <w:rsid w:val="002204B8"/>
    <w:rsid w:val="00220BBD"/>
    <w:rsid w:val="00221883"/>
    <w:rsid w:val="00221B8C"/>
    <w:rsid w:val="002222C0"/>
    <w:rsid w:val="002233D4"/>
    <w:rsid w:val="002235C2"/>
    <w:rsid w:val="00223611"/>
    <w:rsid w:val="00223E52"/>
    <w:rsid w:val="0022527A"/>
    <w:rsid w:val="00225823"/>
    <w:rsid w:val="00225AB9"/>
    <w:rsid w:val="00225AE7"/>
    <w:rsid w:val="00225C16"/>
    <w:rsid w:val="00225ED8"/>
    <w:rsid w:val="0022602D"/>
    <w:rsid w:val="0022603A"/>
    <w:rsid w:val="002263C9"/>
    <w:rsid w:val="00227089"/>
    <w:rsid w:val="00227488"/>
    <w:rsid w:val="002278A4"/>
    <w:rsid w:val="00227F6A"/>
    <w:rsid w:val="00230248"/>
    <w:rsid w:val="00230B2F"/>
    <w:rsid w:val="0023162D"/>
    <w:rsid w:val="002319C4"/>
    <w:rsid w:val="002320F8"/>
    <w:rsid w:val="00232321"/>
    <w:rsid w:val="002324A1"/>
    <w:rsid w:val="00232546"/>
    <w:rsid w:val="002325B2"/>
    <w:rsid w:val="002340DF"/>
    <w:rsid w:val="0023441A"/>
    <w:rsid w:val="00234DBA"/>
    <w:rsid w:val="00235260"/>
    <w:rsid w:val="00235B98"/>
    <w:rsid w:val="0023610B"/>
    <w:rsid w:val="00236263"/>
    <w:rsid w:val="00236481"/>
    <w:rsid w:val="00236644"/>
    <w:rsid w:val="0023672A"/>
    <w:rsid w:val="00236B2D"/>
    <w:rsid w:val="00236DC4"/>
    <w:rsid w:val="00237158"/>
    <w:rsid w:val="00237351"/>
    <w:rsid w:val="002374E2"/>
    <w:rsid w:val="00237A21"/>
    <w:rsid w:val="00237BB9"/>
    <w:rsid w:val="00237C48"/>
    <w:rsid w:val="00237E3E"/>
    <w:rsid w:val="00237FE3"/>
    <w:rsid w:val="00241F48"/>
    <w:rsid w:val="00243EC7"/>
    <w:rsid w:val="00244100"/>
    <w:rsid w:val="002441DB"/>
    <w:rsid w:val="002454E4"/>
    <w:rsid w:val="002457BF"/>
    <w:rsid w:val="00245ED6"/>
    <w:rsid w:val="00246669"/>
    <w:rsid w:val="00246C92"/>
    <w:rsid w:val="00247165"/>
    <w:rsid w:val="00247248"/>
    <w:rsid w:val="00250ABD"/>
    <w:rsid w:val="002517F2"/>
    <w:rsid w:val="00251920"/>
    <w:rsid w:val="00251ECC"/>
    <w:rsid w:val="00252FB2"/>
    <w:rsid w:val="00253182"/>
    <w:rsid w:val="002541E2"/>
    <w:rsid w:val="0025421C"/>
    <w:rsid w:val="00254CC0"/>
    <w:rsid w:val="00255177"/>
    <w:rsid w:val="002556C8"/>
    <w:rsid w:val="00255CEB"/>
    <w:rsid w:val="00255D5E"/>
    <w:rsid w:val="00255F8F"/>
    <w:rsid w:val="0025656F"/>
    <w:rsid w:val="002576F9"/>
    <w:rsid w:val="002577D5"/>
    <w:rsid w:val="00257A4A"/>
    <w:rsid w:val="00261078"/>
    <w:rsid w:val="002614FF"/>
    <w:rsid w:val="00261720"/>
    <w:rsid w:val="00261D57"/>
    <w:rsid w:val="00262507"/>
    <w:rsid w:val="00262A9F"/>
    <w:rsid w:val="0026387F"/>
    <w:rsid w:val="002641DA"/>
    <w:rsid w:val="002644B5"/>
    <w:rsid w:val="00265C0E"/>
    <w:rsid w:val="0026646A"/>
    <w:rsid w:val="00266806"/>
    <w:rsid w:val="00266CCF"/>
    <w:rsid w:val="00266EB3"/>
    <w:rsid w:val="002700B8"/>
    <w:rsid w:val="002701C0"/>
    <w:rsid w:val="00270994"/>
    <w:rsid w:val="00271611"/>
    <w:rsid w:val="002718A1"/>
    <w:rsid w:val="00272781"/>
    <w:rsid w:val="00272913"/>
    <w:rsid w:val="0027291B"/>
    <w:rsid w:val="0027294E"/>
    <w:rsid w:val="00272EB6"/>
    <w:rsid w:val="002733C8"/>
    <w:rsid w:val="00273989"/>
    <w:rsid w:val="00273C38"/>
    <w:rsid w:val="00273C7A"/>
    <w:rsid w:val="00273D4E"/>
    <w:rsid w:val="00274507"/>
    <w:rsid w:val="00274A97"/>
    <w:rsid w:val="0027502C"/>
    <w:rsid w:val="00275E7C"/>
    <w:rsid w:val="00275F03"/>
    <w:rsid w:val="002762B7"/>
    <w:rsid w:val="002766E6"/>
    <w:rsid w:val="00276B21"/>
    <w:rsid w:val="00277627"/>
    <w:rsid w:val="0027778C"/>
    <w:rsid w:val="00277A8D"/>
    <w:rsid w:val="00277A96"/>
    <w:rsid w:val="00277AED"/>
    <w:rsid w:val="00277C46"/>
    <w:rsid w:val="002801B8"/>
    <w:rsid w:val="002802B6"/>
    <w:rsid w:val="002808D4"/>
    <w:rsid w:val="0028092A"/>
    <w:rsid w:val="00280BC6"/>
    <w:rsid w:val="00280C63"/>
    <w:rsid w:val="00280C68"/>
    <w:rsid w:val="0028222D"/>
    <w:rsid w:val="002826CA"/>
    <w:rsid w:val="00282B5E"/>
    <w:rsid w:val="00282BBB"/>
    <w:rsid w:val="0028324F"/>
    <w:rsid w:val="00283823"/>
    <w:rsid w:val="0028468F"/>
    <w:rsid w:val="0028484D"/>
    <w:rsid w:val="00284B30"/>
    <w:rsid w:val="00284B4B"/>
    <w:rsid w:val="0028535E"/>
    <w:rsid w:val="0028566E"/>
    <w:rsid w:val="002858B6"/>
    <w:rsid w:val="00286569"/>
    <w:rsid w:val="002868F2"/>
    <w:rsid w:val="00286BCA"/>
    <w:rsid w:val="00286FF2"/>
    <w:rsid w:val="00287B57"/>
    <w:rsid w:val="00287BC0"/>
    <w:rsid w:val="00287CD3"/>
    <w:rsid w:val="00290DBC"/>
    <w:rsid w:val="00291051"/>
    <w:rsid w:val="002913A6"/>
    <w:rsid w:val="002913C3"/>
    <w:rsid w:val="00291A9F"/>
    <w:rsid w:val="00293018"/>
    <w:rsid w:val="0029303F"/>
    <w:rsid w:val="002938EC"/>
    <w:rsid w:val="00293A15"/>
    <w:rsid w:val="00293C7A"/>
    <w:rsid w:val="00293EC6"/>
    <w:rsid w:val="00294E61"/>
    <w:rsid w:val="002950DC"/>
    <w:rsid w:val="00295A31"/>
    <w:rsid w:val="00295BAE"/>
    <w:rsid w:val="002963B6"/>
    <w:rsid w:val="002977A8"/>
    <w:rsid w:val="00297AD9"/>
    <w:rsid w:val="002A034B"/>
    <w:rsid w:val="002A08A4"/>
    <w:rsid w:val="002A1FAA"/>
    <w:rsid w:val="002A25E6"/>
    <w:rsid w:val="002A25F0"/>
    <w:rsid w:val="002A29ED"/>
    <w:rsid w:val="002A2E1B"/>
    <w:rsid w:val="002A30D6"/>
    <w:rsid w:val="002A3B49"/>
    <w:rsid w:val="002A3B92"/>
    <w:rsid w:val="002A3DB9"/>
    <w:rsid w:val="002A47FA"/>
    <w:rsid w:val="002A4D21"/>
    <w:rsid w:val="002A4D77"/>
    <w:rsid w:val="002A5ABC"/>
    <w:rsid w:val="002A600A"/>
    <w:rsid w:val="002A6398"/>
    <w:rsid w:val="002A6DED"/>
    <w:rsid w:val="002A786C"/>
    <w:rsid w:val="002A7B47"/>
    <w:rsid w:val="002A7EFA"/>
    <w:rsid w:val="002B0FAD"/>
    <w:rsid w:val="002B0FD0"/>
    <w:rsid w:val="002B0FF2"/>
    <w:rsid w:val="002B1755"/>
    <w:rsid w:val="002B1B3F"/>
    <w:rsid w:val="002B1EFD"/>
    <w:rsid w:val="002B23AF"/>
    <w:rsid w:val="002B2461"/>
    <w:rsid w:val="002B2CAE"/>
    <w:rsid w:val="002B2DD9"/>
    <w:rsid w:val="002B3202"/>
    <w:rsid w:val="002B3275"/>
    <w:rsid w:val="002B3594"/>
    <w:rsid w:val="002B36B3"/>
    <w:rsid w:val="002B3CB6"/>
    <w:rsid w:val="002B44EB"/>
    <w:rsid w:val="002B471C"/>
    <w:rsid w:val="002B49F2"/>
    <w:rsid w:val="002B4C9A"/>
    <w:rsid w:val="002B501B"/>
    <w:rsid w:val="002B5878"/>
    <w:rsid w:val="002B5E45"/>
    <w:rsid w:val="002B610D"/>
    <w:rsid w:val="002B64EF"/>
    <w:rsid w:val="002B68F6"/>
    <w:rsid w:val="002B6A34"/>
    <w:rsid w:val="002B7354"/>
    <w:rsid w:val="002B75DE"/>
    <w:rsid w:val="002C0B9B"/>
    <w:rsid w:val="002C1345"/>
    <w:rsid w:val="002C23AB"/>
    <w:rsid w:val="002C297B"/>
    <w:rsid w:val="002C2ACB"/>
    <w:rsid w:val="002C2F2C"/>
    <w:rsid w:val="002C3099"/>
    <w:rsid w:val="002C3597"/>
    <w:rsid w:val="002C3688"/>
    <w:rsid w:val="002C3E22"/>
    <w:rsid w:val="002C44C1"/>
    <w:rsid w:val="002C599C"/>
    <w:rsid w:val="002C627F"/>
    <w:rsid w:val="002C63F8"/>
    <w:rsid w:val="002C67EE"/>
    <w:rsid w:val="002C6C69"/>
    <w:rsid w:val="002C700F"/>
    <w:rsid w:val="002C7164"/>
    <w:rsid w:val="002C731E"/>
    <w:rsid w:val="002C7792"/>
    <w:rsid w:val="002C78B1"/>
    <w:rsid w:val="002C7FFC"/>
    <w:rsid w:val="002D12EA"/>
    <w:rsid w:val="002D177C"/>
    <w:rsid w:val="002D2549"/>
    <w:rsid w:val="002D3384"/>
    <w:rsid w:val="002D3499"/>
    <w:rsid w:val="002D384B"/>
    <w:rsid w:val="002D38E4"/>
    <w:rsid w:val="002D3919"/>
    <w:rsid w:val="002D4565"/>
    <w:rsid w:val="002D4779"/>
    <w:rsid w:val="002D5B7B"/>
    <w:rsid w:val="002D6E45"/>
    <w:rsid w:val="002D70C4"/>
    <w:rsid w:val="002E0152"/>
    <w:rsid w:val="002E01F2"/>
    <w:rsid w:val="002E113F"/>
    <w:rsid w:val="002E14CF"/>
    <w:rsid w:val="002E17B4"/>
    <w:rsid w:val="002E361A"/>
    <w:rsid w:val="002E396F"/>
    <w:rsid w:val="002E4085"/>
    <w:rsid w:val="002E518F"/>
    <w:rsid w:val="002E544C"/>
    <w:rsid w:val="002E6099"/>
    <w:rsid w:val="002E6810"/>
    <w:rsid w:val="002E6B4F"/>
    <w:rsid w:val="002E6D7C"/>
    <w:rsid w:val="002F0654"/>
    <w:rsid w:val="002F0811"/>
    <w:rsid w:val="002F0AF0"/>
    <w:rsid w:val="002F2B45"/>
    <w:rsid w:val="002F2B92"/>
    <w:rsid w:val="002F2DDA"/>
    <w:rsid w:val="002F3048"/>
    <w:rsid w:val="002F346A"/>
    <w:rsid w:val="002F3941"/>
    <w:rsid w:val="002F3E07"/>
    <w:rsid w:val="002F5340"/>
    <w:rsid w:val="002F6099"/>
    <w:rsid w:val="002F624C"/>
    <w:rsid w:val="002F68B7"/>
    <w:rsid w:val="002F739F"/>
    <w:rsid w:val="002F73D1"/>
    <w:rsid w:val="002F7750"/>
    <w:rsid w:val="002F7E76"/>
    <w:rsid w:val="002F7E7F"/>
    <w:rsid w:val="002F7F8E"/>
    <w:rsid w:val="0030070E"/>
    <w:rsid w:val="003009DA"/>
    <w:rsid w:val="00300F66"/>
    <w:rsid w:val="00301596"/>
    <w:rsid w:val="00302564"/>
    <w:rsid w:val="00302DE8"/>
    <w:rsid w:val="00302EF3"/>
    <w:rsid w:val="003030B2"/>
    <w:rsid w:val="003037EC"/>
    <w:rsid w:val="00304B45"/>
    <w:rsid w:val="003054D8"/>
    <w:rsid w:val="003066E2"/>
    <w:rsid w:val="00306D0B"/>
    <w:rsid w:val="00307638"/>
    <w:rsid w:val="00307C28"/>
    <w:rsid w:val="00310655"/>
    <w:rsid w:val="0031103F"/>
    <w:rsid w:val="003112A2"/>
    <w:rsid w:val="003116C1"/>
    <w:rsid w:val="00311A97"/>
    <w:rsid w:val="00312F6B"/>
    <w:rsid w:val="003131D0"/>
    <w:rsid w:val="00314148"/>
    <w:rsid w:val="003146D5"/>
    <w:rsid w:val="00314F80"/>
    <w:rsid w:val="00315552"/>
    <w:rsid w:val="003169D7"/>
    <w:rsid w:val="00316AF5"/>
    <w:rsid w:val="00316D32"/>
    <w:rsid w:val="00316EAF"/>
    <w:rsid w:val="0032030E"/>
    <w:rsid w:val="00320708"/>
    <w:rsid w:val="00320E67"/>
    <w:rsid w:val="003213A7"/>
    <w:rsid w:val="00321818"/>
    <w:rsid w:val="00321BED"/>
    <w:rsid w:val="0032200F"/>
    <w:rsid w:val="00322984"/>
    <w:rsid w:val="00322E43"/>
    <w:rsid w:val="003231B9"/>
    <w:rsid w:val="00323547"/>
    <w:rsid w:val="00323833"/>
    <w:rsid w:val="00323851"/>
    <w:rsid w:val="003245E3"/>
    <w:rsid w:val="003245EB"/>
    <w:rsid w:val="003249BD"/>
    <w:rsid w:val="00324F3E"/>
    <w:rsid w:val="0032616B"/>
    <w:rsid w:val="0032679E"/>
    <w:rsid w:val="0032694C"/>
    <w:rsid w:val="00326E49"/>
    <w:rsid w:val="00326F76"/>
    <w:rsid w:val="00330020"/>
    <w:rsid w:val="00330F08"/>
    <w:rsid w:val="003310F7"/>
    <w:rsid w:val="003323B4"/>
    <w:rsid w:val="003325F6"/>
    <w:rsid w:val="003328DE"/>
    <w:rsid w:val="0033337D"/>
    <w:rsid w:val="00333423"/>
    <w:rsid w:val="00333705"/>
    <w:rsid w:val="00333D46"/>
    <w:rsid w:val="00333DD2"/>
    <w:rsid w:val="00333E04"/>
    <w:rsid w:val="00333F5C"/>
    <w:rsid w:val="0033428E"/>
    <w:rsid w:val="00335187"/>
    <w:rsid w:val="003352C1"/>
    <w:rsid w:val="003353BA"/>
    <w:rsid w:val="003365BD"/>
    <w:rsid w:val="003365FB"/>
    <w:rsid w:val="00336740"/>
    <w:rsid w:val="00336820"/>
    <w:rsid w:val="0033692D"/>
    <w:rsid w:val="00336C13"/>
    <w:rsid w:val="00336FA4"/>
    <w:rsid w:val="00337658"/>
    <w:rsid w:val="00337985"/>
    <w:rsid w:val="003406B7"/>
    <w:rsid w:val="00340FF0"/>
    <w:rsid w:val="00341CB7"/>
    <w:rsid w:val="00341E23"/>
    <w:rsid w:val="003422AB"/>
    <w:rsid w:val="00343469"/>
    <w:rsid w:val="00343D93"/>
    <w:rsid w:val="0034457E"/>
    <w:rsid w:val="0034460B"/>
    <w:rsid w:val="00344F2A"/>
    <w:rsid w:val="00345D30"/>
    <w:rsid w:val="003466BC"/>
    <w:rsid w:val="0034716B"/>
    <w:rsid w:val="003506B8"/>
    <w:rsid w:val="00351860"/>
    <w:rsid w:val="00351D16"/>
    <w:rsid w:val="003529AD"/>
    <w:rsid w:val="00353A20"/>
    <w:rsid w:val="00353B3D"/>
    <w:rsid w:val="003541AC"/>
    <w:rsid w:val="00354F88"/>
    <w:rsid w:val="00355146"/>
    <w:rsid w:val="00355D92"/>
    <w:rsid w:val="00355E12"/>
    <w:rsid w:val="003562E5"/>
    <w:rsid w:val="00356EC5"/>
    <w:rsid w:val="00357BB4"/>
    <w:rsid w:val="0036006C"/>
    <w:rsid w:val="00360809"/>
    <w:rsid w:val="003610E6"/>
    <w:rsid w:val="00361250"/>
    <w:rsid w:val="0036154C"/>
    <w:rsid w:val="003617E5"/>
    <w:rsid w:val="003626F7"/>
    <w:rsid w:val="00362B53"/>
    <w:rsid w:val="00363648"/>
    <w:rsid w:val="0036402E"/>
    <w:rsid w:val="00364EF6"/>
    <w:rsid w:val="00365D58"/>
    <w:rsid w:val="0036692A"/>
    <w:rsid w:val="00366AEC"/>
    <w:rsid w:val="00366DDC"/>
    <w:rsid w:val="00367641"/>
    <w:rsid w:val="00367871"/>
    <w:rsid w:val="00370F25"/>
    <w:rsid w:val="00371070"/>
    <w:rsid w:val="0037133D"/>
    <w:rsid w:val="00371730"/>
    <w:rsid w:val="00371A4E"/>
    <w:rsid w:val="003722BF"/>
    <w:rsid w:val="00372968"/>
    <w:rsid w:val="003733A7"/>
    <w:rsid w:val="0037379F"/>
    <w:rsid w:val="00373F5D"/>
    <w:rsid w:val="003743C9"/>
    <w:rsid w:val="00375301"/>
    <w:rsid w:val="00375DE3"/>
    <w:rsid w:val="00375FB8"/>
    <w:rsid w:val="00376585"/>
    <w:rsid w:val="0037679F"/>
    <w:rsid w:val="00376D7F"/>
    <w:rsid w:val="0037717E"/>
    <w:rsid w:val="00377FA1"/>
    <w:rsid w:val="003805C0"/>
    <w:rsid w:val="00380856"/>
    <w:rsid w:val="003808F7"/>
    <w:rsid w:val="00380A8F"/>
    <w:rsid w:val="00380C01"/>
    <w:rsid w:val="00380E5F"/>
    <w:rsid w:val="0038115A"/>
    <w:rsid w:val="003814FE"/>
    <w:rsid w:val="00381C3C"/>
    <w:rsid w:val="00382496"/>
    <w:rsid w:val="0038291C"/>
    <w:rsid w:val="00383D56"/>
    <w:rsid w:val="00384252"/>
    <w:rsid w:val="00384597"/>
    <w:rsid w:val="0038464E"/>
    <w:rsid w:val="003847B5"/>
    <w:rsid w:val="0038533E"/>
    <w:rsid w:val="00385472"/>
    <w:rsid w:val="00385C94"/>
    <w:rsid w:val="0038634D"/>
    <w:rsid w:val="003863F1"/>
    <w:rsid w:val="00386E0C"/>
    <w:rsid w:val="003900CA"/>
    <w:rsid w:val="00390761"/>
    <w:rsid w:val="00390923"/>
    <w:rsid w:val="00390B26"/>
    <w:rsid w:val="00391376"/>
    <w:rsid w:val="00392344"/>
    <w:rsid w:val="003923E4"/>
    <w:rsid w:val="003926F5"/>
    <w:rsid w:val="00392802"/>
    <w:rsid w:val="003928BF"/>
    <w:rsid w:val="003938CA"/>
    <w:rsid w:val="00394153"/>
    <w:rsid w:val="0039445F"/>
    <w:rsid w:val="00394B0D"/>
    <w:rsid w:val="00394C9B"/>
    <w:rsid w:val="0039570E"/>
    <w:rsid w:val="00395B1B"/>
    <w:rsid w:val="0039612D"/>
    <w:rsid w:val="003962C7"/>
    <w:rsid w:val="00396CEC"/>
    <w:rsid w:val="0039768D"/>
    <w:rsid w:val="00397880"/>
    <w:rsid w:val="00397D0B"/>
    <w:rsid w:val="003A0F6D"/>
    <w:rsid w:val="003A1856"/>
    <w:rsid w:val="003A1C69"/>
    <w:rsid w:val="003A23CB"/>
    <w:rsid w:val="003A2D18"/>
    <w:rsid w:val="003A3076"/>
    <w:rsid w:val="003A319A"/>
    <w:rsid w:val="003A343E"/>
    <w:rsid w:val="003A43DE"/>
    <w:rsid w:val="003A50AD"/>
    <w:rsid w:val="003A5334"/>
    <w:rsid w:val="003A5AA2"/>
    <w:rsid w:val="003A6501"/>
    <w:rsid w:val="003A6898"/>
    <w:rsid w:val="003A68F5"/>
    <w:rsid w:val="003A6B3B"/>
    <w:rsid w:val="003A6EF2"/>
    <w:rsid w:val="003A7435"/>
    <w:rsid w:val="003A7739"/>
    <w:rsid w:val="003A7A1D"/>
    <w:rsid w:val="003A7C1D"/>
    <w:rsid w:val="003A7C73"/>
    <w:rsid w:val="003B0112"/>
    <w:rsid w:val="003B20BB"/>
    <w:rsid w:val="003B234C"/>
    <w:rsid w:val="003B2362"/>
    <w:rsid w:val="003B26E3"/>
    <w:rsid w:val="003B29B1"/>
    <w:rsid w:val="003B2A77"/>
    <w:rsid w:val="003B2AEB"/>
    <w:rsid w:val="003B2EC6"/>
    <w:rsid w:val="003B3CC9"/>
    <w:rsid w:val="003B3E3C"/>
    <w:rsid w:val="003B40A9"/>
    <w:rsid w:val="003B4250"/>
    <w:rsid w:val="003B463B"/>
    <w:rsid w:val="003B483E"/>
    <w:rsid w:val="003B53CD"/>
    <w:rsid w:val="003B5678"/>
    <w:rsid w:val="003B5C52"/>
    <w:rsid w:val="003B6851"/>
    <w:rsid w:val="003B716B"/>
    <w:rsid w:val="003B74B1"/>
    <w:rsid w:val="003B75EF"/>
    <w:rsid w:val="003B79B9"/>
    <w:rsid w:val="003B79BB"/>
    <w:rsid w:val="003C0018"/>
    <w:rsid w:val="003C036C"/>
    <w:rsid w:val="003C0794"/>
    <w:rsid w:val="003C1B07"/>
    <w:rsid w:val="003C2D55"/>
    <w:rsid w:val="003C3308"/>
    <w:rsid w:val="003C3E04"/>
    <w:rsid w:val="003C42C1"/>
    <w:rsid w:val="003C4449"/>
    <w:rsid w:val="003C4501"/>
    <w:rsid w:val="003C48D2"/>
    <w:rsid w:val="003C50F7"/>
    <w:rsid w:val="003C5BA4"/>
    <w:rsid w:val="003C61B0"/>
    <w:rsid w:val="003C6B73"/>
    <w:rsid w:val="003C6F5B"/>
    <w:rsid w:val="003C720B"/>
    <w:rsid w:val="003C7845"/>
    <w:rsid w:val="003C7A91"/>
    <w:rsid w:val="003D0935"/>
    <w:rsid w:val="003D20B5"/>
    <w:rsid w:val="003D2D84"/>
    <w:rsid w:val="003D2F0E"/>
    <w:rsid w:val="003D342C"/>
    <w:rsid w:val="003D494D"/>
    <w:rsid w:val="003D4D64"/>
    <w:rsid w:val="003D612C"/>
    <w:rsid w:val="003D62B5"/>
    <w:rsid w:val="003D7609"/>
    <w:rsid w:val="003D7A3D"/>
    <w:rsid w:val="003D7C58"/>
    <w:rsid w:val="003D7E52"/>
    <w:rsid w:val="003E0082"/>
    <w:rsid w:val="003E01C2"/>
    <w:rsid w:val="003E0613"/>
    <w:rsid w:val="003E0CC4"/>
    <w:rsid w:val="003E1224"/>
    <w:rsid w:val="003E1467"/>
    <w:rsid w:val="003E1BF9"/>
    <w:rsid w:val="003E213F"/>
    <w:rsid w:val="003E27C9"/>
    <w:rsid w:val="003E2DF8"/>
    <w:rsid w:val="003E2E37"/>
    <w:rsid w:val="003E2FB5"/>
    <w:rsid w:val="003E328D"/>
    <w:rsid w:val="003E32C0"/>
    <w:rsid w:val="003E3A7B"/>
    <w:rsid w:val="003E4258"/>
    <w:rsid w:val="003E4616"/>
    <w:rsid w:val="003E4A6B"/>
    <w:rsid w:val="003E628C"/>
    <w:rsid w:val="003E6BE0"/>
    <w:rsid w:val="003E7528"/>
    <w:rsid w:val="003E78EA"/>
    <w:rsid w:val="003E7D55"/>
    <w:rsid w:val="003E7EE8"/>
    <w:rsid w:val="003F0B27"/>
    <w:rsid w:val="003F0DFA"/>
    <w:rsid w:val="003F0E3C"/>
    <w:rsid w:val="003F1C67"/>
    <w:rsid w:val="003F1D55"/>
    <w:rsid w:val="003F2054"/>
    <w:rsid w:val="003F2B20"/>
    <w:rsid w:val="003F2FC2"/>
    <w:rsid w:val="003F3BA0"/>
    <w:rsid w:val="003F44AE"/>
    <w:rsid w:val="003F4514"/>
    <w:rsid w:val="003F4F91"/>
    <w:rsid w:val="003F5167"/>
    <w:rsid w:val="003F584A"/>
    <w:rsid w:val="003F5F9E"/>
    <w:rsid w:val="003F65CB"/>
    <w:rsid w:val="003F69A1"/>
    <w:rsid w:val="003F6BD1"/>
    <w:rsid w:val="003F6C8C"/>
    <w:rsid w:val="003F6F03"/>
    <w:rsid w:val="003F739B"/>
    <w:rsid w:val="003F76FC"/>
    <w:rsid w:val="003F7970"/>
    <w:rsid w:val="00400330"/>
    <w:rsid w:val="004008B2"/>
    <w:rsid w:val="00400F0C"/>
    <w:rsid w:val="004014BB"/>
    <w:rsid w:val="00401511"/>
    <w:rsid w:val="004019ED"/>
    <w:rsid w:val="00401ECC"/>
    <w:rsid w:val="00401FC7"/>
    <w:rsid w:val="00402143"/>
    <w:rsid w:val="004024F3"/>
    <w:rsid w:val="004026EF"/>
    <w:rsid w:val="00402F02"/>
    <w:rsid w:val="004039D9"/>
    <w:rsid w:val="00403E1D"/>
    <w:rsid w:val="0040400F"/>
    <w:rsid w:val="0040429D"/>
    <w:rsid w:val="0040438C"/>
    <w:rsid w:val="00404EF8"/>
    <w:rsid w:val="00405B4B"/>
    <w:rsid w:val="00405EEE"/>
    <w:rsid w:val="00406F6E"/>
    <w:rsid w:val="004072C5"/>
    <w:rsid w:val="00407531"/>
    <w:rsid w:val="0040790A"/>
    <w:rsid w:val="00407BC2"/>
    <w:rsid w:val="00407C6D"/>
    <w:rsid w:val="0041051F"/>
    <w:rsid w:val="004106C0"/>
    <w:rsid w:val="00410E6F"/>
    <w:rsid w:val="0041150F"/>
    <w:rsid w:val="00411F42"/>
    <w:rsid w:val="0041200D"/>
    <w:rsid w:val="00412089"/>
    <w:rsid w:val="00413574"/>
    <w:rsid w:val="004139CF"/>
    <w:rsid w:val="00413D36"/>
    <w:rsid w:val="0041437B"/>
    <w:rsid w:val="00414826"/>
    <w:rsid w:val="0041548B"/>
    <w:rsid w:val="00415D1D"/>
    <w:rsid w:val="00416196"/>
    <w:rsid w:val="004171E6"/>
    <w:rsid w:val="00417259"/>
    <w:rsid w:val="0041792F"/>
    <w:rsid w:val="00417A42"/>
    <w:rsid w:val="00420184"/>
    <w:rsid w:val="00420850"/>
    <w:rsid w:val="0042098C"/>
    <w:rsid w:val="00420EBA"/>
    <w:rsid w:val="0042103B"/>
    <w:rsid w:val="00421299"/>
    <w:rsid w:val="004222E9"/>
    <w:rsid w:val="004225F3"/>
    <w:rsid w:val="0042469C"/>
    <w:rsid w:val="00424A3F"/>
    <w:rsid w:val="00424EAE"/>
    <w:rsid w:val="004252A2"/>
    <w:rsid w:val="004255E6"/>
    <w:rsid w:val="00426001"/>
    <w:rsid w:val="0042705C"/>
    <w:rsid w:val="00427076"/>
    <w:rsid w:val="00427522"/>
    <w:rsid w:val="0042781F"/>
    <w:rsid w:val="00430E53"/>
    <w:rsid w:val="00430F2D"/>
    <w:rsid w:val="00430FFA"/>
    <w:rsid w:val="0043137C"/>
    <w:rsid w:val="00431467"/>
    <w:rsid w:val="00431509"/>
    <w:rsid w:val="0043182A"/>
    <w:rsid w:val="0043185A"/>
    <w:rsid w:val="00432D6F"/>
    <w:rsid w:val="0043398B"/>
    <w:rsid w:val="00433E1B"/>
    <w:rsid w:val="004341D4"/>
    <w:rsid w:val="00434239"/>
    <w:rsid w:val="004342F0"/>
    <w:rsid w:val="004347F4"/>
    <w:rsid w:val="004350DE"/>
    <w:rsid w:val="00435F5D"/>
    <w:rsid w:val="00436056"/>
    <w:rsid w:val="00436901"/>
    <w:rsid w:val="00436CE0"/>
    <w:rsid w:val="004376F0"/>
    <w:rsid w:val="0043776D"/>
    <w:rsid w:val="0043781E"/>
    <w:rsid w:val="004378B2"/>
    <w:rsid w:val="00437DF5"/>
    <w:rsid w:val="0044028B"/>
    <w:rsid w:val="004407A3"/>
    <w:rsid w:val="004410B4"/>
    <w:rsid w:val="00442B0D"/>
    <w:rsid w:val="00442BB0"/>
    <w:rsid w:val="0044301A"/>
    <w:rsid w:val="00443B91"/>
    <w:rsid w:val="004442A0"/>
    <w:rsid w:val="00444559"/>
    <w:rsid w:val="00444B8D"/>
    <w:rsid w:val="00444E51"/>
    <w:rsid w:val="00446331"/>
    <w:rsid w:val="00446F4B"/>
    <w:rsid w:val="0044716E"/>
    <w:rsid w:val="004471F6"/>
    <w:rsid w:val="00447457"/>
    <w:rsid w:val="00447E6E"/>
    <w:rsid w:val="004501D7"/>
    <w:rsid w:val="004506D5"/>
    <w:rsid w:val="00450CE9"/>
    <w:rsid w:val="004524A7"/>
    <w:rsid w:val="004534C3"/>
    <w:rsid w:val="004544EA"/>
    <w:rsid w:val="00454709"/>
    <w:rsid w:val="0045490E"/>
    <w:rsid w:val="00454CC9"/>
    <w:rsid w:val="00454EFE"/>
    <w:rsid w:val="00455794"/>
    <w:rsid w:val="004557BB"/>
    <w:rsid w:val="00456236"/>
    <w:rsid w:val="00456610"/>
    <w:rsid w:val="00456A78"/>
    <w:rsid w:val="00457467"/>
    <w:rsid w:val="00457F2A"/>
    <w:rsid w:val="0046038F"/>
    <w:rsid w:val="00460913"/>
    <w:rsid w:val="00460EF3"/>
    <w:rsid w:val="00460F28"/>
    <w:rsid w:val="00461207"/>
    <w:rsid w:val="0046157C"/>
    <w:rsid w:val="00461B89"/>
    <w:rsid w:val="00461C2E"/>
    <w:rsid w:val="00462276"/>
    <w:rsid w:val="0046267B"/>
    <w:rsid w:val="00462A33"/>
    <w:rsid w:val="00462AC7"/>
    <w:rsid w:val="00462DCF"/>
    <w:rsid w:val="00462FB5"/>
    <w:rsid w:val="00463B59"/>
    <w:rsid w:val="004643CF"/>
    <w:rsid w:val="00465606"/>
    <w:rsid w:val="00466152"/>
    <w:rsid w:val="00466B64"/>
    <w:rsid w:val="00467C13"/>
    <w:rsid w:val="00467E1B"/>
    <w:rsid w:val="00470D2E"/>
    <w:rsid w:val="004714F4"/>
    <w:rsid w:val="00472EF6"/>
    <w:rsid w:val="00473672"/>
    <w:rsid w:val="00473E41"/>
    <w:rsid w:val="00474C46"/>
    <w:rsid w:val="00475948"/>
    <w:rsid w:val="0047609C"/>
    <w:rsid w:val="00476358"/>
    <w:rsid w:val="00476A25"/>
    <w:rsid w:val="00476ADF"/>
    <w:rsid w:val="004777FB"/>
    <w:rsid w:val="004803A8"/>
    <w:rsid w:val="0048075F"/>
    <w:rsid w:val="004813BC"/>
    <w:rsid w:val="004813FB"/>
    <w:rsid w:val="004815A8"/>
    <w:rsid w:val="00481A7A"/>
    <w:rsid w:val="00481C71"/>
    <w:rsid w:val="004822B3"/>
    <w:rsid w:val="004829C0"/>
    <w:rsid w:val="00483503"/>
    <w:rsid w:val="00483A30"/>
    <w:rsid w:val="00483B46"/>
    <w:rsid w:val="00484072"/>
    <w:rsid w:val="004842A1"/>
    <w:rsid w:val="00484842"/>
    <w:rsid w:val="00484EFE"/>
    <w:rsid w:val="004853E1"/>
    <w:rsid w:val="00485556"/>
    <w:rsid w:val="004863C9"/>
    <w:rsid w:val="00486489"/>
    <w:rsid w:val="00486B62"/>
    <w:rsid w:val="00486C26"/>
    <w:rsid w:val="0048729C"/>
    <w:rsid w:val="004879FF"/>
    <w:rsid w:val="00490DD4"/>
    <w:rsid w:val="00490F95"/>
    <w:rsid w:val="00490FD2"/>
    <w:rsid w:val="00492C8A"/>
    <w:rsid w:val="004930FA"/>
    <w:rsid w:val="00493221"/>
    <w:rsid w:val="0049332A"/>
    <w:rsid w:val="0049393C"/>
    <w:rsid w:val="00493A0D"/>
    <w:rsid w:val="00493BA1"/>
    <w:rsid w:val="0049450F"/>
    <w:rsid w:val="00494B57"/>
    <w:rsid w:val="00494B80"/>
    <w:rsid w:val="00494FA1"/>
    <w:rsid w:val="00495A9E"/>
    <w:rsid w:val="004968EA"/>
    <w:rsid w:val="00496B9C"/>
    <w:rsid w:val="00497406"/>
    <w:rsid w:val="004974E5"/>
    <w:rsid w:val="004A008E"/>
    <w:rsid w:val="004A03D9"/>
    <w:rsid w:val="004A0426"/>
    <w:rsid w:val="004A054C"/>
    <w:rsid w:val="004A09DE"/>
    <w:rsid w:val="004A2369"/>
    <w:rsid w:val="004A2373"/>
    <w:rsid w:val="004A25DE"/>
    <w:rsid w:val="004A27F0"/>
    <w:rsid w:val="004A2A81"/>
    <w:rsid w:val="004A3287"/>
    <w:rsid w:val="004A347A"/>
    <w:rsid w:val="004A34EB"/>
    <w:rsid w:val="004A4283"/>
    <w:rsid w:val="004A437F"/>
    <w:rsid w:val="004A47B8"/>
    <w:rsid w:val="004A494A"/>
    <w:rsid w:val="004A499E"/>
    <w:rsid w:val="004A4D6E"/>
    <w:rsid w:val="004A5174"/>
    <w:rsid w:val="004A52BA"/>
    <w:rsid w:val="004A6884"/>
    <w:rsid w:val="004A69A4"/>
    <w:rsid w:val="004A6CE8"/>
    <w:rsid w:val="004A6FFF"/>
    <w:rsid w:val="004A72E5"/>
    <w:rsid w:val="004A7313"/>
    <w:rsid w:val="004A7453"/>
    <w:rsid w:val="004A77A5"/>
    <w:rsid w:val="004B0312"/>
    <w:rsid w:val="004B08E9"/>
    <w:rsid w:val="004B1D22"/>
    <w:rsid w:val="004B28F8"/>
    <w:rsid w:val="004B28FD"/>
    <w:rsid w:val="004B2DB7"/>
    <w:rsid w:val="004B3C3D"/>
    <w:rsid w:val="004B3E72"/>
    <w:rsid w:val="004B447D"/>
    <w:rsid w:val="004B4D3B"/>
    <w:rsid w:val="004B5E07"/>
    <w:rsid w:val="004B6281"/>
    <w:rsid w:val="004B63B5"/>
    <w:rsid w:val="004B65F6"/>
    <w:rsid w:val="004B691E"/>
    <w:rsid w:val="004B6E56"/>
    <w:rsid w:val="004B75E7"/>
    <w:rsid w:val="004B7F4C"/>
    <w:rsid w:val="004B7F61"/>
    <w:rsid w:val="004C0242"/>
    <w:rsid w:val="004C045C"/>
    <w:rsid w:val="004C0978"/>
    <w:rsid w:val="004C0A2E"/>
    <w:rsid w:val="004C0BF5"/>
    <w:rsid w:val="004C1002"/>
    <w:rsid w:val="004C12F6"/>
    <w:rsid w:val="004C1E73"/>
    <w:rsid w:val="004C2051"/>
    <w:rsid w:val="004C2A13"/>
    <w:rsid w:val="004C2E78"/>
    <w:rsid w:val="004C2F66"/>
    <w:rsid w:val="004C33FA"/>
    <w:rsid w:val="004C4200"/>
    <w:rsid w:val="004C5394"/>
    <w:rsid w:val="004C547F"/>
    <w:rsid w:val="004C6334"/>
    <w:rsid w:val="004C6415"/>
    <w:rsid w:val="004C64FB"/>
    <w:rsid w:val="004C6A8D"/>
    <w:rsid w:val="004C6ACA"/>
    <w:rsid w:val="004C72FA"/>
    <w:rsid w:val="004C7945"/>
    <w:rsid w:val="004D06C9"/>
    <w:rsid w:val="004D12D4"/>
    <w:rsid w:val="004D166A"/>
    <w:rsid w:val="004D1A28"/>
    <w:rsid w:val="004D1C97"/>
    <w:rsid w:val="004D1D3B"/>
    <w:rsid w:val="004D238E"/>
    <w:rsid w:val="004D26D0"/>
    <w:rsid w:val="004D2A49"/>
    <w:rsid w:val="004D2ECA"/>
    <w:rsid w:val="004D34B2"/>
    <w:rsid w:val="004D3BA8"/>
    <w:rsid w:val="004D43E2"/>
    <w:rsid w:val="004D45A2"/>
    <w:rsid w:val="004D4843"/>
    <w:rsid w:val="004D4A11"/>
    <w:rsid w:val="004D544A"/>
    <w:rsid w:val="004D59D2"/>
    <w:rsid w:val="004D5AFC"/>
    <w:rsid w:val="004D5C92"/>
    <w:rsid w:val="004D6C57"/>
    <w:rsid w:val="004D6DEA"/>
    <w:rsid w:val="004D7473"/>
    <w:rsid w:val="004E0671"/>
    <w:rsid w:val="004E0DF4"/>
    <w:rsid w:val="004E0FA9"/>
    <w:rsid w:val="004E10EC"/>
    <w:rsid w:val="004E2235"/>
    <w:rsid w:val="004E22DA"/>
    <w:rsid w:val="004E2A3D"/>
    <w:rsid w:val="004E2EF4"/>
    <w:rsid w:val="004E3582"/>
    <w:rsid w:val="004E35BE"/>
    <w:rsid w:val="004E3E27"/>
    <w:rsid w:val="004E3EAA"/>
    <w:rsid w:val="004E4105"/>
    <w:rsid w:val="004E453F"/>
    <w:rsid w:val="004E4D9E"/>
    <w:rsid w:val="004E5652"/>
    <w:rsid w:val="004E68D4"/>
    <w:rsid w:val="004E6F56"/>
    <w:rsid w:val="004E78CD"/>
    <w:rsid w:val="004E7D60"/>
    <w:rsid w:val="004F09E2"/>
    <w:rsid w:val="004F0C5A"/>
    <w:rsid w:val="004F0F66"/>
    <w:rsid w:val="004F1890"/>
    <w:rsid w:val="004F1BE3"/>
    <w:rsid w:val="004F1E13"/>
    <w:rsid w:val="004F23FF"/>
    <w:rsid w:val="004F242D"/>
    <w:rsid w:val="004F2ED3"/>
    <w:rsid w:val="004F367A"/>
    <w:rsid w:val="004F36B7"/>
    <w:rsid w:val="004F48B1"/>
    <w:rsid w:val="004F56A2"/>
    <w:rsid w:val="004F570F"/>
    <w:rsid w:val="004F6682"/>
    <w:rsid w:val="004F67B2"/>
    <w:rsid w:val="004F6DDC"/>
    <w:rsid w:val="004F731F"/>
    <w:rsid w:val="004F7484"/>
    <w:rsid w:val="004F75FF"/>
    <w:rsid w:val="00500435"/>
    <w:rsid w:val="0050047D"/>
    <w:rsid w:val="00500779"/>
    <w:rsid w:val="00500B3F"/>
    <w:rsid w:val="00500B43"/>
    <w:rsid w:val="00500F0C"/>
    <w:rsid w:val="005013D4"/>
    <w:rsid w:val="005016D2"/>
    <w:rsid w:val="00501B21"/>
    <w:rsid w:val="00502633"/>
    <w:rsid w:val="00502672"/>
    <w:rsid w:val="0050270E"/>
    <w:rsid w:val="00502B73"/>
    <w:rsid w:val="005035DF"/>
    <w:rsid w:val="00503689"/>
    <w:rsid w:val="005036A6"/>
    <w:rsid w:val="00503B9E"/>
    <w:rsid w:val="005040BB"/>
    <w:rsid w:val="005047B3"/>
    <w:rsid w:val="005057A6"/>
    <w:rsid w:val="005057C3"/>
    <w:rsid w:val="00505B35"/>
    <w:rsid w:val="00505D97"/>
    <w:rsid w:val="00506B5A"/>
    <w:rsid w:val="00506BBF"/>
    <w:rsid w:val="00507713"/>
    <w:rsid w:val="00507753"/>
    <w:rsid w:val="005103FA"/>
    <w:rsid w:val="005114EF"/>
    <w:rsid w:val="0051182B"/>
    <w:rsid w:val="00511AC6"/>
    <w:rsid w:val="00511B9D"/>
    <w:rsid w:val="00511FDA"/>
    <w:rsid w:val="00512058"/>
    <w:rsid w:val="005128DC"/>
    <w:rsid w:val="0051292A"/>
    <w:rsid w:val="00512DC3"/>
    <w:rsid w:val="005139BB"/>
    <w:rsid w:val="00513B6F"/>
    <w:rsid w:val="005144AA"/>
    <w:rsid w:val="005157B7"/>
    <w:rsid w:val="005158A6"/>
    <w:rsid w:val="00515C47"/>
    <w:rsid w:val="00515D97"/>
    <w:rsid w:val="00515DF1"/>
    <w:rsid w:val="0051608D"/>
    <w:rsid w:val="005161AA"/>
    <w:rsid w:val="005161F6"/>
    <w:rsid w:val="0051634D"/>
    <w:rsid w:val="00516685"/>
    <w:rsid w:val="00516ADA"/>
    <w:rsid w:val="00516D63"/>
    <w:rsid w:val="0051740D"/>
    <w:rsid w:val="00517B43"/>
    <w:rsid w:val="00520654"/>
    <w:rsid w:val="00520D11"/>
    <w:rsid w:val="0052119B"/>
    <w:rsid w:val="0052137A"/>
    <w:rsid w:val="005213E9"/>
    <w:rsid w:val="005214ED"/>
    <w:rsid w:val="005216BF"/>
    <w:rsid w:val="0052247B"/>
    <w:rsid w:val="00522A76"/>
    <w:rsid w:val="00522C00"/>
    <w:rsid w:val="0052341E"/>
    <w:rsid w:val="00523765"/>
    <w:rsid w:val="0052386F"/>
    <w:rsid w:val="00523E12"/>
    <w:rsid w:val="00523E97"/>
    <w:rsid w:val="00524363"/>
    <w:rsid w:val="00524C8D"/>
    <w:rsid w:val="00525079"/>
    <w:rsid w:val="005255F3"/>
    <w:rsid w:val="00526514"/>
    <w:rsid w:val="0052708F"/>
    <w:rsid w:val="0052738B"/>
    <w:rsid w:val="00527415"/>
    <w:rsid w:val="00527D32"/>
    <w:rsid w:val="00530684"/>
    <w:rsid w:val="00530DDD"/>
    <w:rsid w:val="00531048"/>
    <w:rsid w:val="00531143"/>
    <w:rsid w:val="005314ED"/>
    <w:rsid w:val="005320F3"/>
    <w:rsid w:val="005320FF"/>
    <w:rsid w:val="00532A54"/>
    <w:rsid w:val="00532F51"/>
    <w:rsid w:val="0053329F"/>
    <w:rsid w:val="00533F2D"/>
    <w:rsid w:val="00534271"/>
    <w:rsid w:val="005344EF"/>
    <w:rsid w:val="00534C84"/>
    <w:rsid w:val="00536241"/>
    <w:rsid w:val="005365F6"/>
    <w:rsid w:val="00536AD0"/>
    <w:rsid w:val="00536E46"/>
    <w:rsid w:val="0053778B"/>
    <w:rsid w:val="00537F7C"/>
    <w:rsid w:val="005401B6"/>
    <w:rsid w:val="005401E3"/>
    <w:rsid w:val="00540329"/>
    <w:rsid w:val="00540359"/>
    <w:rsid w:val="00540429"/>
    <w:rsid w:val="005405C1"/>
    <w:rsid w:val="0054264D"/>
    <w:rsid w:val="00542D65"/>
    <w:rsid w:val="00542E3E"/>
    <w:rsid w:val="00542E7F"/>
    <w:rsid w:val="00543EE1"/>
    <w:rsid w:val="0054407F"/>
    <w:rsid w:val="00544453"/>
    <w:rsid w:val="00544886"/>
    <w:rsid w:val="005456D0"/>
    <w:rsid w:val="0054769A"/>
    <w:rsid w:val="00550BFC"/>
    <w:rsid w:val="00551747"/>
    <w:rsid w:val="00552AA1"/>
    <w:rsid w:val="00552B10"/>
    <w:rsid w:val="00552F8C"/>
    <w:rsid w:val="0055313E"/>
    <w:rsid w:val="0055376F"/>
    <w:rsid w:val="00553AC8"/>
    <w:rsid w:val="00553D00"/>
    <w:rsid w:val="0055475F"/>
    <w:rsid w:val="0055495B"/>
    <w:rsid w:val="005549B0"/>
    <w:rsid w:val="00554BDF"/>
    <w:rsid w:val="0055548C"/>
    <w:rsid w:val="00555B68"/>
    <w:rsid w:val="00556466"/>
    <w:rsid w:val="00556B12"/>
    <w:rsid w:val="00556DD7"/>
    <w:rsid w:val="005572A8"/>
    <w:rsid w:val="005577FE"/>
    <w:rsid w:val="00557A9D"/>
    <w:rsid w:val="0056001A"/>
    <w:rsid w:val="0056010A"/>
    <w:rsid w:val="00560E56"/>
    <w:rsid w:val="00561060"/>
    <w:rsid w:val="0056167F"/>
    <w:rsid w:val="00561FBF"/>
    <w:rsid w:val="00562000"/>
    <w:rsid w:val="00562286"/>
    <w:rsid w:val="005625CE"/>
    <w:rsid w:val="005625F4"/>
    <w:rsid w:val="00562CD6"/>
    <w:rsid w:val="00562DAD"/>
    <w:rsid w:val="005635E7"/>
    <w:rsid w:val="00564D6C"/>
    <w:rsid w:val="005651B3"/>
    <w:rsid w:val="00565383"/>
    <w:rsid w:val="00565A91"/>
    <w:rsid w:val="00565D3C"/>
    <w:rsid w:val="005662A4"/>
    <w:rsid w:val="00566AD5"/>
    <w:rsid w:val="00567250"/>
    <w:rsid w:val="005674F6"/>
    <w:rsid w:val="00567D80"/>
    <w:rsid w:val="0057165E"/>
    <w:rsid w:val="00571C3E"/>
    <w:rsid w:val="00571C8C"/>
    <w:rsid w:val="0057213B"/>
    <w:rsid w:val="005724AC"/>
    <w:rsid w:val="00572620"/>
    <w:rsid w:val="0057288D"/>
    <w:rsid w:val="00572CE2"/>
    <w:rsid w:val="00572D9C"/>
    <w:rsid w:val="00573424"/>
    <w:rsid w:val="0057386C"/>
    <w:rsid w:val="005738B8"/>
    <w:rsid w:val="00573A41"/>
    <w:rsid w:val="00573BED"/>
    <w:rsid w:val="00573F91"/>
    <w:rsid w:val="00573FE7"/>
    <w:rsid w:val="00574135"/>
    <w:rsid w:val="005749D7"/>
    <w:rsid w:val="00575253"/>
    <w:rsid w:val="005753AD"/>
    <w:rsid w:val="0057559D"/>
    <w:rsid w:val="00575BE2"/>
    <w:rsid w:val="00575DBE"/>
    <w:rsid w:val="00576090"/>
    <w:rsid w:val="00576BE5"/>
    <w:rsid w:val="005772B8"/>
    <w:rsid w:val="00577E4E"/>
    <w:rsid w:val="005801FB"/>
    <w:rsid w:val="00580F01"/>
    <w:rsid w:val="00581672"/>
    <w:rsid w:val="00581CAF"/>
    <w:rsid w:val="00582A5C"/>
    <w:rsid w:val="00582D56"/>
    <w:rsid w:val="0058393A"/>
    <w:rsid w:val="00583A41"/>
    <w:rsid w:val="00583C32"/>
    <w:rsid w:val="00583F96"/>
    <w:rsid w:val="00585512"/>
    <w:rsid w:val="005858F4"/>
    <w:rsid w:val="00585D06"/>
    <w:rsid w:val="00585D82"/>
    <w:rsid w:val="0058646C"/>
    <w:rsid w:val="005870A2"/>
    <w:rsid w:val="005872EA"/>
    <w:rsid w:val="00587704"/>
    <w:rsid w:val="0059004A"/>
    <w:rsid w:val="005903CA"/>
    <w:rsid w:val="00590557"/>
    <w:rsid w:val="00590939"/>
    <w:rsid w:val="00590F6C"/>
    <w:rsid w:val="005912E1"/>
    <w:rsid w:val="00591314"/>
    <w:rsid w:val="00591436"/>
    <w:rsid w:val="00591507"/>
    <w:rsid w:val="00592E1F"/>
    <w:rsid w:val="0059315B"/>
    <w:rsid w:val="0059324B"/>
    <w:rsid w:val="005933B8"/>
    <w:rsid w:val="0059447B"/>
    <w:rsid w:val="0059464B"/>
    <w:rsid w:val="0059508D"/>
    <w:rsid w:val="00596022"/>
    <w:rsid w:val="005964AD"/>
    <w:rsid w:val="005967DC"/>
    <w:rsid w:val="00596AD3"/>
    <w:rsid w:val="00597996"/>
    <w:rsid w:val="00597EB6"/>
    <w:rsid w:val="005A06B5"/>
    <w:rsid w:val="005A0A01"/>
    <w:rsid w:val="005A1034"/>
    <w:rsid w:val="005A2A9C"/>
    <w:rsid w:val="005A2ECB"/>
    <w:rsid w:val="005A302D"/>
    <w:rsid w:val="005A3F39"/>
    <w:rsid w:val="005A4236"/>
    <w:rsid w:val="005A4F90"/>
    <w:rsid w:val="005A52C2"/>
    <w:rsid w:val="005A5CAB"/>
    <w:rsid w:val="005A6347"/>
    <w:rsid w:val="005A6523"/>
    <w:rsid w:val="005B0EA9"/>
    <w:rsid w:val="005B1723"/>
    <w:rsid w:val="005B1737"/>
    <w:rsid w:val="005B2044"/>
    <w:rsid w:val="005B28D3"/>
    <w:rsid w:val="005B2FD2"/>
    <w:rsid w:val="005B36D8"/>
    <w:rsid w:val="005B385A"/>
    <w:rsid w:val="005B3B86"/>
    <w:rsid w:val="005B3CDF"/>
    <w:rsid w:val="005B4035"/>
    <w:rsid w:val="005B4DE4"/>
    <w:rsid w:val="005B521B"/>
    <w:rsid w:val="005B5A20"/>
    <w:rsid w:val="005B74F9"/>
    <w:rsid w:val="005B75BB"/>
    <w:rsid w:val="005B782A"/>
    <w:rsid w:val="005B79C2"/>
    <w:rsid w:val="005B7A7F"/>
    <w:rsid w:val="005B7BBC"/>
    <w:rsid w:val="005B7D80"/>
    <w:rsid w:val="005C004B"/>
    <w:rsid w:val="005C03DE"/>
    <w:rsid w:val="005C0531"/>
    <w:rsid w:val="005C1418"/>
    <w:rsid w:val="005C16B1"/>
    <w:rsid w:val="005C23AC"/>
    <w:rsid w:val="005C2D0E"/>
    <w:rsid w:val="005C2E73"/>
    <w:rsid w:val="005C4095"/>
    <w:rsid w:val="005C4514"/>
    <w:rsid w:val="005C45AD"/>
    <w:rsid w:val="005C51FE"/>
    <w:rsid w:val="005C5B28"/>
    <w:rsid w:val="005C5F11"/>
    <w:rsid w:val="005C60CC"/>
    <w:rsid w:val="005C6489"/>
    <w:rsid w:val="005C66C1"/>
    <w:rsid w:val="005C6EAE"/>
    <w:rsid w:val="005C779C"/>
    <w:rsid w:val="005D025D"/>
    <w:rsid w:val="005D0552"/>
    <w:rsid w:val="005D0AFB"/>
    <w:rsid w:val="005D139E"/>
    <w:rsid w:val="005D1631"/>
    <w:rsid w:val="005D1977"/>
    <w:rsid w:val="005D1EA4"/>
    <w:rsid w:val="005D259E"/>
    <w:rsid w:val="005D25C3"/>
    <w:rsid w:val="005D260C"/>
    <w:rsid w:val="005D269F"/>
    <w:rsid w:val="005D2DE1"/>
    <w:rsid w:val="005D37D4"/>
    <w:rsid w:val="005D3B1D"/>
    <w:rsid w:val="005D3C3F"/>
    <w:rsid w:val="005D41A3"/>
    <w:rsid w:val="005D4938"/>
    <w:rsid w:val="005D4F65"/>
    <w:rsid w:val="005D5022"/>
    <w:rsid w:val="005D5982"/>
    <w:rsid w:val="005D5C96"/>
    <w:rsid w:val="005D69C9"/>
    <w:rsid w:val="005D7246"/>
    <w:rsid w:val="005D73C7"/>
    <w:rsid w:val="005D77F3"/>
    <w:rsid w:val="005E02CA"/>
    <w:rsid w:val="005E05A5"/>
    <w:rsid w:val="005E167A"/>
    <w:rsid w:val="005E2500"/>
    <w:rsid w:val="005E31A7"/>
    <w:rsid w:val="005E33D2"/>
    <w:rsid w:val="005E36AA"/>
    <w:rsid w:val="005E393C"/>
    <w:rsid w:val="005E3DC5"/>
    <w:rsid w:val="005E4B9E"/>
    <w:rsid w:val="005E4BA8"/>
    <w:rsid w:val="005E4C06"/>
    <w:rsid w:val="005E56CB"/>
    <w:rsid w:val="005E6857"/>
    <w:rsid w:val="005E7424"/>
    <w:rsid w:val="005E7739"/>
    <w:rsid w:val="005E7A1A"/>
    <w:rsid w:val="005E7B59"/>
    <w:rsid w:val="005F0EAB"/>
    <w:rsid w:val="005F0EE9"/>
    <w:rsid w:val="005F0F77"/>
    <w:rsid w:val="005F1680"/>
    <w:rsid w:val="005F205B"/>
    <w:rsid w:val="005F20F0"/>
    <w:rsid w:val="005F2741"/>
    <w:rsid w:val="005F2BB8"/>
    <w:rsid w:val="005F30AF"/>
    <w:rsid w:val="005F3379"/>
    <w:rsid w:val="005F3B21"/>
    <w:rsid w:val="005F3CE8"/>
    <w:rsid w:val="005F45DF"/>
    <w:rsid w:val="005F49BA"/>
    <w:rsid w:val="005F4D5B"/>
    <w:rsid w:val="005F5DBA"/>
    <w:rsid w:val="005F6194"/>
    <w:rsid w:val="005F66A0"/>
    <w:rsid w:val="005F698B"/>
    <w:rsid w:val="005F77D3"/>
    <w:rsid w:val="005F797E"/>
    <w:rsid w:val="005F7E74"/>
    <w:rsid w:val="0060020A"/>
    <w:rsid w:val="0060183F"/>
    <w:rsid w:val="00603441"/>
    <w:rsid w:val="006034D6"/>
    <w:rsid w:val="006035E6"/>
    <w:rsid w:val="006038CA"/>
    <w:rsid w:val="006048B0"/>
    <w:rsid w:val="00605170"/>
    <w:rsid w:val="00605272"/>
    <w:rsid w:val="006068F8"/>
    <w:rsid w:val="006077ED"/>
    <w:rsid w:val="00607DB3"/>
    <w:rsid w:val="00611104"/>
    <w:rsid w:val="006112B8"/>
    <w:rsid w:val="00611538"/>
    <w:rsid w:val="0061276C"/>
    <w:rsid w:val="00612E18"/>
    <w:rsid w:val="00613132"/>
    <w:rsid w:val="006134DC"/>
    <w:rsid w:val="006137F3"/>
    <w:rsid w:val="00613EDE"/>
    <w:rsid w:val="00613F95"/>
    <w:rsid w:val="006140BD"/>
    <w:rsid w:val="006157B7"/>
    <w:rsid w:val="00615C12"/>
    <w:rsid w:val="00615DA8"/>
    <w:rsid w:val="006162B6"/>
    <w:rsid w:val="0061679F"/>
    <w:rsid w:val="00616F1F"/>
    <w:rsid w:val="00617A6C"/>
    <w:rsid w:val="00617CA1"/>
    <w:rsid w:val="006201C4"/>
    <w:rsid w:val="006209C5"/>
    <w:rsid w:val="0062155A"/>
    <w:rsid w:val="00621F43"/>
    <w:rsid w:val="006220E9"/>
    <w:rsid w:val="0062287F"/>
    <w:rsid w:val="00622A4E"/>
    <w:rsid w:val="00622F5E"/>
    <w:rsid w:val="00623000"/>
    <w:rsid w:val="0062379A"/>
    <w:rsid w:val="00623A17"/>
    <w:rsid w:val="00623ECA"/>
    <w:rsid w:val="006240A4"/>
    <w:rsid w:val="00624A69"/>
    <w:rsid w:val="006250DA"/>
    <w:rsid w:val="006253D5"/>
    <w:rsid w:val="0062545B"/>
    <w:rsid w:val="00625B17"/>
    <w:rsid w:val="0062611F"/>
    <w:rsid w:val="0062630C"/>
    <w:rsid w:val="00626F0A"/>
    <w:rsid w:val="00627129"/>
    <w:rsid w:val="00630DA9"/>
    <w:rsid w:val="00631340"/>
    <w:rsid w:val="0063135F"/>
    <w:rsid w:val="0063151F"/>
    <w:rsid w:val="006318F0"/>
    <w:rsid w:val="0063206D"/>
    <w:rsid w:val="006323B5"/>
    <w:rsid w:val="0063241C"/>
    <w:rsid w:val="006334B1"/>
    <w:rsid w:val="0063361F"/>
    <w:rsid w:val="00633A2F"/>
    <w:rsid w:val="006344D1"/>
    <w:rsid w:val="0063484B"/>
    <w:rsid w:val="0063487E"/>
    <w:rsid w:val="00634B64"/>
    <w:rsid w:val="00634D1A"/>
    <w:rsid w:val="006351DE"/>
    <w:rsid w:val="00635C0C"/>
    <w:rsid w:val="00636F62"/>
    <w:rsid w:val="00640646"/>
    <w:rsid w:val="00640797"/>
    <w:rsid w:val="006415E4"/>
    <w:rsid w:val="00641AE8"/>
    <w:rsid w:val="0064218B"/>
    <w:rsid w:val="006423C9"/>
    <w:rsid w:val="006432EE"/>
    <w:rsid w:val="00644A19"/>
    <w:rsid w:val="00644D49"/>
    <w:rsid w:val="00645040"/>
    <w:rsid w:val="00645364"/>
    <w:rsid w:val="00645425"/>
    <w:rsid w:val="00646073"/>
    <w:rsid w:val="00646960"/>
    <w:rsid w:val="00646AB5"/>
    <w:rsid w:val="00646BF5"/>
    <w:rsid w:val="00646EF5"/>
    <w:rsid w:val="00646FFE"/>
    <w:rsid w:val="00647B4E"/>
    <w:rsid w:val="006504F0"/>
    <w:rsid w:val="00650580"/>
    <w:rsid w:val="0065113D"/>
    <w:rsid w:val="0065151E"/>
    <w:rsid w:val="00651701"/>
    <w:rsid w:val="00651C0E"/>
    <w:rsid w:val="00652361"/>
    <w:rsid w:val="00652524"/>
    <w:rsid w:val="00652E26"/>
    <w:rsid w:val="006539B3"/>
    <w:rsid w:val="0065446A"/>
    <w:rsid w:val="00654C93"/>
    <w:rsid w:val="006556A3"/>
    <w:rsid w:val="0065623A"/>
    <w:rsid w:val="00656ADE"/>
    <w:rsid w:val="006572EB"/>
    <w:rsid w:val="0065740F"/>
    <w:rsid w:val="0065751C"/>
    <w:rsid w:val="0065792D"/>
    <w:rsid w:val="006579E5"/>
    <w:rsid w:val="00657B40"/>
    <w:rsid w:val="00657F18"/>
    <w:rsid w:val="00660E3C"/>
    <w:rsid w:val="00661695"/>
    <w:rsid w:val="006620F4"/>
    <w:rsid w:val="00662407"/>
    <w:rsid w:val="00662D59"/>
    <w:rsid w:val="006630F6"/>
    <w:rsid w:val="0066326B"/>
    <w:rsid w:val="0066388B"/>
    <w:rsid w:val="00663ACE"/>
    <w:rsid w:val="00663B49"/>
    <w:rsid w:val="00663EAA"/>
    <w:rsid w:val="00663F71"/>
    <w:rsid w:val="00664398"/>
    <w:rsid w:val="006645E7"/>
    <w:rsid w:val="006654A7"/>
    <w:rsid w:val="006656AD"/>
    <w:rsid w:val="00666256"/>
    <w:rsid w:val="006662C0"/>
    <w:rsid w:val="0066653D"/>
    <w:rsid w:val="00666AE3"/>
    <w:rsid w:val="00666BBE"/>
    <w:rsid w:val="00666D19"/>
    <w:rsid w:val="00667140"/>
    <w:rsid w:val="00667196"/>
    <w:rsid w:val="00667A34"/>
    <w:rsid w:val="00667C76"/>
    <w:rsid w:val="00667E9D"/>
    <w:rsid w:val="0067080F"/>
    <w:rsid w:val="006714C2"/>
    <w:rsid w:val="00671F32"/>
    <w:rsid w:val="00671F98"/>
    <w:rsid w:val="0067209B"/>
    <w:rsid w:val="006729F2"/>
    <w:rsid w:val="00672CAB"/>
    <w:rsid w:val="00672FCE"/>
    <w:rsid w:val="00673FB4"/>
    <w:rsid w:val="00676465"/>
    <w:rsid w:val="006769E2"/>
    <w:rsid w:val="00677033"/>
    <w:rsid w:val="0067753D"/>
    <w:rsid w:val="00677B82"/>
    <w:rsid w:val="00680615"/>
    <w:rsid w:val="0068130A"/>
    <w:rsid w:val="00681C58"/>
    <w:rsid w:val="00681C5A"/>
    <w:rsid w:val="00681E13"/>
    <w:rsid w:val="00682A53"/>
    <w:rsid w:val="00683763"/>
    <w:rsid w:val="00683FD3"/>
    <w:rsid w:val="006844B8"/>
    <w:rsid w:val="00684810"/>
    <w:rsid w:val="00684965"/>
    <w:rsid w:val="00685001"/>
    <w:rsid w:val="0068517F"/>
    <w:rsid w:val="00685D0E"/>
    <w:rsid w:val="00686059"/>
    <w:rsid w:val="006865FC"/>
    <w:rsid w:val="00686907"/>
    <w:rsid w:val="006876C2"/>
    <w:rsid w:val="00687B3E"/>
    <w:rsid w:val="00687EFB"/>
    <w:rsid w:val="0069056C"/>
    <w:rsid w:val="00690959"/>
    <w:rsid w:val="00690B23"/>
    <w:rsid w:val="00690CE3"/>
    <w:rsid w:val="00691769"/>
    <w:rsid w:val="006919C8"/>
    <w:rsid w:val="0069266A"/>
    <w:rsid w:val="00692E1F"/>
    <w:rsid w:val="00692FD0"/>
    <w:rsid w:val="006931A2"/>
    <w:rsid w:val="0069465E"/>
    <w:rsid w:val="0069541E"/>
    <w:rsid w:val="0069552B"/>
    <w:rsid w:val="006955BF"/>
    <w:rsid w:val="006955E1"/>
    <w:rsid w:val="00695860"/>
    <w:rsid w:val="0069648F"/>
    <w:rsid w:val="006968C4"/>
    <w:rsid w:val="00696C68"/>
    <w:rsid w:val="00696CA2"/>
    <w:rsid w:val="00697B4D"/>
    <w:rsid w:val="006A00AD"/>
    <w:rsid w:val="006A0386"/>
    <w:rsid w:val="006A159C"/>
    <w:rsid w:val="006A1CA1"/>
    <w:rsid w:val="006A24B6"/>
    <w:rsid w:val="006A2ED1"/>
    <w:rsid w:val="006A3032"/>
    <w:rsid w:val="006A3247"/>
    <w:rsid w:val="006A3407"/>
    <w:rsid w:val="006A36B3"/>
    <w:rsid w:val="006A3729"/>
    <w:rsid w:val="006A48F1"/>
    <w:rsid w:val="006A4ADE"/>
    <w:rsid w:val="006A4BB7"/>
    <w:rsid w:val="006A5EC2"/>
    <w:rsid w:val="006A5F64"/>
    <w:rsid w:val="006A64BC"/>
    <w:rsid w:val="006A6547"/>
    <w:rsid w:val="006A693E"/>
    <w:rsid w:val="006A6BE3"/>
    <w:rsid w:val="006A6CA8"/>
    <w:rsid w:val="006A6E59"/>
    <w:rsid w:val="006A755B"/>
    <w:rsid w:val="006A7E2B"/>
    <w:rsid w:val="006B0683"/>
    <w:rsid w:val="006B0A52"/>
    <w:rsid w:val="006B0BFB"/>
    <w:rsid w:val="006B0C8C"/>
    <w:rsid w:val="006B11FE"/>
    <w:rsid w:val="006B15B4"/>
    <w:rsid w:val="006B20CF"/>
    <w:rsid w:val="006B217E"/>
    <w:rsid w:val="006B2B07"/>
    <w:rsid w:val="006B31D0"/>
    <w:rsid w:val="006B342F"/>
    <w:rsid w:val="006B3A0E"/>
    <w:rsid w:val="006B4093"/>
    <w:rsid w:val="006B42B6"/>
    <w:rsid w:val="006B4EE0"/>
    <w:rsid w:val="006B52AD"/>
    <w:rsid w:val="006B6B69"/>
    <w:rsid w:val="006B6D69"/>
    <w:rsid w:val="006B7236"/>
    <w:rsid w:val="006B7752"/>
    <w:rsid w:val="006B7F07"/>
    <w:rsid w:val="006C0321"/>
    <w:rsid w:val="006C033B"/>
    <w:rsid w:val="006C09D9"/>
    <w:rsid w:val="006C1690"/>
    <w:rsid w:val="006C1D14"/>
    <w:rsid w:val="006C1DF3"/>
    <w:rsid w:val="006C2094"/>
    <w:rsid w:val="006C21E1"/>
    <w:rsid w:val="006C2699"/>
    <w:rsid w:val="006C3A1E"/>
    <w:rsid w:val="006C4178"/>
    <w:rsid w:val="006C4AAB"/>
    <w:rsid w:val="006C57F4"/>
    <w:rsid w:val="006C5937"/>
    <w:rsid w:val="006C645D"/>
    <w:rsid w:val="006C7893"/>
    <w:rsid w:val="006C79C6"/>
    <w:rsid w:val="006C7ADE"/>
    <w:rsid w:val="006D0096"/>
    <w:rsid w:val="006D179D"/>
    <w:rsid w:val="006D2BC2"/>
    <w:rsid w:val="006D3E4C"/>
    <w:rsid w:val="006D46F8"/>
    <w:rsid w:val="006D5054"/>
    <w:rsid w:val="006D61EC"/>
    <w:rsid w:val="006D6597"/>
    <w:rsid w:val="006D65D7"/>
    <w:rsid w:val="006D6AFB"/>
    <w:rsid w:val="006E15E6"/>
    <w:rsid w:val="006E1822"/>
    <w:rsid w:val="006E187D"/>
    <w:rsid w:val="006E305C"/>
    <w:rsid w:val="006E3EBE"/>
    <w:rsid w:val="006E4745"/>
    <w:rsid w:val="006E4AC8"/>
    <w:rsid w:val="006E4B8C"/>
    <w:rsid w:val="006E4F4F"/>
    <w:rsid w:val="006E5330"/>
    <w:rsid w:val="006E53B5"/>
    <w:rsid w:val="006E54BA"/>
    <w:rsid w:val="006E575A"/>
    <w:rsid w:val="006E613D"/>
    <w:rsid w:val="006E71D3"/>
    <w:rsid w:val="006E7718"/>
    <w:rsid w:val="006E78F1"/>
    <w:rsid w:val="006E7C09"/>
    <w:rsid w:val="006F0117"/>
    <w:rsid w:val="006F0342"/>
    <w:rsid w:val="006F0B85"/>
    <w:rsid w:val="006F0D7E"/>
    <w:rsid w:val="006F0E59"/>
    <w:rsid w:val="006F14C9"/>
    <w:rsid w:val="006F1891"/>
    <w:rsid w:val="006F1B6E"/>
    <w:rsid w:val="006F1E84"/>
    <w:rsid w:val="006F23C8"/>
    <w:rsid w:val="006F2C4E"/>
    <w:rsid w:val="006F2D8C"/>
    <w:rsid w:val="006F2F07"/>
    <w:rsid w:val="006F361D"/>
    <w:rsid w:val="006F37FC"/>
    <w:rsid w:val="006F3D97"/>
    <w:rsid w:val="006F441A"/>
    <w:rsid w:val="006F4B53"/>
    <w:rsid w:val="006F52FD"/>
    <w:rsid w:val="006F5692"/>
    <w:rsid w:val="006F57D3"/>
    <w:rsid w:val="006F6554"/>
    <w:rsid w:val="006F6925"/>
    <w:rsid w:val="006F69D8"/>
    <w:rsid w:val="006F6B53"/>
    <w:rsid w:val="006F704C"/>
    <w:rsid w:val="006F71CE"/>
    <w:rsid w:val="006F7886"/>
    <w:rsid w:val="006F7A2C"/>
    <w:rsid w:val="006F7B4E"/>
    <w:rsid w:val="00700991"/>
    <w:rsid w:val="00700B31"/>
    <w:rsid w:val="00701159"/>
    <w:rsid w:val="00701DC6"/>
    <w:rsid w:val="00702450"/>
    <w:rsid w:val="00703021"/>
    <w:rsid w:val="00703C24"/>
    <w:rsid w:val="00703C4C"/>
    <w:rsid w:val="0070440D"/>
    <w:rsid w:val="007044F5"/>
    <w:rsid w:val="00704C1C"/>
    <w:rsid w:val="0070525E"/>
    <w:rsid w:val="007053A6"/>
    <w:rsid w:val="007063D9"/>
    <w:rsid w:val="007067E1"/>
    <w:rsid w:val="00706E2C"/>
    <w:rsid w:val="00707B8E"/>
    <w:rsid w:val="00707F49"/>
    <w:rsid w:val="007111CF"/>
    <w:rsid w:val="007114C0"/>
    <w:rsid w:val="00711D53"/>
    <w:rsid w:val="00712C63"/>
    <w:rsid w:val="00712F27"/>
    <w:rsid w:val="00713298"/>
    <w:rsid w:val="00713C5F"/>
    <w:rsid w:val="00713DF0"/>
    <w:rsid w:val="00715108"/>
    <w:rsid w:val="00715119"/>
    <w:rsid w:val="0071555B"/>
    <w:rsid w:val="00715B4B"/>
    <w:rsid w:val="00715B8D"/>
    <w:rsid w:val="007167B4"/>
    <w:rsid w:val="00716C67"/>
    <w:rsid w:val="00716E85"/>
    <w:rsid w:val="00717427"/>
    <w:rsid w:val="007174CC"/>
    <w:rsid w:val="00717B3C"/>
    <w:rsid w:val="00717E31"/>
    <w:rsid w:val="007203FF"/>
    <w:rsid w:val="0072093F"/>
    <w:rsid w:val="00720948"/>
    <w:rsid w:val="00720D3B"/>
    <w:rsid w:val="00720E09"/>
    <w:rsid w:val="007213BB"/>
    <w:rsid w:val="00721D83"/>
    <w:rsid w:val="00721EBA"/>
    <w:rsid w:val="007228DB"/>
    <w:rsid w:val="007233B5"/>
    <w:rsid w:val="007234CB"/>
    <w:rsid w:val="00723637"/>
    <w:rsid w:val="00723992"/>
    <w:rsid w:val="00723F6C"/>
    <w:rsid w:val="0072400C"/>
    <w:rsid w:val="0072437D"/>
    <w:rsid w:val="00724AE9"/>
    <w:rsid w:val="0072509E"/>
    <w:rsid w:val="00725100"/>
    <w:rsid w:val="00725C12"/>
    <w:rsid w:val="0072630F"/>
    <w:rsid w:val="0072762A"/>
    <w:rsid w:val="007276AD"/>
    <w:rsid w:val="00727E02"/>
    <w:rsid w:val="00730285"/>
    <w:rsid w:val="007305EE"/>
    <w:rsid w:val="00730767"/>
    <w:rsid w:val="00730AA9"/>
    <w:rsid w:val="00730E40"/>
    <w:rsid w:val="00731641"/>
    <w:rsid w:val="007316EE"/>
    <w:rsid w:val="0073198C"/>
    <w:rsid w:val="007324D5"/>
    <w:rsid w:val="00732B46"/>
    <w:rsid w:val="00732FB3"/>
    <w:rsid w:val="00733A0C"/>
    <w:rsid w:val="00733CDB"/>
    <w:rsid w:val="00733CEE"/>
    <w:rsid w:val="00733E97"/>
    <w:rsid w:val="007341FE"/>
    <w:rsid w:val="00734245"/>
    <w:rsid w:val="00734696"/>
    <w:rsid w:val="00735396"/>
    <w:rsid w:val="00735B68"/>
    <w:rsid w:val="00736515"/>
    <w:rsid w:val="007365D0"/>
    <w:rsid w:val="00736751"/>
    <w:rsid w:val="0073698F"/>
    <w:rsid w:val="00740200"/>
    <w:rsid w:val="00740937"/>
    <w:rsid w:val="007409FC"/>
    <w:rsid w:val="00741281"/>
    <w:rsid w:val="00741667"/>
    <w:rsid w:val="007417C0"/>
    <w:rsid w:val="00741DF4"/>
    <w:rsid w:val="00742066"/>
    <w:rsid w:val="00742483"/>
    <w:rsid w:val="00742966"/>
    <w:rsid w:val="00742D5A"/>
    <w:rsid w:val="00743590"/>
    <w:rsid w:val="00743769"/>
    <w:rsid w:val="00743D65"/>
    <w:rsid w:val="007447AF"/>
    <w:rsid w:val="00744A7E"/>
    <w:rsid w:val="00744B17"/>
    <w:rsid w:val="00745AE4"/>
    <w:rsid w:val="007465CD"/>
    <w:rsid w:val="00746FF0"/>
    <w:rsid w:val="00747513"/>
    <w:rsid w:val="00747DA8"/>
    <w:rsid w:val="00750D35"/>
    <w:rsid w:val="00751864"/>
    <w:rsid w:val="007530FF"/>
    <w:rsid w:val="00753214"/>
    <w:rsid w:val="00753C1E"/>
    <w:rsid w:val="00753DA3"/>
    <w:rsid w:val="00753DB5"/>
    <w:rsid w:val="007540E4"/>
    <w:rsid w:val="0075421C"/>
    <w:rsid w:val="0075439B"/>
    <w:rsid w:val="007545AA"/>
    <w:rsid w:val="007545F5"/>
    <w:rsid w:val="00756173"/>
    <w:rsid w:val="007569BB"/>
    <w:rsid w:val="00756E92"/>
    <w:rsid w:val="007572ED"/>
    <w:rsid w:val="00757306"/>
    <w:rsid w:val="007579DF"/>
    <w:rsid w:val="00757D19"/>
    <w:rsid w:val="007626BF"/>
    <w:rsid w:val="00762D1D"/>
    <w:rsid w:val="00762EE2"/>
    <w:rsid w:val="007639FD"/>
    <w:rsid w:val="00763A95"/>
    <w:rsid w:val="0076405A"/>
    <w:rsid w:val="007641C1"/>
    <w:rsid w:val="00764417"/>
    <w:rsid w:val="0076481C"/>
    <w:rsid w:val="00764F0E"/>
    <w:rsid w:val="0076505A"/>
    <w:rsid w:val="00765671"/>
    <w:rsid w:val="00766D18"/>
    <w:rsid w:val="00766EAC"/>
    <w:rsid w:val="00767521"/>
    <w:rsid w:val="0076759E"/>
    <w:rsid w:val="00767B2E"/>
    <w:rsid w:val="00770232"/>
    <w:rsid w:val="007703EF"/>
    <w:rsid w:val="00770500"/>
    <w:rsid w:val="00770F97"/>
    <w:rsid w:val="00771036"/>
    <w:rsid w:val="00771413"/>
    <w:rsid w:val="00771547"/>
    <w:rsid w:val="00771677"/>
    <w:rsid w:val="00771A28"/>
    <w:rsid w:val="00771BBB"/>
    <w:rsid w:val="007723E0"/>
    <w:rsid w:val="00772A6B"/>
    <w:rsid w:val="00772FF2"/>
    <w:rsid w:val="007737C6"/>
    <w:rsid w:val="00773A26"/>
    <w:rsid w:val="00773E6F"/>
    <w:rsid w:val="0077407D"/>
    <w:rsid w:val="00774E54"/>
    <w:rsid w:val="00774F01"/>
    <w:rsid w:val="00775033"/>
    <w:rsid w:val="00775865"/>
    <w:rsid w:val="00775F1B"/>
    <w:rsid w:val="00776312"/>
    <w:rsid w:val="00776657"/>
    <w:rsid w:val="007773A2"/>
    <w:rsid w:val="007773FF"/>
    <w:rsid w:val="007777DB"/>
    <w:rsid w:val="00780171"/>
    <w:rsid w:val="00781178"/>
    <w:rsid w:val="007814D1"/>
    <w:rsid w:val="00781DEC"/>
    <w:rsid w:val="007822B4"/>
    <w:rsid w:val="007822F4"/>
    <w:rsid w:val="00782D52"/>
    <w:rsid w:val="00783C36"/>
    <w:rsid w:val="00783FAB"/>
    <w:rsid w:val="00784043"/>
    <w:rsid w:val="0078446F"/>
    <w:rsid w:val="0078486B"/>
    <w:rsid w:val="00784D26"/>
    <w:rsid w:val="00785073"/>
    <w:rsid w:val="00785187"/>
    <w:rsid w:val="00785D89"/>
    <w:rsid w:val="00785EED"/>
    <w:rsid w:val="00786E7F"/>
    <w:rsid w:val="007872A2"/>
    <w:rsid w:val="0078795F"/>
    <w:rsid w:val="00787B11"/>
    <w:rsid w:val="00787D2C"/>
    <w:rsid w:val="007907F8"/>
    <w:rsid w:val="007916F1"/>
    <w:rsid w:val="007917EC"/>
    <w:rsid w:val="00791A22"/>
    <w:rsid w:val="00791CF5"/>
    <w:rsid w:val="00792786"/>
    <w:rsid w:val="00793478"/>
    <w:rsid w:val="00793B89"/>
    <w:rsid w:val="00794367"/>
    <w:rsid w:val="00795626"/>
    <w:rsid w:val="00795720"/>
    <w:rsid w:val="007958F3"/>
    <w:rsid w:val="00795CBD"/>
    <w:rsid w:val="00795E30"/>
    <w:rsid w:val="00796E97"/>
    <w:rsid w:val="00797A6E"/>
    <w:rsid w:val="00797CDC"/>
    <w:rsid w:val="007A05C1"/>
    <w:rsid w:val="007A134F"/>
    <w:rsid w:val="007A1F50"/>
    <w:rsid w:val="007A2216"/>
    <w:rsid w:val="007A282B"/>
    <w:rsid w:val="007A29B0"/>
    <w:rsid w:val="007A31D9"/>
    <w:rsid w:val="007A328E"/>
    <w:rsid w:val="007A398E"/>
    <w:rsid w:val="007A433A"/>
    <w:rsid w:val="007A4768"/>
    <w:rsid w:val="007A4B23"/>
    <w:rsid w:val="007A4E30"/>
    <w:rsid w:val="007A5281"/>
    <w:rsid w:val="007A5D17"/>
    <w:rsid w:val="007A6067"/>
    <w:rsid w:val="007A6172"/>
    <w:rsid w:val="007A667C"/>
    <w:rsid w:val="007A66C6"/>
    <w:rsid w:val="007A7068"/>
    <w:rsid w:val="007A79D3"/>
    <w:rsid w:val="007A7B98"/>
    <w:rsid w:val="007A7F0B"/>
    <w:rsid w:val="007B0A43"/>
    <w:rsid w:val="007B1866"/>
    <w:rsid w:val="007B20BC"/>
    <w:rsid w:val="007B211B"/>
    <w:rsid w:val="007B2271"/>
    <w:rsid w:val="007B2587"/>
    <w:rsid w:val="007B2744"/>
    <w:rsid w:val="007B2D2E"/>
    <w:rsid w:val="007B36EE"/>
    <w:rsid w:val="007B428E"/>
    <w:rsid w:val="007B4E3F"/>
    <w:rsid w:val="007B539E"/>
    <w:rsid w:val="007B545C"/>
    <w:rsid w:val="007B55B2"/>
    <w:rsid w:val="007B5D86"/>
    <w:rsid w:val="007B62F7"/>
    <w:rsid w:val="007B69A6"/>
    <w:rsid w:val="007B6E36"/>
    <w:rsid w:val="007B72FC"/>
    <w:rsid w:val="007C00E8"/>
    <w:rsid w:val="007C166A"/>
    <w:rsid w:val="007C1710"/>
    <w:rsid w:val="007C2245"/>
    <w:rsid w:val="007C27B0"/>
    <w:rsid w:val="007C28D6"/>
    <w:rsid w:val="007C29FA"/>
    <w:rsid w:val="007C2A7D"/>
    <w:rsid w:val="007C2A9F"/>
    <w:rsid w:val="007C2AE2"/>
    <w:rsid w:val="007C2F37"/>
    <w:rsid w:val="007C3081"/>
    <w:rsid w:val="007C3D3F"/>
    <w:rsid w:val="007C41F5"/>
    <w:rsid w:val="007C44E0"/>
    <w:rsid w:val="007C4CD4"/>
    <w:rsid w:val="007C4F9B"/>
    <w:rsid w:val="007C53EE"/>
    <w:rsid w:val="007C541B"/>
    <w:rsid w:val="007C5858"/>
    <w:rsid w:val="007C64D6"/>
    <w:rsid w:val="007C66FF"/>
    <w:rsid w:val="007C6E2B"/>
    <w:rsid w:val="007C7ACA"/>
    <w:rsid w:val="007C7F84"/>
    <w:rsid w:val="007D0389"/>
    <w:rsid w:val="007D0587"/>
    <w:rsid w:val="007D08B8"/>
    <w:rsid w:val="007D1F84"/>
    <w:rsid w:val="007D249E"/>
    <w:rsid w:val="007D2585"/>
    <w:rsid w:val="007D260D"/>
    <w:rsid w:val="007D3921"/>
    <w:rsid w:val="007D4014"/>
    <w:rsid w:val="007D49BC"/>
    <w:rsid w:val="007D4AE9"/>
    <w:rsid w:val="007D5520"/>
    <w:rsid w:val="007D5E9F"/>
    <w:rsid w:val="007D6933"/>
    <w:rsid w:val="007D7A08"/>
    <w:rsid w:val="007E05C1"/>
    <w:rsid w:val="007E2285"/>
    <w:rsid w:val="007E23D1"/>
    <w:rsid w:val="007E2802"/>
    <w:rsid w:val="007E30FA"/>
    <w:rsid w:val="007E40D9"/>
    <w:rsid w:val="007E4E5E"/>
    <w:rsid w:val="007E4F2A"/>
    <w:rsid w:val="007E519A"/>
    <w:rsid w:val="007E632D"/>
    <w:rsid w:val="007E64B8"/>
    <w:rsid w:val="007E6F5E"/>
    <w:rsid w:val="007E7647"/>
    <w:rsid w:val="007E76E6"/>
    <w:rsid w:val="007E7DC4"/>
    <w:rsid w:val="007F04AB"/>
    <w:rsid w:val="007F0620"/>
    <w:rsid w:val="007F0CC7"/>
    <w:rsid w:val="007F190C"/>
    <w:rsid w:val="007F1A41"/>
    <w:rsid w:val="007F1C06"/>
    <w:rsid w:val="007F2B33"/>
    <w:rsid w:val="007F2BEC"/>
    <w:rsid w:val="007F310D"/>
    <w:rsid w:val="007F33C7"/>
    <w:rsid w:val="007F3E53"/>
    <w:rsid w:val="007F3EE0"/>
    <w:rsid w:val="007F45FA"/>
    <w:rsid w:val="007F4903"/>
    <w:rsid w:val="007F4AB7"/>
    <w:rsid w:val="007F566D"/>
    <w:rsid w:val="007F58A1"/>
    <w:rsid w:val="007F697A"/>
    <w:rsid w:val="007F6DDD"/>
    <w:rsid w:val="007F6DF1"/>
    <w:rsid w:val="007F7653"/>
    <w:rsid w:val="007F7780"/>
    <w:rsid w:val="007F7C44"/>
    <w:rsid w:val="00800381"/>
    <w:rsid w:val="008005C2"/>
    <w:rsid w:val="0080095B"/>
    <w:rsid w:val="008011F3"/>
    <w:rsid w:val="008018FC"/>
    <w:rsid w:val="00801B6F"/>
    <w:rsid w:val="00801FB3"/>
    <w:rsid w:val="008020C5"/>
    <w:rsid w:val="008028C5"/>
    <w:rsid w:val="00802CCA"/>
    <w:rsid w:val="00803159"/>
    <w:rsid w:val="00803A61"/>
    <w:rsid w:val="00804598"/>
    <w:rsid w:val="0080483B"/>
    <w:rsid w:val="00804ADA"/>
    <w:rsid w:val="00804D44"/>
    <w:rsid w:val="00804FEB"/>
    <w:rsid w:val="00805B49"/>
    <w:rsid w:val="00806239"/>
    <w:rsid w:val="00806945"/>
    <w:rsid w:val="00806BFB"/>
    <w:rsid w:val="008079BD"/>
    <w:rsid w:val="00807C1F"/>
    <w:rsid w:val="00807C4C"/>
    <w:rsid w:val="0081059B"/>
    <w:rsid w:val="008106C3"/>
    <w:rsid w:val="00810F1C"/>
    <w:rsid w:val="008116C8"/>
    <w:rsid w:val="008126C1"/>
    <w:rsid w:val="00812CAD"/>
    <w:rsid w:val="0081360A"/>
    <w:rsid w:val="00813C3E"/>
    <w:rsid w:val="00813C85"/>
    <w:rsid w:val="008143BB"/>
    <w:rsid w:val="0081475C"/>
    <w:rsid w:val="00814CB2"/>
    <w:rsid w:val="00814FAC"/>
    <w:rsid w:val="0081554B"/>
    <w:rsid w:val="00815B53"/>
    <w:rsid w:val="00815FA3"/>
    <w:rsid w:val="00816147"/>
    <w:rsid w:val="00816269"/>
    <w:rsid w:val="00821506"/>
    <w:rsid w:val="0082225C"/>
    <w:rsid w:val="00822B38"/>
    <w:rsid w:val="00823285"/>
    <w:rsid w:val="008233E3"/>
    <w:rsid w:val="0082412F"/>
    <w:rsid w:val="00824313"/>
    <w:rsid w:val="00824399"/>
    <w:rsid w:val="00824EC4"/>
    <w:rsid w:val="00825257"/>
    <w:rsid w:val="00826990"/>
    <w:rsid w:val="0082728A"/>
    <w:rsid w:val="00827FE6"/>
    <w:rsid w:val="00830282"/>
    <w:rsid w:val="00830871"/>
    <w:rsid w:val="00830CA6"/>
    <w:rsid w:val="00830CA9"/>
    <w:rsid w:val="00830F9E"/>
    <w:rsid w:val="00830FDC"/>
    <w:rsid w:val="0083157B"/>
    <w:rsid w:val="00831907"/>
    <w:rsid w:val="00832F33"/>
    <w:rsid w:val="008336B4"/>
    <w:rsid w:val="008339C1"/>
    <w:rsid w:val="0083493C"/>
    <w:rsid w:val="008352CE"/>
    <w:rsid w:val="00835363"/>
    <w:rsid w:val="008356D9"/>
    <w:rsid w:val="00835B33"/>
    <w:rsid w:val="00835C52"/>
    <w:rsid w:val="0083677F"/>
    <w:rsid w:val="008371CE"/>
    <w:rsid w:val="008379BC"/>
    <w:rsid w:val="00837BA0"/>
    <w:rsid w:val="00837FAA"/>
    <w:rsid w:val="008400E3"/>
    <w:rsid w:val="0084015C"/>
    <w:rsid w:val="00840252"/>
    <w:rsid w:val="00840515"/>
    <w:rsid w:val="00840B3B"/>
    <w:rsid w:val="00841654"/>
    <w:rsid w:val="0084197B"/>
    <w:rsid w:val="00841D26"/>
    <w:rsid w:val="00843E49"/>
    <w:rsid w:val="00843E54"/>
    <w:rsid w:val="0084467F"/>
    <w:rsid w:val="008455C3"/>
    <w:rsid w:val="00846028"/>
    <w:rsid w:val="00846059"/>
    <w:rsid w:val="00846619"/>
    <w:rsid w:val="00847935"/>
    <w:rsid w:val="00847D11"/>
    <w:rsid w:val="00850089"/>
    <w:rsid w:val="0085008D"/>
    <w:rsid w:val="00850643"/>
    <w:rsid w:val="008508FE"/>
    <w:rsid w:val="00851256"/>
    <w:rsid w:val="00851710"/>
    <w:rsid w:val="00851A67"/>
    <w:rsid w:val="00851DE2"/>
    <w:rsid w:val="00852D27"/>
    <w:rsid w:val="00852FE6"/>
    <w:rsid w:val="008535B9"/>
    <w:rsid w:val="008535BC"/>
    <w:rsid w:val="00853E07"/>
    <w:rsid w:val="008549F0"/>
    <w:rsid w:val="00854FAF"/>
    <w:rsid w:val="00855069"/>
    <w:rsid w:val="0085535B"/>
    <w:rsid w:val="008554B6"/>
    <w:rsid w:val="00855B89"/>
    <w:rsid w:val="00855BA9"/>
    <w:rsid w:val="00856118"/>
    <w:rsid w:val="00856892"/>
    <w:rsid w:val="00856A42"/>
    <w:rsid w:val="00856A6D"/>
    <w:rsid w:val="00856ABC"/>
    <w:rsid w:val="008577B5"/>
    <w:rsid w:val="0085782B"/>
    <w:rsid w:val="00857CB8"/>
    <w:rsid w:val="0086023B"/>
    <w:rsid w:val="008615B3"/>
    <w:rsid w:val="00861B32"/>
    <w:rsid w:val="00861BD5"/>
    <w:rsid w:val="008624B4"/>
    <w:rsid w:val="00862A64"/>
    <w:rsid w:val="0086373F"/>
    <w:rsid w:val="008639B0"/>
    <w:rsid w:val="00863A07"/>
    <w:rsid w:val="00863C5C"/>
    <w:rsid w:val="00863E77"/>
    <w:rsid w:val="00864095"/>
    <w:rsid w:val="00865469"/>
    <w:rsid w:val="00865795"/>
    <w:rsid w:val="00865B38"/>
    <w:rsid w:val="00865DC9"/>
    <w:rsid w:val="0086657F"/>
    <w:rsid w:val="00866914"/>
    <w:rsid w:val="008671FE"/>
    <w:rsid w:val="008673FD"/>
    <w:rsid w:val="00867507"/>
    <w:rsid w:val="00867575"/>
    <w:rsid w:val="008677D6"/>
    <w:rsid w:val="0086786C"/>
    <w:rsid w:val="00867E3C"/>
    <w:rsid w:val="0087030F"/>
    <w:rsid w:val="00870A6A"/>
    <w:rsid w:val="00870D5A"/>
    <w:rsid w:val="00871484"/>
    <w:rsid w:val="00871948"/>
    <w:rsid w:val="00872968"/>
    <w:rsid w:val="0087391E"/>
    <w:rsid w:val="008739E7"/>
    <w:rsid w:val="00873EB9"/>
    <w:rsid w:val="008743AD"/>
    <w:rsid w:val="008743FF"/>
    <w:rsid w:val="00874881"/>
    <w:rsid w:val="008756DA"/>
    <w:rsid w:val="00875D8F"/>
    <w:rsid w:val="00876108"/>
    <w:rsid w:val="0087612B"/>
    <w:rsid w:val="0087657E"/>
    <w:rsid w:val="00876748"/>
    <w:rsid w:val="00876C89"/>
    <w:rsid w:val="00877F44"/>
    <w:rsid w:val="00880CEA"/>
    <w:rsid w:val="008810FF"/>
    <w:rsid w:val="008819AA"/>
    <w:rsid w:val="00881B11"/>
    <w:rsid w:val="00881F27"/>
    <w:rsid w:val="00882E98"/>
    <w:rsid w:val="0088310B"/>
    <w:rsid w:val="0088378A"/>
    <w:rsid w:val="00883D44"/>
    <w:rsid w:val="00883DC6"/>
    <w:rsid w:val="00883E44"/>
    <w:rsid w:val="00884F98"/>
    <w:rsid w:val="008856EE"/>
    <w:rsid w:val="00886024"/>
    <w:rsid w:val="008866E6"/>
    <w:rsid w:val="00886A43"/>
    <w:rsid w:val="00887842"/>
    <w:rsid w:val="00887BDC"/>
    <w:rsid w:val="0089021F"/>
    <w:rsid w:val="0089050A"/>
    <w:rsid w:val="0089057A"/>
    <w:rsid w:val="0089184C"/>
    <w:rsid w:val="00892A48"/>
    <w:rsid w:val="00893BF5"/>
    <w:rsid w:val="008942CE"/>
    <w:rsid w:val="008945C3"/>
    <w:rsid w:val="00895428"/>
    <w:rsid w:val="0089570C"/>
    <w:rsid w:val="0089664A"/>
    <w:rsid w:val="00896927"/>
    <w:rsid w:val="00896B44"/>
    <w:rsid w:val="00897DE8"/>
    <w:rsid w:val="008A011D"/>
    <w:rsid w:val="008A0A1B"/>
    <w:rsid w:val="008A0C6C"/>
    <w:rsid w:val="008A1D57"/>
    <w:rsid w:val="008A209E"/>
    <w:rsid w:val="008A249D"/>
    <w:rsid w:val="008A3651"/>
    <w:rsid w:val="008A3E25"/>
    <w:rsid w:val="008A4122"/>
    <w:rsid w:val="008A43BB"/>
    <w:rsid w:val="008A47E7"/>
    <w:rsid w:val="008A4ABF"/>
    <w:rsid w:val="008A5333"/>
    <w:rsid w:val="008A5834"/>
    <w:rsid w:val="008A5FFB"/>
    <w:rsid w:val="008A74F1"/>
    <w:rsid w:val="008B02BD"/>
    <w:rsid w:val="008B03C4"/>
    <w:rsid w:val="008B0BE1"/>
    <w:rsid w:val="008B0D8A"/>
    <w:rsid w:val="008B110A"/>
    <w:rsid w:val="008B12EA"/>
    <w:rsid w:val="008B1666"/>
    <w:rsid w:val="008B1BD2"/>
    <w:rsid w:val="008B1C50"/>
    <w:rsid w:val="008B22D6"/>
    <w:rsid w:val="008B25DC"/>
    <w:rsid w:val="008B432F"/>
    <w:rsid w:val="008B5333"/>
    <w:rsid w:val="008B6560"/>
    <w:rsid w:val="008B6D6D"/>
    <w:rsid w:val="008B7279"/>
    <w:rsid w:val="008B7D6C"/>
    <w:rsid w:val="008B7DC1"/>
    <w:rsid w:val="008C00C5"/>
    <w:rsid w:val="008C0337"/>
    <w:rsid w:val="008C0E58"/>
    <w:rsid w:val="008C0FBC"/>
    <w:rsid w:val="008C1793"/>
    <w:rsid w:val="008C1D39"/>
    <w:rsid w:val="008C2D16"/>
    <w:rsid w:val="008C3E44"/>
    <w:rsid w:val="008C3F84"/>
    <w:rsid w:val="008C4174"/>
    <w:rsid w:val="008C41A6"/>
    <w:rsid w:val="008C4961"/>
    <w:rsid w:val="008C538A"/>
    <w:rsid w:val="008C5A01"/>
    <w:rsid w:val="008C61D0"/>
    <w:rsid w:val="008C66C9"/>
    <w:rsid w:val="008C6AFB"/>
    <w:rsid w:val="008C7165"/>
    <w:rsid w:val="008C740F"/>
    <w:rsid w:val="008C7A50"/>
    <w:rsid w:val="008D0652"/>
    <w:rsid w:val="008D0E04"/>
    <w:rsid w:val="008D0EE1"/>
    <w:rsid w:val="008D128C"/>
    <w:rsid w:val="008D156A"/>
    <w:rsid w:val="008D1978"/>
    <w:rsid w:val="008D1CFD"/>
    <w:rsid w:val="008D1D6B"/>
    <w:rsid w:val="008D1E86"/>
    <w:rsid w:val="008D202F"/>
    <w:rsid w:val="008D22B4"/>
    <w:rsid w:val="008D2317"/>
    <w:rsid w:val="008D236C"/>
    <w:rsid w:val="008D3429"/>
    <w:rsid w:val="008D3CF2"/>
    <w:rsid w:val="008D3FBE"/>
    <w:rsid w:val="008D47DE"/>
    <w:rsid w:val="008D4E16"/>
    <w:rsid w:val="008D52CB"/>
    <w:rsid w:val="008D5B09"/>
    <w:rsid w:val="008D6D3E"/>
    <w:rsid w:val="008D7212"/>
    <w:rsid w:val="008D7472"/>
    <w:rsid w:val="008D7C57"/>
    <w:rsid w:val="008E0C75"/>
    <w:rsid w:val="008E0EAD"/>
    <w:rsid w:val="008E1910"/>
    <w:rsid w:val="008E1D7D"/>
    <w:rsid w:val="008E1F88"/>
    <w:rsid w:val="008E245E"/>
    <w:rsid w:val="008E2A77"/>
    <w:rsid w:val="008E3223"/>
    <w:rsid w:val="008E360B"/>
    <w:rsid w:val="008E363E"/>
    <w:rsid w:val="008E3B0D"/>
    <w:rsid w:val="008E3FD5"/>
    <w:rsid w:val="008E3FE8"/>
    <w:rsid w:val="008E4161"/>
    <w:rsid w:val="008E4D7A"/>
    <w:rsid w:val="008E5B32"/>
    <w:rsid w:val="008E5BA1"/>
    <w:rsid w:val="008E5E0C"/>
    <w:rsid w:val="008E63E5"/>
    <w:rsid w:val="008E6406"/>
    <w:rsid w:val="008F0120"/>
    <w:rsid w:val="008F0314"/>
    <w:rsid w:val="008F1331"/>
    <w:rsid w:val="008F1A63"/>
    <w:rsid w:val="008F28A9"/>
    <w:rsid w:val="008F3200"/>
    <w:rsid w:val="008F3637"/>
    <w:rsid w:val="008F3930"/>
    <w:rsid w:val="008F4E9A"/>
    <w:rsid w:val="008F5866"/>
    <w:rsid w:val="008F5A38"/>
    <w:rsid w:val="008F6C38"/>
    <w:rsid w:val="008F6C4A"/>
    <w:rsid w:val="008F6C8C"/>
    <w:rsid w:val="008F7200"/>
    <w:rsid w:val="008F7AFD"/>
    <w:rsid w:val="008F7C0B"/>
    <w:rsid w:val="008F7E33"/>
    <w:rsid w:val="00900261"/>
    <w:rsid w:val="009007CD"/>
    <w:rsid w:val="00900CDA"/>
    <w:rsid w:val="009019A3"/>
    <w:rsid w:val="009028F0"/>
    <w:rsid w:val="00902B29"/>
    <w:rsid w:val="009034BB"/>
    <w:rsid w:val="0090372F"/>
    <w:rsid w:val="00903CB0"/>
    <w:rsid w:val="00904972"/>
    <w:rsid w:val="00904ACF"/>
    <w:rsid w:val="00905132"/>
    <w:rsid w:val="009053E6"/>
    <w:rsid w:val="009054C5"/>
    <w:rsid w:val="009058F3"/>
    <w:rsid w:val="009059BB"/>
    <w:rsid w:val="00905EC8"/>
    <w:rsid w:val="00906761"/>
    <w:rsid w:val="00906847"/>
    <w:rsid w:val="00906A24"/>
    <w:rsid w:val="00906E79"/>
    <w:rsid w:val="0090761D"/>
    <w:rsid w:val="00911C5F"/>
    <w:rsid w:val="00911F26"/>
    <w:rsid w:val="00912DB4"/>
    <w:rsid w:val="00912F8F"/>
    <w:rsid w:val="0091301A"/>
    <w:rsid w:val="00913945"/>
    <w:rsid w:val="00913BBF"/>
    <w:rsid w:val="00913C6A"/>
    <w:rsid w:val="009149F2"/>
    <w:rsid w:val="00914A22"/>
    <w:rsid w:val="00914B05"/>
    <w:rsid w:val="00915186"/>
    <w:rsid w:val="00915EBD"/>
    <w:rsid w:val="00916C71"/>
    <w:rsid w:val="00917422"/>
    <w:rsid w:val="009177D4"/>
    <w:rsid w:val="00917D10"/>
    <w:rsid w:val="00917F57"/>
    <w:rsid w:val="009202F4"/>
    <w:rsid w:val="009208C6"/>
    <w:rsid w:val="00921D26"/>
    <w:rsid w:val="009230D6"/>
    <w:rsid w:val="00923778"/>
    <w:rsid w:val="00923A3D"/>
    <w:rsid w:val="0092413B"/>
    <w:rsid w:val="0092489D"/>
    <w:rsid w:val="009254A5"/>
    <w:rsid w:val="00926ACC"/>
    <w:rsid w:val="00926C79"/>
    <w:rsid w:val="009274AC"/>
    <w:rsid w:val="00927946"/>
    <w:rsid w:val="00927A6E"/>
    <w:rsid w:val="00927B2F"/>
    <w:rsid w:val="00930711"/>
    <w:rsid w:val="00930E34"/>
    <w:rsid w:val="00931223"/>
    <w:rsid w:val="009317E6"/>
    <w:rsid w:val="00931DE8"/>
    <w:rsid w:val="00931F7E"/>
    <w:rsid w:val="009321DC"/>
    <w:rsid w:val="00932C59"/>
    <w:rsid w:val="00932D07"/>
    <w:rsid w:val="00932F18"/>
    <w:rsid w:val="00932F2E"/>
    <w:rsid w:val="009330E1"/>
    <w:rsid w:val="00933742"/>
    <w:rsid w:val="00933C6E"/>
    <w:rsid w:val="00933EB1"/>
    <w:rsid w:val="00934935"/>
    <w:rsid w:val="00935193"/>
    <w:rsid w:val="00935E4C"/>
    <w:rsid w:val="009365A1"/>
    <w:rsid w:val="00936961"/>
    <w:rsid w:val="00936A86"/>
    <w:rsid w:val="00937767"/>
    <w:rsid w:val="009378E2"/>
    <w:rsid w:val="00937E38"/>
    <w:rsid w:val="00940185"/>
    <w:rsid w:val="00941112"/>
    <w:rsid w:val="00941563"/>
    <w:rsid w:val="00942C5A"/>
    <w:rsid w:val="00942F50"/>
    <w:rsid w:val="00943CA5"/>
    <w:rsid w:val="009440BC"/>
    <w:rsid w:val="009441E2"/>
    <w:rsid w:val="00944AD2"/>
    <w:rsid w:val="00944D7E"/>
    <w:rsid w:val="00944F3B"/>
    <w:rsid w:val="00947861"/>
    <w:rsid w:val="00950600"/>
    <w:rsid w:val="00950A11"/>
    <w:rsid w:val="00950FDC"/>
    <w:rsid w:val="00951A2E"/>
    <w:rsid w:val="009522BD"/>
    <w:rsid w:val="009523F2"/>
    <w:rsid w:val="009530F9"/>
    <w:rsid w:val="0095324C"/>
    <w:rsid w:val="00953BF8"/>
    <w:rsid w:val="00953CF2"/>
    <w:rsid w:val="0095538B"/>
    <w:rsid w:val="00955F3E"/>
    <w:rsid w:val="0095671E"/>
    <w:rsid w:val="00956CE1"/>
    <w:rsid w:val="00956DCA"/>
    <w:rsid w:val="009571B1"/>
    <w:rsid w:val="00957204"/>
    <w:rsid w:val="009573B9"/>
    <w:rsid w:val="00957EB6"/>
    <w:rsid w:val="00960186"/>
    <w:rsid w:val="009601C6"/>
    <w:rsid w:val="0096077E"/>
    <w:rsid w:val="0096167F"/>
    <w:rsid w:val="00961D45"/>
    <w:rsid w:val="009621BD"/>
    <w:rsid w:val="0096271C"/>
    <w:rsid w:val="00962A05"/>
    <w:rsid w:val="009632AB"/>
    <w:rsid w:val="009634A5"/>
    <w:rsid w:val="009641E1"/>
    <w:rsid w:val="009642FF"/>
    <w:rsid w:val="009646CF"/>
    <w:rsid w:val="009654AD"/>
    <w:rsid w:val="009663DC"/>
    <w:rsid w:val="00966666"/>
    <w:rsid w:val="00966A51"/>
    <w:rsid w:val="00966ACD"/>
    <w:rsid w:val="00967939"/>
    <w:rsid w:val="00967BAE"/>
    <w:rsid w:val="00970225"/>
    <w:rsid w:val="0097136E"/>
    <w:rsid w:val="009717CA"/>
    <w:rsid w:val="009718D1"/>
    <w:rsid w:val="0097206D"/>
    <w:rsid w:val="009727A8"/>
    <w:rsid w:val="00972C1A"/>
    <w:rsid w:val="00972F50"/>
    <w:rsid w:val="00973923"/>
    <w:rsid w:val="00973BC9"/>
    <w:rsid w:val="009743DC"/>
    <w:rsid w:val="009745D3"/>
    <w:rsid w:val="009746C2"/>
    <w:rsid w:val="00974872"/>
    <w:rsid w:val="00974B81"/>
    <w:rsid w:val="00974BBE"/>
    <w:rsid w:val="0097571A"/>
    <w:rsid w:val="00975B98"/>
    <w:rsid w:val="00976C0E"/>
    <w:rsid w:val="00976E13"/>
    <w:rsid w:val="009772A2"/>
    <w:rsid w:val="0097742E"/>
    <w:rsid w:val="00977852"/>
    <w:rsid w:val="00980233"/>
    <w:rsid w:val="00980D22"/>
    <w:rsid w:val="00981541"/>
    <w:rsid w:val="00981AE6"/>
    <w:rsid w:val="00981F2B"/>
    <w:rsid w:val="009826A2"/>
    <w:rsid w:val="00982F32"/>
    <w:rsid w:val="009833E5"/>
    <w:rsid w:val="00984787"/>
    <w:rsid w:val="00984E39"/>
    <w:rsid w:val="00985009"/>
    <w:rsid w:val="00985A31"/>
    <w:rsid w:val="00985E66"/>
    <w:rsid w:val="00986487"/>
    <w:rsid w:val="0098671D"/>
    <w:rsid w:val="009867D8"/>
    <w:rsid w:val="009870EC"/>
    <w:rsid w:val="0098710F"/>
    <w:rsid w:val="00987377"/>
    <w:rsid w:val="0098777C"/>
    <w:rsid w:val="00990652"/>
    <w:rsid w:val="00990E0C"/>
    <w:rsid w:val="0099162D"/>
    <w:rsid w:val="00991972"/>
    <w:rsid w:val="00991A6E"/>
    <w:rsid w:val="00991AE2"/>
    <w:rsid w:val="00991BA5"/>
    <w:rsid w:val="00991D2F"/>
    <w:rsid w:val="00991D4B"/>
    <w:rsid w:val="0099209F"/>
    <w:rsid w:val="009921E6"/>
    <w:rsid w:val="009922DD"/>
    <w:rsid w:val="00992D51"/>
    <w:rsid w:val="0099342C"/>
    <w:rsid w:val="00993A69"/>
    <w:rsid w:val="00993C08"/>
    <w:rsid w:val="0099429D"/>
    <w:rsid w:val="00994375"/>
    <w:rsid w:val="0099447C"/>
    <w:rsid w:val="00994993"/>
    <w:rsid w:val="00994A05"/>
    <w:rsid w:val="00994CF5"/>
    <w:rsid w:val="00995D14"/>
    <w:rsid w:val="00995F65"/>
    <w:rsid w:val="00996934"/>
    <w:rsid w:val="00996FDA"/>
    <w:rsid w:val="0099705C"/>
    <w:rsid w:val="009971F1"/>
    <w:rsid w:val="00997DAE"/>
    <w:rsid w:val="009A002E"/>
    <w:rsid w:val="009A050D"/>
    <w:rsid w:val="009A0826"/>
    <w:rsid w:val="009A0C4E"/>
    <w:rsid w:val="009A132C"/>
    <w:rsid w:val="009A2426"/>
    <w:rsid w:val="009A2E95"/>
    <w:rsid w:val="009A3313"/>
    <w:rsid w:val="009A39CB"/>
    <w:rsid w:val="009A3A75"/>
    <w:rsid w:val="009A466E"/>
    <w:rsid w:val="009A52C0"/>
    <w:rsid w:val="009A65D6"/>
    <w:rsid w:val="009A6F86"/>
    <w:rsid w:val="009A6FA9"/>
    <w:rsid w:val="009A720E"/>
    <w:rsid w:val="009A7497"/>
    <w:rsid w:val="009B0673"/>
    <w:rsid w:val="009B1895"/>
    <w:rsid w:val="009B2462"/>
    <w:rsid w:val="009B2CCE"/>
    <w:rsid w:val="009B371C"/>
    <w:rsid w:val="009B371E"/>
    <w:rsid w:val="009B401C"/>
    <w:rsid w:val="009B4543"/>
    <w:rsid w:val="009B47B3"/>
    <w:rsid w:val="009B4AB0"/>
    <w:rsid w:val="009B5FBF"/>
    <w:rsid w:val="009B619D"/>
    <w:rsid w:val="009B6559"/>
    <w:rsid w:val="009B73A1"/>
    <w:rsid w:val="009B7A9C"/>
    <w:rsid w:val="009C07D4"/>
    <w:rsid w:val="009C0B38"/>
    <w:rsid w:val="009C144F"/>
    <w:rsid w:val="009C18B2"/>
    <w:rsid w:val="009C1CF3"/>
    <w:rsid w:val="009C1F2D"/>
    <w:rsid w:val="009C2215"/>
    <w:rsid w:val="009C2F72"/>
    <w:rsid w:val="009C34CC"/>
    <w:rsid w:val="009C3505"/>
    <w:rsid w:val="009C4A10"/>
    <w:rsid w:val="009C52E4"/>
    <w:rsid w:val="009C55A0"/>
    <w:rsid w:val="009C602D"/>
    <w:rsid w:val="009C60DB"/>
    <w:rsid w:val="009C6780"/>
    <w:rsid w:val="009C679F"/>
    <w:rsid w:val="009C6BB8"/>
    <w:rsid w:val="009C7B01"/>
    <w:rsid w:val="009C7FF2"/>
    <w:rsid w:val="009D0D26"/>
    <w:rsid w:val="009D1517"/>
    <w:rsid w:val="009D1552"/>
    <w:rsid w:val="009D1C7C"/>
    <w:rsid w:val="009D1D1C"/>
    <w:rsid w:val="009D1F8F"/>
    <w:rsid w:val="009D2F74"/>
    <w:rsid w:val="009D3196"/>
    <w:rsid w:val="009D35E5"/>
    <w:rsid w:val="009D38D9"/>
    <w:rsid w:val="009D43E3"/>
    <w:rsid w:val="009D5408"/>
    <w:rsid w:val="009D5572"/>
    <w:rsid w:val="009D5842"/>
    <w:rsid w:val="009D616A"/>
    <w:rsid w:val="009D628A"/>
    <w:rsid w:val="009D6DFC"/>
    <w:rsid w:val="009D6ECD"/>
    <w:rsid w:val="009D74A0"/>
    <w:rsid w:val="009E0683"/>
    <w:rsid w:val="009E0964"/>
    <w:rsid w:val="009E0B75"/>
    <w:rsid w:val="009E0DC1"/>
    <w:rsid w:val="009E0F67"/>
    <w:rsid w:val="009E1B06"/>
    <w:rsid w:val="009E1D63"/>
    <w:rsid w:val="009E1EA9"/>
    <w:rsid w:val="009E214B"/>
    <w:rsid w:val="009E2D80"/>
    <w:rsid w:val="009E31AC"/>
    <w:rsid w:val="009E388A"/>
    <w:rsid w:val="009E38CB"/>
    <w:rsid w:val="009E4011"/>
    <w:rsid w:val="009E41FE"/>
    <w:rsid w:val="009E43B5"/>
    <w:rsid w:val="009E506F"/>
    <w:rsid w:val="009E5186"/>
    <w:rsid w:val="009E6346"/>
    <w:rsid w:val="009E6B44"/>
    <w:rsid w:val="009E7406"/>
    <w:rsid w:val="009E7586"/>
    <w:rsid w:val="009F0AB3"/>
    <w:rsid w:val="009F0DD6"/>
    <w:rsid w:val="009F1271"/>
    <w:rsid w:val="009F162E"/>
    <w:rsid w:val="009F1D5A"/>
    <w:rsid w:val="009F1D63"/>
    <w:rsid w:val="009F1F80"/>
    <w:rsid w:val="009F2145"/>
    <w:rsid w:val="009F2512"/>
    <w:rsid w:val="009F28AF"/>
    <w:rsid w:val="009F380F"/>
    <w:rsid w:val="009F4190"/>
    <w:rsid w:val="009F422C"/>
    <w:rsid w:val="009F4B1F"/>
    <w:rsid w:val="009F76A6"/>
    <w:rsid w:val="009F7F41"/>
    <w:rsid w:val="00A004D0"/>
    <w:rsid w:val="00A00519"/>
    <w:rsid w:val="00A018C4"/>
    <w:rsid w:val="00A0215D"/>
    <w:rsid w:val="00A0243D"/>
    <w:rsid w:val="00A043D1"/>
    <w:rsid w:val="00A04649"/>
    <w:rsid w:val="00A04BB8"/>
    <w:rsid w:val="00A04D63"/>
    <w:rsid w:val="00A05347"/>
    <w:rsid w:val="00A0576B"/>
    <w:rsid w:val="00A05BF6"/>
    <w:rsid w:val="00A05D32"/>
    <w:rsid w:val="00A06A9A"/>
    <w:rsid w:val="00A076E4"/>
    <w:rsid w:val="00A07DA7"/>
    <w:rsid w:val="00A1016A"/>
    <w:rsid w:val="00A10F5D"/>
    <w:rsid w:val="00A110AB"/>
    <w:rsid w:val="00A111DA"/>
    <w:rsid w:val="00A11253"/>
    <w:rsid w:val="00A1128B"/>
    <w:rsid w:val="00A11B9B"/>
    <w:rsid w:val="00A1217C"/>
    <w:rsid w:val="00A12558"/>
    <w:rsid w:val="00A12E18"/>
    <w:rsid w:val="00A1320C"/>
    <w:rsid w:val="00A13253"/>
    <w:rsid w:val="00A13566"/>
    <w:rsid w:val="00A139EF"/>
    <w:rsid w:val="00A13ACA"/>
    <w:rsid w:val="00A14255"/>
    <w:rsid w:val="00A15A92"/>
    <w:rsid w:val="00A15EA9"/>
    <w:rsid w:val="00A16018"/>
    <w:rsid w:val="00A1653A"/>
    <w:rsid w:val="00A1658E"/>
    <w:rsid w:val="00A17C4A"/>
    <w:rsid w:val="00A200A9"/>
    <w:rsid w:val="00A202E6"/>
    <w:rsid w:val="00A209B0"/>
    <w:rsid w:val="00A22065"/>
    <w:rsid w:val="00A2259F"/>
    <w:rsid w:val="00A2264B"/>
    <w:rsid w:val="00A23658"/>
    <w:rsid w:val="00A23800"/>
    <w:rsid w:val="00A24835"/>
    <w:rsid w:val="00A24F25"/>
    <w:rsid w:val="00A24FE7"/>
    <w:rsid w:val="00A25606"/>
    <w:rsid w:val="00A25679"/>
    <w:rsid w:val="00A263DE"/>
    <w:rsid w:val="00A26BE4"/>
    <w:rsid w:val="00A26F31"/>
    <w:rsid w:val="00A2792C"/>
    <w:rsid w:val="00A27981"/>
    <w:rsid w:val="00A31794"/>
    <w:rsid w:val="00A31846"/>
    <w:rsid w:val="00A31929"/>
    <w:rsid w:val="00A319DF"/>
    <w:rsid w:val="00A31A28"/>
    <w:rsid w:val="00A31EA6"/>
    <w:rsid w:val="00A31FBB"/>
    <w:rsid w:val="00A3202B"/>
    <w:rsid w:val="00A32149"/>
    <w:rsid w:val="00A32EF3"/>
    <w:rsid w:val="00A3372B"/>
    <w:rsid w:val="00A33DE1"/>
    <w:rsid w:val="00A34081"/>
    <w:rsid w:val="00A3545F"/>
    <w:rsid w:val="00A358E2"/>
    <w:rsid w:val="00A35D04"/>
    <w:rsid w:val="00A36298"/>
    <w:rsid w:val="00A3662D"/>
    <w:rsid w:val="00A36707"/>
    <w:rsid w:val="00A36750"/>
    <w:rsid w:val="00A36C49"/>
    <w:rsid w:val="00A3725D"/>
    <w:rsid w:val="00A3738E"/>
    <w:rsid w:val="00A374DC"/>
    <w:rsid w:val="00A37ADE"/>
    <w:rsid w:val="00A4066D"/>
    <w:rsid w:val="00A40685"/>
    <w:rsid w:val="00A40C6A"/>
    <w:rsid w:val="00A419A1"/>
    <w:rsid w:val="00A429C9"/>
    <w:rsid w:val="00A42AC2"/>
    <w:rsid w:val="00A43600"/>
    <w:rsid w:val="00A43D8E"/>
    <w:rsid w:val="00A43E1F"/>
    <w:rsid w:val="00A43FC3"/>
    <w:rsid w:val="00A443F3"/>
    <w:rsid w:val="00A45538"/>
    <w:rsid w:val="00A45E4F"/>
    <w:rsid w:val="00A45F11"/>
    <w:rsid w:val="00A46190"/>
    <w:rsid w:val="00A473D5"/>
    <w:rsid w:val="00A47C81"/>
    <w:rsid w:val="00A50EE3"/>
    <w:rsid w:val="00A5160D"/>
    <w:rsid w:val="00A51908"/>
    <w:rsid w:val="00A51924"/>
    <w:rsid w:val="00A51DE4"/>
    <w:rsid w:val="00A5250F"/>
    <w:rsid w:val="00A52728"/>
    <w:rsid w:val="00A52A16"/>
    <w:rsid w:val="00A53529"/>
    <w:rsid w:val="00A536A7"/>
    <w:rsid w:val="00A5449C"/>
    <w:rsid w:val="00A544D4"/>
    <w:rsid w:val="00A54D9F"/>
    <w:rsid w:val="00A54DF5"/>
    <w:rsid w:val="00A54DFC"/>
    <w:rsid w:val="00A556C6"/>
    <w:rsid w:val="00A55741"/>
    <w:rsid w:val="00A55A89"/>
    <w:rsid w:val="00A56014"/>
    <w:rsid w:val="00A56106"/>
    <w:rsid w:val="00A562FC"/>
    <w:rsid w:val="00A564BA"/>
    <w:rsid w:val="00A56CAD"/>
    <w:rsid w:val="00A56CCE"/>
    <w:rsid w:val="00A56FF7"/>
    <w:rsid w:val="00A60030"/>
    <w:rsid w:val="00A61FDF"/>
    <w:rsid w:val="00A625F9"/>
    <w:rsid w:val="00A626B1"/>
    <w:rsid w:val="00A63821"/>
    <w:rsid w:val="00A6489A"/>
    <w:rsid w:val="00A653FB"/>
    <w:rsid w:val="00A6555D"/>
    <w:rsid w:val="00A65C6E"/>
    <w:rsid w:val="00A65E6F"/>
    <w:rsid w:val="00A65F5D"/>
    <w:rsid w:val="00A661A0"/>
    <w:rsid w:val="00A66250"/>
    <w:rsid w:val="00A66849"/>
    <w:rsid w:val="00A6686E"/>
    <w:rsid w:val="00A66F61"/>
    <w:rsid w:val="00A67510"/>
    <w:rsid w:val="00A67923"/>
    <w:rsid w:val="00A67DA7"/>
    <w:rsid w:val="00A707D1"/>
    <w:rsid w:val="00A713F4"/>
    <w:rsid w:val="00A713F5"/>
    <w:rsid w:val="00A7140C"/>
    <w:rsid w:val="00A714E7"/>
    <w:rsid w:val="00A7170C"/>
    <w:rsid w:val="00A71C99"/>
    <w:rsid w:val="00A72029"/>
    <w:rsid w:val="00A729C1"/>
    <w:rsid w:val="00A7304E"/>
    <w:rsid w:val="00A73AD9"/>
    <w:rsid w:val="00A73AF6"/>
    <w:rsid w:val="00A73BE7"/>
    <w:rsid w:val="00A74331"/>
    <w:rsid w:val="00A746D7"/>
    <w:rsid w:val="00A74736"/>
    <w:rsid w:val="00A74865"/>
    <w:rsid w:val="00A74E68"/>
    <w:rsid w:val="00A74EF5"/>
    <w:rsid w:val="00A75F96"/>
    <w:rsid w:val="00A76184"/>
    <w:rsid w:val="00A7673E"/>
    <w:rsid w:val="00A76940"/>
    <w:rsid w:val="00A76B82"/>
    <w:rsid w:val="00A76E61"/>
    <w:rsid w:val="00A77C3A"/>
    <w:rsid w:val="00A77DA5"/>
    <w:rsid w:val="00A80421"/>
    <w:rsid w:val="00A80BE4"/>
    <w:rsid w:val="00A80FAB"/>
    <w:rsid w:val="00A8121B"/>
    <w:rsid w:val="00A81388"/>
    <w:rsid w:val="00A816BC"/>
    <w:rsid w:val="00A82567"/>
    <w:rsid w:val="00A825A5"/>
    <w:rsid w:val="00A846B0"/>
    <w:rsid w:val="00A85415"/>
    <w:rsid w:val="00A85429"/>
    <w:rsid w:val="00A8551B"/>
    <w:rsid w:val="00A85603"/>
    <w:rsid w:val="00A863D9"/>
    <w:rsid w:val="00A8652A"/>
    <w:rsid w:val="00A86587"/>
    <w:rsid w:val="00A8684C"/>
    <w:rsid w:val="00A868BE"/>
    <w:rsid w:val="00A86D05"/>
    <w:rsid w:val="00A8719D"/>
    <w:rsid w:val="00A87307"/>
    <w:rsid w:val="00A8773B"/>
    <w:rsid w:val="00A87787"/>
    <w:rsid w:val="00A87FFB"/>
    <w:rsid w:val="00A90304"/>
    <w:rsid w:val="00A90D1E"/>
    <w:rsid w:val="00A91988"/>
    <w:rsid w:val="00A91DCE"/>
    <w:rsid w:val="00A920FA"/>
    <w:rsid w:val="00A92461"/>
    <w:rsid w:val="00A925DC"/>
    <w:rsid w:val="00A929F2"/>
    <w:rsid w:val="00A932A0"/>
    <w:rsid w:val="00A94732"/>
    <w:rsid w:val="00A94C9E"/>
    <w:rsid w:val="00A94CF0"/>
    <w:rsid w:val="00A95027"/>
    <w:rsid w:val="00A95117"/>
    <w:rsid w:val="00A95225"/>
    <w:rsid w:val="00A95E72"/>
    <w:rsid w:val="00A961E9"/>
    <w:rsid w:val="00A96221"/>
    <w:rsid w:val="00A96230"/>
    <w:rsid w:val="00A9634D"/>
    <w:rsid w:val="00A96C4F"/>
    <w:rsid w:val="00A97738"/>
    <w:rsid w:val="00A97C7D"/>
    <w:rsid w:val="00A97D2F"/>
    <w:rsid w:val="00AA0172"/>
    <w:rsid w:val="00AA051C"/>
    <w:rsid w:val="00AA1C4E"/>
    <w:rsid w:val="00AA1E3A"/>
    <w:rsid w:val="00AA29C5"/>
    <w:rsid w:val="00AA2B6D"/>
    <w:rsid w:val="00AA320F"/>
    <w:rsid w:val="00AA3975"/>
    <w:rsid w:val="00AA3A1C"/>
    <w:rsid w:val="00AA3E27"/>
    <w:rsid w:val="00AA412C"/>
    <w:rsid w:val="00AA445A"/>
    <w:rsid w:val="00AA49BA"/>
    <w:rsid w:val="00AA4E2B"/>
    <w:rsid w:val="00AA538E"/>
    <w:rsid w:val="00AA5524"/>
    <w:rsid w:val="00AA5A7C"/>
    <w:rsid w:val="00AA5A9A"/>
    <w:rsid w:val="00AA603A"/>
    <w:rsid w:val="00AA660A"/>
    <w:rsid w:val="00AA6C21"/>
    <w:rsid w:val="00AA6E7C"/>
    <w:rsid w:val="00AA76F5"/>
    <w:rsid w:val="00AA779E"/>
    <w:rsid w:val="00AA7D33"/>
    <w:rsid w:val="00AB038E"/>
    <w:rsid w:val="00AB0664"/>
    <w:rsid w:val="00AB1156"/>
    <w:rsid w:val="00AB1238"/>
    <w:rsid w:val="00AB12C2"/>
    <w:rsid w:val="00AB17A7"/>
    <w:rsid w:val="00AB1A69"/>
    <w:rsid w:val="00AB40D4"/>
    <w:rsid w:val="00AB438B"/>
    <w:rsid w:val="00AB4891"/>
    <w:rsid w:val="00AB55A8"/>
    <w:rsid w:val="00AB6A74"/>
    <w:rsid w:val="00AB6B6A"/>
    <w:rsid w:val="00AB6DFA"/>
    <w:rsid w:val="00AB6F00"/>
    <w:rsid w:val="00AB7C45"/>
    <w:rsid w:val="00AB7C9E"/>
    <w:rsid w:val="00AC03D6"/>
    <w:rsid w:val="00AC088C"/>
    <w:rsid w:val="00AC0C71"/>
    <w:rsid w:val="00AC0CA5"/>
    <w:rsid w:val="00AC13E9"/>
    <w:rsid w:val="00AC16A1"/>
    <w:rsid w:val="00AC2B93"/>
    <w:rsid w:val="00AC352B"/>
    <w:rsid w:val="00AC3722"/>
    <w:rsid w:val="00AC3A32"/>
    <w:rsid w:val="00AC3EB3"/>
    <w:rsid w:val="00AC44D9"/>
    <w:rsid w:val="00AC4591"/>
    <w:rsid w:val="00AC476A"/>
    <w:rsid w:val="00AC4AA8"/>
    <w:rsid w:val="00AC4AD8"/>
    <w:rsid w:val="00AC4C52"/>
    <w:rsid w:val="00AC55FF"/>
    <w:rsid w:val="00AC5A63"/>
    <w:rsid w:val="00AC5CDD"/>
    <w:rsid w:val="00AC5F0F"/>
    <w:rsid w:val="00AC6033"/>
    <w:rsid w:val="00AC6D0C"/>
    <w:rsid w:val="00AC6E02"/>
    <w:rsid w:val="00AC782A"/>
    <w:rsid w:val="00AC7884"/>
    <w:rsid w:val="00AC79EB"/>
    <w:rsid w:val="00AD0D13"/>
    <w:rsid w:val="00AD0D1D"/>
    <w:rsid w:val="00AD15FA"/>
    <w:rsid w:val="00AD195B"/>
    <w:rsid w:val="00AD23C9"/>
    <w:rsid w:val="00AD24AE"/>
    <w:rsid w:val="00AD29A8"/>
    <w:rsid w:val="00AD3501"/>
    <w:rsid w:val="00AD40B9"/>
    <w:rsid w:val="00AD48FF"/>
    <w:rsid w:val="00AD4B24"/>
    <w:rsid w:val="00AD4B28"/>
    <w:rsid w:val="00AD6D12"/>
    <w:rsid w:val="00AD7116"/>
    <w:rsid w:val="00AD78FB"/>
    <w:rsid w:val="00AD7DC3"/>
    <w:rsid w:val="00AD7FC2"/>
    <w:rsid w:val="00AE022F"/>
    <w:rsid w:val="00AE0771"/>
    <w:rsid w:val="00AE07DF"/>
    <w:rsid w:val="00AE1034"/>
    <w:rsid w:val="00AE12B8"/>
    <w:rsid w:val="00AE216A"/>
    <w:rsid w:val="00AE2491"/>
    <w:rsid w:val="00AE26B6"/>
    <w:rsid w:val="00AE3256"/>
    <w:rsid w:val="00AE3C4B"/>
    <w:rsid w:val="00AE3F37"/>
    <w:rsid w:val="00AE3F62"/>
    <w:rsid w:val="00AE4717"/>
    <w:rsid w:val="00AE4D90"/>
    <w:rsid w:val="00AE51B3"/>
    <w:rsid w:val="00AE5AD5"/>
    <w:rsid w:val="00AE5E39"/>
    <w:rsid w:val="00AE5F89"/>
    <w:rsid w:val="00AE6B92"/>
    <w:rsid w:val="00AE6E8A"/>
    <w:rsid w:val="00AE7404"/>
    <w:rsid w:val="00AE7890"/>
    <w:rsid w:val="00AE7EC9"/>
    <w:rsid w:val="00AF0628"/>
    <w:rsid w:val="00AF1144"/>
    <w:rsid w:val="00AF1ABB"/>
    <w:rsid w:val="00AF21B1"/>
    <w:rsid w:val="00AF2304"/>
    <w:rsid w:val="00AF240F"/>
    <w:rsid w:val="00AF277B"/>
    <w:rsid w:val="00AF27C2"/>
    <w:rsid w:val="00AF3223"/>
    <w:rsid w:val="00AF38BF"/>
    <w:rsid w:val="00AF41A3"/>
    <w:rsid w:val="00AF43BA"/>
    <w:rsid w:val="00AF44E3"/>
    <w:rsid w:val="00AF45BA"/>
    <w:rsid w:val="00AF4952"/>
    <w:rsid w:val="00AF4D0B"/>
    <w:rsid w:val="00AF4E8A"/>
    <w:rsid w:val="00AF5449"/>
    <w:rsid w:val="00AF549F"/>
    <w:rsid w:val="00AF559D"/>
    <w:rsid w:val="00AF572A"/>
    <w:rsid w:val="00AF6567"/>
    <w:rsid w:val="00AF73D3"/>
    <w:rsid w:val="00AF7BCD"/>
    <w:rsid w:val="00B008B7"/>
    <w:rsid w:val="00B01022"/>
    <w:rsid w:val="00B015DA"/>
    <w:rsid w:val="00B01ABB"/>
    <w:rsid w:val="00B02357"/>
    <w:rsid w:val="00B02A60"/>
    <w:rsid w:val="00B02D97"/>
    <w:rsid w:val="00B02F33"/>
    <w:rsid w:val="00B037C0"/>
    <w:rsid w:val="00B039C9"/>
    <w:rsid w:val="00B03FD8"/>
    <w:rsid w:val="00B0472F"/>
    <w:rsid w:val="00B0481E"/>
    <w:rsid w:val="00B04E77"/>
    <w:rsid w:val="00B055AF"/>
    <w:rsid w:val="00B05D6B"/>
    <w:rsid w:val="00B06237"/>
    <w:rsid w:val="00B063D3"/>
    <w:rsid w:val="00B06B23"/>
    <w:rsid w:val="00B06C52"/>
    <w:rsid w:val="00B07714"/>
    <w:rsid w:val="00B104E8"/>
    <w:rsid w:val="00B105C0"/>
    <w:rsid w:val="00B10DCB"/>
    <w:rsid w:val="00B11842"/>
    <w:rsid w:val="00B118D2"/>
    <w:rsid w:val="00B12003"/>
    <w:rsid w:val="00B12253"/>
    <w:rsid w:val="00B1246E"/>
    <w:rsid w:val="00B12509"/>
    <w:rsid w:val="00B12B11"/>
    <w:rsid w:val="00B12C30"/>
    <w:rsid w:val="00B12D64"/>
    <w:rsid w:val="00B1466A"/>
    <w:rsid w:val="00B15F24"/>
    <w:rsid w:val="00B1612B"/>
    <w:rsid w:val="00B16750"/>
    <w:rsid w:val="00B16851"/>
    <w:rsid w:val="00B169F0"/>
    <w:rsid w:val="00B16B17"/>
    <w:rsid w:val="00B16F7C"/>
    <w:rsid w:val="00B173BE"/>
    <w:rsid w:val="00B177FE"/>
    <w:rsid w:val="00B17EDD"/>
    <w:rsid w:val="00B17EF6"/>
    <w:rsid w:val="00B21245"/>
    <w:rsid w:val="00B215F1"/>
    <w:rsid w:val="00B2178D"/>
    <w:rsid w:val="00B21DFA"/>
    <w:rsid w:val="00B2264C"/>
    <w:rsid w:val="00B22EB5"/>
    <w:rsid w:val="00B22F93"/>
    <w:rsid w:val="00B2364D"/>
    <w:rsid w:val="00B23E23"/>
    <w:rsid w:val="00B2404F"/>
    <w:rsid w:val="00B244F1"/>
    <w:rsid w:val="00B245FA"/>
    <w:rsid w:val="00B24637"/>
    <w:rsid w:val="00B2497F"/>
    <w:rsid w:val="00B2610E"/>
    <w:rsid w:val="00B26864"/>
    <w:rsid w:val="00B26A4D"/>
    <w:rsid w:val="00B26C67"/>
    <w:rsid w:val="00B26ECB"/>
    <w:rsid w:val="00B272F8"/>
    <w:rsid w:val="00B27E7E"/>
    <w:rsid w:val="00B301D4"/>
    <w:rsid w:val="00B301EB"/>
    <w:rsid w:val="00B30297"/>
    <w:rsid w:val="00B305DB"/>
    <w:rsid w:val="00B308C7"/>
    <w:rsid w:val="00B30FED"/>
    <w:rsid w:val="00B31172"/>
    <w:rsid w:val="00B31284"/>
    <w:rsid w:val="00B312DB"/>
    <w:rsid w:val="00B312E5"/>
    <w:rsid w:val="00B314EC"/>
    <w:rsid w:val="00B31B0B"/>
    <w:rsid w:val="00B31E60"/>
    <w:rsid w:val="00B31FA1"/>
    <w:rsid w:val="00B332EB"/>
    <w:rsid w:val="00B334C1"/>
    <w:rsid w:val="00B33C39"/>
    <w:rsid w:val="00B346CD"/>
    <w:rsid w:val="00B35139"/>
    <w:rsid w:val="00B352E2"/>
    <w:rsid w:val="00B359F5"/>
    <w:rsid w:val="00B35E56"/>
    <w:rsid w:val="00B3687B"/>
    <w:rsid w:val="00B378B7"/>
    <w:rsid w:val="00B37986"/>
    <w:rsid w:val="00B37E49"/>
    <w:rsid w:val="00B4141B"/>
    <w:rsid w:val="00B42B97"/>
    <w:rsid w:val="00B42EDC"/>
    <w:rsid w:val="00B44AF9"/>
    <w:rsid w:val="00B452A5"/>
    <w:rsid w:val="00B45368"/>
    <w:rsid w:val="00B45B77"/>
    <w:rsid w:val="00B46A14"/>
    <w:rsid w:val="00B46AB8"/>
    <w:rsid w:val="00B46C37"/>
    <w:rsid w:val="00B46EA7"/>
    <w:rsid w:val="00B473CC"/>
    <w:rsid w:val="00B47745"/>
    <w:rsid w:val="00B47F77"/>
    <w:rsid w:val="00B503EF"/>
    <w:rsid w:val="00B51A02"/>
    <w:rsid w:val="00B51BE1"/>
    <w:rsid w:val="00B5214B"/>
    <w:rsid w:val="00B523CD"/>
    <w:rsid w:val="00B52435"/>
    <w:rsid w:val="00B53BF6"/>
    <w:rsid w:val="00B53D02"/>
    <w:rsid w:val="00B545C6"/>
    <w:rsid w:val="00B54C89"/>
    <w:rsid w:val="00B55308"/>
    <w:rsid w:val="00B553D4"/>
    <w:rsid w:val="00B55547"/>
    <w:rsid w:val="00B55654"/>
    <w:rsid w:val="00B56561"/>
    <w:rsid w:val="00B566A8"/>
    <w:rsid w:val="00B56A80"/>
    <w:rsid w:val="00B56C99"/>
    <w:rsid w:val="00B5705E"/>
    <w:rsid w:val="00B570C3"/>
    <w:rsid w:val="00B570E7"/>
    <w:rsid w:val="00B5777E"/>
    <w:rsid w:val="00B57A36"/>
    <w:rsid w:val="00B57F52"/>
    <w:rsid w:val="00B57FAE"/>
    <w:rsid w:val="00B60354"/>
    <w:rsid w:val="00B606A3"/>
    <w:rsid w:val="00B60F72"/>
    <w:rsid w:val="00B610B4"/>
    <w:rsid w:val="00B61951"/>
    <w:rsid w:val="00B61B03"/>
    <w:rsid w:val="00B621C0"/>
    <w:rsid w:val="00B62F65"/>
    <w:rsid w:val="00B63381"/>
    <w:rsid w:val="00B633AD"/>
    <w:rsid w:val="00B6362F"/>
    <w:rsid w:val="00B638C3"/>
    <w:rsid w:val="00B63D33"/>
    <w:rsid w:val="00B63E21"/>
    <w:rsid w:val="00B645AE"/>
    <w:rsid w:val="00B64E8B"/>
    <w:rsid w:val="00B65DDE"/>
    <w:rsid w:val="00B662DA"/>
    <w:rsid w:val="00B666F4"/>
    <w:rsid w:val="00B666F8"/>
    <w:rsid w:val="00B66E5B"/>
    <w:rsid w:val="00B66FA0"/>
    <w:rsid w:val="00B67A42"/>
    <w:rsid w:val="00B70BD5"/>
    <w:rsid w:val="00B71311"/>
    <w:rsid w:val="00B715DD"/>
    <w:rsid w:val="00B725C8"/>
    <w:rsid w:val="00B728C6"/>
    <w:rsid w:val="00B72DDA"/>
    <w:rsid w:val="00B7300E"/>
    <w:rsid w:val="00B73625"/>
    <w:rsid w:val="00B741E6"/>
    <w:rsid w:val="00B7434C"/>
    <w:rsid w:val="00B7438D"/>
    <w:rsid w:val="00B743BD"/>
    <w:rsid w:val="00B75F4A"/>
    <w:rsid w:val="00B76324"/>
    <w:rsid w:val="00B76385"/>
    <w:rsid w:val="00B767BE"/>
    <w:rsid w:val="00B76D27"/>
    <w:rsid w:val="00B77547"/>
    <w:rsid w:val="00B775F2"/>
    <w:rsid w:val="00B77F23"/>
    <w:rsid w:val="00B8021A"/>
    <w:rsid w:val="00B804A2"/>
    <w:rsid w:val="00B80506"/>
    <w:rsid w:val="00B8153C"/>
    <w:rsid w:val="00B81635"/>
    <w:rsid w:val="00B81808"/>
    <w:rsid w:val="00B81BFF"/>
    <w:rsid w:val="00B81D13"/>
    <w:rsid w:val="00B82D26"/>
    <w:rsid w:val="00B84086"/>
    <w:rsid w:val="00B84A70"/>
    <w:rsid w:val="00B84DB1"/>
    <w:rsid w:val="00B8528A"/>
    <w:rsid w:val="00B8545D"/>
    <w:rsid w:val="00B85A55"/>
    <w:rsid w:val="00B86729"/>
    <w:rsid w:val="00B86E9E"/>
    <w:rsid w:val="00B87471"/>
    <w:rsid w:val="00B8765B"/>
    <w:rsid w:val="00B87BA6"/>
    <w:rsid w:val="00B90A2A"/>
    <w:rsid w:val="00B915D8"/>
    <w:rsid w:val="00B9218A"/>
    <w:rsid w:val="00B92362"/>
    <w:rsid w:val="00B93010"/>
    <w:rsid w:val="00B939BF"/>
    <w:rsid w:val="00B940F3"/>
    <w:rsid w:val="00B94AE8"/>
    <w:rsid w:val="00B94C52"/>
    <w:rsid w:val="00B94D56"/>
    <w:rsid w:val="00B95187"/>
    <w:rsid w:val="00B957C0"/>
    <w:rsid w:val="00B961DF"/>
    <w:rsid w:val="00B964CB"/>
    <w:rsid w:val="00B96B68"/>
    <w:rsid w:val="00B96BB9"/>
    <w:rsid w:val="00B97046"/>
    <w:rsid w:val="00B97C28"/>
    <w:rsid w:val="00B97DFB"/>
    <w:rsid w:val="00BA0A96"/>
    <w:rsid w:val="00BA12F1"/>
    <w:rsid w:val="00BA1838"/>
    <w:rsid w:val="00BA1E2B"/>
    <w:rsid w:val="00BA25E1"/>
    <w:rsid w:val="00BA2A2F"/>
    <w:rsid w:val="00BA2B25"/>
    <w:rsid w:val="00BA2E6B"/>
    <w:rsid w:val="00BA301A"/>
    <w:rsid w:val="00BA305A"/>
    <w:rsid w:val="00BA3088"/>
    <w:rsid w:val="00BA4144"/>
    <w:rsid w:val="00BA5B0F"/>
    <w:rsid w:val="00BA5E03"/>
    <w:rsid w:val="00BA6BB2"/>
    <w:rsid w:val="00BA741F"/>
    <w:rsid w:val="00BA782C"/>
    <w:rsid w:val="00BB00B9"/>
    <w:rsid w:val="00BB01D1"/>
    <w:rsid w:val="00BB04F2"/>
    <w:rsid w:val="00BB074A"/>
    <w:rsid w:val="00BB091B"/>
    <w:rsid w:val="00BB098E"/>
    <w:rsid w:val="00BB0E4A"/>
    <w:rsid w:val="00BB1306"/>
    <w:rsid w:val="00BB2C33"/>
    <w:rsid w:val="00BB33B0"/>
    <w:rsid w:val="00BB350F"/>
    <w:rsid w:val="00BB3C0D"/>
    <w:rsid w:val="00BB40C9"/>
    <w:rsid w:val="00BB4A73"/>
    <w:rsid w:val="00BB566D"/>
    <w:rsid w:val="00BB578D"/>
    <w:rsid w:val="00BB593E"/>
    <w:rsid w:val="00BB618F"/>
    <w:rsid w:val="00BB677F"/>
    <w:rsid w:val="00BB7353"/>
    <w:rsid w:val="00BB7C8B"/>
    <w:rsid w:val="00BC09E0"/>
    <w:rsid w:val="00BC0DD1"/>
    <w:rsid w:val="00BC22CC"/>
    <w:rsid w:val="00BC280A"/>
    <w:rsid w:val="00BC2B1D"/>
    <w:rsid w:val="00BC3022"/>
    <w:rsid w:val="00BC3117"/>
    <w:rsid w:val="00BC5554"/>
    <w:rsid w:val="00BC5F4B"/>
    <w:rsid w:val="00BC75B2"/>
    <w:rsid w:val="00BC7A44"/>
    <w:rsid w:val="00BC7D1F"/>
    <w:rsid w:val="00BD0180"/>
    <w:rsid w:val="00BD047A"/>
    <w:rsid w:val="00BD0614"/>
    <w:rsid w:val="00BD0973"/>
    <w:rsid w:val="00BD0B75"/>
    <w:rsid w:val="00BD0E42"/>
    <w:rsid w:val="00BD18BB"/>
    <w:rsid w:val="00BD1DEC"/>
    <w:rsid w:val="00BD287B"/>
    <w:rsid w:val="00BD29D5"/>
    <w:rsid w:val="00BD2CEB"/>
    <w:rsid w:val="00BD421B"/>
    <w:rsid w:val="00BD4519"/>
    <w:rsid w:val="00BD46E7"/>
    <w:rsid w:val="00BD4B2B"/>
    <w:rsid w:val="00BD4B56"/>
    <w:rsid w:val="00BD514C"/>
    <w:rsid w:val="00BD55BB"/>
    <w:rsid w:val="00BD5D64"/>
    <w:rsid w:val="00BD6351"/>
    <w:rsid w:val="00BD6D46"/>
    <w:rsid w:val="00BD6D6A"/>
    <w:rsid w:val="00BD6FC8"/>
    <w:rsid w:val="00BD71B0"/>
    <w:rsid w:val="00BD7AF9"/>
    <w:rsid w:val="00BD7CEB"/>
    <w:rsid w:val="00BE0BC9"/>
    <w:rsid w:val="00BE1448"/>
    <w:rsid w:val="00BE19CF"/>
    <w:rsid w:val="00BE1D26"/>
    <w:rsid w:val="00BE1F6C"/>
    <w:rsid w:val="00BE27FC"/>
    <w:rsid w:val="00BE319A"/>
    <w:rsid w:val="00BE339B"/>
    <w:rsid w:val="00BE3535"/>
    <w:rsid w:val="00BE3D25"/>
    <w:rsid w:val="00BE3E70"/>
    <w:rsid w:val="00BE403F"/>
    <w:rsid w:val="00BE4161"/>
    <w:rsid w:val="00BE5405"/>
    <w:rsid w:val="00BE56F0"/>
    <w:rsid w:val="00BE5B92"/>
    <w:rsid w:val="00BE5CC1"/>
    <w:rsid w:val="00BE609D"/>
    <w:rsid w:val="00BE63A9"/>
    <w:rsid w:val="00BE6BFD"/>
    <w:rsid w:val="00BE6F3D"/>
    <w:rsid w:val="00BE73CE"/>
    <w:rsid w:val="00BE747D"/>
    <w:rsid w:val="00BF1348"/>
    <w:rsid w:val="00BF1395"/>
    <w:rsid w:val="00BF1570"/>
    <w:rsid w:val="00BF15C0"/>
    <w:rsid w:val="00BF162F"/>
    <w:rsid w:val="00BF16B2"/>
    <w:rsid w:val="00BF16FB"/>
    <w:rsid w:val="00BF17D0"/>
    <w:rsid w:val="00BF1F38"/>
    <w:rsid w:val="00BF35F2"/>
    <w:rsid w:val="00BF37D2"/>
    <w:rsid w:val="00BF3FBB"/>
    <w:rsid w:val="00BF4425"/>
    <w:rsid w:val="00BF4ACC"/>
    <w:rsid w:val="00BF4C8E"/>
    <w:rsid w:val="00BF536F"/>
    <w:rsid w:val="00BF564D"/>
    <w:rsid w:val="00BF5732"/>
    <w:rsid w:val="00BF5D67"/>
    <w:rsid w:val="00BF65CF"/>
    <w:rsid w:val="00BF6947"/>
    <w:rsid w:val="00BF69BF"/>
    <w:rsid w:val="00BF6CF1"/>
    <w:rsid w:val="00BF70D7"/>
    <w:rsid w:val="00BF732B"/>
    <w:rsid w:val="00BF73BC"/>
    <w:rsid w:val="00BF79A0"/>
    <w:rsid w:val="00BF7AC0"/>
    <w:rsid w:val="00BF7D48"/>
    <w:rsid w:val="00BF7FF5"/>
    <w:rsid w:val="00C00004"/>
    <w:rsid w:val="00C00460"/>
    <w:rsid w:val="00C0082A"/>
    <w:rsid w:val="00C0161B"/>
    <w:rsid w:val="00C03163"/>
    <w:rsid w:val="00C034B2"/>
    <w:rsid w:val="00C035C2"/>
    <w:rsid w:val="00C0384A"/>
    <w:rsid w:val="00C038EE"/>
    <w:rsid w:val="00C03E61"/>
    <w:rsid w:val="00C041D6"/>
    <w:rsid w:val="00C04297"/>
    <w:rsid w:val="00C046C8"/>
    <w:rsid w:val="00C04935"/>
    <w:rsid w:val="00C04DED"/>
    <w:rsid w:val="00C04F01"/>
    <w:rsid w:val="00C05424"/>
    <w:rsid w:val="00C057CE"/>
    <w:rsid w:val="00C06B76"/>
    <w:rsid w:val="00C06CA2"/>
    <w:rsid w:val="00C06F89"/>
    <w:rsid w:val="00C07067"/>
    <w:rsid w:val="00C10634"/>
    <w:rsid w:val="00C10A8E"/>
    <w:rsid w:val="00C10F19"/>
    <w:rsid w:val="00C1122D"/>
    <w:rsid w:val="00C112D3"/>
    <w:rsid w:val="00C113F9"/>
    <w:rsid w:val="00C1175C"/>
    <w:rsid w:val="00C11BB8"/>
    <w:rsid w:val="00C121A8"/>
    <w:rsid w:val="00C12967"/>
    <w:rsid w:val="00C1314D"/>
    <w:rsid w:val="00C13163"/>
    <w:rsid w:val="00C14FF2"/>
    <w:rsid w:val="00C15271"/>
    <w:rsid w:val="00C15282"/>
    <w:rsid w:val="00C153D1"/>
    <w:rsid w:val="00C15D56"/>
    <w:rsid w:val="00C16402"/>
    <w:rsid w:val="00C165B2"/>
    <w:rsid w:val="00C16863"/>
    <w:rsid w:val="00C16C9B"/>
    <w:rsid w:val="00C16EB4"/>
    <w:rsid w:val="00C17974"/>
    <w:rsid w:val="00C2101F"/>
    <w:rsid w:val="00C21695"/>
    <w:rsid w:val="00C2187E"/>
    <w:rsid w:val="00C21BE9"/>
    <w:rsid w:val="00C21C49"/>
    <w:rsid w:val="00C21CA6"/>
    <w:rsid w:val="00C2217C"/>
    <w:rsid w:val="00C221B2"/>
    <w:rsid w:val="00C2248C"/>
    <w:rsid w:val="00C2274E"/>
    <w:rsid w:val="00C230B8"/>
    <w:rsid w:val="00C2346A"/>
    <w:rsid w:val="00C23506"/>
    <w:rsid w:val="00C246AD"/>
    <w:rsid w:val="00C24AC0"/>
    <w:rsid w:val="00C259EE"/>
    <w:rsid w:val="00C268A3"/>
    <w:rsid w:val="00C26C9F"/>
    <w:rsid w:val="00C26FD8"/>
    <w:rsid w:val="00C27395"/>
    <w:rsid w:val="00C27EEB"/>
    <w:rsid w:val="00C300E6"/>
    <w:rsid w:val="00C30760"/>
    <w:rsid w:val="00C3083F"/>
    <w:rsid w:val="00C30C41"/>
    <w:rsid w:val="00C3105E"/>
    <w:rsid w:val="00C315D7"/>
    <w:rsid w:val="00C318FA"/>
    <w:rsid w:val="00C328D4"/>
    <w:rsid w:val="00C329CA"/>
    <w:rsid w:val="00C32C94"/>
    <w:rsid w:val="00C338F6"/>
    <w:rsid w:val="00C33967"/>
    <w:rsid w:val="00C350DD"/>
    <w:rsid w:val="00C359E2"/>
    <w:rsid w:val="00C35ABB"/>
    <w:rsid w:val="00C35EBB"/>
    <w:rsid w:val="00C364C7"/>
    <w:rsid w:val="00C36723"/>
    <w:rsid w:val="00C36863"/>
    <w:rsid w:val="00C36F01"/>
    <w:rsid w:val="00C371E9"/>
    <w:rsid w:val="00C375F4"/>
    <w:rsid w:val="00C37A2D"/>
    <w:rsid w:val="00C37E0B"/>
    <w:rsid w:val="00C40391"/>
    <w:rsid w:val="00C40AC7"/>
    <w:rsid w:val="00C40EEF"/>
    <w:rsid w:val="00C41D98"/>
    <w:rsid w:val="00C41E12"/>
    <w:rsid w:val="00C42744"/>
    <w:rsid w:val="00C42958"/>
    <w:rsid w:val="00C42A0A"/>
    <w:rsid w:val="00C43311"/>
    <w:rsid w:val="00C43A15"/>
    <w:rsid w:val="00C44F42"/>
    <w:rsid w:val="00C454C2"/>
    <w:rsid w:val="00C45A6E"/>
    <w:rsid w:val="00C45BE2"/>
    <w:rsid w:val="00C45E49"/>
    <w:rsid w:val="00C460F6"/>
    <w:rsid w:val="00C462A8"/>
    <w:rsid w:val="00C46E7B"/>
    <w:rsid w:val="00C4709C"/>
    <w:rsid w:val="00C504F6"/>
    <w:rsid w:val="00C50C1A"/>
    <w:rsid w:val="00C51157"/>
    <w:rsid w:val="00C511B7"/>
    <w:rsid w:val="00C513B1"/>
    <w:rsid w:val="00C515CE"/>
    <w:rsid w:val="00C5209E"/>
    <w:rsid w:val="00C522E0"/>
    <w:rsid w:val="00C5329F"/>
    <w:rsid w:val="00C542B9"/>
    <w:rsid w:val="00C54624"/>
    <w:rsid w:val="00C5656E"/>
    <w:rsid w:val="00C566AD"/>
    <w:rsid w:val="00C571CF"/>
    <w:rsid w:val="00C5727F"/>
    <w:rsid w:val="00C57619"/>
    <w:rsid w:val="00C57E04"/>
    <w:rsid w:val="00C60427"/>
    <w:rsid w:val="00C611CF"/>
    <w:rsid w:val="00C614D2"/>
    <w:rsid w:val="00C622CB"/>
    <w:rsid w:val="00C626F9"/>
    <w:rsid w:val="00C62AC7"/>
    <w:rsid w:val="00C62B3A"/>
    <w:rsid w:val="00C62EA8"/>
    <w:rsid w:val="00C62F00"/>
    <w:rsid w:val="00C632DF"/>
    <w:rsid w:val="00C635F8"/>
    <w:rsid w:val="00C63DB6"/>
    <w:rsid w:val="00C63DD5"/>
    <w:rsid w:val="00C642DC"/>
    <w:rsid w:val="00C64754"/>
    <w:rsid w:val="00C651D3"/>
    <w:rsid w:val="00C65769"/>
    <w:rsid w:val="00C65EC5"/>
    <w:rsid w:val="00C66263"/>
    <w:rsid w:val="00C6636F"/>
    <w:rsid w:val="00C66461"/>
    <w:rsid w:val="00C665E4"/>
    <w:rsid w:val="00C66DB4"/>
    <w:rsid w:val="00C670D7"/>
    <w:rsid w:val="00C674FD"/>
    <w:rsid w:val="00C7280B"/>
    <w:rsid w:val="00C72EFF"/>
    <w:rsid w:val="00C730D1"/>
    <w:rsid w:val="00C73622"/>
    <w:rsid w:val="00C73906"/>
    <w:rsid w:val="00C73B1F"/>
    <w:rsid w:val="00C7458F"/>
    <w:rsid w:val="00C74A75"/>
    <w:rsid w:val="00C75375"/>
    <w:rsid w:val="00C75E53"/>
    <w:rsid w:val="00C76A74"/>
    <w:rsid w:val="00C76EAF"/>
    <w:rsid w:val="00C7709E"/>
    <w:rsid w:val="00C77631"/>
    <w:rsid w:val="00C77A80"/>
    <w:rsid w:val="00C77BB8"/>
    <w:rsid w:val="00C77C54"/>
    <w:rsid w:val="00C77E23"/>
    <w:rsid w:val="00C8067F"/>
    <w:rsid w:val="00C8151D"/>
    <w:rsid w:val="00C81739"/>
    <w:rsid w:val="00C8185D"/>
    <w:rsid w:val="00C82ECF"/>
    <w:rsid w:val="00C82FB7"/>
    <w:rsid w:val="00C833FF"/>
    <w:rsid w:val="00C83FCA"/>
    <w:rsid w:val="00C8438E"/>
    <w:rsid w:val="00C84FFC"/>
    <w:rsid w:val="00C852CE"/>
    <w:rsid w:val="00C855A5"/>
    <w:rsid w:val="00C85A91"/>
    <w:rsid w:val="00C85C9E"/>
    <w:rsid w:val="00C866FC"/>
    <w:rsid w:val="00C86B4A"/>
    <w:rsid w:val="00C86E82"/>
    <w:rsid w:val="00C87181"/>
    <w:rsid w:val="00C911AC"/>
    <w:rsid w:val="00C911C9"/>
    <w:rsid w:val="00C918AF"/>
    <w:rsid w:val="00C91D8D"/>
    <w:rsid w:val="00C91EAB"/>
    <w:rsid w:val="00C925E8"/>
    <w:rsid w:val="00C926E5"/>
    <w:rsid w:val="00C933F4"/>
    <w:rsid w:val="00C93D13"/>
    <w:rsid w:val="00C940B2"/>
    <w:rsid w:val="00C94C82"/>
    <w:rsid w:val="00C957EE"/>
    <w:rsid w:val="00C959DC"/>
    <w:rsid w:val="00C962E4"/>
    <w:rsid w:val="00C96A14"/>
    <w:rsid w:val="00C97D29"/>
    <w:rsid w:val="00C97FD8"/>
    <w:rsid w:val="00C97FE6"/>
    <w:rsid w:val="00CA0197"/>
    <w:rsid w:val="00CA0397"/>
    <w:rsid w:val="00CA06F4"/>
    <w:rsid w:val="00CA0BE3"/>
    <w:rsid w:val="00CA2143"/>
    <w:rsid w:val="00CA289C"/>
    <w:rsid w:val="00CA29E1"/>
    <w:rsid w:val="00CA2AA2"/>
    <w:rsid w:val="00CA2F30"/>
    <w:rsid w:val="00CA35A7"/>
    <w:rsid w:val="00CA3AE2"/>
    <w:rsid w:val="00CA5327"/>
    <w:rsid w:val="00CA5CBB"/>
    <w:rsid w:val="00CA6571"/>
    <w:rsid w:val="00CA6FDD"/>
    <w:rsid w:val="00CA76DB"/>
    <w:rsid w:val="00CA7779"/>
    <w:rsid w:val="00CA78DE"/>
    <w:rsid w:val="00CB0930"/>
    <w:rsid w:val="00CB0C09"/>
    <w:rsid w:val="00CB0D12"/>
    <w:rsid w:val="00CB10E8"/>
    <w:rsid w:val="00CB1D41"/>
    <w:rsid w:val="00CB2374"/>
    <w:rsid w:val="00CB28DC"/>
    <w:rsid w:val="00CB2900"/>
    <w:rsid w:val="00CB34C6"/>
    <w:rsid w:val="00CB418B"/>
    <w:rsid w:val="00CB487A"/>
    <w:rsid w:val="00CB5498"/>
    <w:rsid w:val="00CB562D"/>
    <w:rsid w:val="00CB596E"/>
    <w:rsid w:val="00CB5E87"/>
    <w:rsid w:val="00CB6176"/>
    <w:rsid w:val="00CB6272"/>
    <w:rsid w:val="00CB66E9"/>
    <w:rsid w:val="00CB745A"/>
    <w:rsid w:val="00CB74B8"/>
    <w:rsid w:val="00CC0393"/>
    <w:rsid w:val="00CC09D3"/>
    <w:rsid w:val="00CC0AB6"/>
    <w:rsid w:val="00CC1BAB"/>
    <w:rsid w:val="00CC2E62"/>
    <w:rsid w:val="00CC333B"/>
    <w:rsid w:val="00CC42FC"/>
    <w:rsid w:val="00CC48B8"/>
    <w:rsid w:val="00CC4F72"/>
    <w:rsid w:val="00CC563B"/>
    <w:rsid w:val="00CC5A3E"/>
    <w:rsid w:val="00CC6510"/>
    <w:rsid w:val="00CC6DEC"/>
    <w:rsid w:val="00CC7503"/>
    <w:rsid w:val="00CC7824"/>
    <w:rsid w:val="00CC7A99"/>
    <w:rsid w:val="00CD058F"/>
    <w:rsid w:val="00CD068F"/>
    <w:rsid w:val="00CD0AF7"/>
    <w:rsid w:val="00CD0B59"/>
    <w:rsid w:val="00CD0CBE"/>
    <w:rsid w:val="00CD0E7C"/>
    <w:rsid w:val="00CD111D"/>
    <w:rsid w:val="00CD1147"/>
    <w:rsid w:val="00CD2CD4"/>
    <w:rsid w:val="00CD2DA2"/>
    <w:rsid w:val="00CD314A"/>
    <w:rsid w:val="00CD3D7A"/>
    <w:rsid w:val="00CD3F7C"/>
    <w:rsid w:val="00CD40DB"/>
    <w:rsid w:val="00CD4943"/>
    <w:rsid w:val="00CD50F3"/>
    <w:rsid w:val="00CD5299"/>
    <w:rsid w:val="00CD5352"/>
    <w:rsid w:val="00CD5799"/>
    <w:rsid w:val="00CD5D8D"/>
    <w:rsid w:val="00CD6AE8"/>
    <w:rsid w:val="00CD6BCC"/>
    <w:rsid w:val="00CD71EE"/>
    <w:rsid w:val="00CD76AE"/>
    <w:rsid w:val="00CE0883"/>
    <w:rsid w:val="00CE106D"/>
    <w:rsid w:val="00CE1338"/>
    <w:rsid w:val="00CE13A6"/>
    <w:rsid w:val="00CE25E3"/>
    <w:rsid w:val="00CE2BD8"/>
    <w:rsid w:val="00CE317A"/>
    <w:rsid w:val="00CE40C4"/>
    <w:rsid w:val="00CE488C"/>
    <w:rsid w:val="00CE498A"/>
    <w:rsid w:val="00CE60A5"/>
    <w:rsid w:val="00CE647D"/>
    <w:rsid w:val="00CE6EE6"/>
    <w:rsid w:val="00CF0248"/>
    <w:rsid w:val="00CF03EC"/>
    <w:rsid w:val="00CF0782"/>
    <w:rsid w:val="00CF126B"/>
    <w:rsid w:val="00CF225A"/>
    <w:rsid w:val="00CF2340"/>
    <w:rsid w:val="00CF2586"/>
    <w:rsid w:val="00CF2785"/>
    <w:rsid w:val="00CF27ED"/>
    <w:rsid w:val="00CF29A8"/>
    <w:rsid w:val="00CF2C02"/>
    <w:rsid w:val="00CF2FB3"/>
    <w:rsid w:val="00CF3481"/>
    <w:rsid w:val="00CF4699"/>
    <w:rsid w:val="00CF4BC7"/>
    <w:rsid w:val="00CF5020"/>
    <w:rsid w:val="00CF570E"/>
    <w:rsid w:val="00CF5AAC"/>
    <w:rsid w:val="00CF624D"/>
    <w:rsid w:val="00CF646F"/>
    <w:rsid w:val="00CF7289"/>
    <w:rsid w:val="00CF7BDE"/>
    <w:rsid w:val="00D000A8"/>
    <w:rsid w:val="00D004CF"/>
    <w:rsid w:val="00D00988"/>
    <w:rsid w:val="00D00A1E"/>
    <w:rsid w:val="00D00E2C"/>
    <w:rsid w:val="00D025D6"/>
    <w:rsid w:val="00D02A59"/>
    <w:rsid w:val="00D02C65"/>
    <w:rsid w:val="00D033FD"/>
    <w:rsid w:val="00D0456C"/>
    <w:rsid w:val="00D0530C"/>
    <w:rsid w:val="00D06251"/>
    <w:rsid w:val="00D0647D"/>
    <w:rsid w:val="00D101C1"/>
    <w:rsid w:val="00D10517"/>
    <w:rsid w:val="00D1124A"/>
    <w:rsid w:val="00D1293D"/>
    <w:rsid w:val="00D12A1F"/>
    <w:rsid w:val="00D12A57"/>
    <w:rsid w:val="00D131D2"/>
    <w:rsid w:val="00D1377F"/>
    <w:rsid w:val="00D13B9B"/>
    <w:rsid w:val="00D14DE6"/>
    <w:rsid w:val="00D14F0D"/>
    <w:rsid w:val="00D14F48"/>
    <w:rsid w:val="00D14FFA"/>
    <w:rsid w:val="00D151F9"/>
    <w:rsid w:val="00D15B2D"/>
    <w:rsid w:val="00D1628D"/>
    <w:rsid w:val="00D16725"/>
    <w:rsid w:val="00D16A00"/>
    <w:rsid w:val="00D16BF0"/>
    <w:rsid w:val="00D16DF5"/>
    <w:rsid w:val="00D17E22"/>
    <w:rsid w:val="00D17F86"/>
    <w:rsid w:val="00D20105"/>
    <w:rsid w:val="00D201D4"/>
    <w:rsid w:val="00D20714"/>
    <w:rsid w:val="00D2252F"/>
    <w:rsid w:val="00D225CA"/>
    <w:rsid w:val="00D22E07"/>
    <w:rsid w:val="00D23A1A"/>
    <w:rsid w:val="00D23DCC"/>
    <w:rsid w:val="00D240E9"/>
    <w:rsid w:val="00D24CC2"/>
    <w:rsid w:val="00D25422"/>
    <w:rsid w:val="00D25955"/>
    <w:rsid w:val="00D26373"/>
    <w:rsid w:val="00D26660"/>
    <w:rsid w:val="00D269BC"/>
    <w:rsid w:val="00D27026"/>
    <w:rsid w:val="00D273E2"/>
    <w:rsid w:val="00D27407"/>
    <w:rsid w:val="00D27C01"/>
    <w:rsid w:val="00D30139"/>
    <w:rsid w:val="00D308BF"/>
    <w:rsid w:val="00D30BBE"/>
    <w:rsid w:val="00D32249"/>
    <w:rsid w:val="00D32DF9"/>
    <w:rsid w:val="00D33001"/>
    <w:rsid w:val="00D332B9"/>
    <w:rsid w:val="00D332BD"/>
    <w:rsid w:val="00D341CF"/>
    <w:rsid w:val="00D348F6"/>
    <w:rsid w:val="00D35CA5"/>
    <w:rsid w:val="00D360A1"/>
    <w:rsid w:val="00D36322"/>
    <w:rsid w:val="00D363E9"/>
    <w:rsid w:val="00D36525"/>
    <w:rsid w:val="00D36544"/>
    <w:rsid w:val="00D369FD"/>
    <w:rsid w:val="00D36E6A"/>
    <w:rsid w:val="00D372FA"/>
    <w:rsid w:val="00D377D2"/>
    <w:rsid w:val="00D379D7"/>
    <w:rsid w:val="00D4003C"/>
    <w:rsid w:val="00D4088C"/>
    <w:rsid w:val="00D40B41"/>
    <w:rsid w:val="00D40BEC"/>
    <w:rsid w:val="00D4103D"/>
    <w:rsid w:val="00D413B3"/>
    <w:rsid w:val="00D416E0"/>
    <w:rsid w:val="00D41C9F"/>
    <w:rsid w:val="00D41D8B"/>
    <w:rsid w:val="00D421DD"/>
    <w:rsid w:val="00D4255A"/>
    <w:rsid w:val="00D42F8C"/>
    <w:rsid w:val="00D43652"/>
    <w:rsid w:val="00D43F89"/>
    <w:rsid w:val="00D43FCB"/>
    <w:rsid w:val="00D440CA"/>
    <w:rsid w:val="00D44217"/>
    <w:rsid w:val="00D44479"/>
    <w:rsid w:val="00D44BD7"/>
    <w:rsid w:val="00D45051"/>
    <w:rsid w:val="00D459C8"/>
    <w:rsid w:val="00D461C1"/>
    <w:rsid w:val="00D46461"/>
    <w:rsid w:val="00D4669D"/>
    <w:rsid w:val="00D46B16"/>
    <w:rsid w:val="00D47DE1"/>
    <w:rsid w:val="00D503DC"/>
    <w:rsid w:val="00D50557"/>
    <w:rsid w:val="00D519A3"/>
    <w:rsid w:val="00D528DC"/>
    <w:rsid w:val="00D53852"/>
    <w:rsid w:val="00D5390D"/>
    <w:rsid w:val="00D53EDE"/>
    <w:rsid w:val="00D54CE9"/>
    <w:rsid w:val="00D550AC"/>
    <w:rsid w:val="00D5546D"/>
    <w:rsid w:val="00D55E68"/>
    <w:rsid w:val="00D5670D"/>
    <w:rsid w:val="00D56839"/>
    <w:rsid w:val="00D56E02"/>
    <w:rsid w:val="00D579B7"/>
    <w:rsid w:val="00D600CA"/>
    <w:rsid w:val="00D605EB"/>
    <w:rsid w:val="00D606D0"/>
    <w:rsid w:val="00D608DF"/>
    <w:rsid w:val="00D61528"/>
    <w:rsid w:val="00D61CA2"/>
    <w:rsid w:val="00D62983"/>
    <w:rsid w:val="00D62AB5"/>
    <w:rsid w:val="00D63626"/>
    <w:rsid w:val="00D63E59"/>
    <w:rsid w:val="00D649B6"/>
    <w:rsid w:val="00D649EE"/>
    <w:rsid w:val="00D64AD3"/>
    <w:rsid w:val="00D651BD"/>
    <w:rsid w:val="00D65464"/>
    <w:rsid w:val="00D65B04"/>
    <w:rsid w:val="00D664C0"/>
    <w:rsid w:val="00D66ED5"/>
    <w:rsid w:val="00D67623"/>
    <w:rsid w:val="00D679CE"/>
    <w:rsid w:val="00D70685"/>
    <w:rsid w:val="00D70DE5"/>
    <w:rsid w:val="00D71740"/>
    <w:rsid w:val="00D72CD1"/>
    <w:rsid w:val="00D73176"/>
    <w:rsid w:val="00D73663"/>
    <w:rsid w:val="00D738C9"/>
    <w:rsid w:val="00D73B94"/>
    <w:rsid w:val="00D73D54"/>
    <w:rsid w:val="00D74267"/>
    <w:rsid w:val="00D74749"/>
    <w:rsid w:val="00D7488C"/>
    <w:rsid w:val="00D74BC5"/>
    <w:rsid w:val="00D74CCA"/>
    <w:rsid w:val="00D7521A"/>
    <w:rsid w:val="00D755A5"/>
    <w:rsid w:val="00D75885"/>
    <w:rsid w:val="00D7594D"/>
    <w:rsid w:val="00D760AF"/>
    <w:rsid w:val="00D760EE"/>
    <w:rsid w:val="00D76543"/>
    <w:rsid w:val="00D76FF0"/>
    <w:rsid w:val="00D77B1F"/>
    <w:rsid w:val="00D77B83"/>
    <w:rsid w:val="00D77E0C"/>
    <w:rsid w:val="00D80C98"/>
    <w:rsid w:val="00D80DE1"/>
    <w:rsid w:val="00D80DF3"/>
    <w:rsid w:val="00D810DE"/>
    <w:rsid w:val="00D816D4"/>
    <w:rsid w:val="00D819B0"/>
    <w:rsid w:val="00D81BC6"/>
    <w:rsid w:val="00D81D10"/>
    <w:rsid w:val="00D821B3"/>
    <w:rsid w:val="00D823C8"/>
    <w:rsid w:val="00D82704"/>
    <w:rsid w:val="00D828B1"/>
    <w:rsid w:val="00D82A5F"/>
    <w:rsid w:val="00D843E8"/>
    <w:rsid w:val="00D84B85"/>
    <w:rsid w:val="00D85A68"/>
    <w:rsid w:val="00D85AA4"/>
    <w:rsid w:val="00D85AB6"/>
    <w:rsid w:val="00D85D30"/>
    <w:rsid w:val="00D85EC1"/>
    <w:rsid w:val="00D86E37"/>
    <w:rsid w:val="00D86EA0"/>
    <w:rsid w:val="00D8756C"/>
    <w:rsid w:val="00D903B2"/>
    <w:rsid w:val="00D90C10"/>
    <w:rsid w:val="00D916D1"/>
    <w:rsid w:val="00D91AB6"/>
    <w:rsid w:val="00D91C45"/>
    <w:rsid w:val="00D91E69"/>
    <w:rsid w:val="00D9241A"/>
    <w:rsid w:val="00D9244E"/>
    <w:rsid w:val="00D92949"/>
    <w:rsid w:val="00D9313F"/>
    <w:rsid w:val="00D9323D"/>
    <w:rsid w:val="00D93AE1"/>
    <w:rsid w:val="00D943D6"/>
    <w:rsid w:val="00D9475E"/>
    <w:rsid w:val="00D9491A"/>
    <w:rsid w:val="00D959F6"/>
    <w:rsid w:val="00D95CE4"/>
    <w:rsid w:val="00D95E5F"/>
    <w:rsid w:val="00D96373"/>
    <w:rsid w:val="00D97231"/>
    <w:rsid w:val="00D97694"/>
    <w:rsid w:val="00D976BE"/>
    <w:rsid w:val="00D978EC"/>
    <w:rsid w:val="00D97C6A"/>
    <w:rsid w:val="00DA0103"/>
    <w:rsid w:val="00DA07F2"/>
    <w:rsid w:val="00DA0AFF"/>
    <w:rsid w:val="00DA0C70"/>
    <w:rsid w:val="00DA1150"/>
    <w:rsid w:val="00DA11BC"/>
    <w:rsid w:val="00DA2A44"/>
    <w:rsid w:val="00DA2FA3"/>
    <w:rsid w:val="00DA3120"/>
    <w:rsid w:val="00DA3522"/>
    <w:rsid w:val="00DA360C"/>
    <w:rsid w:val="00DA392B"/>
    <w:rsid w:val="00DA3BB9"/>
    <w:rsid w:val="00DA3CC2"/>
    <w:rsid w:val="00DA486D"/>
    <w:rsid w:val="00DA51C0"/>
    <w:rsid w:val="00DA57FA"/>
    <w:rsid w:val="00DA5906"/>
    <w:rsid w:val="00DA7573"/>
    <w:rsid w:val="00DA7FE2"/>
    <w:rsid w:val="00DB0016"/>
    <w:rsid w:val="00DB0BBF"/>
    <w:rsid w:val="00DB0FFB"/>
    <w:rsid w:val="00DB1693"/>
    <w:rsid w:val="00DB17AC"/>
    <w:rsid w:val="00DB17C4"/>
    <w:rsid w:val="00DB3984"/>
    <w:rsid w:val="00DB3CAB"/>
    <w:rsid w:val="00DB4192"/>
    <w:rsid w:val="00DB554A"/>
    <w:rsid w:val="00DB571A"/>
    <w:rsid w:val="00DB5849"/>
    <w:rsid w:val="00DB5FFD"/>
    <w:rsid w:val="00DB62B4"/>
    <w:rsid w:val="00DB641B"/>
    <w:rsid w:val="00DB757C"/>
    <w:rsid w:val="00DB7F6A"/>
    <w:rsid w:val="00DC017D"/>
    <w:rsid w:val="00DC0691"/>
    <w:rsid w:val="00DC0B11"/>
    <w:rsid w:val="00DC1BC5"/>
    <w:rsid w:val="00DC2458"/>
    <w:rsid w:val="00DC3355"/>
    <w:rsid w:val="00DC367B"/>
    <w:rsid w:val="00DC36BF"/>
    <w:rsid w:val="00DC3E01"/>
    <w:rsid w:val="00DC4E8D"/>
    <w:rsid w:val="00DC5098"/>
    <w:rsid w:val="00DC52B4"/>
    <w:rsid w:val="00DC579B"/>
    <w:rsid w:val="00DC5A51"/>
    <w:rsid w:val="00DC61AD"/>
    <w:rsid w:val="00DC61D8"/>
    <w:rsid w:val="00DC6653"/>
    <w:rsid w:val="00DC6AE4"/>
    <w:rsid w:val="00DC6EDD"/>
    <w:rsid w:val="00DC713D"/>
    <w:rsid w:val="00DC71C9"/>
    <w:rsid w:val="00DC7B0E"/>
    <w:rsid w:val="00DD0094"/>
    <w:rsid w:val="00DD0195"/>
    <w:rsid w:val="00DD0B4F"/>
    <w:rsid w:val="00DD0D60"/>
    <w:rsid w:val="00DD15DE"/>
    <w:rsid w:val="00DD1E4C"/>
    <w:rsid w:val="00DD2667"/>
    <w:rsid w:val="00DD2C01"/>
    <w:rsid w:val="00DD3546"/>
    <w:rsid w:val="00DD3700"/>
    <w:rsid w:val="00DD3FE7"/>
    <w:rsid w:val="00DD401F"/>
    <w:rsid w:val="00DD42D0"/>
    <w:rsid w:val="00DD42FB"/>
    <w:rsid w:val="00DD4657"/>
    <w:rsid w:val="00DD4F2B"/>
    <w:rsid w:val="00DD5387"/>
    <w:rsid w:val="00DD55BB"/>
    <w:rsid w:val="00DD5DE9"/>
    <w:rsid w:val="00DD5EE9"/>
    <w:rsid w:val="00DD678C"/>
    <w:rsid w:val="00DD67E9"/>
    <w:rsid w:val="00DD6923"/>
    <w:rsid w:val="00DD69C0"/>
    <w:rsid w:val="00DD6BA3"/>
    <w:rsid w:val="00DD71CF"/>
    <w:rsid w:val="00DD72E9"/>
    <w:rsid w:val="00DD76A7"/>
    <w:rsid w:val="00DE03B2"/>
    <w:rsid w:val="00DE126D"/>
    <w:rsid w:val="00DE15DF"/>
    <w:rsid w:val="00DE1D63"/>
    <w:rsid w:val="00DE3C3E"/>
    <w:rsid w:val="00DE3CA1"/>
    <w:rsid w:val="00DE3CE6"/>
    <w:rsid w:val="00DE4055"/>
    <w:rsid w:val="00DE428C"/>
    <w:rsid w:val="00DE457A"/>
    <w:rsid w:val="00DE5583"/>
    <w:rsid w:val="00DE5593"/>
    <w:rsid w:val="00DE5A85"/>
    <w:rsid w:val="00DE5FDD"/>
    <w:rsid w:val="00DE611F"/>
    <w:rsid w:val="00DE6F0C"/>
    <w:rsid w:val="00DE71E4"/>
    <w:rsid w:val="00DE7C2E"/>
    <w:rsid w:val="00DF01F2"/>
    <w:rsid w:val="00DF0601"/>
    <w:rsid w:val="00DF0918"/>
    <w:rsid w:val="00DF0961"/>
    <w:rsid w:val="00DF168E"/>
    <w:rsid w:val="00DF29C3"/>
    <w:rsid w:val="00DF2D08"/>
    <w:rsid w:val="00DF33DD"/>
    <w:rsid w:val="00DF3556"/>
    <w:rsid w:val="00DF356F"/>
    <w:rsid w:val="00DF38CE"/>
    <w:rsid w:val="00DF4074"/>
    <w:rsid w:val="00DF440B"/>
    <w:rsid w:val="00DF4533"/>
    <w:rsid w:val="00DF4A3D"/>
    <w:rsid w:val="00DF4BBE"/>
    <w:rsid w:val="00DF5045"/>
    <w:rsid w:val="00DF5190"/>
    <w:rsid w:val="00DF5AA0"/>
    <w:rsid w:val="00DF5E11"/>
    <w:rsid w:val="00DF5F9C"/>
    <w:rsid w:val="00DF68BB"/>
    <w:rsid w:val="00DF709B"/>
    <w:rsid w:val="00DF74C6"/>
    <w:rsid w:val="00DF7763"/>
    <w:rsid w:val="00DF77B3"/>
    <w:rsid w:val="00DF7FA6"/>
    <w:rsid w:val="00E000BC"/>
    <w:rsid w:val="00E00454"/>
    <w:rsid w:val="00E00F92"/>
    <w:rsid w:val="00E0170C"/>
    <w:rsid w:val="00E01F14"/>
    <w:rsid w:val="00E0208C"/>
    <w:rsid w:val="00E023BC"/>
    <w:rsid w:val="00E02633"/>
    <w:rsid w:val="00E02703"/>
    <w:rsid w:val="00E027BF"/>
    <w:rsid w:val="00E027C2"/>
    <w:rsid w:val="00E02C17"/>
    <w:rsid w:val="00E02EA8"/>
    <w:rsid w:val="00E03355"/>
    <w:rsid w:val="00E03AA7"/>
    <w:rsid w:val="00E049EB"/>
    <w:rsid w:val="00E05167"/>
    <w:rsid w:val="00E05268"/>
    <w:rsid w:val="00E05B60"/>
    <w:rsid w:val="00E05E2A"/>
    <w:rsid w:val="00E06889"/>
    <w:rsid w:val="00E06A89"/>
    <w:rsid w:val="00E07257"/>
    <w:rsid w:val="00E0780D"/>
    <w:rsid w:val="00E07A0E"/>
    <w:rsid w:val="00E1018D"/>
    <w:rsid w:val="00E10A72"/>
    <w:rsid w:val="00E111CB"/>
    <w:rsid w:val="00E11461"/>
    <w:rsid w:val="00E129E3"/>
    <w:rsid w:val="00E12B86"/>
    <w:rsid w:val="00E12DE2"/>
    <w:rsid w:val="00E132FE"/>
    <w:rsid w:val="00E13640"/>
    <w:rsid w:val="00E14391"/>
    <w:rsid w:val="00E144A0"/>
    <w:rsid w:val="00E147C2"/>
    <w:rsid w:val="00E14B23"/>
    <w:rsid w:val="00E14D18"/>
    <w:rsid w:val="00E14DD5"/>
    <w:rsid w:val="00E1517A"/>
    <w:rsid w:val="00E15585"/>
    <w:rsid w:val="00E15886"/>
    <w:rsid w:val="00E1633F"/>
    <w:rsid w:val="00E16523"/>
    <w:rsid w:val="00E209C1"/>
    <w:rsid w:val="00E209C7"/>
    <w:rsid w:val="00E21B64"/>
    <w:rsid w:val="00E21B8E"/>
    <w:rsid w:val="00E21F74"/>
    <w:rsid w:val="00E22D05"/>
    <w:rsid w:val="00E2351C"/>
    <w:rsid w:val="00E24A88"/>
    <w:rsid w:val="00E24F66"/>
    <w:rsid w:val="00E27213"/>
    <w:rsid w:val="00E3078A"/>
    <w:rsid w:val="00E30BAA"/>
    <w:rsid w:val="00E31A86"/>
    <w:rsid w:val="00E3266E"/>
    <w:rsid w:val="00E32F08"/>
    <w:rsid w:val="00E33C9D"/>
    <w:rsid w:val="00E34190"/>
    <w:rsid w:val="00E3466B"/>
    <w:rsid w:val="00E34CE2"/>
    <w:rsid w:val="00E356E1"/>
    <w:rsid w:val="00E35ED7"/>
    <w:rsid w:val="00E36352"/>
    <w:rsid w:val="00E36A4E"/>
    <w:rsid w:val="00E37DBA"/>
    <w:rsid w:val="00E41077"/>
    <w:rsid w:val="00E4137A"/>
    <w:rsid w:val="00E415CE"/>
    <w:rsid w:val="00E416BD"/>
    <w:rsid w:val="00E41B47"/>
    <w:rsid w:val="00E4298C"/>
    <w:rsid w:val="00E43570"/>
    <w:rsid w:val="00E435F2"/>
    <w:rsid w:val="00E438FC"/>
    <w:rsid w:val="00E44518"/>
    <w:rsid w:val="00E44CB9"/>
    <w:rsid w:val="00E45892"/>
    <w:rsid w:val="00E45F9D"/>
    <w:rsid w:val="00E46283"/>
    <w:rsid w:val="00E467BA"/>
    <w:rsid w:val="00E46964"/>
    <w:rsid w:val="00E47733"/>
    <w:rsid w:val="00E4793F"/>
    <w:rsid w:val="00E479FC"/>
    <w:rsid w:val="00E50052"/>
    <w:rsid w:val="00E50266"/>
    <w:rsid w:val="00E50880"/>
    <w:rsid w:val="00E50ED6"/>
    <w:rsid w:val="00E51E1F"/>
    <w:rsid w:val="00E522AB"/>
    <w:rsid w:val="00E5251B"/>
    <w:rsid w:val="00E52EF4"/>
    <w:rsid w:val="00E5359F"/>
    <w:rsid w:val="00E53969"/>
    <w:rsid w:val="00E5413D"/>
    <w:rsid w:val="00E55754"/>
    <w:rsid w:val="00E56092"/>
    <w:rsid w:val="00E56426"/>
    <w:rsid w:val="00E568AF"/>
    <w:rsid w:val="00E570A4"/>
    <w:rsid w:val="00E57B67"/>
    <w:rsid w:val="00E60815"/>
    <w:rsid w:val="00E622E4"/>
    <w:rsid w:val="00E6327C"/>
    <w:rsid w:val="00E636EE"/>
    <w:rsid w:val="00E64327"/>
    <w:rsid w:val="00E6454C"/>
    <w:rsid w:val="00E65006"/>
    <w:rsid w:val="00E658B5"/>
    <w:rsid w:val="00E6670C"/>
    <w:rsid w:val="00E66CF9"/>
    <w:rsid w:val="00E67425"/>
    <w:rsid w:val="00E674AB"/>
    <w:rsid w:val="00E67912"/>
    <w:rsid w:val="00E67E5E"/>
    <w:rsid w:val="00E67FB6"/>
    <w:rsid w:val="00E70511"/>
    <w:rsid w:val="00E70A07"/>
    <w:rsid w:val="00E70A7B"/>
    <w:rsid w:val="00E70D73"/>
    <w:rsid w:val="00E71541"/>
    <w:rsid w:val="00E71671"/>
    <w:rsid w:val="00E71C85"/>
    <w:rsid w:val="00E7206E"/>
    <w:rsid w:val="00E72631"/>
    <w:rsid w:val="00E72738"/>
    <w:rsid w:val="00E72979"/>
    <w:rsid w:val="00E729E2"/>
    <w:rsid w:val="00E73064"/>
    <w:rsid w:val="00E73813"/>
    <w:rsid w:val="00E73E7C"/>
    <w:rsid w:val="00E74AE6"/>
    <w:rsid w:val="00E75E96"/>
    <w:rsid w:val="00E77240"/>
    <w:rsid w:val="00E77DF5"/>
    <w:rsid w:val="00E77EE5"/>
    <w:rsid w:val="00E80638"/>
    <w:rsid w:val="00E8075F"/>
    <w:rsid w:val="00E80B98"/>
    <w:rsid w:val="00E816F2"/>
    <w:rsid w:val="00E81C50"/>
    <w:rsid w:val="00E8205A"/>
    <w:rsid w:val="00E823C3"/>
    <w:rsid w:val="00E825F5"/>
    <w:rsid w:val="00E838F8"/>
    <w:rsid w:val="00E84CAD"/>
    <w:rsid w:val="00E8523C"/>
    <w:rsid w:val="00E8527F"/>
    <w:rsid w:val="00E866A4"/>
    <w:rsid w:val="00E86BD6"/>
    <w:rsid w:val="00E86CC4"/>
    <w:rsid w:val="00E87A21"/>
    <w:rsid w:val="00E91504"/>
    <w:rsid w:val="00E9176D"/>
    <w:rsid w:val="00E93286"/>
    <w:rsid w:val="00E9390D"/>
    <w:rsid w:val="00E9391D"/>
    <w:rsid w:val="00E93CFC"/>
    <w:rsid w:val="00E94781"/>
    <w:rsid w:val="00E94C61"/>
    <w:rsid w:val="00E96076"/>
    <w:rsid w:val="00E96377"/>
    <w:rsid w:val="00E9668D"/>
    <w:rsid w:val="00E96C67"/>
    <w:rsid w:val="00E96DAC"/>
    <w:rsid w:val="00E97178"/>
    <w:rsid w:val="00E978B5"/>
    <w:rsid w:val="00EA0083"/>
    <w:rsid w:val="00EA0123"/>
    <w:rsid w:val="00EA063F"/>
    <w:rsid w:val="00EA090F"/>
    <w:rsid w:val="00EA186B"/>
    <w:rsid w:val="00EA1A4A"/>
    <w:rsid w:val="00EA1D1D"/>
    <w:rsid w:val="00EA1F04"/>
    <w:rsid w:val="00EA1F17"/>
    <w:rsid w:val="00EA213A"/>
    <w:rsid w:val="00EA29B5"/>
    <w:rsid w:val="00EA2BCA"/>
    <w:rsid w:val="00EA2CCA"/>
    <w:rsid w:val="00EA2FA9"/>
    <w:rsid w:val="00EA3974"/>
    <w:rsid w:val="00EA3D8F"/>
    <w:rsid w:val="00EA3E79"/>
    <w:rsid w:val="00EA41D0"/>
    <w:rsid w:val="00EA440F"/>
    <w:rsid w:val="00EA4633"/>
    <w:rsid w:val="00EA4B24"/>
    <w:rsid w:val="00EA62BE"/>
    <w:rsid w:val="00EA6B5D"/>
    <w:rsid w:val="00EA7668"/>
    <w:rsid w:val="00EA7696"/>
    <w:rsid w:val="00EA7A95"/>
    <w:rsid w:val="00EA7E39"/>
    <w:rsid w:val="00EB03D0"/>
    <w:rsid w:val="00EB06C7"/>
    <w:rsid w:val="00EB09C9"/>
    <w:rsid w:val="00EB0AE8"/>
    <w:rsid w:val="00EB0E24"/>
    <w:rsid w:val="00EB1000"/>
    <w:rsid w:val="00EB125B"/>
    <w:rsid w:val="00EB1F50"/>
    <w:rsid w:val="00EB2017"/>
    <w:rsid w:val="00EB3285"/>
    <w:rsid w:val="00EB3D2F"/>
    <w:rsid w:val="00EB3FA2"/>
    <w:rsid w:val="00EB4FC1"/>
    <w:rsid w:val="00EB59E3"/>
    <w:rsid w:val="00EB5FC9"/>
    <w:rsid w:val="00EB627E"/>
    <w:rsid w:val="00EB6634"/>
    <w:rsid w:val="00EB6AFD"/>
    <w:rsid w:val="00EB6E3F"/>
    <w:rsid w:val="00EB7116"/>
    <w:rsid w:val="00EB7D59"/>
    <w:rsid w:val="00EC0047"/>
    <w:rsid w:val="00EC0389"/>
    <w:rsid w:val="00EC15D2"/>
    <w:rsid w:val="00EC1DD6"/>
    <w:rsid w:val="00EC2160"/>
    <w:rsid w:val="00EC3410"/>
    <w:rsid w:val="00EC3694"/>
    <w:rsid w:val="00EC3A57"/>
    <w:rsid w:val="00EC494E"/>
    <w:rsid w:val="00EC49B5"/>
    <w:rsid w:val="00EC4E00"/>
    <w:rsid w:val="00EC5CA3"/>
    <w:rsid w:val="00EC5F98"/>
    <w:rsid w:val="00EC6581"/>
    <w:rsid w:val="00EC65DC"/>
    <w:rsid w:val="00EC66D7"/>
    <w:rsid w:val="00EC683E"/>
    <w:rsid w:val="00EC6F4D"/>
    <w:rsid w:val="00EC75A8"/>
    <w:rsid w:val="00EC7780"/>
    <w:rsid w:val="00EC782B"/>
    <w:rsid w:val="00EC7B3A"/>
    <w:rsid w:val="00ED000E"/>
    <w:rsid w:val="00ED063E"/>
    <w:rsid w:val="00ED0ACC"/>
    <w:rsid w:val="00ED0FAC"/>
    <w:rsid w:val="00ED1717"/>
    <w:rsid w:val="00ED177C"/>
    <w:rsid w:val="00ED18E0"/>
    <w:rsid w:val="00ED2C2C"/>
    <w:rsid w:val="00ED2FF2"/>
    <w:rsid w:val="00ED3588"/>
    <w:rsid w:val="00ED39B3"/>
    <w:rsid w:val="00ED3DBA"/>
    <w:rsid w:val="00ED3FF1"/>
    <w:rsid w:val="00ED408F"/>
    <w:rsid w:val="00ED412E"/>
    <w:rsid w:val="00ED4356"/>
    <w:rsid w:val="00ED4B4A"/>
    <w:rsid w:val="00ED519B"/>
    <w:rsid w:val="00ED5346"/>
    <w:rsid w:val="00ED55FB"/>
    <w:rsid w:val="00ED58AC"/>
    <w:rsid w:val="00ED5946"/>
    <w:rsid w:val="00ED677F"/>
    <w:rsid w:val="00ED6AC5"/>
    <w:rsid w:val="00ED6B19"/>
    <w:rsid w:val="00ED6CA9"/>
    <w:rsid w:val="00ED735A"/>
    <w:rsid w:val="00ED7D29"/>
    <w:rsid w:val="00EE0A4A"/>
    <w:rsid w:val="00EE0B39"/>
    <w:rsid w:val="00EE1424"/>
    <w:rsid w:val="00EE21D5"/>
    <w:rsid w:val="00EE229A"/>
    <w:rsid w:val="00EE2D23"/>
    <w:rsid w:val="00EE31D7"/>
    <w:rsid w:val="00EE391D"/>
    <w:rsid w:val="00EE3F08"/>
    <w:rsid w:val="00EE439A"/>
    <w:rsid w:val="00EE45D6"/>
    <w:rsid w:val="00EE4839"/>
    <w:rsid w:val="00EE523D"/>
    <w:rsid w:val="00EE5443"/>
    <w:rsid w:val="00EE5908"/>
    <w:rsid w:val="00EE6135"/>
    <w:rsid w:val="00EE63B0"/>
    <w:rsid w:val="00EE7588"/>
    <w:rsid w:val="00EE7B45"/>
    <w:rsid w:val="00EE7C42"/>
    <w:rsid w:val="00EE7F02"/>
    <w:rsid w:val="00EF02CF"/>
    <w:rsid w:val="00EF1757"/>
    <w:rsid w:val="00EF1A89"/>
    <w:rsid w:val="00EF2465"/>
    <w:rsid w:val="00EF26FD"/>
    <w:rsid w:val="00EF299E"/>
    <w:rsid w:val="00EF2D0F"/>
    <w:rsid w:val="00EF3CB8"/>
    <w:rsid w:val="00EF4A7C"/>
    <w:rsid w:val="00EF4F25"/>
    <w:rsid w:val="00EF6121"/>
    <w:rsid w:val="00EF6A28"/>
    <w:rsid w:val="00EF6DA7"/>
    <w:rsid w:val="00EF71BB"/>
    <w:rsid w:val="00EF7547"/>
    <w:rsid w:val="00F00C9A"/>
    <w:rsid w:val="00F012BF"/>
    <w:rsid w:val="00F019BF"/>
    <w:rsid w:val="00F01BE2"/>
    <w:rsid w:val="00F01DAA"/>
    <w:rsid w:val="00F02088"/>
    <w:rsid w:val="00F02137"/>
    <w:rsid w:val="00F02333"/>
    <w:rsid w:val="00F02A59"/>
    <w:rsid w:val="00F02AE0"/>
    <w:rsid w:val="00F02BF9"/>
    <w:rsid w:val="00F02E81"/>
    <w:rsid w:val="00F0365B"/>
    <w:rsid w:val="00F03A5F"/>
    <w:rsid w:val="00F03D9A"/>
    <w:rsid w:val="00F04808"/>
    <w:rsid w:val="00F04908"/>
    <w:rsid w:val="00F04DC4"/>
    <w:rsid w:val="00F05456"/>
    <w:rsid w:val="00F057B4"/>
    <w:rsid w:val="00F05802"/>
    <w:rsid w:val="00F05F68"/>
    <w:rsid w:val="00F06488"/>
    <w:rsid w:val="00F064A3"/>
    <w:rsid w:val="00F0690C"/>
    <w:rsid w:val="00F070E5"/>
    <w:rsid w:val="00F070F7"/>
    <w:rsid w:val="00F0727C"/>
    <w:rsid w:val="00F072D2"/>
    <w:rsid w:val="00F079EF"/>
    <w:rsid w:val="00F07DF9"/>
    <w:rsid w:val="00F108BC"/>
    <w:rsid w:val="00F109AC"/>
    <w:rsid w:val="00F10E51"/>
    <w:rsid w:val="00F117A2"/>
    <w:rsid w:val="00F12121"/>
    <w:rsid w:val="00F1223E"/>
    <w:rsid w:val="00F1238E"/>
    <w:rsid w:val="00F127AF"/>
    <w:rsid w:val="00F12C4F"/>
    <w:rsid w:val="00F12D65"/>
    <w:rsid w:val="00F1301E"/>
    <w:rsid w:val="00F13C2A"/>
    <w:rsid w:val="00F140AB"/>
    <w:rsid w:val="00F143EE"/>
    <w:rsid w:val="00F144AF"/>
    <w:rsid w:val="00F15F35"/>
    <w:rsid w:val="00F15FF4"/>
    <w:rsid w:val="00F162F9"/>
    <w:rsid w:val="00F16723"/>
    <w:rsid w:val="00F16EF2"/>
    <w:rsid w:val="00F17A0E"/>
    <w:rsid w:val="00F202BC"/>
    <w:rsid w:val="00F202C5"/>
    <w:rsid w:val="00F20C26"/>
    <w:rsid w:val="00F2215F"/>
    <w:rsid w:val="00F229A7"/>
    <w:rsid w:val="00F229AF"/>
    <w:rsid w:val="00F22A7D"/>
    <w:rsid w:val="00F230F2"/>
    <w:rsid w:val="00F23965"/>
    <w:rsid w:val="00F24490"/>
    <w:rsid w:val="00F24CE1"/>
    <w:rsid w:val="00F24DB8"/>
    <w:rsid w:val="00F25DA7"/>
    <w:rsid w:val="00F25F57"/>
    <w:rsid w:val="00F266D4"/>
    <w:rsid w:val="00F2705F"/>
    <w:rsid w:val="00F273BE"/>
    <w:rsid w:val="00F2775B"/>
    <w:rsid w:val="00F27810"/>
    <w:rsid w:val="00F27980"/>
    <w:rsid w:val="00F27C01"/>
    <w:rsid w:val="00F3050A"/>
    <w:rsid w:val="00F3066D"/>
    <w:rsid w:val="00F309F2"/>
    <w:rsid w:val="00F30F5B"/>
    <w:rsid w:val="00F31675"/>
    <w:rsid w:val="00F319C9"/>
    <w:rsid w:val="00F31C29"/>
    <w:rsid w:val="00F320C8"/>
    <w:rsid w:val="00F327ED"/>
    <w:rsid w:val="00F33281"/>
    <w:rsid w:val="00F334A6"/>
    <w:rsid w:val="00F33CBB"/>
    <w:rsid w:val="00F33E4D"/>
    <w:rsid w:val="00F33F63"/>
    <w:rsid w:val="00F347B0"/>
    <w:rsid w:val="00F34CF2"/>
    <w:rsid w:val="00F34F11"/>
    <w:rsid w:val="00F34FEB"/>
    <w:rsid w:val="00F35055"/>
    <w:rsid w:val="00F40C2A"/>
    <w:rsid w:val="00F412DA"/>
    <w:rsid w:val="00F41AE3"/>
    <w:rsid w:val="00F41D57"/>
    <w:rsid w:val="00F41FF0"/>
    <w:rsid w:val="00F425CF"/>
    <w:rsid w:val="00F42C24"/>
    <w:rsid w:val="00F4416D"/>
    <w:rsid w:val="00F44856"/>
    <w:rsid w:val="00F44B98"/>
    <w:rsid w:val="00F4572B"/>
    <w:rsid w:val="00F45DD0"/>
    <w:rsid w:val="00F46C7F"/>
    <w:rsid w:val="00F46DBC"/>
    <w:rsid w:val="00F47AAF"/>
    <w:rsid w:val="00F509B9"/>
    <w:rsid w:val="00F50CF1"/>
    <w:rsid w:val="00F50E92"/>
    <w:rsid w:val="00F50F37"/>
    <w:rsid w:val="00F51EFA"/>
    <w:rsid w:val="00F52426"/>
    <w:rsid w:val="00F52C59"/>
    <w:rsid w:val="00F53858"/>
    <w:rsid w:val="00F53A6F"/>
    <w:rsid w:val="00F53C56"/>
    <w:rsid w:val="00F54449"/>
    <w:rsid w:val="00F54531"/>
    <w:rsid w:val="00F55358"/>
    <w:rsid w:val="00F559A8"/>
    <w:rsid w:val="00F56115"/>
    <w:rsid w:val="00F56213"/>
    <w:rsid w:val="00F569AB"/>
    <w:rsid w:val="00F57036"/>
    <w:rsid w:val="00F57A7B"/>
    <w:rsid w:val="00F607EA"/>
    <w:rsid w:val="00F615A8"/>
    <w:rsid w:val="00F620FD"/>
    <w:rsid w:val="00F62214"/>
    <w:rsid w:val="00F62345"/>
    <w:rsid w:val="00F62DC2"/>
    <w:rsid w:val="00F62FC6"/>
    <w:rsid w:val="00F63D02"/>
    <w:rsid w:val="00F64123"/>
    <w:rsid w:val="00F64220"/>
    <w:rsid w:val="00F64843"/>
    <w:rsid w:val="00F64C7C"/>
    <w:rsid w:val="00F65803"/>
    <w:rsid w:val="00F66192"/>
    <w:rsid w:val="00F66374"/>
    <w:rsid w:val="00F6695F"/>
    <w:rsid w:val="00F66F82"/>
    <w:rsid w:val="00F6787C"/>
    <w:rsid w:val="00F6794F"/>
    <w:rsid w:val="00F70011"/>
    <w:rsid w:val="00F70C65"/>
    <w:rsid w:val="00F71C87"/>
    <w:rsid w:val="00F72634"/>
    <w:rsid w:val="00F73A78"/>
    <w:rsid w:val="00F74043"/>
    <w:rsid w:val="00F7465D"/>
    <w:rsid w:val="00F75159"/>
    <w:rsid w:val="00F7527F"/>
    <w:rsid w:val="00F75ACC"/>
    <w:rsid w:val="00F76474"/>
    <w:rsid w:val="00F76741"/>
    <w:rsid w:val="00F767F3"/>
    <w:rsid w:val="00F77427"/>
    <w:rsid w:val="00F80027"/>
    <w:rsid w:val="00F80301"/>
    <w:rsid w:val="00F80982"/>
    <w:rsid w:val="00F80DF5"/>
    <w:rsid w:val="00F817D6"/>
    <w:rsid w:val="00F81BB2"/>
    <w:rsid w:val="00F8274A"/>
    <w:rsid w:val="00F82A3C"/>
    <w:rsid w:val="00F82B24"/>
    <w:rsid w:val="00F82FA4"/>
    <w:rsid w:val="00F836E3"/>
    <w:rsid w:val="00F84295"/>
    <w:rsid w:val="00F84700"/>
    <w:rsid w:val="00F850C2"/>
    <w:rsid w:val="00F85EBE"/>
    <w:rsid w:val="00F86939"/>
    <w:rsid w:val="00F86C06"/>
    <w:rsid w:val="00F87747"/>
    <w:rsid w:val="00F87CE2"/>
    <w:rsid w:val="00F90474"/>
    <w:rsid w:val="00F90491"/>
    <w:rsid w:val="00F90799"/>
    <w:rsid w:val="00F9126A"/>
    <w:rsid w:val="00F9151E"/>
    <w:rsid w:val="00F91522"/>
    <w:rsid w:val="00F93726"/>
    <w:rsid w:val="00F93774"/>
    <w:rsid w:val="00F93C1E"/>
    <w:rsid w:val="00F94B3A"/>
    <w:rsid w:val="00F94DDC"/>
    <w:rsid w:val="00F95338"/>
    <w:rsid w:val="00F9565C"/>
    <w:rsid w:val="00F959D1"/>
    <w:rsid w:val="00F963A4"/>
    <w:rsid w:val="00F96586"/>
    <w:rsid w:val="00F9714D"/>
    <w:rsid w:val="00F97665"/>
    <w:rsid w:val="00F977ED"/>
    <w:rsid w:val="00F97841"/>
    <w:rsid w:val="00FA1375"/>
    <w:rsid w:val="00FA13E9"/>
    <w:rsid w:val="00FA17F9"/>
    <w:rsid w:val="00FA1E10"/>
    <w:rsid w:val="00FA29E8"/>
    <w:rsid w:val="00FA2D88"/>
    <w:rsid w:val="00FA38B1"/>
    <w:rsid w:val="00FA421A"/>
    <w:rsid w:val="00FA4842"/>
    <w:rsid w:val="00FA4B73"/>
    <w:rsid w:val="00FA5558"/>
    <w:rsid w:val="00FA68DA"/>
    <w:rsid w:val="00FA7167"/>
    <w:rsid w:val="00FA76B7"/>
    <w:rsid w:val="00FA7726"/>
    <w:rsid w:val="00FA79A0"/>
    <w:rsid w:val="00FA7C44"/>
    <w:rsid w:val="00FB0774"/>
    <w:rsid w:val="00FB07AA"/>
    <w:rsid w:val="00FB2579"/>
    <w:rsid w:val="00FB2C2F"/>
    <w:rsid w:val="00FB3450"/>
    <w:rsid w:val="00FB3874"/>
    <w:rsid w:val="00FB3C01"/>
    <w:rsid w:val="00FB411D"/>
    <w:rsid w:val="00FB48A5"/>
    <w:rsid w:val="00FB4A35"/>
    <w:rsid w:val="00FB4D6F"/>
    <w:rsid w:val="00FB69AF"/>
    <w:rsid w:val="00FC04B3"/>
    <w:rsid w:val="00FC0629"/>
    <w:rsid w:val="00FC0D82"/>
    <w:rsid w:val="00FC11D2"/>
    <w:rsid w:val="00FC1662"/>
    <w:rsid w:val="00FC1FC4"/>
    <w:rsid w:val="00FC20E4"/>
    <w:rsid w:val="00FC2242"/>
    <w:rsid w:val="00FC2C1E"/>
    <w:rsid w:val="00FC2F52"/>
    <w:rsid w:val="00FC338A"/>
    <w:rsid w:val="00FC33AC"/>
    <w:rsid w:val="00FC3C31"/>
    <w:rsid w:val="00FC41BF"/>
    <w:rsid w:val="00FC430F"/>
    <w:rsid w:val="00FC4707"/>
    <w:rsid w:val="00FC472C"/>
    <w:rsid w:val="00FC5146"/>
    <w:rsid w:val="00FC5392"/>
    <w:rsid w:val="00FC53EA"/>
    <w:rsid w:val="00FC5F40"/>
    <w:rsid w:val="00FC60C3"/>
    <w:rsid w:val="00FC69CF"/>
    <w:rsid w:val="00FC7514"/>
    <w:rsid w:val="00FD02F9"/>
    <w:rsid w:val="00FD11C0"/>
    <w:rsid w:val="00FD16DC"/>
    <w:rsid w:val="00FD1F56"/>
    <w:rsid w:val="00FD23C7"/>
    <w:rsid w:val="00FD2EB8"/>
    <w:rsid w:val="00FD2EF1"/>
    <w:rsid w:val="00FD3134"/>
    <w:rsid w:val="00FD35CB"/>
    <w:rsid w:val="00FD381A"/>
    <w:rsid w:val="00FD3E56"/>
    <w:rsid w:val="00FD416A"/>
    <w:rsid w:val="00FD4B91"/>
    <w:rsid w:val="00FD5269"/>
    <w:rsid w:val="00FD63F6"/>
    <w:rsid w:val="00FD6404"/>
    <w:rsid w:val="00FD68E9"/>
    <w:rsid w:val="00FD6C88"/>
    <w:rsid w:val="00FD6FE1"/>
    <w:rsid w:val="00FD7675"/>
    <w:rsid w:val="00FD7E35"/>
    <w:rsid w:val="00FE0AB0"/>
    <w:rsid w:val="00FE0B3E"/>
    <w:rsid w:val="00FE0F21"/>
    <w:rsid w:val="00FE12A9"/>
    <w:rsid w:val="00FE16F3"/>
    <w:rsid w:val="00FE1728"/>
    <w:rsid w:val="00FE23E9"/>
    <w:rsid w:val="00FE27F5"/>
    <w:rsid w:val="00FE3BE4"/>
    <w:rsid w:val="00FE4319"/>
    <w:rsid w:val="00FE49B7"/>
    <w:rsid w:val="00FE4DC3"/>
    <w:rsid w:val="00FE5C34"/>
    <w:rsid w:val="00FE5D04"/>
    <w:rsid w:val="00FE5EF4"/>
    <w:rsid w:val="00FE5F33"/>
    <w:rsid w:val="00FE6336"/>
    <w:rsid w:val="00FE6ABF"/>
    <w:rsid w:val="00FE6CFD"/>
    <w:rsid w:val="00FE70C9"/>
    <w:rsid w:val="00FE78E2"/>
    <w:rsid w:val="00FE7C8C"/>
    <w:rsid w:val="00FF0035"/>
    <w:rsid w:val="00FF0C86"/>
    <w:rsid w:val="00FF0FA3"/>
    <w:rsid w:val="00FF10D5"/>
    <w:rsid w:val="00FF1645"/>
    <w:rsid w:val="00FF1FC4"/>
    <w:rsid w:val="00FF3233"/>
    <w:rsid w:val="00FF3342"/>
    <w:rsid w:val="00FF337E"/>
    <w:rsid w:val="00FF343A"/>
    <w:rsid w:val="00FF42B4"/>
    <w:rsid w:val="00FF4C7F"/>
    <w:rsid w:val="00FF53D8"/>
    <w:rsid w:val="00FF65BD"/>
    <w:rsid w:val="00FF6963"/>
    <w:rsid w:val="00FF7216"/>
    <w:rsid w:val="00FF7C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A374DC"/>
    <w:pPr>
      <w:widowControl w:val="0"/>
      <w:spacing w:line="360" w:lineRule="auto"/>
      <w:ind w:firstLineChars="200" w:firstLine="200"/>
      <w:jc w:val="both"/>
    </w:pPr>
    <w:rPr>
      <w:rFonts w:ascii="Times New Roman" w:hAnsi="Times New Roman"/>
      <w:noProof/>
      <w:kern w:val="2"/>
      <w:sz w:val="24"/>
      <w:szCs w:val="22"/>
      <w:lang w:val="en-GB"/>
    </w:rPr>
  </w:style>
  <w:style w:type="paragraph" w:styleId="10">
    <w:name w:val="heading 1"/>
    <w:basedOn w:val="a"/>
    <w:next w:val="a"/>
    <w:link w:val="1Char"/>
    <w:uiPriority w:val="9"/>
    <w:qFormat/>
    <w:rsid w:val="00CD0CBE"/>
    <w:pPr>
      <w:keepNext/>
      <w:keepLines/>
      <w:spacing w:beforeLines="50" w:before="50" w:afterLines="50" w:after="50" w:line="240" w:lineRule="auto"/>
      <w:ind w:firstLineChars="0" w:firstLine="0"/>
      <w:jc w:val="center"/>
      <w:outlineLvl w:val="0"/>
    </w:pPr>
    <w:rPr>
      <w:rFonts w:eastAsia="黑体"/>
      <w:bCs/>
      <w:kern w:val="44"/>
      <w:sz w:val="32"/>
      <w:szCs w:val="44"/>
    </w:rPr>
  </w:style>
  <w:style w:type="paragraph" w:styleId="20">
    <w:name w:val="heading 2"/>
    <w:basedOn w:val="a"/>
    <w:next w:val="a"/>
    <w:link w:val="2Char"/>
    <w:uiPriority w:val="9"/>
    <w:qFormat/>
    <w:rsid w:val="00CD0CBE"/>
    <w:pPr>
      <w:keepNext/>
      <w:keepLines/>
      <w:spacing w:beforeLines="50" w:before="50" w:afterLines="50" w:after="50" w:line="240" w:lineRule="auto"/>
      <w:ind w:firstLineChars="0" w:firstLine="0"/>
      <w:jc w:val="left"/>
      <w:outlineLvl w:val="1"/>
    </w:pPr>
    <w:rPr>
      <w:rFonts w:eastAsia="黑体"/>
      <w:bCs/>
      <w:sz w:val="28"/>
      <w:szCs w:val="32"/>
    </w:rPr>
  </w:style>
  <w:style w:type="paragraph" w:styleId="30">
    <w:name w:val="heading 3"/>
    <w:basedOn w:val="a"/>
    <w:next w:val="a"/>
    <w:link w:val="3Char"/>
    <w:uiPriority w:val="9"/>
    <w:qFormat/>
    <w:rsid w:val="00CD0CBE"/>
    <w:pPr>
      <w:keepNext/>
      <w:keepLines/>
      <w:spacing w:beforeLines="50" w:before="50" w:afterLines="50" w:after="50" w:line="240" w:lineRule="auto"/>
      <w:ind w:firstLineChars="0" w:firstLine="0"/>
      <w:jc w:val="left"/>
      <w:outlineLvl w:val="2"/>
    </w:pPr>
    <w:rPr>
      <w:rFonts w:eastAsia="黑体"/>
      <w:bCs/>
      <w:szCs w:val="32"/>
    </w:rPr>
  </w:style>
  <w:style w:type="paragraph" w:styleId="41">
    <w:name w:val="heading 4"/>
    <w:basedOn w:val="a"/>
    <w:next w:val="a"/>
    <w:link w:val="4Char"/>
    <w:uiPriority w:val="9"/>
    <w:qFormat/>
    <w:rsid w:val="006B4EE0"/>
    <w:pPr>
      <w:keepNext/>
      <w:keepLines/>
      <w:ind w:firstLineChars="0" w:firstLine="0"/>
      <w:jc w:val="left"/>
      <w:outlineLvl w:val="3"/>
    </w:pPr>
    <w:rPr>
      <w:bCs/>
      <w:szCs w:val="28"/>
    </w:rPr>
  </w:style>
  <w:style w:type="paragraph" w:styleId="5">
    <w:name w:val="heading 5"/>
    <w:basedOn w:val="a"/>
    <w:next w:val="a"/>
    <w:link w:val="5Char"/>
    <w:uiPriority w:val="9"/>
    <w:qFormat/>
    <w:rsid w:val="009C55A0"/>
    <w:pPr>
      <w:keepNext/>
      <w:keepLines/>
      <w:numPr>
        <w:ilvl w:val="4"/>
        <w:numId w:val="5"/>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qFormat/>
    <w:rsid w:val="009C55A0"/>
    <w:pPr>
      <w:keepNext/>
      <w:keepLines/>
      <w:numPr>
        <w:ilvl w:val="5"/>
        <w:numId w:val="5"/>
      </w:numPr>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9C55A0"/>
    <w:pPr>
      <w:keepNext/>
      <w:keepLines/>
      <w:numPr>
        <w:ilvl w:val="6"/>
        <w:numId w:val="5"/>
      </w:numPr>
      <w:spacing w:before="240" w:after="64" w:line="320" w:lineRule="auto"/>
      <w:ind w:firstLineChars="0" w:firstLine="0"/>
      <w:outlineLvl w:val="6"/>
    </w:pPr>
    <w:rPr>
      <w:b/>
      <w:bCs/>
      <w:szCs w:val="24"/>
    </w:rPr>
  </w:style>
  <w:style w:type="paragraph" w:styleId="8">
    <w:name w:val="heading 8"/>
    <w:basedOn w:val="a"/>
    <w:next w:val="a"/>
    <w:link w:val="8Char"/>
    <w:uiPriority w:val="9"/>
    <w:qFormat/>
    <w:rsid w:val="009C55A0"/>
    <w:pPr>
      <w:keepNext/>
      <w:keepLines/>
      <w:numPr>
        <w:ilvl w:val="7"/>
        <w:numId w:val="5"/>
      </w:numPr>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9C55A0"/>
    <w:pPr>
      <w:keepNext/>
      <w:keepLines/>
      <w:numPr>
        <w:ilvl w:val="8"/>
        <w:numId w:val="5"/>
      </w:numPr>
      <w:spacing w:before="240" w:after="64" w:line="320" w:lineRule="auto"/>
      <w:ind w:firstLineChars="0"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92D51"/>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992D51"/>
    <w:rPr>
      <w:noProof/>
      <w:sz w:val="18"/>
      <w:szCs w:val="18"/>
      <w:lang w:val="en-GB"/>
    </w:rPr>
  </w:style>
  <w:style w:type="paragraph" w:styleId="a4">
    <w:name w:val="footer"/>
    <w:basedOn w:val="a"/>
    <w:link w:val="Char0"/>
    <w:uiPriority w:val="99"/>
    <w:unhideWhenUsed/>
    <w:rsid w:val="00992D51"/>
    <w:pPr>
      <w:tabs>
        <w:tab w:val="center" w:pos="4153"/>
        <w:tab w:val="right" w:pos="8306"/>
      </w:tabs>
      <w:snapToGrid w:val="0"/>
      <w:jc w:val="left"/>
    </w:pPr>
    <w:rPr>
      <w:sz w:val="18"/>
      <w:szCs w:val="18"/>
    </w:rPr>
  </w:style>
  <w:style w:type="character" w:customStyle="1" w:styleId="Char0">
    <w:name w:val="页脚 Char"/>
    <w:link w:val="a4"/>
    <w:uiPriority w:val="99"/>
    <w:rsid w:val="00992D51"/>
    <w:rPr>
      <w:noProof/>
      <w:sz w:val="18"/>
      <w:szCs w:val="18"/>
      <w:lang w:val="en-GB"/>
    </w:rPr>
  </w:style>
  <w:style w:type="character" w:styleId="a5">
    <w:name w:val="page number"/>
    <w:basedOn w:val="a0"/>
    <w:rsid w:val="00992D51"/>
  </w:style>
  <w:style w:type="paragraph" w:styleId="a6">
    <w:name w:val="Balloon Text"/>
    <w:basedOn w:val="a"/>
    <w:link w:val="Char1"/>
    <w:uiPriority w:val="99"/>
    <w:semiHidden/>
    <w:unhideWhenUsed/>
    <w:rsid w:val="00992D51"/>
    <w:rPr>
      <w:sz w:val="18"/>
      <w:szCs w:val="18"/>
    </w:rPr>
  </w:style>
  <w:style w:type="character" w:customStyle="1" w:styleId="Char1">
    <w:name w:val="批注框文本 Char"/>
    <w:link w:val="a6"/>
    <w:uiPriority w:val="99"/>
    <w:semiHidden/>
    <w:rsid w:val="00992D51"/>
    <w:rPr>
      <w:noProof/>
      <w:sz w:val="18"/>
      <w:szCs w:val="18"/>
      <w:lang w:val="en-GB"/>
    </w:rPr>
  </w:style>
  <w:style w:type="character" w:customStyle="1" w:styleId="1Char">
    <w:name w:val="标题 1 Char"/>
    <w:link w:val="10"/>
    <w:uiPriority w:val="9"/>
    <w:rsid w:val="00CD0CBE"/>
    <w:rPr>
      <w:rFonts w:ascii="Times New Roman" w:eastAsia="黑体" w:hAnsi="Times New Roman"/>
      <w:bCs/>
      <w:noProof/>
      <w:kern w:val="44"/>
      <w:sz w:val="32"/>
      <w:szCs w:val="44"/>
      <w:lang w:val="en-GB"/>
    </w:rPr>
  </w:style>
  <w:style w:type="character" w:customStyle="1" w:styleId="2Char">
    <w:name w:val="标题 2 Char"/>
    <w:link w:val="20"/>
    <w:uiPriority w:val="9"/>
    <w:rsid w:val="00CD0CBE"/>
    <w:rPr>
      <w:rFonts w:ascii="Times New Roman" w:eastAsia="黑体" w:hAnsi="Times New Roman"/>
      <w:bCs/>
      <w:noProof/>
      <w:kern w:val="2"/>
      <w:sz w:val="28"/>
      <w:szCs w:val="32"/>
      <w:lang w:val="en-GB"/>
    </w:rPr>
  </w:style>
  <w:style w:type="paragraph" w:styleId="a7">
    <w:name w:val="Title"/>
    <w:aliases w:val="标题3"/>
    <w:basedOn w:val="a"/>
    <w:next w:val="a"/>
    <w:link w:val="Char2"/>
    <w:uiPriority w:val="10"/>
    <w:qFormat/>
    <w:rsid w:val="00290DBC"/>
    <w:pPr>
      <w:jc w:val="left"/>
      <w:outlineLvl w:val="0"/>
    </w:pPr>
    <w:rPr>
      <w:rFonts w:eastAsia="黑体"/>
      <w:b/>
      <w:bCs/>
      <w:szCs w:val="32"/>
    </w:rPr>
  </w:style>
  <w:style w:type="character" w:customStyle="1" w:styleId="Char2">
    <w:name w:val="标题 Char"/>
    <w:aliases w:val="标题3 Char"/>
    <w:link w:val="a7"/>
    <w:uiPriority w:val="10"/>
    <w:rsid w:val="00290DBC"/>
    <w:rPr>
      <w:rFonts w:ascii="Times New Roman" w:eastAsia="黑体" w:hAnsi="Times New Roman" w:cs="Times New Roman"/>
      <w:b/>
      <w:bCs/>
      <w:noProof/>
      <w:sz w:val="24"/>
      <w:szCs w:val="32"/>
      <w:lang w:val="en-GB"/>
    </w:rPr>
  </w:style>
  <w:style w:type="character" w:customStyle="1" w:styleId="3Char">
    <w:name w:val="标题 3 Char"/>
    <w:link w:val="30"/>
    <w:uiPriority w:val="9"/>
    <w:rsid w:val="00CD0CBE"/>
    <w:rPr>
      <w:rFonts w:ascii="Times New Roman" w:eastAsia="黑体" w:hAnsi="Times New Roman"/>
      <w:bCs/>
      <w:noProof/>
      <w:kern w:val="2"/>
      <w:sz w:val="24"/>
      <w:szCs w:val="32"/>
      <w:lang w:val="en-GB"/>
    </w:rPr>
  </w:style>
  <w:style w:type="paragraph" w:styleId="a8">
    <w:name w:val="caption"/>
    <w:basedOn w:val="a"/>
    <w:next w:val="a"/>
    <w:link w:val="Char3"/>
    <w:autoRedefine/>
    <w:uiPriority w:val="35"/>
    <w:qFormat/>
    <w:rsid w:val="003E01C2"/>
    <w:pPr>
      <w:ind w:firstLineChars="0" w:firstLine="0"/>
      <w:jc w:val="center"/>
      <w:textAlignment w:val="center"/>
    </w:pPr>
    <w:rPr>
      <w:b/>
      <w:sz w:val="21"/>
      <w:szCs w:val="20"/>
    </w:rPr>
  </w:style>
  <w:style w:type="paragraph" w:customStyle="1" w:styleId="a9">
    <w:name w:val="图表"/>
    <w:basedOn w:val="a8"/>
    <w:link w:val="Char4"/>
    <w:qFormat/>
    <w:rsid w:val="0083677F"/>
    <w:rPr>
      <w:b w:val="0"/>
    </w:rPr>
  </w:style>
  <w:style w:type="paragraph" w:customStyle="1" w:styleId="Char5">
    <w:name w:val="Char"/>
    <w:basedOn w:val="a"/>
    <w:rsid w:val="0086023B"/>
    <w:pPr>
      <w:widowControl/>
      <w:spacing w:after="160" w:line="240" w:lineRule="exact"/>
      <w:ind w:firstLineChars="0" w:firstLine="0"/>
      <w:jc w:val="left"/>
    </w:pPr>
    <w:rPr>
      <w:rFonts w:ascii="Arial" w:eastAsia="Times New Roman" w:hAnsi="Arial" w:cs="Verdana"/>
      <w:b/>
      <w:noProof w:val="0"/>
      <w:kern w:val="0"/>
      <w:szCs w:val="24"/>
      <w:lang w:val="en-US" w:eastAsia="en-US"/>
    </w:rPr>
  </w:style>
  <w:style w:type="character" w:customStyle="1" w:styleId="Char3">
    <w:name w:val="题注 Char"/>
    <w:link w:val="a8"/>
    <w:uiPriority w:val="35"/>
    <w:rsid w:val="003E01C2"/>
    <w:rPr>
      <w:rFonts w:ascii="Times New Roman" w:hAnsi="Times New Roman"/>
      <w:b/>
      <w:noProof/>
      <w:kern w:val="2"/>
      <w:sz w:val="21"/>
      <w:lang w:val="en-GB"/>
    </w:rPr>
  </w:style>
  <w:style w:type="character" w:customStyle="1" w:styleId="Char4">
    <w:name w:val="图表 Char"/>
    <w:link w:val="a9"/>
    <w:rsid w:val="0083677F"/>
    <w:rPr>
      <w:rFonts w:ascii="Times New Roman" w:eastAsia="宋体" w:hAnsi="Times New Roman" w:cs="Times New Roman"/>
      <w:b/>
      <w:noProof/>
      <w:sz w:val="20"/>
      <w:szCs w:val="20"/>
      <w:lang w:val="en-GB"/>
    </w:rPr>
  </w:style>
  <w:style w:type="character" w:customStyle="1" w:styleId="4Char">
    <w:name w:val="标题 4 Char"/>
    <w:link w:val="41"/>
    <w:uiPriority w:val="9"/>
    <w:rsid w:val="006B4EE0"/>
    <w:rPr>
      <w:rFonts w:ascii="Times New Roman" w:hAnsi="Times New Roman"/>
      <w:bCs/>
      <w:noProof/>
      <w:kern w:val="2"/>
      <w:sz w:val="24"/>
      <w:szCs w:val="28"/>
      <w:lang w:val="en-GB"/>
    </w:rPr>
  </w:style>
  <w:style w:type="character" w:customStyle="1" w:styleId="5Char">
    <w:name w:val="标题 5 Char"/>
    <w:link w:val="5"/>
    <w:uiPriority w:val="9"/>
    <w:rsid w:val="009C55A0"/>
    <w:rPr>
      <w:rFonts w:ascii="Times New Roman" w:hAnsi="Times New Roman"/>
      <w:b/>
      <w:bCs/>
      <w:noProof/>
      <w:kern w:val="2"/>
      <w:sz w:val="28"/>
      <w:szCs w:val="28"/>
      <w:lang w:val="en-GB"/>
    </w:rPr>
  </w:style>
  <w:style w:type="character" w:customStyle="1" w:styleId="6Char">
    <w:name w:val="标题 6 Char"/>
    <w:link w:val="6"/>
    <w:uiPriority w:val="9"/>
    <w:rsid w:val="009C55A0"/>
    <w:rPr>
      <w:rFonts w:ascii="Cambria" w:hAnsi="Cambria"/>
      <w:b/>
      <w:bCs/>
      <w:noProof/>
      <w:kern w:val="2"/>
      <w:sz w:val="24"/>
      <w:szCs w:val="24"/>
      <w:lang w:val="en-GB"/>
    </w:rPr>
  </w:style>
  <w:style w:type="character" w:customStyle="1" w:styleId="7Char">
    <w:name w:val="标题 7 Char"/>
    <w:link w:val="7"/>
    <w:uiPriority w:val="9"/>
    <w:rsid w:val="009C55A0"/>
    <w:rPr>
      <w:rFonts w:ascii="Times New Roman" w:hAnsi="Times New Roman"/>
      <w:b/>
      <w:bCs/>
      <w:noProof/>
      <w:kern w:val="2"/>
      <w:sz w:val="24"/>
      <w:szCs w:val="24"/>
      <w:lang w:val="en-GB"/>
    </w:rPr>
  </w:style>
  <w:style w:type="character" w:customStyle="1" w:styleId="8Char">
    <w:name w:val="标题 8 Char"/>
    <w:link w:val="8"/>
    <w:uiPriority w:val="9"/>
    <w:rsid w:val="009C55A0"/>
    <w:rPr>
      <w:rFonts w:ascii="Cambria" w:hAnsi="Cambria"/>
      <w:noProof/>
      <w:kern w:val="2"/>
      <w:sz w:val="24"/>
      <w:szCs w:val="24"/>
      <w:lang w:val="en-GB"/>
    </w:rPr>
  </w:style>
  <w:style w:type="character" w:customStyle="1" w:styleId="9Char">
    <w:name w:val="标题 9 Char"/>
    <w:link w:val="9"/>
    <w:uiPriority w:val="9"/>
    <w:rsid w:val="009C55A0"/>
    <w:rPr>
      <w:rFonts w:ascii="Cambria" w:hAnsi="Cambria"/>
      <w:noProof/>
      <w:kern w:val="2"/>
      <w:sz w:val="21"/>
      <w:szCs w:val="21"/>
      <w:lang w:val="en-GB"/>
    </w:rPr>
  </w:style>
  <w:style w:type="numbering" w:customStyle="1" w:styleId="1">
    <w:name w:val="样式1"/>
    <w:uiPriority w:val="99"/>
    <w:rsid w:val="00C23506"/>
    <w:pPr>
      <w:numPr>
        <w:numId w:val="1"/>
      </w:numPr>
    </w:pPr>
  </w:style>
  <w:style w:type="numbering" w:customStyle="1" w:styleId="2">
    <w:name w:val="样式2"/>
    <w:uiPriority w:val="99"/>
    <w:rsid w:val="00C23506"/>
    <w:pPr>
      <w:numPr>
        <w:numId w:val="2"/>
      </w:numPr>
    </w:pPr>
  </w:style>
  <w:style w:type="numbering" w:customStyle="1" w:styleId="3">
    <w:name w:val="样式3"/>
    <w:uiPriority w:val="99"/>
    <w:rsid w:val="00C23506"/>
    <w:pPr>
      <w:numPr>
        <w:numId w:val="3"/>
      </w:numPr>
    </w:pPr>
  </w:style>
  <w:style w:type="numbering" w:customStyle="1" w:styleId="40">
    <w:name w:val="样式4"/>
    <w:uiPriority w:val="99"/>
    <w:rsid w:val="00806239"/>
    <w:pPr>
      <w:numPr>
        <w:numId w:val="4"/>
      </w:numPr>
    </w:pPr>
  </w:style>
  <w:style w:type="paragraph" w:customStyle="1" w:styleId="4">
    <w:name w:val="正文 4级标题"/>
    <w:basedOn w:val="a"/>
    <w:rsid w:val="003B463B"/>
    <w:pPr>
      <w:numPr>
        <w:numId w:val="6"/>
      </w:numPr>
      <w:ind w:firstLineChars="0" w:firstLine="0"/>
    </w:pPr>
    <w:rPr>
      <w:noProof w:val="0"/>
      <w:sz w:val="21"/>
      <w:lang w:val="en-US"/>
    </w:rPr>
  </w:style>
  <w:style w:type="paragraph" w:styleId="11">
    <w:name w:val="toc 1"/>
    <w:basedOn w:val="a"/>
    <w:next w:val="a"/>
    <w:autoRedefine/>
    <w:uiPriority w:val="39"/>
    <w:unhideWhenUsed/>
    <w:qFormat/>
    <w:rsid w:val="00972C1A"/>
    <w:pPr>
      <w:tabs>
        <w:tab w:val="right" w:leader="dot" w:pos="9061"/>
      </w:tabs>
      <w:spacing w:before="120" w:after="120"/>
      <w:ind w:firstLineChars="0" w:firstLine="0"/>
      <w:jc w:val="left"/>
    </w:pPr>
    <w:rPr>
      <w:rFonts w:eastAsia="黑体"/>
      <w:bCs/>
      <w:caps/>
      <w:szCs w:val="24"/>
    </w:rPr>
  </w:style>
  <w:style w:type="paragraph" w:styleId="21">
    <w:name w:val="toc 2"/>
    <w:basedOn w:val="a"/>
    <w:next w:val="a"/>
    <w:autoRedefine/>
    <w:uiPriority w:val="39"/>
    <w:unhideWhenUsed/>
    <w:qFormat/>
    <w:rsid w:val="00BC2B1D"/>
    <w:pPr>
      <w:tabs>
        <w:tab w:val="left" w:pos="1200"/>
        <w:tab w:val="right" w:leader="dot" w:pos="9061"/>
      </w:tabs>
      <w:ind w:leftChars="200" w:left="480" w:firstLineChars="0" w:firstLine="0"/>
      <w:jc w:val="left"/>
    </w:pPr>
    <w:rPr>
      <w:smallCaps/>
      <w:szCs w:val="21"/>
    </w:rPr>
  </w:style>
  <w:style w:type="paragraph" w:styleId="31">
    <w:name w:val="toc 3"/>
    <w:basedOn w:val="a"/>
    <w:next w:val="a"/>
    <w:autoRedefine/>
    <w:uiPriority w:val="39"/>
    <w:unhideWhenUsed/>
    <w:qFormat/>
    <w:rsid w:val="00BC2B1D"/>
    <w:pPr>
      <w:tabs>
        <w:tab w:val="left" w:pos="1680"/>
        <w:tab w:val="right" w:leader="dot" w:pos="9061"/>
      </w:tabs>
      <w:ind w:leftChars="100" w:left="480" w:rightChars="100" w:right="240" w:firstLine="480"/>
      <w:jc w:val="left"/>
    </w:pPr>
    <w:rPr>
      <w:rFonts w:cs="Calibri"/>
      <w:iCs/>
      <w:szCs w:val="20"/>
    </w:rPr>
  </w:style>
  <w:style w:type="paragraph" w:styleId="42">
    <w:name w:val="toc 4"/>
    <w:basedOn w:val="a"/>
    <w:next w:val="a"/>
    <w:autoRedefine/>
    <w:uiPriority w:val="39"/>
    <w:unhideWhenUsed/>
    <w:rsid w:val="00490DD4"/>
    <w:pPr>
      <w:ind w:left="720"/>
      <w:jc w:val="left"/>
    </w:pPr>
    <w:rPr>
      <w:rFonts w:ascii="Calibri" w:hAnsi="Calibri" w:cs="Calibri"/>
      <w:sz w:val="18"/>
      <w:szCs w:val="18"/>
    </w:rPr>
  </w:style>
  <w:style w:type="character" w:styleId="aa">
    <w:name w:val="Hyperlink"/>
    <w:uiPriority w:val="99"/>
    <w:unhideWhenUsed/>
    <w:rsid w:val="00490DD4"/>
    <w:rPr>
      <w:color w:val="0000FF"/>
      <w:u w:val="single"/>
    </w:rPr>
  </w:style>
  <w:style w:type="paragraph" w:styleId="TOC">
    <w:name w:val="TOC Heading"/>
    <w:basedOn w:val="10"/>
    <w:next w:val="a"/>
    <w:uiPriority w:val="39"/>
    <w:qFormat/>
    <w:rsid w:val="00490DD4"/>
    <w:pPr>
      <w:widowControl/>
      <w:spacing w:beforeLines="0" w:before="480" w:afterLines="0" w:after="0" w:line="276" w:lineRule="auto"/>
      <w:jc w:val="left"/>
      <w:outlineLvl w:val="9"/>
    </w:pPr>
    <w:rPr>
      <w:rFonts w:ascii="Cambria" w:eastAsia="宋体" w:hAnsi="Cambria"/>
      <w:b/>
      <w:noProof w:val="0"/>
      <w:color w:val="365F91"/>
      <w:kern w:val="0"/>
      <w:sz w:val="28"/>
      <w:szCs w:val="28"/>
      <w:lang w:val="en-US"/>
    </w:rPr>
  </w:style>
  <w:style w:type="paragraph" w:styleId="ab">
    <w:name w:val="List Paragraph"/>
    <w:basedOn w:val="a"/>
    <w:link w:val="Char6"/>
    <w:uiPriority w:val="34"/>
    <w:qFormat/>
    <w:rsid w:val="005B75BB"/>
    <w:pPr>
      <w:ind w:firstLine="420"/>
    </w:pPr>
  </w:style>
  <w:style w:type="paragraph" w:styleId="ac">
    <w:name w:val="endnote text"/>
    <w:basedOn w:val="a"/>
    <w:link w:val="Char7"/>
    <w:uiPriority w:val="99"/>
    <w:unhideWhenUsed/>
    <w:rsid w:val="00B86E9E"/>
    <w:pPr>
      <w:snapToGrid w:val="0"/>
      <w:jc w:val="left"/>
    </w:pPr>
  </w:style>
  <w:style w:type="character" w:customStyle="1" w:styleId="Char7">
    <w:name w:val="尾注文本 Char"/>
    <w:link w:val="ac"/>
    <w:uiPriority w:val="99"/>
    <w:rsid w:val="00B86E9E"/>
    <w:rPr>
      <w:rFonts w:ascii="Times New Roman" w:eastAsia="宋体" w:hAnsi="Times New Roman"/>
      <w:noProof/>
      <w:sz w:val="24"/>
      <w:lang w:val="en-GB"/>
    </w:rPr>
  </w:style>
  <w:style w:type="character" w:styleId="ad">
    <w:name w:val="endnote reference"/>
    <w:uiPriority w:val="99"/>
    <w:unhideWhenUsed/>
    <w:rsid w:val="00B86E9E"/>
    <w:rPr>
      <w:vertAlign w:val="superscript"/>
    </w:rPr>
  </w:style>
  <w:style w:type="character" w:customStyle="1" w:styleId="MTEquationSection">
    <w:name w:val="MTEquationSection"/>
    <w:rsid w:val="00667A34"/>
    <w:rPr>
      <w:vanish/>
      <w:color w:val="FF0000"/>
      <w:sz w:val="72"/>
    </w:rPr>
  </w:style>
  <w:style w:type="paragraph" w:customStyle="1" w:styleId="ae">
    <w:name w:val="图"/>
    <w:basedOn w:val="a8"/>
    <w:link w:val="Char8"/>
    <w:qFormat/>
    <w:rsid w:val="00E67912"/>
    <w:pPr>
      <w:snapToGrid w:val="0"/>
      <w:spacing w:line="240" w:lineRule="auto"/>
    </w:pPr>
    <w:rPr>
      <w:b w:val="0"/>
      <w:noProof w:val="0"/>
      <w:lang w:val="en-US"/>
    </w:rPr>
  </w:style>
  <w:style w:type="character" w:customStyle="1" w:styleId="Char8">
    <w:name w:val="图 Char"/>
    <w:link w:val="ae"/>
    <w:rsid w:val="00E67912"/>
    <w:rPr>
      <w:rFonts w:ascii="Times New Roman" w:hAnsi="Times New Roman"/>
      <w:kern w:val="2"/>
      <w:sz w:val="21"/>
    </w:rPr>
  </w:style>
  <w:style w:type="paragraph" w:customStyle="1" w:styleId="af">
    <w:name w:val="表"/>
    <w:basedOn w:val="a8"/>
    <w:link w:val="Char9"/>
    <w:qFormat/>
    <w:rsid w:val="00270994"/>
    <w:pPr>
      <w:spacing w:line="240" w:lineRule="auto"/>
    </w:pPr>
    <w:rPr>
      <w:b w:val="0"/>
      <w:noProof w:val="0"/>
      <w:lang w:val="en-US"/>
    </w:rPr>
  </w:style>
  <w:style w:type="character" w:customStyle="1" w:styleId="Char9">
    <w:name w:val="表 Char"/>
    <w:link w:val="af"/>
    <w:rsid w:val="00270994"/>
    <w:rPr>
      <w:rFonts w:ascii="Times New Roman" w:hAnsi="Times New Roman"/>
      <w:b/>
      <w:kern w:val="2"/>
      <w:sz w:val="21"/>
    </w:rPr>
  </w:style>
  <w:style w:type="paragraph" w:customStyle="1" w:styleId="af0">
    <w:name w:val="论文正文"/>
    <w:basedOn w:val="a"/>
    <w:rsid w:val="007916F1"/>
    <w:pPr>
      <w:wordWrap w:val="0"/>
      <w:overflowPunct w:val="0"/>
      <w:autoSpaceDE w:val="0"/>
      <w:autoSpaceDN w:val="0"/>
      <w:adjustRightInd w:val="0"/>
      <w:spacing w:line="314" w:lineRule="exact"/>
      <w:textAlignment w:val="baseline"/>
    </w:pPr>
    <w:rPr>
      <w:rFonts w:ascii="宋体" w:hAnsi="MS Sans Serif"/>
      <w:noProof w:val="0"/>
      <w:sz w:val="21"/>
      <w:szCs w:val="20"/>
      <w:lang w:val="en-US"/>
    </w:rPr>
  </w:style>
  <w:style w:type="paragraph" w:styleId="af1">
    <w:name w:val="Body Text Indent"/>
    <w:basedOn w:val="a"/>
    <w:link w:val="Chara"/>
    <w:rsid w:val="00C73622"/>
    <w:pPr>
      <w:spacing w:line="240" w:lineRule="auto"/>
      <w:ind w:firstLineChars="0" w:firstLine="567"/>
    </w:pPr>
    <w:rPr>
      <w:noProof w:val="0"/>
      <w:szCs w:val="20"/>
      <w:lang w:val="en-US"/>
    </w:rPr>
  </w:style>
  <w:style w:type="character" w:customStyle="1" w:styleId="Chara">
    <w:name w:val="正文文本缩进 Char"/>
    <w:link w:val="af1"/>
    <w:rsid w:val="00C73622"/>
    <w:rPr>
      <w:rFonts w:ascii="Times New Roman" w:eastAsia="宋体" w:hAnsi="Times New Roman" w:cs="Times New Roman"/>
      <w:sz w:val="24"/>
      <w:szCs w:val="20"/>
    </w:rPr>
  </w:style>
  <w:style w:type="paragraph" w:styleId="22">
    <w:name w:val="Body Text Indent 2"/>
    <w:basedOn w:val="a"/>
    <w:link w:val="2Char0"/>
    <w:unhideWhenUsed/>
    <w:rsid w:val="006E71D3"/>
    <w:pPr>
      <w:spacing w:after="120" w:line="480" w:lineRule="auto"/>
      <w:ind w:leftChars="200" w:left="420"/>
    </w:pPr>
  </w:style>
  <w:style w:type="character" w:customStyle="1" w:styleId="2Char0">
    <w:name w:val="正文文本缩进 2 Char"/>
    <w:link w:val="22"/>
    <w:uiPriority w:val="99"/>
    <w:semiHidden/>
    <w:rsid w:val="006E71D3"/>
    <w:rPr>
      <w:rFonts w:ascii="Times New Roman" w:eastAsia="宋体" w:hAnsi="Times New Roman"/>
      <w:noProof/>
      <w:sz w:val="24"/>
      <w:lang w:val="en-GB"/>
    </w:rPr>
  </w:style>
  <w:style w:type="paragraph" w:styleId="af2">
    <w:name w:val="Normal (Web)"/>
    <w:basedOn w:val="a"/>
    <w:rsid w:val="006E71D3"/>
    <w:pPr>
      <w:widowControl/>
      <w:spacing w:before="100" w:beforeAutospacing="1" w:after="100" w:afterAutospacing="1" w:line="240" w:lineRule="auto"/>
      <w:ind w:firstLineChars="0" w:firstLine="0"/>
      <w:jc w:val="left"/>
    </w:pPr>
    <w:rPr>
      <w:rFonts w:ascii="宋体" w:hAnsi="宋体"/>
      <w:noProof w:val="0"/>
      <w:kern w:val="0"/>
      <w:szCs w:val="24"/>
      <w:lang w:val="en-US"/>
    </w:rPr>
  </w:style>
  <w:style w:type="character" w:customStyle="1" w:styleId="Char6">
    <w:name w:val="列出段落 Char"/>
    <w:link w:val="ab"/>
    <w:uiPriority w:val="34"/>
    <w:rsid w:val="00AD195B"/>
    <w:rPr>
      <w:rFonts w:ascii="Times New Roman" w:eastAsia="宋体" w:hAnsi="Times New Roman"/>
      <w:noProof/>
      <w:sz w:val="24"/>
      <w:lang w:val="en-GB"/>
    </w:rPr>
  </w:style>
  <w:style w:type="paragraph" w:customStyle="1" w:styleId="af3">
    <w:name w:val="尾注"/>
    <w:basedOn w:val="ac"/>
    <w:link w:val="Charb"/>
    <w:qFormat/>
    <w:rsid w:val="002B4C9A"/>
    <w:pPr>
      <w:spacing w:line="300" w:lineRule="auto"/>
      <w:ind w:hangingChars="100" w:hanging="970"/>
      <w:jc w:val="both"/>
    </w:pPr>
  </w:style>
  <w:style w:type="character" w:customStyle="1" w:styleId="Charb">
    <w:name w:val="尾注 Char"/>
    <w:link w:val="af3"/>
    <w:rsid w:val="002B4C9A"/>
    <w:rPr>
      <w:rFonts w:ascii="Times New Roman" w:eastAsia="宋体" w:hAnsi="Times New Roman" w:cs="Times New Roman"/>
      <w:noProof/>
      <w:sz w:val="24"/>
      <w:lang w:val="en-GB"/>
    </w:rPr>
  </w:style>
  <w:style w:type="table" w:styleId="af4">
    <w:name w:val="Table Grid"/>
    <w:basedOn w:val="a1"/>
    <w:uiPriority w:val="59"/>
    <w:rsid w:val="002B4C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footnote text"/>
    <w:basedOn w:val="a"/>
    <w:link w:val="Charc"/>
    <w:uiPriority w:val="99"/>
    <w:semiHidden/>
    <w:unhideWhenUsed/>
    <w:rsid w:val="002B4C9A"/>
    <w:pPr>
      <w:snapToGrid w:val="0"/>
      <w:jc w:val="left"/>
    </w:pPr>
    <w:rPr>
      <w:sz w:val="18"/>
      <w:szCs w:val="18"/>
    </w:rPr>
  </w:style>
  <w:style w:type="character" w:customStyle="1" w:styleId="Charc">
    <w:name w:val="脚注文本 Char"/>
    <w:link w:val="af5"/>
    <w:uiPriority w:val="99"/>
    <w:semiHidden/>
    <w:rsid w:val="002B4C9A"/>
    <w:rPr>
      <w:rFonts w:ascii="Times New Roman" w:eastAsia="宋体" w:hAnsi="Times New Roman" w:cs="Times New Roman"/>
      <w:noProof/>
      <w:sz w:val="18"/>
      <w:szCs w:val="18"/>
      <w:lang w:val="en-GB"/>
    </w:rPr>
  </w:style>
  <w:style w:type="character" w:styleId="af6">
    <w:name w:val="footnote reference"/>
    <w:uiPriority w:val="99"/>
    <w:semiHidden/>
    <w:unhideWhenUsed/>
    <w:rsid w:val="002B4C9A"/>
    <w:rPr>
      <w:vertAlign w:val="superscript"/>
    </w:rPr>
  </w:style>
  <w:style w:type="paragraph" w:customStyle="1" w:styleId="af7">
    <w:name w:val="表格内容"/>
    <w:basedOn w:val="a"/>
    <w:link w:val="Chard"/>
    <w:qFormat/>
    <w:rsid w:val="00A67923"/>
    <w:pPr>
      <w:adjustRightInd w:val="0"/>
      <w:spacing w:line="240" w:lineRule="auto"/>
      <w:ind w:firstLineChars="0" w:firstLine="0"/>
      <w:jc w:val="center"/>
    </w:pPr>
    <w:rPr>
      <w:sz w:val="21"/>
      <w:szCs w:val="21"/>
      <w:lang w:val="en-US"/>
    </w:rPr>
  </w:style>
  <w:style w:type="character" w:customStyle="1" w:styleId="Chard">
    <w:name w:val="表格内容 Char"/>
    <w:link w:val="af7"/>
    <w:rsid w:val="00A67923"/>
    <w:rPr>
      <w:rFonts w:ascii="Times New Roman" w:hAnsi="Times New Roman"/>
      <w:noProof/>
      <w:kern w:val="2"/>
      <w:sz w:val="21"/>
      <w:szCs w:val="21"/>
    </w:rPr>
  </w:style>
  <w:style w:type="paragraph" w:customStyle="1" w:styleId="MTDisplayEquation">
    <w:name w:val="MTDisplayEquation"/>
    <w:basedOn w:val="a"/>
    <w:next w:val="a"/>
    <w:link w:val="MTDisplayEquationChar"/>
    <w:rsid w:val="0092413B"/>
    <w:pPr>
      <w:tabs>
        <w:tab w:val="center" w:pos="4540"/>
        <w:tab w:val="right" w:pos="9080"/>
      </w:tabs>
      <w:ind w:firstLine="480"/>
      <w:textAlignment w:val="center"/>
    </w:pPr>
    <w:rPr>
      <w:szCs w:val="21"/>
    </w:rPr>
  </w:style>
  <w:style w:type="character" w:customStyle="1" w:styleId="MTDisplayEquationChar">
    <w:name w:val="MTDisplayEquation Char"/>
    <w:link w:val="MTDisplayEquation"/>
    <w:rsid w:val="0092413B"/>
    <w:rPr>
      <w:rFonts w:ascii="Times New Roman" w:hAnsi="Times New Roman"/>
      <w:noProof/>
      <w:kern w:val="2"/>
      <w:sz w:val="24"/>
      <w:szCs w:val="21"/>
      <w:lang w:val="en-GB"/>
    </w:rPr>
  </w:style>
  <w:style w:type="character" w:customStyle="1" w:styleId="bold">
    <w:name w:val="bold"/>
    <w:rsid w:val="00FC20E4"/>
  </w:style>
  <w:style w:type="paragraph" w:styleId="50">
    <w:name w:val="toc 5"/>
    <w:basedOn w:val="a"/>
    <w:next w:val="a"/>
    <w:autoRedefine/>
    <w:uiPriority w:val="39"/>
    <w:unhideWhenUsed/>
    <w:rsid w:val="00D131D2"/>
    <w:pPr>
      <w:ind w:left="960"/>
      <w:jc w:val="left"/>
    </w:pPr>
    <w:rPr>
      <w:rFonts w:ascii="Calibri" w:hAnsi="Calibri" w:cs="Calibri"/>
      <w:sz w:val="18"/>
      <w:szCs w:val="18"/>
    </w:rPr>
  </w:style>
  <w:style w:type="paragraph" w:styleId="60">
    <w:name w:val="toc 6"/>
    <w:basedOn w:val="a"/>
    <w:next w:val="a"/>
    <w:autoRedefine/>
    <w:uiPriority w:val="39"/>
    <w:unhideWhenUsed/>
    <w:rsid w:val="00D131D2"/>
    <w:pPr>
      <w:ind w:left="1200"/>
      <w:jc w:val="left"/>
    </w:pPr>
    <w:rPr>
      <w:rFonts w:ascii="Calibri" w:hAnsi="Calibri" w:cs="Calibri"/>
      <w:sz w:val="18"/>
      <w:szCs w:val="18"/>
    </w:rPr>
  </w:style>
  <w:style w:type="paragraph" w:styleId="70">
    <w:name w:val="toc 7"/>
    <w:basedOn w:val="a"/>
    <w:next w:val="a"/>
    <w:autoRedefine/>
    <w:uiPriority w:val="39"/>
    <w:unhideWhenUsed/>
    <w:rsid w:val="00D131D2"/>
    <w:pPr>
      <w:ind w:left="1440"/>
      <w:jc w:val="left"/>
    </w:pPr>
    <w:rPr>
      <w:rFonts w:ascii="Calibri" w:hAnsi="Calibri" w:cs="Calibri"/>
      <w:sz w:val="18"/>
      <w:szCs w:val="18"/>
    </w:rPr>
  </w:style>
  <w:style w:type="paragraph" w:styleId="80">
    <w:name w:val="toc 8"/>
    <w:basedOn w:val="a"/>
    <w:next w:val="a"/>
    <w:autoRedefine/>
    <w:uiPriority w:val="39"/>
    <w:unhideWhenUsed/>
    <w:rsid w:val="00D131D2"/>
    <w:pPr>
      <w:ind w:left="1680"/>
      <w:jc w:val="left"/>
    </w:pPr>
    <w:rPr>
      <w:rFonts w:ascii="Calibri" w:hAnsi="Calibri" w:cs="Calibri"/>
      <w:sz w:val="18"/>
      <w:szCs w:val="18"/>
    </w:rPr>
  </w:style>
  <w:style w:type="paragraph" w:styleId="90">
    <w:name w:val="toc 9"/>
    <w:basedOn w:val="a"/>
    <w:next w:val="a"/>
    <w:autoRedefine/>
    <w:uiPriority w:val="39"/>
    <w:unhideWhenUsed/>
    <w:rsid w:val="00D131D2"/>
    <w:pPr>
      <w:ind w:left="1920"/>
      <w:jc w:val="left"/>
    </w:pPr>
    <w:rPr>
      <w:rFonts w:ascii="Calibri" w:hAnsi="Calibri" w:cs="Calibri"/>
      <w:sz w:val="18"/>
      <w:szCs w:val="18"/>
    </w:rPr>
  </w:style>
  <w:style w:type="character" w:customStyle="1" w:styleId="lijuyuanxing">
    <w:name w:val="lijuyuanxing"/>
    <w:rsid w:val="00DB5FFD"/>
  </w:style>
  <w:style w:type="character" w:customStyle="1" w:styleId="wordother">
    <w:name w:val="word_other"/>
    <w:rsid w:val="00DB5FFD"/>
  </w:style>
  <w:style w:type="paragraph" w:customStyle="1" w:styleId="CharCharCharChar">
    <w:name w:val="Char Char Char Char"/>
    <w:basedOn w:val="a"/>
    <w:rsid w:val="00703021"/>
    <w:pPr>
      <w:spacing w:line="240" w:lineRule="auto"/>
      <w:ind w:firstLineChars="0" w:firstLine="0"/>
    </w:pPr>
    <w:rPr>
      <w:noProof w:val="0"/>
      <w:sz w:val="21"/>
      <w:szCs w:val="24"/>
      <w:lang w:val="en-US"/>
    </w:rPr>
  </w:style>
  <w:style w:type="paragraph" w:customStyle="1" w:styleId="af8">
    <w:name w:val="正文 公式"/>
    <w:basedOn w:val="a"/>
    <w:link w:val="Chare"/>
    <w:autoRedefine/>
    <w:qFormat/>
    <w:rsid w:val="00961D45"/>
    <w:pPr>
      <w:wordWrap w:val="0"/>
      <w:spacing w:line="288" w:lineRule="auto"/>
      <w:ind w:firstLineChars="0" w:firstLine="0"/>
      <w:jc w:val="right"/>
      <w:textAlignment w:val="center"/>
    </w:pPr>
    <w:rPr>
      <w:noProof w:val="0"/>
      <w:kern w:val="0"/>
      <w:sz w:val="21"/>
      <w:szCs w:val="21"/>
      <w:lang w:val="en-US"/>
    </w:rPr>
  </w:style>
  <w:style w:type="character" w:customStyle="1" w:styleId="Chare">
    <w:name w:val="正文 公式 Char"/>
    <w:link w:val="af8"/>
    <w:rsid w:val="00961D45"/>
    <w:rPr>
      <w:rFonts w:ascii="Times New Roman" w:hAnsi="Times New Roman"/>
      <w:sz w:val="21"/>
      <w:szCs w:val="21"/>
    </w:rPr>
  </w:style>
  <w:style w:type="paragraph" w:customStyle="1" w:styleId="af9">
    <w:name w:val="正文 文本"/>
    <w:basedOn w:val="a"/>
    <w:link w:val="Charf"/>
    <w:autoRedefine/>
    <w:qFormat/>
    <w:rsid w:val="00B964CB"/>
    <w:pPr>
      <w:keepNext/>
      <w:widowControl/>
      <w:topLinePunct/>
      <w:spacing w:beforeLines="50" w:before="163"/>
      <w:ind w:firstLineChars="0" w:firstLine="0"/>
      <w:jc w:val="center"/>
      <w:textAlignment w:val="center"/>
    </w:pPr>
    <w:rPr>
      <w:b/>
      <w:noProof w:val="0"/>
      <w:snapToGrid w:val="0"/>
      <w:w w:val="0"/>
      <w:kern w:val="0"/>
      <w:sz w:val="21"/>
      <w:szCs w:val="36"/>
      <w:bdr w:val="none" w:sz="0" w:space="0" w:color="000000"/>
      <w:lang w:val="en-US"/>
    </w:rPr>
  </w:style>
  <w:style w:type="character" w:customStyle="1" w:styleId="Charf">
    <w:name w:val="正文 文本 Char"/>
    <w:link w:val="af9"/>
    <w:rsid w:val="00B964CB"/>
    <w:rPr>
      <w:rFonts w:ascii="Times New Roman" w:hAnsi="Times New Roman"/>
      <w:b/>
      <w:snapToGrid w:val="0"/>
      <w:w w:val="0"/>
      <w:sz w:val="21"/>
      <w:szCs w:val="36"/>
      <w:bdr w:val="none" w:sz="0" w:space="0" w:color="000000"/>
    </w:rPr>
  </w:style>
  <w:style w:type="paragraph" w:customStyle="1" w:styleId="afa">
    <w:name w:val="表格格式"/>
    <w:basedOn w:val="af7"/>
    <w:link w:val="Charf0"/>
    <w:qFormat/>
    <w:rsid w:val="00A67923"/>
  </w:style>
  <w:style w:type="paragraph" w:styleId="afb">
    <w:name w:val="Document Map"/>
    <w:basedOn w:val="a"/>
    <w:semiHidden/>
    <w:rsid w:val="00897DE8"/>
    <w:pPr>
      <w:shd w:val="clear" w:color="auto" w:fill="000080"/>
    </w:pPr>
  </w:style>
  <w:style w:type="character" w:customStyle="1" w:styleId="Charf0">
    <w:name w:val="表格格式 Char"/>
    <w:basedOn w:val="Chard"/>
    <w:link w:val="afa"/>
    <w:rsid w:val="00A67923"/>
    <w:rPr>
      <w:rFonts w:ascii="Times New Roman" w:hAnsi="Times New Roman"/>
      <w:noProof/>
      <w:kern w:val="2"/>
      <w:sz w:val="21"/>
      <w:szCs w:val="21"/>
    </w:rPr>
  </w:style>
  <w:style w:type="character" w:customStyle="1" w:styleId="word">
    <w:name w:val="word"/>
    <w:rsid w:val="00CC6DEC"/>
  </w:style>
  <w:style w:type="paragraph" w:styleId="afc">
    <w:name w:val="table of figures"/>
    <w:basedOn w:val="a"/>
    <w:next w:val="a"/>
    <w:uiPriority w:val="99"/>
    <w:rsid w:val="0011458E"/>
    <w:pPr>
      <w:ind w:hangingChars="201" w:hanging="482"/>
      <w:jc w:val="left"/>
    </w:pPr>
    <w:rPr>
      <w:rFonts w:cs="Calibri"/>
      <w:noProof w:val="0"/>
      <w:szCs w:val="20"/>
      <w:lang w:val="en-US"/>
    </w:rPr>
  </w:style>
  <w:style w:type="paragraph" w:customStyle="1" w:styleId="12">
    <w:name w:val="公式1"/>
    <w:basedOn w:val="MTDisplayEquation"/>
    <w:link w:val="1Char0"/>
    <w:qFormat/>
    <w:rsid w:val="004C64FB"/>
    <w:pPr>
      <w:snapToGrid w:val="0"/>
      <w:spacing w:line="240" w:lineRule="auto"/>
      <w:ind w:firstLine="200"/>
    </w:pPr>
  </w:style>
  <w:style w:type="character" w:customStyle="1" w:styleId="1Char0">
    <w:name w:val="公式1 Char"/>
    <w:link w:val="12"/>
    <w:rsid w:val="004C64FB"/>
    <w:rPr>
      <w:rFonts w:ascii="Times New Roman" w:hAnsi="Times New Roman"/>
      <w:noProof/>
      <w:kern w:val="2"/>
      <w:sz w:val="24"/>
      <w:szCs w:val="21"/>
      <w:lang w:val="en-GB"/>
    </w:rPr>
  </w:style>
  <w:style w:type="paragraph" w:customStyle="1" w:styleId="afd">
    <w:name w:val="子题注"/>
    <w:basedOn w:val="a"/>
    <w:link w:val="Charf1"/>
    <w:qFormat/>
    <w:rsid w:val="00AE26B6"/>
    <w:pPr>
      <w:spacing w:line="240" w:lineRule="auto"/>
      <w:ind w:firstLineChars="0" w:firstLine="0"/>
    </w:pPr>
    <w:rPr>
      <w:sz w:val="18"/>
      <w:szCs w:val="18"/>
    </w:rPr>
  </w:style>
  <w:style w:type="character" w:customStyle="1" w:styleId="Charf1">
    <w:name w:val="子题注 Char"/>
    <w:link w:val="afd"/>
    <w:rsid w:val="00AE26B6"/>
    <w:rPr>
      <w:rFonts w:ascii="Times New Roman" w:hAnsi="Times New Roman"/>
      <w:noProof/>
      <w:kern w:val="2"/>
      <w:sz w:val="18"/>
      <w:szCs w:val="18"/>
      <w:lang w:val="en-GB"/>
    </w:rPr>
  </w:style>
  <w:style w:type="paragraph" w:styleId="afe">
    <w:name w:val="No Spacing"/>
    <w:uiPriority w:val="1"/>
    <w:qFormat/>
    <w:rsid w:val="00544886"/>
    <w:pPr>
      <w:widowControl w:val="0"/>
      <w:ind w:firstLineChars="200" w:firstLine="200"/>
      <w:jc w:val="both"/>
    </w:pPr>
    <w:rPr>
      <w:rFonts w:ascii="Times New Roman" w:hAnsi="Times New Roman"/>
      <w:noProof/>
      <w:kern w:val="2"/>
      <w:sz w:val="24"/>
      <w:szCs w:val="22"/>
      <w:lang w:val="en-GB"/>
    </w:rPr>
  </w:style>
  <w:style w:type="paragraph" w:customStyle="1" w:styleId="aff">
    <w:name w:val="图注"/>
    <w:basedOn w:val="af9"/>
    <w:link w:val="Charf2"/>
    <w:qFormat/>
    <w:rsid w:val="00057A04"/>
    <w:pPr>
      <w:keepNext w:val="0"/>
      <w:widowControl w:val="0"/>
      <w:spacing w:beforeLines="0" w:before="0" w:afterLines="50" w:after="50" w:line="240" w:lineRule="auto"/>
    </w:pPr>
  </w:style>
  <w:style w:type="paragraph" w:customStyle="1" w:styleId="aff0">
    <w:name w:val="表注"/>
    <w:basedOn w:val="af9"/>
    <w:link w:val="Charf3"/>
    <w:qFormat/>
    <w:rsid w:val="00B964CB"/>
  </w:style>
  <w:style w:type="character" w:customStyle="1" w:styleId="Charf2">
    <w:name w:val="图注 Char"/>
    <w:basedOn w:val="Charf"/>
    <w:link w:val="aff"/>
    <w:rsid w:val="00057A04"/>
    <w:rPr>
      <w:rFonts w:ascii="Times New Roman" w:hAnsi="Times New Roman"/>
      <w:b/>
      <w:snapToGrid w:val="0"/>
      <w:w w:val="0"/>
      <w:sz w:val="21"/>
      <w:szCs w:val="36"/>
      <w:bdr w:val="none" w:sz="0" w:space="0" w:color="000000"/>
    </w:rPr>
  </w:style>
  <w:style w:type="character" w:customStyle="1" w:styleId="Charf3">
    <w:name w:val="表注 Char"/>
    <w:basedOn w:val="Charf"/>
    <w:link w:val="aff0"/>
    <w:rsid w:val="00B964CB"/>
    <w:rPr>
      <w:rFonts w:ascii="Times New Roman" w:hAnsi="Times New Roman"/>
      <w:b/>
      <w:snapToGrid w:val="0"/>
      <w:w w:val="0"/>
      <w:sz w:val="21"/>
      <w:szCs w:val="36"/>
      <w:bdr w:val="none" w:sz="0" w:space="0" w:color="000000"/>
    </w:rPr>
  </w:style>
  <w:style w:type="paragraph" w:customStyle="1" w:styleId="aff1">
    <w:name w:val="子图注"/>
    <w:basedOn w:val="a"/>
    <w:link w:val="Charf4"/>
    <w:qFormat/>
    <w:rsid w:val="00C42A0A"/>
    <w:pPr>
      <w:spacing w:line="240" w:lineRule="auto"/>
      <w:ind w:firstLineChars="728" w:firstLine="728"/>
    </w:pPr>
    <w:rPr>
      <w:b/>
      <w:snapToGrid w:val="0"/>
      <w:w w:val="0"/>
      <w:sz w:val="21"/>
      <w:szCs w:val="21"/>
      <w:u w:color="000000"/>
      <w:bdr w:val="none" w:sz="0" w:space="0" w:color="000000"/>
    </w:rPr>
  </w:style>
  <w:style w:type="character" w:customStyle="1" w:styleId="Charf4">
    <w:name w:val="子图注 Char"/>
    <w:basedOn w:val="a0"/>
    <w:link w:val="aff1"/>
    <w:rsid w:val="00C42A0A"/>
    <w:rPr>
      <w:rFonts w:ascii="Times New Roman" w:hAnsi="Times New Roman"/>
      <w:b/>
      <w:noProof/>
      <w:snapToGrid w:val="0"/>
      <w:w w:val="0"/>
      <w:kern w:val="2"/>
      <w:sz w:val="21"/>
      <w:szCs w:val="21"/>
      <w:u w:color="000000"/>
      <w:bdr w:val="none" w:sz="0" w:space="0" w:color="000000"/>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A374DC"/>
    <w:pPr>
      <w:widowControl w:val="0"/>
      <w:spacing w:line="360" w:lineRule="auto"/>
      <w:ind w:firstLineChars="200" w:firstLine="200"/>
      <w:jc w:val="both"/>
    </w:pPr>
    <w:rPr>
      <w:rFonts w:ascii="Times New Roman" w:hAnsi="Times New Roman"/>
      <w:noProof/>
      <w:kern w:val="2"/>
      <w:sz w:val="24"/>
      <w:szCs w:val="22"/>
      <w:lang w:val="en-GB"/>
    </w:rPr>
  </w:style>
  <w:style w:type="paragraph" w:styleId="10">
    <w:name w:val="heading 1"/>
    <w:basedOn w:val="a"/>
    <w:next w:val="a"/>
    <w:link w:val="1Char"/>
    <w:uiPriority w:val="9"/>
    <w:qFormat/>
    <w:rsid w:val="00CD0CBE"/>
    <w:pPr>
      <w:keepNext/>
      <w:keepLines/>
      <w:spacing w:beforeLines="50" w:before="50" w:afterLines="50" w:after="50" w:line="240" w:lineRule="auto"/>
      <w:ind w:firstLineChars="0" w:firstLine="0"/>
      <w:jc w:val="center"/>
      <w:outlineLvl w:val="0"/>
    </w:pPr>
    <w:rPr>
      <w:rFonts w:eastAsia="黑体"/>
      <w:bCs/>
      <w:kern w:val="44"/>
      <w:sz w:val="32"/>
      <w:szCs w:val="44"/>
    </w:rPr>
  </w:style>
  <w:style w:type="paragraph" w:styleId="20">
    <w:name w:val="heading 2"/>
    <w:basedOn w:val="a"/>
    <w:next w:val="a"/>
    <w:link w:val="2Char"/>
    <w:uiPriority w:val="9"/>
    <w:qFormat/>
    <w:rsid w:val="00CD0CBE"/>
    <w:pPr>
      <w:keepNext/>
      <w:keepLines/>
      <w:spacing w:beforeLines="50" w:before="50" w:afterLines="50" w:after="50" w:line="240" w:lineRule="auto"/>
      <w:ind w:firstLineChars="0" w:firstLine="0"/>
      <w:jc w:val="left"/>
      <w:outlineLvl w:val="1"/>
    </w:pPr>
    <w:rPr>
      <w:rFonts w:eastAsia="黑体"/>
      <w:bCs/>
      <w:sz w:val="28"/>
      <w:szCs w:val="32"/>
    </w:rPr>
  </w:style>
  <w:style w:type="paragraph" w:styleId="30">
    <w:name w:val="heading 3"/>
    <w:basedOn w:val="a"/>
    <w:next w:val="a"/>
    <w:link w:val="3Char"/>
    <w:uiPriority w:val="9"/>
    <w:qFormat/>
    <w:rsid w:val="00CD0CBE"/>
    <w:pPr>
      <w:keepNext/>
      <w:keepLines/>
      <w:spacing w:beforeLines="50" w:before="50" w:afterLines="50" w:after="50" w:line="240" w:lineRule="auto"/>
      <w:ind w:firstLineChars="0" w:firstLine="0"/>
      <w:jc w:val="left"/>
      <w:outlineLvl w:val="2"/>
    </w:pPr>
    <w:rPr>
      <w:rFonts w:eastAsia="黑体"/>
      <w:bCs/>
      <w:szCs w:val="32"/>
    </w:rPr>
  </w:style>
  <w:style w:type="paragraph" w:styleId="41">
    <w:name w:val="heading 4"/>
    <w:basedOn w:val="a"/>
    <w:next w:val="a"/>
    <w:link w:val="4Char"/>
    <w:uiPriority w:val="9"/>
    <w:qFormat/>
    <w:rsid w:val="006B4EE0"/>
    <w:pPr>
      <w:keepNext/>
      <w:keepLines/>
      <w:ind w:firstLineChars="0" w:firstLine="0"/>
      <w:jc w:val="left"/>
      <w:outlineLvl w:val="3"/>
    </w:pPr>
    <w:rPr>
      <w:bCs/>
      <w:szCs w:val="28"/>
    </w:rPr>
  </w:style>
  <w:style w:type="paragraph" w:styleId="5">
    <w:name w:val="heading 5"/>
    <w:basedOn w:val="a"/>
    <w:next w:val="a"/>
    <w:link w:val="5Char"/>
    <w:uiPriority w:val="9"/>
    <w:qFormat/>
    <w:rsid w:val="009C55A0"/>
    <w:pPr>
      <w:keepNext/>
      <w:keepLines/>
      <w:numPr>
        <w:ilvl w:val="4"/>
        <w:numId w:val="5"/>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qFormat/>
    <w:rsid w:val="009C55A0"/>
    <w:pPr>
      <w:keepNext/>
      <w:keepLines/>
      <w:numPr>
        <w:ilvl w:val="5"/>
        <w:numId w:val="5"/>
      </w:numPr>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9C55A0"/>
    <w:pPr>
      <w:keepNext/>
      <w:keepLines/>
      <w:numPr>
        <w:ilvl w:val="6"/>
        <w:numId w:val="5"/>
      </w:numPr>
      <w:spacing w:before="240" w:after="64" w:line="320" w:lineRule="auto"/>
      <w:ind w:firstLineChars="0" w:firstLine="0"/>
      <w:outlineLvl w:val="6"/>
    </w:pPr>
    <w:rPr>
      <w:b/>
      <w:bCs/>
      <w:szCs w:val="24"/>
    </w:rPr>
  </w:style>
  <w:style w:type="paragraph" w:styleId="8">
    <w:name w:val="heading 8"/>
    <w:basedOn w:val="a"/>
    <w:next w:val="a"/>
    <w:link w:val="8Char"/>
    <w:uiPriority w:val="9"/>
    <w:qFormat/>
    <w:rsid w:val="009C55A0"/>
    <w:pPr>
      <w:keepNext/>
      <w:keepLines/>
      <w:numPr>
        <w:ilvl w:val="7"/>
        <w:numId w:val="5"/>
      </w:numPr>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9C55A0"/>
    <w:pPr>
      <w:keepNext/>
      <w:keepLines/>
      <w:numPr>
        <w:ilvl w:val="8"/>
        <w:numId w:val="5"/>
      </w:numPr>
      <w:spacing w:before="240" w:after="64" w:line="320" w:lineRule="auto"/>
      <w:ind w:firstLineChars="0"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92D51"/>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992D51"/>
    <w:rPr>
      <w:noProof/>
      <w:sz w:val="18"/>
      <w:szCs w:val="18"/>
      <w:lang w:val="en-GB"/>
    </w:rPr>
  </w:style>
  <w:style w:type="paragraph" w:styleId="a4">
    <w:name w:val="footer"/>
    <w:basedOn w:val="a"/>
    <w:link w:val="Char0"/>
    <w:uiPriority w:val="99"/>
    <w:unhideWhenUsed/>
    <w:rsid w:val="00992D51"/>
    <w:pPr>
      <w:tabs>
        <w:tab w:val="center" w:pos="4153"/>
        <w:tab w:val="right" w:pos="8306"/>
      </w:tabs>
      <w:snapToGrid w:val="0"/>
      <w:jc w:val="left"/>
    </w:pPr>
    <w:rPr>
      <w:sz w:val="18"/>
      <w:szCs w:val="18"/>
    </w:rPr>
  </w:style>
  <w:style w:type="character" w:customStyle="1" w:styleId="Char0">
    <w:name w:val="页脚 Char"/>
    <w:link w:val="a4"/>
    <w:uiPriority w:val="99"/>
    <w:rsid w:val="00992D51"/>
    <w:rPr>
      <w:noProof/>
      <w:sz w:val="18"/>
      <w:szCs w:val="18"/>
      <w:lang w:val="en-GB"/>
    </w:rPr>
  </w:style>
  <w:style w:type="character" w:styleId="a5">
    <w:name w:val="page number"/>
    <w:basedOn w:val="a0"/>
    <w:rsid w:val="00992D51"/>
  </w:style>
  <w:style w:type="paragraph" w:styleId="a6">
    <w:name w:val="Balloon Text"/>
    <w:basedOn w:val="a"/>
    <w:link w:val="Char1"/>
    <w:uiPriority w:val="99"/>
    <w:semiHidden/>
    <w:unhideWhenUsed/>
    <w:rsid w:val="00992D51"/>
    <w:rPr>
      <w:sz w:val="18"/>
      <w:szCs w:val="18"/>
    </w:rPr>
  </w:style>
  <w:style w:type="character" w:customStyle="1" w:styleId="Char1">
    <w:name w:val="批注框文本 Char"/>
    <w:link w:val="a6"/>
    <w:uiPriority w:val="99"/>
    <w:semiHidden/>
    <w:rsid w:val="00992D51"/>
    <w:rPr>
      <w:noProof/>
      <w:sz w:val="18"/>
      <w:szCs w:val="18"/>
      <w:lang w:val="en-GB"/>
    </w:rPr>
  </w:style>
  <w:style w:type="character" w:customStyle="1" w:styleId="1Char">
    <w:name w:val="标题 1 Char"/>
    <w:link w:val="10"/>
    <w:uiPriority w:val="9"/>
    <w:rsid w:val="00CD0CBE"/>
    <w:rPr>
      <w:rFonts w:ascii="Times New Roman" w:eastAsia="黑体" w:hAnsi="Times New Roman"/>
      <w:bCs/>
      <w:noProof/>
      <w:kern w:val="44"/>
      <w:sz w:val="32"/>
      <w:szCs w:val="44"/>
      <w:lang w:val="en-GB"/>
    </w:rPr>
  </w:style>
  <w:style w:type="character" w:customStyle="1" w:styleId="2Char">
    <w:name w:val="标题 2 Char"/>
    <w:link w:val="20"/>
    <w:uiPriority w:val="9"/>
    <w:rsid w:val="00CD0CBE"/>
    <w:rPr>
      <w:rFonts w:ascii="Times New Roman" w:eastAsia="黑体" w:hAnsi="Times New Roman"/>
      <w:bCs/>
      <w:noProof/>
      <w:kern w:val="2"/>
      <w:sz w:val="28"/>
      <w:szCs w:val="32"/>
      <w:lang w:val="en-GB"/>
    </w:rPr>
  </w:style>
  <w:style w:type="paragraph" w:styleId="a7">
    <w:name w:val="Title"/>
    <w:aliases w:val="标题3"/>
    <w:basedOn w:val="a"/>
    <w:next w:val="a"/>
    <w:link w:val="Char2"/>
    <w:uiPriority w:val="10"/>
    <w:qFormat/>
    <w:rsid w:val="00290DBC"/>
    <w:pPr>
      <w:jc w:val="left"/>
      <w:outlineLvl w:val="0"/>
    </w:pPr>
    <w:rPr>
      <w:rFonts w:eastAsia="黑体"/>
      <w:b/>
      <w:bCs/>
      <w:szCs w:val="32"/>
    </w:rPr>
  </w:style>
  <w:style w:type="character" w:customStyle="1" w:styleId="Char2">
    <w:name w:val="标题 Char"/>
    <w:aliases w:val="标题3 Char"/>
    <w:link w:val="a7"/>
    <w:uiPriority w:val="10"/>
    <w:rsid w:val="00290DBC"/>
    <w:rPr>
      <w:rFonts w:ascii="Times New Roman" w:eastAsia="黑体" w:hAnsi="Times New Roman" w:cs="Times New Roman"/>
      <w:b/>
      <w:bCs/>
      <w:noProof/>
      <w:sz w:val="24"/>
      <w:szCs w:val="32"/>
      <w:lang w:val="en-GB"/>
    </w:rPr>
  </w:style>
  <w:style w:type="character" w:customStyle="1" w:styleId="3Char">
    <w:name w:val="标题 3 Char"/>
    <w:link w:val="30"/>
    <w:uiPriority w:val="9"/>
    <w:rsid w:val="00CD0CBE"/>
    <w:rPr>
      <w:rFonts w:ascii="Times New Roman" w:eastAsia="黑体" w:hAnsi="Times New Roman"/>
      <w:bCs/>
      <w:noProof/>
      <w:kern w:val="2"/>
      <w:sz w:val="24"/>
      <w:szCs w:val="32"/>
      <w:lang w:val="en-GB"/>
    </w:rPr>
  </w:style>
  <w:style w:type="paragraph" w:styleId="a8">
    <w:name w:val="caption"/>
    <w:basedOn w:val="a"/>
    <w:next w:val="a"/>
    <w:link w:val="Char3"/>
    <w:autoRedefine/>
    <w:uiPriority w:val="35"/>
    <w:qFormat/>
    <w:rsid w:val="003E01C2"/>
    <w:pPr>
      <w:ind w:firstLineChars="0" w:firstLine="0"/>
      <w:jc w:val="center"/>
      <w:textAlignment w:val="center"/>
    </w:pPr>
    <w:rPr>
      <w:b/>
      <w:sz w:val="21"/>
      <w:szCs w:val="20"/>
    </w:rPr>
  </w:style>
  <w:style w:type="paragraph" w:customStyle="1" w:styleId="a9">
    <w:name w:val="图表"/>
    <w:basedOn w:val="a8"/>
    <w:link w:val="Char4"/>
    <w:qFormat/>
    <w:rsid w:val="0083677F"/>
    <w:rPr>
      <w:b w:val="0"/>
    </w:rPr>
  </w:style>
  <w:style w:type="paragraph" w:customStyle="1" w:styleId="Char5">
    <w:name w:val="Char"/>
    <w:basedOn w:val="a"/>
    <w:rsid w:val="0086023B"/>
    <w:pPr>
      <w:widowControl/>
      <w:spacing w:after="160" w:line="240" w:lineRule="exact"/>
      <w:ind w:firstLineChars="0" w:firstLine="0"/>
      <w:jc w:val="left"/>
    </w:pPr>
    <w:rPr>
      <w:rFonts w:ascii="Arial" w:eastAsia="Times New Roman" w:hAnsi="Arial" w:cs="Verdana"/>
      <w:b/>
      <w:noProof w:val="0"/>
      <w:kern w:val="0"/>
      <w:szCs w:val="24"/>
      <w:lang w:val="en-US" w:eastAsia="en-US"/>
    </w:rPr>
  </w:style>
  <w:style w:type="character" w:customStyle="1" w:styleId="Char3">
    <w:name w:val="题注 Char"/>
    <w:link w:val="a8"/>
    <w:uiPriority w:val="35"/>
    <w:rsid w:val="003E01C2"/>
    <w:rPr>
      <w:rFonts w:ascii="Times New Roman" w:hAnsi="Times New Roman"/>
      <w:b/>
      <w:noProof/>
      <w:kern w:val="2"/>
      <w:sz w:val="21"/>
      <w:lang w:val="en-GB"/>
    </w:rPr>
  </w:style>
  <w:style w:type="character" w:customStyle="1" w:styleId="Char4">
    <w:name w:val="图表 Char"/>
    <w:link w:val="a9"/>
    <w:rsid w:val="0083677F"/>
    <w:rPr>
      <w:rFonts w:ascii="Times New Roman" w:eastAsia="宋体" w:hAnsi="Times New Roman" w:cs="Times New Roman"/>
      <w:b/>
      <w:noProof/>
      <w:sz w:val="20"/>
      <w:szCs w:val="20"/>
      <w:lang w:val="en-GB"/>
    </w:rPr>
  </w:style>
  <w:style w:type="character" w:customStyle="1" w:styleId="4Char">
    <w:name w:val="标题 4 Char"/>
    <w:link w:val="41"/>
    <w:uiPriority w:val="9"/>
    <w:rsid w:val="006B4EE0"/>
    <w:rPr>
      <w:rFonts w:ascii="Times New Roman" w:hAnsi="Times New Roman"/>
      <w:bCs/>
      <w:noProof/>
      <w:kern w:val="2"/>
      <w:sz w:val="24"/>
      <w:szCs w:val="28"/>
      <w:lang w:val="en-GB"/>
    </w:rPr>
  </w:style>
  <w:style w:type="character" w:customStyle="1" w:styleId="5Char">
    <w:name w:val="标题 5 Char"/>
    <w:link w:val="5"/>
    <w:uiPriority w:val="9"/>
    <w:rsid w:val="009C55A0"/>
    <w:rPr>
      <w:rFonts w:ascii="Times New Roman" w:hAnsi="Times New Roman"/>
      <w:b/>
      <w:bCs/>
      <w:noProof/>
      <w:kern w:val="2"/>
      <w:sz w:val="28"/>
      <w:szCs w:val="28"/>
      <w:lang w:val="en-GB"/>
    </w:rPr>
  </w:style>
  <w:style w:type="character" w:customStyle="1" w:styleId="6Char">
    <w:name w:val="标题 6 Char"/>
    <w:link w:val="6"/>
    <w:uiPriority w:val="9"/>
    <w:rsid w:val="009C55A0"/>
    <w:rPr>
      <w:rFonts w:ascii="Cambria" w:hAnsi="Cambria"/>
      <w:b/>
      <w:bCs/>
      <w:noProof/>
      <w:kern w:val="2"/>
      <w:sz w:val="24"/>
      <w:szCs w:val="24"/>
      <w:lang w:val="en-GB"/>
    </w:rPr>
  </w:style>
  <w:style w:type="character" w:customStyle="1" w:styleId="7Char">
    <w:name w:val="标题 7 Char"/>
    <w:link w:val="7"/>
    <w:uiPriority w:val="9"/>
    <w:rsid w:val="009C55A0"/>
    <w:rPr>
      <w:rFonts w:ascii="Times New Roman" w:hAnsi="Times New Roman"/>
      <w:b/>
      <w:bCs/>
      <w:noProof/>
      <w:kern w:val="2"/>
      <w:sz w:val="24"/>
      <w:szCs w:val="24"/>
      <w:lang w:val="en-GB"/>
    </w:rPr>
  </w:style>
  <w:style w:type="character" w:customStyle="1" w:styleId="8Char">
    <w:name w:val="标题 8 Char"/>
    <w:link w:val="8"/>
    <w:uiPriority w:val="9"/>
    <w:rsid w:val="009C55A0"/>
    <w:rPr>
      <w:rFonts w:ascii="Cambria" w:hAnsi="Cambria"/>
      <w:noProof/>
      <w:kern w:val="2"/>
      <w:sz w:val="24"/>
      <w:szCs w:val="24"/>
      <w:lang w:val="en-GB"/>
    </w:rPr>
  </w:style>
  <w:style w:type="character" w:customStyle="1" w:styleId="9Char">
    <w:name w:val="标题 9 Char"/>
    <w:link w:val="9"/>
    <w:uiPriority w:val="9"/>
    <w:rsid w:val="009C55A0"/>
    <w:rPr>
      <w:rFonts w:ascii="Cambria" w:hAnsi="Cambria"/>
      <w:noProof/>
      <w:kern w:val="2"/>
      <w:sz w:val="21"/>
      <w:szCs w:val="21"/>
      <w:lang w:val="en-GB"/>
    </w:rPr>
  </w:style>
  <w:style w:type="numbering" w:customStyle="1" w:styleId="1">
    <w:name w:val="样式1"/>
    <w:uiPriority w:val="99"/>
    <w:rsid w:val="00C23506"/>
    <w:pPr>
      <w:numPr>
        <w:numId w:val="1"/>
      </w:numPr>
    </w:pPr>
  </w:style>
  <w:style w:type="numbering" w:customStyle="1" w:styleId="2">
    <w:name w:val="样式2"/>
    <w:uiPriority w:val="99"/>
    <w:rsid w:val="00C23506"/>
    <w:pPr>
      <w:numPr>
        <w:numId w:val="2"/>
      </w:numPr>
    </w:pPr>
  </w:style>
  <w:style w:type="numbering" w:customStyle="1" w:styleId="3">
    <w:name w:val="样式3"/>
    <w:uiPriority w:val="99"/>
    <w:rsid w:val="00C23506"/>
    <w:pPr>
      <w:numPr>
        <w:numId w:val="3"/>
      </w:numPr>
    </w:pPr>
  </w:style>
  <w:style w:type="numbering" w:customStyle="1" w:styleId="40">
    <w:name w:val="样式4"/>
    <w:uiPriority w:val="99"/>
    <w:rsid w:val="00806239"/>
    <w:pPr>
      <w:numPr>
        <w:numId w:val="4"/>
      </w:numPr>
    </w:pPr>
  </w:style>
  <w:style w:type="paragraph" w:customStyle="1" w:styleId="4">
    <w:name w:val="正文 4级标题"/>
    <w:basedOn w:val="a"/>
    <w:rsid w:val="003B463B"/>
    <w:pPr>
      <w:numPr>
        <w:numId w:val="6"/>
      </w:numPr>
      <w:ind w:firstLineChars="0" w:firstLine="0"/>
    </w:pPr>
    <w:rPr>
      <w:noProof w:val="0"/>
      <w:sz w:val="21"/>
      <w:lang w:val="en-US"/>
    </w:rPr>
  </w:style>
  <w:style w:type="paragraph" w:styleId="11">
    <w:name w:val="toc 1"/>
    <w:basedOn w:val="a"/>
    <w:next w:val="a"/>
    <w:autoRedefine/>
    <w:uiPriority w:val="39"/>
    <w:unhideWhenUsed/>
    <w:qFormat/>
    <w:rsid w:val="00972C1A"/>
    <w:pPr>
      <w:tabs>
        <w:tab w:val="right" w:leader="dot" w:pos="9061"/>
      </w:tabs>
      <w:spacing w:before="120" w:after="120"/>
      <w:ind w:firstLineChars="0" w:firstLine="0"/>
      <w:jc w:val="left"/>
    </w:pPr>
    <w:rPr>
      <w:rFonts w:eastAsia="黑体"/>
      <w:bCs/>
      <w:caps/>
      <w:szCs w:val="24"/>
    </w:rPr>
  </w:style>
  <w:style w:type="paragraph" w:styleId="21">
    <w:name w:val="toc 2"/>
    <w:basedOn w:val="a"/>
    <w:next w:val="a"/>
    <w:autoRedefine/>
    <w:uiPriority w:val="39"/>
    <w:unhideWhenUsed/>
    <w:qFormat/>
    <w:rsid w:val="00BC2B1D"/>
    <w:pPr>
      <w:tabs>
        <w:tab w:val="left" w:pos="1200"/>
        <w:tab w:val="right" w:leader="dot" w:pos="9061"/>
      </w:tabs>
      <w:ind w:leftChars="200" w:left="480" w:firstLineChars="0" w:firstLine="0"/>
      <w:jc w:val="left"/>
    </w:pPr>
    <w:rPr>
      <w:smallCaps/>
      <w:szCs w:val="21"/>
    </w:rPr>
  </w:style>
  <w:style w:type="paragraph" w:styleId="31">
    <w:name w:val="toc 3"/>
    <w:basedOn w:val="a"/>
    <w:next w:val="a"/>
    <w:autoRedefine/>
    <w:uiPriority w:val="39"/>
    <w:unhideWhenUsed/>
    <w:qFormat/>
    <w:rsid w:val="00BC2B1D"/>
    <w:pPr>
      <w:tabs>
        <w:tab w:val="left" w:pos="1680"/>
        <w:tab w:val="right" w:leader="dot" w:pos="9061"/>
      </w:tabs>
      <w:ind w:leftChars="100" w:left="480" w:rightChars="100" w:right="240" w:firstLine="480"/>
      <w:jc w:val="left"/>
    </w:pPr>
    <w:rPr>
      <w:rFonts w:cs="Calibri"/>
      <w:iCs/>
      <w:szCs w:val="20"/>
    </w:rPr>
  </w:style>
  <w:style w:type="paragraph" w:styleId="42">
    <w:name w:val="toc 4"/>
    <w:basedOn w:val="a"/>
    <w:next w:val="a"/>
    <w:autoRedefine/>
    <w:uiPriority w:val="39"/>
    <w:unhideWhenUsed/>
    <w:rsid w:val="00490DD4"/>
    <w:pPr>
      <w:ind w:left="720"/>
      <w:jc w:val="left"/>
    </w:pPr>
    <w:rPr>
      <w:rFonts w:ascii="Calibri" w:hAnsi="Calibri" w:cs="Calibri"/>
      <w:sz w:val="18"/>
      <w:szCs w:val="18"/>
    </w:rPr>
  </w:style>
  <w:style w:type="character" w:styleId="aa">
    <w:name w:val="Hyperlink"/>
    <w:uiPriority w:val="99"/>
    <w:unhideWhenUsed/>
    <w:rsid w:val="00490DD4"/>
    <w:rPr>
      <w:color w:val="0000FF"/>
      <w:u w:val="single"/>
    </w:rPr>
  </w:style>
  <w:style w:type="paragraph" w:styleId="TOC">
    <w:name w:val="TOC Heading"/>
    <w:basedOn w:val="10"/>
    <w:next w:val="a"/>
    <w:uiPriority w:val="39"/>
    <w:qFormat/>
    <w:rsid w:val="00490DD4"/>
    <w:pPr>
      <w:widowControl/>
      <w:spacing w:beforeLines="0" w:before="480" w:afterLines="0" w:after="0" w:line="276" w:lineRule="auto"/>
      <w:jc w:val="left"/>
      <w:outlineLvl w:val="9"/>
    </w:pPr>
    <w:rPr>
      <w:rFonts w:ascii="Cambria" w:eastAsia="宋体" w:hAnsi="Cambria"/>
      <w:b/>
      <w:noProof w:val="0"/>
      <w:color w:val="365F91"/>
      <w:kern w:val="0"/>
      <w:sz w:val="28"/>
      <w:szCs w:val="28"/>
      <w:lang w:val="en-US"/>
    </w:rPr>
  </w:style>
  <w:style w:type="paragraph" w:styleId="ab">
    <w:name w:val="List Paragraph"/>
    <w:basedOn w:val="a"/>
    <w:link w:val="Char6"/>
    <w:uiPriority w:val="34"/>
    <w:qFormat/>
    <w:rsid w:val="005B75BB"/>
    <w:pPr>
      <w:ind w:firstLine="420"/>
    </w:pPr>
  </w:style>
  <w:style w:type="paragraph" w:styleId="ac">
    <w:name w:val="endnote text"/>
    <w:basedOn w:val="a"/>
    <w:link w:val="Char7"/>
    <w:uiPriority w:val="99"/>
    <w:unhideWhenUsed/>
    <w:rsid w:val="00B86E9E"/>
    <w:pPr>
      <w:snapToGrid w:val="0"/>
      <w:jc w:val="left"/>
    </w:pPr>
  </w:style>
  <w:style w:type="character" w:customStyle="1" w:styleId="Char7">
    <w:name w:val="尾注文本 Char"/>
    <w:link w:val="ac"/>
    <w:uiPriority w:val="99"/>
    <w:rsid w:val="00B86E9E"/>
    <w:rPr>
      <w:rFonts w:ascii="Times New Roman" w:eastAsia="宋体" w:hAnsi="Times New Roman"/>
      <w:noProof/>
      <w:sz w:val="24"/>
      <w:lang w:val="en-GB"/>
    </w:rPr>
  </w:style>
  <w:style w:type="character" w:styleId="ad">
    <w:name w:val="endnote reference"/>
    <w:uiPriority w:val="99"/>
    <w:unhideWhenUsed/>
    <w:rsid w:val="00B86E9E"/>
    <w:rPr>
      <w:vertAlign w:val="superscript"/>
    </w:rPr>
  </w:style>
  <w:style w:type="character" w:customStyle="1" w:styleId="MTEquationSection">
    <w:name w:val="MTEquationSection"/>
    <w:rsid w:val="00667A34"/>
    <w:rPr>
      <w:vanish/>
      <w:color w:val="FF0000"/>
      <w:sz w:val="72"/>
    </w:rPr>
  </w:style>
  <w:style w:type="paragraph" w:customStyle="1" w:styleId="ae">
    <w:name w:val="图"/>
    <w:basedOn w:val="a8"/>
    <w:link w:val="Char8"/>
    <w:qFormat/>
    <w:rsid w:val="00E67912"/>
    <w:pPr>
      <w:snapToGrid w:val="0"/>
      <w:spacing w:line="240" w:lineRule="auto"/>
    </w:pPr>
    <w:rPr>
      <w:b w:val="0"/>
      <w:noProof w:val="0"/>
      <w:lang w:val="en-US"/>
    </w:rPr>
  </w:style>
  <w:style w:type="character" w:customStyle="1" w:styleId="Char8">
    <w:name w:val="图 Char"/>
    <w:link w:val="ae"/>
    <w:rsid w:val="00E67912"/>
    <w:rPr>
      <w:rFonts w:ascii="Times New Roman" w:hAnsi="Times New Roman"/>
      <w:kern w:val="2"/>
      <w:sz w:val="21"/>
    </w:rPr>
  </w:style>
  <w:style w:type="paragraph" w:customStyle="1" w:styleId="af">
    <w:name w:val="表"/>
    <w:basedOn w:val="a8"/>
    <w:link w:val="Char9"/>
    <w:qFormat/>
    <w:rsid w:val="00270994"/>
    <w:pPr>
      <w:spacing w:line="240" w:lineRule="auto"/>
    </w:pPr>
    <w:rPr>
      <w:b w:val="0"/>
      <w:noProof w:val="0"/>
      <w:lang w:val="en-US"/>
    </w:rPr>
  </w:style>
  <w:style w:type="character" w:customStyle="1" w:styleId="Char9">
    <w:name w:val="表 Char"/>
    <w:link w:val="af"/>
    <w:rsid w:val="00270994"/>
    <w:rPr>
      <w:rFonts w:ascii="Times New Roman" w:hAnsi="Times New Roman"/>
      <w:b/>
      <w:kern w:val="2"/>
      <w:sz w:val="21"/>
    </w:rPr>
  </w:style>
  <w:style w:type="paragraph" w:customStyle="1" w:styleId="af0">
    <w:name w:val="论文正文"/>
    <w:basedOn w:val="a"/>
    <w:rsid w:val="007916F1"/>
    <w:pPr>
      <w:wordWrap w:val="0"/>
      <w:overflowPunct w:val="0"/>
      <w:autoSpaceDE w:val="0"/>
      <w:autoSpaceDN w:val="0"/>
      <w:adjustRightInd w:val="0"/>
      <w:spacing w:line="314" w:lineRule="exact"/>
      <w:textAlignment w:val="baseline"/>
    </w:pPr>
    <w:rPr>
      <w:rFonts w:ascii="宋体" w:hAnsi="MS Sans Serif"/>
      <w:noProof w:val="0"/>
      <w:sz w:val="21"/>
      <w:szCs w:val="20"/>
      <w:lang w:val="en-US"/>
    </w:rPr>
  </w:style>
  <w:style w:type="paragraph" w:styleId="af1">
    <w:name w:val="Body Text Indent"/>
    <w:basedOn w:val="a"/>
    <w:link w:val="Chara"/>
    <w:rsid w:val="00C73622"/>
    <w:pPr>
      <w:spacing w:line="240" w:lineRule="auto"/>
      <w:ind w:firstLineChars="0" w:firstLine="567"/>
    </w:pPr>
    <w:rPr>
      <w:noProof w:val="0"/>
      <w:szCs w:val="20"/>
      <w:lang w:val="en-US"/>
    </w:rPr>
  </w:style>
  <w:style w:type="character" w:customStyle="1" w:styleId="Chara">
    <w:name w:val="正文文本缩进 Char"/>
    <w:link w:val="af1"/>
    <w:rsid w:val="00C73622"/>
    <w:rPr>
      <w:rFonts w:ascii="Times New Roman" w:eastAsia="宋体" w:hAnsi="Times New Roman" w:cs="Times New Roman"/>
      <w:sz w:val="24"/>
      <w:szCs w:val="20"/>
    </w:rPr>
  </w:style>
  <w:style w:type="paragraph" w:styleId="22">
    <w:name w:val="Body Text Indent 2"/>
    <w:basedOn w:val="a"/>
    <w:link w:val="2Char0"/>
    <w:unhideWhenUsed/>
    <w:rsid w:val="006E71D3"/>
    <w:pPr>
      <w:spacing w:after="120" w:line="480" w:lineRule="auto"/>
      <w:ind w:leftChars="200" w:left="420"/>
    </w:pPr>
  </w:style>
  <w:style w:type="character" w:customStyle="1" w:styleId="2Char0">
    <w:name w:val="正文文本缩进 2 Char"/>
    <w:link w:val="22"/>
    <w:uiPriority w:val="99"/>
    <w:semiHidden/>
    <w:rsid w:val="006E71D3"/>
    <w:rPr>
      <w:rFonts w:ascii="Times New Roman" w:eastAsia="宋体" w:hAnsi="Times New Roman"/>
      <w:noProof/>
      <w:sz w:val="24"/>
      <w:lang w:val="en-GB"/>
    </w:rPr>
  </w:style>
  <w:style w:type="paragraph" w:styleId="af2">
    <w:name w:val="Normal (Web)"/>
    <w:basedOn w:val="a"/>
    <w:rsid w:val="006E71D3"/>
    <w:pPr>
      <w:widowControl/>
      <w:spacing w:before="100" w:beforeAutospacing="1" w:after="100" w:afterAutospacing="1" w:line="240" w:lineRule="auto"/>
      <w:ind w:firstLineChars="0" w:firstLine="0"/>
      <w:jc w:val="left"/>
    </w:pPr>
    <w:rPr>
      <w:rFonts w:ascii="宋体" w:hAnsi="宋体"/>
      <w:noProof w:val="0"/>
      <w:kern w:val="0"/>
      <w:szCs w:val="24"/>
      <w:lang w:val="en-US"/>
    </w:rPr>
  </w:style>
  <w:style w:type="character" w:customStyle="1" w:styleId="Char6">
    <w:name w:val="列出段落 Char"/>
    <w:link w:val="ab"/>
    <w:uiPriority w:val="34"/>
    <w:rsid w:val="00AD195B"/>
    <w:rPr>
      <w:rFonts w:ascii="Times New Roman" w:eastAsia="宋体" w:hAnsi="Times New Roman"/>
      <w:noProof/>
      <w:sz w:val="24"/>
      <w:lang w:val="en-GB"/>
    </w:rPr>
  </w:style>
  <w:style w:type="paragraph" w:customStyle="1" w:styleId="af3">
    <w:name w:val="尾注"/>
    <w:basedOn w:val="ac"/>
    <w:link w:val="Charb"/>
    <w:qFormat/>
    <w:rsid w:val="002B4C9A"/>
    <w:pPr>
      <w:spacing w:line="300" w:lineRule="auto"/>
      <w:ind w:hangingChars="100" w:hanging="970"/>
      <w:jc w:val="both"/>
    </w:pPr>
  </w:style>
  <w:style w:type="character" w:customStyle="1" w:styleId="Charb">
    <w:name w:val="尾注 Char"/>
    <w:link w:val="af3"/>
    <w:rsid w:val="002B4C9A"/>
    <w:rPr>
      <w:rFonts w:ascii="Times New Roman" w:eastAsia="宋体" w:hAnsi="Times New Roman" w:cs="Times New Roman"/>
      <w:noProof/>
      <w:sz w:val="24"/>
      <w:lang w:val="en-GB"/>
    </w:rPr>
  </w:style>
  <w:style w:type="table" w:styleId="af4">
    <w:name w:val="Table Grid"/>
    <w:basedOn w:val="a1"/>
    <w:uiPriority w:val="59"/>
    <w:rsid w:val="002B4C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footnote text"/>
    <w:basedOn w:val="a"/>
    <w:link w:val="Charc"/>
    <w:uiPriority w:val="99"/>
    <w:semiHidden/>
    <w:unhideWhenUsed/>
    <w:rsid w:val="002B4C9A"/>
    <w:pPr>
      <w:snapToGrid w:val="0"/>
      <w:jc w:val="left"/>
    </w:pPr>
    <w:rPr>
      <w:sz w:val="18"/>
      <w:szCs w:val="18"/>
    </w:rPr>
  </w:style>
  <w:style w:type="character" w:customStyle="1" w:styleId="Charc">
    <w:name w:val="脚注文本 Char"/>
    <w:link w:val="af5"/>
    <w:uiPriority w:val="99"/>
    <w:semiHidden/>
    <w:rsid w:val="002B4C9A"/>
    <w:rPr>
      <w:rFonts w:ascii="Times New Roman" w:eastAsia="宋体" w:hAnsi="Times New Roman" w:cs="Times New Roman"/>
      <w:noProof/>
      <w:sz w:val="18"/>
      <w:szCs w:val="18"/>
      <w:lang w:val="en-GB"/>
    </w:rPr>
  </w:style>
  <w:style w:type="character" w:styleId="af6">
    <w:name w:val="footnote reference"/>
    <w:uiPriority w:val="99"/>
    <w:semiHidden/>
    <w:unhideWhenUsed/>
    <w:rsid w:val="002B4C9A"/>
    <w:rPr>
      <w:vertAlign w:val="superscript"/>
    </w:rPr>
  </w:style>
  <w:style w:type="paragraph" w:customStyle="1" w:styleId="af7">
    <w:name w:val="表格内容"/>
    <w:basedOn w:val="a"/>
    <w:link w:val="Chard"/>
    <w:qFormat/>
    <w:rsid w:val="00A67923"/>
    <w:pPr>
      <w:adjustRightInd w:val="0"/>
      <w:spacing w:line="240" w:lineRule="auto"/>
      <w:ind w:firstLineChars="0" w:firstLine="0"/>
      <w:jc w:val="center"/>
    </w:pPr>
    <w:rPr>
      <w:sz w:val="21"/>
      <w:szCs w:val="21"/>
      <w:lang w:val="en-US"/>
    </w:rPr>
  </w:style>
  <w:style w:type="character" w:customStyle="1" w:styleId="Chard">
    <w:name w:val="表格内容 Char"/>
    <w:link w:val="af7"/>
    <w:rsid w:val="00A67923"/>
    <w:rPr>
      <w:rFonts w:ascii="Times New Roman" w:hAnsi="Times New Roman"/>
      <w:noProof/>
      <w:kern w:val="2"/>
      <w:sz w:val="21"/>
      <w:szCs w:val="21"/>
    </w:rPr>
  </w:style>
  <w:style w:type="paragraph" w:customStyle="1" w:styleId="MTDisplayEquation">
    <w:name w:val="MTDisplayEquation"/>
    <w:basedOn w:val="a"/>
    <w:next w:val="a"/>
    <w:link w:val="MTDisplayEquationChar"/>
    <w:rsid w:val="0092413B"/>
    <w:pPr>
      <w:tabs>
        <w:tab w:val="center" w:pos="4540"/>
        <w:tab w:val="right" w:pos="9080"/>
      </w:tabs>
      <w:ind w:firstLine="480"/>
      <w:textAlignment w:val="center"/>
    </w:pPr>
    <w:rPr>
      <w:szCs w:val="21"/>
    </w:rPr>
  </w:style>
  <w:style w:type="character" w:customStyle="1" w:styleId="MTDisplayEquationChar">
    <w:name w:val="MTDisplayEquation Char"/>
    <w:link w:val="MTDisplayEquation"/>
    <w:rsid w:val="0092413B"/>
    <w:rPr>
      <w:rFonts w:ascii="Times New Roman" w:hAnsi="Times New Roman"/>
      <w:noProof/>
      <w:kern w:val="2"/>
      <w:sz w:val="24"/>
      <w:szCs w:val="21"/>
      <w:lang w:val="en-GB"/>
    </w:rPr>
  </w:style>
  <w:style w:type="character" w:customStyle="1" w:styleId="bold">
    <w:name w:val="bold"/>
    <w:rsid w:val="00FC20E4"/>
  </w:style>
  <w:style w:type="paragraph" w:styleId="50">
    <w:name w:val="toc 5"/>
    <w:basedOn w:val="a"/>
    <w:next w:val="a"/>
    <w:autoRedefine/>
    <w:uiPriority w:val="39"/>
    <w:unhideWhenUsed/>
    <w:rsid w:val="00D131D2"/>
    <w:pPr>
      <w:ind w:left="960"/>
      <w:jc w:val="left"/>
    </w:pPr>
    <w:rPr>
      <w:rFonts w:ascii="Calibri" w:hAnsi="Calibri" w:cs="Calibri"/>
      <w:sz w:val="18"/>
      <w:szCs w:val="18"/>
    </w:rPr>
  </w:style>
  <w:style w:type="paragraph" w:styleId="60">
    <w:name w:val="toc 6"/>
    <w:basedOn w:val="a"/>
    <w:next w:val="a"/>
    <w:autoRedefine/>
    <w:uiPriority w:val="39"/>
    <w:unhideWhenUsed/>
    <w:rsid w:val="00D131D2"/>
    <w:pPr>
      <w:ind w:left="1200"/>
      <w:jc w:val="left"/>
    </w:pPr>
    <w:rPr>
      <w:rFonts w:ascii="Calibri" w:hAnsi="Calibri" w:cs="Calibri"/>
      <w:sz w:val="18"/>
      <w:szCs w:val="18"/>
    </w:rPr>
  </w:style>
  <w:style w:type="paragraph" w:styleId="70">
    <w:name w:val="toc 7"/>
    <w:basedOn w:val="a"/>
    <w:next w:val="a"/>
    <w:autoRedefine/>
    <w:uiPriority w:val="39"/>
    <w:unhideWhenUsed/>
    <w:rsid w:val="00D131D2"/>
    <w:pPr>
      <w:ind w:left="1440"/>
      <w:jc w:val="left"/>
    </w:pPr>
    <w:rPr>
      <w:rFonts w:ascii="Calibri" w:hAnsi="Calibri" w:cs="Calibri"/>
      <w:sz w:val="18"/>
      <w:szCs w:val="18"/>
    </w:rPr>
  </w:style>
  <w:style w:type="paragraph" w:styleId="80">
    <w:name w:val="toc 8"/>
    <w:basedOn w:val="a"/>
    <w:next w:val="a"/>
    <w:autoRedefine/>
    <w:uiPriority w:val="39"/>
    <w:unhideWhenUsed/>
    <w:rsid w:val="00D131D2"/>
    <w:pPr>
      <w:ind w:left="1680"/>
      <w:jc w:val="left"/>
    </w:pPr>
    <w:rPr>
      <w:rFonts w:ascii="Calibri" w:hAnsi="Calibri" w:cs="Calibri"/>
      <w:sz w:val="18"/>
      <w:szCs w:val="18"/>
    </w:rPr>
  </w:style>
  <w:style w:type="paragraph" w:styleId="90">
    <w:name w:val="toc 9"/>
    <w:basedOn w:val="a"/>
    <w:next w:val="a"/>
    <w:autoRedefine/>
    <w:uiPriority w:val="39"/>
    <w:unhideWhenUsed/>
    <w:rsid w:val="00D131D2"/>
    <w:pPr>
      <w:ind w:left="1920"/>
      <w:jc w:val="left"/>
    </w:pPr>
    <w:rPr>
      <w:rFonts w:ascii="Calibri" w:hAnsi="Calibri" w:cs="Calibri"/>
      <w:sz w:val="18"/>
      <w:szCs w:val="18"/>
    </w:rPr>
  </w:style>
  <w:style w:type="character" w:customStyle="1" w:styleId="lijuyuanxing">
    <w:name w:val="lijuyuanxing"/>
    <w:rsid w:val="00DB5FFD"/>
  </w:style>
  <w:style w:type="character" w:customStyle="1" w:styleId="wordother">
    <w:name w:val="word_other"/>
    <w:rsid w:val="00DB5FFD"/>
  </w:style>
  <w:style w:type="paragraph" w:customStyle="1" w:styleId="CharCharCharChar">
    <w:name w:val="Char Char Char Char"/>
    <w:basedOn w:val="a"/>
    <w:rsid w:val="00703021"/>
    <w:pPr>
      <w:spacing w:line="240" w:lineRule="auto"/>
      <w:ind w:firstLineChars="0" w:firstLine="0"/>
    </w:pPr>
    <w:rPr>
      <w:noProof w:val="0"/>
      <w:sz w:val="21"/>
      <w:szCs w:val="24"/>
      <w:lang w:val="en-US"/>
    </w:rPr>
  </w:style>
  <w:style w:type="paragraph" w:customStyle="1" w:styleId="af8">
    <w:name w:val="正文 公式"/>
    <w:basedOn w:val="a"/>
    <w:link w:val="Chare"/>
    <w:autoRedefine/>
    <w:qFormat/>
    <w:rsid w:val="00961D45"/>
    <w:pPr>
      <w:wordWrap w:val="0"/>
      <w:spacing w:line="288" w:lineRule="auto"/>
      <w:ind w:firstLineChars="0" w:firstLine="0"/>
      <w:jc w:val="right"/>
      <w:textAlignment w:val="center"/>
    </w:pPr>
    <w:rPr>
      <w:noProof w:val="0"/>
      <w:kern w:val="0"/>
      <w:sz w:val="21"/>
      <w:szCs w:val="21"/>
      <w:lang w:val="en-US"/>
    </w:rPr>
  </w:style>
  <w:style w:type="character" w:customStyle="1" w:styleId="Chare">
    <w:name w:val="正文 公式 Char"/>
    <w:link w:val="af8"/>
    <w:rsid w:val="00961D45"/>
    <w:rPr>
      <w:rFonts w:ascii="Times New Roman" w:hAnsi="Times New Roman"/>
      <w:sz w:val="21"/>
      <w:szCs w:val="21"/>
    </w:rPr>
  </w:style>
  <w:style w:type="paragraph" w:customStyle="1" w:styleId="af9">
    <w:name w:val="正文 文本"/>
    <w:basedOn w:val="a"/>
    <w:link w:val="Charf"/>
    <w:autoRedefine/>
    <w:qFormat/>
    <w:rsid w:val="00B964CB"/>
    <w:pPr>
      <w:keepNext/>
      <w:widowControl/>
      <w:topLinePunct/>
      <w:spacing w:beforeLines="50" w:before="163"/>
      <w:ind w:firstLineChars="0" w:firstLine="0"/>
      <w:jc w:val="center"/>
      <w:textAlignment w:val="center"/>
    </w:pPr>
    <w:rPr>
      <w:b/>
      <w:noProof w:val="0"/>
      <w:snapToGrid w:val="0"/>
      <w:w w:val="0"/>
      <w:kern w:val="0"/>
      <w:sz w:val="21"/>
      <w:szCs w:val="36"/>
      <w:bdr w:val="none" w:sz="0" w:space="0" w:color="000000"/>
      <w:lang w:val="en-US"/>
    </w:rPr>
  </w:style>
  <w:style w:type="character" w:customStyle="1" w:styleId="Charf">
    <w:name w:val="正文 文本 Char"/>
    <w:link w:val="af9"/>
    <w:rsid w:val="00B964CB"/>
    <w:rPr>
      <w:rFonts w:ascii="Times New Roman" w:hAnsi="Times New Roman"/>
      <w:b/>
      <w:snapToGrid w:val="0"/>
      <w:w w:val="0"/>
      <w:sz w:val="21"/>
      <w:szCs w:val="36"/>
      <w:bdr w:val="none" w:sz="0" w:space="0" w:color="000000"/>
    </w:rPr>
  </w:style>
  <w:style w:type="paragraph" w:customStyle="1" w:styleId="afa">
    <w:name w:val="表格格式"/>
    <w:basedOn w:val="af7"/>
    <w:link w:val="Charf0"/>
    <w:qFormat/>
    <w:rsid w:val="00A67923"/>
  </w:style>
  <w:style w:type="paragraph" w:styleId="afb">
    <w:name w:val="Document Map"/>
    <w:basedOn w:val="a"/>
    <w:semiHidden/>
    <w:rsid w:val="00897DE8"/>
    <w:pPr>
      <w:shd w:val="clear" w:color="auto" w:fill="000080"/>
    </w:pPr>
  </w:style>
  <w:style w:type="character" w:customStyle="1" w:styleId="Charf0">
    <w:name w:val="表格格式 Char"/>
    <w:basedOn w:val="Chard"/>
    <w:link w:val="afa"/>
    <w:rsid w:val="00A67923"/>
    <w:rPr>
      <w:rFonts w:ascii="Times New Roman" w:hAnsi="Times New Roman"/>
      <w:noProof/>
      <w:kern w:val="2"/>
      <w:sz w:val="21"/>
      <w:szCs w:val="21"/>
    </w:rPr>
  </w:style>
  <w:style w:type="character" w:customStyle="1" w:styleId="word">
    <w:name w:val="word"/>
    <w:rsid w:val="00CC6DEC"/>
  </w:style>
  <w:style w:type="paragraph" w:styleId="afc">
    <w:name w:val="table of figures"/>
    <w:basedOn w:val="a"/>
    <w:next w:val="a"/>
    <w:uiPriority w:val="99"/>
    <w:rsid w:val="0011458E"/>
    <w:pPr>
      <w:ind w:hangingChars="201" w:hanging="482"/>
      <w:jc w:val="left"/>
    </w:pPr>
    <w:rPr>
      <w:rFonts w:cs="Calibri"/>
      <w:noProof w:val="0"/>
      <w:szCs w:val="20"/>
      <w:lang w:val="en-US"/>
    </w:rPr>
  </w:style>
  <w:style w:type="paragraph" w:customStyle="1" w:styleId="12">
    <w:name w:val="公式1"/>
    <w:basedOn w:val="MTDisplayEquation"/>
    <w:link w:val="1Char0"/>
    <w:qFormat/>
    <w:rsid w:val="004C64FB"/>
    <w:pPr>
      <w:snapToGrid w:val="0"/>
      <w:spacing w:line="240" w:lineRule="auto"/>
      <w:ind w:firstLine="200"/>
    </w:pPr>
  </w:style>
  <w:style w:type="character" w:customStyle="1" w:styleId="1Char0">
    <w:name w:val="公式1 Char"/>
    <w:link w:val="12"/>
    <w:rsid w:val="004C64FB"/>
    <w:rPr>
      <w:rFonts w:ascii="Times New Roman" w:hAnsi="Times New Roman"/>
      <w:noProof/>
      <w:kern w:val="2"/>
      <w:sz w:val="24"/>
      <w:szCs w:val="21"/>
      <w:lang w:val="en-GB"/>
    </w:rPr>
  </w:style>
  <w:style w:type="paragraph" w:customStyle="1" w:styleId="afd">
    <w:name w:val="子题注"/>
    <w:basedOn w:val="a"/>
    <w:link w:val="Charf1"/>
    <w:qFormat/>
    <w:rsid w:val="00AE26B6"/>
    <w:pPr>
      <w:spacing w:line="240" w:lineRule="auto"/>
      <w:ind w:firstLineChars="0" w:firstLine="0"/>
    </w:pPr>
    <w:rPr>
      <w:sz w:val="18"/>
      <w:szCs w:val="18"/>
    </w:rPr>
  </w:style>
  <w:style w:type="character" w:customStyle="1" w:styleId="Charf1">
    <w:name w:val="子题注 Char"/>
    <w:link w:val="afd"/>
    <w:rsid w:val="00AE26B6"/>
    <w:rPr>
      <w:rFonts w:ascii="Times New Roman" w:hAnsi="Times New Roman"/>
      <w:noProof/>
      <w:kern w:val="2"/>
      <w:sz w:val="18"/>
      <w:szCs w:val="18"/>
      <w:lang w:val="en-GB"/>
    </w:rPr>
  </w:style>
  <w:style w:type="paragraph" w:styleId="afe">
    <w:name w:val="No Spacing"/>
    <w:uiPriority w:val="1"/>
    <w:qFormat/>
    <w:rsid w:val="00544886"/>
    <w:pPr>
      <w:widowControl w:val="0"/>
      <w:ind w:firstLineChars="200" w:firstLine="200"/>
      <w:jc w:val="both"/>
    </w:pPr>
    <w:rPr>
      <w:rFonts w:ascii="Times New Roman" w:hAnsi="Times New Roman"/>
      <w:noProof/>
      <w:kern w:val="2"/>
      <w:sz w:val="24"/>
      <w:szCs w:val="22"/>
      <w:lang w:val="en-GB"/>
    </w:rPr>
  </w:style>
  <w:style w:type="paragraph" w:customStyle="1" w:styleId="aff">
    <w:name w:val="图注"/>
    <w:basedOn w:val="af9"/>
    <w:link w:val="Charf2"/>
    <w:qFormat/>
    <w:rsid w:val="00057A04"/>
    <w:pPr>
      <w:keepNext w:val="0"/>
      <w:widowControl w:val="0"/>
      <w:spacing w:beforeLines="0" w:before="0" w:afterLines="50" w:after="50" w:line="240" w:lineRule="auto"/>
    </w:pPr>
  </w:style>
  <w:style w:type="paragraph" w:customStyle="1" w:styleId="aff0">
    <w:name w:val="表注"/>
    <w:basedOn w:val="af9"/>
    <w:link w:val="Charf3"/>
    <w:qFormat/>
    <w:rsid w:val="00B964CB"/>
  </w:style>
  <w:style w:type="character" w:customStyle="1" w:styleId="Charf2">
    <w:name w:val="图注 Char"/>
    <w:basedOn w:val="Charf"/>
    <w:link w:val="aff"/>
    <w:rsid w:val="00057A04"/>
    <w:rPr>
      <w:rFonts w:ascii="Times New Roman" w:hAnsi="Times New Roman"/>
      <w:b/>
      <w:snapToGrid w:val="0"/>
      <w:w w:val="0"/>
      <w:sz w:val="21"/>
      <w:szCs w:val="36"/>
      <w:bdr w:val="none" w:sz="0" w:space="0" w:color="000000"/>
    </w:rPr>
  </w:style>
  <w:style w:type="character" w:customStyle="1" w:styleId="Charf3">
    <w:name w:val="表注 Char"/>
    <w:basedOn w:val="Charf"/>
    <w:link w:val="aff0"/>
    <w:rsid w:val="00B964CB"/>
    <w:rPr>
      <w:rFonts w:ascii="Times New Roman" w:hAnsi="Times New Roman"/>
      <w:b/>
      <w:snapToGrid w:val="0"/>
      <w:w w:val="0"/>
      <w:sz w:val="21"/>
      <w:szCs w:val="36"/>
      <w:bdr w:val="none" w:sz="0" w:space="0" w:color="000000"/>
    </w:rPr>
  </w:style>
  <w:style w:type="paragraph" w:customStyle="1" w:styleId="aff1">
    <w:name w:val="子图注"/>
    <w:basedOn w:val="a"/>
    <w:link w:val="Charf4"/>
    <w:qFormat/>
    <w:rsid w:val="00C42A0A"/>
    <w:pPr>
      <w:spacing w:line="240" w:lineRule="auto"/>
      <w:ind w:firstLineChars="728" w:firstLine="728"/>
    </w:pPr>
    <w:rPr>
      <w:b/>
      <w:snapToGrid w:val="0"/>
      <w:w w:val="0"/>
      <w:sz w:val="21"/>
      <w:szCs w:val="21"/>
      <w:u w:color="000000"/>
      <w:bdr w:val="none" w:sz="0" w:space="0" w:color="000000"/>
    </w:rPr>
  </w:style>
  <w:style w:type="character" w:customStyle="1" w:styleId="Charf4">
    <w:name w:val="子图注 Char"/>
    <w:basedOn w:val="a0"/>
    <w:link w:val="aff1"/>
    <w:rsid w:val="00C42A0A"/>
    <w:rPr>
      <w:rFonts w:ascii="Times New Roman" w:hAnsi="Times New Roman"/>
      <w:b/>
      <w:noProof/>
      <w:snapToGrid w:val="0"/>
      <w:w w:val="0"/>
      <w:kern w:val="2"/>
      <w:sz w:val="21"/>
      <w:szCs w:val="21"/>
      <w:u w:color="000000"/>
      <w:bdr w:val="none" w:sz="0" w:space="0" w:color="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4589647">
      <w:bodyDiv w:val="1"/>
      <w:marLeft w:val="0"/>
      <w:marRight w:val="0"/>
      <w:marTop w:val="0"/>
      <w:marBottom w:val="0"/>
      <w:divBdr>
        <w:top w:val="none" w:sz="0" w:space="0" w:color="auto"/>
        <w:left w:val="none" w:sz="0" w:space="0" w:color="auto"/>
        <w:bottom w:val="none" w:sz="0" w:space="0" w:color="auto"/>
        <w:right w:val="none" w:sz="0" w:space="0" w:color="auto"/>
      </w:divBdr>
      <w:divsChild>
        <w:div w:id="1937904976">
          <w:marLeft w:val="0"/>
          <w:marRight w:val="0"/>
          <w:marTop w:val="0"/>
          <w:marBottom w:val="0"/>
          <w:divBdr>
            <w:top w:val="none" w:sz="0" w:space="0" w:color="auto"/>
            <w:left w:val="none" w:sz="0" w:space="0" w:color="auto"/>
            <w:bottom w:val="none" w:sz="0" w:space="0" w:color="auto"/>
            <w:right w:val="none" w:sz="0" w:space="0" w:color="auto"/>
          </w:divBdr>
          <w:divsChild>
            <w:div w:id="556432979">
              <w:marLeft w:val="0"/>
              <w:marRight w:val="0"/>
              <w:marTop w:val="0"/>
              <w:marBottom w:val="0"/>
              <w:divBdr>
                <w:top w:val="none" w:sz="0" w:space="0" w:color="auto"/>
                <w:left w:val="none" w:sz="0" w:space="0" w:color="auto"/>
                <w:bottom w:val="none" w:sz="0" w:space="0" w:color="auto"/>
                <w:right w:val="none" w:sz="0" w:space="0" w:color="auto"/>
              </w:divBdr>
              <w:divsChild>
                <w:div w:id="1954827127">
                  <w:marLeft w:val="0"/>
                  <w:marRight w:val="0"/>
                  <w:marTop w:val="0"/>
                  <w:marBottom w:val="0"/>
                  <w:divBdr>
                    <w:top w:val="none" w:sz="0" w:space="0" w:color="auto"/>
                    <w:left w:val="none" w:sz="0" w:space="0" w:color="auto"/>
                    <w:bottom w:val="none" w:sz="0" w:space="0" w:color="auto"/>
                    <w:right w:val="none" w:sz="0" w:space="0" w:color="auto"/>
                  </w:divBdr>
                  <w:divsChild>
                    <w:div w:id="11685913">
                      <w:marLeft w:val="0"/>
                      <w:marRight w:val="0"/>
                      <w:marTop w:val="0"/>
                      <w:marBottom w:val="0"/>
                      <w:divBdr>
                        <w:top w:val="none" w:sz="0" w:space="0" w:color="auto"/>
                        <w:left w:val="none" w:sz="0" w:space="0" w:color="auto"/>
                        <w:bottom w:val="none" w:sz="0" w:space="0" w:color="auto"/>
                        <w:right w:val="none" w:sz="0" w:space="0" w:color="auto"/>
                      </w:divBdr>
                      <w:divsChild>
                        <w:div w:id="1844851602">
                          <w:marLeft w:val="0"/>
                          <w:marRight w:val="0"/>
                          <w:marTop w:val="0"/>
                          <w:marBottom w:val="0"/>
                          <w:divBdr>
                            <w:top w:val="none" w:sz="0" w:space="0" w:color="auto"/>
                            <w:left w:val="none" w:sz="0" w:space="0" w:color="auto"/>
                            <w:bottom w:val="none" w:sz="0" w:space="0" w:color="auto"/>
                            <w:right w:val="none" w:sz="0" w:space="0" w:color="auto"/>
                          </w:divBdr>
                          <w:divsChild>
                            <w:div w:id="990788448">
                              <w:marLeft w:val="0"/>
                              <w:marRight w:val="0"/>
                              <w:marTop w:val="0"/>
                              <w:marBottom w:val="0"/>
                              <w:divBdr>
                                <w:top w:val="none" w:sz="0" w:space="0" w:color="auto"/>
                                <w:left w:val="none" w:sz="0" w:space="0" w:color="auto"/>
                                <w:bottom w:val="none" w:sz="0" w:space="0" w:color="auto"/>
                                <w:right w:val="none" w:sz="0" w:space="0" w:color="auto"/>
                              </w:divBdr>
                              <w:divsChild>
                                <w:div w:id="1582641300">
                                  <w:marLeft w:val="0"/>
                                  <w:marRight w:val="0"/>
                                  <w:marTop w:val="0"/>
                                  <w:marBottom w:val="0"/>
                                  <w:divBdr>
                                    <w:top w:val="none" w:sz="0" w:space="0" w:color="auto"/>
                                    <w:left w:val="none" w:sz="0" w:space="0" w:color="auto"/>
                                    <w:bottom w:val="none" w:sz="0" w:space="0" w:color="auto"/>
                                    <w:right w:val="none" w:sz="0" w:space="0" w:color="auto"/>
                                  </w:divBdr>
                                  <w:divsChild>
                                    <w:div w:id="65225575">
                                      <w:marLeft w:val="0"/>
                                      <w:marRight w:val="0"/>
                                      <w:marTop w:val="0"/>
                                      <w:marBottom w:val="270"/>
                                      <w:divBdr>
                                        <w:top w:val="none" w:sz="0" w:space="0" w:color="auto"/>
                                        <w:left w:val="none" w:sz="0" w:space="0" w:color="auto"/>
                                        <w:bottom w:val="none" w:sz="0" w:space="0" w:color="auto"/>
                                        <w:right w:val="none" w:sz="0" w:space="0" w:color="auto"/>
                                      </w:divBdr>
                                      <w:divsChild>
                                        <w:div w:id="398745994">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671" Type="http://schemas.openxmlformats.org/officeDocument/2006/relationships/image" Target="media/image325.wmf"/><Relationship Id="rId769" Type="http://schemas.openxmlformats.org/officeDocument/2006/relationships/oleObject" Target="embeddings/oleObject384.bin"/><Relationship Id="rId976" Type="http://schemas.openxmlformats.org/officeDocument/2006/relationships/oleObject" Target="embeddings/oleObject500.bin"/><Relationship Id="rId1399" Type="http://schemas.openxmlformats.org/officeDocument/2006/relationships/oleObject" Target="embeddings/oleObject703.bin"/><Relationship Id="rId21" Type="http://schemas.openxmlformats.org/officeDocument/2006/relationships/oleObject" Target="embeddings/oleObject3.bin"/><Relationship Id="rId324" Type="http://schemas.openxmlformats.org/officeDocument/2006/relationships/image" Target="media/image152.wmf"/><Relationship Id="rId531" Type="http://schemas.openxmlformats.org/officeDocument/2006/relationships/image" Target="media/image255.wmf"/><Relationship Id="rId629" Type="http://schemas.openxmlformats.org/officeDocument/2006/relationships/image" Target="media/image304.wmf"/><Relationship Id="rId1161" Type="http://schemas.openxmlformats.org/officeDocument/2006/relationships/image" Target="media/image554.emf"/><Relationship Id="rId1259" Type="http://schemas.openxmlformats.org/officeDocument/2006/relationships/oleObject" Target="embeddings/oleObject636.bin"/><Relationship Id="rId170" Type="http://schemas.openxmlformats.org/officeDocument/2006/relationships/oleObject" Target="embeddings/oleObject74.bin"/><Relationship Id="rId836" Type="http://schemas.openxmlformats.org/officeDocument/2006/relationships/image" Target="media/image396.wmf"/><Relationship Id="rId1021" Type="http://schemas.openxmlformats.org/officeDocument/2006/relationships/oleObject" Target="embeddings/oleObject513.bin"/><Relationship Id="rId1119" Type="http://schemas.openxmlformats.org/officeDocument/2006/relationships/oleObject" Target="embeddings/oleObject567.bin"/><Relationship Id="rId268" Type="http://schemas.openxmlformats.org/officeDocument/2006/relationships/image" Target="media/image124.wmf"/><Relationship Id="rId475" Type="http://schemas.openxmlformats.org/officeDocument/2006/relationships/oleObject" Target="embeddings/oleObject230.bin"/><Relationship Id="rId682" Type="http://schemas.openxmlformats.org/officeDocument/2006/relationships/oleObject" Target="embeddings/oleObject333.bin"/><Relationship Id="rId903" Type="http://schemas.openxmlformats.org/officeDocument/2006/relationships/image" Target="media/image428.wmf"/><Relationship Id="rId1326" Type="http://schemas.openxmlformats.org/officeDocument/2006/relationships/image" Target="media/image634.wmf"/><Relationship Id="rId32" Type="http://schemas.openxmlformats.org/officeDocument/2006/relationships/oleObject" Target="embeddings/oleObject7.bin"/><Relationship Id="rId128" Type="http://schemas.openxmlformats.org/officeDocument/2006/relationships/image" Target="media/image56.wmf"/><Relationship Id="rId335" Type="http://schemas.openxmlformats.org/officeDocument/2006/relationships/image" Target="media/image157.wmf"/><Relationship Id="rId542" Type="http://schemas.openxmlformats.org/officeDocument/2006/relationships/oleObject" Target="embeddings/oleObject263.bin"/><Relationship Id="rId987" Type="http://schemas.openxmlformats.org/officeDocument/2006/relationships/oleObject" Target="embeddings/oleObject505.bin"/><Relationship Id="rId1172" Type="http://schemas.openxmlformats.org/officeDocument/2006/relationships/image" Target="media/image561.wmf"/><Relationship Id="rId181" Type="http://schemas.openxmlformats.org/officeDocument/2006/relationships/oleObject" Target="embeddings/oleObject80.bin"/><Relationship Id="rId402" Type="http://schemas.openxmlformats.org/officeDocument/2006/relationships/image" Target="media/image190.wmf"/><Relationship Id="rId847" Type="http://schemas.openxmlformats.org/officeDocument/2006/relationships/oleObject" Target="embeddings/oleObject426.bin"/><Relationship Id="rId1032" Type="http://schemas.openxmlformats.org/officeDocument/2006/relationships/image" Target="media/image493.wmf"/><Relationship Id="rId279" Type="http://schemas.openxmlformats.org/officeDocument/2006/relationships/oleObject" Target="embeddings/oleObject131.bin"/><Relationship Id="rId486" Type="http://schemas.openxmlformats.org/officeDocument/2006/relationships/image" Target="media/image232.wmf"/><Relationship Id="rId693" Type="http://schemas.openxmlformats.org/officeDocument/2006/relationships/image" Target="media/image336.wmf"/><Relationship Id="rId707" Type="http://schemas.openxmlformats.org/officeDocument/2006/relationships/oleObject" Target="embeddings/oleObject346.bin"/><Relationship Id="rId914" Type="http://schemas.openxmlformats.org/officeDocument/2006/relationships/oleObject" Target="embeddings/oleObject461.bin"/><Relationship Id="rId1337" Type="http://schemas.openxmlformats.org/officeDocument/2006/relationships/oleObject" Target="embeddings/oleObject677.bin"/><Relationship Id="rId43" Type="http://schemas.openxmlformats.org/officeDocument/2006/relationships/image" Target="media/image14.wmf"/><Relationship Id="rId139" Type="http://schemas.openxmlformats.org/officeDocument/2006/relationships/oleObject" Target="embeddings/oleObject59.bin"/><Relationship Id="rId346" Type="http://schemas.openxmlformats.org/officeDocument/2006/relationships/oleObject" Target="embeddings/oleObject165.bin"/><Relationship Id="rId553" Type="http://schemas.openxmlformats.org/officeDocument/2006/relationships/image" Target="media/image266.wmf"/><Relationship Id="rId760" Type="http://schemas.openxmlformats.org/officeDocument/2006/relationships/image" Target="media/image361.wmf"/><Relationship Id="rId998" Type="http://schemas.openxmlformats.org/officeDocument/2006/relationships/image" Target="media/image468.emf"/><Relationship Id="rId1183" Type="http://schemas.openxmlformats.org/officeDocument/2006/relationships/oleObject" Target="embeddings/oleObject598.bin"/><Relationship Id="rId1390" Type="http://schemas.openxmlformats.org/officeDocument/2006/relationships/oleObject" Target="embeddings/oleObject698.bin"/><Relationship Id="rId1404" Type="http://schemas.openxmlformats.org/officeDocument/2006/relationships/image" Target="media/image677.wmf"/><Relationship Id="rId192" Type="http://schemas.openxmlformats.org/officeDocument/2006/relationships/image" Target="media/image88.wmf"/><Relationship Id="rId206" Type="http://schemas.openxmlformats.org/officeDocument/2006/relationships/oleObject" Target="embeddings/oleObject92.bin"/><Relationship Id="rId413" Type="http://schemas.openxmlformats.org/officeDocument/2006/relationships/oleObject" Target="embeddings/oleObject199.bin"/><Relationship Id="rId858" Type="http://schemas.openxmlformats.org/officeDocument/2006/relationships/oleObject" Target="embeddings/oleObject432.bin"/><Relationship Id="rId1043" Type="http://schemas.openxmlformats.org/officeDocument/2006/relationships/image" Target="media/image498.wmf"/><Relationship Id="rId497" Type="http://schemas.openxmlformats.org/officeDocument/2006/relationships/image" Target="media/image238.wmf"/><Relationship Id="rId620" Type="http://schemas.openxmlformats.org/officeDocument/2006/relationships/oleObject" Target="embeddings/oleObject302.bin"/><Relationship Id="rId718" Type="http://schemas.openxmlformats.org/officeDocument/2006/relationships/image" Target="media/image347.wmf"/><Relationship Id="rId925" Type="http://schemas.openxmlformats.org/officeDocument/2006/relationships/image" Target="media/image439.wmf"/><Relationship Id="rId1250" Type="http://schemas.openxmlformats.org/officeDocument/2006/relationships/image" Target="media/image599.wmf"/><Relationship Id="rId1348" Type="http://schemas.openxmlformats.org/officeDocument/2006/relationships/image" Target="media/image648.emf"/><Relationship Id="rId357" Type="http://schemas.openxmlformats.org/officeDocument/2006/relationships/oleObject" Target="embeddings/oleObject171.bin"/><Relationship Id="rId1110" Type="http://schemas.openxmlformats.org/officeDocument/2006/relationships/oleObject" Target="embeddings/oleObject560.bin"/><Relationship Id="rId1194" Type="http://schemas.openxmlformats.org/officeDocument/2006/relationships/image" Target="media/image570.wmf"/><Relationship Id="rId1208" Type="http://schemas.openxmlformats.org/officeDocument/2006/relationships/oleObject" Target="embeddings/oleObject613.bin"/><Relationship Id="rId1415" Type="http://schemas.openxmlformats.org/officeDocument/2006/relationships/oleObject" Target="embeddings/oleObject710.bin"/><Relationship Id="rId54" Type="http://schemas.openxmlformats.org/officeDocument/2006/relationships/oleObject" Target="embeddings/oleObject16.bin"/><Relationship Id="rId217" Type="http://schemas.openxmlformats.org/officeDocument/2006/relationships/oleObject" Target="embeddings/oleObject98.bin"/><Relationship Id="rId564" Type="http://schemas.openxmlformats.org/officeDocument/2006/relationships/oleObject" Target="embeddings/oleObject274.bin"/><Relationship Id="rId771" Type="http://schemas.openxmlformats.org/officeDocument/2006/relationships/oleObject" Target="embeddings/oleObject385.bin"/><Relationship Id="rId869" Type="http://schemas.openxmlformats.org/officeDocument/2006/relationships/image" Target="media/image412.wmf"/><Relationship Id="rId424" Type="http://schemas.openxmlformats.org/officeDocument/2006/relationships/image" Target="media/image201.wmf"/><Relationship Id="rId631" Type="http://schemas.openxmlformats.org/officeDocument/2006/relationships/image" Target="media/image305.wmf"/><Relationship Id="rId729" Type="http://schemas.openxmlformats.org/officeDocument/2006/relationships/oleObject" Target="embeddings/oleObject362.bin"/><Relationship Id="rId1054" Type="http://schemas.openxmlformats.org/officeDocument/2006/relationships/image" Target="media/image503.wmf"/><Relationship Id="rId1261" Type="http://schemas.openxmlformats.org/officeDocument/2006/relationships/oleObject" Target="embeddings/oleObject637.bin"/><Relationship Id="rId1359" Type="http://schemas.openxmlformats.org/officeDocument/2006/relationships/image" Target="media/image653.wmf"/><Relationship Id="rId270" Type="http://schemas.openxmlformats.org/officeDocument/2006/relationships/image" Target="media/image125.wmf"/><Relationship Id="rId936" Type="http://schemas.openxmlformats.org/officeDocument/2006/relationships/oleObject" Target="embeddings/oleObject472.bin"/><Relationship Id="rId1121" Type="http://schemas.openxmlformats.org/officeDocument/2006/relationships/oleObject" Target="embeddings/oleObject568.bin"/><Relationship Id="rId1219" Type="http://schemas.openxmlformats.org/officeDocument/2006/relationships/oleObject" Target="embeddings/oleObject619.bin"/><Relationship Id="rId65" Type="http://schemas.openxmlformats.org/officeDocument/2006/relationships/image" Target="media/image25.wmf"/><Relationship Id="rId130" Type="http://schemas.openxmlformats.org/officeDocument/2006/relationships/image" Target="media/image57.wmf"/><Relationship Id="rId368" Type="http://schemas.openxmlformats.org/officeDocument/2006/relationships/image" Target="media/image173.wmf"/><Relationship Id="rId575" Type="http://schemas.openxmlformats.org/officeDocument/2006/relationships/image" Target="media/image277.wmf"/><Relationship Id="rId782" Type="http://schemas.openxmlformats.org/officeDocument/2006/relationships/oleObject" Target="embeddings/oleObject392.bin"/><Relationship Id="rId1426" Type="http://schemas.openxmlformats.org/officeDocument/2006/relationships/image" Target="media/image689.wmf"/><Relationship Id="rId228" Type="http://schemas.openxmlformats.org/officeDocument/2006/relationships/image" Target="media/image106.wmf"/><Relationship Id="rId435" Type="http://schemas.openxmlformats.org/officeDocument/2006/relationships/oleObject" Target="embeddings/oleObject210.bin"/><Relationship Id="rId642" Type="http://schemas.openxmlformats.org/officeDocument/2006/relationships/oleObject" Target="embeddings/oleObject313.bin"/><Relationship Id="rId1065" Type="http://schemas.openxmlformats.org/officeDocument/2006/relationships/image" Target="media/image511.emf"/><Relationship Id="rId1272" Type="http://schemas.openxmlformats.org/officeDocument/2006/relationships/oleObject" Target="embeddings/oleObject644.bin"/><Relationship Id="rId281" Type="http://schemas.openxmlformats.org/officeDocument/2006/relationships/oleObject" Target="embeddings/oleObject132.bin"/><Relationship Id="rId502" Type="http://schemas.openxmlformats.org/officeDocument/2006/relationships/oleObject" Target="embeddings/oleObject243.bin"/><Relationship Id="rId947" Type="http://schemas.openxmlformats.org/officeDocument/2006/relationships/oleObject" Target="embeddings/oleObject478.bin"/><Relationship Id="rId1132" Type="http://schemas.openxmlformats.org/officeDocument/2006/relationships/image" Target="media/image539.wmf"/><Relationship Id="rId76" Type="http://schemas.openxmlformats.org/officeDocument/2006/relationships/oleObject" Target="embeddings/oleObject27.bin"/><Relationship Id="rId141" Type="http://schemas.openxmlformats.org/officeDocument/2006/relationships/oleObject" Target="embeddings/oleObject60.bin"/><Relationship Id="rId379" Type="http://schemas.openxmlformats.org/officeDocument/2006/relationships/oleObject" Target="embeddings/oleObject182.bin"/><Relationship Id="rId586" Type="http://schemas.openxmlformats.org/officeDocument/2006/relationships/oleObject" Target="embeddings/oleObject285.bin"/><Relationship Id="rId793" Type="http://schemas.openxmlformats.org/officeDocument/2006/relationships/oleObject" Target="embeddings/oleObject398.bin"/><Relationship Id="rId807" Type="http://schemas.openxmlformats.org/officeDocument/2006/relationships/image" Target="media/image382.wmf"/><Relationship Id="rId1437" Type="http://schemas.openxmlformats.org/officeDocument/2006/relationships/image" Target="media/image695.wmf"/><Relationship Id="rId7" Type="http://schemas.openxmlformats.org/officeDocument/2006/relationships/footnotes" Target="footnotes.xml"/><Relationship Id="rId239" Type="http://schemas.openxmlformats.org/officeDocument/2006/relationships/oleObject" Target="embeddings/oleObject109.bin"/><Relationship Id="rId446" Type="http://schemas.openxmlformats.org/officeDocument/2006/relationships/image" Target="media/image212.wmf"/><Relationship Id="rId653" Type="http://schemas.openxmlformats.org/officeDocument/2006/relationships/image" Target="media/image316.wmf"/><Relationship Id="rId1076" Type="http://schemas.openxmlformats.org/officeDocument/2006/relationships/oleObject" Target="embeddings/oleObject541.bin"/><Relationship Id="rId1283" Type="http://schemas.openxmlformats.org/officeDocument/2006/relationships/oleObject" Target="embeddings/oleObject649.bin"/><Relationship Id="rId292" Type="http://schemas.openxmlformats.org/officeDocument/2006/relationships/image" Target="media/image136.wmf"/><Relationship Id="rId306" Type="http://schemas.openxmlformats.org/officeDocument/2006/relationships/image" Target="media/image143.wmf"/><Relationship Id="rId860" Type="http://schemas.openxmlformats.org/officeDocument/2006/relationships/oleObject" Target="embeddings/oleObject433.bin"/><Relationship Id="rId958" Type="http://schemas.openxmlformats.org/officeDocument/2006/relationships/oleObject" Target="embeddings/oleObject487.bin"/><Relationship Id="rId1143" Type="http://schemas.openxmlformats.org/officeDocument/2006/relationships/oleObject" Target="embeddings/oleObject579.bin"/><Relationship Id="rId87" Type="http://schemas.openxmlformats.org/officeDocument/2006/relationships/image" Target="media/image36.wmf"/><Relationship Id="rId513" Type="http://schemas.openxmlformats.org/officeDocument/2006/relationships/image" Target="media/image246.wmf"/><Relationship Id="rId597" Type="http://schemas.openxmlformats.org/officeDocument/2006/relationships/image" Target="media/image288.wmf"/><Relationship Id="rId720" Type="http://schemas.openxmlformats.org/officeDocument/2006/relationships/oleObject" Target="embeddings/oleObject354.bin"/><Relationship Id="rId818" Type="http://schemas.openxmlformats.org/officeDocument/2006/relationships/oleObject" Target="embeddings/oleObject411.bin"/><Relationship Id="rId1350" Type="http://schemas.openxmlformats.org/officeDocument/2006/relationships/oleObject" Target="embeddings/oleObject681.bin"/><Relationship Id="rId1448" Type="http://schemas.openxmlformats.org/officeDocument/2006/relationships/header" Target="header10.xml"/><Relationship Id="rId152" Type="http://schemas.openxmlformats.org/officeDocument/2006/relationships/image" Target="media/image68.wmf"/><Relationship Id="rId457" Type="http://schemas.openxmlformats.org/officeDocument/2006/relationships/oleObject" Target="embeddings/oleObject221.bin"/><Relationship Id="rId1003" Type="http://schemas.openxmlformats.org/officeDocument/2006/relationships/image" Target="media/image473.emf"/><Relationship Id="rId1087" Type="http://schemas.openxmlformats.org/officeDocument/2006/relationships/oleObject" Target="embeddings/oleObject547.bin"/><Relationship Id="rId1210" Type="http://schemas.openxmlformats.org/officeDocument/2006/relationships/image" Target="media/image576.wmf"/><Relationship Id="rId1294" Type="http://schemas.openxmlformats.org/officeDocument/2006/relationships/image" Target="media/image619.wmf"/><Relationship Id="rId1308" Type="http://schemas.openxmlformats.org/officeDocument/2006/relationships/image" Target="media/image626.wmf"/><Relationship Id="rId664" Type="http://schemas.openxmlformats.org/officeDocument/2006/relationships/oleObject" Target="embeddings/oleObject324.bin"/><Relationship Id="rId871" Type="http://schemas.openxmlformats.org/officeDocument/2006/relationships/image" Target="media/image413.wmf"/><Relationship Id="rId969" Type="http://schemas.openxmlformats.org/officeDocument/2006/relationships/image" Target="media/image453.wmf"/><Relationship Id="rId14" Type="http://schemas.openxmlformats.org/officeDocument/2006/relationships/header" Target="header3.xml"/><Relationship Id="rId317" Type="http://schemas.openxmlformats.org/officeDocument/2006/relationships/oleObject" Target="embeddings/oleObject150.bin"/><Relationship Id="rId524" Type="http://schemas.openxmlformats.org/officeDocument/2006/relationships/oleObject" Target="embeddings/oleObject254.bin"/><Relationship Id="rId731" Type="http://schemas.openxmlformats.org/officeDocument/2006/relationships/oleObject" Target="embeddings/oleObject363.bin"/><Relationship Id="rId1154" Type="http://schemas.openxmlformats.org/officeDocument/2006/relationships/image" Target="media/image549.wmf"/><Relationship Id="rId1361" Type="http://schemas.openxmlformats.org/officeDocument/2006/relationships/image" Target="media/image654.wmf"/><Relationship Id="rId98" Type="http://schemas.openxmlformats.org/officeDocument/2006/relationships/oleObject" Target="embeddings/oleObject38.bin"/><Relationship Id="rId163" Type="http://schemas.openxmlformats.org/officeDocument/2006/relationships/oleObject" Target="embeddings/oleObject71.bin"/><Relationship Id="rId370" Type="http://schemas.openxmlformats.org/officeDocument/2006/relationships/image" Target="media/image174.wmf"/><Relationship Id="rId829" Type="http://schemas.openxmlformats.org/officeDocument/2006/relationships/image" Target="media/image393.wmf"/><Relationship Id="rId1014" Type="http://schemas.openxmlformats.org/officeDocument/2006/relationships/image" Target="media/image484.emf"/><Relationship Id="rId1221" Type="http://schemas.openxmlformats.org/officeDocument/2006/relationships/oleObject" Target="embeddings/oleObject620.bin"/><Relationship Id="rId230" Type="http://schemas.openxmlformats.org/officeDocument/2006/relationships/image" Target="media/image107.wmf"/><Relationship Id="rId468" Type="http://schemas.openxmlformats.org/officeDocument/2006/relationships/image" Target="media/image223.wmf"/><Relationship Id="rId675" Type="http://schemas.openxmlformats.org/officeDocument/2006/relationships/image" Target="media/image327.wmf"/><Relationship Id="rId882" Type="http://schemas.openxmlformats.org/officeDocument/2006/relationships/image" Target="media/image418.wmf"/><Relationship Id="rId1098" Type="http://schemas.openxmlformats.org/officeDocument/2006/relationships/image" Target="media/image525.wmf"/><Relationship Id="rId1319" Type="http://schemas.openxmlformats.org/officeDocument/2006/relationships/oleObject" Target="embeddings/oleObject668.bin"/><Relationship Id="rId25" Type="http://schemas.openxmlformats.org/officeDocument/2006/relationships/footer" Target="footer5.xml"/><Relationship Id="rId328" Type="http://schemas.openxmlformats.org/officeDocument/2006/relationships/image" Target="media/image154.wmf"/><Relationship Id="rId535" Type="http://schemas.openxmlformats.org/officeDocument/2006/relationships/image" Target="media/image257.wmf"/><Relationship Id="rId742" Type="http://schemas.openxmlformats.org/officeDocument/2006/relationships/oleObject" Target="embeddings/oleObject370.bin"/><Relationship Id="rId1165" Type="http://schemas.openxmlformats.org/officeDocument/2006/relationships/oleObject" Target="embeddings/oleObject588.bin"/><Relationship Id="rId1372" Type="http://schemas.openxmlformats.org/officeDocument/2006/relationships/image" Target="media/image660.emf"/><Relationship Id="rId174" Type="http://schemas.openxmlformats.org/officeDocument/2006/relationships/oleObject" Target="embeddings/oleObject76.bin"/><Relationship Id="rId381" Type="http://schemas.openxmlformats.org/officeDocument/2006/relationships/oleObject" Target="embeddings/oleObject183.bin"/><Relationship Id="rId602" Type="http://schemas.openxmlformats.org/officeDocument/2006/relationships/oleObject" Target="embeddings/oleObject293.bin"/><Relationship Id="rId1025" Type="http://schemas.openxmlformats.org/officeDocument/2006/relationships/image" Target="media/image490.wmf"/><Relationship Id="rId1232" Type="http://schemas.openxmlformats.org/officeDocument/2006/relationships/image" Target="media/image587.emf"/><Relationship Id="rId241" Type="http://schemas.openxmlformats.org/officeDocument/2006/relationships/oleObject" Target="embeddings/oleObject110.bin"/><Relationship Id="rId479" Type="http://schemas.openxmlformats.org/officeDocument/2006/relationships/oleObject" Target="embeddings/oleObject232.bin"/><Relationship Id="rId686" Type="http://schemas.openxmlformats.org/officeDocument/2006/relationships/oleObject" Target="embeddings/oleObject335.bin"/><Relationship Id="rId893" Type="http://schemas.openxmlformats.org/officeDocument/2006/relationships/image" Target="media/image423.wmf"/><Relationship Id="rId907" Type="http://schemas.openxmlformats.org/officeDocument/2006/relationships/image" Target="media/image430.wmf"/><Relationship Id="rId36" Type="http://schemas.openxmlformats.org/officeDocument/2006/relationships/image" Target="media/image12.wmf"/><Relationship Id="rId339" Type="http://schemas.openxmlformats.org/officeDocument/2006/relationships/image" Target="media/image159.wmf"/><Relationship Id="rId546" Type="http://schemas.openxmlformats.org/officeDocument/2006/relationships/oleObject" Target="embeddings/oleObject265.bin"/><Relationship Id="rId753" Type="http://schemas.openxmlformats.org/officeDocument/2006/relationships/oleObject" Target="embeddings/oleObject376.bin"/><Relationship Id="rId1176" Type="http://schemas.openxmlformats.org/officeDocument/2006/relationships/image" Target="media/image563.wmf"/><Relationship Id="rId1383" Type="http://schemas.openxmlformats.org/officeDocument/2006/relationships/oleObject" Target="embeddings/oleObject694.bin"/><Relationship Id="rId101" Type="http://schemas.openxmlformats.org/officeDocument/2006/relationships/image" Target="media/image43.wmf"/><Relationship Id="rId185" Type="http://schemas.openxmlformats.org/officeDocument/2006/relationships/oleObject" Target="embeddings/oleObject82.bin"/><Relationship Id="rId406" Type="http://schemas.openxmlformats.org/officeDocument/2006/relationships/image" Target="media/image192.wmf"/><Relationship Id="rId960" Type="http://schemas.openxmlformats.org/officeDocument/2006/relationships/oleObject" Target="embeddings/oleObject489.bin"/><Relationship Id="rId1036" Type="http://schemas.openxmlformats.org/officeDocument/2006/relationships/image" Target="media/image495.wmf"/><Relationship Id="rId1243" Type="http://schemas.openxmlformats.org/officeDocument/2006/relationships/oleObject" Target="embeddings/oleObject628.bin"/><Relationship Id="rId392" Type="http://schemas.openxmlformats.org/officeDocument/2006/relationships/image" Target="media/image185.wmf"/><Relationship Id="rId613" Type="http://schemas.openxmlformats.org/officeDocument/2006/relationships/image" Target="media/image296.wmf"/><Relationship Id="rId697" Type="http://schemas.openxmlformats.org/officeDocument/2006/relationships/image" Target="media/image338.wmf"/><Relationship Id="rId820" Type="http://schemas.openxmlformats.org/officeDocument/2006/relationships/oleObject" Target="embeddings/oleObject412.bin"/><Relationship Id="rId918" Type="http://schemas.openxmlformats.org/officeDocument/2006/relationships/oleObject" Target="embeddings/oleObject463.bin"/><Relationship Id="rId1450" Type="http://schemas.openxmlformats.org/officeDocument/2006/relationships/header" Target="header12.xml"/><Relationship Id="rId252" Type="http://schemas.openxmlformats.org/officeDocument/2006/relationships/oleObject" Target="embeddings/oleObject116.bin"/><Relationship Id="rId1103" Type="http://schemas.openxmlformats.org/officeDocument/2006/relationships/oleObject" Target="embeddings/oleObject556.bin"/><Relationship Id="rId1187" Type="http://schemas.openxmlformats.org/officeDocument/2006/relationships/oleObject" Target="embeddings/oleObject600.bin"/><Relationship Id="rId1310" Type="http://schemas.openxmlformats.org/officeDocument/2006/relationships/image" Target="media/image627.wmf"/><Relationship Id="rId1408" Type="http://schemas.openxmlformats.org/officeDocument/2006/relationships/oleObject" Target="embeddings/oleObject708.bin"/><Relationship Id="rId47" Type="http://schemas.openxmlformats.org/officeDocument/2006/relationships/image" Target="media/image16.wmf"/><Relationship Id="rId112" Type="http://schemas.openxmlformats.org/officeDocument/2006/relationships/image" Target="media/image48.wmf"/><Relationship Id="rId557" Type="http://schemas.openxmlformats.org/officeDocument/2006/relationships/image" Target="media/image268.wmf"/><Relationship Id="rId764" Type="http://schemas.openxmlformats.org/officeDocument/2006/relationships/image" Target="media/image363.wmf"/><Relationship Id="rId971" Type="http://schemas.openxmlformats.org/officeDocument/2006/relationships/oleObject" Target="embeddings/oleObject498.bin"/><Relationship Id="rId1394" Type="http://schemas.openxmlformats.org/officeDocument/2006/relationships/image" Target="media/image672.wmf"/><Relationship Id="rId196" Type="http://schemas.openxmlformats.org/officeDocument/2006/relationships/image" Target="media/image90.wmf"/><Relationship Id="rId417" Type="http://schemas.openxmlformats.org/officeDocument/2006/relationships/oleObject" Target="embeddings/oleObject201.bin"/><Relationship Id="rId624" Type="http://schemas.openxmlformats.org/officeDocument/2006/relationships/oleObject" Target="embeddings/oleObject304.bin"/><Relationship Id="rId831" Type="http://schemas.openxmlformats.org/officeDocument/2006/relationships/image" Target="media/image394.wmf"/><Relationship Id="rId1047" Type="http://schemas.openxmlformats.org/officeDocument/2006/relationships/oleObject" Target="embeddings/oleObject528.bin"/><Relationship Id="rId1254" Type="http://schemas.openxmlformats.org/officeDocument/2006/relationships/image" Target="media/image601.wmf"/><Relationship Id="rId263" Type="http://schemas.openxmlformats.org/officeDocument/2006/relationships/image" Target="media/image122.wmf"/><Relationship Id="rId470" Type="http://schemas.openxmlformats.org/officeDocument/2006/relationships/image" Target="media/image224.wmf"/><Relationship Id="rId929" Type="http://schemas.openxmlformats.org/officeDocument/2006/relationships/image" Target="media/image441.wmf"/><Relationship Id="rId1114" Type="http://schemas.openxmlformats.org/officeDocument/2006/relationships/oleObject" Target="embeddings/oleObject563.bin"/><Relationship Id="rId1321" Type="http://schemas.openxmlformats.org/officeDocument/2006/relationships/oleObject" Target="embeddings/oleObject669.bin"/><Relationship Id="rId58" Type="http://schemas.openxmlformats.org/officeDocument/2006/relationships/oleObject" Target="embeddings/oleObject18.bin"/><Relationship Id="rId123" Type="http://schemas.openxmlformats.org/officeDocument/2006/relationships/oleObject" Target="embeddings/oleObject51.bin"/><Relationship Id="rId330" Type="http://schemas.openxmlformats.org/officeDocument/2006/relationships/oleObject" Target="embeddings/oleObject157.bin"/><Relationship Id="rId568" Type="http://schemas.openxmlformats.org/officeDocument/2006/relationships/oleObject" Target="embeddings/oleObject276.bin"/><Relationship Id="rId775" Type="http://schemas.openxmlformats.org/officeDocument/2006/relationships/oleObject" Target="embeddings/oleObject387.bin"/><Relationship Id="rId982" Type="http://schemas.openxmlformats.org/officeDocument/2006/relationships/oleObject" Target="embeddings/oleObject503.bin"/><Relationship Id="rId1198" Type="http://schemas.openxmlformats.org/officeDocument/2006/relationships/image" Target="media/image572.wmf"/><Relationship Id="rId1419" Type="http://schemas.openxmlformats.org/officeDocument/2006/relationships/oleObject" Target="embeddings/oleObject712.bin"/><Relationship Id="rId428" Type="http://schemas.openxmlformats.org/officeDocument/2006/relationships/image" Target="media/image203.wmf"/><Relationship Id="rId635" Type="http://schemas.openxmlformats.org/officeDocument/2006/relationships/image" Target="media/image307.wmf"/><Relationship Id="rId842" Type="http://schemas.openxmlformats.org/officeDocument/2006/relationships/image" Target="media/image399.wmf"/><Relationship Id="rId1058" Type="http://schemas.openxmlformats.org/officeDocument/2006/relationships/image" Target="media/image505.wmf"/><Relationship Id="rId1265" Type="http://schemas.openxmlformats.org/officeDocument/2006/relationships/image" Target="media/image606.wmf"/><Relationship Id="rId274" Type="http://schemas.openxmlformats.org/officeDocument/2006/relationships/image" Target="media/image127.wmf"/><Relationship Id="rId481" Type="http://schemas.openxmlformats.org/officeDocument/2006/relationships/oleObject" Target="embeddings/oleObject233.bin"/><Relationship Id="rId702" Type="http://schemas.openxmlformats.org/officeDocument/2006/relationships/image" Target="media/image340.wmf"/><Relationship Id="rId1125" Type="http://schemas.openxmlformats.org/officeDocument/2006/relationships/oleObject" Target="embeddings/oleObject570.bin"/><Relationship Id="rId1332" Type="http://schemas.openxmlformats.org/officeDocument/2006/relationships/image" Target="media/image637.wmf"/><Relationship Id="rId69" Type="http://schemas.openxmlformats.org/officeDocument/2006/relationships/image" Target="media/image27.wmf"/><Relationship Id="rId134" Type="http://schemas.openxmlformats.org/officeDocument/2006/relationships/image" Target="media/image59.wmf"/><Relationship Id="rId579" Type="http://schemas.openxmlformats.org/officeDocument/2006/relationships/image" Target="media/image279.wmf"/><Relationship Id="rId786" Type="http://schemas.openxmlformats.org/officeDocument/2006/relationships/oleObject" Target="embeddings/oleObject394.bin"/><Relationship Id="rId993" Type="http://schemas.openxmlformats.org/officeDocument/2006/relationships/oleObject" Target="embeddings/oleObject509.bin"/><Relationship Id="rId341" Type="http://schemas.openxmlformats.org/officeDocument/2006/relationships/image" Target="media/image160.wmf"/><Relationship Id="rId439" Type="http://schemas.openxmlformats.org/officeDocument/2006/relationships/oleObject" Target="embeddings/oleObject212.bin"/><Relationship Id="rId646" Type="http://schemas.openxmlformats.org/officeDocument/2006/relationships/oleObject" Target="embeddings/oleObject315.bin"/><Relationship Id="rId1069" Type="http://schemas.openxmlformats.org/officeDocument/2006/relationships/oleObject" Target="embeddings/oleObject535.bin"/><Relationship Id="rId1276" Type="http://schemas.openxmlformats.org/officeDocument/2006/relationships/oleObject" Target="embeddings/oleObject646.bin"/><Relationship Id="rId201" Type="http://schemas.openxmlformats.org/officeDocument/2006/relationships/image" Target="media/image93.wmf"/><Relationship Id="rId285" Type="http://schemas.openxmlformats.org/officeDocument/2006/relationships/oleObject" Target="embeddings/oleObject134.bin"/><Relationship Id="rId506" Type="http://schemas.openxmlformats.org/officeDocument/2006/relationships/oleObject" Target="embeddings/oleObject245.bin"/><Relationship Id="rId853" Type="http://schemas.openxmlformats.org/officeDocument/2006/relationships/oleObject" Target="embeddings/oleObject429.bin"/><Relationship Id="rId1136" Type="http://schemas.openxmlformats.org/officeDocument/2006/relationships/image" Target="media/image541.wmf"/><Relationship Id="rId492" Type="http://schemas.openxmlformats.org/officeDocument/2006/relationships/oleObject" Target="embeddings/oleObject238.bin"/><Relationship Id="rId713" Type="http://schemas.openxmlformats.org/officeDocument/2006/relationships/oleObject" Target="embeddings/oleObject349.bin"/><Relationship Id="rId797" Type="http://schemas.openxmlformats.org/officeDocument/2006/relationships/image" Target="media/image377.wmf"/><Relationship Id="rId920" Type="http://schemas.openxmlformats.org/officeDocument/2006/relationships/oleObject" Target="embeddings/oleObject464.bin"/><Relationship Id="rId1343" Type="http://schemas.openxmlformats.org/officeDocument/2006/relationships/image" Target="media/image643.emf"/><Relationship Id="rId145" Type="http://schemas.openxmlformats.org/officeDocument/2006/relationships/oleObject" Target="embeddings/oleObject62.bin"/><Relationship Id="rId352" Type="http://schemas.openxmlformats.org/officeDocument/2006/relationships/image" Target="media/image165.wmf"/><Relationship Id="rId1203" Type="http://schemas.openxmlformats.org/officeDocument/2006/relationships/oleObject" Target="embeddings/oleObject609.bin"/><Relationship Id="rId1287" Type="http://schemas.openxmlformats.org/officeDocument/2006/relationships/oleObject" Target="embeddings/oleObject651.bin"/><Relationship Id="rId1410" Type="http://schemas.openxmlformats.org/officeDocument/2006/relationships/oleObject" Target="embeddings/oleObject709.bin"/><Relationship Id="rId212" Type="http://schemas.openxmlformats.org/officeDocument/2006/relationships/oleObject" Target="embeddings/oleObject95.bin"/><Relationship Id="rId657" Type="http://schemas.openxmlformats.org/officeDocument/2006/relationships/image" Target="media/image318.wmf"/><Relationship Id="rId864" Type="http://schemas.openxmlformats.org/officeDocument/2006/relationships/oleObject" Target="embeddings/oleObject435.bin"/><Relationship Id="rId296" Type="http://schemas.openxmlformats.org/officeDocument/2006/relationships/image" Target="media/image138.wmf"/><Relationship Id="rId517" Type="http://schemas.openxmlformats.org/officeDocument/2006/relationships/image" Target="media/image248.wmf"/><Relationship Id="rId724" Type="http://schemas.openxmlformats.org/officeDocument/2006/relationships/oleObject" Target="embeddings/oleObject357.bin"/><Relationship Id="rId931" Type="http://schemas.openxmlformats.org/officeDocument/2006/relationships/image" Target="media/image442.wmf"/><Relationship Id="rId1147" Type="http://schemas.openxmlformats.org/officeDocument/2006/relationships/oleObject" Target="embeddings/oleObject581.bin"/><Relationship Id="rId1354" Type="http://schemas.openxmlformats.org/officeDocument/2006/relationships/oleObject" Target="embeddings/oleObject683.bin"/><Relationship Id="rId60" Type="http://schemas.openxmlformats.org/officeDocument/2006/relationships/oleObject" Target="embeddings/oleObject19.bin"/><Relationship Id="rId156" Type="http://schemas.openxmlformats.org/officeDocument/2006/relationships/image" Target="media/image70.wmf"/><Relationship Id="rId363" Type="http://schemas.openxmlformats.org/officeDocument/2006/relationships/oleObject" Target="embeddings/oleObject174.bin"/><Relationship Id="rId570" Type="http://schemas.openxmlformats.org/officeDocument/2006/relationships/oleObject" Target="embeddings/oleObject277.bin"/><Relationship Id="rId1007" Type="http://schemas.openxmlformats.org/officeDocument/2006/relationships/image" Target="media/image477.png"/><Relationship Id="rId1214" Type="http://schemas.openxmlformats.org/officeDocument/2006/relationships/image" Target="media/image578.wmf"/><Relationship Id="rId1421" Type="http://schemas.openxmlformats.org/officeDocument/2006/relationships/oleObject" Target="embeddings/oleObject713.bin"/><Relationship Id="rId223" Type="http://schemas.openxmlformats.org/officeDocument/2006/relationships/oleObject" Target="embeddings/oleObject101.bin"/><Relationship Id="rId430" Type="http://schemas.openxmlformats.org/officeDocument/2006/relationships/image" Target="media/image204.emf"/><Relationship Id="rId668" Type="http://schemas.openxmlformats.org/officeDocument/2006/relationships/oleObject" Target="embeddings/oleObject326.bin"/><Relationship Id="rId875" Type="http://schemas.openxmlformats.org/officeDocument/2006/relationships/image" Target="media/image415.wmf"/><Relationship Id="rId1060" Type="http://schemas.openxmlformats.org/officeDocument/2006/relationships/image" Target="media/image506.emf"/><Relationship Id="rId1298" Type="http://schemas.openxmlformats.org/officeDocument/2006/relationships/image" Target="media/image621.wmf"/><Relationship Id="rId18" Type="http://schemas.openxmlformats.org/officeDocument/2006/relationships/image" Target="media/image3.wmf"/><Relationship Id="rId528" Type="http://schemas.openxmlformats.org/officeDocument/2006/relationships/oleObject" Target="embeddings/oleObject256.bin"/><Relationship Id="rId735" Type="http://schemas.openxmlformats.org/officeDocument/2006/relationships/image" Target="media/image351.wmf"/><Relationship Id="rId942" Type="http://schemas.openxmlformats.org/officeDocument/2006/relationships/oleObject" Target="embeddings/oleObject475.bin"/><Relationship Id="rId1158" Type="http://schemas.openxmlformats.org/officeDocument/2006/relationships/image" Target="media/image551.emf"/><Relationship Id="rId1365" Type="http://schemas.openxmlformats.org/officeDocument/2006/relationships/image" Target="media/image656.wmf"/><Relationship Id="rId167" Type="http://schemas.openxmlformats.org/officeDocument/2006/relationships/oleObject" Target="embeddings/oleObject73.bin"/><Relationship Id="rId374" Type="http://schemas.openxmlformats.org/officeDocument/2006/relationships/image" Target="media/image176.wmf"/><Relationship Id="rId581" Type="http://schemas.openxmlformats.org/officeDocument/2006/relationships/image" Target="media/image280.wmf"/><Relationship Id="rId1018" Type="http://schemas.openxmlformats.org/officeDocument/2006/relationships/oleObject" Target="embeddings/oleObject511.bin"/><Relationship Id="rId1225" Type="http://schemas.openxmlformats.org/officeDocument/2006/relationships/oleObject" Target="embeddings/oleObject622.bin"/><Relationship Id="rId1432" Type="http://schemas.openxmlformats.org/officeDocument/2006/relationships/image" Target="media/image692.jpeg"/><Relationship Id="rId71" Type="http://schemas.openxmlformats.org/officeDocument/2006/relationships/image" Target="media/image28.wmf"/><Relationship Id="rId234" Type="http://schemas.openxmlformats.org/officeDocument/2006/relationships/image" Target="media/image109.wmf"/><Relationship Id="rId679" Type="http://schemas.openxmlformats.org/officeDocument/2006/relationships/image" Target="media/image329.wmf"/><Relationship Id="rId802" Type="http://schemas.openxmlformats.org/officeDocument/2006/relationships/oleObject" Target="embeddings/oleObject403.bin"/><Relationship Id="rId886" Type="http://schemas.openxmlformats.org/officeDocument/2006/relationships/image" Target="media/image420.wmf"/><Relationship Id="rId2" Type="http://schemas.openxmlformats.org/officeDocument/2006/relationships/numbering" Target="numbering.xml"/><Relationship Id="rId29" Type="http://schemas.openxmlformats.org/officeDocument/2006/relationships/image" Target="media/image8.wmf"/><Relationship Id="rId441" Type="http://schemas.openxmlformats.org/officeDocument/2006/relationships/oleObject" Target="embeddings/oleObject213.bin"/><Relationship Id="rId539" Type="http://schemas.openxmlformats.org/officeDocument/2006/relationships/image" Target="media/image259.wmf"/><Relationship Id="rId746" Type="http://schemas.openxmlformats.org/officeDocument/2006/relationships/image" Target="media/image354.wmf"/><Relationship Id="rId1071" Type="http://schemas.openxmlformats.org/officeDocument/2006/relationships/oleObject" Target="embeddings/oleObject536.bin"/><Relationship Id="rId1169" Type="http://schemas.openxmlformats.org/officeDocument/2006/relationships/oleObject" Target="embeddings/oleObject590.bin"/><Relationship Id="rId1376" Type="http://schemas.openxmlformats.org/officeDocument/2006/relationships/image" Target="media/image664.emf"/><Relationship Id="rId178" Type="http://schemas.openxmlformats.org/officeDocument/2006/relationships/image" Target="media/image81.wmf"/><Relationship Id="rId301" Type="http://schemas.openxmlformats.org/officeDocument/2006/relationships/oleObject" Target="embeddings/oleObject142.bin"/><Relationship Id="rId953" Type="http://schemas.openxmlformats.org/officeDocument/2006/relationships/oleObject" Target="embeddings/oleObject482.bin"/><Relationship Id="rId1029" Type="http://schemas.openxmlformats.org/officeDocument/2006/relationships/oleObject" Target="embeddings/oleObject518.bin"/><Relationship Id="rId1236" Type="http://schemas.openxmlformats.org/officeDocument/2006/relationships/image" Target="media/image591.emf"/><Relationship Id="rId82" Type="http://schemas.openxmlformats.org/officeDocument/2006/relationships/oleObject" Target="embeddings/oleObject30.bin"/><Relationship Id="rId385" Type="http://schemas.openxmlformats.org/officeDocument/2006/relationships/oleObject" Target="embeddings/oleObject185.bin"/><Relationship Id="rId592" Type="http://schemas.openxmlformats.org/officeDocument/2006/relationships/oleObject" Target="embeddings/oleObject288.bin"/><Relationship Id="rId606" Type="http://schemas.openxmlformats.org/officeDocument/2006/relationships/oleObject" Target="embeddings/oleObject295.bin"/><Relationship Id="rId813" Type="http://schemas.openxmlformats.org/officeDocument/2006/relationships/image" Target="media/image385.wmf"/><Relationship Id="rId1443" Type="http://schemas.openxmlformats.org/officeDocument/2006/relationships/oleObject" Target="embeddings/oleObject724.bin"/><Relationship Id="rId245" Type="http://schemas.openxmlformats.org/officeDocument/2006/relationships/oleObject" Target="embeddings/oleObject112.bin"/><Relationship Id="rId452" Type="http://schemas.openxmlformats.org/officeDocument/2006/relationships/image" Target="media/image215.wmf"/><Relationship Id="rId897" Type="http://schemas.openxmlformats.org/officeDocument/2006/relationships/image" Target="media/image425.wmf"/><Relationship Id="rId1082" Type="http://schemas.openxmlformats.org/officeDocument/2006/relationships/oleObject" Target="embeddings/oleObject544.bin"/><Relationship Id="rId1303" Type="http://schemas.openxmlformats.org/officeDocument/2006/relationships/oleObject" Target="embeddings/oleObject659.bin"/><Relationship Id="rId105" Type="http://schemas.openxmlformats.org/officeDocument/2006/relationships/oleObject" Target="embeddings/oleObject42.bin"/><Relationship Id="rId312" Type="http://schemas.openxmlformats.org/officeDocument/2006/relationships/image" Target="media/image146.wmf"/><Relationship Id="rId757" Type="http://schemas.openxmlformats.org/officeDocument/2006/relationships/oleObject" Target="embeddings/oleObject378.bin"/><Relationship Id="rId964" Type="http://schemas.openxmlformats.org/officeDocument/2006/relationships/oleObject" Target="embeddings/oleObject493.bin"/><Relationship Id="rId1387" Type="http://schemas.openxmlformats.org/officeDocument/2006/relationships/oleObject" Target="embeddings/oleObject696.bin"/><Relationship Id="rId93" Type="http://schemas.openxmlformats.org/officeDocument/2006/relationships/image" Target="media/image39.wmf"/><Relationship Id="rId189" Type="http://schemas.openxmlformats.org/officeDocument/2006/relationships/oleObject" Target="embeddings/oleObject84.bin"/><Relationship Id="rId396" Type="http://schemas.openxmlformats.org/officeDocument/2006/relationships/image" Target="media/image187.wmf"/><Relationship Id="rId617" Type="http://schemas.openxmlformats.org/officeDocument/2006/relationships/image" Target="media/image298.wmf"/><Relationship Id="rId824" Type="http://schemas.openxmlformats.org/officeDocument/2006/relationships/oleObject" Target="embeddings/oleObject414.bin"/><Relationship Id="rId1247" Type="http://schemas.openxmlformats.org/officeDocument/2006/relationships/oleObject" Target="embeddings/oleObject630.bin"/><Relationship Id="rId256" Type="http://schemas.openxmlformats.org/officeDocument/2006/relationships/oleObject" Target="embeddings/oleObject119.bin"/><Relationship Id="rId463" Type="http://schemas.openxmlformats.org/officeDocument/2006/relationships/oleObject" Target="embeddings/oleObject224.bin"/><Relationship Id="rId670" Type="http://schemas.openxmlformats.org/officeDocument/2006/relationships/oleObject" Target="embeddings/oleObject327.bin"/><Relationship Id="rId1093" Type="http://schemas.openxmlformats.org/officeDocument/2006/relationships/oleObject" Target="embeddings/oleObject550.bin"/><Relationship Id="rId1107" Type="http://schemas.openxmlformats.org/officeDocument/2006/relationships/image" Target="media/image529.wmf"/><Relationship Id="rId1314" Type="http://schemas.openxmlformats.org/officeDocument/2006/relationships/oleObject" Target="embeddings/oleObject665.bin"/><Relationship Id="rId116" Type="http://schemas.openxmlformats.org/officeDocument/2006/relationships/image" Target="media/image50.wmf"/><Relationship Id="rId323" Type="http://schemas.openxmlformats.org/officeDocument/2006/relationships/oleObject" Target="embeddings/oleObject153.bin"/><Relationship Id="rId530" Type="http://schemas.openxmlformats.org/officeDocument/2006/relationships/oleObject" Target="embeddings/oleObject257.bin"/><Relationship Id="rId768" Type="http://schemas.openxmlformats.org/officeDocument/2006/relationships/image" Target="media/image365.wmf"/><Relationship Id="rId975" Type="http://schemas.openxmlformats.org/officeDocument/2006/relationships/image" Target="media/image456.wmf"/><Relationship Id="rId1160" Type="http://schemas.openxmlformats.org/officeDocument/2006/relationships/image" Target="media/image553.emf"/><Relationship Id="rId1398" Type="http://schemas.openxmlformats.org/officeDocument/2006/relationships/image" Target="media/image674.wmf"/><Relationship Id="rId20" Type="http://schemas.openxmlformats.org/officeDocument/2006/relationships/image" Target="media/image4.wmf"/><Relationship Id="rId628" Type="http://schemas.openxmlformats.org/officeDocument/2006/relationships/oleObject" Target="embeddings/oleObject306.bin"/><Relationship Id="rId835" Type="http://schemas.openxmlformats.org/officeDocument/2006/relationships/oleObject" Target="embeddings/oleObject420.bin"/><Relationship Id="rId1258" Type="http://schemas.openxmlformats.org/officeDocument/2006/relationships/image" Target="media/image603.wmf"/><Relationship Id="rId267" Type="http://schemas.openxmlformats.org/officeDocument/2006/relationships/oleObject" Target="embeddings/oleObject125.bin"/><Relationship Id="rId474" Type="http://schemas.openxmlformats.org/officeDocument/2006/relationships/image" Target="media/image226.wmf"/><Relationship Id="rId1020" Type="http://schemas.openxmlformats.org/officeDocument/2006/relationships/image" Target="media/image488.wmf"/><Relationship Id="rId1118" Type="http://schemas.openxmlformats.org/officeDocument/2006/relationships/oleObject" Target="embeddings/oleObject566.bin"/><Relationship Id="rId1325" Type="http://schemas.openxmlformats.org/officeDocument/2006/relationships/oleObject" Target="embeddings/oleObject671.bin"/><Relationship Id="rId127" Type="http://schemas.openxmlformats.org/officeDocument/2006/relationships/oleObject" Target="embeddings/oleObject53.bin"/><Relationship Id="rId681" Type="http://schemas.openxmlformats.org/officeDocument/2006/relationships/image" Target="media/image330.wmf"/><Relationship Id="rId779" Type="http://schemas.openxmlformats.org/officeDocument/2006/relationships/image" Target="media/image370.wmf"/><Relationship Id="rId902" Type="http://schemas.openxmlformats.org/officeDocument/2006/relationships/oleObject" Target="embeddings/oleObject455.bin"/><Relationship Id="rId986" Type="http://schemas.openxmlformats.org/officeDocument/2006/relationships/image" Target="media/image462.wmf"/><Relationship Id="rId31" Type="http://schemas.openxmlformats.org/officeDocument/2006/relationships/image" Target="media/image9.wmf"/><Relationship Id="rId334" Type="http://schemas.openxmlformats.org/officeDocument/2006/relationships/oleObject" Target="embeddings/oleObject159.bin"/><Relationship Id="rId541" Type="http://schemas.openxmlformats.org/officeDocument/2006/relationships/image" Target="media/image260.wmf"/><Relationship Id="rId639" Type="http://schemas.openxmlformats.org/officeDocument/2006/relationships/image" Target="media/image309.wmf"/><Relationship Id="rId1171" Type="http://schemas.openxmlformats.org/officeDocument/2006/relationships/oleObject" Target="embeddings/oleObject591.bin"/><Relationship Id="rId1269" Type="http://schemas.openxmlformats.org/officeDocument/2006/relationships/image" Target="media/image607.wmf"/><Relationship Id="rId180" Type="http://schemas.openxmlformats.org/officeDocument/2006/relationships/image" Target="media/image82.wmf"/><Relationship Id="rId278" Type="http://schemas.openxmlformats.org/officeDocument/2006/relationships/image" Target="media/image129.wmf"/><Relationship Id="rId401" Type="http://schemas.openxmlformats.org/officeDocument/2006/relationships/oleObject" Target="embeddings/oleObject193.bin"/><Relationship Id="rId846" Type="http://schemas.openxmlformats.org/officeDocument/2006/relationships/image" Target="media/image401.wmf"/><Relationship Id="rId1031" Type="http://schemas.openxmlformats.org/officeDocument/2006/relationships/oleObject" Target="embeddings/oleObject519.bin"/><Relationship Id="rId1129" Type="http://schemas.openxmlformats.org/officeDocument/2006/relationships/oleObject" Target="embeddings/oleObject572.bin"/><Relationship Id="rId485" Type="http://schemas.openxmlformats.org/officeDocument/2006/relationships/oleObject" Target="embeddings/oleObject235.bin"/><Relationship Id="rId692" Type="http://schemas.openxmlformats.org/officeDocument/2006/relationships/oleObject" Target="embeddings/oleObject338.bin"/><Relationship Id="rId706" Type="http://schemas.openxmlformats.org/officeDocument/2006/relationships/image" Target="media/image342.wmf"/><Relationship Id="rId913" Type="http://schemas.openxmlformats.org/officeDocument/2006/relationships/image" Target="media/image433.wmf"/><Relationship Id="rId1336" Type="http://schemas.openxmlformats.org/officeDocument/2006/relationships/image" Target="media/image639.wmf"/><Relationship Id="rId42" Type="http://schemas.openxmlformats.org/officeDocument/2006/relationships/oleObject" Target="embeddings/oleObject10.bin"/><Relationship Id="rId138" Type="http://schemas.openxmlformats.org/officeDocument/2006/relationships/image" Target="media/image61.wmf"/><Relationship Id="rId345" Type="http://schemas.openxmlformats.org/officeDocument/2006/relationships/image" Target="media/image162.wmf"/><Relationship Id="rId552" Type="http://schemas.openxmlformats.org/officeDocument/2006/relationships/oleObject" Target="embeddings/oleObject268.bin"/><Relationship Id="rId997" Type="http://schemas.openxmlformats.org/officeDocument/2006/relationships/image" Target="media/image467.emf"/><Relationship Id="rId1182" Type="http://schemas.openxmlformats.org/officeDocument/2006/relationships/oleObject" Target="embeddings/oleObject597.bin"/><Relationship Id="rId1403" Type="http://schemas.openxmlformats.org/officeDocument/2006/relationships/oleObject" Target="embeddings/oleObject705.bin"/><Relationship Id="rId191" Type="http://schemas.openxmlformats.org/officeDocument/2006/relationships/oleObject" Target="embeddings/oleObject85.bin"/><Relationship Id="rId205" Type="http://schemas.openxmlformats.org/officeDocument/2006/relationships/image" Target="media/image95.wmf"/><Relationship Id="rId412" Type="http://schemas.openxmlformats.org/officeDocument/2006/relationships/image" Target="media/image195.wmf"/><Relationship Id="rId857" Type="http://schemas.openxmlformats.org/officeDocument/2006/relationships/image" Target="media/image406.wmf"/><Relationship Id="rId1042" Type="http://schemas.openxmlformats.org/officeDocument/2006/relationships/oleObject" Target="embeddings/oleObject525.bin"/><Relationship Id="rId289" Type="http://schemas.openxmlformats.org/officeDocument/2006/relationships/oleObject" Target="embeddings/oleObject136.bin"/><Relationship Id="rId496" Type="http://schemas.openxmlformats.org/officeDocument/2006/relationships/oleObject" Target="embeddings/oleObject240.bin"/><Relationship Id="rId717" Type="http://schemas.openxmlformats.org/officeDocument/2006/relationships/oleObject" Target="embeddings/oleObject352.bin"/><Relationship Id="rId924" Type="http://schemas.openxmlformats.org/officeDocument/2006/relationships/oleObject" Target="embeddings/oleObject466.bin"/><Relationship Id="rId1347" Type="http://schemas.openxmlformats.org/officeDocument/2006/relationships/image" Target="media/image647.emf"/><Relationship Id="rId53" Type="http://schemas.openxmlformats.org/officeDocument/2006/relationships/image" Target="media/image19.wmf"/><Relationship Id="rId149" Type="http://schemas.openxmlformats.org/officeDocument/2006/relationships/oleObject" Target="embeddings/oleObject64.bin"/><Relationship Id="rId356" Type="http://schemas.openxmlformats.org/officeDocument/2006/relationships/image" Target="media/image167.wmf"/><Relationship Id="rId563" Type="http://schemas.openxmlformats.org/officeDocument/2006/relationships/image" Target="media/image271.wmf"/><Relationship Id="rId770" Type="http://schemas.openxmlformats.org/officeDocument/2006/relationships/image" Target="media/image366.wmf"/><Relationship Id="rId1193" Type="http://schemas.openxmlformats.org/officeDocument/2006/relationships/oleObject" Target="embeddings/oleObject604.bin"/><Relationship Id="rId1207" Type="http://schemas.openxmlformats.org/officeDocument/2006/relationships/oleObject" Target="embeddings/oleObject612.bin"/><Relationship Id="rId1414" Type="http://schemas.openxmlformats.org/officeDocument/2006/relationships/image" Target="media/image683.wmf"/><Relationship Id="rId216" Type="http://schemas.openxmlformats.org/officeDocument/2006/relationships/oleObject" Target="embeddings/oleObject97.bin"/><Relationship Id="rId423" Type="http://schemas.openxmlformats.org/officeDocument/2006/relationships/oleObject" Target="embeddings/oleObject204.bin"/><Relationship Id="rId868" Type="http://schemas.openxmlformats.org/officeDocument/2006/relationships/oleObject" Target="embeddings/oleObject437.bin"/><Relationship Id="rId1053" Type="http://schemas.openxmlformats.org/officeDocument/2006/relationships/oleObject" Target="embeddings/oleObject531.bin"/><Relationship Id="rId1260" Type="http://schemas.openxmlformats.org/officeDocument/2006/relationships/image" Target="media/image604.wmf"/><Relationship Id="rId630" Type="http://schemas.openxmlformats.org/officeDocument/2006/relationships/oleObject" Target="embeddings/oleObject307.bin"/><Relationship Id="rId728" Type="http://schemas.openxmlformats.org/officeDocument/2006/relationships/oleObject" Target="embeddings/oleObject361.bin"/><Relationship Id="rId935" Type="http://schemas.openxmlformats.org/officeDocument/2006/relationships/image" Target="media/image444.wmf"/><Relationship Id="rId1358" Type="http://schemas.openxmlformats.org/officeDocument/2006/relationships/oleObject" Target="embeddings/oleObject685.bin"/><Relationship Id="rId64" Type="http://schemas.openxmlformats.org/officeDocument/2006/relationships/oleObject" Target="embeddings/oleObject21.bin"/><Relationship Id="rId367" Type="http://schemas.openxmlformats.org/officeDocument/2006/relationships/oleObject" Target="embeddings/oleObject176.bin"/><Relationship Id="rId574" Type="http://schemas.openxmlformats.org/officeDocument/2006/relationships/oleObject" Target="embeddings/oleObject279.bin"/><Relationship Id="rId1120" Type="http://schemas.openxmlformats.org/officeDocument/2006/relationships/image" Target="media/image533.wmf"/><Relationship Id="rId1218" Type="http://schemas.openxmlformats.org/officeDocument/2006/relationships/image" Target="media/image580.wmf"/><Relationship Id="rId1425" Type="http://schemas.openxmlformats.org/officeDocument/2006/relationships/oleObject" Target="embeddings/oleObject715.bin"/><Relationship Id="rId227" Type="http://schemas.openxmlformats.org/officeDocument/2006/relationships/oleObject" Target="embeddings/oleObject103.bin"/><Relationship Id="rId781" Type="http://schemas.openxmlformats.org/officeDocument/2006/relationships/oleObject" Target="embeddings/oleObject391.bin"/><Relationship Id="rId879" Type="http://schemas.openxmlformats.org/officeDocument/2006/relationships/oleObject" Target="embeddings/oleObject443.bin"/><Relationship Id="rId434" Type="http://schemas.openxmlformats.org/officeDocument/2006/relationships/image" Target="media/image206.wmf"/><Relationship Id="rId641" Type="http://schemas.openxmlformats.org/officeDocument/2006/relationships/image" Target="media/image310.wmf"/><Relationship Id="rId739" Type="http://schemas.openxmlformats.org/officeDocument/2006/relationships/oleObject" Target="embeddings/oleObject368.bin"/><Relationship Id="rId1064" Type="http://schemas.openxmlformats.org/officeDocument/2006/relationships/image" Target="media/image510.emf"/><Relationship Id="rId1271" Type="http://schemas.openxmlformats.org/officeDocument/2006/relationships/image" Target="media/image608.wmf"/><Relationship Id="rId1369" Type="http://schemas.openxmlformats.org/officeDocument/2006/relationships/image" Target="media/image658.wmf"/><Relationship Id="rId280" Type="http://schemas.openxmlformats.org/officeDocument/2006/relationships/image" Target="media/image130.wmf"/><Relationship Id="rId501" Type="http://schemas.openxmlformats.org/officeDocument/2006/relationships/image" Target="media/image240.wmf"/><Relationship Id="rId946" Type="http://schemas.openxmlformats.org/officeDocument/2006/relationships/oleObject" Target="embeddings/oleObject477.bin"/><Relationship Id="rId1131" Type="http://schemas.openxmlformats.org/officeDocument/2006/relationships/oleObject" Target="embeddings/oleObject573.bin"/><Relationship Id="rId1229" Type="http://schemas.openxmlformats.org/officeDocument/2006/relationships/oleObject" Target="embeddings/oleObject624.bin"/><Relationship Id="rId75" Type="http://schemas.openxmlformats.org/officeDocument/2006/relationships/image" Target="media/image30.wmf"/><Relationship Id="rId140" Type="http://schemas.openxmlformats.org/officeDocument/2006/relationships/image" Target="media/image62.wmf"/><Relationship Id="rId378" Type="http://schemas.openxmlformats.org/officeDocument/2006/relationships/image" Target="media/image178.wmf"/><Relationship Id="rId585" Type="http://schemas.openxmlformats.org/officeDocument/2006/relationships/image" Target="media/image282.wmf"/><Relationship Id="rId792" Type="http://schemas.openxmlformats.org/officeDocument/2006/relationships/image" Target="media/image375.wmf"/><Relationship Id="rId806" Type="http://schemas.openxmlformats.org/officeDocument/2006/relationships/oleObject" Target="embeddings/oleObject405.bin"/><Relationship Id="rId1436" Type="http://schemas.openxmlformats.org/officeDocument/2006/relationships/oleObject" Target="embeddings/oleObject720.bin"/><Relationship Id="rId6" Type="http://schemas.openxmlformats.org/officeDocument/2006/relationships/webSettings" Target="webSettings.xml"/><Relationship Id="rId238" Type="http://schemas.openxmlformats.org/officeDocument/2006/relationships/image" Target="media/image111.wmf"/><Relationship Id="rId445" Type="http://schemas.openxmlformats.org/officeDocument/2006/relationships/oleObject" Target="embeddings/oleObject215.bin"/><Relationship Id="rId652" Type="http://schemas.openxmlformats.org/officeDocument/2006/relationships/oleObject" Target="embeddings/oleObject318.bin"/><Relationship Id="rId1075" Type="http://schemas.openxmlformats.org/officeDocument/2006/relationships/oleObject" Target="embeddings/oleObject540.bin"/><Relationship Id="rId1282" Type="http://schemas.openxmlformats.org/officeDocument/2006/relationships/image" Target="media/image613.wmf"/><Relationship Id="rId291" Type="http://schemas.openxmlformats.org/officeDocument/2006/relationships/oleObject" Target="embeddings/oleObject137.bin"/><Relationship Id="rId305" Type="http://schemas.openxmlformats.org/officeDocument/2006/relationships/oleObject" Target="embeddings/oleObject144.bin"/><Relationship Id="rId512" Type="http://schemas.openxmlformats.org/officeDocument/2006/relationships/oleObject" Target="embeddings/oleObject248.bin"/><Relationship Id="rId957" Type="http://schemas.openxmlformats.org/officeDocument/2006/relationships/oleObject" Target="embeddings/oleObject486.bin"/><Relationship Id="rId1142" Type="http://schemas.openxmlformats.org/officeDocument/2006/relationships/image" Target="media/image544.wmf"/><Relationship Id="rId86" Type="http://schemas.openxmlformats.org/officeDocument/2006/relationships/oleObject" Target="embeddings/oleObject32.bin"/><Relationship Id="rId151" Type="http://schemas.openxmlformats.org/officeDocument/2006/relationships/oleObject" Target="embeddings/oleObject65.bin"/><Relationship Id="rId389" Type="http://schemas.openxmlformats.org/officeDocument/2006/relationships/oleObject" Target="embeddings/oleObject187.bin"/><Relationship Id="rId596" Type="http://schemas.openxmlformats.org/officeDocument/2006/relationships/oleObject" Target="embeddings/oleObject290.bin"/><Relationship Id="rId817" Type="http://schemas.openxmlformats.org/officeDocument/2006/relationships/image" Target="media/image387.wmf"/><Relationship Id="rId1002" Type="http://schemas.openxmlformats.org/officeDocument/2006/relationships/image" Target="media/image472.emf"/><Relationship Id="rId1447" Type="http://schemas.openxmlformats.org/officeDocument/2006/relationships/header" Target="header9.xml"/><Relationship Id="rId249" Type="http://schemas.openxmlformats.org/officeDocument/2006/relationships/oleObject" Target="embeddings/oleObject114.bin"/><Relationship Id="rId456" Type="http://schemas.openxmlformats.org/officeDocument/2006/relationships/image" Target="media/image217.wmf"/><Relationship Id="rId663" Type="http://schemas.openxmlformats.org/officeDocument/2006/relationships/image" Target="media/image321.wmf"/><Relationship Id="rId870" Type="http://schemas.openxmlformats.org/officeDocument/2006/relationships/oleObject" Target="embeddings/oleObject438.bin"/><Relationship Id="rId1086" Type="http://schemas.openxmlformats.org/officeDocument/2006/relationships/oleObject" Target="embeddings/oleObject546.bin"/><Relationship Id="rId1293" Type="http://schemas.openxmlformats.org/officeDocument/2006/relationships/oleObject" Target="embeddings/oleObject654.bin"/><Relationship Id="rId1307" Type="http://schemas.openxmlformats.org/officeDocument/2006/relationships/oleObject" Target="embeddings/oleObject661.bin"/><Relationship Id="rId13" Type="http://schemas.openxmlformats.org/officeDocument/2006/relationships/footer" Target="footer2.xml"/><Relationship Id="rId109" Type="http://schemas.openxmlformats.org/officeDocument/2006/relationships/oleObject" Target="embeddings/oleObject44.bin"/><Relationship Id="rId316" Type="http://schemas.openxmlformats.org/officeDocument/2006/relationships/image" Target="media/image148.wmf"/><Relationship Id="rId523" Type="http://schemas.openxmlformats.org/officeDocument/2006/relationships/image" Target="media/image251.wmf"/><Relationship Id="rId968" Type="http://schemas.openxmlformats.org/officeDocument/2006/relationships/oleObject" Target="embeddings/oleObject496.bin"/><Relationship Id="rId1153" Type="http://schemas.openxmlformats.org/officeDocument/2006/relationships/oleObject" Target="embeddings/oleObject585.bin"/><Relationship Id="rId97" Type="http://schemas.openxmlformats.org/officeDocument/2006/relationships/image" Target="media/image41.wmf"/><Relationship Id="rId730" Type="http://schemas.openxmlformats.org/officeDocument/2006/relationships/image" Target="media/image349.wmf"/><Relationship Id="rId828" Type="http://schemas.openxmlformats.org/officeDocument/2006/relationships/oleObject" Target="embeddings/oleObject416.bin"/><Relationship Id="rId1013" Type="http://schemas.openxmlformats.org/officeDocument/2006/relationships/image" Target="media/image483.emf"/><Relationship Id="rId1360" Type="http://schemas.openxmlformats.org/officeDocument/2006/relationships/oleObject" Target="embeddings/oleObject686.bin"/><Relationship Id="rId162" Type="http://schemas.openxmlformats.org/officeDocument/2006/relationships/image" Target="media/image73.wmf"/><Relationship Id="rId467" Type="http://schemas.openxmlformats.org/officeDocument/2006/relationships/oleObject" Target="embeddings/oleObject226.bin"/><Relationship Id="rId1097" Type="http://schemas.openxmlformats.org/officeDocument/2006/relationships/oleObject" Target="embeddings/oleObject553.bin"/><Relationship Id="rId1220" Type="http://schemas.openxmlformats.org/officeDocument/2006/relationships/image" Target="media/image581.wmf"/><Relationship Id="rId1318" Type="http://schemas.openxmlformats.org/officeDocument/2006/relationships/image" Target="media/image630.wmf"/><Relationship Id="rId674" Type="http://schemas.openxmlformats.org/officeDocument/2006/relationships/oleObject" Target="embeddings/oleObject329.bin"/><Relationship Id="rId881" Type="http://schemas.openxmlformats.org/officeDocument/2006/relationships/oleObject" Target="embeddings/oleObject444.bin"/><Relationship Id="rId979" Type="http://schemas.openxmlformats.org/officeDocument/2006/relationships/image" Target="media/image458.wmf"/><Relationship Id="rId24" Type="http://schemas.openxmlformats.org/officeDocument/2006/relationships/footer" Target="footer4.xml"/><Relationship Id="rId327" Type="http://schemas.openxmlformats.org/officeDocument/2006/relationships/oleObject" Target="embeddings/oleObject155.bin"/><Relationship Id="rId534" Type="http://schemas.openxmlformats.org/officeDocument/2006/relationships/oleObject" Target="embeddings/oleObject259.bin"/><Relationship Id="rId741" Type="http://schemas.openxmlformats.org/officeDocument/2006/relationships/oleObject" Target="embeddings/oleObject369.bin"/><Relationship Id="rId839" Type="http://schemas.openxmlformats.org/officeDocument/2006/relationships/oleObject" Target="embeddings/oleObject422.bin"/><Relationship Id="rId1164" Type="http://schemas.openxmlformats.org/officeDocument/2006/relationships/image" Target="media/image557.emf"/><Relationship Id="rId1371" Type="http://schemas.openxmlformats.org/officeDocument/2006/relationships/image" Target="media/image659.emf"/><Relationship Id="rId173" Type="http://schemas.openxmlformats.org/officeDocument/2006/relationships/image" Target="media/image79.wmf"/><Relationship Id="rId380" Type="http://schemas.openxmlformats.org/officeDocument/2006/relationships/image" Target="media/image179.emf"/><Relationship Id="rId601" Type="http://schemas.openxmlformats.org/officeDocument/2006/relationships/image" Target="media/image290.wmf"/><Relationship Id="rId1024" Type="http://schemas.openxmlformats.org/officeDocument/2006/relationships/oleObject" Target="embeddings/oleObject515.bin"/><Relationship Id="rId1231" Type="http://schemas.openxmlformats.org/officeDocument/2006/relationships/oleObject" Target="embeddings/oleObject625.bin"/><Relationship Id="rId240" Type="http://schemas.openxmlformats.org/officeDocument/2006/relationships/image" Target="media/image112.emf"/><Relationship Id="rId478" Type="http://schemas.openxmlformats.org/officeDocument/2006/relationships/image" Target="media/image228.wmf"/><Relationship Id="rId685" Type="http://schemas.openxmlformats.org/officeDocument/2006/relationships/image" Target="media/image332.wmf"/><Relationship Id="rId892" Type="http://schemas.openxmlformats.org/officeDocument/2006/relationships/oleObject" Target="embeddings/oleObject450.bin"/><Relationship Id="rId906" Type="http://schemas.openxmlformats.org/officeDocument/2006/relationships/oleObject" Target="embeddings/oleObject457.bin"/><Relationship Id="rId1329" Type="http://schemas.openxmlformats.org/officeDocument/2006/relationships/oleObject" Target="embeddings/oleObject673.bin"/><Relationship Id="rId35" Type="http://schemas.openxmlformats.org/officeDocument/2006/relationships/image" Target="media/image11.jpeg"/><Relationship Id="rId100" Type="http://schemas.openxmlformats.org/officeDocument/2006/relationships/oleObject" Target="embeddings/oleObject39.bin"/><Relationship Id="rId338" Type="http://schemas.openxmlformats.org/officeDocument/2006/relationships/oleObject" Target="embeddings/oleObject161.bin"/><Relationship Id="rId545" Type="http://schemas.openxmlformats.org/officeDocument/2006/relationships/image" Target="media/image262.wmf"/><Relationship Id="rId752" Type="http://schemas.openxmlformats.org/officeDocument/2006/relationships/image" Target="media/image357.wmf"/><Relationship Id="rId1175" Type="http://schemas.openxmlformats.org/officeDocument/2006/relationships/oleObject" Target="embeddings/oleObject593.bin"/><Relationship Id="rId1382" Type="http://schemas.openxmlformats.org/officeDocument/2006/relationships/image" Target="media/image667.wmf"/><Relationship Id="rId184" Type="http://schemas.openxmlformats.org/officeDocument/2006/relationships/image" Target="media/image84.wmf"/><Relationship Id="rId391" Type="http://schemas.openxmlformats.org/officeDocument/2006/relationships/oleObject" Target="embeddings/oleObject188.bin"/><Relationship Id="rId405" Type="http://schemas.openxmlformats.org/officeDocument/2006/relationships/oleObject" Target="embeddings/oleObject195.bin"/><Relationship Id="rId612" Type="http://schemas.openxmlformats.org/officeDocument/2006/relationships/oleObject" Target="embeddings/oleObject298.bin"/><Relationship Id="rId1035" Type="http://schemas.openxmlformats.org/officeDocument/2006/relationships/oleObject" Target="embeddings/oleObject521.bin"/><Relationship Id="rId1242" Type="http://schemas.openxmlformats.org/officeDocument/2006/relationships/image" Target="media/image595.wmf"/><Relationship Id="rId251" Type="http://schemas.openxmlformats.org/officeDocument/2006/relationships/oleObject" Target="embeddings/oleObject115.bin"/><Relationship Id="rId489" Type="http://schemas.openxmlformats.org/officeDocument/2006/relationships/oleObject" Target="embeddings/oleObject237.bin"/><Relationship Id="rId696" Type="http://schemas.openxmlformats.org/officeDocument/2006/relationships/oleObject" Target="embeddings/oleObject340.bin"/><Relationship Id="rId917" Type="http://schemas.openxmlformats.org/officeDocument/2006/relationships/image" Target="media/image435.wmf"/><Relationship Id="rId1102" Type="http://schemas.openxmlformats.org/officeDocument/2006/relationships/image" Target="media/image527.wmf"/><Relationship Id="rId46" Type="http://schemas.openxmlformats.org/officeDocument/2006/relationships/oleObject" Target="embeddings/oleObject12.bin"/><Relationship Id="rId349" Type="http://schemas.openxmlformats.org/officeDocument/2006/relationships/image" Target="media/image164.wmf"/><Relationship Id="rId556" Type="http://schemas.openxmlformats.org/officeDocument/2006/relationships/oleObject" Target="embeddings/oleObject270.bin"/><Relationship Id="rId763" Type="http://schemas.openxmlformats.org/officeDocument/2006/relationships/oleObject" Target="embeddings/oleObject381.bin"/><Relationship Id="rId1186" Type="http://schemas.openxmlformats.org/officeDocument/2006/relationships/image" Target="media/image567.wmf"/><Relationship Id="rId1393" Type="http://schemas.openxmlformats.org/officeDocument/2006/relationships/oleObject" Target="embeddings/oleObject700.bin"/><Relationship Id="rId1407" Type="http://schemas.openxmlformats.org/officeDocument/2006/relationships/image" Target="media/image678.wmf"/><Relationship Id="rId111" Type="http://schemas.openxmlformats.org/officeDocument/2006/relationships/oleObject" Target="embeddings/oleObject45.bin"/><Relationship Id="rId195" Type="http://schemas.openxmlformats.org/officeDocument/2006/relationships/oleObject" Target="embeddings/oleObject87.bin"/><Relationship Id="rId209" Type="http://schemas.openxmlformats.org/officeDocument/2006/relationships/image" Target="media/image97.wmf"/><Relationship Id="rId416" Type="http://schemas.openxmlformats.org/officeDocument/2006/relationships/image" Target="media/image197.wmf"/><Relationship Id="rId970" Type="http://schemas.openxmlformats.org/officeDocument/2006/relationships/oleObject" Target="embeddings/oleObject497.bin"/><Relationship Id="rId1046" Type="http://schemas.openxmlformats.org/officeDocument/2006/relationships/oleObject" Target="embeddings/oleObject527.bin"/><Relationship Id="rId1253" Type="http://schemas.openxmlformats.org/officeDocument/2006/relationships/oleObject" Target="embeddings/oleObject633.bin"/><Relationship Id="rId623" Type="http://schemas.openxmlformats.org/officeDocument/2006/relationships/image" Target="media/image301.wmf"/><Relationship Id="rId830" Type="http://schemas.openxmlformats.org/officeDocument/2006/relationships/oleObject" Target="embeddings/oleObject417.bin"/><Relationship Id="rId928" Type="http://schemas.openxmlformats.org/officeDocument/2006/relationships/oleObject" Target="embeddings/oleObject468.bin"/><Relationship Id="rId57" Type="http://schemas.openxmlformats.org/officeDocument/2006/relationships/image" Target="media/image21.wmf"/><Relationship Id="rId262" Type="http://schemas.openxmlformats.org/officeDocument/2006/relationships/oleObject" Target="embeddings/oleObject122.bin"/><Relationship Id="rId567" Type="http://schemas.openxmlformats.org/officeDocument/2006/relationships/image" Target="media/image273.wmf"/><Relationship Id="rId1113" Type="http://schemas.openxmlformats.org/officeDocument/2006/relationships/oleObject" Target="embeddings/oleObject562.bin"/><Relationship Id="rId1197" Type="http://schemas.openxmlformats.org/officeDocument/2006/relationships/oleObject" Target="embeddings/oleObject606.bin"/><Relationship Id="rId1320" Type="http://schemas.openxmlformats.org/officeDocument/2006/relationships/image" Target="media/image631.wmf"/><Relationship Id="rId1418" Type="http://schemas.openxmlformats.org/officeDocument/2006/relationships/image" Target="media/image685.wmf"/><Relationship Id="rId122" Type="http://schemas.openxmlformats.org/officeDocument/2006/relationships/image" Target="media/image53.wmf"/><Relationship Id="rId774" Type="http://schemas.openxmlformats.org/officeDocument/2006/relationships/image" Target="media/image368.wmf"/><Relationship Id="rId981" Type="http://schemas.openxmlformats.org/officeDocument/2006/relationships/image" Target="media/image459.wmf"/><Relationship Id="rId1057" Type="http://schemas.openxmlformats.org/officeDocument/2006/relationships/oleObject" Target="embeddings/oleObject533.bin"/><Relationship Id="rId427" Type="http://schemas.openxmlformats.org/officeDocument/2006/relationships/oleObject" Target="embeddings/oleObject206.bin"/><Relationship Id="rId634" Type="http://schemas.openxmlformats.org/officeDocument/2006/relationships/oleObject" Target="embeddings/oleObject309.bin"/><Relationship Id="rId841" Type="http://schemas.openxmlformats.org/officeDocument/2006/relationships/oleObject" Target="embeddings/oleObject423.bin"/><Relationship Id="rId1264" Type="http://schemas.openxmlformats.org/officeDocument/2006/relationships/oleObject" Target="embeddings/oleObject639.bin"/><Relationship Id="rId273" Type="http://schemas.openxmlformats.org/officeDocument/2006/relationships/oleObject" Target="embeddings/oleObject128.bin"/><Relationship Id="rId480" Type="http://schemas.openxmlformats.org/officeDocument/2006/relationships/image" Target="media/image229.wmf"/><Relationship Id="rId701" Type="http://schemas.openxmlformats.org/officeDocument/2006/relationships/oleObject" Target="embeddings/oleObject343.bin"/><Relationship Id="rId939" Type="http://schemas.openxmlformats.org/officeDocument/2006/relationships/image" Target="media/image446.wmf"/><Relationship Id="rId1124" Type="http://schemas.openxmlformats.org/officeDocument/2006/relationships/image" Target="media/image535.wmf"/><Relationship Id="rId1331" Type="http://schemas.openxmlformats.org/officeDocument/2006/relationships/oleObject" Target="embeddings/oleObject674.bin"/><Relationship Id="rId68" Type="http://schemas.openxmlformats.org/officeDocument/2006/relationships/oleObject" Target="embeddings/oleObject23.bin"/><Relationship Id="rId133" Type="http://schemas.openxmlformats.org/officeDocument/2006/relationships/oleObject" Target="embeddings/oleObject56.bin"/><Relationship Id="rId340" Type="http://schemas.openxmlformats.org/officeDocument/2006/relationships/oleObject" Target="embeddings/oleObject162.bin"/><Relationship Id="rId578" Type="http://schemas.openxmlformats.org/officeDocument/2006/relationships/oleObject" Target="embeddings/oleObject281.bin"/><Relationship Id="rId785" Type="http://schemas.openxmlformats.org/officeDocument/2006/relationships/image" Target="media/image372.wmf"/><Relationship Id="rId992" Type="http://schemas.openxmlformats.org/officeDocument/2006/relationships/image" Target="media/image464.wmf"/><Relationship Id="rId1429" Type="http://schemas.openxmlformats.org/officeDocument/2006/relationships/oleObject" Target="embeddings/oleObject717.bin"/><Relationship Id="rId200" Type="http://schemas.openxmlformats.org/officeDocument/2006/relationships/oleObject" Target="embeddings/oleObject89.bin"/><Relationship Id="rId438" Type="http://schemas.openxmlformats.org/officeDocument/2006/relationships/image" Target="media/image208.wmf"/><Relationship Id="rId645" Type="http://schemas.openxmlformats.org/officeDocument/2006/relationships/image" Target="media/image312.wmf"/><Relationship Id="rId852" Type="http://schemas.openxmlformats.org/officeDocument/2006/relationships/image" Target="media/image404.wmf"/><Relationship Id="rId1068" Type="http://schemas.openxmlformats.org/officeDocument/2006/relationships/image" Target="media/image514.emf"/><Relationship Id="rId1275" Type="http://schemas.openxmlformats.org/officeDocument/2006/relationships/image" Target="media/image610.wmf"/><Relationship Id="rId284" Type="http://schemas.openxmlformats.org/officeDocument/2006/relationships/image" Target="media/image132.wmf"/><Relationship Id="rId491" Type="http://schemas.openxmlformats.org/officeDocument/2006/relationships/image" Target="media/image235.wmf"/><Relationship Id="rId505" Type="http://schemas.openxmlformats.org/officeDocument/2006/relationships/image" Target="media/image242.wmf"/><Relationship Id="rId712" Type="http://schemas.openxmlformats.org/officeDocument/2006/relationships/image" Target="media/image345.wmf"/><Relationship Id="rId1135" Type="http://schemas.openxmlformats.org/officeDocument/2006/relationships/oleObject" Target="embeddings/oleObject575.bin"/><Relationship Id="rId1342" Type="http://schemas.openxmlformats.org/officeDocument/2006/relationships/image" Target="media/image642.emf"/><Relationship Id="rId79" Type="http://schemas.openxmlformats.org/officeDocument/2006/relationships/image" Target="media/image32.wmf"/><Relationship Id="rId144" Type="http://schemas.openxmlformats.org/officeDocument/2006/relationships/image" Target="media/image64.wmf"/><Relationship Id="rId589" Type="http://schemas.openxmlformats.org/officeDocument/2006/relationships/image" Target="media/image284.wmf"/><Relationship Id="rId796" Type="http://schemas.openxmlformats.org/officeDocument/2006/relationships/oleObject" Target="embeddings/oleObject400.bin"/><Relationship Id="rId1202" Type="http://schemas.openxmlformats.org/officeDocument/2006/relationships/image" Target="media/image574.wmf"/><Relationship Id="rId351" Type="http://schemas.openxmlformats.org/officeDocument/2006/relationships/oleObject" Target="embeddings/oleObject168.bin"/><Relationship Id="rId449" Type="http://schemas.openxmlformats.org/officeDocument/2006/relationships/oleObject" Target="embeddings/oleObject217.bin"/><Relationship Id="rId656" Type="http://schemas.openxmlformats.org/officeDocument/2006/relationships/oleObject" Target="embeddings/oleObject320.bin"/><Relationship Id="rId863" Type="http://schemas.openxmlformats.org/officeDocument/2006/relationships/image" Target="media/image409.wmf"/><Relationship Id="rId1079" Type="http://schemas.openxmlformats.org/officeDocument/2006/relationships/image" Target="media/image517.wmf"/><Relationship Id="rId1286" Type="http://schemas.openxmlformats.org/officeDocument/2006/relationships/image" Target="media/image615.wmf"/><Relationship Id="rId211" Type="http://schemas.openxmlformats.org/officeDocument/2006/relationships/image" Target="media/image98.wmf"/><Relationship Id="rId295" Type="http://schemas.openxmlformats.org/officeDocument/2006/relationships/oleObject" Target="embeddings/oleObject139.bin"/><Relationship Id="rId309" Type="http://schemas.openxmlformats.org/officeDocument/2006/relationships/oleObject" Target="embeddings/oleObject146.bin"/><Relationship Id="rId516" Type="http://schemas.openxmlformats.org/officeDocument/2006/relationships/oleObject" Target="embeddings/oleObject250.bin"/><Relationship Id="rId1146" Type="http://schemas.openxmlformats.org/officeDocument/2006/relationships/image" Target="media/image546.wmf"/><Relationship Id="rId723" Type="http://schemas.openxmlformats.org/officeDocument/2006/relationships/image" Target="media/image348.wmf"/><Relationship Id="rId930" Type="http://schemas.openxmlformats.org/officeDocument/2006/relationships/oleObject" Target="embeddings/oleObject469.bin"/><Relationship Id="rId1006" Type="http://schemas.openxmlformats.org/officeDocument/2006/relationships/image" Target="media/image476.emf"/><Relationship Id="rId1353" Type="http://schemas.openxmlformats.org/officeDocument/2006/relationships/image" Target="media/image650.wmf"/><Relationship Id="rId155" Type="http://schemas.openxmlformats.org/officeDocument/2006/relationships/oleObject" Target="embeddings/oleObject67.bin"/><Relationship Id="rId362" Type="http://schemas.openxmlformats.org/officeDocument/2006/relationships/image" Target="media/image170.wmf"/><Relationship Id="rId1213" Type="http://schemas.openxmlformats.org/officeDocument/2006/relationships/oleObject" Target="embeddings/oleObject616.bin"/><Relationship Id="rId1297" Type="http://schemas.openxmlformats.org/officeDocument/2006/relationships/oleObject" Target="embeddings/oleObject656.bin"/><Relationship Id="rId1420" Type="http://schemas.openxmlformats.org/officeDocument/2006/relationships/image" Target="media/image686.wmf"/><Relationship Id="rId222" Type="http://schemas.openxmlformats.org/officeDocument/2006/relationships/image" Target="media/image103.wmf"/><Relationship Id="rId667" Type="http://schemas.openxmlformats.org/officeDocument/2006/relationships/image" Target="media/image323.wmf"/><Relationship Id="rId874" Type="http://schemas.openxmlformats.org/officeDocument/2006/relationships/oleObject" Target="embeddings/oleObject440.bin"/><Relationship Id="rId17" Type="http://schemas.openxmlformats.org/officeDocument/2006/relationships/oleObject" Target="embeddings/oleObject1.bin"/><Relationship Id="rId527" Type="http://schemas.openxmlformats.org/officeDocument/2006/relationships/image" Target="media/image253.wmf"/><Relationship Id="rId734" Type="http://schemas.openxmlformats.org/officeDocument/2006/relationships/oleObject" Target="embeddings/oleObject365.bin"/><Relationship Id="rId941" Type="http://schemas.openxmlformats.org/officeDocument/2006/relationships/image" Target="media/image447.wmf"/><Relationship Id="rId1157" Type="http://schemas.openxmlformats.org/officeDocument/2006/relationships/oleObject" Target="embeddings/oleObject587.bin"/><Relationship Id="rId1364" Type="http://schemas.openxmlformats.org/officeDocument/2006/relationships/oleObject" Target="embeddings/oleObject688.bin"/><Relationship Id="rId70" Type="http://schemas.openxmlformats.org/officeDocument/2006/relationships/oleObject" Target="embeddings/oleObject24.bin"/><Relationship Id="rId166" Type="http://schemas.openxmlformats.org/officeDocument/2006/relationships/image" Target="media/image75.wmf"/><Relationship Id="rId373" Type="http://schemas.openxmlformats.org/officeDocument/2006/relationships/oleObject" Target="embeddings/oleObject179.bin"/><Relationship Id="rId580" Type="http://schemas.openxmlformats.org/officeDocument/2006/relationships/oleObject" Target="embeddings/oleObject282.bin"/><Relationship Id="rId801" Type="http://schemas.openxmlformats.org/officeDocument/2006/relationships/image" Target="media/image379.wmf"/><Relationship Id="rId1017" Type="http://schemas.openxmlformats.org/officeDocument/2006/relationships/image" Target="media/image487.wmf"/><Relationship Id="rId1224" Type="http://schemas.openxmlformats.org/officeDocument/2006/relationships/image" Target="media/image583.wmf"/><Relationship Id="rId1431" Type="http://schemas.openxmlformats.org/officeDocument/2006/relationships/oleObject" Target="embeddings/oleObject718.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image" Target="media/image209.wmf"/><Relationship Id="rId678" Type="http://schemas.openxmlformats.org/officeDocument/2006/relationships/oleObject" Target="embeddings/oleObject331.bin"/><Relationship Id="rId885" Type="http://schemas.openxmlformats.org/officeDocument/2006/relationships/oleObject" Target="embeddings/oleObject446.bin"/><Relationship Id="rId1070" Type="http://schemas.openxmlformats.org/officeDocument/2006/relationships/image" Target="media/image515.wmf"/><Relationship Id="rId28" Type="http://schemas.openxmlformats.org/officeDocument/2006/relationships/image" Target="media/image7.png"/><Relationship Id="rId300" Type="http://schemas.openxmlformats.org/officeDocument/2006/relationships/image" Target="media/image140.wmf"/><Relationship Id="rId538" Type="http://schemas.openxmlformats.org/officeDocument/2006/relationships/oleObject" Target="embeddings/oleObject261.bin"/><Relationship Id="rId745" Type="http://schemas.openxmlformats.org/officeDocument/2006/relationships/header" Target="header6.xml"/><Relationship Id="rId952" Type="http://schemas.openxmlformats.org/officeDocument/2006/relationships/oleObject" Target="embeddings/oleObject481.bin"/><Relationship Id="rId1168" Type="http://schemas.openxmlformats.org/officeDocument/2006/relationships/image" Target="media/image559.wmf"/><Relationship Id="rId1375" Type="http://schemas.openxmlformats.org/officeDocument/2006/relationships/image" Target="media/image663.emf"/><Relationship Id="rId81" Type="http://schemas.openxmlformats.org/officeDocument/2006/relationships/image" Target="media/image33.wmf"/><Relationship Id="rId177" Type="http://schemas.openxmlformats.org/officeDocument/2006/relationships/oleObject" Target="embeddings/oleObject78.bin"/><Relationship Id="rId384" Type="http://schemas.openxmlformats.org/officeDocument/2006/relationships/image" Target="media/image181.wmf"/><Relationship Id="rId591" Type="http://schemas.openxmlformats.org/officeDocument/2006/relationships/image" Target="media/image285.wmf"/><Relationship Id="rId605" Type="http://schemas.openxmlformats.org/officeDocument/2006/relationships/image" Target="media/image292.wmf"/><Relationship Id="rId812" Type="http://schemas.openxmlformats.org/officeDocument/2006/relationships/oleObject" Target="embeddings/oleObject408.bin"/><Relationship Id="rId1028" Type="http://schemas.openxmlformats.org/officeDocument/2006/relationships/image" Target="media/image491.wmf"/><Relationship Id="rId1235" Type="http://schemas.openxmlformats.org/officeDocument/2006/relationships/image" Target="media/image590.emf"/><Relationship Id="rId1442" Type="http://schemas.openxmlformats.org/officeDocument/2006/relationships/image" Target="media/image697.wmf"/><Relationship Id="rId244" Type="http://schemas.openxmlformats.org/officeDocument/2006/relationships/image" Target="media/image114.wmf"/><Relationship Id="rId689" Type="http://schemas.openxmlformats.org/officeDocument/2006/relationships/image" Target="media/image334.wmf"/><Relationship Id="rId896" Type="http://schemas.openxmlformats.org/officeDocument/2006/relationships/oleObject" Target="embeddings/oleObject452.bin"/><Relationship Id="rId1081" Type="http://schemas.openxmlformats.org/officeDocument/2006/relationships/image" Target="media/image518.wmf"/><Relationship Id="rId1302" Type="http://schemas.openxmlformats.org/officeDocument/2006/relationships/image" Target="media/image623.wmf"/><Relationship Id="rId39" Type="http://schemas.openxmlformats.org/officeDocument/2006/relationships/header" Target="header5.xml"/><Relationship Id="rId451" Type="http://schemas.openxmlformats.org/officeDocument/2006/relationships/oleObject" Target="embeddings/oleObject218.bin"/><Relationship Id="rId549" Type="http://schemas.openxmlformats.org/officeDocument/2006/relationships/image" Target="media/image264.wmf"/><Relationship Id="rId756" Type="http://schemas.openxmlformats.org/officeDocument/2006/relationships/image" Target="media/image359.wmf"/><Relationship Id="rId1179" Type="http://schemas.openxmlformats.org/officeDocument/2006/relationships/oleObject" Target="embeddings/oleObject595.bin"/><Relationship Id="rId1386" Type="http://schemas.openxmlformats.org/officeDocument/2006/relationships/image" Target="media/image669.wmf"/><Relationship Id="rId104" Type="http://schemas.openxmlformats.org/officeDocument/2006/relationships/oleObject" Target="embeddings/oleObject41.bin"/><Relationship Id="rId188" Type="http://schemas.openxmlformats.org/officeDocument/2006/relationships/image" Target="media/image86.wmf"/><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7.bin"/><Relationship Id="rId963" Type="http://schemas.openxmlformats.org/officeDocument/2006/relationships/oleObject" Target="embeddings/oleObject492.bin"/><Relationship Id="rId1039" Type="http://schemas.openxmlformats.org/officeDocument/2006/relationships/oleObject" Target="embeddings/oleObject523.bin"/><Relationship Id="rId1246" Type="http://schemas.openxmlformats.org/officeDocument/2006/relationships/image" Target="media/image597.wmf"/><Relationship Id="rId92" Type="http://schemas.openxmlformats.org/officeDocument/2006/relationships/oleObject" Target="embeddings/oleObject35.bin"/><Relationship Id="rId616" Type="http://schemas.openxmlformats.org/officeDocument/2006/relationships/oleObject" Target="embeddings/oleObject300.bin"/><Relationship Id="rId823" Type="http://schemas.openxmlformats.org/officeDocument/2006/relationships/image" Target="media/image390.wmf"/><Relationship Id="rId1453" Type="http://schemas.openxmlformats.org/officeDocument/2006/relationships/theme" Target="theme/theme1.xml"/><Relationship Id="rId255" Type="http://schemas.openxmlformats.org/officeDocument/2006/relationships/image" Target="media/image118.wmf"/><Relationship Id="rId297" Type="http://schemas.openxmlformats.org/officeDocument/2006/relationships/oleObject" Target="embeddings/oleObject140.bin"/><Relationship Id="rId462" Type="http://schemas.openxmlformats.org/officeDocument/2006/relationships/image" Target="media/image220.wmf"/><Relationship Id="rId518" Type="http://schemas.openxmlformats.org/officeDocument/2006/relationships/oleObject" Target="embeddings/oleObject251.bin"/><Relationship Id="rId725" Type="http://schemas.openxmlformats.org/officeDocument/2006/relationships/oleObject" Target="embeddings/oleObject358.bin"/><Relationship Id="rId932" Type="http://schemas.openxmlformats.org/officeDocument/2006/relationships/oleObject" Target="embeddings/oleObject470.bin"/><Relationship Id="rId1092" Type="http://schemas.openxmlformats.org/officeDocument/2006/relationships/image" Target="media/image523.wmf"/><Relationship Id="rId1106" Type="http://schemas.openxmlformats.org/officeDocument/2006/relationships/oleObject" Target="embeddings/oleObject558.bin"/><Relationship Id="rId1148" Type="http://schemas.openxmlformats.org/officeDocument/2006/relationships/image" Target="media/image547.wmf"/><Relationship Id="rId1313" Type="http://schemas.openxmlformats.org/officeDocument/2006/relationships/oleObject" Target="embeddings/oleObject664.bin"/><Relationship Id="rId1355" Type="http://schemas.openxmlformats.org/officeDocument/2006/relationships/image" Target="media/image651.wmf"/><Relationship Id="rId1397" Type="http://schemas.openxmlformats.org/officeDocument/2006/relationships/oleObject" Target="embeddings/oleObject702.bin"/><Relationship Id="rId115" Type="http://schemas.openxmlformats.org/officeDocument/2006/relationships/oleObject" Target="embeddings/oleObject47.bin"/><Relationship Id="rId157" Type="http://schemas.openxmlformats.org/officeDocument/2006/relationships/oleObject" Target="embeddings/oleObject68.bin"/><Relationship Id="rId322" Type="http://schemas.openxmlformats.org/officeDocument/2006/relationships/image" Target="media/image151.wmf"/><Relationship Id="rId364" Type="http://schemas.openxmlformats.org/officeDocument/2006/relationships/image" Target="media/image171.wmf"/><Relationship Id="rId767" Type="http://schemas.openxmlformats.org/officeDocument/2006/relationships/oleObject" Target="embeddings/oleObject383.bin"/><Relationship Id="rId974" Type="http://schemas.openxmlformats.org/officeDocument/2006/relationships/image" Target="media/image455.emf"/><Relationship Id="rId1008" Type="http://schemas.openxmlformats.org/officeDocument/2006/relationships/image" Target="media/image478.png"/><Relationship Id="rId1215" Type="http://schemas.openxmlformats.org/officeDocument/2006/relationships/oleObject" Target="embeddings/oleObject617.bin"/><Relationship Id="rId1422" Type="http://schemas.openxmlformats.org/officeDocument/2006/relationships/image" Target="media/image687.wmf"/><Relationship Id="rId61" Type="http://schemas.openxmlformats.org/officeDocument/2006/relationships/image" Target="media/image23.wmf"/><Relationship Id="rId199" Type="http://schemas.openxmlformats.org/officeDocument/2006/relationships/image" Target="media/image92.wmf"/><Relationship Id="rId571" Type="http://schemas.openxmlformats.org/officeDocument/2006/relationships/image" Target="media/image275.wmf"/><Relationship Id="rId627" Type="http://schemas.openxmlformats.org/officeDocument/2006/relationships/image" Target="media/image303.wmf"/><Relationship Id="rId669" Type="http://schemas.openxmlformats.org/officeDocument/2006/relationships/image" Target="media/image324.wmf"/><Relationship Id="rId834" Type="http://schemas.openxmlformats.org/officeDocument/2006/relationships/oleObject" Target="embeddings/oleObject419.bin"/><Relationship Id="rId876" Type="http://schemas.openxmlformats.org/officeDocument/2006/relationships/oleObject" Target="embeddings/oleObject441.bin"/><Relationship Id="rId1257" Type="http://schemas.openxmlformats.org/officeDocument/2006/relationships/oleObject" Target="embeddings/oleObject635.bin"/><Relationship Id="rId1299" Type="http://schemas.openxmlformats.org/officeDocument/2006/relationships/oleObject" Target="embeddings/oleObject657.bin"/><Relationship Id="rId19" Type="http://schemas.openxmlformats.org/officeDocument/2006/relationships/oleObject" Target="embeddings/oleObject2.bin"/><Relationship Id="rId224" Type="http://schemas.openxmlformats.org/officeDocument/2006/relationships/image" Target="media/image104.wmf"/><Relationship Id="rId266" Type="http://schemas.openxmlformats.org/officeDocument/2006/relationships/oleObject" Target="embeddings/oleObject124.bin"/><Relationship Id="rId431" Type="http://schemas.openxmlformats.org/officeDocument/2006/relationships/oleObject" Target="embeddings/oleObject208.bin"/><Relationship Id="rId473" Type="http://schemas.openxmlformats.org/officeDocument/2006/relationships/oleObject" Target="embeddings/oleObject229.bin"/><Relationship Id="rId529" Type="http://schemas.openxmlformats.org/officeDocument/2006/relationships/image" Target="media/image254.wmf"/><Relationship Id="rId680" Type="http://schemas.openxmlformats.org/officeDocument/2006/relationships/oleObject" Target="embeddings/oleObject332.bin"/><Relationship Id="rId736" Type="http://schemas.openxmlformats.org/officeDocument/2006/relationships/oleObject" Target="embeddings/oleObject366.bin"/><Relationship Id="rId901" Type="http://schemas.openxmlformats.org/officeDocument/2006/relationships/image" Target="media/image427.wmf"/><Relationship Id="rId1061" Type="http://schemas.openxmlformats.org/officeDocument/2006/relationships/image" Target="media/image507.emf"/><Relationship Id="rId1117" Type="http://schemas.openxmlformats.org/officeDocument/2006/relationships/oleObject" Target="embeddings/oleObject565.bin"/><Relationship Id="rId1159" Type="http://schemas.openxmlformats.org/officeDocument/2006/relationships/image" Target="media/image552.emf"/><Relationship Id="rId1324" Type="http://schemas.openxmlformats.org/officeDocument/2006/relationships/image" Target="media/image633.wmf"/><Relationship Id="rId1366" Type="http://schemas.openxmlformats.org/officeDocument/2006/relationships/oleObject" Target="embeddings/oleObject689.bin"/><Relationship Id="rId30" Type="http://schemas.openxmlformats.org/officeDocument/2006/relationships/oleObject" Target="embeddings/oleObject6.bin"/><Relationship Id="rId126" Type="http://schemas.openxmlformats.org/officeDocument/2006/relationships/image" Target="media/image55.wmf"/><Relationship Id="rId168" Type="http://schemas.openxmlformats.org/officeDocument/2006/relationships/image" Target="media/image76.wmf"/><Relationship Id="rId333" Type="http://schemas.openxmlformats.org/officeDocument/2006/relationships/image" Target="media/image156.wmf"/><Relationship Id="rId540" Type="http://schemas.openxmlformats.org/officeDocument/2006/relationships/oleObject" Target="embeddings/oleObject262.bin"/><Relationship Id="rId778" Type="http://schemas.openxmlformats.org/officeDocument/2006/relationships/oleObject" Target="embeddings/oleObject389.bin"/><Relationship Id="rId943" Type="http://schemas.openxmlformats.org/officeDocument/2006/relationships/image" Target="media/image448.wmf"/><Relationship Id="rId985" Type="http://schemas.openxmlformats.org/officeDocument/2006/relationships/oleObject" Target="embeddings/oleObject504.bin"/><Relationship Id="rId1019" Type="http://schemas.openxmlformats.org/officeDocument/2006/relationships/oleObject" Target="embeddings/oleObject512.bin"/><Relationship Id="rId1170" Type="http://schemas.openxmlformats.org/officeDocument/2006/relationships/image" Target="media/image560.wmf"/><Relationship Id="rId72" Type="http://schemas.openxmlformats.org/officeDocument/2006/relationships/oleObject" Target="embeddings/oleObject25.bin"/><Relationship Id="rId375" Type="http://schemas.openxmlformats.org/officeDocument/2006/relationships/oleObject" Target="embeddings/oleObject180.bin"/><Relationship Id="rId582" Type="http://schemas.openxmlformats.org/officeDocument/2006/relationships/oleObject" Target="embeddings/oleObject283.bin"/><Relationship Id="rId638" Type="http://schemas.openxmlformats.org/officeDocument/2006/relationships/oleObject" Target="embeddings/oleObject311.bin"/><Relationship Id="rId803" Type="http://schemas.openxmlformats.org/officeDocument/2006/relationships/image" Target="media/image380.wmf"/><Relationship Id="rId845" Type="http://schemas.openxmlformats.org/officeDocument/2006/relationships/oleObject" Target="embeddings/oleObject425.bin"/><Relationship Id="rId1030" Type="http://schemas.openxmlformats.org/officeDocument/2006/relationships/image" Target="media/image492.wmf"/><Relationship Id="rId1226" Type="http://schemas.openxmlformats.org/officeDocument/2006/relationships/image" Target="media/image584.wmf"/><Relationship Id="rId1268" Type="http://schemas.openxmlformats.org/officeDocument/2006/relationships/oleObject" Target="embeddings/oleObject642.bin"/><Relationship Id="rId1433" Type="http://schemas.openxmlformats.org/officeDocument/2006/relationships/image" Target="media/image693.wmf"/><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oleObject" Target="embeddings/oleObject130.bin"/><Relationship Id="rId400" Type="http://schemas.openxmlformats.org/officeDocument/2006/relationships/image" Target="media/image189.wmf"/><Relationship Id="rId442" Type="http://schemas.openxmlformats.org/officeDocument/2006/relationships/image" Target="media/image210.wmf"/><Relationship Id="rId484" Type="http://schemas.openxmlformats.org/officeDocument/2006/relationships/image" Target="media/image231.wmf"/><Relationship Id="rId705" Type="http://schemas.openxmlformats.org/officeDocument/2006/relationships/oleObject" Target="embeddings/oleObject345.bin"/><Relationship Id="rId887" Type="http://schemas.openxmlformats.org/officeDocument/2006/relationships/oleObject" Target="embeddings/oleObject447.bin"/><Relationship Id="rId1072" Type="http://schemas.openxmlformats.org/officeDocument/2006/relationships/oleObject" Target="embeddings/oleObject537.bin"/><Relationship Id="rId1128" Type="http://schemas.openxmlformats.org/officeDocument/2006/relationships/image" Target="media/image537.wmf"/><Relationship Id="rId1335" Type="http://schemas.openxmlformats.org/officeDocument/2006/relationships/oleObject" Target="embeddings/oleObject676.bin"/><Relationship Id="rId137" Type="http://schemas.openxmlformats.org/officeDocument/2006/relationships/oleObject" Target="embeddings/oleObject58.bin"/><Relationship Id="rId302" Type="http://schemas.openxmlformats.org/officeDocument/2006/relationships/image" Target="media/image141.wmf"/><Relationship Id="rId344" Type="http://schemas.openxmlformats.org/officeDocument/2006/relationships/oleObject" Target="embeddings/oleObject164.bin"/><Relationship Id="rId691" Type="http://schemas.openxmlformats.org/officeDocument/2006/relationships/image" Target="media/image335.wmf"/><Relationship Id="rId747" Type="http://schemas.openxmlformats.org/officeDocument/2006/relationships/oleObject" Target="embeddings/oleObject373.bin"/><Relationship Id="rId789" Type="http://schemas.openxmlformats.org/officeDocument/2006/relationships/image" Target="media/image374.wmf"/><Relationship Id="rId912" Type="http://schemas.openxmlformats.org/officeDocument/2006/relationships/oleObject" Target="embeddings/oleObject460.bin"/><Relationship Id="rId954" Type="http://schemas.openxmlformats.org/officeDocument/2006/relationships/oleObject" Target="embeddings/oleObject483.bin"/><Relationship Id="rId996" Type="http://schemas.openxmlformats.org/officeDocument/2006/relationships/image" Target="media/image466.emf"/><Relationship Id="rId1377" Type="http://schemas.openxmlformats.org/officeDocument/2006/relationships/header" Target="header8.xml"/><Relationship Id="rId41" Type="http://schemas.openxmlformats.org/officeDocument/2006/relationships/image" Target="media/image13.emf"/><Relationship Id="rId83" Type="http://schemas.openxmlformats.org/officeDocument/2006/relationships/image" Target="media/image34.wmf"/><Relationship Id="rId179" Type="http://schemas.openxmlformats.org/officeDocument/2006/relationships/oleObject" Target="embeddings/oleObject79.bin"/><Relationship Id="rId386" Type="http://schemas.openxmlformats.org/officeDocument/2006/relationships/image" Target="media/image182.wmf"/><Relationship Id="rId551" Type="http://schemas.openxmlformats.org/officeDocument/2006/relationships/image" Target="media/image265.wmf"/><Relationship Id="rId593" Type="http://schemas.openxmlformats.org/officeDocument/2006/relationships/image" Target="media/image286.wmf"/><Relationship Id="rId607" Type="http://schemas.openxmlformats.org/officeDocument/2006/relationships/image" Target="media/image293.wmf"/><Relationship Id="rId649" Type="http://schemas.openxmlformats.org/officeDocument/2006/relationships/image" Target="media/image314.wmf"/><Relationship Id="rId814" Type="http://schemas.openxmlformats.org/officeDocument/2006/relationships/oleObject" Target="embeddings/oleObject409.bin"/><Relationship Id="rId856" Type="http://schemas.openxmlformats.org/officeDocument/2006/relationships/oleObject" Target="embeddings/oleObject431.bin"/><Relationship Id="rId1181" Type="http://schemas.openxmlformats.org/officeDocument/2006/relationships/oleObject" Target="embeddings/oleObject596.bin"/><Relationship Id="rId1237" Type="http://schemas.openxmlformats.org/officeDocument/2006/relationships/image" Target="media/image592.emf"/><Relationship Id="rId1279" Type="http://schemas.openxmlformats.org/officeDocument/2006/relationships/image" Target="media/image612.wmf"/><Relationship Id="rId1402" Type="http://schemas.openxmlformats.org/officeDocument/2006/relationships/image" Target="media/image676.wmf"/><Relationship Id="rId1444" Type="http://schemas.openxmlformats.org/officeDocument/2006/relationships/image" Target="media/image698.jpeg"/><Relationship Id="rId190" Type="http://schemas.openxmlformats.org/officeDocument/2006/relationships/image" Target="media/image87.wmf"/><Relationship Id="rId204" Type="http://schemas.openxmlformats.org/officeDocument/2006/relationships/oleObject" Target="embeddings/oleObject91.bin"/><Relationship Id="rId246" Type="http://schemas.openxmlformats.org/officeDocument/2006/relationships/image" Target="media/image115.wmf"/><Relationship Id="rId288" Type="http://schemas.openxmlformats.org/officeDocument/2006/relationships/image" Target="media/image134.wmf"/><Relationship Id="rId411" Type="http://schemas.openxmlformats.org/officeDocument/2006/relationships/oleObject" Target="embeddings/oleObject198.bin"/><Relationship Id="rId453" Type="http://schemas.openxmlformats.org/officeDocument/2006/relationships/oleObject" Target="embeddings/oleObject219.bin"/><Relationship Id="rId509" Type="http://schemas.openxmlformats.org/officeDocument/2006/relationships/image" Target="media/image244.wmf"/><Relationship Id="rId660" Type="http://schemas.openxmlformats.org/officeDocument/2006/relationships/oleObject" Target="embeddings/oleObject322.bin"/><Relationship Id="rId898" Type="http://schemas.openxmlformats.org/officeDocument/2006/relationships/oleObject" Target="embeddings/oleObject453.bin"/><Relationship Id="rId1041" Type="http://schemas.openxmlformats.org/officeDocument/2006/relationships/image" Target="media/image497.wmf"/><Relationship Id="rId1083" Type="http://schemas.openxmlformats.org/officeDocument/2006/relationships/image" Target="media/image519.wmf"/><Relationship Id="rId1139" Type="http://schemas.openxmlformats.org/officeDocument/2006/relationships/oleObject" Target="embeddings/oleObject577.bin"/><Relationship Id="rId1290" Type="http://schemas.openxmlformats.org/officeDocument/2006/relationships/image" Target="media/image617.wmf"/><Relationship Id="rId1304" Type="http://schemas.openxmlformats.org/officeDocument/2006/relationships/image" Target="media/image624.wmf"/><Relationship Id="rId1346" Type="http://schemas.openxmlformats.org/officeDocument/2006/relationships/image" Target="media/image646.emf"/><Relationship Id="rId106" Type="http://schemas.openxmlformats.org/officeDocument/2006/relationships/image" Target="media/image45.wmf"/><Relationship Id="rId313" Type="http://schemas.openxmlformats.org/officeDocument/2006/relationships/oleObject" Target="embeddings/oleObject148.bin"/><Relationship Id="rId495" Type="http://schemas.openxmlformats.org/officeDocument/2006/relationships/image" Target="media/image237.wmf"/><Relationship Id="rId716" Type="http://schemas.openxmlformats.org/officeDocument/2006/relationships/oleObject" Target="embeddings/oleObject351.bin"/><Relationship Id="rId758" Type="http://schemas.openxmlformats.org/officeDocument/2006/relationships/image" Target="media/image360.wmf"/><Relationship Id="rId923" Type="http://schemas.openxmlformats.org/officeDocument/2006/relationships/image" Target="media/image438.wmf"/><Relationship Id="rId965" Type="http://schemas.openxmlformats.org/officeDocument/2006/relationships/oleObject" Target="embeddings/oleObject494.bin"/><Relationship Id="rId1150" Type="http://schemas.openxmlformats.org/officeDocument/2006/relationships/oleObject" Target="embeddings/oleObject583.bin"/><Relationship Id="rId1388" Type="http://schemas.openxmlformats.org/officeDocument/2006/relationships/image" Target="media/image670.wmf"/><Relationship Id="rId10" Type="http://schemas.openxmlformats.org/officeDocument/2006/relationships/header" Target="header1.xml"/><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66.wmf"/><Relationship Id="rId355" Type="http://schemas.openxmlformats.org/officeDocument/2006/relationships/oleObject" Target="embeddings/oleObject170.bin"/><Relationship Id="rId397" Type="http://schemas.openxmlformats.org/officeDocument/2006/relationships/oleObject" Target="embeddings/oleObject191.bin"/><Relationship Id="rId520" Type="http://schemas.openxmlformats.org/officeDocument/2006/relationships/oleObject" Target="embeddings/oleObject252.bin"/><Relationship Id="rId562" Type="http://schemas.openxmlformats.org/officeDocument/2006/relationships/oleObject" Target="embeddings/oleObject273.bin"/><Relationship Id="rId618" Type="http://schemas.openxmlformats.org/officeDocument/2006/relationships/oleObject" Target="embeddings/oleObject301.bin"/><Relationship Id="rId825" Type="http://schemas.openxmlformats.org/officeDocument/2006/relationships/image" Target="media/image391.wmf"/><Relationship Id="rId1192" Type="http://schemas.openxmlformats.org/officeDocument/2006/relationships/image" Target="media/image569.wmf"/><Relationship Id="rId1206" Type="http://schemas.openxmlformats.org/officeDocument/2006/relationships/image" Target="media/image575.wmf"/><Relationship Id="rId1248" Type="http://schemas.openxmlformats.org/officeDocument/2006/relationships/image" Target="media/image598.wmf"/><Relationship Id="rId1413" Type="http://schemas.openxmlformats.org/officeDocument/2006/relationships/image" Target="media/image682.jpeg"/><Relationship Id="rId215" Type="http://schemas.openxmlformats.org/officeDocument/2006/relationships/image" Target="media/image100.wmf"/><Relationship Id="rId257" Type="http://schemas.openxmlformats.org/officeDocument/2006/relationships/image" Target="media/image119.wmf"/><Relationship Id="rId422" Type="http://schemas.openxmlformats.org/officeDocument/2006/relationships/image" Target="media/image200.wmf"/><Relationship Id="rId464" Type="http://schemas.openxmlformats.org/officeDocument/2006/relationships/image" Target="media/image221.wmf"/><Relationship Id="rId867" Type="http://schemas.openxmlformats.org/officeDocument/2006/relationships/image" Target="media/image411.wmf"/><Relationship Id="rId1010" Type="http://schemas.openxmlformats.org/officeDocument/2006/relationships/image" Target="media/image480.emf"/><Relationship Id="rId1052" Type="http://schemas.openxmlformats.org/officeDocument/2006/relationships/image" Target="media/image502.wmf"/><Relationship Id="rId1094" Type="http://schemas.openxmlformats.org/officeDocument/2006/relationships/image" Target="media/image524.wmf"/><Relationship Id="rId1108" Type="http://schemas.openxmlformats.org/officeDocument/2006/relationships/oleObject" Target="embeddings/oleObject559.bin"/><Relationship Id="rId1315" Type="http://schemas.openxmlformats.org/officeDocument/2006/relationships/oleObject" Target="embeddings/oleObject666.bin"/><Relationship Id="rId299" Type="http://schemas.openxmlformats.org/officeDocument/2006/relationships/oleObject" Target="embeddings/oleObject141.bin"/><Relationship Id="rId727" Type="http://schemas.openxmlformats.org/officeDocument/2006/relationships/oleObject" Target="embeddings/oleObject360.bin"/><Relationship Id="rId934" Type="http://schemas.openxmlformats.org/officeDocument/2006/relationships/oleObject" Target="embeddings/oleObject471.bin"/><Relationship Id="rId1357" Type="http://schemas.openxmlformats.org/officeDocument/2006/relationships/image" Target="media/image652.wmf"/><Relationship Id="rId63" Type="http://schemas.openxmlformats.org/officeDocument/2006/relationships/image" Target="media/image24.wmf"/><Relationship Id="rId159" Type="http://schemas.openxmlformats.org/officeDocument/2006/relationships/oleObject" Target="embeddings/oleObject69.bin"/><Relationship Id="rId366" Type="http://schemas.openxmlformats.org/officeDocument/2006/relationships/image" Target="media/image172.wmf"/><Relationship Id="rId573" Type="http://schemas.openxmlformats.org/officeDocument/2006/relationships/image" Target="media/image276.wmf"/><Relationship Id="rId780" Type="http://schemas.openxmlformats.org/officeDocument/2006/relationships/oleObject" Target="embeddings/oleObject390.bin"/><Relationship Id="rId1217" Type="http://schemas.openxmlformats.org/officeDocument/2006/relationships/oleObject" Target="embeddings/oleObject618.bin"/><Relationship Id="rId1424" Type="http://schemas.openxmlformats.org/officeDocument/2006/relationships/image" Target="media/image688.wmf"/><Relationship Id="rId226" Type="http://schemas.openxmlformats.org/officeDocument/2006/relationships/image" Target="media/image105.wmf"/><Relationship Id="rId433" Type="http://schemas.openxmlformats.org/officeDocument/2006/relationships/oleObject" Target="embeddings/oleObject209.bin"/><Relationship Id="rId878" Type="http://schemas.openxmlformats.org/officeDocument/2006/relationships/image" Target="media/image416.wmf"/><Relationship Id="rId1063" Type="http://schemas.openxmlformats.org/officeDocument/2006/relationships/image" Target="media/image509.emf"/><Relationship Id="rId1270" Type="http://schemas.openxmlformats.org/officeDocument/2006/relationships/oleObject" Target="embeddings/oleObject643.bin"/><Relationship Id="rId640" Type="http://schemas.openxmlformats.org/officeDocument/2006/relationships/oleObject" Target="embeddings/oleObject312.bin"/><Relationship Id="rId738" Type="http://schemas.openxmlformats.org/officeDocument/2006/relationships/oleObject" Target="embeddings/oleObject367.bin"/><Relationship Id="rId945" Type="http://schemas.openxmlformats.org/officeDocument/2006/relationships/image" Target="media/image449.wmf"/><Relationship Id="rId1368" Type="http://schemas.openxmlformats.org/officeDocument/2006/relationships/oleObject" Target="embeddings/oleObject690.bin"/><Relationship Id="rId74" Type="http://schemas.openxmlformats.org/officeDocument/2006/relationships/oleObject" Target="embeddings/oleObject26.bin"/><Relationship Id="rId377" Type="http://schemas.openxmlformats.org/officeDocument/2006/relationships/oleObject" Target="embeddings/oleObject181.bin"/><Relationship Id="rId500" Type="http://schemas.openxmlformats.org/officeDocument/2006/relationships/oleObject" Target="embeddings/oleObject242.bin"/><Relationship Id="rId584" Type="http://schemas.openxmlformats.org/officeDocument/2006/relationships/oleObject" Target="embeddings/oleObject284.bin"/><Relationship Id="rId805" Type="http://schemas.openxmlformats.org/officeDocument/2006/relationships/image" Target="media/image381.wmf"/><Relationship Id="rId1130" Type="http://schemas.openxmlformats.org/officeDocument/2006/relationships/image" Target="media/image538.wmf"/><Relationship Id="rId1228" Type="http://schemas.openxmlformats.org/officeDocument/2006/relationships/image" Target="media/image585.wmf"/><Relationship Id="rId1435" Type="http://schemas.openxmlformats.org/officeDocument/2006/relationships/image" Target="media/image694.wmf"/><Relationship Id="rId5" Type="http://schemas.openxmlformats.org/officeDocument/2006/relationships/settings" Target="settings.xml"/><Relationship Id="rId237" Type="http://schemas.openxmlformats.org/officeDocument/2006/relationships/oleObject" Target="embeddings/oleObject108.bin"/><Relationship Id="rId791" Type="http://schemas.openxmlformats.org/officeDocument/2006/relationships/oleObject" Target="embeddings/oleObject397.bin"/><Relationship Id="rId889" Type="http://schemas.openxmlformats.org/officeDocument/2006/relationships/image" Target="media/image421.wmf"/><Relationship Id="rId1074" Type="http://schemas.openxmlformats.org/officeDocument/2006/relationships/oleObject" Target="embeddings/oleObject539.bin"/><Relationship Id="rId444" Type="http://schemas.openxmlformats.org/officeDocument/2006/relationships/image" Target="media/image211.wmf"/><Relationship Id="rId651" Type="http://schemas.openxmlformats.org/officeDocument/2006/relationships/image" Target="media/image315.wmf"/><Relationship Id="rId749" Type="http://schemas.openxmlformats.org/officeDocument/2006/relationships/oleObject" Target="embeddings/oleObject374.bin"/><Relationship Id="rId1281" Type="http://schemas.openxmlformats.org/officeDocument/2006/relationships/header" Target="header7.xml"/><Relationship Id="rId1379" Type="http://schemas.openxmlformats.org/officeDocument/2006/relationships/oleObject" Target="embeddings/oleObject692.bin"/><Relationship Id="rId290" Type="http://schemas.openxmlformats.org/officeDocument/2006/relationships/image" Target="media/image135.wmf"/><Relationship Id="rId304" Type="http://schemas.openxmlformats.org/officeDocument/2006/relationships/image" Target="media/image142.wmf"/><Relationship Id="rId388" Type="http://schemas.openxmlformats.org/officeDocument/2006/relationships/image" Target="media/image183.wmf"/><Relationship Id="rId511" Type="http://schemas.openxmlformats.org/officeDocument/2006/relationships/image" Target="media/image245.wmf"/><Relationship Id="rId609" Type="http://schemas.openxmlformats.org/officeDocument/2006/relationships/image" Target="media/image294.wmf"/><Relationship Id="rId956" Type="http://schemas.openxmlformats.org/officeDocument/2006/relationships/oleObject" Target="embeddings/oleObject485.bin"/><Relationship Id="rId1141" Type="http://schemas.openxmlformats.org/officeDocument/2006/relationships/oleObject" Target="embeddings/oleObject578.bin"/><Relationship Id="rId1239" Type="http://schemas.openxmlformats.org/officeDocument/2006/relationships/oleObject" Target="embeddings/oleObject626.bin"/><Relationship Id="rId85" Type="http://schemas.openxmlformats.org/officeDocument/2006/relationships/image" Target="media/image35.wmf"/><Relationship Id="rId150" Type="http://schemas.openxmlformats.org/officeDocument/2006/relationships/image" Target="media/image67.wmf"/><Relationship Id="rId595" Type="http://schemas.openxmlformats.org/officeDocument/2006/relationships/image" Target="media/image287.wmf"/><Relationship Id="rId816" Type="http://schemas.openxmlformats.org/officeDocument/2006/relationships/oleObject" Target="embeddings/oleObject410.bin"/><Relationship Id="rId1001" Type="http://schemas.openxmlformats.org/officeDocument/2006/relationships/image" Target="media/image471.emf"/><Relationship Id="rId1446" Type="http://schemas.openxmlformats.org/officeDocument/2006/relationships/image" Target="media/image700.jpeg"/><Relationship Id="rId248" Type="http://schemas.openxmlformats.org/officeDocument/2006/relationships/image" Target="media/image116.wmf"/><Relationship Id="rId455" Type="http://schemas.openxmlformats.org/officeDocument/2006/relationships/oleObject" Target="embeddings/oleObject220.bin"/><Relationship Id="rId662" Type="http://schemas.openxmlformats.org/officeDocument/2006/relationships/oleObject" Target="embeddings/oleObject323.bin"/><Relationship Id="rId1085" Type="http://schemas.openxmlformats.org/officeDocument/2006/relationships/image" Target="media/image520.wmf"/><Relationship Id="rId1292" Type="http://schemas.openxmlformats.org/officeDocument/2006/relationships/image" Target="media/image618.wmf"/><Relationship Id="rId1306" Type="http://schemas.openxmlformats.org/officeDocument/2006/relationships/image" Target="media/image625.wmf"/><Relationship Id="rId12" Type="http://schemas.openxmlformats.org/officeDocument/2006/relationships/footer" Target="footer1.xml"/><Relationship Id="rId108" Type="http://schemas.openxmlformats.org/officeDocument/2006/relationships/image" Target="media/image46.wmf"/><Relationship Id="rId315" Type="http://schemas.openxmlformats.org/officeDocument/2006/relationships/oleObject" Target="embeddings/oleObject149.bin"/><Relationship Id="rId522" Type="http://schemas.openxmlformats.org/officeDocument/2006/relationships/oleObject" Target="embeddings/oleObject253.bin"/><Relationship Id="rId967" Type="http://schemas.openxmlformats.org/officeDocument/2006/relationships/image" Target="media/image452.wmf"/><Relationship Id="rId1152" Type="http://schemas.openxmlformats.org/officeDocument/2006/relationships/image" Target="media/image548.wmf"/><Relationship Id="rId96" Type="http://schemas.openxmlformats.org/officeDocument/2006/relationships/oleObject" Target="embeddings/oleObject37.bin"/><Relationship Id="rId161" Type="http://schemas.openxmlformats.org/officeDocument/2006/relationships/oleObject" Target="embeddings/oleObject70.bin"/><Relationship Id="rId399" Type="http://schemas.openxmlformats.org/officeDocument/2006/relationships/oleObject" Target="embeddings/oleObject192.bin"/><Relationship Id="rId827" Type="http://schemas.openxmlformats.org/officeDocument/2006/relationships/image" Target="media/image392.wmf"/><Relationship Id="rId1012" Type="http://schemas.openxmlformats.org/officeDocument/2006/relationships/image" Target="media/image482.emf"/><Relationship Id="rId259" Type="http://schemas.openxmlformats.org/officeDocument/2006/relationships/image" Target="media/image120.wmf"/><Relationship Id="rId466" Type="http://schemas.openxmlformats.org/officeDocument/2006/relationships/image" Target="media/image222.wmf"/><Relationship Id="rId673" Type="http://schemas.openxmlformats.org/officeDocument/2006/relationships/image" Target="media/image326.wmf"/><Relationship Id="rId880" Type="http://schemas.openxmlformats.org/officeDocument/2006/relationships/image" Target="media/image417.wmf"/><Relationship Id="rId1096" Type="http://schemas.openxmlformats.org/officeDocument/2006/relationships/oleObject" Target="embeddings/oleObject552.bin"/><Relationship Id="rId1317" Type="http://schemas.openxmlformats.org/officeDocument/2006/relationships/oleObject" Target="embeddings/oleObject667.bin"/><Relationship Id="rId23" Type="http://schemas.openxmlformats.org/officeDocument/2006/relationships/oleObject" Target="embeddings/oleObject4.bin"/><Relationship Id="rId119" Type="http://schemas.openxmlformats.org/officeDocument/2006/relationships/oleObject" Target="embeddings/oleObject49.bin"/><Relationship Id="rId326" Type="http://schemas.openxmlformats.org/officeDocument/2006/relationships/image" Target="media/image153.wmf"/><Relationship Id="rId533" Type="http://schemas.openxmlformats.org/officeDocument/2006/relationships/image" Target="media/image256.wmf"/><Relationship Id="rId978" Type="http://schemas.openxmlformats.org/officeDocument/2006/relationships/oleObject" Target="embeddings/oleObject501.bin"/><Relationship Id="rId1163" Type="http://schemas.openxmlformats.org/officeDocument/2006/relationships/image" Target="media/image556.emf"/><Relationship Id="rId1370" Type="http://schemas.openxmlformats.org/officeDocument/2006/relationships/oleObject" Target="embeddings/oleObject691.bin"/><Relationship Id="rId740" Type="http://schemas.openxmlformats.org/officeDocument/2006/relationships/image" Target="media/image353.wmf"/><Relationship Id="rId838" Type="http://schemas.openxmlformats.org/officeDocument/2006/relationships/image" Target="media/image397.wmf"/><Relationship Id="rId1023" Type="http://schemas.openxmlformats.org/officeDocument/2006/relationships/image" Target="media/image489.wmf"/><Relationship Id="rId172" Type="http://schemas.openxmlformats.org/officeDocument/2006/relationships/oleObject" Target="embeddings/oleObject75.bin"/><Relationship Id="rId477" Type="http://schemas.openxmlformats.org/officeDocument/2006/relationships/oleObject" Target="embeddings/oleObject231.bin"/><Relationship Id="rId600" Type="http://schemas.openxmlformats.org/officeDocument/2006/relationships/oleObject" Target="embeddings/oleObject292.bin"/><Relationship Id="rId684" Type="http://schemas.openxmlformats.org/officeDocument/2006/relationships/oleObject" Target="embeddings/oleObject334.bin"/><Relationship Id="rId1230" Type="http://schemas.openxmlformats.org/officeDocument/2006/relationships/image" Target="media/image586.wmf"/><Relationship Id="rId1328" Type="http://schemas.openxmlformats.org/officeDocument/2006/relationships/image" Target="media/image635.wmf"/><Relationship Id="rId337" Type="http://schemas.openxmlformats.org/officeDocument/2006/relationships/image" Target="media/image158.wmf"/><Relationship Id="rId891" Type="http://schemas.openxmlformats.org/officeDocument/2006/relationships/image" Target="media/image422.wmf"/><Relationship Id="rId905" Type="http://schemas.openxmlformats.org/officeDocument/2006/relationships/image" Target="media/image429.wmf"/><Relationship Id="rId989" Type="http://schemas.openxmlformats.org/officeDocument/2006/relationships/oleObject" Target="embeddings/oleObject506.bin"/><Relationship Id="rId34" Type="http://schemas.openxmlformats.org/officeDocument/2006/relationships/oleObject" Target="embeddings/oleObject8.bin"/><Relationship Id="rId544" Type="http://schemas.openxmlformats.org/officeDocument/2006/relationships/oleObject" Target="embeddings/oleObject264.bin"/><Relationship Id="rId751" Type="http://schemas.openxmlformats.org/officeDocument/2006/relationships/oleObject" Target="embeddings/oleObject375.bin"/><Relationship Id="rId849" Type="http://schemas.openxmlformats.org/officeDocument/2006/relationships/oleObject" Target="embeddings/oleObject427.bin"/><Relationship Id="rId1174" Type="http://schemas.openxmlformats.org/officeDocument/2006/relationships/image" Target="media/image562.wmf"/><Relationship Id="rId1381" Type="http://schemas.openxmlformats.org/officeDocument/2006/relationships/oleObject" Target="embeddings/oleObject693.bin"/><Relationship Id="rId183" Type="http://schemas.openxmlformats.org/officeDocument/2006/relationships/oleObject" Target="embeddings/oleObject81.bin"/><Relationship Id="rId390" Type="http://schemas.openxmlformats.org/officeDocument/2006/relationships/image" Target="media/image184.wmf"/><Relationship Id="rId404" Type="http://schemas.openxmlformats.org/officeDocument/2006/relationships/image" Target="media/image191.wmf"/><Relationship Id="rId611" Type="http://schemas.openxmlformats.org/officeDocument/2006/relationships/image" Target="media/image295.wmf"/><Relationship Id="rId1034" Type="http://schemas.openxmlformats.org/officeDocument/2006/relationships/image" Target="media/image494.wmf"/><Relationship Id="rId1241" Type="http://schemas.openxmlformats.org/officeDocument/2006/relationships/oleObject" Target="embeddings/oleObject627.bin"/><Relationship Id="rId1339" Type="http://schemas.openxmlformats.org/officeDocument/2006/relationships/oleObject" Target="embeddings/oleObject678.bin"/><Relationship Id="rId250" Type="http://schemas.openxmlformats.org/officeDocument/2006/relationships/image" Target="media/image117.wmf"/><Relationship Id="rId488" Type="http://schemas.openxmlformats.org/officeDocument/2006/relationships/image" Target="media/image233.wmf"/><Relationship Id="rId695" Type="http://schemas.openxmlformats.org/officeDocument/2006/relationships/image" Target="media/image337.wmf"/><Relationship Id="rId709" Type="http://schemas.openxmlformats.org/officeDocument/2006/relationships/oleObject" Target="embeddings/oleObject347.bin"/><Relationship Id="rId916" Type="http://schemas.openxmlformats.org/officeDocument/2006/relationships/oleObject" Target="embeddings/oleObject462.bin"/><Relationship Id="rId1101" Type="http://schemas.openxmlformats.org/officeDocument/2006/relationships/oleObject" Target="embeddings/oleObject555.bin"/><Relationship Id="rId45" Type="http://schemas.openxmlformats.org/officeDocument/2006/relationships/image" Target="media/image15.wmf"/><Relationship Id="rId110" Type="http://schemas.openxmlformats.org/officeDocument/2006/relationships/image" Target="media/image47.wmf"/><Relationship Id="rId348" Type="http://schemas.openxmlformats.org/officeDocument/2006/relationships/oleObject" Target="embeddings/oleObject166.bin"/><Relationship Id="rId555" Type="http://schemas.openxmlformats.org/officeDocument/2006/relationships/image" Target="media/image267.wmf"/><Relationship Id="rId762" Type="http://schemas.openxmlformats.org/officeDocument/2006/relationships/image" Target="media/image362.wmf"/><Relationship Id="rId1185" Type="http://schemas.openxmlformats.org/officeDocument/2006/relationships/oleObject" Target="embeddings/oleObject599.bin"/><Relationship Id="rId1392" Type="http://schemas.openxmlformats.org/officeDocument/2006/relationships/image" Target="media/image671.wmf"/><Relationship Id="rId1406" Type="http://schemas.openxmlformats.org/officeDocument/2006/relationships/oleObject" Target="embeddings/oleObject707.bin"/><Relationship Id="rId194" Type="http://schemas.openxmlformats.org/officeDocument/2006/relationships/image" Target="media/image89.wmf"/><Relationship Id="rId208" Type="http://schemas.openxmlformats.org/officeDocument/2006/relationships/oleObject" Target="embeddings/oleObject93.bin"/><Relationship Id="rId415" Type="http://schemas.openxmlformats.org/officeDocument/2006/relationships/oleObject" Target="embeddings/oleObject200.bin"/><Relationship Id="rId622" Type="http://schemas.openxmlformats.org/officeDocument/2006/relationships/oleObject" Target="embeddings/oleObject303.bin"/><Relationship Id="rId1045" Type="http://schemas.openxmlformats.org/officeDocument/2006/relationships/image" Target="media/image499.wmf"/><Relationship Id="rId1252" Type="http://schemas.openxmlformats.org/officeDocument/2006/relationships/image" Target="media/image600.wmf"/><Relationship Id="rId261" Type="http://schemas.openxmlformats.org/officeDocument/2006/relationships/image" Target="media/image121.wmf"/><Relationship Id="rId499" Type="http://schemas.openxmlformats.org/officeDocument/2006/relationships/image" Target="media/image239.wmf"/><Relationship Id="rId927" Type="http://schemas.openxmlformats.org/officeDocument/2006/relationships/image" Target="media/image440.wmf"/><Relationship Id="rId1112" Type="http://schemas.openxmlformats.org/officeDocument/2006/relationships/oleObject" Target="embeddings/oleObject561.bin"/><Relationship Id="rId56" Type="http://schemas.openxmlformats.org/officeDocument/2006/relationships/oleObject" Target="embeddings/oleObject17.bin"/><Relationship Id="rId359" Type="http://schemas.openxmlformats.org/officeDocument/2006/relationships/oleObject" Target="embeddings/oleObject172.bin"/><Relationship Id="rId566" Type="http://schemas.openxmlformats.org/officeDocument/2006/relationships/oleObject" Target="embeddings/oleObject275.bin"/><Relationship Id="rId773" Type="http://schemas.openxmlformats.org/officeDocument/2006/relationships/oleObject" Target="embeddings/oleObject386.bin"/><Relationship Id="rId1196" Type="http://schemas.openxmlformats.org/officeDocument/2006/relationships/image" Target="media/image571.wmf"/><Relationship Id="rId1417" Type="http://schemas.openxmlformats.org/officeDocument/2006/relationships/oleObject" Target="embeddings/oleObject711.bin"/><Relationship Id="rId121" Type="http://schemas.openxmlformats.org/officeDocument/2006/relationships/oleObject" Target="embeddings/oleObject50.bin"/><Relationship Id="rId219" Type="http://schemas.openxmlformats.org/officeDocument/2006/relationships/oleObject" Target="embeddings/oleObject99.bin"/><Relationship Id="rId426" Type="http://schemas.openxmlformats.org/officeDocument/2006/relationships/image" Target="media/image202.wmf"/><Relationship Id="rId633" Type="http://schemas.openxmlformats.org/officeDocument/2006/relationships/image" Target="media/image306.wmf"/><Relationship Id="rId980" Type="http://schemas.openxmlformats.org/officeDocument/2006/relationships/oleObject" Target="embeddings/oleObject502.bin"/><Relationship Id="rId1056" Type="http://schemas.openxmlformats.org/officeDocument/2006/relationships/image" Target="media/image504.wmf"/><Relationship Id="rId1263" Type="http://schemas.openxmlformats.org/officeDocument/2006/relationships/oleObject" Target="embeddings/oleObject638.bin"/><Relationship Id="rId840" Type="http://schemas.openxmlformats.org/officeDocument/2006/relationships/image" Target="media/image398.wmf"/><Relationship Id="rId938" Type="http://schemas.openxmlformats.org/officeDocument/2006/relationships/oleObject" Target="embeddings/oleObject473.bin"/><Relationship Id="rId67" Type="http://schemas.openxmlformats.org/officeDocument/2006/relationships/image" Target="media/image26.wmf"/><Relationship Id="rId272" Type="http://schemas.openxmlformats.org/officeDocument/2006/relationships/image" Target="media/image126.wmf"/><Relationship Id="rId577" Type="http://schemas.openxmlformats.org/officeDocument/2006/relationships/image" Target="media/image278.wmf"/><Relationship Id="rId700" Type="http://schemas.openxmlformats.org/officeDocument/2006/relationships/image" Target="media/image339.wmf"/><Relationship Id="rId1123" Type="http://schemas.openxmlformats.org/officeDocument/2006/relationships/oleObject" Target="embeddings/oleObject569.bin"/><Relationship Id="rId1330" Type="http://schemas.openxmlformats.org/officeDocument/2006/relationships/image" Target="media/image636.wmf"/><Relationship Id="rId1428" Type="http://schemas.openxmlformats.org/officeDocument/2006/relationships/image" Target="media/image690.wmf"/><Relationship Id="rId132" Type="http://schemas.openxmlformats.org/officeDocument/2006/relationships/image" Target="media/image58.wmf"/><Relationship Id="rId784" Type="http://schemas.openxmlformats.org/officeDocument/2006/relationships/oleObject" Target="embeddings/oleObject393.bin"/><Relationship Id="rId991" Type="http://schemas.openxmlformats.org/officeDocument/2006/relationships/oleObject" Target="embeddings/oleObject508.bin"/><Relationship Id="rId1067" Type="http://schemas.openxmlformats.org/officeDocument/2006/relationships/image" Target="media/image513.emf"/><Relationship Id="rId437" Type="http://schemas.openxmlformats.org/officeDocument/2006/relationships/oleObject" Target="embeddings/oleObject211.bin"/><Relationship Id="rId644" Type="http://schemas.openxmlformats.org/officeDocument/2006/relationships/oleObject" Target="embeddings/oleObject314.bin"/><Relationship Id="rId851" Type="http://schemas.openxmlformats.org/officeDocument/2006/relationships/oleObject" Target="embeddings/oleObject428.bin"/><Relationship Id="rId1274" Type="http://schemas.openxmlformats.org/officeDocument/2006/relationships/oleObject" Target="embeddings/oleObject645.bin"/><Relationship Id="rId283" Type="http://schemas.openxmlformats.org/officeDocument/2006/relationships/oleObject" Target="embeddings/oleObject133.bin"/><Relationship Id="rId490" Type="http://schemas.openxmlformats.org/officeDocument/2006/relationships/image" Target="media/image234.wmf"/><Relationship Id="rId504" Type="http://schemas.openxmlformats.org/officeDocument/2006/relationships/oleObject" Target="embeddings/oleObject244.bin"/><Relationship Id="rId711" Type="http://schemas.openxmlformats.org/officeDocument/2006/relationships/oleObject" Target="embeddings/oleObject348.bin"/><Relationship Id="rId949" Type="http://schemas.openxmlformats.org/officeDocument/2006/relationships/oleObject" Target="embeddings/oleObject479.bin"/><Relationship Id="rId1134" Type="http://schemas.openxmlformats.org/officeDocument/2006/relationships/image" Target="media/image540.wmf"/><Relationship Id="rId1341" Type="http://schemas.openxmlformats.org/officeDocument/2006/relationships/oleObject" Target="embeddings/oleObject679.bin"/><Relationship Id="rId78" Type="http://schemas.openxmlformats.org/officeDocument/2006/relationships/oleObject" Target="embeddings/oleObject28.bin"/><Relationship Id="rId143" Type="http://schemas.openxmlformats.org/officeDocument/2006/relationships/oleObject" Target="embeddings/oleObject61.bin"/><Relationship Id="rId350" Type="http://schemas.openxmlformats.org/officeDocument/2006/relationships/oleObject" Target="embeddings/oleObject167.bin"/><Relationship Id="rId588" Type="http://schemas.openxmlformats.org/officeDocument/2006/relationships/oleObject" Target="embeddings/oleObject286.bin"/><Relationship Id="rId795" Type="http://schemas.openxmlformats.org/officeDocument/2006/relationships/image" Target="media/image376.wmf"/><Relationship Id="rId809" Type="http://schemas.openxmlformats.org/officeDocument/2006/relationships/image" Target="media/image383.wmf"/><Relationship Id="rId1201" Type="http://schemas.openxmlformats.org/officeDocument/2006/relationships/oleObject" Target="embeddings/oleObject608.bin"/><Relationship Id="rId1439" Type="http://schemas.openxmlformats.org/officeDocument/2006/relationships/oleObject" Target="embeddings/oleObject722.bin"/><Relationship Id="rId9" Type="http://schemas.openxmlformats.org/officeDocument/2006/relationships/image" Target="media/image1.png"/><Relationship Id="rId210" Type="http://schemas.openxmlformats.org/officeDocument/2006/relationships/oleObject" Target="embeddings/oleObject94.bin"/><Relationship Id="rId448" Type="http://schemas.openxmlformats.org/officeDocument/2006/relationships/image" Target="media/image213.wmf"/><Relationship Id="rId655" Type="http://schemas.openxmlformats.org/officeDocument/2006/relationships/image" Target="media/image317.wmf"/><Relationship Id="rId862" Type="http://schemas.openxmlformats.org/officeDocument/2006/relationships/oleObject" Target="embeddings/oleObject434.bin"/><Relationship Id="rId1078" Type="http://schemas.openxmlformats.org/officeDocument/2006/relationships/oleObject" Target="embeddings/oleObject542.bin"/><Relationship Id="rId1285" Type="http://schemas.openxmlformats.org/officeDocument/2006/relationships/oleObject" Target="embeddings/oleObject650.bin"/><Relationship Id="rId294" Type="http://schemas.openxmlformats.org/officeDocument/2006/relationships/image" Target="media/image137.wmf"/><Relationship Id="rId308" Type="http://schemas.openxmlformats.org/officeDocument/2006/relationships/image" Target="media/image144.wmf"/><Relationship Id="rId515" Type="http://schemas.openxmlformats.org/officeDocument/2006/relationships/image" Target="media/image247.wmf"/><Relationship Id="rId722" Type="http://schemas.openxmlformats.org/officeDocument/2006/relationships/oleObject" Target="embeddings/oleObject356.bin"/><Relationship Id="rId1145" Type="http://schemas.openxmlformats.org/officeDocument/2006/relationships/oleObject" Target="embeddings/oleObject580.bin"/><Relationship Id="rId1352" Type="http://schemas.openxmlformats.org/officeDocument/2006/relationships/oleObject" Target="embeddings/oleObject682.bin"/><Relationship Id="rId89" Type="http://schemas.openxmlformats.org/officeDocument/2006/relationships/image" Target="media/image37.wmf"/><Relationship Id="rId154" Type="http://schemas.openxmlformats.org/officeDocument/2006/relationships/image" Target="media/image69.wmf"/><Relationship Id="rId361" Type="http://schemas.openxmlformats.org/officeDocument/2006/relationships/oleObject" Target="embeddings/oleObject173.bin"/><Relationship Id="rId599" Type="http://schemas.openxmlformats.org/officeDocument/2006/relationships/image" Target="media/image289.wmf"/><Relationship Id="rId1005" Type="http://schemas.openxmlformats.org/officeDocument/2006/relationships/image" Target="media/image475.emf"/><Relationship Id="rId1212" Type="http://schemas.openxmlformats.org/officeDocument/2006/relationships/image" Target="media/image577.wmf"/><Relationship Id="rId459" Type="http://schemas.openxmlformats.org/officeDocument/2006/relationships/oleObject" Target="embeddings/oleObject222.bin"/><Relationship Id="rId666" Type="http://schemas.openxmlformats.org/officeDocument/2006/relationships/oleObject" Target="embeddings/oleObject325.bin"/><Relationship Id="rId873" Type="http://schemas.openxmlformats.org/officeDocument/2006/relationships/image" Target="media/image414.wmf"/><Relationship Id="rId1089" Type="http://schemas.openxmlformats.org/officeDocument/2006/relationships/oleObject" Target="embeddings/oleObject548.bin"/><Relationship Id="rId1296" Type="http://schemas.openxmlformats.org/officeDocument/2006/relationships/image" Target="media/image620.wmf"/><Relationship Id="rId16" Type="http://schemas.openxmlformats.org/officeDocument/2006/relationships/image" Target="media/image2.wmf"/><Relationship Id="rId221" Type="http://schemas.openxmlformats.org/officeDocument/2006/relationships/oleObject" Target="embeddings/oleObject100.bin"/><Relationship Id="rId319" Type="http://schemas.openxmlformats.org/officeDocument/2006/relationships/oleObject" Target="embeddings/oleObject151.bin"/><Relationship Id="rId526" Type="http://schemas.openxmlformats.org/officeDocument/2006/relationships/oleObject" Target="embeddings/oleObject255.bin"/><Relationship Id="rId1156" Type="http://schemas.openxmlformats.org/officeDocument/2006/relationships/image" Target="media/image550.wmf"/><Relationship Id="rId1363" Type="http://schemas.openxmlformats.org/officeDocument/2006/relationships/image" Target="media/image655.wmf"/><Relationship Id="rId733" Type="http://schemas.openxmlformats.org/officeDocument/2006/relationships/oleObject" Target="embeddings/oleObject364.bin"/><Relationship Id="rId940" Type="http://schemas.openxmlformats.org/officeDocument/2006/relationships/oleObject" Target="embeddings/oleObject474.bin"/><Relationship Id="rId1016" Type="http://schemas.openxmlformats.org/officeDocument/2006/relationships/image" Target="media/image486.emf"/><Relationship Id="rId165" Type="http://schemas.openxmlformats.org/officeDocument/2006/relationships/oleObject" Target="embeddings/oleObject72.bin"/><Relationship Id="rId372" Type="http://schemas.openxmlformats.org/officeDocument/2006/relationships/image" Target="media/image175.wmf"/><Relationship Id="rId677" Type="http://schemas.openxmlformats.org/officeDocument/2006/relationships/image" Target="media/image328.wmf"/><Relationship Id="rId800" Type="http://schemas.openxmlformats.org/officeDocument/2006/relationships/oleObject" Target="embeddings/oleObject402.bin"/><Relationship Id="rId1223" Type="http://schemas.openxmlformats.org/officeDocument/2006/relationships/oleObject" Target="embeddings/oleObject621.bin"/><Relationship Id="rId1430" Type="http://schemas.openxmlformats.org/officeDocument/2006/relationships/image" Target="media/image691.wmf"/><Relationship Id="rId232" Type="http://schemas.openxmlformats.org/officeDocument/2006/relationships/image" Target="media/image108.wmf"/><Relationship Id="rId884" Type="http://schemas.openxmlformats.org/officeDocument/2006/relationships/image" Target="media/image419.wmf"/><Relationship Id="rId27" Type="http://schemas.openxmlformats.org/officeDocument/2006/relationships/oleObject" Target="embeddings/oleObject5.bin"/><Relationship Id="rId537" Type="http://schemas.openxmlformats.org/officeDocument/2006/relationships/image" Target="media/image258.wmf"/><Relationship Id="rId744" Type="http://schemas.openxmlformats.org/officeDocument/2006/relationships/oleObject" Target="embeddings/oleObject372.bin"/><Relationship Id="rId951" Type="http://schemas.openxmlformats.org/officeDocument/2006/relationships/oleObject" Target="embeddings/oleObject480.bin"/><Relationship Id="rId1167" Type="http://schemas.openxmlformats.org/officeDocument/2006/relationships/oleObject" Target="embeddings/oleObject589.bin"/><Relationship Id="rId1374" Type="http://schemas.openxmlformats.org/officeDocument/2006/relationships/image" Target="media/image662.emf"/><Relationship Id="rId80" Type="http://schemas.openxmlformats.org/officeDocument/2006/relationships/oleObject" Target="embeddings/oleObject29.bin"/><Relationship Id="rId176" Type="http://schemas.openxmlformats.org/officeDocument/2006/relationships/image" Target="media/image80.wmf"/><Relationship Id="rId383" Type="http://schemas.openxmlformats.org/officeDocument/2006/relationships/oleObject" Target="embeddings/oleObject184.bin"/><Relationship Id="rId590" Type="http://schemas.openxmlformats.org/officeDocument/2006/relationships/oleObject" Target="embeddings/oleObject287.bin"/><Relationship Id="rId604" Type="http://schemas.openxmlformats.org/officeDocument/2006/relationships/oleObject" Target="embeddings/oleObject294.bin"/><Relationship Id="rId811" Type="http://schemas.openxmlformats.org/officeDocument/2006/relationships/image" Target="media/image384.wmf"/><Relationship Id="rId1027" Type="http://schemas.openxmlformats.org/officeDocument/2006/relationships/oleObject" Target="embeddings/oleObject517.bin"/><Relationship Id="rId1234" Type="http://schemas.openxmlformats.org/officeDocument/2006/relationships/image" Target="media/image589.emf"/><Relationship Id="rId1441" Type="http://schemas.openxmlformats.org/officeDocument/2006/relationships/oleObject" Target="embeddings/oleObject723.bin"/><Relationship Id="rId243" Type="http://schemas.openxmlformats.org/officeDocument/2006/relationships/oleObject" Target="embeddings/oleObject111.bin"/><Relationship Id="rId450" Type="http://schemas.openxmlformats.org/officeDocument/2006/relationships/image" Target="media/image214.wmf"/><Relationship Id="rId688" Type="http://schemas.openxmlformats.org/officeDocument/2006/relationships/oleObject" Target="embeddings/oleObject336.bin"/><Relationship Id="rId895" Type="http://schemas.openxmlformats.org/officeDocument/2006/relationships/image" Target="media/image424.wmf"/><Relationship Id="rId909" Type="http://schemas.openxmlformats.org/officeDocument/2006/relationships/image" Target="media/image431.wmf"/><Relationship Id="rId1080" Type="http://schemas.openxmlformats.org/officeDocument/2006/relationships/oleObject" Target="embeddings/oleObject543.bin"/><Relationship Id="rId1301" Type="http://schemas.openxmlformats.org/officeDocument/2006/relationships/oleObject" Target="embeddings/oleObject658.bin"/><Relationship Id="rId38" Type="http://schemas.openxmlformats.org/officeDocument/2006/relationships/header" Target="header4.xml"/><Relationship Id="rId103" Type="http://schemas.openxmlformats.org/officeDocument/2006/relationships/image" Target="media/image44.wmf"/><Relationship Id="rId310" Type="http://schemas.openxmlformats.org/officeDocument/2006/relationships/image" Target="media/image145.wmf"/><Relationship Id="rId548" Type="http://schemas.openxmlformats.org/officeDocument/2006/relationships/oleObject" Target="embeddings/oleObject266.bin"/><Relationship Id="rId755" Type="http://schemas.openxmlformats.org/officeDocument/2006/relationships/oleObject" Target="embeddings/oleObject377.bin"/><Relationship Id="rId962" Type="http://schemas.openxmlformats.org/officeDocument/2006/relationships/oleObject" Target="embeddings/oleObject491.bin"/><Relationship Id="rId1178" Type="http://schemas.openxmlformats.org/officeDocument/2006/relationships/image" Target="media/image564.wmf"/><Relationship Id="rId1385" Type="http://schemas.openxmlformats.org/officeDocument/2006/relationships/oleObject" Target="embeddings/oleObject695.bin"/><Relationship Id="rId91" Type="http://schemas.openxmlformats.org/officeDocument/2006/relationships/image" Target="media/image38.wmf"/><Relationship Id="rId187" Type="http://schemas.openxmlformats.org/officeDocument/2006/relationships/oleObject" Target="embeddings/oleObject83.bin"/><Relationship Id="rId394" Type="http://schemas.openxmlformats.org/officeDocument/2006/relationships/image" Target="media/image186.wmf"/><Relationship Id="rId408" Type="http://schemas.openxmlformats.org/officeDocument/2006/relationships/image" Target="media/image193.wmf"/><Relationship Id="rId615" Type="http://schemas.openxmlformats.org/officeDocument/2006/relationships/image" Target="media/image297.wmf"/><Relationship Id="rId822" Type="http://schemas.openxmlformats.org/officeDocument/2006/relationships/oleObject" Target="embeddings/oleObject413.bin"/><Relationship Id="rId1038" Type="http://schemas.openxmlformats.org/officeDocument/2006/relationships/image" Target="media/image496.wmf"/><Relationship Id="rId1245" Type="http://schemas.openxmlformats.org/officeDocument/2006/relationships/oleObject" Target="embeddings/oleObject629.bin"/><Relationship Id="rId1452" Type="http://schemas.openxmlformats.org/officeDocument/2006/relationships/fontTable" Target="fontTable.xml"/><Relationship Id="rId254" Type="http://schemas.openxmlformats.org/officeDocument/2006/relationships/oleObject" Target="embeddings/oleObject118.bin"/><Relationship Id="rId699" Type="http://schemas.openxmlformats.org/officeDocument/2006/relationships/oleObject" Target="embeddings/oleObject342.bin"/><Relationship Id="rId1091" Type="http://schemas.openxmlformats.org/officeDocument/2006/relationships/oleObject" Target="embeddings/oleObject549.bin"/><Relationship Id="rId1105" Type="http://schemas.openxmlformats.org/officeDocument/2006/relationships/oleObject" Target="embeddings/oleObject557.bin"/><Relationship Id="rId1312" Type="http://schemas.openxmlformats.org/officeDocument/2006/relationships/image" Target="media/image628.wmf"/><Relationship Id="rId49" Type="http://schemas.openxmlformats.org/officeDocument/2006/relationships/image" Target="media/image17.wmf"/><Relationship Id="rId114" Type="http://schemas.openxmlformats.org/officeDocument/2006/relationships/image" Target="media/image49.wmf"/><Relationship Id="rId461" Type="http://schemas.openxmlformats.org/officeDocument/2006/relationships/oleObject" Target="embeddings/oleObject223.bin"/><Relationship Id="rId559" Type="http://schemas.openxmlformats.org/officeDocument/2006/relationships/image" Target="media/image269.wmf"/><Relationship Id="rId766" Type="http://schemas.openxmlformats.org/officeDocument/2006/relationships/image" Target="media/image364.wmf"/><Relationship Id="rId1189" Type="http://schemas.openxmlformats.org/officeDocument/2006/relationships/image" Target="media/image568.wmf"/><Relationship Id="rId1396" Type="http://schemas.openxmlformats.org/officeDocument/2006/relationships/image" Target="media/image673.wmf"/><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2.bin"/><Relationship Id="rId626" Type="http://schemas.openxmlformats.org/officeDocument/2006/relationships/oleObject" Target="embeddings/oleObject305.bin"/><Relationship Id="rId973" Type="http://schemas.openxmlformats.org/officeDocument/2006/relationships/image" Target="media/image454.emf"/><Relationship Id="rId1049" Type="http://schemas.openxmlformats.org/officeDocument/2006/relationships/oleObject" Target="embeddings/oleObject529.bin"/><Relationship Id="rId1256" Type="http://schemas.openxmlformats.org/officeDocument/2006/relationships/image" Target="media/image602.wmf"/><Relationship Id="rId833" Type="http://schemas.openxmlformats.org/officeDocument/2006/relationships/image" Target="media/image395.wmf"/><Relationship Id="rId1116" Type="http://schemas.openxmlformats.org/officeDocument/2006/relationships/oleObject" Target="embeddings/oleObject564.bin"/><Relationship Id="rId265" Type="http://schemas.openxmlformats.org/officeDocument/2006/relationships/image" Target="media/image123.wmf"/><Relationship Id="rId472" Type="http://schemas.openxmlformats.org/officeDocument/2006/relationships/image" Target="media/image225.wmf"/><Relationship Id="rId900" Type="http://schemas.openxmlformats.org/officeDocument/2006/relationships/oleObject" Target="embeddings/oleObject454.bin"/><Relationship Id="rId1323" Type="http://schemas.openxmlformats.org/officeDocument/2006/relationships/oleObject" Target="embeddings/oleObject670.bin"/><Relationship Id="rId125" Type="http://schemas.openxmlformats.org/officeDocument/2006/relationships/oleObject" Target="embeddings/oleObject52.bin"/><Relationship Id="rId332" Type="http://schemas.openxmlformats.org/officeDocument/2006/relationships/oleObject" Target="embeddings/oleObject158.bin"/><Relationship Id="rId777" Type="http://schemas.openxmlformats.org/officeDocument/2006/relationships/oleObject" Target="embeddings/oleObject388.bin"/><Relationship Id="rId984" Type="http://schemas.openxmlformats.org/officeDocument/2006/relationships/image" Target="media/image461.emf"/><Relationship Id="rId637" Type="http://schemas.openxmlformats.org/officeDocument/2006/relationships/image" Target="media/image308.wmf"/><Relationship Id="rId844" Type="http://schemas.openxmlformats.org/officeDocument/2006/relationships/image" Target="media/image400.wmf"/><Relationship Id="rId1267" Type="http://schemas.openxmlformats.org/officeDocument/2006/relationships/oleObject" Target="embeddings/oleObject641.bin"/><Relationship Id="rId276" Type="http://schemas.openxmlformats.org/officeDocument/2006/relationships/image" Target="media/image128.wmf"/><Relationship Id="rId483" Type="http://schemas.openxmlformats.org/officeDocument/2006/relationships/oleObject" Target="embeddings/oleObject234.bin"/><Relationship Id="rId690" Type="http://schemas.openxmlformats.org/officeDocument/2006/relationships/oleObject" Target="embeddings/oleObject337.bin"/><Relationship Id="rId704" Type="http://schemas.openxmlformats.org/officeDocument/2006/relationships/image" Target="media/image341.wmf"/><Relationship Id="rId911" Type="http://schemas.openxmlformats.org/officeDocument/2006/relationships/image" Target="media/image432.wmf"/><Relationship Id="rId1127" Type="http://schemas.openxmlformats.org/officeDocument/2006/relationships/oleObject" Target="embeddings/oleObject571.bin"/><Relationship Id="rId1334" Type="http://schemas.openxmlformats.org/officeDocument/2006/relationships/image" Target="media/image638.wmf"/><Relationship Id="rId40" Type="http://schemas.openxmlformats.org/officeDocument/2006/relationships/footer" Target="footer6.xml"/><Relationship Id="rId136" Type="http://schemas.openxmlformats.org/officeDocument/2006/relationships/image" Target="media/image60.wmf"/><Relationship Id="rId343" Type="http://schemas.openxmlformats.org/officeDocument/2006/relationships/image" Target="media/image161.wmf"/><Relationship Id="rId550" Type="http://schemas.openxmlformats.org/officeDocument/2006/relationships/oleObject" Target="embeddings/oleObject267.bin"/><Relationship Id="rId788" Type="http://schemas.openxmlformats.org/officeDocument/2006/relationships/oleObject" Target="embeddings/oleObject395.bin"/><Relationship Id="rId995" Type="http://schemas.openxmlformats.org/officeDocument/2006/relationships/image" Target="media/image465.emf"/><Relationship Id="rId1180" Type="http://schemas.openxmlformats.org/officeDocument/2006/relationships/image" Target="media/image565.wmf"/><Relationship Id="rId1401" Type="http://schemas.openxmlformats.org/officeDocument/2006/relationships/oleObject" Target="embeddings/oleObject704.bin"/><Relationship Id="rId203" Type="http://schemas.openxmlformats.org/officeDocument/2006/relationships/image" Target="media/image94.wmf"/><Relationship Id="rId648" Type="http://schemas.openxmlformats.org/officeDocument/2006/relationships/oleObject" Target="embeddings/oleObject316.bin"/><Relationship Id="rId855" Type="http://schemas.openxmlformats.org/officeDocument/2006/relationships/oleObject" Target="embeddings/oleObject430.bin"/><Relationship Id="rId1040" Type="http://schemas.openxmlformats.org/officeDocument/2006/relationships/oleObject" Target="embeddings/oleObject524.bin"/><Relationship Id="rId1278" Type="http://schemas.openxmlformats.org/officeDocument/2006/relationships/oleObject" Target="embeddings/oleObject647.bin"/><Relationship Id="rId287" Type="http://schemas.openxmlformats.org/officeDocument/2006/relationships/oleObject" Target="embeddings/oleObject135.bin"/><Relationship Id="rId410" Type="http://schemas.openxmlformats.org/officeDocument/2006/relationships/image" Target="media/image194.wmf"/><Relationship Id="rId494" Type="http://schemas.openxmlformats.org/officeDocument/2006/relationships/oleObject" Target="embeddings/oleObject239.bin"/><Relationship Id="rId508" Type="http://schemas.openxmlformats.org/officeDocument/2006/relationships/oleObject" Target="embeddings/oleObject246.bin"/><Relationship Id="rId715" Type="http://schemas.openxmlformats.org/officeDocument/2006/relationships/image" Target="media/image346.wmf"/><Relationship Id="rId922" Type="http://schemas.openxmlformats.org/officeDocument/2006/relationships/oleObject" Target="embeddings/oleObject465.bin"/><Relationship Id="rId1138" Type="http://schemas.openxmlformats.org/officeDocument/2006/relationships/image" Target="media/image542.wmf"/><Relationship Id="rId1345" Type="http://schemas.openxmlformats.org/officeDocument/2006/relationships/image" Target="media/image645.emf"/><Relationship Id="rId147" Type="http://schemas.openxmlformats.org/officeDocument/2006/relationships/oleObject" Target="embeddings/oleObject63.bin"/><Relationship Id="rId354" Type="http://schemas.openxmlformats.org/officeDocument/2006/relationships/image" Target="media/image166.wmf"/><Relationship Id="rId799" Type="http://schemas.openxmlformats.org/officeDocument/2006/relationships/image" Target="media/image378.wmf"/><Relationship Id="rId1191" Type="http://schemas.openxmlformats.org/officeDocument/2006/relationships/oleObject" Target="embeddings/oleObject603.bin"/><Relationship Id="rId1205" Type="http://schemas.openxmlformats.org/officeDocument/2006/relationships/oleObject" Target="embeddings/oleObject611.bin"/><Relationship Id="rId51" Type="http://schemas.openxmlformats.org/officeDocument/2006/relationships/image" Target="media/image18.wmf"/><Relationship Id="rId561" Type="http://schemas.openxmlformats.org/officeDocument/2006/relationships/image" Target="media/image270.wmf"/><Relationship Id="rId659" Type="http://schemas.openxmlformats.org/officeDocument/2006/relationships/image" Target="media/image319.wmf"/><Relationship Id="rId866" Type="http://schemas.openxmlformats.org/officeDocument/2006/relationships/oleObject" Target="embeddings/oleObject436.bin"/><Relationship Id="rId1289" Type="http://schemas.openxmlformats.org/officeDocument/2006/relationships/oleObject" Target="embeddings/oleObject652.bin"/><Relationship Id="rId1412" Type="http://schemas.openxmlformats.org/officeDocument/2006/relationships/image" Target="media/image681.jpeg"/><Relationship Id="rId214" Type="http://schemas.openxmlformats.org/officeDocument/2006/relationships/oleObject" Target="embeddings/oleObject96.bin"/><Relationship Id="rId298" Type="http://schemas.openxmlformats.org/officeDocument/2006/relationships/image" Target="media/image139.wmf"/><Relationship Id="rId421" Type="http://schemas.openxmlformats.org/officeDocument/2006/relationships/oleObject" Target="embeddings/oleObject203.bin"/><Relationship Id="rId519" Type="http://schemas.openxmlformats.org/officeDocument/2006/relationships/image" Target="media/image249.wmf"/><Relationship Id="rId1051" Type="http://schemas.openxmlformats.org/officeDocument/2006/relationships/oleObject" Target="embeddings/oleObject530.bin"/><Relationship Id="rId1149" Type="http://schemas.openxmlformats.org/officeDocument/2006/relationships/oleObject" Target="embeddings/oleObject582.bin"/><Relationship Id="rId1356" Type="http://schemas.openxmlformats.org/officeDocument/2006/relationships/oleObject" Target="embeddings/oleObject684.bin"/><Relationship Id="rId158" Type="http://schemas.openxmlformats.org/officeDocument/2006/relationships/image" Target="media/image71.wmf"/><Relationship Id="rId726" Type="http://schemas.openxmlformats.org/officeDocument/2006/relationships/oleObject" Target="embeddings/oleObject359.bin"/><Relationship Id="rId933" Type="http://schemas.openxmlformats.org/officeDocument/2006/relationships/image" Target="media/image443.wmf"/><Relationship Id="rId1009" Type="http://schemas.openxmlformats.org/officeDocument/2006/relationships/image" Target="media/image479.emf"/><Relationship Id="rId62" Type="http://schemas.openxmlformats.org/officeDocument/2006/relationships/oleObject" Target="embeddings/oleObject20.bin"/><Relationship Id="rId365" Type="http://schemas.openxmlformats.org/officeDocument/2006/relationships/oleObject" Target="embeddings/oleObject175.bin"/><Relationship Id="rId572" Type="http://schemas.openxmlformats.org/officeDocument/2006/relationships/oleObject" Target="embeddings/oleObject278.bin"/><Relationship Id="rId1216" Type="http://schemas.openxmlformats.org/officeDocument/2006/relationships/image" Target="media/image579.wmf"/><Relationship Id="rId1423" Type="http://schemas.openxmlformats.org/officeDocument/2006/relationships/oleObject" Target="embeddings/oleObject714.bin"/><Relationship Id="rId225" Type="http://schemas.openxmlformats.org/officeDocument/2006/relationships/oleObject" Target="embeddings/oleObject102.bin"/><Relationship Id="rId432" Type="http://schemas.openxmlformats.org/officeDocument/2006/relationships/image" Target="media/image205.wmf"/><Relationship Id="rId877" Type="http://schemas.openxmlformats.org/officeDocument/2006/relationships/oleObject" Target="embeddings/oleObject442.bin"/><Relationship Id="rId1062" Type="http://schemas.openxmlformats.org/officeDocument/2006/relationships/image" Target="media/image508.emf"/><Relationship Id="rId737" Type="http://schemas.openxmlformats.org/officeDocument/2006/relationships/image" Target="media/image352.wmf"/><Relationship Id="rId944" Type="http://schemas.openxmlformats.org/officeDocument/2006/relationships/oleObject" Target="embeddings/oleObject476.bin"/><Relationship Id="rId1367" Type="http://schemas.openxmlformats.org/officeDocument/2006/relationships/image" Target="media/image657.wmf"/><Relationship Id="rId73" Type="http://schemas.openxmlformats.org/officeDocument/2006/relationships/image" Target="media/image29.wmf"/><Relationship Id="rId169" Type="http://schemas.openxmlformats.org/officeDocument/2006/relationships/image" Target="media/image77.wmf"/><Relationship Id="rId376" Type="http://schemas.openxmlformats.org/officeDocument/2006/relationships/image" Target="media/image177.wmf"/><Relationship Id="rId583" Type="http://schemas.openxmlformats.org/officeDocument/2006/relationships/image" Target="media/image281.wmf"/><Relationship Id="rId790" Type="http://schemas.openxmlformats.org/officeDocument/2006/relationships/oleObject" Target="embeddings/oleObject396.bin"/><Relationship Id="rId804" Type="http://schemas.openxmlformats.org/officeDocument/2006/relationships/oleObject" Target="embeddings/oleObject404.bin"/><Relationship Id="rId1227" Type="http://schemas.openxmlformats.org/officeDocument/2006/relationships/oleObject" Target="embeddings/oleObject623.bin"/><Relationship Id="rId1434" Type="http://schemas.openxmlformats.org/officeDocument/2006/relationships/oleObject" Target="embeddings/oleObject719.bin"/><Relationship Id="rId4" Type="http://schemas.microsoft.com/office/2007/relationships/stylesWithEffects" Target="stylesWithEffects.xml"/><Relationship Id="rId236" Type="http://schemas.openxmlformats.org/officeDocument/2006/relationships/image" Target="media/image110.wmf"/><Relationship Id="rId443" Type="http://schemas.openxmlformats.org/officeDocument/2006/relationships/oleObject" Target="embeddings/oleObject214.bin"/><Relationship Id="rId650" Type="http://schemas.openxmlformats.org/officeDocument/2006/relationships/oleObject" Target="embeddings/oleObject317.bin"/><Relationship Id="rId888" Type="http://schemas.openxmlformats.org/officeDocument/2006/relationships/oleObject" Target="embeddings/oleObject448.bin"/><Relationship Id="rId1073" Type="http://schemas.openxmlformats.org/officeDocument/2006/relationships/oleObject" Target="embeddings/oleObject538.bin"/><Relationship Id="rId1280" Type="http://schemas.openxmlformats.org/officeDocument/2006/relationships/oleObject" Target="embeddings/oleObject648.bin"/><Relationship Id="rId303" Type="http://schemas.openxmlformats.org/officeDocument/2006/relationships/oleObject" Target="embeddings/oleObject143.bin"/><Relationship Id="rId748" Type="http://schemas.openxmlformats.org/officeDocument/2006/relationships/image" Target="media/image355.wmf"/><Relationship Id="rId955" Type="http://schemas.openxmlformats.org/officeDocument/2006/relationships/oleObject" Target="embeddings/oleObject484.bin"/><Relationship Id="rId1140" Type="http://schemas.openxmlformats.org/officeDocument/2006/relationships/image" Target="media/image543.wmf"/><Relationship Id="rId1378" Type="http://schemas.openxmlformats.org/officeDocument/2006/relationships/image" Target="media/image665.emf"/><Relationship Id="rId84" Type="http://schemas.openxmlformats.org/officeDocument/2006/relationships/oleObject" Target="embeddings/oleObject31.bin"/><Relationship Id="rId387" Type="http://schemas.openxmlformats.org/officeDocument/2006/relationships/oleObject" Target="embeddings/oleObject186.bin"/><Relationship Id="rId510" Type="http://schemas.openxmlformats.org/officeDocument/2006/relationships/oleObject" Target="embeddings/oleObject247.bin"/><Relationship Id="rId594" Type="http://schemas.openxmlformats.org/officeDocument/2006/relationships/oleObject" Target="embeddings/oleObject289.bin"/><Relationship Id="rId608" Type="http://schemas.openxmlformats.org/officeDocument/2006/relationships/oleObject" Target="embeddings/oleObject296.bin"/><Relationship Id="rId815" Type="http://schemas.openxmlformats.org/officeDocument/2006/relationships/image" Target="media/image386.wmf"/><Relationship Id="rId1238" Type="http://schemas.openxmlformats.org/officeDocument/2006/relationships/image" Target="media/image593.emf"/><Relationship Id="rId1445" Type="http://schemas.openxmlformats.org/officeDocument/2006/relationships/image" Target="media/image699.jpeg"/><Relationship Id="rId247" Type="http://schemas.openxmlformats.org/officeDocument/2006/relationships/oleObject" Target="embeddings/oleObject113.bin"/><Relationship Id="rId899" Type="http://schemas.openxmlformats.org/officeDocument/2006/relationships/image" Target="media/image426.wmf"/><Relationship Id="rId1000" Type="http://schemas.openxmlformats.org/officeDocument/2006/relationships/image" Target="media/image470.emf"/><Relationship Id="rId1084" Type="http://schemas.openxmlformats.org/officeDocument/2006/relationships/oleObject" Target="embeddings/oleObject545.bin"/><Relationship Id="rId1305" Type="http://schemas.openxmlformats.org/officeDocument/2006/relationships/oleObject" Target="embeddings/oleObject660.bin"/><Relationship Id="rId107" Type="http://schemas.openxmlformats.org/officeDocument/2006/relationships/oleObject" Target="embeddings/oleObject43.bin"/><Relationship Id="rId454" Type="http://schemas.openxmlformats.org/officeDocument/2006/relationships/image" Target="media/image216.wmf"/><Relationship Id="rId661" Type="http://schemas.openxmlformats.org/officeDocument/2006/relationships/image" Target="media/image320.wmf"/><Relationship Id="rId759" Type="http://schemas.openxmlformats.org/officeDocument/2006/relationships/oleObject" Target="embeddings/oleObject379.bin"/><Relationship Id="rId966" Type="http://schemas.openxmlformats.org/officeDocument/2006/relationships/oleObject" Target="embeddings/oleObject495.bin"/><Relationship Id="rId1291" Type="http://schemas.openxmlformats.org/officeDocument/2006/relationships/oleObject" Target="embeddings/oleObject653.bin"/><Relationship Id="rId1389" Type="http://schemas.openxmlformats.org/officeDocument/2006/relationships/oleObject" Target="embeddings/oleObject697.bin"/><Relationship Id="rId11" Type="http://schemas.openxmlformats.org/officeDocument/2006/relationships/header" Target="header2.xml"/><Relationship Id="rId314" Type="http://schemas.openxmlformats.org/officeDocument/2006/relationships/image" Target="media/image147.wmf"/><Relationship Id="rId398" Type="http://schemas.openxmlformats.org/officeDocument/2006/relationships/image" Target="media/image188.wmf"/><Relationship Id="rId521" Type="http://schemas.openxmlformats.org/officeDocument/2006/relationships/image" Target="media/image250.wmf"/><Relationship Id="rId619" Type="http://schemas.openxmlformats.org/officeDocument/2006/relationships/image" Target="media/image299.wmf"/><Relationship Id="rId1151" Type="http://schemas.openxmlformats.org/officeDocument/2006/relationships/oleObject" Target="embeddings/oleObject584.bin"/><Relationship Id="rId1249" Type="http://schemas.openxmlformats.org/officeDocument/2006/relationships/oleObject" Target="embeddings/oleObject631.bin"/><Relationship Id="rId95" Type="http://schemas.openxmlformats.org/officeDocument/2006/relationships/image" Target="media/image40.wmf"/><Relationship Id="rId160" Type="http://schemas.openxmlformats.org/officeDocument/2006/relationships/image" Target="media/image72.wmf"/><Relationship Id="rId826" Type="http://schemas.openxmlformats.org/officeDocument/2006/relationships/oleObject" Target="embeddings/oleObject415.bin"/><Relationship Id="rId1011" Type="http://schemas.openxmlformats.org/officeDocument/2006/relationships/image" Target="media/image481.emf"/><Relationship Id="rId1109" Type="http://schemas.openxmlformats.org/officeDocument/2006/relationships/image" Target="media/image530.wmf"/><Relationship Id="rId258" Type="http://schemas.openxmlformats.org/officeDocument/2006/relationships/oleObject" Target="embeddings/oleObject120.bin"/><Relationship Id="rId465" Type="http://schemas.openxmlformats.org/officeDocument/2006/relationships/oleObject" Target="embeddings/oleObject225.bin"/><Relationship Id="rId672" Type="http://schemas.openxmlformats.org/officeDocument/2006/relationships/oleObject" Target="embeddings/oleObject328.bin"/><Relationship Id="rId1095" Type="http://schemas.openxmlformats.org/officeDocument/2006/relationships/oleObject" Target="embeddings/oleObject551.bin"/><Relationship Id="rId1316" Type="http://schemas.openxmlformats.org/officeDocument/2006/relationships/image" Target="media/image629.wmf"/><Relationship Id="rId22" Type="http://schemas.openxmlformats.org/officeDocument/2006/relationships/image" Target="media/image5.wmf"/><Relationship Id="rId118" Type="http://schemas.openxmlformats.org/officeDocument/2006/relationships/image" Target="media/image51.wmf"/><Relationship Id="rId325" Type="http://schemas.openxmlformats.org/officeDocument/2006/relationships/oleObject" Target="embeddings/oleObject154.bin"/><Relationship Id="rId532" Type="http://schemas.openxmlformats.org/officeDocument/2006/relationships/oleObject" Target="embeddings/oleObject258.bin"/><Relationship Id="rId977" Type="http://schemas.openxmlformats.org/officeDocument/2006/relationships/image" Target="media/image457.wmf"/><Relationship Id="rId1162" Type="http://schemas.openxmlformats.org/officeDocument/2006/relationships/image" Target="media/image555.emf"/><Relationship Id="rId171" Type="http://schemas.openxmlformats.org/officeDocument/2006/relationships/image" Target="media/image78.wmf"/><Relationship Id="rId837" Type="http://schemas.openxmlformats.org/officeDocument/2006/relationships/oleObject" Target="embeddings/oleObject421.bin"/><Relationship Id="rId1022" Type="http://schemas.openxmlformats.org/officeDocument/2006/relationships/oleObject" Target="embeddings/oleObject514.bin"/><Relationship Id="rId269" Type="http://schemas.openxmlformats.org/officeDocument/2006/relationships/oleObject" Target="embeddings/oleObject126.bin"/><Relationship Id="rId476" Type="http://schemas.openxmlformats.org/officeDocument/2006/relationships/image" Target="media/image227.wmf"/><Relationship Id="rId683" Type="http://schemas.openxmlformats.org/officeDocument/2006/relationships/image" Target="media/image331.wmf"/><Relationship Id="rId890" Type="http://schemas.openxmlformats.org/officeDocument/2006/relationships/oleObject" Target="embeddings/oleObject449.bin"/><Relationship Id="rId904" Type="http://schemas.openxmlformats.org/officeDocument/2006/relationships/oleObject" Target="embeddings/oleObject456.bin"/><Relationship Id="rId1327" Type="http://schemas.openxmlformats.org/officeDocument/2006/relationships/oleObject" Target="embeddings/oleObject672.bin"/><Relationship Id="rId33" Type="http://schemas.openxmlformats.org/officeDocument/2006/relationships/image" Target="media/image10.wmf"/><Relationship Id="rId129" Type="http://schemas.openxmlformats.org/officeDocument/2006/relationships/oleObject" Target="embeddings/oleObject54.bin"/><Relationship Id="rId336" Type="http://schemas.openxmlformats.org/officeDocument/2006/relationships/oleObject" Target="embeddings/oleObject160.bin"/><Relationship Id="rId543" Type="http://schemas.openxmlformats.org/officeDocument/2006/relationships/image" Target="media/image261.wmf"/><Relationship Id="rId988" Type="http://schemas.openxmlformats.org/officeDocument/2006/relationships/image" Target="media/image463.wmf"/><Relationship Id="rId1173" Type="http://schemas.openxmlformats.org/officeDocument/2006/relationships/oleObject" Target="embeddings/oleObject592.bin"/><Relationship Id="rId1380" Type="http://schemas.openxmlformats.org/officeDocument/2006/relationships/image" Target="media/image666.wmf"/><Relationship Id="rId182" Type="http://schemas.openxmlformats.org/officeDocument/2006/relationships/image" Target="media/image83.wmf"/><Relationship Id="rId403" Type="http://schemas.openxmlformats.org/officeDocument/2006/relationships/oleObject" Target="embeddings/oleObject194.bin"/><Relationship Id="rId750" Type="http://schemas.openxmlformats.org/officeDocument/2006/relationships/image" Target="media/image356.wmf"/><Relationship Id="rId848" Type="http://schemas.openxmlformats.org/officeDocument/2006/relationships/image" Target="media/image402.wmf"/><Relationship Id="rId1033" Type="http://schemas.openxmlformats.org/officeDocument/2006/relationships/oleObject" Target="embeddings/oleObject520.bin"/><Relationship Id="rId487" Type="http://schemas.openxmlformats.org/officeDocument/2006/relationships/oleObject" Target="embeddings/oleObject236.bin"/><Relationship Id="rId610" Type="http://schemas.openxmlformats.org/officeDocument/2006/relationships/oleObject" Target="embeddings/oleObject297.bin"/><Relationship Id="rId694" Type="http://schemas.openxmlformats.org/officeDocument/2006/relationships/oleObject" Target="embeddings/oleObject339.bin"/><Relationship Id="rId708" Type="http://schemas.openxmlformats.org/officeDocument/2006/relationships/image" Target="media/image343.wmf"/><Relationship Id="rId915" Type="http://schemas.openxmlformats.org/officeDocument/2006/relationships/image" Target="media/image434.wmf"/><Relationship Id="rId1240" Type="http://schemas.openxmlformats.org/officeDocument/2006/relationships/image" Target="media/image594.wmf"/><Relationship Id="rId1338" Type="http://schemas.openxmlformats.org/officeDocument/2006/relationships/image" Target="media/image640.wmf"/><Relationship Id="rId347" Type="http://schemas.openxmlformats.org/officeDocument/2006/relationships/image" Target="media/image163.wmf"/><Relationship Id="rId999" Type="http://schemas.openxmlformats.org/officeDocument/2006/relationships/image" Target="media/image469.emf"/><Relationship Id="rId1100" Type="http://schemas.openxmlformats.org/officeDocument/2006/relationships/image" Target="media/image526.wmf"/><Relationship Id="rId1184" Type="http://schemas.openxmlformats.org/officeDocument/2006/relationships/image" Target="media/image566.wmf"/><Relationship Id="rId1405" Type="http://schemas.openxmlformats.org/officeDocument/2006/relationships/oleObject" Target="embeddings/oleObject706.bin"/><Relationship Id="rId44" Type="http://schemas.openxmlformats.org/officeDocument/2006/relationships/oleObject" Target="embeddings/oleObject11.bin"/><Relationship Id="rId554" Type="http://schemas.openxmlformats.org/officeDocument/2006/relationships/oleObject" Target="embeddings/oleObject269.bin"/><Relationship Id="rId761" Type="http://schemas.openxmlformats.org/officeDocument/2006/relationships/oleObject" Target="embeddings/oleObject380.bin"/><Relationship Id="rId859" Type="http://schemas.openxmlformats.org/officeDocument/2006/relationships/image" Target="media/image407.wmf"/><Relationship Id="rId1391" Type="http://schemas.openxmlformats.org/officeDocument/2006/relationships/oleObject" Target="embeddings/oleObject699.bin"/><Relationship Id="rId193" Type="http://schemas.openxmlformats.org/officeDocument/2006/relationships/oleObject" Target="embeddings/oleObject86.bin"/><Relationship Id="rId207" Type="http://schemas.openxmlformats.org/officeDocument/2006/relationships/image" Target="media/image96.wmf"/><Relationship Id="rId414" Type="http://schemas.openxmlformats.org/officeDocument/2006/relationships/image" Target="media/image196.wmf"/><Relationship Id="rId498" Type="http://schemas.openxmlformats.org/officeDocument/2006/relationships/oleObject" Target="embeddings/oleObject241.bin"/><Relationship Id="rId621" Type="http://schemas.openxmlformats.org/officeDocument/2006/relationships/image" Target="media/image300.wmf"/><Relationship Id="rId1044" Type="http://schemas.openxmlformats.org/officeDocument/2006/relationships/oleObject" Target="embeddings/oleObject526.bin"/><Relationship Id="rId1251" Type="http://schemas.openxmlformats.org/officeDocument/2006/relationships/oleObject" Target="embeddings/oleObject632.bin"/><Relationship Id="rId1349" Type="http://schemas.openxmlformats.org/officeDocument/2006/relationships/oleObject" Target="embeddings/oleObject680.bin"/><Relationship Id="rId260" Type="http://schemas.openxmlformats.org/officeDocument/2006/relationships/oleObject" Target="embeddings/oleObject121.bin"/><Relationship Id="rId719" Type="http://schemas.openxmlformats.org/officeDocument/2006/relationships/oleObject" Target="embeddings/oleObject353.bin"/><Relationship Id="rId926" Type="http://schemas.openxmlformats.org/officeDocument/2006/relationships/oleObject" Target="embeddings/oleObject467.bin"/><Relationship Id="rId1111" Type="http://schemas.openxmlformats.org/officeDocument/2006/relationships/image" Target="media/image531.wmf"/><Relationship Id="rId55" Type="http://schemas.openxmlformats.org/officeDocument/2006/relationships/image" Target="media/image20.wmf"/><Relationship Id="rId120" Type="http://schemas.openxmlformats.org/officeDocument/2006/relationships/image" Target="media/image52.wmf"/><Relationship Id="rId358" Type="http://schemas.openxmlformats.org/officeDocument/2006/relationships/image" Target="media/image168.wmf"/><Relationship Id="rId565" Type="http://schemas.openxmlformats.org/officeDocument/2006/relationships/image" Target="media/image272.wmf"/><Relationship Id="rId772" Type="http://schemas.openxmlformats.org/officeDocument/2006/relationships/image" Target="media/image367.wmf"/><Relationship Id="rId1195" Type="http://schemas.openxmlformats.org/officeDocument/2006/relationships/oleObject" Target="embeddings/oleObject605.bin"/><Relationship Id="rId1209" Type="http://schemas.openxmlformats.org/officeDocument/2006/relationships/oleObject" Target="embeddings/oleObject614.bin"/><Relationship Id="rId1416" Type="http://schemas.openxmlformats.org/officeDocument/2006/relationships/image" Target="media/image684.wmf"/><Relationship Id="rId218" Type="http://schemas.openxmlformats.org/officeDocument/2006/relationships/image" Target="media/image101.wmf"/><Relationship Id="rId425" Type="http://schemas.openxmlformats.org/officeDocument/2006/relationships/oleObject" Target="embeddings/oleObject205.bin"/><Relationship Id="rId632" Type="http://schemas.openxmlformats.org/officeDocument/2006/relationships/oleObject" Target="embeddings/oleObject308.bin"/><Relationship Id="rId1055" Type="http://schemas.openxmlformats.org/officeDocument/2006/relationships/oleObject" Target="embeddings/oleObject532.bin"/><Relationship Id="rId1262" Type="http://schemas.openxmlformats.org/officeDocument/2006/relationships/image" Target="media/image605.wmf"/><Relationship Id="rId271" Type="http://schemas.openxmlformats.org/officeDocument/2006/relationships/oleObject" Target="embeddings/oleObject127.bin"/><Relationship Id="rId937" Type="http://schemas.openxmlformats.org/officeDocument/2006/relationships/image" Target="media/image445.wmf"/><Relationship Id="rId1122" Type="http://schemas.openxmlformats.org/officeDocument/2006/relationships/image" Target="media/image534.wmf"/><Relationship Id="rId66" Type="http://schemas.openxmlformats.org/officeDocument/2006/relationships/oleObject" Target="embeddings/oleObject22.bin"/><Relationship Id="rId131" Type="http://schemas.openxmlformats.org/officeDocument/2006/relationships/oleObject" Target="embeddings/oleObject55.bin"/><Relationship Id="rId369" Type="http://schemas.openxmlformats.org/officeDocument/2006/relationships/oleObject" Target="embeddings/oleObject177.bin"/><Relationship Id="rId576" Type="http://schemas.openxmlformats.org/officeDocument/2006/relationships/oleObject" Target="embeddings/oleObject280.bin"/><Relationship Id="rId783" Type="http://schemas.openxmlformats.org/officeDocument/2006/relationships/image" Target="media/image371.wmf"/><Relationship Id="rId990" Type="http://schemas.openxmlformats.org/officeDocument/2006/relationships/oleObject" Target="embeddings/oleObject507.bin"/><Relationship Id="rId1427" Type="http://schemas.openxmlformats.org/officeDocument/2006/relationships/oleObject" Target="embeddings/oleObject716.bin"/><Relationship Id="rId229" Type="http://schemas.openxmlformats.org/officeDocument/2006/relationships/oleObject" Target="embeddings/oleObject104.bin"/><Relationship Id="rId436" Type="http://schemas.openxmlformats.org/officeDocument/2006/relationships/image" Target="media/image207.wmf"/><Relationship Id="rId643" Type="http://schemas.openxmlformats.org/officeDocument/2006/relationships/image" Target="media/image311.wmf"/><Relationship Id="rId1066" Type="http://schemas.openxmlformats.org/officeDocument/2006/relationships/image" Target="media/image512.emf"/><Relationship Id="rId1273" Type="http://schemas.openxmlformats.org/officeDocument/2006/relationships/image" Target="media/image609.wmf"/><Relationship Id="rId850" Type="http://schemas.openxmlformats.org/officeDocument/2006/relationships/image" Target="media/image403.wmf"/><Relationship Id="rId948" Type="http://schemas.openxmlformats.org/officeDocument/2006/relationships/image" Target="media/image450.wmf"/><Relationship Id="rId1133" Type="http://schemas.openxmlformats.org/officeDocument/2006/relationships/oleObject" Target="embeddings/oleObject574.bin"/><Relationship Id="rId77" Type="http://schemas.openxmlformats.org/officeDocument/2006/relationships/image" Target="media/image31.wmf"/><Relationship Id="rId282" Type="http://schemas.openxmlformats.org/officeDocument/2006/relationships/image" Target="media/image131.wmf"/><Relationship Id="rId503" Type="http://schemas.openxmlformats.org/officeDocument/2006/relationships/image" Target="media/image241.wmf"/><Relationship Id="rId587" Type="http://schemas.openxmlformats.org/officeDocument/2006/relationships/image" Target="media/image283.wmf"/><Relationship Id="rId710" Type="http://schemas.openxmlformats.org/officeDocument/2006/relationships/image" Target="media/image344.wmf"/><Relationship Id="rId808" Type="http://schemas.openxmlformats.org/officeDocument/2006/relationships/oleObject" Target="embeddings/oleObject406.bin"/><Relationship Id="rId1340" Type="http://schemas.openxmlformats.org/officeDocument/2006/relationships/image" Target="media/image641.wmf"/><Relationship Id="rId1438" Type="http://schemas.openxmlformats.org/officeDocument/2006/relationships/oleObject" Target="embeddings/oleObject721.bin"/><Relationship Id="rId8" Type="http://schemas.openxmlformats.org/officeDocument/2006/relationships/endnotes" Target="endnotes.xml"/><Relationship Id="rId142" Type="http://schemas.openxmlformats.org/officeDocument/2006/relationships/image" Target="media/image63.wmf"/><Relationship Id="rId447" Type="http://schemas.openxmlformats.org/officeDocument/2006/relationships/oleObject" Target="embeddings/oleObject216.bin"/><Relationship Id="rId794" Type="http://schemas.openxmlformats.org/officeDocument/2006/relationships/oleObject" Target="embeddings/oleObject399.bin"/><Relationship Id="rId1077" Type="http://schemas.openxmlformats.org/officeDocument/2006/relationships/image" Target="media/image516.wmf"/><Relationship Id="rId1200" Type="http://schemas.openxmlformats.org/officeDocument/2006/relationships/image" Target="media/image573.wmf"/><Relationship Id="rId654" Type="http://schemas.openxmlformats.org/officeDocument/2006/relationships/oleObject" Target="embeddings/oleObject319.bin"/><Relationship Id="rId861" Type="http://schemas.openxmlformats.org/officeDocument/2006/relationships/image" Target="media/image408.wmf"/><Relationship Id="rId959" Type="http://schemas.openxmlformats.org/officeDocument/2006/relationships/oleObject" Target="embeddings/oleObject488.bin"/><Relationship Id="rId1284" Type="http://schemas.openxmlformats.org/officeDocument/2006/relationships/image" Target="media/image614.wmf"/><Relationship Id="rId293" Type="http://schemas.openxmlformats.org/officeDocument/2006/relationships/oleObject" Target="embeddings/oleObject138.bin"/><Relationship Id="rId307" Type="http://schemas.openxmlformats.org/officeDocument/2006/relationships/oleObject" Target="embeddings/oleObject145.bin"/><Relationship Id="rId514" Type="http://schemas.openxmlformats.org/officeDocument/2006/relationships/oleObject" Target="embeddings/oleObject249.bin"/><Relationship Id="rId721" Type="http://schemas.openxmlformats.org/officeDocument/2006/relationships/oleObject" Target="embeddings/oleObject355.bin"/><Relationship Id="rId1144" Type="http://schemas.openxmlformats.org/officeDocument/2006/relationships/image" Target="media/image545.wmf"/><Relationship Id="rId1351" Type="http://schemas.openxmlformats.org/officeDocument/2006/relationships/image" Target="media/image649.wmf"/><Relationship Id="rId1449" Type="http://schemas.openxmlformats.org/officeDocument/2006/relationships/header" Target="header11.xml"/><Relationship Id="rId88" Type="http://schemas.openxmlformats.org/officeDocument/2006/relationships/oleObject" Target="embeddings/oleObject33.bin"/><Relationship Id="rId153" Type="http://schemas.openxmlformats.org/officeDocument/2006/relationships/oleObject" Target="embeddings/oleObject66.bin"/><Relationship Id="rId360" Type="http://schemas.openxmlformats.org/officeDocument/2006/relationships/image" Target="media/image169.wmf"/><Relationship Id="rId598" Type="http://schemas.openxmlformats.org/officeDocument/2006/relationships/oleObject" Target="embeddings/oleObject291.bin"/><Relationship Id="rId819" Type="http://schemas.openxmlformats.org/officeDocument/2006/relationships/image" Target="media/image388.wmf"/><Relationship Id="rId1004" Type="http://schemas.openxmlformats.org/officeDocument/2006/relationships/image" Target="media/image474.emf"/><Relationship Id="rId1211" Type="http://schemas.openxmlformats.org/officeDocument/2006/relationships/oleObject" Target="embeddings/oleObject615.bin"/><Relationship Id="rId220" Type="http://schemas.openxmlformats.org/officeDocument/2006/relationships/image" Target="media/image102.wmf"/><Relationship Id="rId458" Type="http://schemas.openxmlformats.org/officeDocument/2006/relationships/image" Target="media/image218.wmf"/><Relationship Id="rId665" Type="http://schemas.openxmlformats.org/officeDocument/2006/relationships/image" Target="media/image322.wmf"/><Relationship Id="rId872" Type="http://schemas.openxmlformats.org/officeDocument/2006/relationships/oleObject" Target="embeddings/oleObject439.bin"/><Relationship Id="rId1088" Type="http://schemas.openxmlformats.org/officeDocument/2006/relationships/image" Target="media/image521.wmf"/><Relationship Id="rId1295" Type="http://schemas.openxmlformats.org/officeDocument/2006/relationships/oleObject" Target="embeddings/oleObject655.bin"/><Relationship Id="rId1309" Type="http://schemas.openxmlformats.org/officeDocument/2006/relationships/oleObject" Target="embeddings/oleObject662.bin"/><Relationship Id="rId15" Type="http://schemas.openxmlformats.org/officeDocument/2006/relationships/footer" Target="footer3.xml"/><Relationship Id="rId318" Type="http://schemas.openxmlformats.org/officeDocument/2006/relationships/image" Target="media/image149.wmf"/><Relationship Id="rId525" Type="http://schemas.openxmlformats.org/officeDocument/2006/relationships/image" Target="media/image252.wmf"/><Relationship Id="rId732" Type="http://schemas.openxmlformats.org/officeDocument/2006/relationships/image" Target="media/image350.wmf"/><Relationship Id="rId1155" Type="http://schemas.openxmlformats.org/officeDocument/2006/relationships/oleObject" Target="embeddings/oleObject586.bin"/><Relationship Id="rId1362" Type="http://schemas.openxmlformats.org/officeDocument/2006/relationships/oleObject" Target="embeddings/oleObject687.bin"/><Relationship Id="rId99" Type="http://schemas.openxmlformats.org/officeDocument/2006/relationships/image" Target="media/image42.wmf"/><Relationship Id="rId164" Type="http://schemas.openxmlformats.org/officeDocument/2006/relationships/image" Target="media/image74.wmf"/><Relationship Id="rId371" Type="http://schemas.openxmlformats.org/officeDocument/2006/relationships/oleObject" Target="embeddings/oleObject178.bin"/><Relationship Id="rId1015" Type="http://schemas.openxmlformats.org/officeDocument/2006/relationships/image" Target="media/image485.emf"/><Relationship Id="rId1222" Type="http://schemas.openxmlformats.org/officeDocument/2006/relationships/image" Target="media/image582.wmf"/><Relationship Id="rId469" Type="http://schemas.openxmlformats.org/officeDocument/2006/relationships/oleObject" Target="embeddings/oleObject227.bin"/><Relationship Id="rId676" Type="http://schemas.openxmlformats.org/officeDocument/2006/relationships/oleObject" Target="embeddings/oleObject330.bin"/><Relationship Id="rId883" Type="http://schemas.openxmlformats.org/officeDocument/2006/relationships/oleObject" Target="embeddings/oleObject445.bin"/><Relationship Id="rId1099" Type="http://schemas.openxmlformats.org/officeDocument/2006/relationships/oleObject" Target="embeddings/oleObject554.bin"/><Relationship Id="rId26" Type="http://schemas.openxmlformats.org/officeDocument/2006/relationships/image" Target="media/image6.emf"/><Relationship Id="rId231" Type="http://schemas.openxmlformats.org/officeDocument/2006/relationships/oleObject" Target="embeddings/oleObject105.bin"/><Relationship Id="rId329" Type="http://schemas.openxmlformats.org/officeDocument/2006/relationships/oleObject" Target="embeddings/oleObject156.bin"/><Relationship Id="rId536" Type="http://schemas.openxmlformats.org/officeDocument/2006/relationships/oleObject" Target="embeddings/oleObject260.bin"/><Relationship Id="rId1166" Type="http://schemas.openxmlformats.org/officeDocument/2006/relationships/image" Target="media/image558.wmf"/><Relationship Id="rId1373" Type="http://schemas.openxmlformats.org/officeDocument/2006/relationships/image" Target="media/image661.emf"/><Relationship Id="rId175" Type="http://schemas.openxmlformats.org/officeDocument/2006/relationships/oleObject" Target="embeddings/oleObject77.bin"/><Relationship Id="rId743" Type="http://schemas.openxmlformats.org/officeDocument/2006/relationships/oleObject" Target="embeddings/oleObject371.bin"/><Relationship Id="rId950" Type="http://schemas.openxmlformats.org/officeDocument/2006/relationships/image" Target="media/image451.wmf"/><Relationship Id="rId1026" Type="http://schemas.openxmlformats.org/officeDocument/2006/relationships/oleObject" Target="embeddings/oleObject516.bin"/><Relationship Id="rId382" Type="http://schemas.openxmlformats.org/officeDocument/2006/relationships/image" Target="media/image180.wmf"/><Relationship Id="rId603" Type="http://schemas.openxmlformats.org/officeDocument/2006/relationships/image" Target="media/image291.wmf"/><Relationship Id="rId687" Type="http://schemas.openxmlformats.org/officeDocument/2006/relationships/image" Target="media/image333.wmf"/><Relationship Id="rId810" Type="http://schemas.openxmlformats.org/officeDocument/2006/relationships/oleObject" Target="embeddings/oleObject407.bin"/><Relationship Id="rId908" Type="http://schemas.openxmlformats.org/officeDocument/2006/relationships/oleObject" Target="embeddings/oleObject458.bin"/><Relationship Id="rId1233" Type="http://schemas.openxmlformats.org/officeDocument/2006/relationships/image" Target="media/image588.emf"/><Relationship Id="rId1440" Type="http://schemas.openxmlformats.org/officeDocument/2006/relationships/image" Target="media/image696.wmf"/><Relationship Id="rId242" Type="http://schemas.openxmlformats.org/officeDocument/2006/relationships/image" Target="media/image113.emf"/><Relationship Id="rId894" Type="http://schemas.openxmlformats.org/officeDocument/2006/relationships/oleObject" Target="embeddings/oleObject451.bin"/><Relationship Id="rId1177" Type="http://schemas.openxmlformats.org/officeDocument/2006/relationships/oleObject" Target="embeddings/oleObject594.bin"/><Relationship Id="rId1300" Type="http://schemas.openxmlformats.org/officeDocument/2006/relationships/image" Target="media/image622.emf"/><Relationship Id="rId37" Type="http://schemas.openxmlformats.org/officeDocument/2006/relationships/oleObject" Target="embeddings/oleObject9.bin"/><Relationship Id="rId102" Type="http://schemas.openxmlformats.org/officeDocument/2006/relationships/oleObject" Target="embeddings/oleObject40.bin"/><Relationship Id="rId547" Type="http://schemas.openxmlformats.org/officeDocument/2006/relationships/image" Target="media/image263.wmf"/><Relationship Id="rId754" Type="http://schemas.openxmlformats.org/officeDocument/2006/relationships/image" Target="media/image358.emf"/><Relationship Id="rId961" Type="http://schemas.openxmlformats.org/officeDocument/2006/relationships/oleObject" Target="embeddings/oleObject490.bin"/><Relationship Id="rId1384" Type="http://schemas.openxmlformats.org/officeDocument/2006/relationships/image" Target="media/image668.wmf"/><Relationship Id="rId90" Type="http://schemas.openxmlformats.org/officeDocument/2006/relationships/oleObject" Target="embeddings/oleObject34.bin"/><Relationship Id="rId186" Type="http://schemas.openxmlformats.org/officeDocument/2006/relationships/image" Target="media/image85.wmf"/><Relationship Id="rId393" Type="http://schemas.openxmlformats.org/officeDocument/2006/relationships/oleObject" Target="embeddings/oleObject189.bin"/><Relationship Id="rId407" Type="http://schemas.openxmlformats.org/officeDocument/2006/relationships/oleObject" Target="embeddings/oleObject196.bin"/><Relationship Id="rId614" Type="http://schemas.openxmlformats.org/officeDocument/2006/relationships/oleObject" Target="embeddings/oleObject299.bin"/><Relationship Id="rId821" Type="http://schemas.openxmlformats.org/officeDocument/2006/relationships/image" Target="media/image389.wmf"/><Relationship Id="rId1037" Type="http://schemas.openxmlformats.org/officeDocument/2006/relationships/oleObject" Target="embeddings/oleObject522.bin"/><Relationship Id="rId1244" Type="http://schemas.openxmlformats.org/officeDocument/2006/relationships/image" Target="media/image596.wmf"/><Relationship Id="rId1451" Type="http://schemas.openxmlformats.org/officeDocument/2006/relationships/header" Target="header13.xml"/><Relationship Id="rId253" Type="http://schemas.openxmlformats.org/officeDocument/2006/relationships/oleObject" Target="embeddings/oleObject117.bin"/><Relationship Id="rId460" Type="http://schemas.openxmlformats.org/officeDocument/2006/relationships/image" Target="media/image219.wmf"/><Relationship Id="rId698" Type="http://schemas.openxmlformats.org/officeDocument/2006/relationships/oleObject" Target="embeddings/oleObject341.bin"/><Relationship Id="rId919" Type="http://schemas.openxmlformats.org/officeDocument/2006/relationships/image" Target="media/image436.wmf"/><Relationship Id="rId1090" Type="http://schemas.openxmlformats.org/officeDocument/2006/relationships/image" Target="media/image522.wmf"/><Relationship Id="rId1104" Type="http://schemas.openxmlformats.org/officeDocument/2006/relationships/image" Target="media/image528.wmf"/><Relationship Id="rId1311" Type="http://schemas.openxmlformats.org/officeDocument/2006/relationships/oleObject" Target="embeddings/oleObject663.bin"/><Relationship Id="rId48" Type="http://schemas.openxmlformats.org/officeDocument/2006/relationships/oleObject" Target="embeddings/oleObject13.bin"/><Relationship Id="rId113" Type="http://schemas.openxmlformats.org/officeDocument/2006/relationships/oleObject" Target="embeddings/oleObject46.bin"/><Relationship Id="rId320" Type="http://schemas.openxmlformats.org/officeDocument/2006/relationships/image" Target="media/image150.wmf"/><Relationship Id="rId558" Type="http://schemas.openxmlformats.org/officeDocument/2006/relationships/oleObject" Target="embeddings/oleObject271.bin"/><Relationship Id="rId765" Type="http://schemas.openxmlformats.org/officeDocument/2006/relationships/oleObject" Target="embeddings/oleObject382.bin"/><Relationship Id="rId972" Type="http://schemas.openxmlformats.org/officeDocument/2006/relationships/oleObject" Target="embeddings/oleObject499.bin"/><Relationship Id="rId1188" Type="http://schemas.openxmlformats.org/officeDocument/2006/relationships/oleObject" Target="embeddings/oleObject601.bin"/><Relationship Id="rId1395" Type="http://schemas.openxmlformats.org/officeDocument/2006/relationships/oleObject" Target="embeddings/oleObject701.bin"/><Relationship Id="rId1409" Type="http://schemas.openxmlformats.org/officeDocument/2006/relationships/image" Target="media/image679.wmf"/><Relationship Id="rId197" Type="http://schemas.openxmlformats.org/officeDocument/2006/relationships/image" Target="media/image91.wmf"/><Relationship Id="rId418" Type="http://schemas.openxmlformats.org/officeDocument/2006/relationships/image" Target="media/image198.wmf"/><Relationship Id="rId625" Type="http://schemas.openxmlformats.org/officeDocument/2006/relationships/image" Target="media/image302.wmf"/><Relationship Id="rId832" Type="http://schemas.openxmlformats.org/officeDocument/2006/relationships/oleObject" Target="embeddings/oleObject418.bin"/><Relationship Id="rId1048" Type="http://schemas.openxmlformats.org/officeDocument/2006/relationships/image" Target="media/image500.wmf"/><Relationship Id="rId1255" Type="http://schemas.openxmlformats.org/officeDocument/2006/relationships/oleObject" Target="embeddings/oleObject634.bin"/><Relationship Id="rId264" Type="http://schemas.openxmlformats.org/officeDocument/2006/relationships/oleObject" Target="embeddings/oleObject123.bin"/><Relationship Id="rId471" Type="http://schemas.openxmlformats.org/officeDocument/2006/relationships/oleObject" Target="embeddings/oleObject228.bin"/><Relationship Id="rId1115" Type="http://schemas.openxmlformats.org/officeDocument/2006/relationships/image" Target="media/image532.wmf"/><Relationship Id="rId1322" Type="http://schemas.openxmlformats.org/officeDocument/2006/relationships/image" Target="media/image632.wmf"/><Relationship Id="rId59" Type="http://schemas.openxmlformats.org/officeDocument/2006/relationships/image" Target="media/image22.wmf"/><Relationship Id="rId124" Type="http://schemas.openxmlformats.org/officeDocument/2006/relationships/image" Target="media/image54.wmf"/><Relationship Id="rId569" Type="http://schemas.openxmlformats.org/officeDocument/2006/relationships/image" Target="media/image274.wmf"/><Relationship Id="rId776" Type="http://schemas.openxmlformats.org/officeDocument/2006/relationships/image" Target="media/image369.wmf"/><Relationship Id="rId983" Type="http://schemas.openxmlformats.org/officeDocument/2006/relationships/image" Target="media/image460.emf"/><Relationship Id="rId1199" Type="http://schemas.openxmlformats.org/officeDocument/2006/relationships/oleObject" Target="embeddings/oleObject607.bin"/><Relationship Id="rId331" Type="http://schemas.openxmlformats.org/officeDocument/2006/relationships/image" Target="media/image155.wmf"/><Relationship Id="rId429" Type="http://schemas.openxmlformats.org/officeDocument/2006/relationships/oleObject" Target="embeddings/oleObject207.bin"/><Relationship Id="rId636" Type="http://schemas.openxmlformats.org/officeDocument/2006/relationships/oleObject" Target="embeddings/oleObject310.bin"/><Relationship Id="rId1059" Type="http://schemas.openxmlformats.org/officeDocument/2006/relationships/oleObject" Target="embeddings/oleObject534.bin"/><Relationship Id="rId1266" Type="http://schemas.openxmlformats.org/officeDocument/2006/relationships/oleObject" Target="embeddings/oleObject640.bin"/><Relationship Id="rId843" Type="http://schemas.openxmlformats.org/officeDocument/2006/relationships/oleObject" Target="embeddings/oleObject424.bin"/><Relationship Id="rId1126" Type="http://schemas.openxmlformats.org/officeDocument/2006/relationships/image" Target="media/image536.wmf"/><Relationship Id="rId275" Type="http://schemas.openxmlformats.org/officeDocument/2006/relationships/oleObject" Target="embeddings/oleObject129.bin"/><Relationship Id="rId482" Type="http://schemas.openxmlformats.org/officeDocument/2006/relationships/image" Target="media/image230.wmf"/><Relationship Id="rId703" Type="http://schemas.openxmlformats.org/officeDocument/2006/relationships/oleObject" Target="embeddings/oleObject344.bin"/><Relationship Id="rId910" Type="http://schemas.openxmlformats.org/officeDocument/2006/relationships/oleObject" Target="embeddings/oleObject459.bin"/><Relationship Id="rId1333" Type="http://schemas.openxmlformats.org/officeDocument/2006/relationships/oleObject" Target="embeddings/oleObject675.bin"/><Relationship Id="rId135" Type="http://schemas.openxmlformats.org/officeDocument/2006/relationships/oleObject" Target="embeddings/oleObject57.bin"/><Relationship Id="rId342" Type="http://schemas.openxmlformats.org/officeDocument/2006/relationships/oleObject" Target="embeddings/oleObject163.bin"/><Relationship Id="rId787" Type="http://schemas.openxmlformats.org/officeDocument/2006/relationships/image" Target="media/image373.wmf"/><Relationship Id="rId994" Type="http://schemas.openxmlformats.org/officeDocument/2006/relationships/oleObject" Target="embeddings/oleObject510.bin"/><Relationship Id="rId1400" Type="http://schemas.openxmlformats.org/officeDocument/2006/relationships/image" Target="media/image675.wmf"/><Relationship Id="rId202" Type="http://schemas.openxmlformats.org/officeDocument/2006/relationships/oleObject" Target="embeddings/oleObject90.bin"/><Relationship Id="rId647" Type="http://schemas.openxmlformats.org/officeDocument/2006/relationships/image" Target="media/image313.wmf"/><Relationship Id="rId854" Type="http://schemas.openxmlformats.org/officeDocument/2006/relationships/image" Target="media/image405.wmf"/><Relationship Id="rId1277" Type="http://schemas.openxmlformats.org/officeDocument/2006/relationships/image" Target="media/image611.wmf"/><Relationship Id="rId286" Type="http://schemas.openxmlformats.org/officeDocument/2006/relationships/image" Target="media/image133.wmf"/><Relationship Id="rId493" Type="http://schemas.openxmlformats.org/officeDocument/2006/relationships/image" Target="media/image236.wmf"/><Relationship Id="rId507" Type="http://schemas.openxmlformats.org/officeDocument/2006/relationships/image" Target="media/image243.wmf"/><Relationship Id="rId714" Type="http://schemas.openxmlformats.org/officeDocument/2006/relationships/oleObject" Target="embeddings/oleObject350.bin"/><Relationship Id="rId921" Type="http://schemas.openxmlformats.org/officeDocument/2006/relationships/image" Target="media/image437.wmf"/><Relationship Id="rId1137" Type="http://schemas.openxmlformats.org/officeDocument/2006/relationships/oleObject" Target="embeddings/oleObject576.bin"/><Relationship Id="rId1344" Type="http://schemas.openxmlformats.org/officeDocument/2006/relationships/image" Target="media/image644.emf"/><Relationship Id="rId50" Type="http://schemas.openxmlformats.org/officeDocument/2006/relationships/oleObject" Target="embeddings/oleObject14.bin"/><Relationship Id="rId146" Type="http://schemas.openxmlformats.org/officeDocument/2006/relationships/image" Target="media/image65.wmf"/><Relationship Id="rId353" Type="http://schemas.openxmlformats.org/officeDocument/2006/relationships/oleObject" Target="embeddings/oleObject169.bin"/><Relationship Id="rId560" Type="http://schemas.openxmlformats.org/officeDocument/2006/relationships/oleObject" Target="embeddings/oleObject272.bin"/><Relationship Id="rId798" Type="http://schemas.openxmlformats.org/officeDocument/2006/relationships/oleObject" Target="embeddings/oleObject401.bin"/><Relationship Id="rId1190" Type="http://schemas.openxmlformats.org/officeDocument/2006/relationships/oleObject" Target="embeddings/oleObject602.bin"/><Relationship Id="rId1204" Type="http://schemas.openxmlformats.org/officeDocument/2006/relationships/oleObject" Target="embeddings/oleObject610.bin"/><Relationship Id="rId1411" Type="http://schemas.openxmlformats.org/officeDocument/2006/relationships/image" Target="media/image680.jpeg"/><Relationship Id="rId213" Type="http://schemas.openxmlformats.org/officeDocument/2006/relationships/image" Target="media/image99.wmf"/><Relationship Id="rId420" Type="http://schemas.openxmlformats.org/officeDocument/2006/relationships/image" Target="media/image199.wmf"/><Relationship Id="rId658" Type="http://schemas.openxmlformats.org/officeDocument/2006/relationships/oleObject" Target="embeddings/oleObject321.bin"/><Relationship Id="rId865" Type="http://schemas.openxmlformats.org/officeDocument/2006/relationships/image" Target="media/image410.wmf"/><Relationship Id="rId1050" Type="http://schemas.openxmlformats.org/officeDocument/2006/relationships/image" Target="media/image501.wmf"/><Relationship Id="rId1288" Type="http://schemas.openxmlformats.org/officeDocument/2006/relationships/image" Target="media/image61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9279EC57-2D8B-4467-9170-A2CE1BFF3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9312</TotalTime>
  <Pages>1</Pages>
  <Words>32845</Words>
  <Characters>187222</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buaa</Company>
  <LinksUpToDate>false</LinksUpToDate>
  <CharactersWithSpaces>219628</CharactersWithSpaces>
  <SharedDoc>false</SharedDoc>
  <HLinks>
    <vt:vector size="306" baseType="variant">
      <vt:variant>
        <vt:i4>1966129</vt:i4>
      </vt:variant>
      <vt:variant>
        <vt:i4>319</vt:i4>
      </vt:variant>
      <vt:variant>
        <vt:i4>0</vt:i4>
      </vt:variant>
      <vt:variant>
        <vt:i4>5</vt:i4>
      </vt:variant>
      <vt:variant>
        <vt:lpwstr/>
      </vt:variant>
      <vt:variant>
        <vt:lpwstr>_Toc404278634</vt:lpwstr>
      </vt:variant>
      <vt:variant>
        <vt:i4>1966129</vt:i4>
      </vt:variant>
      <vt:variant>
        <vt:i4>307</vt:i4>
      </vt:variant>
      <vt:variant>
        <vt:i4>0</vt:i4>
      </vt:variant>
      <vt:variant>
        <vt:i4>5</vt:i4>
      </vt:variant>
      <vt:variant>
        <vt:lpwstr/>
      </vt:variant>
      <vt:variant>
        <vt:lpwstr>_Toc404278633</vt:lpwstr>
      </vt:variant>
      <vt:variant>
        <vt:i4>1966129</vt:i4>
      </vt:variant>
      <vt:variant>
        <vt:i4>301</vt:i4>
      </vt:variant>
      <vt:variant>
        <vt:i4>0</vt:i4>
      </vt:variant>
      <vt:variant>
        <vt:i4>5</vt:i4>
      </vt:variant>
      <vt:variant>
        <vt:lpwstr/>
      </vt:variant>
      <vt:variant>
        <vt:lpwstr>_Toc404278632</vt:lpwstr>
      </vt:variant>
      <vt:variant>
        <vt:i4>1966129</vt:i4>
      </vt:variant>
      <vt:variant>
        <vt:i4>295</vt:i4>
      </vt:variant>
      <vt:variant>
        <vt:i4>0</vt:i4>
      </vt:variant>
      <vt:variant>
        <vt:i4>5</vt:i4>
      </vt:variant>
      <vt:variant>
        <vt:lpwstr/>
      </vt:variant>
      <vt:variant>
        <vt:lpwstr>_Toc404278631</vt:lpwstr>
      </vt:variant>
      <vt:variant>
        <vt:i4>1966129</vt:i4>
      </vt:variant>
      <vt:variant>
        <vt:i4>289</vt:i4>
      </vt:variant>
      <vt:variant>
        <vt:i4>0</vt:i4>
      </vt:variant>
      <vt:variant>
        <vt:i4>5</vt:i4>
      </vt:variant>
      <vt:variant>
        <vt:lpwstr/>
      </vt:variant>
      <vt:variant>
        <vt:lpwstr>_Toc404278630</vt:lpwstr>
      </vt:variant>
      <vt:variant>
        <vt:i4>2031665</vt:i4>
      </vt:variant>
      <vt:variant>
        <vt:i4>283</vt:i4>
      </vt:variant>
      <vt:variant>
        <vt:i4>0</vt:i4>
      </vt:variant>
      <vt:variant>
        <vt:i4>5</vt:i4>
      </vt:variant>
      <vt:variant>
        <vt:lpwstr/>
      </vt:variant>
      <vt:variant>
        <vt:lpwstr>_Toc404278629</vt:lpwstr>
      </vt:variant>
      <vt:variant>
        <vt:i4>2031665</vt:i4>
      </vt:variant>
      <vt:variant>
        <vt:i4>277</vt:i4>
      </vt:variant>
      <vt:variant>
        <vt:i4>0</vt:i4>
      </vt:variant>
      <vt:variant>
        <vt:i4>5</vt:i4>
      </vt:variant>
      <vt:variant>
        <vt:lpwstr/>
      </vt:variant>
      <vt:variant>
        <vt:lpwstr>_Toc404278628</vt:lpwstr>
      </vt:variant>
      <vt:variant>
        <vt:i4>2031665</vt:i4>
      </vt:variant>
      <vt:variant>
        <vt:i4>268</vt:i4>
      </vt:variant>
      <vt:variant>
        <vt:i4>0</vt:i4>
      </vt:variant>
      <vt:variant>
        <vt:i4>5</vt:i4>
      </vt:variant>
      <vt:variant>
        <vt:lpwstr/>
      </vt:variant>
      <vt:variant>
        <vt:lpwstr>_Toc404278627</vt:lpwstr>
      </vt:variant>
      <vt:variant>
        <vt:i4>2031665</vt:i4>
      </vt:variant>
      <vt:variant>
        <vt:i4>262</vt:i4>
      </vt:variant>
      <vt:variant>
        <vt:i4>0</vt:i4>
      </vt:variant>
      <vt:variant>
        <vt:i4>5</vt:i4>
      </vt:variant>
      <vt:variant>
        <vt:lpwstr/>
      </vt:variant>
      <vt:variant>
        <vt:lpwstr>_Toc404278626</vt:lpwstr>
      </vt:variant>
      <vt:variant>
        <vt:i4>2031665</vt:i4>
      </vt:variant>
      <vt:variant>
        <vt:i4>256</vt:i4>
      </vt:variant>
      <vt:variant>
        <vt:i4>0</vt:i4>
      </vt:variant>
      <vt:variant>
        <vt:i4>5</vt:i4>
      </vt:variant>
      <vt:variant>
        <vt:lpwstr/>
      </vt:variant>
      <vt:variant>
        <vt:lpwstr>_Toc404278625</vt:lpwstr>
      </vt:variant>
      <vt:variant>
        <vt:i4>2031665</vt:i4>
      </vt:variant>
      <vt:variant>
        <vt:i4>250</vt:i4>
      </vt:variant>
      <vt:variant>
        <vt:i4>0</vt:i4>
      </vt:variant>
      <vt:variant>
        <vt:i4>5</vt:i4>
      </vt:variant>
      <vt:variant>
        <vt:lpwstr/>
      </vt:variant>
      <vt:variant>
        <vt:lpwstr>_Toc404278624</vt:lpwstr>
      </vt:variant>
      <vt:variant>
        <vt:i4>2031665</vt:i4>
      </vt:variant>
      <vt:variant>
        <vt:i4>244</vt:i4>
      </vt:variant>
      <vt:variant>
        <vt:i4>0</vt:i4>
      </vt:variant>
      <vt:variant>
        <vt:i4>5</vt:i4>
      </vt:variant>
      <vt:variant>
        <vt:lpwstr/>
      </vt:variant>
      <vt:variant>
        <vt:lpwstr>_Toc404278623</vt:lpwstr>
      </vt:variant>
      <vt:variant>
        <vt:i4>2031665</vt:i4>
      </vt:variant>
      <vt:variant>
        <vt:i4>238</vt:i4>
      </vt:variant>
      <vt:variant>
        <vt:i4>0</vt:i4>
      </vt:variant>
      <vt:variant>
        <vt:i4>5</vt:i4>
      </vt:variant>
      <vt:variant>
        <vt:lpwstr/>
      </vt:variant>
      <vt:variant>
        <vt:lpwstr>_Toc404278622</vt:lpwstr>
      </vt:variant>
      <vt:variant>
        <vt:i4>2031665</vt:i4>
      </vt:variant>
      <vt:variant>
        <vt:i4>232</vt:i4>
      </vt:variant>
      <vt:variant>
        <vt:i4>0</vt:i4>
      </vt:variant>
      <vt:variant>
        <vt:i4>5</vt:i4>
      </vt:variant>
      <vt:variant>
        <vt:lpwstr/>
      </vt:variant>
      <vt:variant>
        <vt:lpwstr>_Toc404278621</vt:lpwstr>
      </vt:variant>
      <vt:variant>
        <vt:i4>2031665</vt:i4>
      </vt:variant>
      <vt:variant>
        <vt:i4>226</vt:i4>
      </vt:variant>
      <vt:variant>
        <vt:i4>0</vt:i4>
      </vt:variant>
      <vt:variant>
        <vt:i4>5</vt:i4>
      </vt:variant>
      <vt:variant>
        <vt:lpwstr/>
      </vt:variant>
      <vt:variant>
        <vt:lpwstr>_Toc404278620</vt:lpwstr>
      </vt:variant>
      <vt:variant>
        <vt:i4>1835057</vt:i4>
      </vt:variant>
      <vt:variant>
        <vt:i4>220</vt:i4>
      </vt:variant>
      <vt:variant>
        <vt:i4>0</vt:i4>
      </vt:variant>
      <vt:variant>
        <vt:i4>5</vt:i4>
      </vt:variant>
      <vt:variant>
        <vt:lpwstr/>
      </vt:variant>
      <vt:variant>
        <vt:lpwstr>_Toc404278619</vt:lpwstr>
      </vt:variant>
      <vt:variant>
        <vt:i4>1835057</vt:i4>
      </vt:variant>
      <vt:variant>
        <vt:i4>214</vt:i4>
      </vt:variant>
      <vt:variant>
        <vt:i4>0</vt:i4>
      </vt:variant>
      <vt:variant>
        <vt:i4>5</vt:i4>
      </vt:variant>
      <vt:variant>
        <vt:lpwstr/>
      </vt:variant>
      <vt:variant>
        <vt:lpwstr>_Toc404278618</vt:lpwstr>
      </vt:variant>
      <vt:variant>
        <vt:i4>1835057</vt:i4>
      </vt:variant>
      <vt:variant>
        <vt:i4>208</vt:i4>
      </vt:variant>
      <vt:variant>
        <vt:i4>0</vt:i4>
      </vt:variant>
      <vt:variant>
        <vt:i4>5</vt:i4>
      </vt:variant>
      <vt:variant>
        <vt:lpwstr/>
      </vt:variant>
      <vt:variant>
        <vt:lpwstr>_Toc404278617</vt:lpwstr>
      </vt:variant>
      <vt:variant>
        <vt:i4>1835057</vt:i4>
      </vt:variant>
      <vt:variant>
        <vt:i4>202</vt:i4>
      </vt:variant>
      <vt:variant>
        <vt:i4>0</vt:i4>
      </vt:variant>
      <vt:variant>
        <vt:i4>5</vt:i4>
      </vt:variant>
      <vt:variant>
        <vt:lpwstr/>
      </vt:variant>
      <vt:variant>
        <vt:lpwstr>_Toc404278616</vt:lpwstr>
      </vt:variant>
      <vt:variant>
        <vt:i4>1835057</vt:i4>
      </vt:variant>
      <vt:variant>
        <vt:i4>196</vt:i4>
      </vt:variant>
      <vt:variant>
        <vt:i4>0</vt:i4>
      </vt:variant>
      <vt:variant>
        <vt:i4>5</vt:i4>
      </vt:variant>
      <vt:variant>
        <vt:lpwstr/>
      </vt:variant>
      <vt:variant>
        <vt:lpwstr>_Toc404278615</vt:lpwstr>
      </vt:variant>
      <vt:variant>
        <vt:i4>1835057</vt:i4>
      </vt:variant>
      <vt:variant>
        <vt:i4>190</vt:i4>
      </vt:variant>
      <vt:variant>
        <vt:i4>0</vt:i4>
      </vt:variant>
      <vt:variant>
        <vt:i4>5</vt:i4>
      </vt:variant>
      <vt:variant>
        <vt:lpwstr/>
      </vt:variant>
      <vt:variant>
        <vt:lpwstr>_Toc404278614</vt:lpwstr>
      </vt:variant>
      <vt:variant>
        <vt:i4>1835057</vt:i4>
      </vt:variant>
      <vt:variant>
        <vt:i4>184</vt:i4>
      </vt:variant>
      <vt:variant>
        <vt:i4>0</vt:i4>
      </vt:variant>
      <vt:variant>
        <vt:i4>5</vt:i4>
      </vt:variant>
      <vt:variant>
        <vt:lpwstr/>
      </vt:variant>
      <vt:variant>
        <vt:lpwstr>_Toc404278613</vt:lpwstr>
      </vt:variant>
      <vt:variant>
        <vt:i4>1835057</vt:i4>
      </vt:variant>
      <vt:variant>
        <vt:i4>178</vt:i4>
      </vt:variant>
      <vt:variant>
        <vt:i4>0</vt:i4>
      </vt:variant>
      <vt:variant>
        <vt:i4>5</vt:i4>
      </vt:variant>
      <vt:variant>
        <vt:lpwstr/>
      </vt:variant>
      <vt:variant>
        <vt:lpwstr>_Toc404278612</vt:lpwstr>
      </vt:variant>
      <vt:variant>
        <vt:i4>1835057</vt:i4>
      </vt:variant>
      <vt:variant>
        <vt:i4>172</vt:i4>
      </vt:variant>
      <vt:variant>
        <vt:i4>0</vt:i4>
      </vt:variant>
      <vt:variant>
        <vt:i4>5</vt:i4>
      </vt:variant>
      <vt:variant>
        <vt:lpwstr/>
      </vt:variant>
      <vt:variant>
        <vt:lpwstr>_Toc404278611</vt:lpwstr>
      </vt:variant>
      <vt:variant>
        <vt:i4>1835057</vt:i4>
      </vt:variant>
      <vt:variant>
        <vt:i4>166</vt:i4>
      </vt:variant>
      <vt:variant>
        <vt:i4>0</vt:i4>
      </vt:variant>
      <vt:variant>
        <vt:i4>5</vt:i4>
      </vt:variant>
      <vt:variant>
        <vt:lpwstr/>
      </vt:variant>
      <vt:variant>
        <vt:lpwstr>_Toc404278610</vt:lpwstr>
      </vt:variant>
      <vt:variant>
        <vt:i4>1900593</vt:i4>
      </vt:variant>
      <vt:variant>
        <vt:i4>160</vt:i4>
      </vt:variant>
      <vt:variant>
        <vt:i4>0</vt:i4>
      </vt:variant>
      <vt:variant>
        <vt:i4>5</vt:i4>
      </vt:variant>
      <vt:variant>
        <vt:lpwstr/>
      </vt:variant>
      <vt:variant>
        <vt:lpwstr>_Toc404278609</vt:lpwstr>
      </vt:variant>
      <vt:variant>
        <vt:i4>1900593</vt:i4>
      </vt:variant>
      <vt:variant>
        <vt:i4>154</vt:i4>
      </vt:variant>
      <vt:variant>
        <vt:i4>0</vt:i4>
      </vt:variant>
      <vt:variant>
        <vt:i4>5</vt:i4>
      </vt:variant>
      <vt:variant>
        <vt:lpwstr/>
      </vt:variant>
      <vt:variant>
        <vt:lpwstr>_Toc404278608</vt:lpwstr>
      </vt:variant>
      <vt:variant>
        <vt:i4>1900593</vt:i4>
      </vt:variant>
      <vt:variant>
        <vt:i4>148</vt:i4>
      </vt:variant>
      <vt:variant>
        <vt:i4>0</vt:i4>
      </vt:variant>
      <vt:variant>
        <vt:i4>5</vt:i4>
      </vt:variant>
      <vt:variant>
        <vt:lpwstr/>
      </vt:variant>
      <vt:variant>
        <vt:lpwstr>_Toc404278607</vt:lpwstr>
      </vt:variant>
      <vt:variant>
        <vt:i4>1900593</vt:i4>
      </vt:variant>
      <vt:variant>
        <vt:i4>142</vt:i4>
      </vt:variant>
      <vt:variant>
        <vt:i4>0</vt:i4>
      </vt:variant>
      <vt:variant>
        <vt:i4>5</vt:i4>
      </vt:variant>
      <vt:variant>
        <vt:lpwstr/>
      </vt:variant>
      <vt:variant>
        <vt:lpwstr>_Toc404278606</vt:lpwstr>
      </vt:variant>
      <vt:variant>
        <vt:i4>1900593</vt:i4>
      </vt:variant>
      <vt:variant>
        <vt:i4>136</vt:i4>
      </vt:variant>
      <vt:variant>
        <vt:i4>0</vt:i4>
      </vt:variant>
      <vt:variant>
        <vt:i4>5</vt:i4>
      </vt:variant>
      <vt:variant>
        <vt:lpwstr/>
      </vt:variant>
      <vt:variant>
        <vt:lpwstr>_Toc404278605</vt:lpwstr>
      </vt:variant>
      <vt:variant>
        <vt:i4>1900593</vt:i4>
      </vt:variant>
      <vt:variant>
        <vt:i4>130</vt:i4>
      </vt:variant>
      <vt:variant>
        <vt:i4>0</vt:i4>
      </vt:variant>
      <vt:variant>
        <vt:i4>5</vt:i4>
      </vt:variant>
      <vt:variant>
        <vt:lpwstr/>
      </vt:variant>
      <vt:variant>
        <vt:lpwstr>_Toc404278604</vt:lpwstr>
      </vt:variant>
      <vt:variant>
        <vt:i4>1900593</vt:i4>
      </vt:variant>
      <vt:variant>
        <vt:i4>124</vt:i4>
      </vt:variant>
      <vt:variant>
        <vt:i4>0</vt:i4>
      </vt:variant>
      <vt:variant>
        <vt:i4>5</vt:i4>
      </vt:variant>
      <vt:variant>
        <vt:lpwstr/>
      </vt:variant>
      <vt:variant>
        <vt:lpwstr>_Toc404278603</vt:lpwstr>
      </vt:variant>
      <vt:variant>
        <vt:i4>1900593</vt:i4>
      </vt:variant>
      <vt:variant>
        <vt:i4>118</vt:i4>
      </vt:variant>
      <vt:variant>
        <vt:i4>0</vt:i4>
      </vt:variant>
      <vt:variant>
        <vt:i4>5</vt:i4>
      </vt:variant>
      <vt:variant>
        <vt:lpwstr/>
      </vt:variant>
      <vt:variant>
        <vt:lpwstr>_Toc404278602</vt:lpwstr>
      </vt:variant>
      <vt:variant>
        <vt:i4>1900593</vt:i4>
      </vt:variant>
      <vt:variant>
        <vt:i4>112</vt:i4>
      </vt:variant>
      <vt:variant>
        <vt:i4>0</vt:i4>
      </vt:variant>
      <vt:variant>
        <vt:i4>5</vt:i4>
      </vt:variant>
      <vt:variant>
        <vt:lpwstr/>
      </vt:variant>
      <vt:variant>
        <vt:lpwstr>_Toc404278601</vt:lpwstr>
      </vt:variant>
      <vt:variant>
        <vt:i4>1900593</vt:i4>
      </vt:variant>
      <vt:variant>
        <vt:i4>98</vt:i4>
      </vt:variant>
      <vt:variant>
        <vt:i4>0</vt:i4>
      </vt:variant>
      <vt:variant>
        <vt:i4>5</vt:i4>
      </vt:variant>
      <vt:variant>
        <vt:lpwstr/>
      </vt:variant>
      <vt:variant>
        <vt:lpwstr>_Toc404278600</vt:lpwstr>
      </vt:variant>
      <vt:variant>
        <vt:i4>1310770</vt:i4>
      </vt:variant>
      <vt:variant>
        <vt:i4>92</vt:i4>
      </vt:variant>
      <vt:variant>
        <vt:i4>0</vt:i4>
      </vt:variant>
      <vt:variant>
        <vt:i4>5</vt:i4>
      </vt:variant>
      <vt:variant>
        <vt:lpwstr/>
      </vt:variant>
      <vt:variant>
        <vt:lpwstr>_Toc404278599</vt:lpwstr>
      </vt:variant>
      <vt:variant>
        <vt:i4>1310770</vt:i4>
      </vt:variant>
      <vt:variant>
        <vt:i4>86</vt:i4>
      </vt:variant>
      <vt:variant>
        <vt:i4>0</vt:i4>
      </vt:variant>
      <vt:variant>
        <vt:i4>5</vt:i4>
      </vt:variant>
      <vt:variant>
        <vt:lpwstr/>
      </vt:variant>
      <vt:variant>
        <vt:lpwstr>_Toc404278598</vt:lpwstr>
      </vt:variant>
      <vt:variant>
        <vt:i4>1310770</vt:i4>
      </vt:variant>
      <vt:variant>
        <vt:i4>80</vt:i4>
      </vt:variant>
      <vt:variant>
        <vt:i4>0</vt:i4>
      </vt:variant>
      <vt:variant>
        <vt:i4>5</vt:i4>
      </vt:variant>
      <vt:variant>
        <vt:lpwstr/>
      </vt:variant>
      <vt:variant>
        <vt:lpwstr>_Toc404278597</vt:lpwstr>
      </vt:variant>
      <vt:variant>
        <vt:i4>1310770</vt:i4>
      </vt:variant>
      <vt:variant>
        <vt:i4>74</vt:i4>
      </vt:variant>
      <vt:variant>
        <vt:i4>0</vt:i4>
      </vt:variant>
      <vt:variant>
        <vt:i4>5</vt:i4>
      </vt:variant>
      <vt:variant>
        <vt:lpwstr/>
      </vt:variant>
      <vt:variant>
        <vt:lpwstr>_Toc404278596</vt:lpwstr>
      </vt:variant>
      <vt:variant>
        <vt:i4>1310770</vt:i4>
      </vt:variant>
      <vt:variant>
        <vt:i4>68</vt:i4>
      </vt:variant>
      <vt:variant>
        <vt:i4>0</vt:i4>
      </vt:variant>
      <vt:variant>
        <vt:i4>5</vt:i4>
      </vt:variant>
      <vt:variant>
        <vt:lpwstr/>
      </vt:variant>
      <vt:variant>
        <vt:lpwstr>_Toc404278595</vt:lpwstr>
      </vt:variant>
      <vt:variant>
        <vt:i4>1310770</vt:i4>
      </vt:variant>
      <vt:variant>
        <vt:i4>62</vt:i4>
      </vt:variant>
      <vt:variant>
        <vt:i4>0</vt:i4>
      </vt:variant>
      <vt:variant>
        <vt:i4>5</vt:i4>
      </vt:variant>
      <vt:variant>
        <vt:lpwstr/>
      </vt:variant>
      <vt:variant>
        <vt:lpwstr>_Toc404278594</vt:lpwstr>
      </vt:variant>
      <vt:variant>
        <vt:i4>1310770</vt:i4>
      </vt:variant>
      <vt:variant>
        <vt:i4>56</vt:i4>
      </vt:variant>
      <vt:variant>
        <vt:i4>0</vt:i4>
      </vt:variant>
      <vt:variant>
        <vt:i4>5</vt:i4>
      </vt:variant>
      <vt:variant>
        <vt:lpwstr/>
      </vt:variant>
      <vt:variant>
        <vt:lpwstr>_Toc404278593</vt:lpwstr>
      </vt:variant>
      <vt:variant>
        <vt:i4>1310770</vt:i4>
      </vt:variant>
      <vt:variant>
        <vt:i4>50</vt:i4>
      </vt:variant>
      <vt:variant>
        <vt:i4>0</vt:i4>
      </vt:variant>
      <vt:variant>
        <vt:i4>5</vt:i4>
      </vt:variant>
      <vt:variant>
        <vt:lpwstr/>
      </vt:variant>
      <vt:variant>
        <vt:lpwstr>_Toc404278592</vt:lpwstr>
      </vt:variant>
      <vt:variant>
        <vt:i4>1310770</vt:i4>
      </vt:variant>
      <vt:variant>
        <vt:i4>44</vt:i4>
      </vt:variant>
      <vt:variant>
        <vt:i4>0</vt:i4>
      </vt:variant>
      <vt:variant>
        <vt:i4>5</vt:i4>
      </vt:variant>
      <vt:variant>
        <vt:lpwstr/>
      </vt:variant>
      <vt:variant>
        <vt:lpwstr>_Toc404278591</vt:lpwstr>
      </vt:variant>
      <vt:variant>
        <vt:i4>1310770</vt:i4>
      </vt:variant>
      <vt:variant>
        <vt:i4>38</vt:i4>
      </vt:variant>
      <vt:variant>
        <vt:i4>0</vt:i4>
      </vt:variant>
      <vt:variant>
        <vt:i4>5</vt:i4>
      </vt:variant>
      <vt:variant>
        <vt:lpwstr/>
      </vt:variant>
      <vt:variant>
        <vt:lpwstr>_Toc404278590</vt:lpwstr>
      </vt:variant>
      <vt:variant>
        <vt:i4>1376306</vt:i4>
      </vt:variant>
      <vt:variant>
        <vt:i4>32</vt:i4>
      </vt:variant>
      <vt:variant>
        <vt:i4>0</vt:i4>
      </vt:variant>
      <vt:variant>
        <vt:i4>5</vt:i4>
      </vt:variant>
      <vt:variant>
        <vt:lpwstr/>
      </vt:variant>
      <vt:variant>
        <vt:lpwstr>_Toc404278589</vt:lpwstr>
      </vt:variant>
      <vt:variant>
        <vt:i4>1376306</vt:i4>
      </vt:variant>
      <vt:variant>
        <vt:i4>26</vt:i4>
      </vt:variant>
      <vt:variant>
        <vt:i4>0</vt:i4>
      </vt:variant>
      <vt:variant>
        <vt:i4>5</vt:i4>
      </vt:variant>
      <vt:variant>
        <vt:lpwstr/>
      </vt:variant>
      <vt:variant>
        <vt:lpwstr>_Toc404278588</vt:lpwstr>
      </vt:variant>
      <vt:variant>
        <vt:i4>1376306</vt:i4>
      </vt:variant>
      <vt:variant>
        <vt:i4>20</vt:i4>
      </vt:variant>
      <vt:variant>
        <vt:i4>0</vt:i4>
      </vt:variant>
      <vt:variant>
        <vt:i4>5</vt:i4>
      </vt:variant>
      <vt:variant>
        <vt:lpwstr/>
      </vt:variant>
      <vt:variant>
        <vt:lpwstr>_Toc404278587</vt:lpwstr>
      </vt:variant>
      <vt:variant>
        <vt:i4>1376306</vt:i4>
      </vt:variant>
      <vt:variant>
        <vt:i4>14</vt:i4>
      </vt:variant>
      <vt:variant>
        <vt:i4>0</vt:i4>
      </vt:variant>
      <vt:variant>
        <vt:i4>5</vt:i4>
      </vt:variant>
      <vt:variant>
        <vt:lpwstr/>
      </vt:variant>
      <vt:variant>
        <vt:lpwstr>_Toc404278586</vt:lpwstr>
      </vt:variant>
      <vt:variant>
        <vt:i4>1376306</vt:i4>
      </vt:variant>
      <vt:variant>
        <vt:i4>8</vt:i4>
      </vt:variant>
      <vt:variant>
        <vt:i4>0</vt:i4>
      </vt:variant>
      <vt:variant>
        <vt:i4>5</vt:i4>
      </vt:variant>
      <vt:variant>
        <vt:lpwstr/>
      </vt:variant>
      <vt:variant>
        <vt:lpwstr>_Toc404278585</vt:lpwstr>
      </vt:variant>
      <vt:variant>
        <vt:i4>1376306</vt:i4>
      </vt:variant>
      <vt:variant>
        <vt:i4>2</vt:i4>
      </vt:variant>
      <vt:variant>
        <vt:i4>0</vt:i4>
      </vt:variant>
      <vt:variant>
        <vt:i4>5</vt:i4>
      </vt:variant>
      <vt:variant>
        <vt:lpwstr/>
      </vt:variant>
      <vt:variant>
        <vt:lpwstr>_Toc404278584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xyz</dc:creator>
  <cp:lastModifiedBy>xyz</cp:lastModifiedBy>
  <cp:revision>178</cp:revision>
  <cp:lastPrinted>2014-12-17T09:54:00Z</cp:lastPrinted>
  <dcterms:created xsi:type="dcterms:W3CDTF">2014-11-27T08:56:00Z</dcterms:created>
  <dcterms:modified xsi:type="dcterms:W3CDTF">2014-12-17T09:54:00Z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Roman_x000d_
LCGreek=Symbol,BI_x000d_
UCGreek=Symbol_x000d_
Symbol=Symbol_x000d_
Vector=Times New Roman,BI_x000d_
Number=Times New Roman_x000d_
User1=Times New Roman,I_x000d_
User2=Times New Roman,BI_x000d_
MTExtra=MT Extra_x000d_
T</vt:lpwstr>
  </property>
  <property fmtid="{D5CDD505-2E9C-101B-9397-08002B2CF9AE}" pid="3" name="MTPreferences 1">
    <vt:lpwstr>extFE=宋体_x000d_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4"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5"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出厂.eqp</vt:lpwstr>
  </property>
  <property fmtid="{D5CDD505-2E9C-101B-9397-08002B2CF9AE}" pid="7" name="MTEquationNumber2">
    <vt:lpwstr>(#C1.#E1)</vt:lpwstr>
  </property>
  <property fmtid="{D5CDD505-2E9C-101B-9397-08002B2CF9AE}" pid="8" name="MTEquationSection">
    <vt:lpwstr>1</vt:lpwstr>
  </property>
  <property fmtid="{D5CDD505-2E9C-101B-9397-08002B2CF9AE}" pid="9" name="MTWinEqns">
    <vt:bool>true</vt:bool>
  </property>
</Properties>
</file>